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EE28" w14:textId="77777777" w:rsidR="00083BA8" w:rsidRPr="00062575" w:rsidRDefault="00083BA8" w:rsidP="00083BA8">
      <w:pPr>
        <w:pStyle w:val="25"/>
        <w:spacing w:line="240" w:lineRule="auto"/>
        <w:ind w:right="-6"/>
        <w:jc w:val="right"/>
        <w:rPr>
          <w:rFonts w:ascii="Times New Roman" w:eastAsia="Times New Roman" w:hAnsi="Times New Roman" w:cs="Times New Roman"/>
          <w:b/>
          <w:sz w:val="24"/>
          <w:szCs w:val="24"/>
        </w:rPr>
      </w:pPr>
      <w:r w:rsidRPr="00062575">
        <w:rPr>
          <w:rFonts w:ascii="Times New Roman" w:eastAsia="Times New Roman" w:hAnsi="Times New Roman" w:cs="Times New Roman"/>
          <w:b/>
          <w:sz w:val="24"/>
          <w:szCs w:val="24"/>
        </w:rPr>
        <w:t>Додаток 3</w:t>
      </w:r>
    </w:p>
    <w:p w14:paraId="7D364E71" w14:textId="77777777" w:rsidR="00083BA8" w:rsidRPr="00062575" w:rsidRDefault="00083BA8" w:rsidP="00083BA8">
      <w:pPr>
        <w:spacing w:after="0" w:line="240" w:lineRule="auto"/>
        <w:jc w:val="right"/>
        <w:rPr>
          <w:rFonts w:ascii="Times New Roman" w:hAnsi="Times New Roman"/>
          <w:i/>
          <w:sz w:val="24"/>
          <w:szCs w:val="24"/>
        </w:rPr>
      </w:pPr>
      <w:r w:rsidRPr="00062575">
        <w:rPr>
          <w:rFonts w:ascii="Times New Roman" w:hAnsi="Times New Roman"/>
          <w:i/>
          <w:sz w:val="24"/>
          <w:szCs w:val="24"/>
        </w:rPr>
        <w:t>до тендерної документації на закупівлю</w:t>
      </w:r>
    </w:p>
    <w:p w14:paraId="276C440E" w14:textId="77777777" w:rsidR="00083BA8" w:rsidRPr="00062575" w:rsidRDefault="00083BA8" w:rsidP="00083BA8">
      <w:pPr>
        <w:spacing w:after="0" w:line="240" w:lineRule="auto"/>
        <w:ind w:left="5660" w:firstLine="700"/>
        <w:jc w:val="right"/>
        <w:rPr>
          <w:rFonts w:ascii="Times New Roman" w:hAnsi="Times New Roman"/>
          <w:sz w:val="24"/>
          <w:szCs w:val="24"/>
          <w:lang w:eastAsia="ru-RU"/>
        </w:rPr>
      </w:pPr>
    </w:p>
    <w:p w14:paraId="7F7BA26D" w14:textId="77777777" w:rsidR="00083BA8" w:rsidRPr="00062575" w:rsidRDefault="00083BA8" w:rsidP="00083BA8">
      <w:pPr>
        <w:spacing w:after="0" w:line="240" w:lineRule="auto"/>
        <w:jc w:val="right"/>
        <w:rPr>
          <w:rFonts w:ascii="Times New Roman" w:hAnsi="Times New Roman"/>
          <w:i/>
          <w:sz w:val="24"/>
          <w:szCs w:val="24"/>
          <w:lang w:eastAsia="ru-RU"/>
        </w:rPr>
      </w:pPr>
    </w:p>
    <w:p w14:paraId="45132B87" w14:textId="77777777" w:rsidR="00083BA8" w:rsidRPr="00062575" w:rsidRDefault="00083BA8" w:rsidP="00083BA8">
      <w:pPr>
        <w:spacing w:before="240" w:after="0" w:line="240" w:lineRule="auto"/>
        <w:jc w:val="center"/>
        <w:rPr>
          <w:rFonts w:ascii="Times New Roman" w:hAnsi="Times New Roman"/>
          <w:b/>
          <w:sz w:val="24"/>
          <w:szCs w:val="24"/>
        </w:rPr>
      </w:pPr>
      <w:r w:rsidRPr="00062575">
        <w:rPr>
          <w:rFonts w:ascii="Times New Roman" w:hAnsi="Times New Roman"/>
          <w:b/>
          <w:sz w:val="24"/>
          <w:szCs w:val="24"/>
        </w:rPr>
        <w:t xml:space="preserve">ПРОЄКТ ДОГОВОРУ </w:t>
      </w:r>
    </w:p>
    <w:p w14:paraId="0B79C4AB" w14:textId="77777777" w:rsidR="00083BA8" w:rsidRPr="00062575" w:rsidRDefault="00083BA8" w:rsidP="003C44B5">
      <w:pPr>
        <w:spacing w:after="0" w:line="240" w:lineRule="auto"/>
        <w:jc w:val="right"/>
        <w:rPr>
          <w:rFonts w:ascii="Times New Roman" w:hAnsi="Times New Roman"/>
          <w:b/>
          <w:sz w:val="24"/>
          <w:szCs w:val="24"/>
        </w:rPr>
      </w:pPr>
    </w:p>
    <w:p w14:paraId="249C2C3C" w14:textId="77777777" w:rsidR="00083BA8" w:rsidRPr="00062575" w:rsidRDefault="00083BA8" w:rsidP="003C44B5">
      <w:pPr>
        <w:tabs>
          <w:tab w:val="left" w:pos="5110"/>
        </w:tabs>
        <w:spacing w:after="0" w:line="240" w:lineRule="auto"/>
        <w:jc w:val="center"/>
        <w:rPr>
          <w:rFonts w:ascii="Times New Roman" w:hAnsi="Times New Roman"/>
          <w:b/>
          <w:sz w:val="24"/>
          <w:szCs w:val="24"/>
        </w:rPr>
      </w:pPr>
    </w:p>
    <w:p w14:paraId="1659D13E" w14:textId="62227C6F" w:rsidR="00083BA8" w:rsidRPr="00062575" w:rsidRDefault="00083BA8" w:rsidP="003C44B5">
      <w:pPr>
        <w:tabs>
          <w:tab w:val="left" w:pos="5110"/>
        </w:tabs>
        <w:spacing w:after="0" w:line="240" w:lineRule="auto"/>
        <w:jc w:val="center"/>
        <w:rPr>
          <w:rFonts w:ascii="Times New Roman" w:hAnsi="Times New Roman"/>
          <w:b/>
          <w:sz w:val="24"/>
          <w:szCs w:val="24"/>
        </w:rPr>
      </w:pPr>
      <w:r w:rsidRPr="00062575">
        <w:rPr>
          <w:rFonts w:ascii="Times New Roman" w:hAnsi="Times New Roman"/>
          <w:b/>
          <w:sz w:val="24"/>
          <w:szCs w:val="24"/>
        </w:rPr>
        <w:t>Договір</w:t>
      </w:r>
    </w:p>
    <w:p w14:paraId="083F7AE8" w14:textId="5C6A087E"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 xml:space="preserve">м. </w:t>
      </w:r>
      <w:r w:rsidR="00B9100C" w:rsidRPr="00062575">
        <w:rPr>
          <w:rFonts w:ascii="Times New Roman" w:hAnsi="Times New Roman"/>
          <w:sz w:val="24"/>
          <w:szCs w:val="24"/>
        </w:rPr>
        <w:t>Львів</w:t>
      </w:r>
      <w:r w:rsidRPr="00062575">
        <w:rPr>
          <w:rFonts w:ascii="Times New Roman" w:hAnsi="Times New Roman"/>
          <w:sz w:val="24"/>
          <w:szCs w:val="24"/>
        </w:rPr>
        <w:t xml:space="preserve">                                                                                                 </w:t>
      </w:r>
      <w:r w:rsidR="00604A6F" w:rsidRPr="00062575">
        <w:rPr>
          <w:rFonts w:ascii="Times New Roman" w:hAnsi="Times New Roman"/>
          <w:sz w:val="24"/>
          <w:szCs w:val="24"/>
        </w:rPr>
        <w:t xml:space="preserve">               _____________2024 </w:t>
      </w:r>
      <w:r w:rsidRPr="00062575">
        <w:rPr>
          <w:rFonts w:ascii="Times New Roman" w:hAnsi="Times New Roman"/>
          <w:sz w:val="24"/>
          <w:szCs w:val="24"/>
        </w:rPr>
        <w:t>р</w:t>
      </w:r>
      <w:r w:rsidR="00604A6F" w:rsidRPr="00062575">
        <w:rPr>
          <w:rFonts w:ascii="Times New Roman" w:hAnsi="Times New Roman"/>
          <w:sz w:val="24"/>
          <w:szCs w:val="24"/>
        </w:rPr>
        <w:t>оку</w:t>
      </w:r>
    </w:p>
    <w:p w14:paraId="065AD812" w14:textId="77777777" w:rsidR="00667643" w:rsidRPr="00062575" w:rsidRDefault="00667643" w:rsidP="003C44B5">
      <w:pPr>
        <w:widowControl w:val="0"/>
        <w:spacing w:after="0" w:line="240" w:lineRule="auto"/>
        <w:jc w:val="both"/>
        <w:rPr>
          <w:rFonts w:ascii="Times New Roman" w:hAnsi="Times New Roman"/>
          <w:b/>
          <w:sz w:val="24"/>
          <w:szCs w:val="24"/>
        </w:rPr>
      </w:pPr>
    </w:p>
    <w:p w14:paraId="529D6EE3" w14:textId="54AD3C96" w:rsidR="00B9100C" w:rsidRPr="00062575" w:rsidRDefault="00D72E0F" w:rsidP="003C44B5">
      <w:pPr>
        <w:pStyle w:val="ad"/>
        <w:ind w:right="0" w:firstLine="0"/>
        <w:jc w:val="both"/>
        <w:rPr>
          <w:rFonts w:ascii="Times New Roman" w:hAnsi="Times New Roman"/>
          <w:b w:val="0"/>
          <w:szCs w:val="24"/>
        </w:rPr>
      </w:pPr>
      <w:r w:rsidRPr="00062575">
        <w:rPr>
          <w:rFonts w:ascii="Times New Roman" w:hAnsi="Times New Roman"/>
          <w:b w:val="0"/>
          <w:szCs w:val="24"/>
        </w:rPr>
        <w:tab/>
      </w:r>
      <w:r w:rsidR="00B9100C" w:rsidRPr="00062575">
        <w:rPr>
          <w:rFonts w:ascii="Times New Roman" w:hAnsi="Times New Roman"/>
          <w:szCs w:val="24"/>
        </w:rPr>
        <w:t>Державна установа «Львівський  обласний центр контролю та профілактики хвороб Міністерства охорони здоров’я  України»</w:t>
      </w:r>
      <w:r w:rsidR="00B9100C" w:rsidRPr="00062575">
        <w:rPr>
          <w:rFonts w:ascii="Times New Roman" w:hAnsi="Times New Roman"/>
          <w:b w:val="0"/>
          <w:szCs w:val="24"/>
        </w:rPr>
        <w:t xml:space="preserve"> (ДУ «Львівський ОЦКПХ МОЗ») в особі генерального директора </w:t>
      </w:r>
      <w:r w:rsidR="00B9100C" w:rsidRPr="00062575">
        <w:rPr>
          <w:rFonts w:ascii="Times New Roman" w:hAnsi="Times New Roman"/>
          <w:szCs w:val="24"/>
        </w:rPr>
        <w:t>Іванченко Наталії Олександрівни</w:t>
      </w:r>
      <w:r w:rsidR="00B9100C" w:rsidRPr="00062575">
        <w:rPr>
          <w:rFonts w:ascii="Times New Roman" w:hAnsi="Times New Roman"/>
          <w:b w:val="0"/>
          <w:szCs w:val="24"/>
        </w:rPr>
        <w:t>, що діє на підставі Статуту (далі – Покупець), з одного боку, та</w:t>
      </w:r>
    </w:p>
    <w:p w14:paraId="661FF072" w14:textId="6AC712C1" w:rsidR="00667643" w:rsidRPr="00062575" w:rsidRDefault="00B9100C" w:rsidP="00D72E0F">
      <w:pPr>
        <w:pStyle w:val="ad"/>
        <w:ind w:right="0" w:firstLine="0"/>
        <w:jc w:val="both"/>
        <w:rPr>
          <w:rFonts w:ascii="Times New Roman" w:hAnsi="Times New Roman"/>
          <w:b w:val="0"/>
          <w:szCs w:val="24"/>
        </w:rPr>
      </w:pPr>
      <w:r w:rsidRPr="00062575">
        <w:rPr>
          <w:rFonts w:ascii="Times New Roman" w:hAnsi="Times New Roman"/>
          <w:b w:val="0"/>
          <w:szCs w:val="24"/>
        </w:rPr>
        <w:tab/>
      </w:r>
      <w:r w:rsidR="00667643" w:rsidRPr="00062575">
        <w:rPr>
          <w:rFonts w:ascii="Times New Roman" w:hAnsi="Times New Roman"/>
          <w:b w:val="0"/>
          <w:szCs w:val="24"/>
        </w:rPr>
        <w:t>_____________________________ в особі</w:t>
      </w:r>
      <w:r w:rsidR="00667643" w:rsidRPr="00062575">
        <w:rPr>
          <w:rFonts w:ascii="Times New Roman" w:hAnsi="Times New Roman"/>
          <w:szCs w:val="24"/>
        </w:rPr>
        <w:t xml:space="preserve"> </w:t>
      </w:r>
      <w:r w:rsidR="00667643" w:rsidRPr="00062575">
        <w:rPr>
          <w:rFonts w:ascii="Times New Roman" w:hAnsi="Times New Roman"/>
          <w:b w:val="0"/>
          <w:szCs w:val="24"/>
        </w:rPr>
        <w:t xml:space="preserve">______________ що іменується </w:t>
      </w:r>
      <w:r w:rsidR="00D72E0F" w:rsidRPr="00062575">
        <w:rPr>
          <w:rFonts w:ascii="Times New Roman" w:hAnsi="Times New Roman"/>
          <w:b w:val="0"/>
          <w:szCs w:val="24"/>
        </w:rPr>
        <w:t>(</w:t>
      </w:r>
      <w:r w:rsidR="00667643" w:rsidRPr="00062575">
        <w:rPr>
          <w:rFonts w:ascii="Times New Roman" w:hAnsi="Times New Roman"/>
          <w:b w:val="0"/>
          <w:szCs w:val="24"/>
        </w:rPr>
        <w:t xml:space="preserve">далі </w:t>
      </w:r>
      <w:r w:rsidR="00D72E0F" w:rsidRPr="00062575">
        <w:rPr>
          <w:rFonts w:ascii="Times New Roman" w:hAnsi="Times New Roman"/>
          <w:b w:val="0"/>
          <w:szCs w:val="24"/>
        </w:rPr>
        <w:t xml:space="preserve">– </w:t>
      </w:r>
      <w:r w:rsidR="00667643" w:rsidRPr="00062575">
        <w:rPr>
          <w:rFonts w:ascii="Times New Roman" w:hAnsi="Times New Roman"/>
          <w:b w:val="0"/>
          <w:szCs w:val="24"/>
        </w:rPr>
        <w:t>Продавець</w:t>
      </w:r>
      <w:r w:rsidR="00D72E0F" w:rsidRPr="00062575">
        <w:rPr>
          <w:rFonts w:ascii="Times New Roman" w:hAnsi="Times New Roman"/>
          <w:b w:val="0"/>
          <w:szCs w:val="24"/>
        </w:rPr>
        <w:t>)</w:t>
      </w:r>
      <w:r w:rsidRPr="00062575">
        <w:rPr>
          <w:rFonts w:ascii="Times New Roman" w:hAnsi="Times New Roman"/>
          <w:b w:val="0"/>
          <w:szCs w:val="24"/>
        </w:rPr>
        <w:t>,</w:t>
      </w:r>
      <w:r w:rsidR="00667643" w:rsidRPr="00062575">
        <w:rPr>
          <w:rFonts w:ascii="Times New Roman" w:hAnsi="Times New Roman"/>
          <w:b w:val="0"/>
          <w:szCs w:val="24"/>
        </w:rPr>
        <w:t xml:space="preserve"> що </w:t>
      </w:r>
      <w:r w:rsidR="00667643" w:rsidRPr="00062575">
        <w:rPr>
          <w:rFonts w:ascii="Times New Roman" w:hAnsi="Times New Roman"/>
          <w:b w:val="0"/>
          <w:spacing w:val="2"/>
          <w:szCs w:val="24"/>
        </w:rPr>
        <w:t xml:space="preserve">діє </w:t>
      </w:r>
      <w:r w:rsidR="00667643" w:rsidRPr="00062575">
        <w:rPr>
          <w:rFonts w:ascii="Times New Roman" w:hAnsi="Times New Roman"/>
          <w:b w:val="0"/>
          <w:szCs w:val="24"/>
        </w:rPr>
        <w:t xml:space="preserve">на підставі  </w:t>
      </w:r>
      <w:r w:rsidR="00667643" w:rsidRPr="00062575">
        <w:rPr>
          <w:rFonts w:ascii="Times New Roman" w:hAnsi="Times New Roman"/>
          <w:b w:val="0"/>
          <w:spacing w:val="2"/>
          <w:szCs w:val="24"/>
        </w:rPr>
        <w:t>__________</w:t>
      </w:r>
      <w:r w:rsidR="00667643" w:rsidRPr="00062575">
        <w:rPr>
          <w:rFonts w:ascii="Times New Roman" w:hAnsi="Times New Roman"/>
          <w:b w:val="0"/>
          <w:szCs w:val="24"/>
        </w:rPr>
        <w:t xml:space="preserve">,  з іншого боку,  разом іменуються Сторони, </w:t>
      </w:r>
      <w:r w:rsidR="00667643" w:rsidRPr="00062575">
        <w:rPr>
          <w:rFonts w:ascii="Times New Roman" w:hAnsi="Times New Roman"/>
          <w:b w:val="0"/>
          <w:spacing w:val="2"/>
          <w:szCs w:val="24"/>
        </w:rPr>
        <w:t>уклали</w:t>
      </w:r>
      <w:r w:rsidR="00667643" w:rsidRPr="00062575">
        <w:rPr>
          <w:rFonts w:ascii="Times New Roman" w:hAnsi="Times New Roman"/>
          <w:b w:val="0"/>
          <w:szCs w:val="24"/>
        </w:rPr>
        <w:t xml:space="preserve"> цей Договір про нижченаведене:</w:t>
      </w:r>
      <w:bookmarkStart w:id="0" w:name="p526"/>
      <w:bookmarkEnd w:id="0"/>
    </w:p>
    <w:p w14:paraId="7258314F" w14:textId="77777777" w:rsidR="00667643" w:rsidRPr="00062575" w:rsidRDefault="00667643" w:rsidP="003C44B5">
      <w:pPr>
        <w:tabs>
          <w:tab w:val="left" w:pos="4111"/>
        </w:tabs>
        <w:spacing w:after="0" w:line="240" w:lineRule="auto"/>
        <w:jc w:val="center"/>
        <w:rPr>
          <w:rFonts w:ascii="Times New Roman" w:hAnsi="Times New Roman"/>
          <w:b/>
          <w:sz w:val="24"/>
          <w:szCs w:val="24"/>
        </w:rPr>
      </w:pPr>
    </w:p>
    <w:p w14:paraId="3C68931E" w14:textId="77777777" w:rsidR="00667643" w:rsidRPr="00062575" w:rsidRDefault="00667643" w:rsidP="003C44B5">
      <w:pPr>
        <w:tabs>
          <w:tab w:val="left" w:pos="4111"/>
        </w:tabs>
        <w:spacing w:after="0" w:line="240" w:lineRule="auto"/>
        <w:jc w:val="center"/>
        <w:rPr>
          <w:rFonts w:ascii="Times New Roman" w:hAnsi="Times New Roman"/>
          <w:b/>
          <w:sz w:val="24"/>
          <w:szCs w:val="24"/>
        </w:rPr>
      </w:pPr>
      <w:r w:rsidRPr="00062575">
        <w:rPr>
          <w:rFonts w:ascii="Times New Roman" w:hAnsi="Times New Roman"/>
          <w:b/>
          <w:sz w:val="24"/>
          <w:szCs w:val="24"/>
        </w:rPr>
        <w:t>1. ПРЕДМЕТ ДОГОВОРУ</w:t>
      </w:r>
    </w:p>
    <w:p w14:paraId="12E0C3A3" w14:textId="7F607964" w:rsidR="00667643" w:rsidRPr="00062575" w:rsidRDefault="00667643" w:rsidP="006B7EED">
      <w:pPr>
        <w:pStyle w:val="aff3"/>
        <w:jc w:val="both"/>
        <w:rPr>
          <w:rFonts w:ascii="Times New Roman" w:hAnsi="Times New Roman"/>
          <w:color w:val="000000"/>
          <w:sz w:val="24"/>
          <w:szCs w:val="24"/>
          <w:lang w:val="uk-UA"/>
        </w:rPr>
      </w:pPr>
      <w:bookmarkStart w:id="1" w:name="p546"/>
      <w:bookmarkEnd w:id="1"/>
      <w:r w:rsidRPr="00062575">
        <w:rPr>
          <w:rFonts w:ascii="Times New Roman" w:hAnsi="Times New Roman"/>
          <w:sz w:val="24"/>
          <w:szCs w:val="24"/>
          <w:lang w:val="uk-UA"/>
        </w:rPr>
        <w:t xml:space="preserve">1.1. Предметом цього Договору </w:t>
      </w:r>
      <w:r w:rsidRPr="00062575">
        <w:rPr>
          <w:rFonts w:ascii="Times New Roman" w:hAnsi="Times New Roman"/>
          <w:spacing w:val="2"/>
          <w:sz w:val="24"/>
          <w:szCs w:val="24"/>
          <w:lang w:val="uk-UA"/>
        </w:rPr>
        <w:t>є</w:t>
      </w:r>
      <w:r w:rsidR="00BA2A28" w:rsidRPr="00062575">
        <w:rPr>
          <w:rFonts w:ascii="Times New Roman" w:hAnsi="Times New Roman"/>
          <w:sz w:val="24"/>
          <w:szCs w:val="24"/>
          <w:lang w:val="uk-UA"/>
        </w:rPr>
        <w:t xml:space="preserve"> купівля-продаж </w:t>
      </w:r>
      <w:r w:rsidRPr="00062575">
        <w:rPr>
          <w:rFonts w:ascii="Times New Roman" w:hAnsi="Times New Roman"/>
          <w:sz w:val="24"/>
          <w:szCs w:val="24"/>
          <w:lang w:val="uk-UA"/>
        </w:rPr>
        <w:t xml:space="preserve">медикаментів, а саме: </w:t>
      </w:r>
      <w:r w:rsidR="00083BA8" w:rsidRPr="00062575">
        <w:rPr>
          <w:rFonts w:ascii="Times New Roman" w:hAnsi="Times New Roman"/>
          <w:b/>
          <w:sz w:val="24"/>
          <w:szCs w:val="24"/>
          <w:lang w:val="uk-UA"/>
        </w:rPr>
        <w:t>Д</w:t>
      </w:r>
      <w:r w:rsidR="00083BA8" w:rsidRPr="00062575">
        <w:rPr>
          <w:rStyle w:val="aff4"/>
          <w:rFonts w:ascii="Times New Roman" w:eastAsia="Times New Roman" w:hAnsi="Times New Roman"/>
          <w:b/>
          <w:sz w:val="24"/>
          <w:szCs w:val="24"/>
          <w:lang w:val="uk-UA"/>
        </w:rPr>
        <w:t>іагностичні набори (тест-системи)</w:t>
      </w:r>
      <w:r w:rsidR="00083BA8" w:rsidRPr="00062575">
        <w:rPr>
          <w:rFonts w:ascii="Times New Roman" w:hAnsi="Times New Roman"/>
          <w:b/>
          <w:bCs/>
          <w:sz w:val="24"/>
          <w:szCs w:val="24"/>
          <w:lang w:val="uk-UA"/>
        </w:rPr>
        <w:t xml:space="preserve"> Набір для виявлення для виявлення нуклеїнової кислоти вірусу Гепатиту А (флуоресцентна ПЛР)</w:t>
      </w:r>
      <w:r w:rsidR="00083BA8" w:rsidRPr="00062575">
        <w:rPr>
          <w:rStyle w:val="aff4"/>
          <w:rFonts w:ascii="Times New Roman" w:eastAsia="Times New Roman" w:hAnsi="Times New Roman"/>
          <w:b/>
          <w:sz w:val="24"/>
          <w:szCs w:val="24"/>
          <w:lang w:val="uk-UA"/>
        </w:rPr>
        <w:t xml:space="preserve">, </w:t>
      </w:r>
      <w:r w:rsidR="00083BA8" w:rsidRPr="00062575">
        <w:rPr>
          <w:rFonts w:ascii="Times New Roman" w:hAnsi="Times New Roman"/>
          <w:i/>
          <w:sz w:val="24"/>
          <w:szCs w:val="24"/>
          <w:lang w:val="uk-UA"/>
        </w:rPr>
        <w:t>згідно коду ДК 021:2015</w:t>
      </w:r>
      <w:r w:rsidR="00083BA8" w:rsidRPr="00062575">
        <w:rPr>
          <w:rFonts w:ascii="Times New Roman" w:hAnsi="Times New Roman"/>
          <w:b/>
          <w:i/>
          <w:sz w:val="24"/>
          <w:szCs w:val="24"/>
          <w:lang w:val="uk-UA"/>
        </w:rPr>
        <w:t xml:space="preserve"> –</w:t>
      </w:r>
      <w:r w:rsidR="00083BA8" w:rsidRPr="00062575">
        <w:rPr>
          <w:rStyle w:val="NoSpacingChar"/>
          <w:rFonts w:ascii="Times New Roman" w:hAnsi="Times New Roman"/>
          <w:b/>
          <w:i/>
          <w:sz w:val="24"/>
          <w:szCs w:val="24"/>
        </w:rPr>
        <w:t xml:space="preserve"> </w:t>
      </w:r>
      <w:r w:rsidR="00083BA8" w:rsidRPr="00062575">
        <w:rPr>
          <w:rFonts w:ascii="Times New Roman" w:hAnsi="Times New Roman"/>
          <w:i/>
          <w:color w:val="000000"/>
          <w:sz w:val="24"/>
          <w:szCs w:val="24"/>
          <w:bdr w:val="none" w:sz="0" w:space="0" w:color="auto" w:frame="1"/>
          <w:shd w:val="clear" w:color="auto" w:fill="FDFEFD"/>
          <w:lang w:val="uk-UA"/>
        </w:rPr>
        <w:t>33140000-3</w:t>
      </w:r>
      <w:r w:rsidR="00083BA8" w:rsidRPr="00062575">
        <w:rPr>
          <w:rFonts w:ascii="Times New Roman" w:hAnsi="Times New Roman"/>
          <w:i/>
          <w:color w:val="777777"/>
          <w:sz w:val="24"/>
          <w:szCs w:val="24"/>
          <w:shd w:val="clear" w:color="auto" w:fill="FDFEFD"/>
        </w:rPr>
        <w:t> </w:t>
      </w:r>
      <w:r w:rsidR="00083BA8" w:rsidRPr="00062575">
        <w:rPr>
          <w:rFonts w:ascii="Times New Roman" w:hAnsi="Times New Roman"/>
          <w:i/>
          <w:color w:val="777777"/>
          <w:sz w:val="24"/>
          <w:szCs w:val="24"/>
          <w:shd w:val="clear" w:color="auto" w:fill="FDFEFD"/>
          <w:lang w:val="uk-UA"/>
        </w:rPr>
        <w:t>-</w:t>
      </w:r>
      <w:r w:rsidR="00083BA8" w:rsidRPr="00062575">
        <w:rPr>
          <w:rFonts w:ascii="Times New Roman" w:hAnsi="Times New Roman"/>
          <w:i/>
          <w:color w:val="777777"/>
          <w:sz w:val="24"/>
          <w:szCs w:val="24"/>
          <w:shd w:val="clear" w:color="auto" w:fill="FDFEFD"/>
        </w:rPr>
        <w:t> </w:t>
      </w:r>
      <w:r w:rsidR="00083BA8" w:rsidRPr="00062575">
        <w:rPr>
          <w:rFonts w:ascii="Times New Roman" w:hAnsi="Times New Roman"/>
          <w:i/>
          <w:color w:val="000000"/>
          <w:sz w:val="24"/>
          <w:szCs w:val="24"/>
          <w:bdr w:val="none" w:sz="0" w:space="0" w:color="auto" w:frame="1"/>
          <w:shd w:val="clear" w:color="auto" w:fill="FDFEFD"/>
          <w:lang w:val="uk-UA"/>
        </w:rPr>
        <w:t xml:space="preserve">Медичні </w:t>
      </w:r>
      <w:r w:rsidR="00083BA8" w:rsidRPr="00062575">
        <w:rPr>
          <w:rFonts w:ascii="Times New Roman" w:hAnsi="Times New Roman"/>
          <w:i/>
          <w:sz w:val="24"/>
          <w:szCs w:val="24"/>
          <w:bdr w:val="none" w:sz="0" w:space="0" w:color="auto" w:frame="1"/>
          <w:shd w:val="clear" w:color="auto" w:fill="FDFEFD"/>
          <w:lang w:val="uk-UA"/>
        </w:rPr>
        <w:t xml:space="preserve">матеріали, </w:t>
      </w:r>
      <w:r w:rsidR="00083BA8" w:rsidRPr="00062575">
        <w:rPr>
          <w:rStyle w:val="af"/>
          <w:rFonts w:ascii="Times New Roman" w:hAnsi="Times New Roman"/>
          <w:i/>
          <w:sz w:val="24"/>
          <w:szCs w:val="24"/>
          <w:lang w:val="uk-UA"/>
        </w:rPr>
        <w:t xml:space="preserve">згідно коду НК 024:2023 – </w:t>
      </w:r>
      <w:r w:rsidR="00083BA8" w:rsidRPr="00062575">
        <w:rPr>
          <w:rFonts w:ascii="Times New Roman" w:hAnsi="Times New Roman"/>
          <w:i/>
          <w:sz w:val="24"/>
          <w:szCs w:val="24"/>
          <w:lang w:val="uk-UA"/>
        </w:rPr>
        <w:t xml:space="preserve">48273 - Вірус гепатиту </w:t>
      </w:r>
      <w:r w:rsidR="00083BA8" w:rsidRPr="00062575">
        <w:rPr>
          <w:rFonts w:ascii="Times New Roman" w:hAnsi="Times New Roman"/>
          <w:i/>
          <w:sz w:val="24"/>
          <w:szCs w:val="24"/>
        </w:rPr>
        <w:t>A</w:t>
      </w:r>
      <w:r w:rsidR="00083BA8" w:rsidRPr="00062575">
        <w:rPr>
          <w:rFonts w:ascii="Times New Roman" w:hAnsi="Times New Roman"/>
          <w:i/>
          <w:sz w:val="24"/>
          <w:szCs w:val="24"/>
          <w:lang w:val="uk-UA"/>
        </w:rPr>
        <w:t xml:space="preserve"> нуклеїнова кислота </w:t>
      </w:r>
      <w:r w:rsidR="00083BA8" w:rsidRPr="00062575">
        <w:rPr>
          <w:rFonts w:ascii="Times New Roman" w:hAnsi="Times New Roman"/>
          <w:i/>
          <w:sz w:val="24"/>
          <w:szCs w:val="24"/>
        </w:rPr>
        <w:t>IVD</w:t>
      </w:r>
      <w:r w:rsidR="00083BA8" w:rsidRPr="00062575">
        <w:rPr>
          <w:rFonts w:ascii="Times New Roman" w:hAnsi="Times New Roman"/>
          <w:i/>
          <w:sz w:val="24"/>
          <w:szCs w:val="24"/>
          <w:lang w:val="uk-UA"/>
        </w:rPr>
        <w:t xml:space="preserve">, набір, аналіз нуклеїнових кислот </w:t>
      </w:r>
      <w:r w:rsidR="00083BA8" w:rsidRPr="00062575">
        <w:rPr>
          <w:rFonts w:ascii="Times New Roman" w:hAnsi="Times New Roman"/>
          <w:sz w:val="24"/>
          <w:szCs w:val="24"/>
          <w:lang w:val="uk-UA"/>
        </w:rPr>
        <w:t>(надалі – товар)</w:t>
      </w:r>
      <w:r w:rsidR="006B7EED" w:rsidRPr="00062575">
        <w:rPr>
          <w:rStyle w:val="aff4"/>
          <w:rFonts w:ascii="Times New Roman" w:hAnsi="Times New Roman"/>
          <w:sz w:val="24"/>
          <w:szCs w:val="24"/>
          <w:lang w:val="uk-UA"/>
        </w:rPr>
        <w:t xml:space="preserve">, </w:t>
      </w:r>
      <w:r w:rsidRPr="00062575">
        <w:rPr>
          <w:rFonts w:ascii="Times New Roman" w:hAnsi="Times New Roman"/>
          <w:sz w:val="24"/>
          <w:szCs w:val="24"/>
          <w:lang w:val="uk-UA"/>
        </w:rPr>
        <w:t>згідно зі специфікаці</w:t>
      </w:r>
      <w:r w:rsidR="00BA2A28" w:rsidRPr="00062575">
        <w:rPr>
          <w:rFonts w:ascii="Times New Roman" w:hAnsi="Times New Roman"/>
          <w:sz w:val="24"/>
          <w:szCs w:val="24"/>
          <w:lang w:val="uk-UA"/>
        </w:rPr>
        <w:t>єю</w:t>
      </w:r>
      <w:r w:rsidRPr="00062575">
        <w:rPr>
          <w:rFonts w:ascii="Times New Roman" w:hAnsi="Times New Roman"/>
          <w:sz w:val="24"/>
          <w:szCs w:val="24"/>
          <w:lang w:val="uk-UA"/>
        </w:rPr>
        <w:t xml:space="preserve"> – </w:t>
      </w:r>
      <w:r w:rsidRPr="00062575">
        <w:rPr>
          <w:rFonts w:ascii="Times New Roman" w:hAnsi="Times New Roman"/>
          <w:spacing w:val="2"/>
          <w:sz w:val="24"/>
          <w:szCs w:val="24"/>
          <w:lang w:val="uk-UA"/>
        </w:rPr>
        <w:t>Додаток</w:t>
      </w:r>
      <w:r w:rsidRPr="00062575">
        <w:rPr>
          <w:rFonts w:ascii="Times New Roman" w:hAnsi="Times New Roman"/>
          <w:sz w:val="24"/>
          <w:szCs w:val="24"/>
          <w:lang w:val="uk-UA"/>
        </w:rPr>
        <w:t xml:space="preserve"> №1, що </w:t>
      </w:r>
      <w:r w:rsidRPr="00062575">
        <w:rPr>
          <w:rFonts w:ascii="Times New Roman" w:hAnsi="Times New Roman"/>
          <w:spacing w:val="2"/>
          <w:sz w:val="24"/>
          <w:szCs w:val="24"/>
          <w:lang w:val="uk-UA"/>
        </w:rPr>
        <w:t>є</w:t>
      </w:r>
      <w:r w:rsidRPr="00062575">
        <w:rPr>
          <w:rFonts w:ascii="Times New Roman" w:hAnsi="Times New Roman"/>
          <w:sz w:val="24"/>
          <w:szCs w:val="24"/>
          <w:lang w:val="uk-UA"/>
        </w:rPr>
        <w:t xml:space="preserve"> невід'ємн</w:t>
      </w:r>
      <w:r w:rsidR="00BA2A28" w:rsidRPr="00062575">
        <w:rPr>
          <w:rFonts w:ascii="Times New Roman" w:hAnsi="Times New Roman"/>
          <w:sz w:val="24"/>
          <w:szCs w:val="24"/>
          <w:lang w:val="uk-UA"/>
        </w:rPr>
        <w:t>ою</w:t>
      </w:r>
      <w:r w:rsidRPr="00062575">
        <w:rPr>
          <w:rFonts w:ascii="Times New Roman" w:hAnsi="Times New Roman"/>
          <w:sz w:val="24"/>
          <w:szCs w:val="24"/>
          <w:lang w:val="uk-UA"/>
        </w:rPr>
        <w:t xml:space="preserve"> </w:t>
      </w:r>
      <w:r w:rsidRPr="00062575">
        <w:rPr>
          <w:rFonts w:ascii="Times New Roman" w:hAnsi="Times New Roman"/>
          <w:spacing w:val="2"/>
          <w:sz w:val="24"/>
          <w:szCs w:val="24"/>
          <w:lang w:val="uk-UA"/>
        </w:rPr>
        <w:t>частин</w:t>
      </w:r>
      <w:r w:rsidR="00BA2A28" w:rsidRPr="00062575">
        <w:rPr>
          <w:rFonts w:ascii="Times New Roman" w:hAnsi="Times New Roman"/>
          <w:spacing w:val="2"/>
          <w:sz w:val="24"/>
          <w:szCs w:val="24"/>
          <w:lang w:val="uk-UA"/>
        </w:rPr>
        <w:t>ою</w:t>
      </w:r>
      <w:r w:rsidRPr="00062575">
        <w:rPr>
          <w:rFonts w:ascii="Times New Roman" w:hAnsi="Times New Roman"/>
          <w:sz w:val="24"/>
          <w:szCs w:val="24"/>
          <w:lang w:val="uk-UA"/>
        </w:rPr>
        <w:t xml:space="preserve"> цього Договору</w:t>
      </w:r>
      <w:r w:rsidR="00083BA8" w:rsidRPr="00062575">
        <w:rPr>
          <w:rFonts w:ascii="Times New Roman" w:hAnsi="Times New Roman"/>
          <w:sz w:val="24"/>
          <w:szCs w:val="24"/>
          <w:lang w:val="uk-UA"/>
        </w:rPr>
        <w:t>.</w:t>
      </w:r>
      <w:r w:rsidRPr="00062575">
        <w:rPr>
          <w:rFonts w:ascii="Times New Roman" w:hAnsi="Times New Roman"/>
          <w:sz w:val="24"/>
          <w:szCs w:val="24"/>
          <w:lang w:val="uk-UA"/>
        </w:rPr>
        <w:t xml:space="preserve"> </w:t>
      </w:r>
    </w:p>
    <w:p w14:paraId="53BE009B" w14:textId="77777777" w:rsidR="00667643" w:rsidRPr="00062575" w:rsidRDefault="00667643" w:rsidP="003C44B5">
      <w:pPr>
        <w:spacing w:after="0" w:line="240" w:lineRule="auto"/>
        <w:jc w:val="both"/>
        <w:rPr>
          <w:rFonts w:ascii="Times New Roman" w:hAnsi="Times New Roman"/>
          <w:sz w:val="24"/>
          <w:szCs w:val="24"/>
        </w:rPr>
      </w:pPr>
      <w:bookmarkStart w:id="2" w:name="p742"/>
      <w:bookmarkEnd w:id="2"/>
      <w:r w:rsidRPr="00062575">
        <w:rPr>
          <w:rFonts w:ascii="Times New Roman" w:hAnsi="Times New Roman"/>
          <w:sz w:val="24"/>
          <w:szCs w:val="24"/>
        </w:rPr>
        <w:t xml:space="preserve">1.2 Вказаний вище товар Продавець зобов'язується передати Покупцю в узгодженій кількості і асортименті, а Покупець зобов'язується прийняти даний товар і сплатити за нього в порядку і </w:t>
      </w:r>
      <w:r w:rsidRPr="00062575">
        <w:rPr>
          <w:rFonts w:ascii="Times New Roman" w:hAnsi="Times New Roman"/>
          <w:spacing w:val="2"/>
          <w:sz w:val="24"/>
          <w:szCs w:val="24"/>
        </w:rPr>
        <w:t>терміни</w:t>
      </w:r>
      <w:r w:rsidRPr="00062575">
        <w:rPr>
          <w:rFonts w:ascii="Times New Roman" w:hAnsi="Times New Roman"/>
          <w:sz w:val="24"/>
          <w:szCs w:val="24"/>
        </w:rPr>
        <w:t xml:space="preserve">, </w:t>
      </w:r>
      <w:r w:rsidRPr="00062575">
        <w:rPr>
          <w:rFonts w:ascii="Times New Roman" w:hAnsi="Times New Roman"/>
          <w:spacing w:val="2"/>
          <w:sz w:val="24"/>
          <w:szCs w:val="24"/>
        </w:rPr>
        <w:t>встановлені сторонами</w:t>
      </w:r>
      <w:r w:rsidRPr="00062575">
        <w:rPr>
          <w:rFonts w:ascii="Times New Roman" w:hAnsi="Times New Roman"/>
          <w:sz w:val="24"/>
          <w:szCs w:val="24"/>
        </w:rPr>
        <w:t xml:space="preserve"> цього Договору.</w:t>
      </w:r>
    </w:p>
    <w:p w14:paraId="3B2A2395"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1.3. Умови цього Договору викладені сторонами у відповідності до вимог Міжнародних правил щодо тлумачення термінів "Інкотермс" (в редакції 2000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Договору.</w:t>
      </w:r>
    </w:p>
    <w:p w14:paraId="5AA3ECD6"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1.4. Постачання товару та його оплата здійснюється згідно ст.49 Бюджетного кодексу України.</w:t>
      </w:r>
    </w:p>
    <w:p w14:paraId="5DC1A22F" w14:textId="77777777" w:rsidR="00667643" w:rsidRPr="00062575" w:rsidRDefault="00667643" w:rsidP="003C44B5">
      <w:pPr>
        <w:spacing w:after="0" w:line="240" w:lineRule="auto"/>
        <w:jc w:val="center"/>
        <w:rPr>
          <w:rFonts w:ascii="Times New Roman" w:hAnsi="Times New Roman"/>
          <w:b/>
          <w:sz w:val="24"/>
          <w:szCs w:val="24"/>
        </w:rPr>
      </w:pPr>
    </w:p>
    <w:p w14:paraId="6877DA1C" w14:textId="77777777" w:rsidR="00667643" w:rsidRPr="00062575" w:rsidRDefault="00667643" w:rsidP="003C44B5">
      <w:pPr>
        <w:spacing w:after="0" w:line="240" w:lineRule="auto"/>
        <w:jc w:val="center"/>
        <w:rPr>
          <w:rFonts w:ascii="Times New Roman" w:hAnsi="Times New Roman"/>
          <w:b/>
          <w:sz w:val="24"/>
          <w:szCs w:val="24"/>
        </w:rPr>
      </w:pPr>
      <w:r w:rsidRPr="00062575">
        <w:rPr>
          <w:rFonts w:ascii="Times New Roman" w:hAnsi="Times New Roman"/>
          <w:b/>
          <w:sz w:val="24"/>
          <w:szCs w:val="24"/>
        </w:rPr>
        <w:t>2. ЦІНА</w:t>
      </w:r>
    </w:p>
    <w:p w14:paraId="58F759BC" w14:textId="77777777" w:rsidR="00667643" w:rsidRPr="00062575" w:rsidRDefault="00667643" w:rsidP="003C44B5">
      <w:pPr>
        <w:spacing w:after="0" w:line="240" w:lineRule="auto"/>
        <w:jc w:val="both"/>
        <w:rPr>
          <w:rFonts w:ascii="Times New Roman" w:hAnsi="Times New Roman"/>
          <w:bCs/>
          <w:i/>
          <w:sz w:val="24"/>
          <w:szCs w:val="24"/>
        </w:rPr>
      </w:pPr>
      <w:bookmarkStart w:id="3" w:name="p1002"/>
      <w:bookmarkEnd w:id="3"/>
      <w:r w:rsidRPr="00062575">
        <w:rPr>
          <w:rFonts w:ascii="Times New Roman" w:hAnsi="Times New Roman"/>
          <w:sz w:val="24"/>
          <w:szCs w:val="24"/>
        </w:rPr>
        <w:t xml:space="preserve">2.1. </w:t>
      </w:r>
      <w:r w:rsidRPr="00062575">
        <w:rPr>
          <w:rFonts w:ascii="Times New Roman" w:hAnsi="Times New Roman"/>
          <w:spacing w:val="2"/>
          <w:sz w:val="24"/>
          <w:szCs w:val="24"/>
        </w:rPr>
        <w:t>Загальна</w:t>
      </w:r>
      <w:r w:rsidRPr="00062575">
        <w:rPr>
          <w:rFonts w:ascii="Times New Roman" w:hAnsi="Times New Roman"/>
          <w:sz w:val="24"/>
          <w:szCs w:val="24"/>
        </w:rPr>
        <w:t xml:space="preserve"> ціна товару становить</w:t>
      </w:r>
      <w:bookmarkStart w:id="4" w:name="OLE_LINK1"/>
      <w:bookmarkStart w:id="5" w:name="OLE_LINK2"/>
      <w:r w:rsidRPr="00062575">
        <w:rPr>
          <w:rFonts w:ascii="Times New Roman" w:hAnsi="Times New Roman"/>
          <w:b/>
          <w:sz w:val="24"/>
          <w:szCs w:val="24"/>
        </w:rPr>
        <w:t xml:space="preserve">___________ грн (_______________________), </w:t>
      </w:r>
      <w:bookmarkStart w:id="6" w:name="p1157"/>
      <w:bookmarkEnd w:id="6"/>
      <w:r w:rsidRPr="00062575">
        <w:rPr>
          <w:rFonts w:ascii="Times New Roman" w:hAnsi="Times New Roman"/>
          <w:sz w:val="24"/>
          <w:szCs w:val="24"/>
        </w:rPr>
        <w:t>в тому числі ПДВ__:</w:t>
      </w:r>
      <w:bookmarkEnd w:id="4"/>
      <w:bookmarkEnd w:id="5"/>
      <w:r w:rsidRPr="00062575">
        <w:rPr>
          <w:rFonts w:ascii="Times New Roman" w:hAnsi="Times New Roman"/>
          <w:bCs/>
          <w:sz w:val="24"/>
          <w:szCs w:val="24"/>
        </w:rPr>
        <w:t xml:space="preserve">____________ </w:t>
      </w:r>
      <w:r w:rsidRPr="00062575">
        <w:rPr>
          <w:rFonts w:ascii="Times New Roman" w:hAnsi="Times New Roman"/>
          <w:bCs/>
          <w:sz w:val="24"/>
          <w:szCs w:val="24"/>
          <w:lang w:eastAsia="uk-UA"/>
        </w:rPr>
        <w:t>грн</w:t>
      </w:r>
      <w:r w:rsidRPr="00062575">
        <w:rPr>
          <w:rFonts w:ascii="Times New Roman" w:hAnsi="Times New Roman"/>
          <w:sz w:val="24"/>
          <w:szCs w:val="24"/>
        </w:rPr>
        <w:t>.</w:t>
      </w:r>
    </w:p>
    <w:p w14:paraId="243A5AEA"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2.2.  Ціна товару формується Сторонами в гривнях й оплата за товар здійснюється виключно в гривнях.</w:t>
      </w:r>
    </w:p>
    <w:p w14:paraId="6DBE7FC6" w14:textId="77777777" w:rsidR="00667643" w:rsidRPr="00062575" w:rsidRDefault="00667643" w:rsidP="003C44B5">
      <w:pPr>
        <w:spacing w:after="0" w:line="240" w:lineRule="auto"/>
        <w:jc w:val="both"/>
        <w:rPr>
          <w:rFonts w:ascii="Times New Roman" w:hAnsi="Times New Roman"/>
          <w:sz w:val="24"/>
          <w:szCs w:val="24"/>
        </w:rPr>
      </w:pPr>
    </w:p>
    <w:p w14:paraId="4038B4AF" w14:textId="77777777" w:rsidR="00667643" w:rsidRPr="00062575" w:rsidRDefault="00667643" w:rsidP="003C44B5">
      <w:pPr>
        <w:spacing w:after="0" w:line="240" w:lineRule="auto"/>
        <w:jc w:val="center"/>
        <w:rPr>
          <w:rFonts w:ascii="Times New Roman" w:hAnsi="Times New Roman"/>
          <w:b/>
          <w:sz w:val="24"/>
          <w:szCs w:val="24"/>
        </w:rPr>
      </w:pPr>
      <w:r w:rsidRPr="00062575">
        <w:rPr>
          <w:rFonts w:ascii="Times New Roman" w:hAnsi="Times New Roman"/>
          <w:b/>
          <w:sz w:val="24"/>
          <w:szCs w:val="24"/>
        </w:rPr>
        <w:t>3. УМОВИ ПЛАТЕЖУ</w:t>
      </w:r>
    </w:p>
    <w:p w14:paraId="5A786AD3" w14:textId="77777777" w:rsidR="00667643" w:rsidRPr="00062575" w:rsidRDefault="00667643" w:rsidP="003C44B5">
      <w:pPr>
        <w:spacing w:after="0" w:line="240" w:lineRule="auto"/>
        <w:jc w:val="both"/>
        <w:rPr>
          <w:rFonts w:ascii="Times New Roman" w:hAnsi="Times New Roman"/>
          <w:sz w:val="24"/>
          <w:szCs w:val="24"/>
        </w:rPr>
      </w:pPr>
      <w:bookmarkStart w:id="7" w:name="p1337"/>
      <w:bookmarkStart w:id="8" w:name="p1486"/>
      <w:bookmarkEnd w:id="7"/>
      <w:bookmarkEnd w:id="8"/>
      <w:r w:rsidRPr="00062575">
        <w:rPr>
          <w:rFonts w:ascii="Times New Roman" w:hAnsi="Times New Roman"/>
          <w:sz w:val="24"/>
          <w:szCs w:val="24"/>
        </w:rPr>
        <w:t xml:space="preserve">3.1. Оплата загальної ціни товару підлягає здійсненню у </w:t>
      </w:r>
      <w:r w:rsidRPr="00062575">
        <w:rPr>
          <w:rFonts w:ascii="Times New Roman" w:hAnsi="Times New Roman"/>
          <w:spacing w:val="2"/>
          <w:sz w:val="24"/>
          <w:szCs w:val="24"/>
        </w:rPr>
        <w:t>наступному</w:t>
      </w:r>
      <w:r w:rsidRPr="00062575">
        <w:rPr>
          <w:rFonts w:ascii="Times New Roman" w:hAnsi="Times New Roman"/>
          <w:sz w:val="24"/>
          <w:szCs w:val="24"/>
        </w:rPr>
        <w:t xml:space="preserve"> порядку:</w:t>
      </w:r>
    </w:p>
    <w:p w14:paraId="58A704E8" w14:textId="1B0EF3B5" w:rsidR="00667643" w:rsidRPr="00062575" w:rsidRDefault="00667643" w:rsidP="003C44B5">
      <w:pPr>
        <w:spacing w:after="0" w:line="240" w:lineRule="auto"/>
        <w:jc w:val="both"/>
        <w:rPr>
          <w:rFonts w:ascii="Times New Roman" w:hAnsi="Times New Roman"/>
          <w:b/>
          <w:bCs/>
          <w:sz w:val="24"/>
          <w:szCs w:val="24"/>
        </w:rPr>
      </w:pPr>
      <w:r w:rsidRPr="00062575">
        <w:rPr>
          <w:rFonts w:ascii="Times New Roman" w:hAnsi="Times New Roman"/>
          <w:sz w:val="24"/>
          <w:szCs w:val="24"/>
        </w:rPr>
        <w:t xml:space="preserve">3.2. </w:t>
      </w:r>
      <w:bookmarkStart w:id="9" w:name="p2217"/>
      <w:bookmarkStart w:id="10" w:name="p2986"/>
      <w:bookmarkStart w:id="11" w:name="p3194"/>
      <w:bookmarkStart w:id="12" w:name="p7546"/>
      <w:bookmarkStart w:id="13" w:name="p7707"/>
      <w:bookmarkEnd w:id="9"/>
      <w:bookmarkEnd w:id="10"/>
      <w:bookmarkEnd w:id="11"/>
      <w:bookmarkEnd w:id="12"/>
      <w:bookmarkEnd w:id="13"/>
      <w:r w:rsidRPr="00062575">
        <w:rPr>
          <w:rFonts w:ascii="Times New Roman" w:hAnsi="Times New Roman"/>
          <w:sz w:val="24"/>
          <w:szCs w:val="24"/>
        </w:rPr>
        <w:t xml:space="preserve">Покупець перераховує кошти по факту отримання товару відповідно до </w:t>
      </w:r>
      <w:r w:rsidR="00BA2A28" w:rsidRPr="00062575">
        <w:rPr>
          <w:rFonts w:ascii="Times New Roman" w:hAnsi="Times New Roman"/>
          <w:sz w:val="24"/>
          <w:szCs w:val="24"/>
        </w:rPr>
        <w:t xml:space="preserve">виставленого рахунку та підписаної </w:t>
      </w:r>
      <w:r w:rsidR="003B33F9">
        <w:rPr>
          <w:rFonts w:ascii="Times New Roman" w:hAnsi="Times New Roman"/>
          <w:sz w:val="24"/>
          <w:szCs w:val="24"/>
        </w:rPr>
        <w:t>видаткової накладної протягом 2</w:t>
      </w:r>
      <w:r w:rsidRPr="00062575">
        <w:rPr>
          <w:rFonts w:ascii="Times New Roman" w:hAnsi="Times New Roman"/>
          <w:sz w:val="24"/>
          <w:szCs w:val="24"/>
        </w:rPr>
        <w:t xml:space="preserve">0 </w:t>
      </w:r>
      <w:r w:rsidR="003B33F9">
        <w:rPr>
          <w:rFonts w:ascii="Times New Roman" w:hAnsi="Times New Roman"/>
          <w:sz w:val="24"/>
          <w:szCs w:val="24"/>
        </w:rPr>
        <w:t xml:space="preserve">календарних </w:t>
      </w:r>
      <w:bookmarkStart w:id="14" w:name="_GoBack"/>
      <w:bookmarkEnd w:id="14"/>
      <w:r w:rsidRPr="00062575">
        <w:rPr>
          <w:rFonts w:ascii="Times New Roman" w:hAnsi="Times New Roman"/>
          <w:sz w:val="24"/>
          <w:szCs w:val="24"/>
        </w:rPr>
        <w:t>днів</w:t>
      </w:r>
      <w:r w:rsidRPr="00062575">
        <w:rPr>
          <w:rFonts w:ascii="Times New Roman" w:hAnsi="Times New Roman"/>
          <w:b/>
          <w:sz w:val="24"/>
          <w:szCs w:val="24"/>
        </w:rPr>
        <w:t>.</w:t>
      </w:r>
    </w:p>
    <w:p w14:paraId="1A741379"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 xml:space="preserve">3.3. Форма оплати – безготівкова. </w:t>
      </w:r>
    </w:p>
    <w:p w14:paraId="721BBE9A"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3.4. Всі витрати по перерахуванню грошових коштів відповідно до цього договору несе Покупець.</w:t>
      </w:r>
    </w:p>
    <w:p w14:paraId="2D6C1C3F"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3.5. Днем платежу вважається день зарахування коштів на рахунок Продавця.</w:t>
      </w:r>
    </w:p>
    <w:p w14:paraId="278471EF"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3.6. Сума цього Договору може бути зменшена за взаємною згодою Сторін, або залежно від реального фінансування видатків.</w:t>
      </w:r>
    </w:p>
    <w:p w14:paraId="1F139785" w14:textId="77777777" w:rsidR="00667643" w:rsidRPr="00062575" w:rsidRDefault="00667643" w:rsidP="003C44B5">
      <w:pPr>
        <w:tabs>
          <w:tab w:val="left" w:pos="0"/>
        </w:tabs>
        <w:spacing w:after="0" w:line="240" w:lineRule="auto"/>
        <w:jc w:val="center"/>
        <w:rPr>
          <w:rFonts w:ascii="Times New Roman" w:hAnsi="Times New Roman"/>
          <w:b/>
          <w:sz w:val="24"/>
          <w:szCs w:val="24"/>
        </w:rPr>
      </w:pPr>
    </w:p>
    <w:p w14:paraId="4DA89DE9" w14:textId="77777777" w:rsidR="00667643" w:rsidRPr="00062575" w:rsidRDefault="00667643" w:rsidP="003C44B5">
      <w:pPr>
        <w:tabs>
          <w:tab w:val="left" w:pos="0"/>
        </w:tabs>
        <w:spacing w:after="0" w:line="240" w:lineRule="auto"/>
        <w:jc w:val="center"/>
        <w:rPr>
          <w:rFonts w:ascii="Times New Roman" w:hAnsi="Times New Roman"/>
          <w:b/>
          <w:sz w:val="24"/>
          <w:szCs w:val="24"/>
        </w:rPr>
      </w:pPr>
      <w:r w:rsidRPr="00062575">
        <w:rPr>
          <w:rFonts w:ascii="Times New Roman" w:hAnsi="Times New Roman"/>
          <w:b/>
          <w:sz w:val="24"/>
          <w:szCs w:val="24"/>
        </w:rPr>
        <w:t>4. ЯКІСТЬ ТА КОМПЛЕКТНІСТЬ</w:t>
      </w:r>
    </w:p>
    <w:p w14:paraId="58BED041" w14:textId="77777777" w:rsidR="00667643" w:rsidRPr="00062575" w:rsidRDefault="00667643" w:rsidP="003C44B5">
      <w:pPr>
        <w:pStyle w:val="justify"/>
        <w:spacing w:before="0" w:beforeAutospacing="0" w:after="0" w:afterAutospacing="0" w:line="240" w:lineRule="auto"/>
        <w:ind w:firstLine="0"/>
        <w:rPr>
          <w:rFonts w:ascii="Times New Roman" w:hAnsi="Times New Roman" w:cs="Times New Roman"/>
          <w:sz w:val="24"/>
          <w:szCs w:val="24"/>
          <w:lang w:val="uk-UA"/>
        </w:rPr>
      </w:pPr>
      <w:r w:rsidRPr="00062575">
        <w:rPr>
          <w:rFonts w:ascii="Times New Roman" w:hAnsi="Times New Roman" w:cs="Times New Roman"/>
          <w:sz w:val="24"/>
          <w:szCs w:val="24"/>
          <w:lang w:val="uk-UA"/>
        </w:rPr>
        <w:t>4.1. Постачальник повинен передати (поставити) Покупцю товар, якість якого повинна відповідати державним стандартам, що підтверджується сертифікатом якості.</w:t>
      </w:r>
    </w:p>
    <w:p w14:paraId="2B483AEF" w14:textId="77777777" w:rsidR="00667643" w:rsidRPr="00062575" w:rsidRDefault="00667643" w:rsidP="003C44B5">
      <w:pPr>
        <w:pStyle w:val="justify"/>
        <w:spacing w:before="0" w:beforeAutospacing="0" w:after="0" w:afterAutospacing="0" w:line="240" w:lineRule="auto"/>
        <w:ind w:firstLine="0"/>
        <w:rPr>
          <w:rFonts w:ascii="Times New Roman" w:hAnsi="Times New Roman" w:cs="Times New Roman"/>
          <w:sz w:val="24"/>
          <w:szCs w:val="24"/>
          <w:lang w:val="uk-UA"/>
        </w:rPr>
      </w:pPr>
      <w:r w:rsidRPr="00062575">
        <w:rPr>
          <w:rFonts w:ascii="Times New Roman" w:hAnsi="Times New Roman" w:cs="Times New Roman"/>
          <w:sz w:val="24"/>
          <w:szCs w:val="24"/>
          <w:lang w:val="uk-UA"/>
        </w:rPr>
        <w:t>4.2. Постачальник повинен засвідчити якість товарів сертифікатом якості, який надсилається разом з товаром та надається на кожну партію товарів.</w:t>
      </w:r>
    </w:p>
    <w:p w14:paraId="0D09BD31" w14:textId="6FF73395" w:rsidR="00667643" w:rsidRPr="00062575" w:rsidRDefault="00667643" w:rsidP="003C44B5">
      <w:pPr>
        <w:pStyle w:val="HTML"/>
        <w:jc w:val="both"/>
        <w:rPr>
          <w:rFonts w:ascii="Times New Roman" w:hAnsi="Times New Roman"/>
          <w:sz w:val="24"/>
          <w:szCs w:val="24"/>
          <w:lang w:val="uk-UA"/>
        </w:rPr>
      </w:pPr>
      <w:r w:rsidRPr="00062575">
        <w:rPr>
          <w:rFonts w:ascii="Times New Roman" w:hAnsi="Times New Roman"/>
          <w:sz w:val="24"/>
          <w:szCs w:val="24"/>
          <w:lang w:val="uk-UA"/>
        </w:rPr>
        <w:t xml:space="preserve">4.3. Постачальник постачає Товар з таким розрахунком, щоб на момент його відвантаження залишалося не менш </w:t>
      </w:r>
      <w:r w:rsidRPr="00807DB5">
        <w:rPr>
          <w:rFonts w:ascii="Times New Roman" w:hAnsi="Times New Roman"/>
          <w:sz w:val="24"/>
          <w:szCs w:val="24"/>
          <w:lang w:val="uk-UA"/>
        </w:rPr>
        <w:t xml:space="preserve">ніж </w:t>
      </w:r>
      <w:r w:rsidR="00604A6F" w:rsidRPr="00807DB5">
        <w:rPr>
          <w:rFonts w:ascii="Times New Roman" w:hAnsi="Times New Roman"/>
          <w:sz w:val="24"/>
          <w:szCs w:val="24"/>
          <w:lang w:val="uk-UA"/>
        </w:rPr>
        <w:t>5</w:t>
      </w:r>
      <w:r w:rsidR="00807DB5" w:rsidRPr="00807DB5">
        <w:rPr>
          <w:rFonts w:ascii="Times New Roman" w:hAnsi="Times New Roman"/>
          <w:sz w:val="24"/>
          <w:szCs w:val="24"/>
          <w:lang w:val="uk-UA"/>
        </w:rPr>
        <w:t>0</w:t>
      </w:r>
      <w:r w:rsidRPr="00807DB5">
        <w:rPr>
          <w:rFonts w:ascii="Times New Roman" w:hAnsi="Times New Roman"/>
          <w:sz w:val="24"/>
          <w:szCs w:val="24"/>
          <w:lang w:val="uk-UA"/>
        </w:rPr>
        <w:t>%</w:t>
      </w:r>
      <w:r w:rsidRPr="00062575">
        <w:rPr>
          <w:rFonts w:ascii="Times New Roman" w:hAnsi="Times New Roman"/>
          <w:sz w:val="24"/>
          <w:szCs w:val="24"/>
          <w:lang w:val="uk-UA"/>
        </w:rPr>
        <w:t xml:space="preserve"> терміну придатності, зазначеного на етикетці.</w:t>
      </w:r>
    </w:p>
    <w:p w14:paraId="49ABB686" w14:textId="77777777" w:rsidR="00667643" w:rsidRPr="00062575" w:rsidRDefault="00667643" w:rsidP="003C44B5">
      <w:pPr>
        <w:pStyle w:val="HTML"/>
        <w:jc w:val="both"/>
        <w:rPr>
          <w:rFonts w:ascii="Times New Roman" w:hAnsi="Times New Roman"/>
          <w:sz w:val="24"/>
          <w:szCs w:val="24"/>
          <w:lang w:val="uk-UA"/>
        </w:rPr>
      </w:pPr>
    </w:p>
    <w:p w14:paraId="5B861595" w14:textId="77777777" w:rsidR="00667643" w:rsidRPr="00062575" w:rsidRDefault="00667643" w:rsidP="003C44B5">
      <w:pPr>
        <w:tabs>
          <w:tab w:val="left" w:pos="0"/>
        </w:tabs>
        <w:spacing w:after="0" w:line="240" w:lineRule="auto"/>
        <w:jc w:val="center"/>
        <w:rPr>
          <w:rFonts w:ascii="Times New Roman" w:hAnsi="Times New Roman"/>
          <w:b/>
          <w:sz w:val="24"/>
          <w:szCs w:val="24"/>
        </w:rPr>
      </w:pPr>
      <w:r w:rsidRPr="00062575">
        <w:rPr>
          <w:rFonts w:ascii="Times New Roman" w:hAnsi="Times New Roman"/>
          <w:b/>
          <w:sz w:val="24"/>
          <w:szCs w:val="24"/>
        </w:rPr>
        <w:t>5. УПАКОВКА, МАРКУВАННЯ,ТАРА.</w:t>
      </w:r>
    </w:p>
    <w:p w14:paraId="41F6EC57" w14:textId="77777777" w:rsidR="00667643" w:rsidRPr="00062575" w:rsidRDefault="00667643" w:rsidP="003C44B5">
      <w:pPr>
        <w:autoSpaceDE w:val="0"/>
        <w:autoSpaceDN w:val="0"/>
        <w:adjustRightInd w:val="0"/>
        <w:spacing w:after="0" w:line="240" w:lineRule="auto"/>
        <w:jc w:val="both"/>
        <w:rPr>
          <w:rFonts w:ascii="Times New Roman" w:hAnsi="Times New Roman"/>
          <w:sz w:val="24"/>
          <w:szCs w:val="24"/>
        </w:rPr>
      </w:pPr>
      <w:r w:rsidRPr="00062575">
        <w:rPr>
          <w:rFonts w:ascii="Times New Roman" w:hAnsi="Times New Roman"/>
          <w:sz w:val="24"/>
          <w:szCs w:val="24"/>
        </w:rPr>
        <w:t>5.1. Товар повинен бути переданий покупцю в упаковці виробника. Товар, що продається по цьому Договору, передається Покупцеві пакувальними одиницями: штуками. Продавець повинен передати товар в упаковці, що повинна задовольняти вимогам для цього типу товару. Маркування, що наноситься на упаковку повинно відповідати характеру товару.</w:t>
      </w:r>
    </w:p>
    <w:p w14:paraId="38D59F12" w14:textId="77777777" w:rsidR="00667643" w:rsidRPr="00062575" w:rsidRDefault="00667643" w:rsidP="003C44B5">
      <w:pPr>
        <w:autoSpaceDE w:val="0"/>
        <w:autoSpaceDN w:val="0"/>
        <w:adjustRightInd w:val="0"/>
        <w:spacing w:after="0" w:line="240" w:lineRule="auto"/>
        <w:jc w:val="both"/>
        <w:rPr>
          <w:rFonts w:ascii="Times New Roman" w:hAnsi="Times New Roman"/>
          <w:b/>
          <w:sz w:val="24"/>
          <w:szCs w:val="24"/>
        </w:rPr>
      </w:pPr>
      <w:r w:rsidRPr="00062575">
        <w:rPr>
          <w:rFonts w:ascii="Times New Roman" w:hAnsi="Times New Roman"/>
          <w:sz w:val="24"/>
          <w:szCs w:val="24"/>
        </w:rPr>
        <w:t>5.2.Упаковка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14:paraId="76444ABB" w14:textId="77777777" w:rsidR="00667643" w:rsidRPr="00062575" w:rsidRDefault="00667643" w:rsidP="003C44B5">
      <w:pPr>
        <w:numPr>
          <w:ilvl w:val="0"/>
          <w:numId w:val="9"/>
        </w:numPr>
        <w:tabs>
          <w:tab w:val="left" w:pos="0"/>
          <w:tab w:val="left" w:pos="180"/>
        </w:tabs>
        <w:suppressAutoHyphens/>
        <w:spacing w:after="0" w:line="240" w:lineRule="auto"/>
        <w:ind w:left="0" w:firstLine="0"/>
        <w:jc w:val="center"/>
        <w:rPr>
          <w:rFonts w:ascii="Times New Roman" w:hAnsi="Times New Roman"/>
          <w:sz w:val="24"/>
          <w:szCs w:val="24"/>
        </w:rPr>
      </w:pPr>
      <w:r w:rsidRPr="00062575">
        <w:rPr>
          <w:rFonts w:ascii="Times New Roman" w:hAnsi="Times New Roman"/>
          <w:b/>
          <w:sz w:val="24"/>
          <w:szCs w:val="24"/>
        </w:rPr>
        <w:t>УМОВИ ПОСТАВКИ ТА ПЕРЕДАЧІ ТОВАРУ</w:t>
      </w:r>
      <w:r w:rsidRPr="00062575">
        <w:rPr>
          <w:rFonts w:ascii="Times New Roman" w:hAnsi="Times New Roman"/>
          <w:sz w:val="24"/>
          <w:szCs w:val="24"/>
        </w:rPr>
        <w:t>.</w:t>
      </w:r>
    </w:p>
    <w:p w14:paraId="34F3D5EE" w14:textId="71DB0ACF" w:rsidR="00667643" w:rsidRPr="00062575" w:rsidRDefault="00667643" w:rsidP="004D5314">
      <w:pPr>
        <w:numPr>
          <w:ilvl w:val="1"/>
          <w:numId w:val="9"/>
        </w:numPr>
        <w:tabs>
          <w:tab w:val="clear" w:pos="360"/>
          <w:tab w:val="left" w:pos="-180"/>
          <w:tab w:val="num" w:pos="0"/>
          <w:tab w:val="left" w:pos="426"/>
        </w:tabs>
        <w:spacing w:after="0" w:line="240" w:lineRule="auto"/>
        <w:ind w:left="0" w:firstLine="0"/>
        <w:jc w:val="both"/>
        <w:rPr>
          <w:rFonts w:ascii="Times New Roman" w:hAnsi="Times New Roman"/>
          <w:sz w:val="24"/>
          <w:szCs w:val="24"/>
        </w:rPr>
      </w:pPr>
      <w:bookmarkStart w:id="15" w:name="p3233"/>
      <w:bookmarkEnd w:id="15"/>
      <w:r w:rsidRPr="00062575">
        <w:rPr>
          <w:rFonts w:ascii="Times New Roman" w:hAnsi="Times New Roman"/>
          <w:sz w:val="24"/>
          <w:szCs w:val="24"/>
        </w:rPr>
        <w:t xml:space="preserve">Продавець поставляє Товар, за адресами: м. </w:t>
      </w:r>
      <w:r w:rsidR="00BA2A28" w:rsidRPr="00062575">
        <w:rPr>
          <w:rFonts w:ascii="Times New Roman" w:hAnsi="Times New Roman"/>
          <w:sz w:val="24"/>
          <w:szCs w:val="24"/>
        </w:rPr>
        <w:t>Львів, вул. Круп’ярська, 27</w:t>
      </w:r>
      <w:r w:rsidRPr="00062575">
        <w:rPr>
          <w:rFonts w:ascii="Times New Roman" w:hAnsi="Times New Roman"/>
          <w:sz w:val="24"/>
          <w:szCs w:val="24"/>
        </w:rPr>
        <w:t xml:space="preserve"> своїм коштом. Продавець постачає товар у строк 3 (три) робочих дні від</w:t>
      </w:r>
      <w:r w:rsidR="00062575" w:rsidRPr="00062575">
        <w:rPr>
          <w:rFonts w:ascii="Times New Roman" w:hAnsi="Times New Roman"/>
          <w:sz w:val="24"/>
          <w:szCs w:val="24"/>
        </w:rPr>
        <w:t xml:space="preserve"> дати отримання заявки Покупця, але не пізніше 31 травня 2024 року.</w:t>
      </w:r>
    </w:p>
    <w:p w14:paraId="0962D7D1" w14:textId="77777777" w:rsidR="00667643" w:rsidRPr="00062575" w:rsidRDefault="00667643" w:rsidP="003C44B5">
      <w:pPr>
        <w:numPr>
          <w:ilvl w:val="1"/>
          <w:numId w:val="9"/>
        </w:numPr>
        <w:tabs>
          <w:tab w:val="left" w:pos="-180"/>
          <w:tab w:val="left" w:pos="180"/>
          <w:tab w:val="left" w:pos="360"/>
        </w:tabs>
        <w:spacing w:after="0" w:line="240" w:lineRule="auto"/>
        <w:ind w:left="0" w:firstLine="0"/>
        <w:jc w:val="both"/>
        <w:rPr>
          <w:rFonts w:ascii="Times New Roman" w:hAnsi="Times New Roman"/>
          <w:sz w:val="24"/>
          <w:szCs w:val="24"/>
        </w:rPr>
      </w:pPr>
      <w:bookmarkStart w:id="16" w:name="p3429"/>
      <w:bookmarkStart w:id="17" w:name="p3621"/>
      <w:bookmarkEnd w:id="16"/>
      <w:bookmarkEnd w:id="17"/>
      <w:r w:rsidRPr="00062575">
        <w:rPr>
          <w:rFonts w:ascii="Times New Roman" w:hAnsi="Times New Roman"/>
          <w:sz w:val="24"/>
          <w:szCs w:val="24"/>
        </w:rPr>
        <w:t xml:space="preserve">На момент доставки товару Покупець зобов’язаний вчинити необхідні з його боку дії для забезпечення своєчасного приймання товару. Вивантаження товару з транспортного засобу в місці доставки здійснюється силами, засобами та за рахунок Покупця. </w:t>
      </w:r>
    </w:p>
    <w:p w14:paraId="2FFE23ED" w14:textId="77777777" w:rsidR="00667643" w:rsidRPr="00062575" w:rsidRDefault="00667643" w:rsidP="003C44B5">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Обов'язок Продавця поставити Товар Покупцеві вважається виконаним у момент надання Товару в розпорядження Покупця. Товар вважається наданим у розпорядження Покупця, якщо у строк, встановлений договором, він доставлений за адресою вказаною в п.6.1. цього Договору і готовий до вручення Покупцеві. Датою поставки та фактичної передачі Товару Покупцю вважається дата, що зазначена у товарній накладній, підписаній представниками сторін.</w:t>
      </w:r>
    </w:p>
    <w:p w14:paraId="43B4FB03"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bookmarkStart w:id="18" w:name="p3702"/>
      <w:bookmarkEnd w:id="18"/>
      <w:r w:rsidRPr="00062575">
        <w:rPr>
          <w:rFonts w:ascii="Times New Roman" w:hAnsi="Times New Roman"/>
          <w:sz w:val="24"/>
          <w:szCs w:val="24"/>
        </w:rPr>
        <w:t>Продавець зобов'язується одночасно з передачею товару передати Покупцю приналежності цього товару, а також документи, що стосуються товару та підлягають переданню разом із ним (товарна накладна, податкова накладна, рахунок-фактура, інструкція по експлуатації та ін.)</w:t>
      </w:r>
    </w:p>
    <w:p w14:paraId="110E799C"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Приймання-передача товару по кількості і асортименту, а також перевірка стану упаковки та маркування проводиться Покупцем в день приймання товару відповідно до товаросупровідних документів. </w:t>
      </w:r>
    </w:p>
    <w:p w14:paraId="735C0F24"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У випадку, якщо в момент приймання товару (п.6.5.) по кількості і асортименту виявиться поставка товару в кількості чи асортименті, що не відповідає умовам даного Договору, Покупець шляхом складання відповідного Акту повинен засвідчити таку невідповідність, та на його підставі має право вимагати від Продавця передання кількості товару, якого не вистачає, заміни товаром в асортименті, який встановлено цим Договором, в тридцяти денний  термін. У разі не виконання Продавцем умов цього пункту, Покупець має право взагалі відмовитись від приймання Товару,  що не відповідає вимогам даного Договору, а якщо він вже оплачений – вимагати повернення сплаченої за нього грошової суми. </w:t>
      </w:r>
    </w:p>
    <w:p w14:paraId="2DBDBE22"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Товар є прийнятим в асортименті та кількості яка відповідає умовам даного Договору, якщо  Покупець в день приймання товару не виявив відповідної претензії чи не повідомив Продавця про свою відмову від приймання товару.   </w:t>
      </w:r>
    </w:p>
    <w:p w14:paraId="6333E11C"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noProof/>
          <w:sz w:val="24"/>
          <w:szCs w:val="24"/>
        </w:rPr>
        <w:t xml:space="preserve">Прийомка </w:t>
      </w:r>
      <w:r w:rsidRPr="00062575">
        <w:rPr>
          <w:rFonts w:ascii="Times New Roman" w:hAnsi="Times New Roman"/>
          <w:sz w:val="24"/>
          <w:szCs w:val="24"/>
        </w:rPr>
        <w:t>товару</w:t>
      </w:r>
      <w:r w:rsidRPr="00062575">
        <w:rPr>
          <w:rFonts w:ascii="Times New Roman" w:hAnsi="Times New Roman"/>
          <w:noProof/>
          <w:sz w:val="24"/>
          <w:szCs w:val="24"/>
        </w:rPr>
        <w:t xml:space="preserve"> за </w:t>
      </w:r>
      <w:r w:rsidRPr="00062575">
        <w:rPr>
          <w:rFonts w:ascii="Times New Roman" w:hAnsi="Times New Roman"/>
          <w:sz w:val="24"/>
          <w:szCs w:val="24"/>
        </w:rPr>
        <w:t xml:space="preserve">якістю (комплектністю) повинна бути проведена </w:t>
      </w:r>
      <w:r w:rsidRPr="00062575">
        <w:rPr>
          <w:rFonts w:ascii="Times New Roman" w:hAnsi="Times New Roman"/>
          <w:noProof/>
          <w:sz w:val="24"/>
          <w:szCs w:val="24"/>
        </w:rPr>
        <w:t>Покупцем</w:t>
      </w:r>
      <w:r w:rsidRPr="00062575">
        <w:rPr>
          <w:rFonts w:ascii="Times New Roman" w:hAnsi="Times New Roman"/>
          <w:sz w:val="24"/>
          <w:szCs w:val="24"/>
        </w:rPr>
        <w:t xml:space="preserve"> не пізніше 20 (двадцяти) календарних днів від дати поставки товару. Вимоги щодо недоліків, виявлених під час приймання товару за якістю, можуть бути пред’явлені Покупцем протягом 14 (чотирнадцяти) календарних днів з дати їх виявлення. Товар, який </w:t>
      </w:r>
      <w:r w:rsidRPr="00062575">
        <w:rPr>
          <w:rFonts w:ascii="Times New Roman" w:hAnsi="Times New Roman"/>
          <w:noProof/>
          <w:sz w:val="24"/>
          <w:szCs w:val="24"/>
        </w:rPr>
        <w:t xml:space="preserve">Продавець передав Покупцеві вважається таким, що відповідає вимогам щодо якості (комплектності) в момент його передання Покупцю, якщо Покупець протягом термінів встановлених цим пунктом не заявить Продавцеві відповідних вимог. Умови цього пункту не звільняють Продавця від виконання гарантійних та інших зобовязань, передбачених цим Договором. </w:t>
      </w:r>
    </w:p>
    <w:p w14:paraId="584FE94E" w14:textId="77777777" w:rsidR="00667643" w:rsidRPr="00062575" w:rsidRDefault="00667643" w:rsidP="003C44B5">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У випадку виявлення поставки неякісного (некомплектного) товару протягом терміну зазначеного в п.6.8. цього Договору, Покупець викликає представника Продавця на предмет підписання спільного акту по виявленим фактам.  Якщо протягом 7-ми робочих днів після отримання виклику Продавець не надішле свого повноважного представника, Покупець складає власний акт по виявленим фактам невідповідності поставленого Товару вимогам, передбаченим даним Договором, один екземпляр якого надсилає Продавцю. </w:t>
      </w:r>
    </w:p>
    <w:p w14:paraId="0CB63207" w14:textId="77777777" w:rsidR="00667643" w:rsidRPr="00062575" w:rsidRDefault="00667643" w:rsidP="003C44B5">
      <w:pPr>
        <w:numPr>
          <w:ilvl w:val="1"/>
          <w:numId w:val="9"/>
        </w:numPr>
        <w:tabs>
          <w:tab w:val="left" w:pos="360"/>
          <w:tab w:val="left" w:pos="540"/>
          <w:tab w:val="left" w:pos="72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Якщо недоліки товару, що були виявлені під час приймання товару по якості (комплектності) можуть бути усунені без повернення товару Продавцю, останній на підставі акту по виявленим фактам </w:t>
      </w:r>
      <w:r w:rsidRPr="00062575">
        <w:rPr>
          <w:rFonts w:ascii="Times New Roman" w:hAnsi="Times New Roman"/>
          <w:sz w:val="24"/>
          <w:szCs w:val="24"/>
        </w:rPr>
        <w:lastRenderedPageBreak/>
        <w:t xml:space="preserve">невідповідності Товару умовам цього Договору, зобов'язаний на вимогу покупця усунути виявлені недоліки або замінити неякісний товар (доукомплектувати товар чи замінити комплектним товаром) </w:t>
      </w:r>
      <w:bookmarkStart w:id="19" w:name="p3905"/>
      <w:bookmarkEnd w:id="19"/>
      <w:r w:rsidRPr="00062575">
        <w:rPr>
          <w:rFonts w:ascii="Times New Roman" w:hAnsi="Times New Roman"/>
          <w:sz w:val="24"/>
          <w:szCs w:val="24"/>
        </w:rPr>
        <w:t>у погоджений Сторонами термін, при необхідності з урахуванням терміну виготовлення та  постачання дефектних частин чи тих, які вийшли з ладу. У разі, якщо Продавець у встановлений строк не замінить (не укомплектує) товар, Покупець має право за своїм вибором вимагати пропорційного зменшення ціни товару або заміни товару на якісний чи взагалі відмовитися від такого товару, а якщо він вже оплачений – вимагати повернення сплаченої за нього грошової суми та сплати штрафних санкцій передбачених цим Договором.</w:t>
      </w:r>
    </w:p>
    <w:p w14:paraId="44A9DE1B" w14:textId="77777777" w:rsidR="00667643" w:rsidRPr="00062575" w:rsidRDefault="00667643" w:rsidP="003C44B5">
      <w:pPr>
        <w:tabs>
          <w:tab w:val="left" w:pos="0"/>
        </w:tabs>
        <w:spacing w:after="0" w:line="240" w:lineRule="auto"/>
        <w:jc w:val="center"/>
        <w:rPr>
          <w:rFonts w:ascii="Times New Roman" w:hAnsi="Times New Roman"/>
          <w:b/>
          <w:sz w:val="24"/>
          <w:szCs w:val="24"/>
        </w:rPr>
      </w:pPr>
    </w:p>
    <w:p w14:paraId="43BA880D" w14:textId="77777777" w:rsidR="00667643" w:rsidRPr="00062575" w:rsidRDefault="00667643" w:rsidP="003C44B5">
      <w:pPr>
        <w:tabs>
          <w:tab w:val="left" w:pos="0"/>
        </w:tabs>
        <w:spacing w:after="0" w:line="240" w:lineRule="auto"/>
        <w:jc w:val="center"/>
        <w:rPr>
          <w:rFonts w:ascii="Times New Roman" w:hAnsi="Times New Roman"/>
          <w:sz w:val="24"/>
          <w:szCs w:val="24"/>
        </w:rPr>
      </w:pPr>
      <w:r w:rsidRPr="00062575">
        <w:rPr>
          <w:rFonts w:ascii="Times New Roman" w:hAnsi="Times New Roman"/>
          <w:b/>
          <w:sz w:val="24"/>
          <w:szCs w:val="24"/>
        </w:rPr>
        <w:t>7. ПРАВО ВЛАСНОСТІ НА ТОВАР</w:t>
      </w:r>
      <w:r w:rsidRPr="00062575">
        <w:rPr>
          <w:rFonts w:ascii="Times New Roman" w:hAnsi="Times New Roman"/>
          <w:sz w:val="24"/>
          <w:szCs w:val="24"/>
        </w:rPr>
        <w:t>.</w:t>
      </w:r>
    </w:p>
    <w:p w14:paraId="6602372F" w14:textId="358FE450" w:rsidR="00667643" w:rsidRPr="00062575" w:rsidRDefault="00667643" w:rsidP="003C44B5">
      <w:pPr>
        <w:numPr>
          <w:ilvl w:val="1"/>
          <w:numId w:val="10"/>
        </w:numPr>
        <w:tabs>
          <w:tab w:val="left" w:pos="0"/>
          <w:tab w:val="num" w:pos="180"/>
        </w:tabs>
        <w:spacing w:after="0" w:line="240" w:lineRule="auto"/>
        <w:ind w:left="0" w:firstLine="0"/>
        <w:jc w:val="both"/>
        <w:rPr>
          <w:rFonts w:ascii="Times New Roman" w:hAnsi="Times New Roman"/>
          <w:sz w:val="24"/>
          <w:szCs w:val="24"/>
        </w:rPr>
      </w:pPr>
      <w:bookmarkStart w:id="20" w:name="p3938"/>
      <w:bookmarkStart w:id="21" w:name="p4131"/>
      <w:bookmarkStart w:id="22" w:name="p4455"/>
      <w:bookmarkStart w:id="23" w:name="p5593"/>
      <w:bookmarkEnd w:id="20"/>
      <w:bookmarkEnd w:id="21"/>
      <w:bookmarkEnd w:id="22"/>
      <w:bookmarkEnd w:id="23"/>
      <w:r w:rsidRPr="00062575">
        <w:rPr>
          <w:rFonts w:ascii="Times New Roman" w:hAnsi="Times New Roman"/>
          <w:sz w:val="24"/>
          <w:szCs w:val="24"/>
        </w:rPr>
        <w:t>Право власності на товар, що є предметом договору (п.1 Договору), переходить до Покупця з моменту фактичної передачі товару Покупцю за адрес</w:t>
      </w:r>
      <w:r w:rsidR="00BA2A28" w:rsidRPr="00062575">
        <w:rPr>
          <w:rFonts w:ascii="Times New Roman" w:hAnsi="Times New Roman"/>
          <w:sz w:val="24"/>
          <w:szCs w:val="24"/>
        </w:rPr>
        <w:t>ою</w:t>
      </w:r>
      <w:r w:rsidRPr="00062575">
        <w:rPr>
          <w:rFonts w:ascii="Times New Roman" w:hAnsi="Times New Roman"/>
          <w:sz w:val="24"/>
          <w:szCs w:val="24"/>
        </w:rPr>
        <w:t xml:space="preserve"> зазначеною в п.6.1. цього Договору </w:t>
      </w:r>
    </w:p>
    <w:p w14:paraId="7E0BE574" w14:textId="77777777" w:rsidR="00667643" w:rsidRPr="00062575" w:rsidRDefault="00667643" w:rsidP="003C44B5">
      <w:pPr>
        <w:tabs>
          <w:tab w:val="left" w:pos="0"/>
        </w:tabs>
        <w:spacing w:after="0" w:line="240" w:lineRule="auto"/>
        <w:jc w:val="both"/>
        <w:rPr>
          <w:rFonts w:ascii="Times New Roman" w:hAnsi="Times New Roman"/>
          <w:sz w:val="24"/>
          <w:szCs w:val="24"/>
        </w:rPr>
      </w:pPr>
    </w:p>
    <w:p w14:paraId="296E9C1C" w14:textId="77777777" w:rsidR="00667643" w:rsidRPr="00062575" w:rsidRDefault="00667643" w:rsidP="003C44B5">
      <w:pPr>
        <w:numPr>
          <w:ilvl w:val="0"/>
          <w:numId w:val="11"/>
        </w:numPr>
        <w:tabs>
          <w:tab w:val="left" w:pos="0"/>
        </w:tabs>
        <w:suppressAutoHyphens/>
        <w:spacing w:after="0" w:line="240" w:lineRule="auto"/>
        <w:ind w:left="0" w:firstLine="0"/>
        <w:jc w:val="center"/>
        <w:rPr>
          <w:rFonts w:ascii="Times New Roman" w:hAnsi="Times New Roman"/>
          <w:sz w:val="24"/>
          <w:szCs w:val="24"/>
        </w:rPr>
      </w:pPr>
      <w:r w:rsidRPr="00062575">
        <w:rPr>
          <w:rFonts w:ascii="Times New Roman" w:hAnsi="Times New Roman"/>
          <w:b/>
          <w:sz w:val="24"/>
          <w:szCs w:val="24"/>
        </w:rPr>
        <w:t>РИЗИК ВИПАДКОВОЇ ЗАГИБЕЛІ ТОВАРУ</w:t>
      </w:r>
      <w:r w:rsidRPr="00062575">
        <w:rPr>
          <w:rFonts w:ascii="Times New Roman" w:hAnsi="Times New Roman"/>
          <w:sz w:val="24"/>
          <w:szCs w:val="24"/>
        </w:rPr>
        <w:t>.</w:t>
      </w:r>
    </w:p>
    <w:p w14:paraId="1367B983" w14:textId="77777777" w:rsidR="00667643" w:rsidRPr="00062575" w:rsidRDefault="00667643" w:rsidP="003C44B5">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bookmarkStart w:id="24" w:name="p5626"/>
      <w:bookmarkEnd w:id="24"/>
      <w:r w:rsidRPr="00062575">
        <w:rPr>
          <w:rFonts w:ascii="Times New Roman" w:hAnsi="Times New Roman"/>
          <w:sz w:val="24"/>
          <w:szCs w:val="24"/>
        </w:rPr>
        <w:t xml:space="preserve">Ризик випадкової загибелі, або випадкового псування, втрати, або </w:t>
      </w:r>
      <w:r w:rsidRPr="00062575">
        <w:rPr>
          <w:rFonts w:ascii="Times New Roman" w:hAnsi="Times New Roman"/>
          <w:spacing w:val="2"/>
          <w:sz w:val="24"/>
          <w:szCs w:val="24"/>
        </w:rPr>
        <w:t>пошкодження</w:t>
      </w:r>
      <w:r w:rsidRPr="00062575">
        <w:rPr>
          <w:rFonts w:ascii="Times New Roman" w:hAnsi="Times New Roman"/>
          <w:sz w:val="24"/>
          <w:szCs w:val="24"/>
        </w:rPr>
        <w:t xml:space="preserve"> товару, що є предметом цього Договору, несе Продавець або Покупець в залежності від того, в чиєму володінні </w:t>
      </w:r>
      <w:r w:rsidRPr="00062575">
        <w:rPr>
          <w:rFonts w:ascii="Times New Roman" w:hAnsi="Times New Roman"/>
          <w:spacing w:val="2"/>
          <w:sz w:val="24"/>
          <w:szCs w:val="24"/>
        </w:rPr>
        <w:t>знаходився</w:t>
      </w:r>
      <w:r w:rsidRPr="00062575">
        <w:rPr>
          <w:rFonts w:ascii="Times New Roman" w:hAnsi="Times New Roman"/>
          <w:sz w:val="24"/>
          <w:szCs w:val="24"/>
        </w:rPr>
        <w:t xml:space="preserve"> товар в момент випадкової загибелі або випадкового </w:t>
      </w:r>
      <w:r w:rsidRPr="00062575">
        <w:rPr>
          <w:rFonts w:ascii="Times New Roman" w:hAnsi="Times New Roman"/>
          <w:spacing w:val="2"/>
          <w:sz w:val="24"/>
          <w:szCs w:val="24"/>
        </w:rPr>
        <w:t>пошкодження</w:t>
      </w:r>
      <w:r w:rsidRPr="00062575">
        <w:rPr>
          <w:rFonts w:ascii="Times New Roman" w:hAnsi="Times New Roman"/>
          <w:sz w:val="24"/>
          <w:szCs w:val="24"/>
        </w:rPr>
        <w:t xml:space="preserve">. </w:t>
      </w:r>
    </w:p>
    <w:p w14:paraId="0D449A2E" w14:textId="77777777" w:rsidR="00667643" w:rsidRPr="00062575" w:rsidRDefault="00667643" w:rsidP="003C44B5">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Ризик випадкової загибелі, пошкодження товару переходить до Покупця з моменту фактичної передачі товару за адресами зазначеною в.п.6.1. цього Договору.</w:t>
      </w:r>
    </w:p>
    <w:p w14:paraId="1BDB840C" w14:textId="77777777" w:rsidR="00667643" w:rsidRPr="00062575" w:rsidRDefault="00667643" w:rsidP="003C44B5">
      <w:pPr>
        <w:pStyle w:val="af5"/>
        <w:tabs>
          <w:tab w:val="left" w:pos="-180"/>
        </w:tabs>
        <w:spacing w:after="0" w:line="240" w:lineRule="auto"/>
        <w:jc w:val="both"/>
        <w:rPr>
          <w:rFonts w:ascii="Times New Roman" w:hAnsi="Times New Roman"/>
          <w:sz w:val="24"/>
          <w:szCs w:val="24"/>
        </w:rPr>
      </w:pPr>
    </w:p>
    <w:p w14:paraId="4F656FB7" w14:textId="77777777" w:rsidR="00667643" w:rsidRPr="00062575" w:rsidRDefault="00667643" w:rsidP="003C44B5">
      <w:pPr>
        <w:tabs>
          <w:tab w:val="left" w:pos="0"/>
          <w:tab w:val="num" w:pos="180"/>
        </w:tabs>
        <w:spacing w:after="0" w:line="240" w:lineRule="auto"/>
        <w:jc w:val="center"/>
        <w:rPr>
          <w:rFonts w:ascii="Times New Roman" w:hAnsi="Times New Roman"/>
          <w:sz w:val="24"/>
          <w:szCs w:val="24"/>
        </w:rPr>
      </w:pPr>
      <w:bookmarkStart w:id="25" w:name="p6015"/>
      <w:bookmarkEnd w:id="25"/>
      <w:r w:rsidRPr="00062575">
        <w:rPr>
          <w:rFonts w:ascii="Times New Roman" w:hAnsi="Times New Roman"/>
          <w:b/>
          <w:sz w:val="24"/>
          <w:szCs w:val="24"/>
        </w:rPr>
        <w:t xml:space="preserve">9. ВІДПОВІДАЛЬНІСТЬ </w:t>
      </w:r>
      <w:r w:rsidRPr="00062575">
        <w:rPr>
          <w:rFonts w:ascii="Times New Roman" w:hAnsi="Times New Roman"/>
          <w:b/>
          <w:spacing w:val="2"/>
          <w:sz w:val="24"/>
          <w:szCs w:val="24"/>
        </w:rPr>
        <w:t>СТОРІН</w:t>
      </w:r>
      <w:r w:rsidRPr="00062575">
        <w:rPr>
          <w:rFonts w:ascii="Times New Roman" w:hAnsi="Times New Roman"/>
          <w:sz w:val="24"/>
          <w:szCs w:val="24"/>
        </w:rPr>
        <w:t>.</w:t>
      </w:r>
    </w:p>
    <w:p w14:paraId="017B9188" w14:textId="77777777" w:rsidR="00667643" w:rsidRPr="00062575" w:rsidRDefault="00667643" w:rsidP="003C44B5">
      <w:pPr>
        <w:numPr>
          <w:ilvl w:val="1"/>
          <w:numId w:val="12"/>
        </w:numPr>
        <w:tabs>
          <w:tab w:val="left" w:pos="-180"/>
          <w:tab w:val="num" w:pos="180"/>
          <w:tab w:val="left" w:pos="360"/>
        </w:tabs>
        <w:spacing w:after="0" w:line="240" w:lineRule="auto"/>
        <w:ind w:left="0" w:firstLine="0"/>
        <w:jc w:val="both"/>
        <w:rPr>
          <w:rFonts w:ascii="Times New Roman" w:hAnsi="Times New Roman"/>
          <w:sz w:val="24"/>
          <w:szCs w:val="24"/>
        </w:rPr>
      </w:pPr>
      <w:bookmarkStart w:id="26" w:name="p6042"/>
      <w:bookmarkStart w:id="27" w:name="p6655"/>
      <w:bookmarkEnd w:id="26"/>
      <w:bookmarkEnd w:id="27"/>
      <w:r w:rsidRPr="00062575">
        <w:rPr>
          <w:rFonts w:ascii="Times New Roman" w:hAnsi="Times New Roman"/>
          <w:sz w:val="24"/>
          <w:szCs w:val="24"/>
        </w:rPr>
        <w:t xml:space="preserve">Будь-яка </w:t>
      </w:r>
      <w:r w:rsidRPr="00062575">
        <w:rPr>
          <w:rFonts w:ascii="Times New Roman" w:hAnsi="Times New Roman"/>
          <w:spacing w:val="2"/>
          <w:sz w:val="24"/>
          <w:szCs w:val="24"/>
        </w:rPr>
        <w:t>з сторін</w:t>
      </w:r>
      <w:r w:rsidRPr="00062575">
        <w:rPr>
          <w:rFonts w:ascii="Times New Roman" w:hAnsi="Times New Roman"/>
          <w:sz w:val="24"/>
          <w:szCs w:val="24"/>
        </w:rPr>
        <w:t xml:space="preserve"> цього Договору, що не виконала зобов'язання за Договором або, що виконала їх неналежним </w:t>
      </w:r>
      <w:r w:rsidRPr="00062575">
        <w:rPr>
          <w:rFonts w:ascii="Times New Roman" w:hAnsi="Times New Roman"/>
          <w:spacing w:val="2"/>
          <w:sz w:val="24"/>
          <w:szCs w:val="24"/>
        </w:rPr>
        <w:t>чином</w:t>
      </w:r>
      <w:r w:rsidRPr="00062575">
        <w:rPr>
          <w:rFonts w:ascii="Times New Roman" w:hAnsi="Times New Roman"/>
          <w:sz w:val="24"/>
          <w:szCs w:val="24"/>
        </w:rPr>
        <w:t xml:space="preserve">, несе відповідальність відповідно до чинного законодавства України. </w:t>
      </w:r>
      <w:bookmarkStart w:id="28" w:name="p7063"/>
      <w:bookmarkEnd w:id="28"/>
    </w:p>
    <w:p w14:paraId="7C8ABDE8" w14:textId="77777777" w:rsidR="00667643" w:rsidRPr="00062575" w:rsidRDefault="00667643" w:rsidP="003C44B5">
      <w:pPr>
        <w:numPr>
          <w:ilvl w:val="1"/>
          <w:numId w:val="12"/>
        </w:numPr>
        <w:tabs>
          <w:tab w:val="left" w:pos="-180"/>
          <w:tab w:val="left" w:pos="180"/>
          <w:tab w:val="left" w:pos="36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За порушення Продавцем зобов’язань, передбачених п.6.10. цього Договору (що до якості чи комплектності товару), Покупець має право вимагати від Продавця сплати штрафу в розмірі 2,0% (двох  відсотків) від вартості неякісного чи некомплектного товару. </w:t>
      </w:r>
    </w:p>
    <w:p w14:paraId="71A473A0" w14:textId="77777777" w:rsidR="00667643" w:rsidRPr="00062575" w:rsidRDefault="00667643" w:rsidP="003C44B5">
      <w:pPr>
        <w:tabs>
          <w:tab w:val="left" w:pos="-180"/>
          <w:tab w:val="left" w:pos="180"/>
          <w:tab w:val="left" w:pos="360"/>
        </w:tabs>
        <w:spacing w:after="0" w:line="240" w:lineRule="auto"/>
        <w:jc w:val="both"/>
        <w:rPr>
          <w:rFonts w:ascii="Times New Roman" w:hAnsi="Times New Roman"/>
          <w:sz w:val="24"/>
          <w:szCs w:val="24"/>
        </w:rPr>
      </w:pPr>
    </w:p>
    <w:p w14:paraId="4CF4C0BA" w14:textId="77777777" w:rsidR="00667643" w:rsidRPr="00062575" w:rsidRDefault="00667643" w:rsidP="003C44B5">
      <w:pPr>
        <w:spacing w:after="0" w:line="240" w:lineRule="auto"/>
        <w:jc w:val="center"/>
        <w:rPr>
          <w:rFonts w:ascii="Times New Roman" w:hAnsi="Times New Roman"/>
          <w:b/>
          <w:sz w:val="24"/>
          <w:szCs w:val="24"/>
        </w:rPr>
      </w:pPr>
      <w:bookmarkStart w:id="29" w:name="p8614"/>
      <w:bookmarkStart w:id="30" w:name="p8740"/>
      <w:bookmarkEnd w:id="29"/>
      <w:bookmarkEnd w:id="30"/>
      <w:r w:rsidRPr="00062575">
        <w:rPr>
          <w:rFonts w:ascii="Times New Roman" w:hAnsi="Times New Roman"/>
          <w:b/>
          <w:sz w:val="24"/>
          <w:szCs w:val="24"/>
        </w:rPr>
        <w:t>10.ФОРС-МАЖОР</w:t>
      </w:r>
    </w:p>
    <w:p w14:paraId="6492864C" w14:textId="77777777" w:rsidR="00667643" w:rsidRPr="00062575" w:rsidRDefault="00667643" w:rsidP="003C44B5">
      <w:pPr>
        <w:spacing w:after="0" w:line="240" w:lineRule="auto"/>
        <w:jc w:val="both"/>
        <w:rPr>
          <w:rFonts w:ascii="Times New Roman" w:hAnsi="Times New Roman"/>
          <w:snapToGrid w:val="0"/>
          <w:sz w:val="24"/>
          <w:szCs w:val="24"/>
        </w:rPr>
      </w:pPr>
      <w:bookmarkStart w:id="31" w:name="p8754"/>
      <w:bookmarkEnd w:id="31"/>
      <w:r w:rsidRPr="00062575">
        <w:rPr>
          <w:rFonts w:ascii="Times New Roman" w:hAnsi="Times New Roman"/>
          <w:snapToGrid w:val="0"/>
          <w:sz w:val="24"/>
          <w:szCs w:val="24"/>
        </w:rPr>
        <w:t xml:space="preserve">10.1. </w:t>
      </w:r>
      <w:r w:rsidRPr="00062575">
        <w:rPr>
          <w:rFonts w:ascii="Times New Roman" w:hAnsi="Times New Roman"/>
          <w:snapToGrid w:val="0"/>
          <w:spacing w:val="2"/>
          <w:sz w:val="24"/>
          <w:szCs w:val="24"/>
        </w:rPr>
        <w:t>Сторони</w:t>
      </w:r>
      <w:r w:rsidRPr="00062575">
        <w:rPr>
          <w:rFonts w:ascii="Times New Roman" w:hAnsi="Times New Roman"/>
          <w:snapToGrid w:val="0"/>
          <w:sz w:val="24"/>
          <w:szCs w:val="24"/>
        </w:rPr>
        <w:t xml:space="preserve"> звільняються від відповідальності за часткове або </w:t>
      </w:r>
      <w:r w:rsidRPr="00062575">
        <w:rPr>
          <w:rFonts w:ascii="Times New Roman" w:hAnsi="Times New Roman"/>
          <w:snapToGrid w:val="0"/>
          <w:spacing w:val="2"/>
          <w:sz w:val="24"/>
          <w:szCs w:val="24"/>
        </w:rPr>
        <w:t>повне</w:t>
      </w:r>
      <w:r w:rsidRPr="00062575">
        <w:rPr>
          <w:rFonts w:ascii="Times New Roman" w:hAnsi="Times New Roman"/>
          <w:snapToGrid w:val="0"/>
          <w:sz w:val="24"/>
          <w:szCs w:val="24"/>
        </w:rPr>
        <w:t xml:space="preserve"> невиконання зобов'язань за даним Договором, </w:t>
      </w:r>
      <w:r w:rsidRPr="00062575">
        <w:rPr>
          <w:rFonts w:ascii="Times New Roman" w:hAnsi="Times New Roman"/>
          <w:snapToGrid w:val="0"/>
          <w:spacing w:val="2"/>
          <w:sz w:val="24"/>
          <w:szCs w:val="24"/>
        </w:rPr>
        <w:t>якщо</w:t>
      </w:r>
      <w:r w:rsidRPr="00062575">
        <w:rPr>
          <w:rFonts w:ascii="Times New Roman" w:hAnsi="Times New Roman"/>
          <w:snapToGrid w:val="0"/>
          <w:sz w:val="24"/>
          <w:szCs w:val="24"/>
        </w:rPr>
        <w:t xml:space="preserve"> воно з'явилося </w:t>
      </w:r>
      <w:r w:rsidRPr="00062575">
        <w:rPr>
          <w:rFonts w:ascii="Times New Roman" w:hAnsi="Times New Roman"/>
          <w:snapToGrid w:val="0"/>
          <w:spacing w:val="2"/>
          <w:sz w:val="24"/>
          <w:szCs w:val="24"/>
        </w:rPr>
        <w:t>слідством</w:t>
      </w:r>
      <w:r w:rsidRPr="00062575">
        <w:rPr>
          <w:rFonts w:ascii="Times New Roman" w:hAnsi="Times New Roman"/>
          <w:snapToGrid w:val="0"/>
          <w:sz w:val="24"/>
          <w:szCs w:val="24"/>
        </w:rPr>
        <w:t xml:space="preserve"> обставин </w:t>
      </w:r>
      <w:r w:rsidRPr="00062575">
        <w:rPr>
          <w:rFonts w:ascii="Times New Roman" w:hAnsi="Times New Roman"/>
          <w:snapToGrid w:val="0"/>
          <w:spacing w:val="2"/>
          <w:sz w:val="24"/>
          <w:szCs w:val="24"/>
        </w:rPr>
        <w:t>непереборної</w:t>
      </w:r>
      <w:r w:rsidRPr="00062575">
        <w:rPr>
          <w:rFonts w:ascii="Times New Roman" w:hAnsi="Times New Roman"/>
          <w:snapToGrid w:val="0"/>
          <w:sz w:val="24"/>
          <w:szCs w:val="24"/>
        </w:rPr>
        <w:t xml:space="preserve"> сили, а саме пожежі, повеней, землетрусів, заборонних заходів держави, страйків, війни, </w:t>
      </w:r>
      <w:r w:rsidRPr="00062575">
        <w:rPr>
          <w:rFonts w:ascii="Times New Roman" w:hAnsi="Times New Roman"/>
          <w:snapToGrid w:val="0"/>
          <w:spacing w:val="2"/>
          <w:sz w:val="24"/>
          <w:szCs w:val="24"/>
        </w:rPr>
        <w:t>військових</w:t>
      </w:r>
      <w:r w:rsidRPr="00062575">
        <w:rPr>
          <w:rFonts w:ascii="Times New Roman" w:hAnsi="Times New Roman"/>
          <w:snapToGrid w:val="0"/>
          <w:sz w:val="24"/>
          <w:szCs w:val="24"/>
        </w:rPr>
        <w:t xml:space="preserve"> операцій різного роду, і </w:t>
      </w:r>
      <w:r w:rsidRPr="00062575">
        <w:rPr>
          <w:rFonts w:ascii="Times New Roman" w:hAnsi="Times New Roman"/>
          <w:snapToGrid w:val="0"/>
          <w:spacing w:val="2"/>
          <w:sz w:val="24"/>
          <w:szCs w:val="24"/>
        </w:rPr>
        <w:t>якщо</w:t>
      </w:r>
      <w:r w:rsidRPr="00062575">
        <w:rPr>
          <w:rFonts w:ascii="Times New Roman" w:hAnsi="Times New Roman"/>
          <w:snapToGrid w:val="0"/>
          <w:sz w:val="24"/>
          <w:szCs w:val="24"/>
        </w:rPr>
        <w:t xml:space="preserve"> ці обставини безпосередньо вплинули на виконання цього контракту.</w:t>
      </w:r>
      <w:bookmarkStart w:id="32" w:name="p9153"/>
      <w:bookmarkEnd w:id="32"/>
      <w:r w:rsidRPr="00062575">
        <w:rPr>
          <w:rFonts w:ascii="Times New Roman" w:hAnsi="Times New Roman"/>
          <w:snapToGrid w:val="0"/>
          <w:sz w:val="24"/>
          <w:szCs w:val="24"/>
        </w:rPr>
        <w:t xml:space="preserve"> Будь-яка </w:t>
      </w:r>
      <w:r w:rsidRPr="00062575">
        <w:rPr>
          <w:rFonts w:ascii="Times New Roman" w:hAnsi="Times New Roman"/>
          <w:snapToGrid w:val="0"/>
          <w:spacing w:val="2"/>
          <w:sz w:val="24"/>
          <w:szCs w:val="24"/>
        </w:rPr>
        <w:t>сторона</w:t>
      </w:r>
      <w:r w:rsidRPr="00062575">
        <w:rPr>
          <w:rFonts w:ascii="Times New Roman" w:hAnsi="Times New Roman"/>
          <w:snapToGrid w:val="0"/>
          <w:sz w:val="24"/>
          <w:szCs w:val="24"/>
        </w:rPr>
        <w:t xml:space="preserve"> негайно інформує іншу </w:t>
      </w:r>
      <w:r w:rsidRPr="00062575">
        <w:rPr>
          <w:rFonts w:ascii="Times New Roman" w:hAnsi="Times New Roman"/>
          <w:snapToGrid w:val="0"/>
          <w:spacing w:val="2"/>
          <w:sz w:val="24"/>
          <w:szCs w:val="24"/>
        </w:rPr>
        <w:t xml:space="preserve">сторону </w:t>
      </w:r>
      <w:r w:rsidRPr="00062575">
        <w:rPr>
          <w:rFonts w:ascii="Times New Roman" w:hAnsi="Times New Roman"/>
          <w:snapToGrid w:val="0"/>
          <w:sz w:val="24"/>
          <w:szCs w:val="24"/>
        </w:rPr>
        <w:t xml:space="preserve">про </w:t>
      </w:r>
      <w:r w:rsidRPr="00062575">
        <w:rPr>
          <w:rFonts w:ascii="Times New Roman" w:hAnsi="Times New Roman"/>
          <w:snapToGrid w:val="0"/>
          <w:spacing w:val="2"/>
          <w:sz w:val="24"/>
          <w:szCs w:val="24"/>
        </w:rPr>
        <w:t>початок</w:t>
      </w:r>
      <w:r w:rsidRPr="00062575">
        <w:rPr>
          <w:rFonts w:ascii="Times New Roman" w:hAnsi="Times New Roman"/>
          <w:snapToGrid w:val="0"/>
          <w:sz w:val="24"/>
          <w:szCs w:val="24"/>
        </w:rPr>
        <w:t xml:space="preserve"> або припинення дії форс-мажорних обставин. Повідомлення це повинне бути належним </w:t>
      </w:r>
      <w:r w:rsidRPr="00062575">
        <w:rPr>
          <w:rFonts w:ascii="Times New Roman" w:hAnsi="Times New Roman"/>
          <w:snapToGrid w:val="0"/>
          <w:spacing w:val="2"/>
          <w:sz w:val="24"/>
          <w:szCs w:val="24"/>
        </w:rPr>
        <w:t>чином</w:t>
      </w:r>
      <w:r w:rsidRPr="00062575">
        <w:rPr>
          <w:rFonts w:ascii="Times New Roman" w:hAnsi="Times New Roman"/>
          <w:snapToGrid w:val="0"/>
          <w:sz w:val="24"/>
          <w:szCs w:val="24"/>
        </w:rPr>
        <w:t xml:space="preserve"> засвідчене відповідною </w:t>
      </w:r>
      <w:r w:rsidRPr="00062575">
        <w:rPr>
          <w:rFonts w:ascii="Times New Roman" w:hAnsi="Times New Roman"/>
          <w:snapToGrid w:val="0"/>
          <w:spacing w:val="2"/>
          <w:sz w:val="24"/>
          <w:szCs w:val="24"/>
        </w:rPr>
        <w:t>ТПП</w:t>
      </w:r>
      <w:r w:rsidRPr="00062575">
        <w:rPr>
          <w:rFonts w:ascii="Times New Roman" w:hAnsi="Times New Roman"/>
          <w:snapToGrid w:val="0"/>
          <w:sz w:val="24"/>
          <w:szCs w:val="24"/>
        </w:rPr>
        <w:t>.</w:t>
      </w:r>
    </w:p>
    <w:p w14:paraId="6436EC92" w14:textId="77777777" w:rsidR="00667643" w:rsidRPr="00062575" w:rsidRDefault="00667643" w:rsidP="003C44B5">
      <w:pPr>
        <w:spacing w:after="0" w:line="240" w:lineRule="auto"/>
        <w:jc w:val="both"/>
        <w:rPr>
          <w:rFonts w:ascii="Times New Roman" w:hAnsi="Times New Roman"/>
          <w:sz w:val="24"/>
          <w:szCs w:val="24"/>
        </w:rPr>
      </w:pPr>
      <w:bookmarkStart w:id="33" w:name="p9357"/>
      <w:bookmarkEnd w:id="33"/>
      <w:r w:rsidRPr="00062575">
        <w:rPr>
          <w:rFonts w:ascii="Times New Roman" w:hAnsi="Times New Roman"/>
          <w:snapToGrid w:val="0"/>
          <w:sz w:val="24"/>
          <w:szCs w:val="24"/>
        </w:rPr>
        <w:t xml:space="preserve">10.2. </w:t>
      </w:r>
      <w:r w:rsidRPr="00062575">
        <w:rPr>
          <w:rFonts w:ascii="Times New Roman" w:hAnsi="Times New Roman"/>
          <w:snapToGrid w:val="0"/>
          <w:spacing w:val="2"/>
          <w:sz w:val="24"/>
          <w:szCs w:val="24"/>
        </w:rPr>
        <w:t>Термін</w:t>
      </w:r>
      <w:r w:rsidRPr="00062575">
        <w:rPr>
          <w:rFonts w:ascii="Times New Roman" w:hAnsi="Times New Roman"/>
          <w:snapToGrid w:val="0"/>
          <w:sz w:val="24"/>
          <w:szCs w:val="24"/>
        </w:rPr>
        <w:t xml:space="preserve"> виконання зобов'язань в цьому випадку відсувається пропорційно часу, протягом якого діяли такі обставини.</w:t>
      </w:r>
      <w:bookmarkStart w:id="34" w:name="p9491"/>
      <w:bookmarkEnd w:id="34"/>
      <w:r w:rsidRPr="00062575">
        <w:rPr>
          <w:rFonts w:ascii="Times New Roman" w:hAnsi="Times New Roman"/>
          <w:snapToGrid w:val="0"/>
          <w:sz w:val="24"/>
          <w:szCs w:val="24"/>
        </w:rPr>
        <w:t xml:space="preserve"> </w:t>
      </w:r>
      <w:r w:rsidRPr="00062575">
        <w:rPr>
          <w:rFonts w:ascii="Times New Roman" w:hAnsi="Times New Roman"/>
          <w:spacing w:val="2"/>
          <w:sz w:val="24"/>
          <w:szCs w:val="24"/>
        </w:rPr>
        <w:t>Якщо</w:t>
      </w:r>
      <w:r w:rsidRPr="00062575">
        <w:rPr>
          <w:rFonts w:ascii="Times New Roman" w:hAnsi="Times New Roman"/>
          <w:sz w:val="24"/>
          <w:szCs w:val="24"/>
        </w:rPr>
        <w:t xml:space="preserve"> ці обставини тривали більше трьох місяців, то кожна </w:t>
      </w:r>
      <w:r w:rsidRPr="00062575">
        <w:rPr>
          <w:rFonts w:ascii="Times New Roman" w:hAnsi="Times New Roman"/>
          <w:spacing w:val="2"/>
          <w:sz w:val="24"/>
          <w:szCs w:val="24"/>
        </w:rPr>
        <w:t>сторона</w:t>
      </w:r>
      <w:r w:rsidRPr="00062575">
        <w:rPr>
          <w:rFonts w:ascii="Times New Roman" w:hAnsi="Times New Roman"/>
          <w:sz w:val="24"/>
          <w:szCs w:val="24"/>
        </w:rPr>
        <w:t xml:space="preserve"> має право анулювати цей Договір </w:t>
      </w:r>
      <w:r w:rsidRPr="00062575">
        <w:rPr>
          <w:rFonts w:ascii="Times New Roman" w:hAnsi="Times New Roman"/>
          <w:spacing w:val="2"/>
          <w:sz w:val="24"/>
          <w:szCs w:val="24"/>
        </w:rPr>
        <w:t>повністю</w:t>
      </w:r>
      <w:r w:rsidRPr="00062575">
        <w:rPr>
          <w:rFonts w:ascii="Times New Roman" w:hAnsi="Times New Roman"/>
          <w:sz w:val="24"/>
          <w:szCs w:val="24"/>
        </w:rPr>
        <w:t xml:space="preserve"> або в невиконаній </w:t>
      </w:r>
      <w:r w:rsidRPr="00062575">
        <w:rPr>
          <w:rFonts w:ascii="Times New Roman" w:hAnsi="Times New Roman"/>
          <w:spacing w:val="2"/>
          <w:sz w:val="24"/>
          <w:szCs w:val="24"/>
        </w:rPr>
        <w:t>частині</w:t>
      </w:r>
      <w:r w:rsidRPr="00062575">
        <w:rPr>
          <w:rFonts w:ascii="Times New Roman" w:hAnsi="Times New Roman"/>
          <w:sz w:val="24"/>
          <w:szCs w:val="24"/>
        </w:rPr>
        <w:t xml:space="preserve"> і в цьому випадку жодна </w:t>
      </w:r>
      <w:r w:rsidRPr="00062575">
        <w:rPr>
          <w:rFonts w:ascii="Times New Roman" w:hAnsi="Times New Roman"/>
          <w:spacing w:val="2"/>
          <w:sz w:val="24"/>
          <w:szCs w:val="24"/>
        </w:rPr>
        <w:t>з сторін</w:t>
      </w:r>
      <w:r w:rsidRPr="00062575">
        <w:rPr>
          <w:rFonts w:ascii="Times New Roman" w:hAnsi="Times New Roman"/>
          <w:sz w:val="24"/>
          <w:szCs w:val="24"/>
        </w:rPr>
        <w:t xml:space="preserve"> не буде мати права на відшкодування збитків.</w:t>
      </w:r>
    </w:p>
    <w:p w14:paraId="2A1E8A83" w14:textId="77777777" w:rsidR="00667643" w:rsidRPr="00062575" w:rsidRDefault="00667643" w:rsidP="003C44B5">
      <w:pPr>
        <w:pStyle w:val="af5"/>
        <w:spacing w:after="0" w:line="240" w:lineRule="auto"/>
        <w:rPr>
          <w:rFonts w:ascii="Times New Roman" w:hAnsi="Times New Roman"/>
          <w:sz w:val="24"/>
          <w:szCs w:val="24"/>
        </w:rPr>
      </w:pPr>
      <w:bookmarkStart w:id="35" w:name="p9724"/>
      <w:bookmarkEnd w:id="35"/>
      <w:r w:rsidRPr="00062575">
        <w:rPr>
          <w:rFonts w:ascii="Times New Roman" w:hAnsi="Times New Roman"/>
          <w:sz w:val="24"/>
          <w:szCs w:val="24"/>
        </w:rPr>
        <w:t>10.3. У будь-якому випадку Покупець не звільняється від оплати за прийнятий товар.</w:t>
      </w:r>
      <w:bookmarkStart w:id="36" w:name="p9802"/>
      <w:bookmarkEnd w:id="36"/>
      <w:r w:rsidRPr="00062575">
        <w:rPr>
          <w:rFonts w:ascii="Times New Roman" w:hAnsi="Times New Roman"/>
          <w:sz w:val="24"/>
          <w:szCs w:val="24"/>
        </w:rPr>
        <w:t xml:space="preserve"> Зміна курсу валюти України по </w:t>
      </w:r>
      <w:r w:rsidRPr="00062575">
        <w:rPr>
          <w:rFonts w:ascii="Times New Roman" w:hAnsi="Times New Roman"/>
          <w:spacing w:val="2"/>
          <w:sz w:val="24"/>
          <w:szCs w:val="24"/>
        </w:rPr>
        <w:t>відношенню</w:t>
      </w:r>
      <w:r w:rsidRPr="00062575">
        <w:rPr>
          <w:rFonts w:ascii="Times New Roman" w:hAnsi="Times New Roman"/>
          <w:sz w:val="24"/>
          <w:szCs w:val="24"/>
        </w:rPr>
        <w:t xml:space="preserve"> до будь-якої іншої валюти – не є форс-мажорною обставиною</w:t>
      </w:r>
    </w:p>
    <w:p w14:paraId="2242B5F8" w14:textId="77777777" w:rsidR="00062575" w:rsidRDefault="00062575" w:rsidP="00BA2A28">
      <w:pPr>
        <w:pStyle w:val="1"/>
        <w:ind w:right="0"/>
        <w:jc w:val="center"/>
        <w:rPr>
          <w:rFonts w:ascii="Times New Roman" w:hAnsi="Times New Roman"/>
          <w:sz w:val="24"/>
          <w:szCs w:val="24"/>
        </w:rPr>
      </w:pPr>
    </w:p>
    <w:p w14:paraId="70B48586" w14:textId="77777777" w:rsidR="00667643" w:rsidRPr="00062575" w:rsidRDefault="00667643" w:rsidP="00BA2A28">
      <w:pPr>
        <w:pStyle w:val="1"/>
        <w:ind w:right="0"/>
        <w:jc w:val="center"/>
        <w:rPr>
          <w:rFonts w:ascii="Times New Roman" w:hAnsi="Times New Roman"/>
          <w:sz w:val="24"/>
          <w:szCs w:val="24"/>
        </w:rPr>
      </w:pPr>
      <w:r w:rsidRPr="00062575">
        <w:rPr>
          <w:rFonts w:ascii="Times New Roman" w:hAnsi="Times New Roman"/>
          <w:sz w:val="24"/>
          <w:szCs w:val="24"/>
        </w:rPr>
        <w:t>11.УРЕГУЛЮВАННЯ СУПЕРЕЧОК</w:t>
      </w:r>
    </w:p>
    <w:p w14:paraId="58735FE3" w14:textId="77777777" w:rsidR="00667643" w:rsidRPr="00062575" w:rsidRDefault="00667643" w:rsidP="003C44B5">
      <w:pPr>
        <w:spacing w:after="0" w:line="240" w:lineRule="auto"/>
        <w:jc w:val="both"/>
        <w:rPr>
          <w:rFonts w:ascii="Times New Roman" w:hAnsi="Times New Roman"/>
          <w:snapToGrid w:val="0"/>
          <w:sz w:val="24"/>
          <w:szCs w:val="24"/>
        </w:rPr>
      </w:pPr>
      <w:bookmarkStart w:id="37" w:name="p9948"/>
      <w:bookmarkEnd w:id="37"/>
      <w:r w:rsidRPr="00062575">
        <w:rPr>
          <w:rFonts w:ascii="Times New Roman" w:hAnsi="Times New Roman"/>
          <w:snapToGrid w:val="0"/>
          <w:sz w:val="24"/>
          <w:szCs w:val="24"/>
        </w:rPr>
        <w:t xml:space="preserve">11.1. Всі суперечки, які могли б виникнути </w:t>
      </w:r>
      <w:r w:rsidRPr="00062575">
        <w:rPr>
          <w:rFonts w:ascii="Times New Roman" w:hAnsi="Times New Roman"/>
          <w:snapToGrid w:val="0"/>
          <w:spacing w:val="2"/>
          <w:sz w:val="24"/>
          <w:szCs w:val="24"/>
        </w:rPr>
        <w:t>з</w:t>
      </w:r>
      <w:r w:rsidRPr="00062575">
        <w:rPr>
          <w:rFonts w:ascii="Times New Roman" w:hAnsi="Times New Roman"/>
          <w:snapToGrid w:val="0"/>
          <w:sz w:val="24"/>
          <w:szCs w:val="24"/>
        </w:rPr>
        <w:t xml:space="preserve"> цього Договору або з приводу Договору, </w:t>
      </w:r>
      <w:r w:rsidRPr="00062575">
        <w:rPr>
          <w:rFonts w:ascii="Times New Roman" w:hAnsi="Times New Roman"/>
          <w:snapToGrid w:val="0"/>
          <w:spacing w:val="2"/>
          <w:sz w:val="24"/>
          <w:szCs w:val="24"/>
        </w:rPr>
        <w:t>сторони</w:t>
      </w:r>
      <w:r w:rsidRPr="00062575">
        <w:rPr>
          <w:rFonts w:ascii="Times New Roman" w:hAnsi="Times New Roman"/>
          <w:snapToGrid w:val="0"/>
          <w:sz w:val="24"/>
          <w:szCs w:val="24"/>
        </w:rPr>
        <w:t xml:space="preserve"> спробують вирішити шляхом досягнення згоди.</w:t>
      </w:r>
    </w:p>
    <w:p w14:paraId="5D326B31" w14:textId="77777777" w:rsidR="00667643" w:rsidRPr="00062575" w:rsidRDefault="00667643" w:rsidP="003C44B5">
      <w:pPr>
        <w:spacing w:after="0" w:line="240" w:lineRule="auto"/>
        <w:jc w:val="both"/>
        <w:rPr>
          <w:rFonts w:ascii="Times New Roman" w:hAnsi="Times New Roman"/>
          <w:sz w:val="24"/>
          <w:szCs w:val="24"/>
        </w:rPr>
      </w:pPr>
      <w:bookmarkStart w:id="38" w:name="p10096"/>
      <w:bookmarkEnd w:id="38"/>
      <w:r w:rsidRPr="00062575">
        <w:rPr>
          <w:rFonts w:ascii="Times New Roman" w:hAnsi="Times New Roman"/>
          <w:snapToGrid w:val="0"/>
          <w:sz w:val="24"/>
          <w:szCs w:val="24"/>
        </w:rPr>
        <w:t xml:space="preserve">11.2. </w:t>
      </w:r>
      <w:r w:rsidRPr="00062575">
        <w:rPr>
          <w:rFonts w:ascii="Times New Roman" w:hAnsi="Times New Roman"/>
          <w:snapToGrid w:val="0"/>
          <w:spacing w:val="2"/>
          <w:sz w:val="24"/>
          <w:szCs w:val="24"/>
        </w:rPr>
        <w:t>Якщо сторонам</w:t>
      </w:r>
      <w:r w:rsidRPr="00062575">
        <w:rPr>
          <w:rFonts w:ascii="Times New Roman" w:hAnsi="Times New Roman"/>
          <w:snapToGrid w:val="0"/>
          <w:sz w:val="24"/>
          <w:szCs w:val="24"/>
        </w:rPr>
        <w:t xml:space="preserve"> не вдалося досягнути компромісу, то суперечка розглядається </w:t>
      </w:r>
      <w:r w:rsidRPr="00062575">
        <w:rPr>
          <w:rFonts w:ascii="Times New Roman" w:hAnsi="Times New Roman"/>
          <w:sz w:val="24"/>
          <w:szCs w:val="24"/>
        </w:rPr>
        <w:t>відповідним господарським судом України.</w:t>
      </w:r>
    </w:p>
    <w:p w14:paraId="72472DEF"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 xml:space="preserve">11.3. </w:t>
      </w:r>
      <w:bookmarkStart w:id="39" w:name="p10267"/>
      <w:bookmarkStart w:id="40" w:name="p10296"/>
      <w:bookmarkEnd w:id="39"/>
      <w:bookmarkEnd w:id="40"/>
      <w:r w:rsidRPr="00062575">
        <w:rPr>
          <w:rFonts w:ascii="Times New Roman" w:hAnsi="Times New Roman"/>
          <w:sz w:val="24"/>
          <w:szCs w:val="24"/>
        </w:rPr>
        <w:t xml:space="preserve">З усіх питань, що не знайшли </w:t>
      </w:r>
      <w:r w:rsidRPr="00062575">
        <w:rPr>
          <w:rFonts w:ascii="Times New Roman" w:hAnsi="Times New Roman"/>
          <w:spacing w:val="2"/>
          <w:sz w:val="24"/>
          <w:szCs w:val="24"/>
        </w:rPr>
        <w:t>рішення</w:t>
      </w:r>
      <w:r w:rsidRPr="00062575">
        <w:rPr>
          <w:rFonts w:ascii="Times New Roman" w:hAnsi="Times New Roman"/>
          <w:sz w:val="24"/>
          <w:szCs w:val="24"/>
        </w:rPr>
        <w:t xml:space="preserve"> в умовах цього договору, але прямо або непрямо витікають </w:t>
      </w:r>
      <w:r w:rsidRPr="00062575">
        <w:rPr>
          <w:rFonts w:ascii="Times New Roman" w:hAnsi="Times New Roman"/>
          <w:spacing w:val="2"/>
          <w:sz w:val="24"/>
          <w:szCs w:val="24"/>
        </w:rPr>
        <w:t>з відносин сторін</w:t>
      </w:r>
      <w:r w:rsidRPr="00062575">
        <w:rPr>
          <w:rFonts w:ascii="Times New Roman" w:hAnsi="Times New Roman"/>
          <w:sz w:val="24"/>
          <w:szCs w:val="24"/>
        </w:rPr>
        <w:t xml:space="preserve"> по ньому, що зачіпають майнові інтереси і ділову репутацію </w:t>
      </w:r>
      <w:r w:rsidRPr="00062575">
        <w:rPr>
          <w:rFonts w:ascii="Times New Roman" w:hAnsi="Times New Roman"/>
          <w:spacing w:val="2"/>
          <w:sz w:val="24"/>
          <w:szCs w:val="24"/>
        </w:rPr>
        <w:t>сторін</w:t>
      </w:r>
      <w:r w:rsidRPr="00062575">
        <w:rPr>
          <w:rFonts w:ascii="Times New Roman" w:hAnsi="Times New Roman"/>
          <w:sz w:val="24"/>
          <w:szCs w:val="24"/>
        </w:rPr>
        <w:t xml:space="preserve"> договору, маючи на увазі необхідність захисту їх прав, що </w:t>
      </w:r>
      <w:r w:rsidRPr="00062575">
        <w:rPr>
          <w:rFonts w:ascii="Times New Roman" w:hAnsi="Times New Roman"/>
          <w:spacing w:val="2"/>
          <w:sz w:val="24"/>
          <w:szCs w:val="24"/>
        </w:rPr>
        <w:t>охороняються</w:t>
      </w:r>
      <w:r w:rsidRPr="00062575">
        <w:rPr>
          <w:rFonts w:ascii="Times New Roman" w:hAnsi="Times New Roman"/>
          <w:sz w:val="24"/>
          <w:szCs w:val="24"/>
        </w:rPr>
        <w:t xml:space="preserve"> законом і інтересів, </w:t>
      </w:r>
      <w:r w:rsidRPr="00062575">
        <w:rPr>
          <w:rFonts w:ascii="Times New Roman" w:hAnsi="Times New Roman"/>
          <w:spacing w:val="2"/>
          <w:sz w:val="24"/>
          <w:szCs w:val="24"/>
        </w:rPr>
        <w:t>сторони</w:t>
      </w:r>
      <w:r w:rsidRPr="00062575">
        <w:rPr>
          <w:rFonts w:ascii="Times New Roman" w:hAnsi="Times New Roman"/>
          <w:sz w:val="24"/>
          <w:szCs w:val="24"/>
        </w:rPr>
        <w:t xml:space="preserve"> цього договору будуть керуватися нормами і </w:t>
      </w:r>
      <w:r w:rsidRPr="00062575">
        <w:rPr>
          <w:rFonts w:ascii="Times New Roman" w:hAnsi="Times New Roman"/>
          <w:spacing w:val="2"/>
          <w:sz w:val="24"/>
          <w:szCs w:val="24"/>
        </w:rPr>
        <w:t>положеннями</w:t>
      </w:r>
      <w:r w:rsidRPr="00062575">
        <w:rPr>
          <w:rFonts w:ascii="Times New Roman" w:hAnsi="Times New Roman"/>
          <w:sz w:val="24"/>
          <w:szCs w:val="24"/>
        </w:rPr>
        <w:t xml:space="preserve"> чинного законодавства України.</w:t>
      </w:r>
    </w:p>
    <w:p w14:paraId="2FBA22AF" w14:textId="77777777" w:rsidR="00667643" w:rsidRPr="00062575" w:rsidRDefault="00667643" w:rsidP="003C44B5">
      <w:pPr>
        <w:spacing w:after="0" w:line="240" w:lineRule="auto"/>
        <w:jc w:val="both"/>
        <w:rPr>
          <w:rFonts w:ascii="Times New Roman" w:hAnsi="Times New Roman"/>
          <w:sz w:val="24"/>
          <w:szCs w:val="24"/>
        </w:rPr>
      </w:pPr>
    </w:p>
    <w:p w14:paraId="12D16CF7" w14:textId="77777777" w:rsidR="00667643" w:rsidRPr="00062575" w:rsidRDefault="00667643" w:rsidP="003C44B5">
      <w:pPr>
        <w:spacing w:after="0" w:line="240" w:lineRule="auto"/>
        <w:jc w:val="center"/>
        <w:rPr>
          <w:rFonts w:ascii="Times New Roman" w:hAnsi="Times New Roman"/>
          <w:sz w:val="24"/>
          <w:szCs w:val="24"/>
        </w:rPr>
      </w:pPr>
      <w:r w:rsidRPr="00062575">
        <w:rPr>
          <w:rFonts w:ascii="Times New Roman" w:hAnsi="Times New Roman"/>
          <w:b/>
          <w:sz w:val="24"/>
          <w:szCs w:val="24"/>
        </w:rPr>
        <w:t>12. ЗАЯВИ І ГАРАНТІЇ</w:t>
      </w:r>
      <w:r w:rsidRPr="00062575">
        <w:rPr>
          <w:rFonts w:ascii="Times New Roman" w:hAnsi="Times New Roman"/>
          <w:sz w:val="24"/>
          <w:szCs w:val="24"/>
        </w:rPr>
        <w:t>.</w:t>
      </w:r>
    </w:p>
    <w:p w14:paraId="074E0DF6" w14:textId="77777777" w:rsidR="00667643" w:rsidRPr="00062575" w:rsidRDefault="00667643" w:rsidP="003C44B5">
      <w:pPr>
        <w:spacing w:after="0" w:line="240" w:lineRule="auto"/>
        <w:jc w:val="both"/>
        <w:rPr>
          <w:rFonts w:ascii="Times New Roman" w:hAnsi="Times New Roman"/>
          <w:sz w:val="24"/>
          <w:szCs w:val="24"/>
        </w:rPr>
      </w:pPr>
      <w:bookmarkStart w:id="41" w:name="p10721"/>
      <w:bookmarkEnd w:id="41"/>
      <w:r w:rsidRPr="00062575">
        <w:rPr>
          <w:rFonts w:ascii="Times New Roman" w:hAnsi="Times New Roman"/>
          <w:sz w:val="24"/>
          <w:szCs w:val="24"/>
        </w:rPr>
        <w:t>12.1. Продавець заявляє і гарантує, що:</w:t>
      </w:r>
    </w:p>
    <w:p w14:paraId="587A3BC1" w14:textId="77777777" w:rsidR="00667643" w:rsidRPr="00062575" w:rsidRDefault="00667643" w:rsidP="003C44B5">
      <w:pPr>
        <w:spacing w:after="0" w:line="240" w:lineRule="auto"/>
        <w:jc w:val="both"/>
        <w:rPr>
          <w:rFonts w:ascii="Times New Roman" w:hAnsi="Times New Roman"/>
          <w:sz w:val="24"/>
          <w:szCs w:val="24"/>
        </w:rPr>
      </w:pPr>
      <w:bookmarkStart w:id="42" w:name="p10765"/>
      <w:bookmarkEnd w:id="42"/>
      <w:r w:rsidRPr="00062575">
        <w:rPr>
          <w:rFonts w:ascii="Times New Roman" w:hAnsi="Times New Roman"/>
          <w:sz w:val="24"/>
          <w:szCs w:val="24"/>
        </w:rPr>
        <w:t xml:space="preserve">12.1.1. Продавець є юридичною особою  або  фізичною особою - підприємцем, яка належним </w:t>
      </w:r>
      <w:r w:rsidRPr="00062575">
        <w:rPr>
          <w:rFonts w:ascii="Times New Roman" w:hAnsi="Times New Roman"/>
          <w:spacing w:val="2"/>
          <w:sz w:val="24"/>
          <w:szCs w:val="24"/>
        </w:rPr>
        <w:t xml:space="preserve">чином </w:t>
      </w:r>
      <w:r w:rsidRPr="00062575">
        <w:rPr>
          <w:rFonts w:ascii="Times New Roman" w:hAnsi="Times New Roman"/>
          <w:sz w:val="24"/>
          <w:szCs w:val="24"/>
        </w:rPr>
        <w:t>створена і здійснює свою діяльність відповідно до законодавства України.</w:t>
      </w:r>
    </w:p>
    <w:p w14:paraId="64534D74" w14:textId="77777777" w:rsidR="00667643" w:rsidRPr="00062575" w:rsidRDefault="00667643" w:rsidP="003C44B5">
      <w:pPr>
        <w:spacing w:after="0" w:line="240" w:lineRule="auto"/>
        <w:jc w:val="both"/>
        <w:rPr>
          <w:rFonts w:ascii="Times New Roman" w:hAnsi="Times New Roman"/>
          <w:sz w:val="24"/>
          <w:szCs w:val="24"/>
        </w:rPr>
      </w:pPr>
      <w:bookmarkStart w:id="43" w:name="p10923"/>
      <w:bookmarkEnd w:id="43"/>
      <w:r w:rsidRPr="00062575">
        <w:rPr>
          <w:rFonts w:ascii="Times New Roman" w:hAnsi="Times New Roman"/>
          <w:sz w:val="24"/>
          <w:szCs w:val="24"/>
        </w:rPr>
        <w:lastRenderedPageBreak/>
        <w:t xml:space="preserve">12.1.2. </w:t>
      </w:r>
      <w:r w:rsidRPr="00062575">
        <w:rPr>
          <w:rFonts w:ascii="Times New Roman" w:hAnsi="Times New Roman"/>
          <w:spacing w:val="2"/>
          <w:sz w:val="24"/>
          <w:szCs w:val="24"/>
        </w:rPr>
        <w:t>Особа</w:t>
      </w:r>
      <w:r w:rsidRPr="00062575">
        <w:rPr>
          <w:rFonts w:ascii="Times New Roman" w:hAnsi="Times New Roman"/>
          <w:sz w:val="24"/>
          <w:szCs w:val="24"/>
        </w:rPr>
        <w:t>, яка підписує цей Договір від імені Продавця</w:t>
      </w:r>
      <w:r w:rsidRPr="00062575">
        <w:rPr>
          <w:rFonts w:ascii="Times New Roman" w:hAnsi="Times New Roman"/>
          <w:i/>
          <w:sz w:val="24"/>
          <w:szCs w:val="24"/>
        </w:rPr>
        <w:t xml:space="preserve">, </w:t>
      </w:r>
      <w:r w:rsidRPr="00062575">
        <w:rPr>
          <w:rFonts w:ascii="Times New Roman" w:hAnsi="Times New Roman"/>
          <w:sz w:val="24"/>
          <w:szCs w:val="24"/>
        </w:rPr>
        <w:t xml:space="preserve">є належним </w:t>
      </w:r>
      <w:r w:rsidRPr="00062575">
        <w:rPr>
          <w:rFonts w:ascii="Times New Roman" w:hAnsi="Times New Roman"/>
          <w:spacing w:val="2"/>
          <w:sz w:val="24"/>
          <w:szCs w:val="24"/>
        </w:rPr>
        <w:t>чином</w:t>
      </w:r>
      <w:r w:rsidRPr="00062575">
        <w:rPr>
          <w:rFonts w:ascii="Times New Roman" w:hAnsi="Times New Roman"/>
          <w:sz w:val="24"/>
          <w:szCs w:val="24"/>
        </w:rPr>
        <w:t xml:space="preserve"> уповноваженим для цього. </w:t>
      </w:r>
    </w:p>
    <w:p w14:paraId="6ACF3C05"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12.2. Покупець заявляє і гарантує, що:</w:t>
      </w:r>
    </w:p>
    <w:p w14:paraId="2B3E86B3" w14:textId="77777777" w:rsidR="00667643" w:rsidRPr="00062575" w:rsidRDefault="00667643" w:rsidP="003C44B5">
      <w:pPr>
        <w:spacing w:after="0" w:line="240" w:lineRule="auto"/>
        <w:jc w:val="both"/>
        <w:rPr>
          <w:rFonts w:ascii="Times New Roman" w:hAnsi="Times New Roman"/>
          <w:sz w:val="24"/>
          <w:szCs w:val="24"/>
        </w:rPr>
      </w:pPr>
      <w:bookmarkStart w:id="44" w:name="p11090"/>
      <w:bookmarkEnd w:id="44"/>
      <w:r w:rsidRPr="00062575">
        <w:rPr>
          <w:rFonts w:ascii="Times New Roman" w:hAnsi="Times New Roman"/>
          <w:sz w:val="24"/>
          <w:szCs w:val="24"/>
        </w:rPr>
        <w:t xml:space="preserve">12.2.1. Покупець є юридичною особою, яка належним </w:t>
      </w:r>
      <w:r w:rsidRPr="00062575">
        <w:rPr>
          <w:rFonts w:ascii="Times New Roman" w:hAnsi="Times New Roman"/>
          <w:spacing w:val="2"/>
          <w:sz w:val="24"/>
          <w:szCs w:val="24"/>
        </w:rPr>
        <w:t xml:space="preserve">чином </w:t>
      </w:r>
      <w:r w:rsidRPr="00062575">
        <w:rPr>
          <w:rFonts w:ascii="Times New Roman" w:hAnsi="Times New Roman"/>
          <w:sz w:val="24"/>
          <w:szCs w:val="24"/>
        </w:rPr>
        <w:t>створена і здійснює свою діяльність відповідно до законодавства України.</w:t>
      </w:r>
    </w:p>
    <w:p w14:paraId="18C256AC" w14:textId="77777777" w:rsidR="00667643" w:rsidRPr="00062575" w:rsidRDefault="00667643" w:rsidP="003C44B5">
      <w:pPr>
        <w:tabs>
          <w:tab w:val="left" w:pos="180"/>
        </w:tabs>
        <w:spacing w:after="0" w:line="240" w:lineRule="auto"/>
        <w:jc w:val="both"/>
        <w:rPr>
          <w:rFonts w:ascii="Times New Roman" w:hAnsi="Times New Roman"/>
          <w:sz w:val="24"/>
          <w:szCs w:val="24"/>
        </w:rPr>
      </w:pPr>
      <w:bookmarkStart w:id="45" w:name="p11249"/>
      <w:bookmarkEnd w:id="45"/>
      <w:r w:rsidRPr="00062575">
        <w:rPr>
          <w:rFonts w:ascii="Times New Roman" w:hAnsi="Times New Roman"/>
          <w:sz w:val="24"/>
          <w:szCs w:val="24"/>
        </w:rPr>
        <w:t xml:space="preserve">12.2.2. </w:t>
      </w:r>
      <w:r w:rsidRPr="00062575">
        <w:rPr>
          <w:rFonts w:ascii="Times New Roman" w:hAnsi="Times New Roman"/>
          <w:spacing w:val="2"/>
          <w:sz w:val="24"/>
          <w:szCs w:val="24"/>
        </w:rPr>
        <w:t>Особа</w:t>
      </w:r>
      <w:r w:rsidRPr="00062575">
        <w:rPr>
          <w:rFonts w:ascii="Times New Roman" w:hAnsi="Times New Roman"/>
          <w:sz w:val="24"/>
          <w:szCs w:val="24"/>
        </w:rPr>
        <w:t>, яка підписує цей Договір від імені Покупця</w:t>
      </w:r>
      <w:r w:rsidRPr="00062575">
        <w:rPr>
          <w:rFonts w:ascii="Times New Roman" w:hAnsi="Times New Roman"/>
          <w:i/>
          <w:sz w:val="24"/>
          <w:szCs w:val="24"/>
        </w:rPr>
        <w:t xml:space="preserve">, </w:t>
      </w:r>
      <w:r w:rsidRPr="00062575">
        <w:rPr>
          <w:rFonts w:ascii="Times New Roman" w:hAnsi="Times New Roman"/>
          <w:sz w:val="24"/>
          <w:szCs w:val="24"/>
        </w:rPr>
        <w:t xml:space="preserve">є  належним </w:t>
      </w:r>
      <w:r w:rsidRPr="00062575">
        <w:rPr>
          <w:rFonts w:ascii="Times New Roman" w:hAnsi="Times New Roman"/>
          <w:spacing w:val="2"/>
          <w:sz w:val="24"/>
          <w:szCs w:val="24"/>
        </w:rPr>
        <w:t>чином</w:t>
      </w:r>
      <w:r w:rsidRPr="00062575">
        <w:rPr>
          <w:rFonts w:ascii="Times New Roman" w:hAnsi="Times New Roman"/>
          <w:sz w:val="24"/>
          <w:szCs w:val="24"/>
        </w:rPr>
        <w:t xml:space="preserve"> уповноваженим для цього. </w:t>
      </w:r>
    </w:p>
    <w:p w14:paraId="7283CF8F" w14:textId="77777777" w:rsidR="00667643" w:rsidRPr="00062575" w:rsidRDefault="00667643" w:rsidP="003C44B5">
      <w:pPr>
        <w:tabs>
          <w:tab w:val="left" w:pos="360"/>
        </w:tabs>
        <w:spacing w:after="0" w:line="240" w:lineRule="auto"/>
        <w:jc w:val="both"/>
        <w:rPr>
          <w:rFonts w:ascii="Times New Roman" w:hAnsi="Times New Roman"/>
          <w:sz w:val="24"/>
          <w:szCs w:val="24"/>
        </w:rPr>
      </w:pPr>
      <w:r w:rsidRPr="00062575">
        <w:rPr>
          <w:rFonts w:ascii="Times New Roman" w:hAnsi="Times New Roman"/>
          <w:sz w:val="24"/>
          <w:szCs w:val="24"/>
        </w:rPr>
        <w:t xml:space="preserve">12.3. Заяви і гарантії, що </w:t>
      </w:r>
      <w:r w:rsidRPr="00062575">
        <w:rPr>
          <w:rFonts w:ascii="Times New Roman" w:hAnsi="Times New Roman"/>
          <w:spacing w:val="2"/>
          <w:sz w:val="24"/>
          <w:szCs w:val="24"/>
        </w:rPr>
        <w:t>містяться</w:t>
      </w:r>
      <w:r w:rsidRPr="00062575">
        <w:rPr>
          <w:rFonts w:ascii="Times New Roman" w:hAnsi="Times New Roman"/>
          <w:sz w:val="24"/>
          <w:szCs w:val="24"/>
        </w:rPr>
        <w:t xml:space="preserve"> в Договорі, не будуть обмежуватися або </w:t>
      </w:r>
      <w:r w:rsidRPr="00062575">
        <w:rPr>
          <w:rFonts w:ascii="Times New Roman" w:hAnsi="Times New Roman"/>
          <w:spacing w:val="2"/>
          <w:sz w:val="24"/>
          <w:szCs w:val="24"/>
        </w:rPr>
        <w:t>вужчати</w:t>
      </w:r>
      <w:r w:rsidRPr="00062575">
        <w:rPr>
          <w:rFonts w:ascii="Times New Roman" w:hAnsi="Times New Roman"/>
          <w:sz w:val="24"/>
          <w:szCs w:val="24"/>
        </w:rPr>
        <w:t xml:space="preserve"> в майбутньому. Кожна </w:t>
      </w:r>
      <w:r w:rsidRPr="00062575">
        <w:rPr>
          <w:rFonts w:ascii="Times New Roman" w:hAnsi="Times New Roman"/>
          <w:spacing w:val="2"/>
          <w:sz w:val="24"/>
          <w:szCs w:val="24"/>
        </w:rPr>
        <w:t>Сторона</w:t>
      </w:r>
      <w:r w:rsidRPr="00062575">
        <w:rPr>
          <w:rFonts w:ascii="Times New Roman" w:hAnsi="Times New Roman"/>
          <w:sz w:val="24"/>
          <w:szCs w:val="24"/>
        </w:rPr>
        <w:t xml:space="preserve"> зобов'язується  </w:t>
      </w:r>
      <w:r w:rsidRPr="00062575">
        <w:rPr>
          <w:rFonts w:ascii="Times New Roman" w:hAnsi="Times New Roman"/>
          <w:spacing w:val="2"/>
          <w:sz w:val="24"/>
          <w:szCs w:val="24"/>
        </w:rPr>
        <w:t>письмово</w:t>
      </w:r>
      <w:r w:rsidRPr="00062575">
        <w:rPr>
          <w:rFonts w:ascii="Times New Roman" w:hAnsi="Times New Roman"/>
          <w:sz w:val="24"/>
          <w:szCs w:val="24"/>
        </w:rPr>
        <w:t xml:space="preserve"> протягом п'яти робочих днів повідомити іншу </w:t>
      </w:r>
      <w:r w:rsidRPr="00062575">
        <w:rPr>
          <w:rFonts w:ascii="Times New Roman" w:hAnsi="Times New Roman"/>
          <w:spacing w:val="2"/>
          <w:sz w:val="24"/>
          <w:szCs w:val="24"/>
        </w:rPr>
        <w:t>Сторону</w:t>
      </w:r>
      <w:r w:rsidRPr="00062575">
        <w:rPr>
          <w:rFonts w:ascii="Times New Roman" w:hAnsi="Times New Roman"/>
          <w:sz w:val="24"/>
          <w:szCs w:val="24"/>
        </w:rPr>
        <w:t xml:space="preserve"> про наявність будь-яких обставин, які могли б вважатися порушенням або зміною заяв і гарантій, що </w:t>
      </w:r>
      <w:r w:rsidRPr="00062575">
        <w:rPr>
          <w:rFonts w:ascii="Times New Roman" w:hAnsi="Times New Roman"/>
          <w:spacing w:val="2"/>
          <w:sz w:val="24"/>
          <w:szCs w:val="24"/>
        </w:rPr>
        <w:t>містяться</w:t>
      </w:r>
      <w:r w:rsidRPr="00062575">
        <w:rPr>
          <w:rFonts w:ascii="Times New Roman" w:hAnsi="Times New Roman"/>
          <w:sz w:val="24"/>
          <w:szCs w:val="24"/>
        </w:rPr>
        <w:t xml:space="preserve"> в Статті 13 цього Договору.</w:t>
      </w:r>
    </w:p>
    <w:p w14:paraId="45BEA14D" w14:textId="77777777" w:rsidR="00667643" w:rsidRPr="00062575" w:rsidRDefault="00667643" w:rsidP="003C44B5">
      <w:pPr>
        <w:tabs>
          <w:tab w:val="left" w:pos="360"/>
        </w:tabs>
        <w:spacing w:after="0" w:line="240" w:lineRule="auto"/>
        <w:jc w:val="center"/>
        <w:rPr>
          <w:rFonts w:ascii="Times New Roman" w:hAnsi="Times New Roman"/>
          <w:b/>
          <w:snapToGrid w:val="0"/>
          <w:color w:val="000000"/>
          <w:sz w:val="24"/>
          <w:szCs w:val="24"/>
        </w:rPr>
      </w:pPr>
    </w:p>
    <w:p w14:paraId="3D3EE6A8" w14:textId="77777777" w:rsidR="00667643" w:rsidRPr="00062575" w:rsidRDefault="00667643" w:rsidP="003C44B5">
      <w:pPr>
        <w:tabs>
          <w:tab w:val="left" w:pos="360"/>
        </w:tabs>
        <w:spacing w:after="0" w:line="240" w:lineRule="auto"/>
        <w:jc w:val="center"/>
        <w:rPr>
          <w:rFonts w:ascii="Times New Roman" w:hAnsi="Times New Roman"/>
          <w:b/>
          <w:snapToGrid w:val="0"/>
          <w:color w:val="000000"/>
          <w:sz w:val="24"/>
          <w:szCs w:val="24"/>
        </w:rPr>
      </w:pPr>
      <w:r w:rsidRPr="00062575">
        <w:rPr>
          <w:rFonts w:ascii="Times New Roman" w:hAnsi="Times New Roman"/>
          <w:b/>
          <w:snapToGrid w:val="0"/>
          <w:color w:val="000000"/>
          <w:sz w:val="24"/>
          <w:szCs w:val="24"/>
        </w:rPr>
        <w:t>13. ДІЯ ДОГОВОРУ</w:t>
      </w:r>
    </w:p>
    <w:p w14:paraId="31239326" w14:textId="7F3E7A09"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13.1. Цей Договір набирає чинності з моменту його підписання Сторонами</w:t>
      </w:r>
      <w:r w:rsidR="00BA2A28" w:rsidRPr="00062575">
        <w:rPr>
          <w:rFonts w:ascii="Times New Roman" w:hAnsi="Times New Roman"/>
          <w:color w:val="000000"/>
          <w:sz w:val="24"/>
          <w:szCs w:val="24"/>
        </w:rPr>
        <w:t xml:space="preserve"> </w:t>
      </w:r>
      <w:r w:rsidRPr="00062575">
        <w:rPr>
          <w:rFonts w:ascii="Times New Roman" w:hAnsi="Times New Roman"/>
          <w:color w:val="000000"/>
          <w:sz w:val="24"/>
          <w:szCs w:val="24"/>
        </w:rPr>
        <w:t>та діє до  31.12.202</w:t>
      </w:r>
      <w:r w:rsidR="00604A6F" w:rsidRPr="00062575">
        <w:rPr>
          <w:rFonts w:ascii="Times New Roman" w:hAnsi="Times New Roman"/>
          <w:color w:val="000000"/>
          <w:sz w:val="24"/>
          <w:szCs w:val="24"/>
        </w:rPr>
        <w:t>4</w:t>
      </w:r>
      <w:r w:rsidRPr="00062575">
        <w:rPr>
          <w:rFonts w:ascii="Times New Roman" w:hAnsi="Times New Roman"/>
          <w:color w:val="000000"/>
          <w:sz w:val="24"/>
          <w:szCs w:val="24"/>
        </w:rPr>
        <w:t xml:space="preserve"> року.</w:t>
      </w:r>
    </w:p>
    <w:p w14:paraId="3CD0E3A9" w14:textId="77777777"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13.2. Закінчення строку цього Договору не звільняє Сторони від відповідальності за його порушення, яке мало місце під час дії цього Договору</w:t>
      </w:r>
      <w:bookmarkStart w:id="46" w:name="p10695"/>
      <w:bookmarkStart w:id="47" w:name="p11044"/>
      <w:bookmarkStart w:id="48" w:name="p11738"/>
      <w:bookmarkEnd w:id="46"/>
      <w:bookmarkEnd w:id="47"/>
      <w:bookmarkEnd w:id="48"/>
      <w:r w:rsidRPr="00062575">
        <w:rPr>
          <w:rFonts w:ascii="Times New Roman" w:hAnsi="Times New Roman"/>
          <w:color w:val="000000"/>
          <w:sz w:val="24"/>
          <w:szCs w:val="24"/>
        </w:rPr>
        <w:t xml:space="preserve"> та не звільняє Сторони від виконання тих зобов’язань, що лишилися невиконаними.</w:t>
      </w:r>
    </w:p>
    <w:p w14:paraId="34BA8F7B" w14:textId="77777777"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13.3. Якщо інше прямо не передбачено цим Договором або чинним в Україні законодавством, внесення змін чи доповнень, а також розірвання даного Договору  можливе лише за домовленістю Сторін, яка оформляється додатковою угодою до цього Договору. Цей Договір вважається розірваним, а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741F274A" w14:textId="77777777"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 xml:space="preserve">13.4. При розірванні договору у випадках, що передбачені цим Договором, сторони зобов’язуються повідомити одна одну не пізніше ніж за 5 (п’ять) робочих днів до такого розірвання.  </w:t>
      </w:r>
    </w:p>
    <w:p w14:paraId="6A333844" w14:textId="77777777"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13.5. У випадку, якщо на день закінчення строку дії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
    <w:p w14:paraId="4A02889B" w14:textId="77777777" w:rsidR="00667643"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 xml:space="preserve">13.6.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7D84CDD8" w14:textId="68B6915A" w:rsidR="00062575" w:rsidRPr="00062575" w:rsidRDefault="00062575" w:rsidP="00062575">
      <w:pPr>
        <w:pStyle w:val="aff3"/>
        <w:jc w:val="both"/>
        <w:rPr>
          <w:rFonts w:ascii="Times New Roman" w:hAnsi="Times New Roman"/>
          <w:sz w:val="24"/>
          <w:lang w:val="uk-UA"/>
        </w:rPr>
      </w:pPr>
      <w:r w:rsidRPr="00062575">
        <w:rPr>
          <w:rFonts w:ascii="Times New Roman" w:hAnsi="Times New Roman"/>
          <w:sz w:val="24"/>
          <w:lang w:val="uk-UA"/>
        </w:rPr>
        <w:tab/>
        <w:t>- зменшення обсягів закупівлі, зокрема з урахуванням фактичного обсягу видатків замовника;</w:t>
      </w:r>
    </w:p>
    <w:p w14:paraId="6AD9DBDD" w14:textId="3EF3099B" w:rsidR="00062575" w:rsidRPr="00062575" w:rsidRDefault="00062575" w:rsidP="00062575">
      <w:pPr>
        <w:pStyle w:val="aff3"/>
        <w:jc w:val="both"/>
        <w:rPr>
          <w:rFonts w:ascii="Times New Roman" w:hAnsi="Times New Roman"/>
          <w:sz w:val="24"/>
          <w:lang w:val="uk-UA"/>
        </w:rPr>
      </w:pPr>
      <w:bookmarkStart w:id="49" w:name="n511"/>
      <w:bookmarkEnd w:id="49"/>
      <w:r w:rsidRPr="00062575">
        <w:rPr>
          <w:rFonts w:ascii="Times New Roman" w:hAnsi="Times New Roman"/>
          <w:sz w:val="24"/>
          <w:lang w:val="uk-UA"/>
        </w:rPr>
        <w:tab/>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D4ABFD" w14:textId="0CC445F8" w:rsidR="00062575" w:rsidRPr="00062575" w:rsidRDefault="00062575" w:rsidP="00062575">
      <w:pPr>
        <w:pStyle w:val="aff3"/>
        <w:jc w:val="both"/>
        <w:rPr>
          <w:rFonts w:ascii="Times New Roman" w:hAnsi="Times New Roman"/>
          <w:sz w:val="24"/>
          <w:lang w:val="uk-UA"/>
        </w:rPr>
      </w:pPr>
      <w:bookmarkStart w:id="50" w:name="n512"/>
      <w:bookmarkEnd w:id="50"/>
      <w:r w:rsidRPr="00062575">
        <w:rPr>
          <w:rFonts w:ascii="Times New Roman" w:hAnsi="Times New Roman"/>
          <w:sz w:val="24"/>
          <w:lang w:val="uk-UA"/>
        </w:rPr>
        <w:tab/>
        <w:t>- покращення якості предмета закупівлі за умови, що таке покращення не призведе до збільшення суми, визначеної в договорі про закупівлю;</w:t>
      </w:r>
    </w:p>
    <w:p w14:paraId="73D6E8BE" w14:textId="60BCF995" w:rsidR="00062575" w:rsidRPr="00062575" w:rsidRDefault="00062575" w:rsidP="00062575">
      <w:pPr>
        <w:pStyle w:val="aff3"/>
        <w:jc w:val="both"/>
        <w:rPr>
          <w:rFonts w:ascii="Times New Roman" w:hAnsi="Times New Roman"/>
          <w:sz w:val="24"/>
          <w:lang w:val="uk-UA"/>
        </w:rPr>
      </w:pPr>
      <w:bookmarkStart w:id="51" w:name="n513"/>
      <w:bookmarkEnd w:id="51"/>
      <w:r w:rsidRPr="00062575">
        <w:rPr>
          <w:rFonts w:ascii="Times New Roman" w:hAnsi="Times New Roman"/>
          <w:sz w:val="24"/>
          <w:lang w:val="uk-UA"/>
        </w:rPr>
        <w:ta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ABA714" w14:textId="4CBFB5B3" w:rsidR="00062575" w:rsidRPr="00062575" w:rsidRDefault="00062575" w:rsidP="00062575">
      <w:pPr>
        <w:pStyle w:val="aff3"/>
        <w:jc w:val="both"/>
        <w:rPr>
          <w:rFonts w:ascii="Times New Roman" w:hAnsi="Times New Roman"/>
          <w:sz w:val="24"/>
          <w:lang w:val="uk-UA"/>
        </w:rPr>
      </w:pPr>
      <w:bookmarkStart w:id="52" w:name="n514"/>
      <w:bookmarkEnd w:id="52"/>
      <w:r w:rsidRPr="00062575">
        <w:rPr>
          <w:rFonts w:ascii="Times New Roman" w:hAnsi="Times New Roman"/>
          <w:sz w:val="24"/>
          <w:lang w:val="uk-UA"/>
        </w:rPr>
        <w:tab/>
        <w:t>- погодження зміни ціни в договорі про закупівлю в бік зменшення (без зміни кількості (обсягу) та якості товарів, робіт і послуг);</w:t>
      </w:r>
    </w:p>
    <w:p w14:paraId="52356D07" w14:textId="71AA756E" w:rsidR="00062575" w:rsidRPr="00062575" w:rsidRDefault="00062575" w:rsidP="00062575">
      <w:pPr>
        <w:pStyle w:val="aff3"/>
        <w:jc w:val="both"/>
        <w:rPr>
          <w:rFonts w:ascii="Times New Roman" w:hAnsi="Times New Roman"/>
          <w:sz w:val="24"/>
          <w:lang w:val="uk-UA"/>
        </w:rPr>
      </w:pPr>
      <w:bookmarkStart w:id="53" w:name="n515"/>
      <w:bookmarkEnd w:id="53"/>
      <w:r w:rsidRPr="00062575">
        <w:rPr>
          <w:rFonts w:ascii="Times New Roman" w:hAnsi="Times New Roman"/>
          <w:sz w:val="24"/>
          <w:lang w:val="uk-UA"/>
        </w:rPr>
        <w:tab/>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C944E1B" w14:textId="65536875" w:rsidR="00062575" w:rsidRPr="00062575" w:rsidRDefault="00062575" w:rsidP="00062575">
      <w:pPr>
        <w:pStyle w:val="aff3"/>
        <w:jc w:val="both"/>
        <w:rPr>
          <w:color w:val="333333"/>
          <w:shd w:val="clear" w:color="auto" w:fill="FFFFFF"/>
          <w:lang w:val="uk-UA"/>
        </w:rPr>
      </w:pPr>
      <w:bookmarkStart w:id="54" w:name="n516"/>
      <w:bookmarkEnd w:id="54"/>
      <w:r w:rsidRPr="00062575">
        <w:rPr>
          <w:rFonts w:ascii="Times New Roman" w:hAnsi="Times New Roman"/>
          <w:sz w:val="24"/>
          <w:lang w:val="uk-UA"/>
        </w:rPr>
        <w:tab/>
      </w:r>
      <w:bookmarkStart w:id="55" w:name="n517"/>
      <w:bookmarkEnd w:id="55"/>
      <w:r w:rsidRPr="00062575">
        <w:rPr>
          <w:rFonts w:ascii="Times New Roman" w:hAnsi="Times New Roman"/>
          <w:sz w:val="24"/>
          <w:lang w:val="uk-UA"/>
        </w:rPr>
        <w:t>- зміни умов у зв’язку із застосуванням положень </w:t>
      </w:r>
      <w:hyperlink r:id="rId8" w:anchor="n1778" w:tgtFrame="_blank" w:history="1">
        <w:r w:rsidRPr="00062575">
          <w:rPr>
            <w:rStyle w:val="a7"/>
            <w:rFonts w:ascii="Times New Roman" w:hAnsi="Times New Roman"/>
            <w:color w:val="000099"/>
            <w:sz w:val="24"/>
            <w:lang w:val="uk-UA"/>
          </w:rPr>
          <w:t>частини шостої</w:t>
        </w:r>
      </w:hyperlink>
      <w:r w:rsidRPr="00062575">
        <w:rPr>
          <w:rFonts w:ascii="Times New Roman" w:hAnsi="Times New Roman"/>
          <w:sz w:val="24"/>
          <w:lang w:val="uk-UA"/>
        </w:rPr>
        <w:t> статті 41 Закону</w:t>
      </w:r>
      <w:r>
        <w:rPr>
          <w:rFonts w:ascii="Times New Roman" w:hAnsi="Times New Roman"/>
          <w:sz w:val="24"/>
          <w:lang w:val="uk-UA"/>
        </w:rPr>
        <w:t xml:space="preserve">. </w:t>
      </w:r>
    </w:p>
    <w:p w14:paraId="4ECECEC0" w14:textId="2EA05603" w:rsidR="00062575" w:rsidRPr="00254A66" w:rsidRDefault="00254A66" w:rsidP="00062575">
      <w:pPr>
        <w:pStyle w:val="aff3"/>
        <w:jc w:val="both"/>
        <w:rPr>
          <w:rFonts w:ascii="Times New Roman" w:hAnsi="Times New Roman"/>
          <w:sz w:val="28"/>
          <w:lang w:val="uk-UA"/>
        </w:rPr>
      </w:pPr>
      <w:r>
        <w:rPr>
          <w:rFonts w:ascii="Times New Roman" w:hAnsi="Times New Roman"/>
          <w:sz w:val="24"/>
          <w:shd w:val="clear" w:color="auto" w:fill="FFFFFF"/>
          <w:lang w:val="uk-UA"/>
        </w:rPr>
        <w:tab/>
      </w:r>
      <w:r w:rsidR="00062575" w:rsidRPr="00254A66">
        <w:rPr>
          <w:rFonts w:ascii="Times New Roman" w:hAnsi="Times New Roman"/>
          <w:sz w:val="24"/>
          <w:shd w:val="clear" w:color="auto" w:fill="FFFFFF"/>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w:t>
      </w:r>
      <w:r w:rsidR="00062575" w:rsidRPr="00254A66">
        <w:rPr>
          <w:rFonts w:ascii="Times New Roman" w:hAnsi="Times New Roman"/>
          <w:sz w:val="24"/>
          <w:shd w:val="clear" w:color="auto" w:fill="FFFFFF"/>
          <w:lang w:val="uk-UA"/>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CFA88F2" w14:textId="77777777" w:rsidR="00667643" w:rsidRPr="00062575" w:rsidRDefault="00667643" w:rsidP="003C44B5">
      <w:pPr>
        <w:spacing w:after="0" w:line="240" w:lineRule="auto"/>
        <w:jc w:val="both"/>
        <w:rPr>
          <w:rFonts w:ascii="Times New Roman" w:hAnsi="Times New Roman"/>
          <w:color w:val="000000"/>
          <w:sz w:val="24"/>
          <w:szCs w:val="24"/>
        </w:rPr>
      </w:pPr>
      <w:bookmarkStart w:id="56" w:name="n753"/>
      <w:bookmarkEnd w:id="56"/>
    </w:p>
    <w:p w14:paraId="6264AFA3" w14:textId="77777777" w:rsidR="00667643" w:rsidRPr="00062575" w:rsidRDefault="00667643" w:rsidP="003C44B5">
      <w:pPr>
        <w:tabs>
          <w:tab w:val="left" w:pos="360"/>
        </w:tabs>
        <w:spacing w:after="0" w:line="240" w:lineRule="auto"/>
        <w:jc w:val="center"/>
        <w:rPr>
          <w:rFonts w:ascii="Times New Roman" w:hAnsi="Times New Roman"/>
          <w:b/>
          <w:snapToGrid w:val="0"/>
          <w:color w:val="000000"/>
          <w:sz w:val="24"/>
          <w:szCs w:val="24"/>
        </w:rPr>
      </w:pPr>
      <w:r w:rsidRPr="00062575">
        <w:rPr>
          <w:rFonts w:ascii="Times New Roman" w:hAnsi="Times New Roman"/>
          <w:b/>
          <w:snapToGrid w:val="0"/>
          <w:color w:val="000000"/>
          <w:sz w:val="24"/>
          <w:szCs w:val="24"/>
        </w:rPr>
        <w:t>14. ПРИКІНЦЕВІ ПОЛОЖЕННЯ</w:t>
      </w:r>
    </w:p>
    <w:p w14:paraId="4BB2FD92" w14:textId="77777777" w:rsidR="00667643" w:rsidRPr="00062575" w:rsidRDefault="00667643" w:rsidP="003C44B5">
      <w:pPr>
        <w:tabs>
          <w:tab w:val="left" w:pos="360"/>
          <w:tab w:val="left" w:pos="540"/>
        </w:tabs>
        <w:spacing w:after="0" w:line="240" w:lineRule="auto"/>
        <w:jc w:val="both"/>
        <w:rPr>
          <w:rFonts w:ascii="Times New Roman" w:hAnsi="Times New Roman"/>
          <w:sz w:val="24"/>
          <w:szCs w:val="24"/>
        </w:rPr>
      </w:pPr>
      <w:r w:rsidRPr="00062575">
        <w:rPr>
          <w:rFonts w:ascii="Times New Roman" w:hAnsi="Times New Roman"/>
          <w:sz w:val="24"/>
          <w:szCs w:val="24"/>
        </w:rPr>
        <w:t>14.1.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2CB69F75" w14:textId="77777777" w:rsidR="00667643" w:rsidRPr="00062575" w:rsidRDefault="00667643" w:rsidP="003C44B5">
      <w:pPr>
        <w:tabs>
          <w:tab w:val="left" w:pos="360"/>
          <w:tab w:val="left" w:pos="540"/>
        </w:tabs>
        <w:spacing w:after="0" w:line="240" w:lineRule="auto"/>
        <w:jc w:val="both"/>
        <w:rPr>
          <w:rFonts w:ascii="Times New Roman" w:hAnsi="Times New Roman"/>
          <w:sz w:val="24"/>
          <w:szCs w:val="24"/>
        </w:rPr>
      </w:pPr>
      <w:r w:rsidRPr="00062575">
        <w:rPr>
          <w:rFonts w:ascii="Times New Roman" w:hAnsi="Times New Roman"/>
          <w:sz w:val="24"/>
          <w:szCs w:val="24"/>
        </w:rPr>
        <w:t>14.2.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510280A" w14:textId="77777777" w:rsidR="00667643" w:rsidRPr="00062575" w:rsidRDefault="00667643" w:rsidP="003C44B5">
      <w:pPr>
        <w:numPr>
          <w:ilvl w:val="1"/>
          <w:numId w:val="18"/>
        </w:numPr>
        <w:tabs>
          <w:tab w:val="clear" w:pos="861"/>
          <w:tab w:val="num" w:pos="0"/>
          <w:tab w:val="left" w:pos="180"/>
          <w:tab w:val="left" w:pos="360"/>
          <w:tab w:val="left" w:pos="54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 Всі повідомлення за цим Договором будуть вважатися зробленими належним чином  у випадку, якщо вони здійсненні у письмовій формі та надіслані рекомендованим листом, кур’єром, телеграфом або вручені особисто за зазначеними адресами Сторін. Сторона несе повну відповідальність за правильність вказаних нею у цьому Договорі реквізитів. Сторони зобов’язуються в строк 3 (три) робочих дні письмово повідомити іншу сторону про будь-які зміни в відомостях про телефон/факс, місцезнаходження та реквізити в т.ч. і банківські. Сторона, що порушила умови цього пункту,  несе ризик настання пов'язаних із цим несприятливих наслідків, а  всі повідомлення, що будуть їй направлені  за реквізитами, що зазначені в розділі «АДРЕСИ І РЕКВІЗИТИ СТОРІН» цього Договору, будуть вважатися доставленими протягом семи днів</w:t>
      </w:r>
      <w:r w:rsidRPr="00062575">
        <w:rPr>
          <w:rFonts w:ascii="Times New Roman" w:hAnsi="Times New Roman"/>
          <w:b/>
          <w:sz w:val="24"/>
          <w:szCs w:val="24"/>
        </w:rPr>
        <w:t>.</w:t>
      </w:r>
    </w:p>
    <w:p w14:paraId="07DCEDFD" w14:textId="77777777" w:rsidR="00667643" w:rsidRPr="00062575" w:rsidRDefault="00667643" w:rsidP="003C44B5">
      <w:pPr>
        <w:tabs>
          <w:tab w:val="left" w:pos="360"/>
          <w:tab w:val="left" w:pos="540"/>
        </w:tabs>
        <w:spacing w:after="0" w:line="240" w:lineRule="auto"/>
        <w:jc w:val="both"/>
        <w:rPr>
          <w:rFonts w:ascii="Times New Roman" w:hAnsi="Times New Roman"/>
          <w:sz w:val="24"/>
          <w:szCs w:val="24"/>
        </w:rPr>
      </w:pPr>
      <w:r w:rsidRPr="00062575">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w:t>
      </w:r>
    </w:p>
    <w:p w14:paraId="7AF291A4" w14:textId="77777777" w:rsidR="00BA2A28" w:rsidRPr="00062575" w:rsidRDefault="00BA2A28" w:rsidP="003C44B5">
      <w:pPr>
        <w:tabs>
          <w:tab w:val="left" w:pos="360"/>
        </w:tabs>
        <w:spacing w:after="0" w:line="240" w:lineRule="auto"/>
        <w:rPr>
          <w:rFonts w:ascii="Times New Roman" w:hAnsi="Times New Roman"/>
          <w:b/>
          <w:sz w:val="24"/>
          <w:szCs w:val="24"/>
        </w:rPr>
      </w:pPr>
    </w:p>
    <w:p w14:paraId="1AF3BD5D" w14:textId="3DB1F46F" w:rsidR="00667643" w:rsidRPr="00062575" w:rsidRDefault="00725059" w:rsidP="003C44B5">
      <w:pPr>
        <w:numPr>
          <w:ilvl w:val="0"/>
          <w:numId w:val="18"/>
        </w:numPr>
        <w:tabs>
          <w:tab w:val="left" w:pos="360"/>
        </w:tabs>
        <w:spacing w:after="0" w:line="240" w:lineRule="auto"/>
        <w:ind w:left="0" w:firstLine="0"/>
        <w:jc w:val="center"/>
        <w:rPr>
          <w:rFonts w:ascii="Times New Roman" w:hAnsi="Times New Roman"/>
          <w:b/>
          <w:spacing w:val="2"/>
          <w:sz w:val="24"/>
          <w:szCs w:val="24"/>
        </w:rPr>
      </w:pPr>
      <w:r w:rsidRPr="00062575">
        <w:rPr>
          <w:rFonts w:ascii="Times New Roman" w:hAnsi="Times New Roman"/>
          <w:b/>
          <w:sz w:val="24"/>
          <w:szCs w:val="24"/>
        </w:rPr>
        <w:t xml:space="preserve">АДРЕСИ ТА РЕКВІЗИТИ </w:t>
      </w:r>
      <w:r w:rsidR="00667643" w:rsidRPr="00062575">
        <w:rPr>
          <w:rFonts w:ascii="Times New Roman" w:hAnsi="Times New Roman"/>
          <w:b/>
          <w:spacing w:val="2"/>
          <w:sz w:val="24"/>
          <w:szCs w:val="24"/>
        </w:rPr>
        <w:t>СТОРІН</w:t>
      </w:r>
    </w:p>
    <w:p w14:paraId="30B1B129" w14:textId="77777777" w:rsidR="00725059" w:rsidRPr="00062575" w:rsidRDefault="00725059" w:rsidP="00725059">
      <w:pPr>
        <w:tabs>
          <w:tab w:val="left" w:pos="360"/>
        </w:tabs>
        <w:spacing w:after="0" w:line="240" w:lineRule="auto"/>
        <w:jc w:val="center"/>
        <w:rPr>
          <w:rFonts w:ascii="Times New Roman" w:hAnsi="Times New Roman"/>
          <w:b/>
          <w:spacing w:val="2"/>
          <w:sz w:val="24"/>
          <w:szCs w:val="24"/>
        </w:rPr>
      </w:pPr>
    </w:p>
    <w:tbl>
      <w:tblPr>
        <w:tblW w:w="0" w:type="auto"/>
        <w:tblLook w:val="04A0" w:firstRow="1" w:lastRow="0" w:firstColumn="1" w:lastColumn="0" w:noHBand="0" w:noVBand="1"/>
      </w:tblPr>
      <w:tblGrid>
        <w:gridCol w:w="5417"/>
        <w:gridCol w:w="5417"/>
      </w:tblGrid>
      <w:tr w:rsidR="00725059" w:rsidRPr="00062575" w14:paraId="7D06C8D5" w14:textId="77777777" w:rsidTr="002D2AF7">
        <w:tc>
          <w:tcPr>
            <w:tcW w:w="5417" w:type="dxa"/>
            <w:shd w:val="clear" w:color="auto" w:fill="auto"/>
          </w:tcPr>
          <w:p w14:paraId="7156028D" w14:textId="52A7D886" w:rsidR="00725059" w:rsidRPr="00062575" w:rsidRDefault="00725059" w:rsidP="002D2AF7">
            <w:pPr>
              <w:tabs>
                <w:tab w:val="left" w:pos="360"/>
              </w:tabs>
              <w:spacing w:after="0" w:line="240" w:lineRule="auto"/>
              <w:jc w:val="center"/>
              <w:rPr>
                <w:rFonts w:ascii="Times New Roman" w:hAnsi="Times New Roman"/>
                <w:b/>
                <w:spacing w:val="2"/>
                <w:sz w:val="24"/>
                <w:szCs w:val="24"/>
              </w:rPr>
            </w:pPr>
            <w:r w:rsidRPr="00062575">
              <w:rPr>
                <w:rFonts w:ascii="Times New Roman" w:hAnsi="Times New Roman"/>
                <w:b/>
                <w:sz w:val="24"/>
                <w:szCs w:val="24"/>
              </w:rPr>
              <w:t>ПРОДАВЕЦЬ:</w:t>
            </w:r>
          </w:p>
        </w:tc>
        <w:tc>
          <w:tcPr>
            <w:tcW w:w="5417" w:type="dxa"/>
            <w:shd w:val="clear" w:color="auto" w:fill="auto"/>
          </w:tcPr>
          <w:p w14:paraId="79ECDB9B" w14:textId="77777777" w:rsidR="00725059" w:rsidRPr="00062575" w:rsidRDefault="00725059" w:rsidP="002D2AF7">
            <w:pPr>
              <w:tabs>
                <w:tab w:val="left" w:pos="360"/>
              </w:tabs>
              <w:spacing w:after="0" w:line="240" w:lineRule="auto"/>
              <w:jc w:val="center"/>
              <w:rPr>
                <w:rFonts w:ascii="Times New Roman" w:hAnsi="Times New Roman"/>
                <w:b/>
                <w:sz w:val="24"/>
                <w:szCs w:val="24"/>
              </w:rPr>
            </w:pPr>
            <w:r w:rsidRPr="00062575">
              <w:rPr>
                <w:rFonts w:ascii="Times New Roman" w:hAnsi="Times New Roman"/>
                <w:b/>
                <w:sz w:val="24"/>
                <w:szCs w:val="24"/>
              </w:rPr>
              <w:t>ПОКУПЕЦЬ:</w:t>
            </w:r>
          </w:p>
          <w:p w14:paraId="0BACBE22" w14:textId="63618ED7" w:rsidR="00725059" w:rsidRPr="00062575" w:rsidRDefault="00725059" w:rsidP="002D2AF7">
            <w:pPr>
              <w:tabs>
                <w:tab w:val="left" w:pos="360"/>
              </w:tabs>
              <w:spacing w:after="0" w:line="240" w:lineRule="auto"/>
              <w:jc w:val="center"/>
              <w:rPr>
                <w:rFonts w:ascii="Times New Roman" w:hAnsi="Times New Roman"/>
                <w:b/>
                <w:spacing w:val="2"/>
                <w:sz w:val="24"/>
                <w:szCs w:val="24"/>
              </w:rPr>
            </w:pPr>
          </w:p>
        </w:tc>
      </w:tr>
      <w:tr w:rsidR="00725059" w:rsidRPr="00062575" w14:paraId="71391C26" w14:textId="77777777" w:rsidTr="002D2AF7">
        <w:tc>
          <w:tcPr>
            <w:tcW w:w="5417" w:type="dxa"/>
            <w:shd w:val="clear" w:color="auto" w:fill="auto"/>
          </w:tcPr>
          <w:p w14:paraId="08539336" w14:textId="77777777" w:rsidR="00725059" w:rsidRPr="00062575" w:rsidRDefault="00725059" w:rsidP="002D2AF7">
            <w:pPr>
              <w:tabs>
                <w:tab w:val="left" w:pos="360"/>
              </w:tabs>
              <w:spacing w:after="0" w:line="240" w:lineRule="auto"/>
              <w:jc w:val="center"/>
              <w:rPr>
                <w:rFonts w:ascii="Times New Roman" w:hAnsi="Times New Roman"/>
                <w:b/>
                <w:spacing w:val="2"/>
                <w:sz w:val="24"/>
                <w:szCs w:val="24"/>
              </w:rPr>
            </w:pPr>
          </w:p>
        </w:tc>
        <w:tc>
          <w:tcPr>
            <w:tcW w:w="5417" w:type="dxa"/>
            <w:shd w:val="clear" w:color="auto" w:fill="auto"/>
          </w:tcPr>
          <w:p w14:paraId="793ED135" w14:textId="6F09C149" w:rsidR="00725059" w:rsidRPr="00062575" w:rsidRDefault="00725059" w:rsidP="002D2AF7">
            <w:pPr>
              <w:tabs>
                <w:tab w:val="left" w:pos="360"/>
              </w:tabs>
              <w:spacing w:after="0" w:line="240" w:lineRule="auto"/>
              <w:jc w:val="center"/>
              <w:rPr>
                <w:rFonts w:ascii="Times New Roman" w:hAnsi="Times New Roman"/>
                <w:b/>
                <w:sz w:val="24"/>
                <w:szCs w:val="24"/>
              </w:rPr>
            </w:pPr>
            <w:r w:rsidRPr="00062575">
              <w:rPr>
                <w:rFonts w:ascii="Times New Roman" w:hAnsi="Times New Roman"/>
                <w:b/>
                <w:sz w:val="24"/>
                <w:szCs w:val="24"/>
              </w:rPr>
              <w:t>ДУ «ЛЬВІВСЬКИЙ ОЦКПХ МОЗ»</w:t>
            </w:r>
          </w:p>
          <w:p w14:paraId="09432D9A" w14:textId="70F3F241" w:rsidR="00725059" w:rsidRPr="00062575" w:rsidRDefault="00725059" w:rsidP="002D2AF7">
            <w:pPr>
              <w:tabs>
                <w:tab w:val="left" w:pos="360"/>
              </w:tabs>
              <w:spacing w:after="0" w:line="240" w:lineRule="auto"/>
              <w:jc w:val="center"/>
              <w:rPr>
                <w:rFonts w:ascii="Times New Roman" w:hAnsi="Times New Roman"/>
                <w:b/>
                <w:spacing w:val="2"/>
                <w:sz w:val="24"/>
                <w:szCs w:val="24"/>
              </w:rPr>
            </w:pPr>
          </w:p>
        </w:tc>
      </w:tr>
      <w:tr w:rsidR="00725059" w:rsidRPr="00062575" w14:paraId="3AA84206" w14:textId="77777777" w:rsidTr="002D2AF7">
        <w:tc>
          <w:tcPr>
            <w:tcW w:w="5417" w:type="dxa"/>
            <w:shd w:val="clear" w:color="auto" w:fill="auto"/>
          </w:tcPr>
          <w:p w14:paraId="36F9C847" w14:textId="77777777" w:rsidR="00725059" w:rsidRPr="00062575" w:rsidRDefault="00725059" w:rsidP="002D2AF7">
            <w:pPr>
              <w:tabs>
                <w:tab w:val="left" w:pos="360"/>
              </w:tabs>
              <w:spacing w:after="0" w:line="240" w:lineRule="auto"/>
              <w:jc w:val="center"/>
              <w:rPr>
                <w:rFonts w:ascii="Times New Roman" w:hAnsi="Times New Roman"/>
                <w:b/>
                <w:spacing w:val="2"/>
                <w:sz w:val="24"/>
                <w:szCs w:val="24"/>
              </w:rPr>
            </w:pPr>
          </w:p>
        </w:tc>
        <w:tc>
          <w:tcPr>
            <w:tcW w:w="5417" w:type="dxa"/>
            <w:shd w:val="clear" w:color="auto" w:fill="auto"/>
          </w:tcPr>
          <w:p w14:paraId="02913917" w14:textId="77777777" w:rsidR="00725059" w:rsidRPr="00062575" w:rsidRDefault="00725059" w:rsidP="00725059">
            <w:pPr>
              <w:pStyle w:val="aff3"/>
              <w:rPr>
                <w:rFonts w:ascii="Times New Roman" w:eastAsia="Times New Roman" w:hAnsi="Times New Roman"/>
                <w:sz w:val="24"/>
                <w:szCs w:val="24"/>
                <w:lang w:val="uk-UA"/>
              </w:rPr>
            </w:pPr>
            <w:r w:rsidRPr="00062575">
              <w:rPr>
                <w:rFonts w:ascii="Times New Roman" w:eastAsia="Times New Roman" w:hAnsi="Times New Roman"/>
                <w:sz w:val="24"/>
                <w:szCs w:val="24"/>
                <w:lang w:val="uk-UA"/>
              </w:rPr>
              <w:t>79014, м. Львів,  вул. Круп’ярська,27,</w:t>
            </w:r>
          </w:p>
          <w:p w14:paraId="1847DD28" w14:textId="77777777" w:rsidR="00725059" w:rsidRPr="00062575" w:rsidRDefault="00725059" w:rsidP="00725059">
            <w:pPr>
              <w:pStyle w:val="aff3"/>
              <w:rPr>
                <w:rFonts w:ascii="Times New Roman" w:eastAsia="Times New Roman" w:hAnsi="Times New Roman"/>
                <w:sz w:val="24"/>
                <w:szCs w:val="24"/>
                <w:lang w:val="uk-UA"/>
              </w:rPr>
            </w:pPr>
            <w:r w:rsidRPr="00062575">
              <w:rPr>
                <w:rFonts w:ascii="Times New Roman" w:eastAsia="Times New Roman" w:hAnsi="Times New Roman"/>
                <w:sz w:val="24"/>
                <w:szCs w:val="24"/>
                <w:lang w:val="uk-UA"/>
              </w:rPr>
              <w:t>Код ЄДРПОУ 38501853 в ДКС України, м. Київ</w:t>
            </w:r>
          </w:p>
          <w:p w14:paraId="17FC0B0C" w14:textId="77777777" w:rsidR="00725059" w:rsidRPr="00062575" w:rsidRDefault="00725059" w:rsidP="00725059">
            <w:pPr>
              <w:pStyle w:val="aff3"/>
              <w:rPr>
                <w:rFonts w:ascii="Times New Roman" w:eastAsia="Times New Roman" w:hAnsi="Times New Roman"/>
                <w:sz w:val="24"/>
                <w:szCs w:val="24"/>
                <w:lang w:val="uk-UA"/>
              </w:rPr>
            </w:pPr>
            <w:r w:rsidRPr="00062575">
              <w:rPr>
                <w:rFonts w:ascii="Times New Roman" w:eastAsia="Times New Roman" w:hAnsi="Times New Roman"/>
                <w:sz w:val="24"/>
                <w:szCs w:val="24"/>
                <w:lang w:val="uk-UA"/>
              </w:rPr>
              <w:t>р/р UA228201720343150001000084502 (з.ф.)</w:t>
            </w:r>
          </w:p>
          <w:p w14:paraId="3B4088BA" w14:textId="77777777" w:rsidR="00725059" w:rsidRPr="00062575" w:rsidRDefault="00725059" w:rsidP="00725059">
            <w:pPr>
              <w:pStyle w:val="aff3"/>
              <w:rPr>
                <w:rFonts w:ascii="Times New Roman" w:eastAsia="Times New Roman" w:hAnsi="Times New Roman"/>
                <w:sz w:val="24"/>
                <w:szCs w:val="24"/>
                <w:lang w:val="uk-UA"/>
              </w:rPr>
            </w:pPr>
            <w:r w:rsidRPr="00062575">
              <w:rPr>
                <w:rFonts w:ascii="Times New Roman" w:eastAsia="Times New Roman" w:hAnsi="Times New Roman"/>
                <w:sz w:val="24"/>
                <w:szCs w:val="24"/>
                <w:lang w:val="uk-UA"/>
              </w:rPr>
              <w:t>р/р UA388201720343141001200084502 (с.ф.)</w:t>
            </w:r>
          </w:p>
          <w:p w14:paraId="35CA1858" w14:textId="77777777" w:rsidR="00725059" w:rsidRPr="00062575" w:rsidRDefault="00725059" w:rsidP="00725059">
            <w:pPr>
              <w:pStyle w:val="aff3"/>
              <w:rPr>
                <w:rFonts w:ascii="Times New Roman" w:eastAsia="Times New Roman" w:hAnsi="Times New Roman"/>
                <w:sz w:val="24"/>
                <w:szCs w:val="24"/>
                <w:lang w:val="uk-UA"/>
              </w:rPr>
            </w:pPr>
            <w:r w:rsidRPr="00062575">
              <w:rPr>
                <w:rFonts w:ascii="Times New Roman" w:eastAsia="Times New Roman" w:hAnsi="Times New Roman"/>
                <w:sz w:val="24"/>
                <w:szCs w:val="24"/>
                <w:lang w:val="uk-UA"/>
              </w:rPr>
              <w:t>Тел. (032) 275 - 60 - 61</w:t>
            </w:r>
          </w:p>
          <w:p w14:paraId="2514BA77" w14:textId="77777777" w:rsidR="00725059" w:rsidRPr="00062575" w:rsidRDefault="00725059" w:rsidP="00725059">
            <w:pPr>
              <w:pStyle w:val="aff3"/>
              <w:rPr>
                <w:rFonts w:ascii="Times New Roman" w:eastAsia="Times New Roman" w:hAnsi="Times New Roman"/>
                <w:sz w:val="24"/>
                <w:szCs w:val="24"/>
                <w:lang w:val="uk-UA"/>
              </w:rPr>
            </w:pPr>
            <w:r w:rsidRPr="00062575">
              <w:rPr>
                <w:rFonts w:ascii="Times New Roman" w:eastAsia="Times New Roman" w:hAnsi="Times New Roman"/>
                <w:sz w:val="24"/>
                <w:szCs w:val="24"/>
                <w:lang w:val="uk-UA"/>
              </w:rPr>
              <w:t>Свідоцтво ПДВ №200119153</w:t>
            </w:r>
          </w:p>
          <w:p w14:paraId="2742408C" w14:textId="77777777" w:rsidR="00725059" w:rsidRPr="00062575" w:rsidRDefault="00725059" w:rsidP="00725059">
            <w:pPr>
              <w:pStyle w:val="aff3"/>
              <w:rPr>
                <w:rFonts w:ascii="Times New Roman" w:eastAsia="Times New Roman" w:hAnsi="Times New Roman"/>
                <w:sz w:val="24"/>
                <w:szCs w:val="24"/>
                <w:lang w:val="uk-UA"/>
              </w:rPr>
            </w:pPr>
            <w:r w:rsidRPr="00062575">
              <w:rPr>
                <w:rFonts w:ascii="Times New Roman" w:eastAsia="Times New Roman" w:hAnsi="Times New Roman"/>
                <w:sz w:val="24"/>
                <w:szCs w:val="24"/>
                <w:lang w:val="uk-UA"/>
              </w:rPr>
              <w:t>ІПН:385018513067</w:t>
            </w:r>
          </w:p>
          <w:p w14:paraId="33B3021E" w14:textId="41EED832" w:rsidR="00725059" w:rsidRPr="00062575" w:rsidRDefault="00725059" w:rsidP="00725059">
            <w:pPr>
              <w:pStyle w:val="aff3"/>
              <w:rPr>
                <w:rFonts w:ascii="Times New Roman" w:eastAsia="Times New Roman" w:hAnsi="Times New Roman"/>
                <w:sz w:val="24"/>
                <w:szCs w:val="24"/>
                <w:lang w:val="uk-UA"/>
              </w:rPr>
            </w:pPr>
            <w:r w:rsidRPr="00062575">
              <w:rPr>
                <w:rFonts w:ascii="Times New Roman" w:eastAsia="Times New Roman" w:hAnsi="Times New Roman"/>
                <w:sz w:val="24"/>
                <w:szCs w:val="24"/>
                <w:lang w:val="uk-UA"/>
              </w:rPr>
              <w:t>Веб-сайт: </w:t>
            </w:r>
            <w:hyperlink r:id="rId9" w:history="1">
              <w:r w:rsidR="00807DB5" w:rsidRPr="0092799C">
                <w:rPr>
                  <w:rStyle w:val="a7"/>
                  <w:rFonts w:ascii="Times New Roman" w:eastAsia="Times New Roman" w:hAnsi="Times New Roman"/>
                  <w:sz w:val="24"/>
                  <w:szCs w:val="24"/>
                  <w:lang w:val="uk-UA" w:eastAsia="zh-CN" w:bidi="hi-IN"/>
                </w:rPr>
                <w:t>www.</w:t>
              </w:r>
              <w:r w:rsidR="00807DB5" w:rsidRPr="0092799C">
                <w:rPr>
                  <w:rStyle w:val="a7"/>
                  <w:rFonts w:ascii="Times New Roman" w:eastAsia="Times New Roman" w:hAnsi="Times New Roman"/>
                  <w:sz w:val="24"/>
                  <w:szCs w:val="24"/>
                  <w:lang w:val="en-US" w:eastAsia="zh-CN" w:bidi="hi-IN"/>
                </w:rPr>
                <w:t>cdc</w:t>
              </w:r>
              <w:r w:rsidR="00807DB5" w:rsidRPr="0092799C">
                <w:rPr>
                  <w:rStyle w:val="a7"/>
                  <w:rFonts w:ascii="Times New Roman" w:eastAsia="Times New Roman" w:hAnsi="Times New Roman"/>
                  <w:sz w:val="24"/>
                  <w:szCs w:val="24"/>
                  <w:lang w:val="uk-UA" w:eastAsia="zh-CN" w:bidi="hi-IN"/>
                </w:rPr>
                <w:t>.lviv.ua</w:t>
              </w:r>
            </w:hyperlink>
          </w:p>
          <w:p w14:paraId="27CFC432" w14:textId="760C70EF" w:rsidR="00725059" w:rsidRPr="00062575" w:rsidRDefault="00725059" w:rsidP="00725059">
            <w:pPr>
              <w:pStyle w:val="aff3"/>
              <w:rPr>
                <w:rFonts w:ascii="Times New Roman" w:eastAsia="Times New Roman" w:hAnsi="Times New Roman"/>
                <w:b/>
                <w:spacing w:val="2"/>
                <w:sz w:val="24"/>
                <w:szCs w:val="24"/>
                <w:lang w:val="uk-UA"/>
              </w:rPr>
            </w:pPr>
            <w:r w:rsidRPr="00062575">
              <w:rPr>
                <w:rFonts w:ascii="Times New Roman" w:eastAsia="Times New Roman" w:hAnsi="Times New Roman"/>
                <w:sz w:val="24"/>
                <w:szCs w:val="24"/>
                <w:lang w:val="uk-UA"/>
              </w:rPr>
              <w:t>E-mail: </w:t>
            </w:r>
            <w:hyperlink r:id="rId10" w:history="1">
              <w:r w:rsidR="00807DB5" w:rsidRPr="0092799C">
                <w:rPr>
                  <w:rStyle w:val="a7"/>
                  <w:rFonts w:ascii="Times New Roman" w:eastAsia="Times New Roman" w:hAnsi="Times New Roman"/>
                  <w:sz w:val="24"/>
                  <w:szCs w:val="24"/>
                  <w:lang w:val="uk-UA" w:eastAsia="zh-CN" w:bidi="hi-IN"/>
                </w:rPr>
                <w:t>lvivcdc@gmail.com</w:t>
              </w:r>
            </w:hyperlink>
          </w:p>
          <w:p w14:paraId="278529FB" w14:textId="77777777" w:rsidR="00725059" w:rsidRPr="00062575" w:rsidRDefault="00725059" w:rsidP="002D2AF7">
            <w:pPr>
              <w:tabs>
                <w:tab w:val="left" w:pos="360"/>
              </w:tabs>
              <w:spacing w:after="0" w:line="240" w:lineRule="auto"/>
              <w:jc w:val="center"/>
              <w:rPr>
                <w:rFonts w:ascii="Times New Roman" w:hAnsi="Times New Roman"/>
                <w:b/>
                <w:spacing w:val="2"/>
                <w:sz w:val="24"/>
                <w:szCs w:val="24"/>
              </w:rPr>
            </w:pPr>
          </w:p>
        </w:tc>
      </w:tr>
      <w:tr w:rsidR="00725059" w:rsidRPr="00062575" w14:paraId="4530ED8B" w14:textId="77777777" w:rsidTr="002D2AF7">
        <w:tc>
          <w:tcPr>
            <w:tcW w:w="5417" w:type="dxa"/>
            <w:shd w:val="clear" w:color="auto" w:fill="auto"/>
          </w:tcPr>
          <w:p w14:paraId="518C3E97" w14:textId="77777777" w:rsidR="00725059" w:rsidRPr="00062575" w:rsidRDefault="00725059" w:rsidP="002D2AF7">
            <w:pPr>
              <w:spacing w:after="0" w:line="240" w:lineRule="auto"/>
              <w:rPr>
                <w:rFonts w:ascii="Times New Roman" w:hAnsi="Times New Roman"/>
                <w:b/>
                <w:sz w:val="24"/>
                <w:szCs w:val="24"/>
              </w:rPr>
            </w:pPr>
          </w:p>
          <w:p w14:paraId="0C4A112F" w14:textId="77777777" w:rsidR="00725059" w:rsidRPr="00062575" w:rsidRDefault="00725059" w:rsidP="002D2AF7">
            <w:pPr>
              <w:spacing w:after="0" w:line="240" w:lineRule="auto"/>
              <w:rPr>
                <w:rFonts w:ascii="Times New Roman" w:hAnsi="Times New Roman"/>
                <w:b/>
                <w:sz w:val="24"/>
                <w:szCs w:val="24"/>
              </w:rPr>
            </w:pPr>
          </w:p>
          <w:p w14:paraId="291B2742" w14:textId="77777777" w:rsidR="00725059" w:rsidRPr="00062575" w:rsidRDefault="00725059" w:rsidP="002D2AF7">
            <w:pPr>
              <w:spacing w:after="0" w:line="240" w:lineRule="auto"/>
              <w:rPr>
                <w:rFonts w:ascii="Times New Roman" w:hAnsi="Times New Roman"/>
                <w:b/>
                <w:sz w:val="24"/>
                <w:szCs w:val="24"/>
              </w:rPr>
            </w:pPr>
            <w:r w:rsidRPr="00062575">
              <w:rPr>
                <w:rFonts w:ascii="Times New Roman" w:hAnsi="Times New Roman"/>
                <w:b/>
                <w:sz w:val="24"/>
                <w:szCs w:val="24"/>
              </w:rPr>
              <w:t xml:space="preserve">______________________ </w:t>
            </w:r>
          </w:p>
          <w:p w14:paraId="5C327FC8" w14:textId="407F9333" w:rsidR="00725059" w:rsidRPr="00062575" w:rsidRDefault="00725059" w:rsidP="00725059">
            <w:pPr>
              <w:pStyle w:val="37"/>
              <w:rPr>
                <w:rFonts w:ascii="Times New Roman" w:hAnsi="Times New Roman"/>
                <w:b/>
                <w:spacing w:val="2"/>
                <w:sz w:val="24"/>
                <w:szCs w:val="24"/>
              </w:rPr>
            </w:pPr>
            <w:r w:rsidRPr="00062575">
              <w:rPr>
                <w:rFonts w:ascii="Times New Roman" w:hAnsi="Times New Roman"/>
                <w:b/>
                <w:sz w:val="24"/>
                <w:szCs w:val="24"/>
              </w:rPr>
              <w:t>(м.п.)</w:t>
            </w:r>
          </w:p>
        </w:tc>
        <w:tc>
          <w:tcPr>
            <w:tcW w:w="5417" w:type="dxa"/>
            <w:shd w:val="clear" w:color="auto" w:fill="auto"/>
          </w:tcPr>
          <w:p w14:paraId="2EEE7632" w14:textId="6552BEA0" w:rsidR="00725059" w:rsidRPr="00062575" w:rsidRDefault="00725059" w:rsidP="002D2AF7">
            <w:pPr>
              <w:spacing w:after="0" w:line="240" w:lineRule="auto"/>
              <w:rPr>
                <w:rFonts w:ascii="Times New Roman" w:hAnsi="Times New Roman"/>
                <w:b/>
                <w:sz w:val="24"/>
                <w:szCs w:val="24"/>
              </w:rPr>
            </w:pPr>
            <w:r w:rsidRPr="00062575">
              <w:rPr>
                <w:rFonts w:ascii="Times New Roman" w:hAnsi="Times New Roman"/>
                <w:b/>
                <w:sz w:val="24"/>
                <w:szCs w:val="24"/>
              </w:rPr>
              <w:t xml:space="preserve">Генеральний директор </w:t>
            </w:r>
          </w:p>
          <w:p w14:paraId="7C61DDF0" w14:textId="77777777" w:rsidR="00725059" w:rsidRPr="00062575" w:rsidRDefault="00725059" w:rsidP="002D2AF7">
            <w:pPr>
              <w:spacing w:after="0" w:line="240" w:lineRule="auto"/>
              <w:rPr>
                <w:rFonts w:ascii="Times New Roman" w:hAnsi="Times New Roman"/>
                <w:b/>
                <w:sz w:val="24"/>
                <w:szCs w:val="24"/>
              </w:rPr>
            </w:pPr>
          </w:p>
          <w:p w14:paraId="0851A4BF" w14:textId="7A5A7C5C" w:rsidR="00725059" w:rsidRPr="00062575" w:rsidRDefault="00725059" w:rsidP="002D2AF7">
            <w:pPr>
              <w:spacing w:after="0" w:line="240" w:lineRule="auto"/>
              <w:rPr>
                <w:rFonts w:ascii="Times New Roman" w:hAnsi="Times New Roman"/>
                <w:b/>
                <w:sz w:val="24"/>
                <w:szCs w:val="24"/>
              </w:rPr>
            </w:pPr>
            <w:r w:rsidRPr="00062575">
              <w:rPr>
                <w:rFonts w:ascii="Times New Roman" w:hAnsi="Times New Roman"/>
                <w:b/>
                <w:sz w:val="24"/>
                <w:szCs w:val="24"/>
              </w:rPr>
              <w:t xml:space="preserve">_____________________Наталія ІВАНЧЕНКО </w:t>
            </w:r>
          </w:p>
          <w:p w14:paraId="185D0FB9" w14:textId="61C38293" w:rsidR="00725059" w:rsidRPr="00062575" w:rsidRDefault="00725059" w:rsidP="00725059">
            <w:pPr>
              <w:pStyle w:val="37"/>
              <w:rPr>
                <w:rFonts w:ascii="Times New Roman" w:hAnsi="Times New Roman"/>
                <w:b/>
                <w:spacing w:val="2"/>
                <w:sz w:val="24"/>
                <w:szCs w:val="24"/>
              </w:rPr>
            </w:pPr>
            <w:r w:rsidRPr="00062575">
              <w:rPr>
                <w:rFonts w:ascii="Times New Roman" w:hAnsi="Times New Roman"/>
                <w:b/>
                <w:sz w:val="24"/>
                <w:szCs w:val="24"/>
              </w:rPr>
              <w:t>(м.п.)</w:t>
            </w:r>
          </w:p>
        </w:tc>
      </w:tr>
    </w:tbl>
    <w:p w14:paraId="6E2F07A0" w14:textId="77777777" w:rsidR="00725059" w:rsidRPr="00062575" w:rsidRDefault="00725059" w:rsidP="00725059">
      <w:pPr>
        <w:tabs>
          <w:tab w:val="left" w:pos="360"/>
        </w:tabs>
        <w:spacing w:after="0" w:line="240" w:lineRule="auto"/>
        <w:jc w:val="center"/>
        <w:rPr>
          <w:rFonts w:ascii="Times New Roman" w:hAnsi="Times New Roman"/>
          <w:b/>
          <w:spacing w:val="2"/>
          <w:sz w:val="24"/>
          <w:szCs w:val="24"/>
        </w:rPr>
      </w:pPr>
    </w:p>
    <w:p w14:paraId="13B4509C" w14:textId="77777777" w:rsidR="00667643" w:rsidRPr="00062575" w:rsidRDefault="00667643" w:rsidP="003C44B5">
      <w:pPr>
        <w:tabs>
          <w:tab w:val="left" w:pos="360"/>
        </w:tabs>
        <w:spacing w:after="0" w:line="240" w:lineRule="auto"/>
        <w:rPr>
          <w:rFonts w:ascii="Times New Roman" w:hAnsi="Times New Roman"/>
          <w:b/>
          <w:sz w:val="24"/>
          <w:szCs w:val="24"/>
        </w:rPr>
      </w:pPr>
    </w:p>
    <w:p w14:paraId="106FA3A7" w14:textId="3B752E82" w:rsidR="00667643" w:rsidRPr="00062575" w:rsidRDefault="006410EA" w:rsidP="003C44B5">
      <w:pPr>
        <w:spacing w:after="0" w:line="240" w:lineRule="auto"/>
        <w:jc w:val="right"/>
        <w:rPr>
          <w:rFonts w:ascii="Times New Roman" w:hAnsi="Times New Roman"/>
          <w:sz w:val="24"/>
          <w:szCs w:val="24"/>
        </w:rPr>
      </w:pPr>
      <w:bookmarkStart w:id="57" w:name="p12058"/>
      <w:bookmarkEnd w:id="57"/>
      <w:r w:rsidRPr="00062575">
        <w:rPr>
          <w:rFonts w:ascii="Times New Roman" w:hAnsi="Times New Roman"/>
          <w:sz w:val="24"/>
          <w:szCs w:val="24"/>
        </w:rPr>
        <w:br w:type="page"/>
      </w:r>
      <w:r w:rsidR="00667643" w:rsidRPr="00062575">
        <w:rPr>
          <w:rFonts w:ascii="Times New Roman" w:hAnsi="Times New Roman"/>
          <w:sz w:val="24"/>
          <w:szCs w:val="24"/>
        </w:rPr>
        <w:lastRenderedPageBreak/>
        <w:t>Додаток 1</w:t>
      </w:r>
    </w:p>
    <w:p w14:paraId="25E5F771" w14:textId="77777777" w:rsidR="00667643" w:rsidRPr="00062575" w:rsidRDefault="00667643" w:rsidP="003C44B5">
      <w:pPr>
        <w:spacing w:after="0" w:line="240" w:lineRule="auto"/>
        <w:ind w:left="7080" w:firstLine="708"/>
        <w:rPr>
          <w:rFonts w:ascii="Times New Roman" w:hAnsi="Times New Roman"/>
          <w:sz w:val="24"/>
          <w:szCs w:val="24"/>
        </w:rPr>
      </w:pPr>
      <w:r w:rsidRPr="00062575">
        <w:rPr>
          <w:rFonts w:ascii="Times New Roman" w:hAnsi="Times New Roman"/>
          <w:sz w:val="24"/>
          <w:szCs w:val="24"/>
        </w:rPr>
        <w:t>до Договору № ____</w:t>
      </w:r>
    </w:p>
    <w:p w14:paraId="02525F41" w14:textId="2A233719" w:rsidR="00667643" w:rsidRPr="00062575" w:rsidRDefault="00667643" w:rsidP="003C44B5">
      <w:pPr>
        <w:spacing w:after="0" w:line="240" w:lineRule="auto"/>
        <w:ind w:left="7080" w:firstLine="708"/>
        <w:jc w:val="both"/>
        <w:rPr>
          <w:rFonts w:ascii="Times New Roman" w:hAnsi="Times New Roman"/>
          <w:sz w:val="24"/>
          <w:szCs w:val="24"/>
        </w:rPr>
      </w:pPr>
      <w:r w:rsidRPr="00062575">
        <w:rPr>
          <w:rFonts w:ascii="Times New Roman" w:hAnsi="Times New Roman"/>
          <w:sz w:val="24"/>
          <w:szCs w:val="24"/>
        </w:rPr>
        <w:t>від ________202</w:t>
      </w:r>
      <w:r w:rsidR="00083BA8" w:rsidRPr="00062575">
        <w:rPr>
          <w:rFonts w:ascii="Times New Roman" w:hAnsi="Times New Roman"/>
          <w:sz w:val="24"/>
          <w:szCs w:val="24"/>
        </w:rPr>
        <w:t>4</w:t>
      </w:r>
      <w:r w:rsidRPr="00062575">
        <w:rPr>
          <w:rFonts w:ascii="Times New Roman" w:hAnsi="Times New Roman"/>
          <w:sz w:val="24"/>
          <w:szCs w:val="24"/>
        </w:rPr>
        <w:t xml:space="preserve"> року</w:t>
      </w:r>
    </w:p>
    <w:p w14:paraId="2D1CF2BE" w14:textId="77777777" w:rsidR="00667643" w:rsidRPr="00062575" w:rsidRDefault="00667643" w:rsidP="003C44B5">
      <w:pPr>
        <w:spacing w:after="0" w:line="240" w:lineRule="auto"/>
        <w:rPr>
          <w:rFonts w:ascii="Times New Roman" w:hAnsi="Times New Roman"/>
          <w:b/>
          <w:sz w:val="24"/>
          <w:szCs w:val="24"/>
        </w:rPr>
      </w:pPr>
    </w:p>
    <w:p w14:paraId="4A992A5B" w14:textId="77777777" w:rsidR="00667643" w:rsidRPr="00062575" w:rsidRDefault="00667643" w:rsidP="003C44B5">
      <w:pPr>
        <w:spacing w:after="0" w:line="240" w:lineRule="auto"/>
        <w:jc w:val="center"/>
        <w:rPr>
          <w:rFonts w:ascii="Times New Roman" w:hAnsi="Times New Roman"/>
          <w:b/>
          <w:sz w:val="24"/>
          <w:szCs w:val="24"/>
        </w:rPr>
      </w:pPr>
      <w:r w:rsidRPr="00062575">
        <w:rPr>
          <w:rFonts w:ascii="Times New Roman" w:hAnsi="Times New Roman"/>
          <w:b/>
          <w:sz w:val="24"/>
          <w:szCs w:val="24"/>
        </w:rPr>
        <w:t>Специфікація</w:t>
      </w:r>
    </w:p>
    <w:p w14:paraId="410DDF4D" w14:textId="77777777" w:rsidR="00083BA8" w:rsidRPr="00062575" w:rsidRDefault="00083BA8" w:rsidP="00B9100C">
      <w:pPr>
        <w:spacing w:after="0" w:line="240" w:lineRule="auto"/>
        <w:jc w:val="center"/>
        <w:rPr>
          <w:rStyle w:val="aff4"/>
          <w:rFonts w:ascii="Times New Roman" w:hAnsi="Times New Roman"/>
          <w:b/>
          <w:sz w:val="24"/>
          <w:szCs w:val="24"/>
        </w:rPr>
      </w:pPr>
      <w:r w:rsidRPr="00062575">
        <w:rPr>
          <w:rFonts w:ascii="Times New Roman" w:hAnsi="Times New Roman"/>
          <w:b/>
          <w:sz w:val="24"/>
          <w:szCs w:val="24"/>
        </w:rPr>
        <w:t>Д</w:t>
      </w:r>
      <w:r w:rsidRPr="00062575">
        <w:rPr>
          <w:rStyle w:val="aff4"/>
          <w:rFonts w:ascii="Times New Roman" w:hAnsi="Times New Roman"/>
          <w:b/>
          <w:sz w:val="24"/>
          <w:szCs w:val="24"/>
        </w:rPr>
        <w:t>іагностичні набори (тест-системи)</w:t>
      </w:r>
      <w:r w:rsidRPr="00062575">
        <w:rPr>
          <w:rFonts w:ascii="Times New Roman" w:hAnsi="Times New Roman"/>
          <w:b/>
          <w:bCs/>
          <w:sz w:val="24"/>
          <w:szCs w:val="24"/>
        </w:rPr>
        <w:t xml:space="preserve"> Набір для виявлення для виявлення нуклеїнової кислоти вірусу Гепатиту А (флуоресцентна ПЛР)</w:t>
      </w:r>
      <w:r w:rsidRPr="00062575">
        <w:rPr>
          <w:rStyle w:val="aff4"/>
          <w:rFonts w:ascii="Times New Roman" w:hAnsi="Times New Roman"/>
          <w:b/>
          <w:sz w:val="24"/>
          <w:szCs w:val="24"/>
        </w:rPr>
        <w:t xml:space="preserve">, </w:t>
      </w:r>
    </w:p>
    <w:p w14:paraId="5F2D62BE" w14:textId="24F030A7" w:rsidR="00B9100C" w:rsidRPr="00062575" w:rsidRDefault="00083BA8" w:rsidP="00B9100C">
      <w:pPr>
        <w:spacing w:after="0" w:line="240" w:lineRule="auto"/>
        <w:jc w:val="center"/>
        <w:rPr>
          <w:rFonts w:ascii="Times New Roman" w:hAnsi="Times New Roman"/>
          <w:i/>
          <w:sz w:val="24"/>
          <w:szCs w:val="24"/>
        </w:rPr>
      </w:pPr>
      <w:r w:rsidRPr="00062575">
        <w:rPr>
          <w:rFonts w:ascii="Times New Roman" w:hAnsi="Times New Roman"/>
          <w:i/>
          <w:sz w:val="24"/>
          <w:szCs w:val="24"/>
        </w:rPr>
        <w:t>згідно коду ДК 021:2015</w:t>
      </w:r>
      <w:r w:rsidRPr="00062575">
        <w:rPr>
          <w:rFonts w:ascii="Times New Roman" w:hAnsi="Times New Roman"/>
          <w:b/>
          <w:i/>
          <w:sz w:val="24"/>
          <w:szCs w:val="24"/>
        </w:rPr>
        <w:t xml:space="preserve"> –</w:t>
      </w:r>
      <w:r w:rsidRPr="00062575">
        <w:rPr>
          <w:rStyle w:val="NoSpacingChar"/>
          <w:rFonts w:ascii="Times New Roman" w:hAnsi="Times New Roman"/>
          <w:b/>
          <w:i/>
          <w:sz w:val="24"/>
          <w:szCs w:val="24"/>
        </w:rPr>
        <w:t xml:space="preserve"> </w:t>
      </w:r>
      <w:r w:rsidRPr="00062575">
        <w:rPr>
          <w:rFonts w:ascii="Times New Roman" w:hAnsi="Times New Roman"/>
          <w:i/>
          <w:color w:val="000000"/>
          <w:sz w:val="24"/>
          <w:szCs w:val="24"/>
          <w:bdr w:val="none" w:sz="0" w:space="0" w:color="auto" w:frame="1"/>
          <w:shd w:val="clear" w:color="auto" w:fill="FDFEFD"/>
        </w:rPr>
        <w:t>33140000-3</w:t>
      </w:r>
      <w:r w:rsidRPr="00062575">
        <w:rPr>
          <w:rFonts w:ascii="Times New Roman" w:hAnsi="Times New Roman"/>
          <w:i/>
          <w:color w:val="777777"/>
          <w:sz w:val="24"/>
          <w:szCs w:val="24"/>
          <w:shd w:val="clear" w:color="auto" w:fill="FDFEFD"/>
        </w:rPr>
        <w:t> - </w:t>
      </w:r>
      <w:r w:rsidRPr="00062575">
        <w:rPr>
          <w:rFonts w:ascii="Times New Roman" w:hAnsi="Times New Roman"/>
          <w:i/>
          <w:color w:val="000000"/>
          <w:sz w:val="24"/>
          <w:szCs w:val="24"/>
          <w:bdr w:val="none" w:sz="0" w:space="0" w:color="auto" w:frame="1"/>
          <w:shd w:val="clear" w:color="auto" w:fill="FDFEFD"/>
        </w:rPr>
        <w:t xml:space="preserve">Медичні </w:t>
      </w:r>
      <w:r w:rsidRPr="00062575">
        <w:rPr>
          <w:rFonts w:ascii="Times New Roman" w:hAnsi="Times New Roman"/>
          <w:i/>
          <w:sz w:val="24"/>
          <w:szCs w:val="24"/>
          <w:bdr w:val="none" w:sz="0" w:space="0" w:color="auto" w:frame="1"/>
          <w:shd w:val="clear" w:color="auto" w:fill="FDFEFD"/>
        </w:rPr>
        <w:t>матеріали</w:t>
      </w:r>
      <w:r w:rsidRPr="00062575">
        <w:rPr>
          <w:rFonts w:ascii="Times New Roman" w:hAnsi="Times New Roman"/>
          <w:b/>
          <w:i/>
          <w:sz w:val="24"/>
          <w:szCs w:val="24"/>
          <w:bdr w:val="none" w:sz="0" w:space="0" w:color="auto" w:frame="1"/>
          <w:shd w:val="clear" w:color="auto" w:fill="FDFEFD"/>
        </w:rPr>
        <w:t xml:space="preserve">, </w:t>
      </w:r>
      <w:r w:rsidRPr="00062575">
        <w:rPr>
          <w:rStyle w:val="af"/>
          <w:rFonts w:ascii="Times New Roman" w:hAnsi="Times New Roman"/>
          <w:b w:val="0"/>
          <w:i/>
          <w:sz w:val="24"/>
          <w:szCs w:val="24"/>
        </w:rPr>
        <w:t xml:space="preserve">згідно коду НК 024:2023 – </w:t>
      </w:r>
      <w:r w:rsidRPr="00062575">
        <w:rPr>
          <w:rFonts w:ascii="Times New Roman" w:hAnsi="Times New Roman"/>
          <w:i/>
          <w:sz w:val="24"/>
          <w:szCs w:val="24"/>
        </w:rPr>
        <w:t>48273 - Вірус гепатиту A нуклеїнова кислота IVD, набір, аналіз нуклеїнових кислот</w:t>
      </w:r>
    </w:p>
    <w:p w14:paraId="49E3BE71" w14:textId="77777777" w:rsidR="00083BA8" w:rsidRPr="00062575" w:rsidRDefault="00083BA8" w:rsidP="00B9100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721"/>
        <w:gridCol w:w="1423"/>
        <w:gridCol w:w="600"/>
        <w:gridCol w:w="1073"/>
        <w:gridCol w:w="1194"/>
        <w:gridCol w:w="1174"/>
        <w:gridCol w:w="887"/>
        <w:gridCol w:w="1174"/>
        <w:gridCol w:w="1148"/>
      </w:tblGrid>
      <w:tr w:rsidR="00B9100C" w:rsidRPr="00062575" w14:paraId="1C092817" w14:textId="77777777" w:rsidTr="006F340E">
        <w:tc>
          <w:tcPr>
            <w:tcW w:w="463" w:type="dxa"/>
          </w:tcPr>
          <w:p w14:paraId="6B31ED29" w14:textId="77777777" w:rsidR="00B9100C" w:rsidRPr="00062575" w:rsidRDefault="00B9100C" w:rsidP="006F340E">
            <w:pPr>
              <w:spacing w:after="0" w:line="240" w:lineRule="auto"/>
              <w:jc w:val="center"/>
              <w:rPr>
                <w:rFonts w:ascii="Times New Roman" w:hAnsi="Times New Roman"/>
                <w:b/>
                <w:bCs/>
                <w:sz w:val="24"/>
                <w:szCs w:val="24"/>
              </w:rPr>
            </w:pPr>
            <w:r w:rsidRPr="00062575">
              <w:rPr>
                <w:rFonts w:ascii="Times New Roman" w:hAnsi="Times New Roman"/>
                <w:b/>
                <w:bCs/>
                <w:sz w:val="24"/>
                <w:szCs w:val="24"/>
              </w:rPr>
              <w:t>№</w:t>
            </w:r>
          </w:p>
        </w:tc>
        <w:tc>
          <w:tcPr>
            <w:tcW w:w="1846" w:type="dxa"/>
          </w:tcPr>
          <w:p w14:paraId="75642B70" w14:textId="172A47D0" w:rsidR="00B9100C" w:rsidRPr="00062575" w:rsidRDefault="00B9100C" w:rsidP="00083BA8">
            <w:pPr>
              <w:spacing w:after="0" w:line="240" w:lineRule="auto"/>
              <w:jc w:val="center"/>
              <w:rPr>
                <w:rFonts w:ascii="Times New Roman" w:hAnsi="Times New Roman"/>
                <w:b/>
                <w:bCs/>
                <w:sz w:val="24"/>
                <w:szCs w:val="24"/>
              </w:rPr>
            </w:pPr>
            <w:r w:rsidRPr="00062575">
              <w:rPr>
                <w:rFonts w:ascii="Times New Roman" w:hAnsi="Times New Roman"/>
                <w:b/>
                <w:bCs/>
                <w:sz w:val="24"/>
                <w:szCs w:val="24"/>
              </w:rPr>
              <w:t>Найменування</w:t>
            </w:r>
            <w:r w:rsidR="00083BA8" w:rsidRPr="00062575">
              <w:rPr>
                <w:rFonts w:ascii="Times New Roman" w:hAnsi="Times New Roman"/>
                <w:b/>
                <w:bCs/>
                <w:sz w:val="24"/>
                <w:szCs w:val="24"/>
              </w:rPr>
              <w:t xml:space="preserve"> товару </w:t>
            </w:r>
            <w:r w:rsidRPr="00062575">
              <w:rPr>
                <w:rFonts w:ascii="Times New Roman" w:hAnsi="Times New Roman"/>
                <w:b/>
                <w:bCs/>
                <w:sz w:val="24"/>
                <w:szCs w:val="24"/>
              </w:rPr>
              <w:t xml:space="preserve"> </w:t>
            </w:r>
          </w:p>
        </w:tc>
        <w:tc>
          <w:tcPr>
            <w:tcW w:w="766" w:type="dxa"/>
          </w:tcPr>
          <w:p w14:paraId="7159448B" w14:textId="77777777" w:rsidR="00B9100C" w:rsidRPr="00062575" w:rsidRDefault="00B9100C" w:rsidP="006F340E">
            <w:pPr>
              <w:spacing w:after="0" w:line="240" w:lineRule="auto"/>
              <w:jc w:val="center"/>
              <w:rPr>
                <w:rFonts w:ascii="Times New Roman" w:hAnsi="Times New Roman"/>
                <w:b/>
                <w:bCs/>
                <w:sz w:val="24"/>
                <w:szCs w:val="24"/>
              </w:rPr>
            </w:pPr>
          </w:p>
          <w:p w14:paraId="1EE3571C" w14:textId="1C28F2B3" w:rsidR="00083BA8" w:rsidRPr="00062575" w:rsidRDefault="00083BA8" w:rsidP="006F340E">
            <w:pPr>
              <w:spacing w:after="0" w:line="240" w:lineRule="auto"/>
              <w:jc w:val="center"/>
              <w:rPr>
                <w:rFonts w:ascii="Times New Roman" w:hAnsi="Times New Roman"/>
                <w:b/>
                <w:sz w:val="24"/>
                <w:szCs w:val="24"/>
              </w:rPr>
            </w:pPr>
            <w:r w:rsidRPr="00062575">
              <w:rPr>
                <w:rFonts w:ascii="Times New Roman" w:hAnsi="Times New Roman"/>
                <w:b/>
                <w:bCs/>
                <w:sz w:val="24"/>
                <w:szCs w:val="24"/>
              </w:rPr>
              <w:t>Країна походження</w:t>
            </w:r>
          </w:p>
        </w:tc>
        <w:tc>
          <w:tcPr>
            <w:tcW w:w="643" w:type="dxa"/>
          </w:tcPr>
          <w:p w14:paraId="1291848C" w14:textId="77777777" w:rsidR="00B9100C" w:rsidRPr="00062575" w:rsidRDefault="00B9100C" w:rsidP="006F340E">
            <w:pPr>
              <w:pStyle w:val="af4"/>
              <w:snapToGrid w:val="0"/>
              <w:jc w:val="center"/>
              <w:rPr>
                <w:b/>
                <w:bCs/>
              </w:rPr>
            </w:pPr>
            <w:r w:rsidRPr="00062575">
              <w:rPr>
                <w:b/>
                <w:bCs/>
              </w:rPr>
              <w:t>Код НК</w:t>
            </w:r>
          </w:p>
        </w:tc>
        <w:tc>
          <w:tcPr>
            <w:tcW w:w="1150" w:type="dxa"/>
          </w:tcPr>
          <w:p w14:paraId="7396AB40" w14:textId="77777777" w:rsidR="00B9100C" w:rsidRPr="00062575" w:rsidRDefault="00B9100C" w:rsidP="006F340E">
            <w:pPr>
              <w:pStyle w:val="af4"/>
              <w:snapToGrid w:val="0"/>
              <w:jc w:val="center"/>
              <w:rPr>
                <w:b/>
                <w:bCs/>
              </w:rPr>
            </w:pPr>
            <w:r w:rsidRPr="00062575">
              <w:rPr>
                <w:b/>
                <w:bCs/>
              </w:rPr>
              <w:t>Одиниці</w:t>
            </w:r>
          </w:p>
          <w:p w14:paraId="76349F85" w14:textId="77777777" w:rsidR="00B9100C" w:rsidRPr="00062575" w:rsidRDefault="00B9100C" w:rsidP="006F340E">
            <w:pPr>
              <w:pStyle w:val="af4"/>
              <w:jc w:val="center"/>
              <w:rPr>
                <w:b/>
                <w:bCs/>
              </w:rPr>
            </w:pPr>
            <w:r w:rsidRPr="00062575">
              <w:rPr>
                <w:b/>
                <w:bCs/>
              </w:rPr>
              <w:t>виміру</w:t>
            </w:r>
          </w:p>
        </w:tc>
        <w:tc>
          <w:tcPr>
            <w:tcW w:w="1279" w:type="dxa"/>
          </w:tcPr>
          <w:p w14:paraId="5BD8B976" w14:textId="77777777" w:rsidR="00B9100C" w:rsidRPr="00062575" w:rsidRDefault="00B9100C" w:rsidP="006F340E">
            <w:pPr>
              <w:pStyle w:val="af4"/>
              <w:snapToGrid w:val="0"/>
              <w:jc w:val="center"/>
              <w:rPr>
                <w:b/>
                <w:bCs/>
              </w:rPr>
            </w:pPr>
            <w:r w:rsidRPr="00062575">
              <w:rPr>
                <w:b/>
                <w:bCs/>
              </w:rPr>
              <w:t>Кількість</w:t>
            </w:r>
          </w:p>
          <w:p w14:paraId="244FBF5B" w14:textId="77777777" w:rsidR="00B9100C" w:rsidRPr="00062575" w:rsidRDefault="00B9100C" w:rsidP="006F340E">
            <w:pPr>
              <w:spacing w:after="0" w:line="240" w:lineRule="auto"/>
              <w:jc w:val="center"/>
              <w:rPr>
                <w:rFonts w:ascii="Times New Roman" w:hAnsi="Times New Roman"/>
                <w:b/>
                <w:sz w:val="24"/>
                <w:szCs w:val="24"/>
              </w:rPr>
            </w:pPr>
          </w:p>
        </w:tc>
        <w:tc>
          <w:tcPr>
            <w:tcW w:w="1259" w:type="dxa"/>
          </w:tcPr>
          <w:p w14:paraId="226CD795" w14:textId="77777777" w:rsidR="00B9100C" w:rsidRPr="00062575" w:rsidRDefault="00B9100C" w:rsidP="006F340E">
            <w:pPr>
              <w:pStyle w:val="af4"/>
              <w:snapToGrid w:val="0"/>
              <w:jc w:val="center"/>
              <w:rPr>
                <w:b/>
                <w:bCs/>
              </w:rPr>
            </w:pPr>
            <w:r w:rsidRPr="00062575">
              <w:rPr>
                <w:b/>
                <w:bCs/>
              </w:rPr>
              <w:t>Ціна за одиницю,</w:t>
            </w:r>
          </w:p>
          <w:p w14:paraId="44973A95" w14:textId="77777777" w:rsidR="00B9100C" w:rsidRPr="00062575" w:rsidRDefault="00B9100C" w:rsidP="006F340E">
            <w:pPr>
              <w:spacing w:after="0" w:line="240" w:lineRule="auto"/>
              <w:jc w:val="center"/>
              <w:rPr>
                <w:rFonts w:ascii="Times New Roman" w:hAnsi="Times New Roman"/>
                <w:b/>
                <w:sz w:val="24"/>
                <w:szCs w:val="24"/>
              </w:rPr>
            </w:pPr>
            <w:r w:rsidRPr="00062575">
              <w:rPr>
                <w:rFonts w:ascii="Times New Roman" w:hAnsi="Times New Roman"/>
                <w:b/>
                <w:bCs/>
                <w:sz w:val="24"/>
                <w:szCs w:val="24"/>
              </w:rPr>
              <w:t>грн без ПДВ</w:t>
            </w:r>
          </w:p>
        </w:tc>
        <w:tc>
          <w:tcPr>
            <w:tcW w:w="943" w:type="dxa"/>
          </w:tcPr>
          <w:p w14:paraId="78AF3C98" w14:textId="77777777" w:rsidR="00B9100C" w:rsidRPr="00062575" w:rsidRDefault="00B9100C" w:rsidP="006F340E">
            <w:pPr>
              <w:pStyle w:val="af4"/>
              <w:snapToGrid w:val="0"/>
              <w:jc w:val="center"/>
              <w:rPr>
                <w:b/>
                <w:bCs/>
              </w:rPr>
            </w:pPr>
            <w:r w:rsidRPr="00062575">
              <w:rPr>
                <w:b/>
                <w:bCs/>
              </w:rPr>
              <w:t>Розмір ПДВ,</w:t>
            </w:r>
          </w:p>
          <w:p w14:paraId="75B48495" w14:textId="77777777" w:rsidR="00B9100C" w:rsidRPr="00062575" w:rsidRDefault="00B9100C" w:rsidP="006F340E">
            <w:pPr>
              <w:pStyle w:val="af4"/>
              <w:snapToGrid w:val="0"/>
              <w:jc w:val="center"/>
              <w:rPr>
                <w:b/>
                <w:bCs/>
              </w:rPr>
            </w:pPr>
            <w:r w:rsidRPr="00062575">
              <w:rPr>
                <w:b/>
                <w:bCs/>
              </w:rPr>
              <w:t>%</w:t>
            </w:r>
          </w:p>
        </w:tc>
        <w:tc>
          <w:tcPr>
            <w:tcW w:w="1257" w:type="dxa"/>
          </w:tcPr>
          <w:p w14:paraId="294F4197" w14:textId="77777777" w:rsidR="00B9100C" w:rsidRPr="00062575" w:rsidRDefault="00B9100C" w:rsidP="006F340E">
            <w:pPr>
              <w:pStyle w:val="af4"/>
              <w:snapToGrid w:val="0"/>
              <w:jc w:val="center"/>
              <w:rPr>
                <w:b/>
                <w:bCs/>
              </w:rPr>
            </w:pPr>
            <w:r w:rsidRPr="00062575">
              <w:rPr>
                <w:b/>
                <w:bCs/>
              </w:rPr>
              <w:t>Ціна за одиницю,</w:t>
            </w:r>
          </w:p>
          <w:p w14:paraId="60940243" w14:textId="77777777" w:rsidR="00B9100C" w:rsidRPr="00062575" w:rsidRDefault="00B9100C" w:rsidP="006F340E">
            <w:pPr>
              <w:pStyle w:val="af4"/>
              <w:snapToGrid w:val="0"/>
              <w:jc w:val="center"/>
              <w:rPr>
                <w:b/>
                <w:bCs/>
              </w:rPr>
            </w:pPr>
            <w:r w:rsidRPr="00062575">
              <w:rPr>
                <w:b/>
                <w:bCs/>
              </w:rPr>
              <w:t>грн з ПДВ</w:t>
            </w:r>
          </w:p>
        </w:tc>
        <w:tc>
          <w:tcPr>
            <w:tcW w:w="1228" w:type="dxa"/>
          </w:tcPr>
          <w:p w14:paraId="2927BE53" w14:textId="77777777" w:rsidR="00B9100C" w:rsidRPr="00062575" w:rsidRDefault="00B9100C" w:rsidP="006F340E">
            <w:pPr>
              <w:pStyle w:val="af4"/>
              <w:snapToGrid w:val="0"/>
              <w:jc w:val="center"/>
              <w:rPr>
                <w:b/>
                <w:bCs/>
              </w:rPr>
            </w:pPr>
            <w:r w:rsidRPr="00062575">
              <w:rPr>
                <w:b/>
                <w:bCs/>
              </w:rPr>
              <w:t>Вартість,</w:t>
            </w:r>
          </w:p>
          <w:p w14:paraId="74BD44E6" w14:textId="77777777" w:rsidR="00B9100C" w:rsidRPr="00062575" w:rsidRDefault="00B9100C" w:rsidP="006F340E">
            <w:pPr>
              <w:spacing w:after="0" w:line="240" w:lineRule="auto"/>
              <w:jc w:val="center"/>
              <w:rPr>
                <w:rFonts w:ascii="Times New Roman" w:hAnsi="Times New Roman"/>
                <w:b/>
                <w:sz w:val="24"/>
                <w:szCs w:val="24"/>
              </w:rPr>
            </w:pPr>
            <w:r w:rsidRPr="00062575">
              <w:rPr>
                <w:rFonts w:ascii="Times New Roman" w:hAnsi="Times New Roman"/>
                <w:b/>
                <w:bCs/>
                <w:sz w:val="24"/>
                <w:szCs w:val="24"/>
              </w:rPr>
              <w:t>Грн з ПДВ</w:t>
            </w:r>
          </w:p>
        </w:tc>
      </w:tr>
      <w:tr w:rsidR="00B9100C" w:rsidRPr="00062575" w14:paraId="660467BB" w14:textId="77777777" w:rsidTr="006F340E">
        <w:tc>
          <w:tcPr>
            <w:tcW w:w="463" w:type="dxa"/>
          </w:tcPr>
          <w:p w14:paraId="2653A9A3" w14:textId="77777777" w:rsidR="00B9100C" w:rsidRPr="00062575" w:rsidRDefault="00B9100C" w:rsidP="006F340E">
            <w:pPr>
              <w:spacing w:after="0" w:line="240" w:lineRule="auto"/>
              <w:jc w:val="center"/>
              <w:rPr>
                <w:rFonts w:ascii="Times New Roman" w:hAnsi="Times New Roman"/>
                <w:b/>
                <w:sz w:val="24"/>
                <w:szCs w:val="24"/>
              </w:rPr>
            </w:pPr>
          </w:p>
        </w:tc>
        <w:tc>
          <w:tcPr>
            <w:tcW w:w="1846" w:type="dxa"/>
          </w:tcPr>
          <w:p w14:paraId="729F9D4A" w14:textId="77777777" w:rsidR="00B9100C" w:rsidRPr="00062575" w:rsidRDefault="00B9100C" w:rsidP="006F340E">
            <w:pPr>
              <w:spacing w:after="0" w:line="240" w:lineRule="auto"/>
              <w:jc w:val="center"/>
              <w:rPr>
                <w:rFonts w:ascii="Times New Roman" w:hAnsi="Times New Roman"/>
                <w:b/>
                <w:sz w:val="24"/>
                <w:szCs w:val="24"/>
              </w:rPr>
            </w:pPr>
          </w:p>
        </w:tc>
        <w:tc>
          <w:tcPr>
            <w:tcW w:w="766" w:type="dxa"/>
          </w:tcPr>
          <w:p w14:paraId="7062203B" w14:textId="77777777" w:rsidR="00B9100C" w:rsidRPr="00062575" w:rsidRDefault="00B9100C" w:rsidP="006F340E">
            <w:pPr>
              <w:spacing w:after="0" w:line="240" w:lineRule="auto"/>
              <w:jc w:val="center"/>
              <w:rPr>
                <w:rFonts w:ascii="Times New Roman" w:hAnsi="Times New Roman"/>
                <w:b/>
                <w:sz w:val="24"/>
                <w:szCs w:val="24"/>
              </w:rPr>
            </w:pPr>
          </w:p>
        </w:tc>
        <w:tc>
          <w:tcPr>
            <w:tcW w:w="643" w:type="dxa"/>
          </w:tcPr>
          <w:p w14:paraId="7F7B7D7A" w14:textId="77777777" w:rsidR="00B9100C" w:rsidRPr="00062575" w:rsidRDefault="00B9100C" w:rsidP="006F340E">
            <w:pPr>
              <w:spacing w:after="0" w:line="240" w:lineRule="auto"/>
              <w:jc w:val="center"/>
              <w:rPr>
                <w:rFonts w:ascii="Times New Roman" w:hAnsi="Times New Roman"/>
                <w:b/>
                <w:sz w:val="24"/>
                <w:szCs w:val="24"/>
              </w:rPr>
            </w:pPr>
          </w:p>
        </w:tc>
        <w:tc>
          <w:tcPr>
            <w:tcW w:w="1150" w:type="dxa"/>
          </w:tcPr>
          <w:p w14:paraId="3F89AFE0" w14:textId="77777777" w:rsidR="00B9100C" w:rsidRPr="00062575" w:rsidRDefault="00B9100C" w:rsidP="006F340E">
            <w:pPr>
              <w:spacing w:after="0" w:line="240" w:lineRule="auto"/>
              <w:jc w:val="center"/>
              <w:rPr>
                <w:rFonts w:ascii="Times New Roman" w:hAnsi="Times New Roman"/>
                <w:b/>
                <w:sz w:val="24"/>
                <w:szCs w:val="24"/>
              </w:rPr>
            </w:pPr>
          </w:p>
        </w:tc>
        <w:tc>
          <w:tcPr>
            <w:tcW w:w="1279" w:type="dxa"/>
          </w:tcPr>
          <w:p w14:paraId="202CF646" w14:textId="77777777" w:rsidR="00B9100C" w:rsidRPr="00062575" w:rsidRDefault="00B9100C" w:rsidP="006F340E">
            <w:pPr>
              <w:spacing w:after="0" w:line="240" w:lineRule="auto"/>
              <w:jc w:val="center"/>
              <w:rPr>
                <w:rFonts w:ascii="Times New Roman" w:hAnsi="Times New Roman"/>
                <w:b/>
                <w:sz w:val="24"/>
                <w:szCs w:val="24"/>
              </w:rPr>
            </w:pPr>
          </w:p>
        </w:tc>
        <w:tc>
          <w:tcPr>
            <w:tcW w:w="1259" w:type="dxa"/>
          </w:tcPr>
          <w:p w14:paraId="77F0A35C" w14:textId="77777777" w:rsidR="00B9100C" w:rsidRPr="00062575" w:rsidRDefault="00B9100C" w:rsidP="006F340E">
            <w:pPr>
              <w:spacing w:after="0" w:line="240" w:lineRule="auto"/>
              <w:jc w:val="center"/>
              <w:rPr>
                <w:rFonts w:ascii="Times New Roman" w:hAnsi="Times New Roman"/>
                <w:b/>
                <w:sz w:val="24"/>
                <w:szCs w:val="24"/>
              </w:rPr>
            </w:pPr>
          </w:p>
        </w:tc>
        <w:tc>
          <w:tcPr>
            <w:tcW w:w="943" w:type="dxa"/>
          </w:tcPr>
          <w:p w14:paraId="65B7E8A5" w14:textId="77777777" w:rsidR="00B9100C" w:rsidRPr="00062575" w:rsidRDefault="00B9100C" w:rsidP="006F340E">
            <w:pPr>
              <w:spacing w:after="0" w:line="240" w:lineRule="auto"/>
              <w:jc w:val="center"/>
              <w:rPr>
                <w:rFonts w:ascii="Times New Roman" w:hAnsi="Times New Roman"/>
                <w:b/>
                <w:sz w:val="24"/>
                <w:szCs w:val="24"/>
              </w:rPr>
            </w:pPr>
          </w:p>
        </w:tc>
        <w:tc>
          <w:tcPr>
            <w:tcW w:w="1257" w:type="dxa"/>
          </w:tcPr>
          <w:p w14:paraId="5B64F541" w14:textId="77777777" w:rsidR="00B9100C" w:rsidRPr="00062575" w:rsidRDefault="00B9100C" w:rsidP="006F340E">
            <w:pPr>
              <w:spacing w:after="0" w:line="240" w:lineRule="auto"/>
              <w:jc w:val="center"/>
              <w:rPr>
                <w:rFonts w:ascii="Times New Roman" w:hAnsi="Times New Roman"/>
                <w:b/>
                <w:sz w:val="24"/>
                <w:szCs w:val="24"/>
              </w:rPr>
            </w:pPr>
          </w:p>
        </w:tc>
        <w:tc>
          <w:tcPr>
            <w:tcW w:w="1228" w:type="dxa"/>
          </w:tcPr>
          <w:p w14:paraId="4B21AD5B" w14:textId="77777777" w:rsidR="00B9100C" w:rsidRPr="00062575" w:rsidRDefault="00B9100C" w:rsidP="006F340E">
            <w:pPr>
              <w:spacing w:after="0" w:line="240" w:lineRule="auto"/>
              <w:jc w:val="center"/>
              <w:rPr>
                <w:rFonts w:ascii="Times New Roman" w:hAnsi="Times New Roman"/>
                <w:b/>
                <w:sz w:val="24"/>
                <w:szCs w:val="24"/>
              </w:rPr>
            </w:pPr>
          </w:p>
        </w:tc>
      </w:tr>
      <w:tr w:rsidR="00B9100C" w:rsidRPr="00062575" w14:paraId="059EA983" w14:textId="77777777" w:rsidTr="006F340E">
        <w:tc>
          <w:tcPr>
            <w:tcW w:w="463" w:type="dxa"/>
          </w:tcPr>
          <w:p w14:paraId="520C4B72" w14:textId="77777777" w:rsidR="00B9100C" w:rsidRPr="00062575" w:rsidRDefault="00B9100C" w:rsidP="006F340E">
            <w:pPr>
              <w:spacing w:after="0" w:line="240" w:lineRule="auto"/>
              <w:jc w:val="center"/>
              <w:rPr>
                <w:rFonts w:ascii="Times New Roman" w:hAnsi="Times New Roman"/>
                <w:b/>
                <w:sz w:val="24"/>
                <w:szCs w:val="24"/>
              </w:rPr>
            </w:pPr>
          </w:p>
        </w:tc>
        <w:tc>
          <w:tcPr>
            <w:tcW w:w="1846" w:type="dxa"/>
          </w:tcPr>
          <w:p w14:paraId="3CB73E70" w14:textId="77777777" w:rsidR="00B9100C" w:rsidRPr="00062575" w:rsidRDefault="00B9100C" w:rsidP="006F340E">
            <w:pPr>
              <w:spacing w:after="0" w:line="240" w:lineRule="auto"/>
              <w:jc w:val="center"/>
              <w:rPr>
                <w:rFonts w:ascii="Times New Roman" w:hAnsi="Times New Roman"/>
                <w:b/>
                <w:sz w:val="24"/>
                <w:szCs w:val="24"/>
              </w:rPr>
            </w:pPr>
          </w:p>
        </w:tc>
        <w:tc>
          <w:tcPr>
            <w:tcW w:w="766" w:type="dxa"/>
          </w:tcPr>
          <w:p w14:paraId="5CE32959" w14:textId="77777777" w:rsidR="00B9100C" w:rsidRPr="00062575" w:rsidRDefault="00B9100C" w:rsidP="006F340E">
            <w:pPr>
              <w:spacing w:after="0" w:line="240" w:lineRule="auto"/>
              <w:jc w:val="center"/>
              <w:rPr>
                <w:rFonts w:ascii="Times New Roman" w:hAnsi="Times New Roman"/>
                <w:b/>
                <w:sz w:val="24"/>
                <w:szCs w:val="24"/>
              </w:rPr>
            </w:pPr>
          </w:p>
        </w:tc>
        <w:tc>
          <w:tcPr>
            <w:tcW w:w="643" w:type="dxa"/>
          </w:tcPr>
          <w:p w14:paraId="11B6334C" w14:textId="77777777" w:rsidR="00B9100C" w:rsidRPr="00062575" w:rsidRDefault="00B9100C" w:rsidP="006F340E">
            <w:pPr>
              <w:spacing w:after="0" w:line="240" w:lineRule="auto"/>
              <w:jc w:val="center"/>
              <w:rPr>
                <w:rFonts w:ascii="Times New Roman" w:hAnsi="Times New Roman"/>
                <w:b/>
                <w:sz w:val="24"/>
                <w:szCs w:val="24"/>
              </w:rPr>
            </w:pPr>
          </w:p>
        </w:tc>
        <w:tc>
          <w:tcPr>
            <w:tcW w:w="1150" w:type="dxa"/>
          </w:tcPr>
          <w:p w14:paraId="15DA96AC" w14:textId="77777777" w:rsidR="00B9100C" w:rsidRPr="00062575" w:rsidRDefault="00B9100C" w:rsidP="006F340E">
            <w:pPr>
              <w:spacing w:after="0" w:line="240" w:lineRule="auto"/>
              <w:jc w:val="center"/>
              <w:rPr>
                <w:rFonts w:ascii="Times New Roman" w:hAnsi="Times New Roman"/>
                <w:b/>
                <w:sz w:val="24"/>
                <w:szCs w:val="24"/>
              </w:rPr>
            </w:pPr>
          </w:p>
        </w:tc>
        <w:tc>
          <w:tcPr>
            <w:tcW w:w="1279" w:type="dxa"/>
          </w:tcPr>
          <w:p w14:paraId="7DD2F077" w14:textId="77777777" w:rsidR="00B9100C" w:rsidRPr="00062575" w:rsidRDefault="00B9100C" w:rsidP="006F340E">
            <w:pPr>
              <w:spacing w:after="0" w:line="240" w:lineRule="auto"/>
              <w:jc w:val="center"/>
              <w:rPr>
                <w:rFonts w:ascii="Times New Roman" w:hAnsi="Times New Roman"/>
                <w:b/>
                <w:sz w:val="24"/>
                <w:szCs w:val="24"/>
              </w:rPr>
            </w:pPr>
          </w:p>
        </w:tc>
        <w:tc>
          <w:tcPr>
            <w:tcW w:w="1259" w:type="dxa"/>
          </w:tcPr>
          <w:p w14:paraId="205FF6F9" w14:textId="77777777" w:rsidR="00B9100C" w:rsidRPr="00062575" w:rsidRDefault="00B9100C" w:rsidP="006F340E">
            <w:pPr>
              <w:spacing w:after="0" w:line="240" w:lineRule="auto"/>
              <w:jc w:val="center"/>
              <w:rPr>
                <w:rFonts w:ascii="Times New Roman" w:hAnsi="Times New Roman"/>
                <w:b/>
                <w:sz w:val="24"/>
                <w:szCs w:val="24"/>
              </w:rPr>
            </w:pPr>
          </w:p>
        </w:tc>
        <w:tc>
          <w:tcPr>
            <w:tcW w:w="943" w:type="dxa"/>
          </w:tcPr>
          <w:p w14:paraId="1C927E1C" w14:textId="77777777" w:rsidR="00B9100C" w:rsidRPr="00062575" w:rsidRDefault="00B9100C" w:rsidP="006F340E">
            <w:pPr>
              <w:spacing w:after="0" w:line="240" w:lineRule="auto"/>
              <w:jc w:val="center"/>
              <w:rPr>
                <w:rFonts w:ascii="Times New Roman" w:hAnsi="Times New Roman"/>
                <w:b/>
                <w:sz w:val="24"/>
                <w:szCs w:val="24"/>
              </w:rPr>
            </w:pPr>
          </w:p>
        </w:tc>
        <w:tc>
          <w:tcPr>
            <w:tcW w:w="1257" w:type="dxa"/>
          </w:tcPr>
          <w:p w14:paraId="3AFCAEDF" w14:textId="77777777" w:rsidR="00B9100C" w:rsidRPr="00062575" w:rsidRDefault="00B9100C" w:rsidP="006F340E">
            <w:pPr>
              <w:spacing w:after="0" w:line="240" w:lineRule="auto"/>
              <w:jc w:val="center"/>
              <w:rPr>
                <w:rFonts w:ascii="Times New Roman" w:hAnsi="Times New Roman"/>
                <w:b/>
                <w:sz w:val="24"/>
                <w:szCs w:val="24"/>
              </w:rPr>
            </w:pPr>
          </w:p>
        </w:tc>
        <w:tc>
          <w:tcPr>
            <w:tcW w:w="1228" w:type="dxa"/>
          </w:tcPr>
          <w:p w14:paraId="0ACD6B6B" w14:textId="77777777" w:rsidR="00B9100C" w:rsidRPr="00062575" w:rsidRDefault="00B9100C" w:rsidP="006F340E">
            <w:pPr>
              <w:spacing w:after="0" w:line="240" w:lineRule="auto"/>
              <w:jc w:val="center"/>
              <w:rPr>
                <w:rFonts w:ascii="Times New Roman" w:hAnsi="Times New Roman"/>
                <w:b/>
                <w:sz w:val="24"/>
                <w:szCs w:val="24"/>
              </w:rPr>
            </w:pPr>
          </w:p>
        </w:tc>
      </w:tr>
      <w:tr w:rsidR="00B9100C" w:rsidRPr="00062575" w14:paraId="79CD97DC" w14:textId="77777777" w:rsidTr="006F340E">
        <w:tc>
          <w:tcPr>
            <w:tcW w:w="463" w:type="dxa"/>
          </w:tcPr>
          <w:p w14:paraId="32D9BE90" w14:textId="77777777" w:rsidR="00B9100C" w:rsidRPr="00062575" w:rsidRDefault="00B9100C" w:rsidP="006F340E">
            <w:pPr>
              <w:spacing w:after="0" w:line="240" w:lineRule="auto"/>
              <w:jc w:val="center"/>
              <w:rPr>
                <w:rFonts w:ascii="Times New Roman" w:hAnsi="Times New Roman"/>
                <w:b/>
                <w:sz w:val="24"/>
                <w:szCs w:val="24"/>
              </w:rPr>
            </w:pPr>
          </w:p>
        </w:tc>
        <w:tc>
          <w:tcPr>
            <w:tcW w:w="1846" w:type="dxa"/>
          </w:tcPr>
          <w:p w14:paraId="66706816" w14:textId="77777777" w:rsidR="00B9100C" w:rsidRPr="00062575" w:rsidRDefault="00B9100C" w:rsidP="006F340E">
            <w:pPr>
              <w:spacing w:after="0" w:line="240" w:lineRule="auto"/>
              <w:jc w:val="center"/>
              <w:rPr>
                <w:rFonts w:ascii="Times New Roman" w:hAnsi="Times New Roman"/>
                <w:b/>
                <w:sz w:val="24"/>
                <w:szCs w:val="24"/>
              </w:rPr>
            </w:pPr>
          </w:p>
        </w:tc>
        <w:tc>
          <w:tcPr>
            <w:tcW w:w="766" w:type="dxa"/>
          </w:tcPr>
          <w:p w14:paraId="015602AA" w14:textId="77777777" w:rsidR="00B9100C" w:rsidRPr="00062575" w:rsidRDefault="00B9100C" w:rsidP="006F340E">
            <w:pPr>
              <w:spacing w:after="0" w:line="240" w:lineRule="auto"/>
              <w:jc w:val="center"/>
              <w:rPr>
                <w:rFonts w:ascii="Times New Roman" w:hAnsi="Times New Roman"/>
                <w:b/>
                <w:sz w:val="24"/>
                <w:szCs w:val="24"/>
              </w:rPr>
            </w:pPr>
          </w:p>
        </w:tc>
        <w:tc>
          <w:tcPr>
            <w:tcW w:w="643" w:type="dxa"/>
          </w:tcPr>
          <w:p w14:paraId="5BB0F219" w14:textId="77777777" w:rsidR="00B9100C" w:rsidRPr="00062575" w:rsidRDefault="00B9100C" w:rsidP="006F340E">
            <w:pPr>
              <w:spacing w:after="0" w:line="240" w:lineRule="auto"/>
              <w:jc w:val="center"/>
              <w:rPr>
                <w:rFonts w:ascii="Times New Roman" w:hAnsi="Times New Roman"/>
                <w:b/>
                <w:sz w:val="24"/>
                <w:szCs w:val="24"/>
              </w:rPr>
            </w:pPr>
          </w:p>
        </w:tc>
        <w:tc>
          <w:tcPr>
            <w:tcW w:w="1150" w:type="dxa"/>
          </w:tcPr>
          <w:p w14:paraId="2E4487B8" w14:textId="77777777" w:rsidR="00B9100C" w:rsidRPr="00062575" w:rsidRDefault="00B9100C" w:rsidP="006F340E">
            <w:pPr>
              <w:spacing w:after="0" w:line="240" w:lineRule="auto"/>
              <w:jc w:val="center"/>
              <w:rPr>
                <w:rFonts w:ascii="Times New Roman" w:hAnsi="Times New Roman"/>
                <w:b/>
                <w:sz w:val="24"/>
                <w:szCs w:val="24"/>
              </w:rPr>
            </w:pPr>
          </w:p>
        </w:tc>
        <w:tc>
          <w:tcPr>
            <w:tcW w:w="1279" w:type="dxa"/>
          </w:tcPr>
          <w:p w14:paraId="16176C99" w14:textId="77777777" w:rsidR="00B9100C" w:rsidRPr="00062575" w:rsidRDefault="00B9100C" w:rsidP="006F340E">
            <w:pPr>
              <w:spacing w:after="0" w:line="240" w:lineRule="auto"/>
              <w:jc w:val="center"/>
              <w:rPr>
                <w:rFonts w:ascii="Times New Roman" w:hAnsi="Times New Roman"/>
                <w:b/>
                <w:sz w:val="24"/>
                <w:szCs w:val="24"/>
              </w:rPr>
            </w:pPr>
          </w:p>
        </w:tc>
        <w:tc>
          <w:tcPr>
            <w:tcW w:w="1259" w:type="dxa"/>
          </w:tcPr>
          <w:p w14:paraId="1BADD964" w14:textId="77777777" w:rsidR="00B9100C" w:rsidRPr="00062575" w:rsidRDefault="00B9100C" w:rsidP="006F340E">
            <w:pPr>
              <w:spacing w:after="0" w:line="240" w:lineRule="auto"/>
              <w:jc w:val="center"/>
              <w:rPr>
                <w:rFonts w:ascii="Times New Roman" w:hAnsi="Times New Roman"/>
                <w:b/>
                <w:sz w:val="24"/>
                <w:szCs w:val="24"/>
              </w:rPr>
            </w:pPr>
          </w:p>
        </w:tc>
        <w:tc>
          <w:tcPr>
            <w:tcW w:w="943" w:type="dxa"/>
          </w:tcPr>
          <w:p w14:paraId="77798074" w14:textId="77777777" w:rsidR="00B9100C" w:rsidRPr="00062575" w:rsidRDefault="00B9100C" w:rsidP="006F340E">
            <w:pPr>
              <w:spacing w:after="0" w:line="240" w:lineRule="auto"/>
              <w:jc w:val="center"/>
              <w:rPr>
                <w:rFonts w:ascii="Times New Roman" w:hAnsi="Times New Roman"/>
                <w:b/>
                <w:sz w:val="24"/>
                <w:szCs w:val="24"/>
              </w:rPr>
            </w:pPr>
          </w:p>
        </w:tc>
        <w:tc>
          <w:tcPr>
            <w:tcW w:w="1257" w:type="dxa"/>
          </w:tcPr>
          <w:p w14:paraId="0B41EC03" w14:textId="77777777" w:rsidR="00B9100C" w:rsidRPr="00062575" w:rsidRDefault="00B9100C" w:rsidP="006F340E">
            <w:pPr>
              <w:spacing w:after="0" w:line="240" w:lineRule="auto"/>
              <w:jc w:val="center"/>
              <w:rPr>
                <w:rFonts w:ascii="Times New Roman" w:hAnsi="Times New Roman"/>
                <w:b/>
                <w:sz w:val="24"/>
                <w:szCs w:val="24"/>
              </w:rPr>
            </w:pPr>
          </w:p>
        </w:tc>
        <w:tc>
          <w:tcPr>
            <w:tcW w:w="1228" w:type="dxa"/>
          </w:tcPr>
          <w:p w14:paraId="7B07EAF4" w14:textId="77777777" w:rsidR="00B9100C" w:rsidRPr="00062575" w:rsidRDefault="00B9100C" w:rsidP="006F340E">
            <w:pPr>
              <w:spacing w:after="0" w:line="240" w:lineRule="auto"/>
              <w:jc w:val="center"/>
              <w:rPr>
                <w:rFonts w:ascii="Times New Roman" w:hAnsi="Times New Roman"/>
                <w:b/>
                <w:sz w:val="24"/>
                <w:szCs w:val="24"/>
              </w:rPr>
            </w:pPr>
          </w:p>
        </w:tc>
      </w:tr>
      <w:tr w:rsidR="00B9100C" w:rsidRPr="00062575" w14:paraId="6D591B50" w14:textId="77777777" w:rsidTr="006F340E">
        <w:tc>
          <w:tcPr>
            <w:tcW w:w="463" w:type="dxa"/>
          </w:tcPr>
          <w:p w14:paraId="5F47D1A0" w14:textId="77777777" w:rsidR="00B9100C" w:rsidRPr="00062575" w:rsidRDefault="00B9100C" w:rsidP="006F340E">
            <w:pPr>
              <w:spacing w:after="0" w:line="240" w:lineRule="auto"/>
              <w:jc w:val="center"/>
              <w:rPr>
                <w:rFonts w:ascii="Times New Roman" w:hAnsi="Times New Roman"/>
                <w:b/>
                <w:sz w:val="24"/>
                <w:szCs w:val="24"/>
              </w:rPr>
            </w:pPr>
          </w:p>
        </w:tc>
        <w:tc>
          <w:tcPr>
            <w:tcW w:w="1846" w:type="dxa"/>
          </w:tcPr>
          <w:p w14:paraId="6141C6F5" w14:textId="77777777" w:rsidR="00B9100C" w:rsidRPr="00062575" w:rsidRDefault="00B9100C" w:rsidP="006F340E">
            <w:pPr>
              <w:spacing w:after="0" w:line="240" w:lineRule="auto"/>
              <w:jc w:val="center"/>
              <w:rPr>
                <w:rFonts w:ascii="Times New Roman" w:hAnsi="Times New Roman"/>
                <w:b/>
                <w:sz w:val="24"/>
                <w:szCs w:val="24"/>
              </w:rPr>
            </w:pPr>
          </w:p>
        </w:tc>
        <w:tc>
          <w:tcPr>
            <w:tcW w:w="766" w:type="dxa"/>
          </w:tcPr>
          <w:p w14:paraId="337A8B0F" w14:textId="77777777" w:rsidR="00B9100C" w:rsidRPr="00062575" w:rsidRDefault="00B9100C" w:rsidP="006F340E">
            <w:pPr>
              <w:spacing w:after="0" w:line="240" w:lineRule="auto"/>
              <w:jc w:val="center"/>
              <w:rPr>
                <w:rFonts w:ascii="Times New Roman" w:hAnsi="Times New Roman"/>
                <w:b/>
                <w:sz w:val="24"/>
                <w:szCs w:val="24"/>
              </w:rPr>
            </w:pPr>
          </w:p>
        </w:tc>
        <w:tc>
          <w:tcPr>
            <w:tcW w:w="643" w:type="dxa"/>
          </w:tcPr>
          <w:p w14:paraId="7F35810F" w14:textId="77777777" w:rsidR="00B9100C" w:rsidRPr="00062575" w:rsidRDefault="00B9100C" w:rsidP="006F340E">
            <w:pPr>
              <w:spacing w:after="0" w:line="240" w:lineRule="auto"/>
              <w:jc w:val="center"/>
              <w:rPr>
                <w:rFonts w:ascii="Times New Roman" w:hAnsi="Times New Roman"/>
                <w:b/>
                <w:sz w:val="24"/>
                <w:szCs w:val="24"/>
              </w:rPr>
            </w:pPr>
          </w:p>
        </w:tc>
        <w:tc>
          <w:tcPr>
            <w:tcW w:w="1150" w:type="dxa"/>
          </w:tcPr>
          <w:p w14:paraId="42A508A5" w14:textId="77777777" w:rsidR="00B9100C" w:rsidRPr="00062575" w:rsidRDefault="00B9100C" w:rsidP="006F340E">
            <w:pPr>
              <w:spacing w:after="0" w:line="240" w:lineRule="auto"/>
              <w:jc w:val="center"/>
              <w:rPr>
                <w:rFonts w:ascii="Times New Roman" w:hAnsi="Times New Roman"/>
                <w:b/>
                <w:sz w:val="24"/>
                <w:szCs w:val="24"/>
              </w:rPr>
            </w:pPr>
          </w:p>
        </w:tc>
        <w:tc>
          <w:tcPr>
            <w:tcW w:w="1279" w:type="dxa"/>
          </w:tcPr>
          <w:p w14:paraId="504986DF" w14:textId="77777777" w:rsidR="00B9100C" w:rsidRPr="00062575" w:rsidRDefault="00B9100C" w:rsidP="006F340E">
            <w:pPr>
              <w:spacing w:after="0" w:line="240" w:lineRule="auto"/>
              <w:jc w:val="center"/>
              <w:rPr>
                <w:rFonts w:ascii="Times New Roman" w:hAnsi="Times New Roman"/>
                <w:b/>
                <w:sz w:val="24"/>
                <w:szCs w:val="24"/>
              </w:rPr>
            </w:pPr>
          </w:p>
        </w:tc>
        <w:tc>
          <w:tcPr>
            <w:tcW w:w="1259" w:type="dxa"/>
          </w:tcPr>
          <w:p w14:paraId="2FC7E630" w14:textId="77777777" w:rsidR="00B9100C" w:rsidRPr="00062575" w:rsidRDefault="00B9100C" w:rsidP="006F340E">
            <w:pPr>
              <w:spacing w:after="0" w:line="240" w:lineRule="auto"/>
              <w:jc w:val="center"/>
              <w:rPr>
                <w:rFonts w:ascii="Times New Roman" w:hAnsi="Times New Roman"/>
                <w:b/>
                <w:sz w:val="24"/>
                <w:szCs w:val="24"/>
              </w:rPr>
            </w:pPr>
          </w:p>
        </w:tc>
        <w:tc>
          <w:tcPr>
            <w:tcW w:w="943" w:type="dxa"/>
          </w:tcPr>
          <w:p w14:paraId="22D69CBA" w14:textId="77777777" w:rsidR="00B9100C" w:rsidRPr="00062575" w:rsidRDefault="00B9100C" w:rsidP="006F340E">
            <w:pPr>
              <w:spacing w:after="0" w:line="240" w:lineRule="auto"/>
              <w:jc w:val="center"/>
              <w:rPr>
                <w:rFonts w:ascii="Times New Roman" w:hAnsi="Times New Roman"/>
                <w:b/>
                <w:sz w:val="24"/>
                <w:szCs w:val="24"/>
              </w:rPr>
            </w:pPr>
          </w:p>
        </w:tc>
        <w:tc>
          <w:tcPr>
            <w:tcW w:w="1257" w:type="dxa"/>
          </w:tcPr>
          <w:p w14:paraId="1E474485" w14:textId="77777777" w:rsidR="00B9100C" w:rsidRPr="00062575" w:rsidRDefault="00B9100C" w:rsidP="006F340E">
            <w:pPr>
              <w:spacing w:after="0" w:line="240" w:lineRule="auto"/>
              <w:jc w:val="center"/>
              <w:rPr>
                <w:rFonts w:ascii="Times New Roman" w:hAnsi="Times New Roman"/>
                <w:b/>
                <w:sz w:val="24"/>
                <w:szCs w:val="24"/>
              </w:rPr>
            </w:pPr>
          </w:p>
        </w:tc>
        <w:tc>
          <w:tcPr>
            <w:tcW w:w="1228" w:type="dxa"/>
          </w:tcPr>
          <w:p w14:paraId="2F1C5797" w14:textId="77777777" w:rsidR="00B9100C" w:rsidRPr="00062575" w:rsidRDefault="00B9100C" w:rsidP="006F340E">
            <w:pPr>
              <w:spacing w:after="0" w:line="240" w:lineRule="auto"/>
              <w:jc w:val="center"/>
              <w:rPr>
                <w:rFonts w:ascii="Times New Roman" w:hAnsi="Times New Roman"/>
                <w:b/>
                <w:sz w:val="24"/>
                <w:szCs w:val="24"/>
              </w:rPr>
            </w:pPr>
          </w:p>
        </w:tc>
      </w:tr>
      <w:tr w:rsidR="00B9100C" w:rsidRPr="00062575" w14:paraId="42F21728" w14:textId="77777777" w:rsidTr="006F340E">
        <w:tc>
          <w:tcPr>
            <w:tcW w:w="9606" w:type="dxa"/>
            <w:gridSpan w:val="9"/>
          </w:tcPr>
          <w:p w14:paraId="0E79B5A4" w14:textId="77777777" w:rsidR="00B9100C" w:rsidRPr="00062575" w:rsidRDefault="00B9100C" w:rsidP="006F340E">
            <w:pPr>
              <w:spacing w:after="0" w:line="240" w:lineRule="auto"/>
              <w:jc w:val="right"/>
              <w:rPr>
                <w:rFonts w:ascii="Times New Roman" w:hAnsi="Times New Roman"/>
                <w:b/>
                <w:sz w:val="24"/>
                <w:szCs w:val="24"/>
              </w:rPr>
            </w:pPr>
            <w:r w:rsidRPr="00062575">
              <w:rPr>
                <w:rFonts w:ascii="Times New Roman" w:hAnsi="Times New Roman"/>
                <w:b/>
                <w:sz w:val="24"/>
                <w:szCs w:val="24"/>
              </w:rPr>
              <w:t>ЗАГАЛЬНА ВАРТІСТЬ ТОВАРУ без ПДВ</w:t>
            </w:r>
          </w:p>
        </w:tc>
        <w:tc>
          <w:tcPr>
            <w:tcW w:w="1228" w:type="dxa"/>
          </w:tcPr>
          <w:p w14:paraId="6E3A0581" w14:textId="77777777" w:rsidR="00B9100C" w:rsidRPr="00062575" w:rsidRDefault="00B9100C" w:rsidP="006F340E">
            <w:pPr>
              <w:spacing w:after="0" w:line="240" w:lineRule="auto"/>
              <w:jc w:val="center"/>
              <w:rPr>
                <w:rFonts w:ascii="Times New Roman" w:hAnsi="Times New Roman"/>
                <w:b/>
                <w:sz w:val="24"/>
                <w:szCs w:val="24"/>
              </w:rPr>
            </w:pPr>
          </w:p>
        </w:tc>
      </w:tr>
      <w:tr w:rsidR="00B9100C" w:rsidRPr="00062575" w14:paraId="6E55E994" w14:textId="77777777" w:rsidTr="006F340E">
        <w:tc>
          <w:tcPr>
            <w:tcW w:w="9606" w:type="dxa"/>
            <w:gridSpan w:val="9"/>
          </w:tcPr>
          <w:p w14:paraId="5C6F2595" w14:textId="77777777" w:rsidR="00B9100C" w:rsidRPr="00062575" w:rsidRDefault="00B9100C" w:rsidP="006F340E">
            <w:pPr>
              <w:spacing w:after="0" w:line="240" w:lineRule="auto"/>
              <w:jc w:val="right"/>
              <w:rPr>
                <w:rFonts w:ascii="Times New Roman" w:hAnsi="Times New Roman"/>
                <w:b/>
                <w:sz w:val="24"/>
                <w:szCs w:val="24"/>
              </w:rPr>
            </w:pPr>
            <w:r w:rsidRPr="00062575">
              <w:rPr>
                <w:rFonts w:ascii="Times New Roman" w:hAnsi="Times New Roman"/>
                <w:b/>
                <w:sz w:val="24"/>
                <w:szCs w:val="24"/>
              </w:rPr>
              <w:t>Сума ПДВ, 7%</w:t>
            </w:r>
          </w:p>
        </w:tc>
        <w:tc>
          <w:tcPr>
            <w:tcW w:w="1228" w:type="dxa"/>
          </w:tcPr>
          <w:p w14:paraId="2F01ACFB" w14:textId="77777777" w:rsidR="00B9100C" w:rsidRPr="00062575" w:rsidRDefault="00B9100C" w:rsidP="006F340E">
            <w:pPr>
              <w:spacing w:after="0" w:line="240" w:lineRule="auto"/>
              <w:jc w:val="center"/>
              <w:rPr>
                <w:rFonts w:ascii="Times New Roman" w:hAnsi="Times New Roman"/>
                <w:b/>
                <w:sz w:val="24"/>
                <w:szCs w:val="24"/>
              </w:rPr>
            </w:pPr>
          </w:p>
        </w:tc>
      </w:tr>
      <w:tr w:rsidR="00B9100C" w:rsidRPr="00062575" w14:paraId="1A1A313F" w14:textId="77777777" w:rsidTr="006F340E">
        <w:tc>
          <w:tcPr>
            <w:tcW w:w="9606" w:type="dxa"/>
            <w:gridSpan w:val="9"/>
          </w:tcPr>
          <w:p w14:paraId="70EECF25" w14:textId="77777777" w:rsidR="00B9100C" w:rsidRPr="00062575" w:rsidRDefault="00B9100C" w:rsidP="006F340E">
            <w:pPr>
              <w:spacing w:after="0" w:line="240" w:lineRule="auto"/>
              <w:jc w:val="right"/>
              <w:rPr>
                <w:rFonts w:ascii="Times New Roman" w:hAnsi="Times New Roman"/>
                <w:b/>
                <w:sz w:val="24"/>
                <w:szCs w:val="24"/>
              </w:rPr>
            </w:pPr>
            <w:r w:rsidRPr="00062575">
              <w:rPr>
                <w:rFonts w:ascii="Times New Roman" w:hAnsi="Times New Roman"/>
                <w:b/>
                <w:sz w:val="24"/>
                <w:szCs w:val="24"/>
              </w:rPr>
              <w:t>Сума ПДВ, 20%</w:t>
            </w:r>
          </w:p>
        </w:tc>
        <w:tc>
          <w:tcPr>
            <w:tcW w:w="1228" w:type="dxa"/>
          </w:tcPr>
          <w:p w14:paraId="148DAC5D" w14:textId="77777777" w:rsidR="00B9100C" w:rsidRPr="00062575" w:rsidRDefault="00B9100C" w:rsidP="006F340E">
            <w:pPr>
              <w:spacing w:after="0" w:line="240" w:lineRule="auto"/>
              <w:jc w:val="center"/>
              <w:rPr>
                <w:rFonts w:ascii="Times New Roman" w:hAnsi="Times New Roman"/>
                <w:b/>
                <w:sz w:val="24"/>
                <w:szCs w:val="24"/>
              </w:rPr>
            </w:pPr>
          </w:p>
        </w:tc>
      </w:tr>
      <w:tr w:rsidR="00B9100C" w:rsidRPr="00062575" w14:paraId="40E060A6" w14:textId="77777777" w:rsidTr="006F340E">
        <w:tc>
          <w:tcPr>
            <w:tcW w:w="9606" w:type="dxa"/>
            <w:gridSpan w:val="9"/>
          </w:tcPr>
          <w:p w14:paraId="79DFFFF8" w14:textId="77777777" w:rsidR="00B9100C" w:rsidRPr="00062575" w:rsidRDefault="00B9100C" w:rsidP="006F340E">
            <w:pPr>
              <w:spacing w:after="0" w:line="240" w:lineRule="auto"/>
              <w:jc w:val="right"/>
              <w:rPr>
                <w:rFonts w:ascii="Times New Roman" w:hAnsi="Times New Roman"/>
                <w:b/>
                <w:sz w:val="24"/>
                <w:szCs w:val="24"/>
              </w:rPr>
            </w:pPr>
            <w:r w:rsidRPr="00062575">
              <w:rPr>
                <w:rFonts w:ascii="Times New Roman" w:hAnsi="Times New Roman"/>
                <w:b/>
                <w:sz w:val="24"/>
                <w:szCs w:val="24"/>
              </w:rPr>
              <w:t>ЗАГАЛЬНА ВАРТІСТЬ ТОВАРУ з ПДВ</w:t>
            </w:r>
          </w:p>
        </w:tc>
        <w:tc>
          <w:tcPr>
            <w:tcW w:w="1228" w:type="dxa"/>
          </w:tcPr>
          <w:p w14:paraId="216BD53E" w14:textId="77777777" w:rsidR="00B9100C" w:rsidRPr="00062575" w:rsidRDefault="00B9100C" w:rsidP="006F340E">
            <w:pPr>
              <w:spacing w:after="0" w:line="240" w:lineRule="auto"/>
              <w:jc w:val="center"/>
              <w:rPr>
                <w:rFonts w:ascii="Times New Roman" w:hAnsi="Times New Roman"/>
                <w:b/>
                <w:sz w:val="24"/>
                <w:szCs w:val="24"/>
              </w:rPr>
            </w:pPr>
          </w:p>
        </w:tc>
      </w:tr>
    </w:tbl>
    <w:p w14:paraId="7AE891D3" w14:textId="77777777" w:rsidR="00B9100C" w:rsidRPr="00062575" w:rsidRDefault="00B9100C" w:rsidP="00B9100C">
      <w:pPr>
        <w:spacing w:after="0" w:line="240" w:lineRule="auto"/>
        <w:jc w:val="center"/>
        <w:rPr>
          <w:rFonts w:ascii="Times New Roman" w:hAnsi="Times New Roman"/>
          <w:b/>
          <w:sz w:val="24"/>
          <w:szCs w:val="24"/>
        </w:rPr>
      </w:pPr>
    </w:p>
    <w:p w14:paraId="472F3D78" w14:textId="77777777" w:rsidR="00B9100C" w:rsidRPr="00062575" w:rsidRDefault="00B9100C" w:rsidP="00B9100C">
      <w:pPr>
        <w:spacing w:after="0" w:line="240" w:lineRule="auto"/>
        <w:jc w:val="center"/>
        <w:rPr>
          <w:rFonts w:ascii="Times New Roman" w:hAnsi="Times New Roman"/>
          <w:b/>
          <w:sz w:val="24"/>
          <w:szCs w:val="24"/>
        </w:rPr>
      </w:pPr>
    </w:p>
    <w:p w14:paraId="7A55FB22" w14:textId="77777777" w:rsidR="00B9100C" w:rsidRPr="00062575" w:rsidRDefault="00B9100C" w:rsidP="00B9100C">
      <w:pPr>
        <w:spacing w:after="0" w:line="240" w:lineRule="auto"/>
        <w:jc w:val="center"/>
        <w:rPr>
          <w:rFonts w:ascii="Times New Roman" w:hAnsi="Times New Roman"/>
          <w:b/>
          <w:sz w:val="24"/>
          <w:szCs w:val="24"/>
        </w:rPr>
      </w:pPr>
    </w:p>
    <w:p w14:paraId="4F903FB0" w14:textId="77777777" w:rsidR="00B9100C" w:rsidRPr="00062575" w:rsidRDefault="00B9100C" w:rsidP="00B9100C">
      <w:pPr>
        <w:spacing w:after="0" w:line="240" w:lineRule="auto"/>
        <w:jc w:val="center"/>
        <w:rPr>
          <w:rFonts w:ascii="Times New Roman" w:hAnsi="Times New Roman"/>
          <w:b/>
          <w:sz w:val="24"/>
          <w:szCs w:val="24"/>
        </w:rPr>
      </w:pPr>
      <w:r w:rsidRPr="00062575">
        <w:rPr>
          <w:rFonts w:ascii="Times New Roman" w:hAnsi="Times New Roman"/>
          <w:b/>
          <w:sz w:val="24"/>
          <w:szCs w:val="24"/>
        </w:rPr>
        <w:t>Або (якщо учасник працює без ПДВ)</w:t>
      </w:r>
    </w:p>
    <w:p w14:paraId="6BE811FC" w14:textId="77777777" w:rsidR="00B9100C" w:rsidRPr="00062575" w:rsidRDefault="00B9100C" w:rsidP="00B9100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161"/>
        <w:gridCol w:w="1846"/>
        <w:gridCol w:w="735"/>
        <w:gridCol w:w="1208"/>
        <w:gridCol w:w="1422"/>
        <w:gridCol w:w="1398"/>
        <w:gridCol w:w="1606"/>
      </w:tblGrid>
      <w:tr w:rsidR="00B9100C" w:rsidRPr="00062575" w14:paraId="5CCA9DBE" w14:textId="77777777" w:rsidTr="006F340E">
        <w:tc>
          <w:tcPr>
            <w:tcW w:w="458" w:type="dxa"/>
          </w:tcPr>
          <w:p w14:paraId="4106E297" w14:textId="77777777" w:rsidR="00B9100C" w:rsidRPr="00062575" w:rsidRDefault="00B9100C" w:rsidP="006F340E">
            <w:pPr>
              <w:spacing w:after="0" w:line="240" w:lineRule="auto"/>
              <w:jc w:val="center"/>
              <w:rPr>
                <w:rFonts w:ascii="Times New Roman" w:hAnsi="Times New Roman"/>
                <w:b/>
                <w:bCs/>
                <w:sz w:val="24"/>
                <w:szCs w:val="24"/>
              </w:rPr>
            </w:pPr>
            <w:r w:rsidRPr="00062575">
              <w:rPr>
                <w:rFonts w:ascii="Times New Roman" w:hAnsi="Times New Roman"/>
                <w:b/>
                <w:bCs/>
                <w:sz w:val="24"/>
                <w:szCs w:val="24"/>
              </w:rPr>
              <w:t>№</w:t>
            </w:r>
          </w:p>
        </w:tc>
        <w:tc>
          <w:tcPr>
            <w:tcW w:w="2161" w:type="dxa"/>
          </w:tcPr>
          <w:p w14:paraId="402F8004" w14:textId="34DD8EE5" w:rsidR="00B9100C" w:rsidRPr="00062575" w:rsidRDefault="00B9100C" w:rsidP="00083BA8">
            <w:pPr>
              <w:spacing w:after="0" w:line="240" w:lineRule="auto"/>
              <w:jc w:val="center"/>
              <w:rPr>
                <w:rFonts w:ascii="Times New Roman" w:hAnsi="Times New Roman"/>
                <w:b/>
                <w:sz w:val="24"/>
                <w:szCs w:val="24"/>
              </w:rPr>
            </w:pPr>
            <w:r w:rsidRPr="00062575">
              <w:rPr>
                <w:rFonts w:ascii="Times New Roman" w:hAnsi="Times New Roman"/>
                <w:b/>
                <w:bCs/>
                <w:sz w:val="24"/>
                <w:szCs w:val="24"/>
              </w:rPr>
              <w:t>Найменування</w:t>
            </w:r>
            <w:r w:rsidR="00083BA8" w:rsidRPr="00062575">
              <w:rPr>
                <w:rFonts w:ascii="Times New Roman" w:hAnsi="Times New Roman"/>
                <w:b/>
                <w:bCs/>
                <w:sz w:val="24"/>
                <w:szCs w:val="24"/>
              </w:rPr>
              <w:t xml:space="preserve"> товару </w:t>
            </w:r>
          </w:p>
        </w:tc>
        <w:tc>
          <w:tcPr>
            <w:tcW w:w="1846" w:type="dxa"/>
          </w:tcPr>
          <w:p w14:paraId="794EE607" w14:textId="1CF278AB" w:rsidR="00B9100C" w:rsidRPr="00062575" w:rsidRDefault="00083BA8" w:rsidP="00083BA8">
            <w:pPr>
              <w:pStyle w:val="af4"/>
              <w:snapToGrid w:val="0"/>
              <w:jc w:val="center"/>
              <w:rPr>
                <w:b/>
                <w:bCs/>
              </w:rPr>
            </w:pPr>
            <w:r w:rsidRPr="00062575">
              <w:rPr>
                <w:b/>
                <w:bCs/>
              </w:rPr>
              <w:t>Країна походження</w:t>
            </w:r>
          </w:p>
        </w:tc>
        <w:tc>
          <w:tcPr>
            <w:tcW w:w="735" w:type="dxa"/>
          </w:tcPr>
          <w:p w14:paraId="62DB8CCF" w14:textId="77777777" w:rsidR="00B9100C" w:rsidRPr="00062575" w:rsidRDefault="00B9100C" w:rsidP="006F340E">
            <w:pPr>
              <w:pStyle w:val="af4"/>
              <w:snapToGrid w:val="0"/>
              <w:jc w:val="center"/>
              <w:rPr>
                <w:b/>
                <w:bCs/>
              </w:rPr>
            </w:pPr>
            <w:r w:rsidRPr="00062575">
              <w:rPr>
                <w:b/>
                <w:bCs/>
              </w:rPr>
              <w:t>Код НК</w:t>
            </w:r>
          </w:p>
        </w:tc>
        <w:tc>
          <w:tcPr>
            <w:tcW w:w="1208" w:type="dxa"/>
          </w:tcPr>
          <w:p w14:paraId="1BB5BB31" w14:textId="77777777" w:rsidR="00B9100C" w:rsidRPr="00062575" w:rsidRDefault="00B9100C" w:rsidP="006F340E">
            <w:pPr>
              <w:pStyle w:val="af4"/>
              <w:snapToGrid w:val="0"/>
              <w:jc w:val="center"/>
              <w:rPr>
                <w:b/>
                <w:bCs/>
              </w:rPr>
            </w:pPr>
            <w:r w:rsidRPr="00062575">
              <w:rPr>
                <w:b/>
                <w:bCs/>
              </w:rPr>
              <w:t>Одиниці</w:t>
            </w:r>
          </w:p>
          <w:p w14:paraId="25DB000C" w14:textId="77777777" w:rsidR="00B9100C" w:rsidRPr="00062575" w:rsidRDefault="00B9100C" w:rsidP="006F340E">
            <w:pPr>
              <w:pStyle w:val="af4"/>
              <w:jc w:val="center"/>
              <w:rPr>
                <w:b/>
                <w:bCs/>
              </w:rPr>
            </w:pPr>
            <w:r w:rsidRPr="00062575">
              <w:rPr>
                <w:b/>
                <w:bCs/>
              </w:rPr>
              <w:t>виміру</w:t>
            </w:r>
          </w:p>
        </w:tc>
        <w:tc>
          <w:tcPr>
            <w:tcW w:w="1422" w:type="dxa"/>
          </w:tcPr>
          <w:p w14:paraId="5D9D9D81" w14:textId="77777777" w:rsidR="00B9100C" w:rsidRPr="00062575" w:rsidRDefault="00B9100C" w:rsidP="006F340E">
            <w:pPr>
              <w:pStyle w:val="af4"/>
              <w:snapToGrid w:val="0"/>
              <w:jc w:val="center"/>
              <w:rPr>
                <w:b/>
                <w:bCs/>
              </w:rPr>
            </w:pPr>
            <w:r w:rsidRPr="00062575">
              <w:rPr>
                <w:b/>
                <w:bCs/>
              </w:rPr>
              <w:t>Кількість</w:t>
            </w:r>
          </w:p>
          <w:p w14:paraId="02B05334" w14:textId="77777777" w:rsidR="00B9100C" w:rsidRPr="00062575" w:rsidRDefault="00B9100C" w:rsidP="006F340E">
            <w:pPr>
              <w:spacing w:after="0" w:line="240" w:lineRule="auto"/>
              <w:jc w:val="center"/>
              <w:rPr>
                <w:rFonts w:ascii="Times New Roman" w:hAnsi="Times New Roman"/>
                <w:b/>
                <w:sz w:val="24"/>
                <w:szCs w:val="24"/>
              </w:rPr>
            </w:pPr>
          </w:p>
        </w:tc>
        <w:tc>
          <w:tcPr>
            <w:tcW w:w="1398" w:type="dxa"/>
          </w:tcPr>
          <w:p w14:paraId="4174B69A" w14:textId="77777777" w:rsidR="00B9100C" w:rsidRPr="00062575" w:rsidRDefault="00B9100C" w:rsidP="006F340E">
            <w:pPr>
              <w:pStyle w:val="af4"/>
              <w:snapToGrid w:val="0"/>
              <w:jc w:val="center"/>
              <w:rPr>
                <w:b/>
                <w:bCs/>
              </w:rPr>
            </w:pPr>
            <w:r w:rsidRPr="00062575">
              <w:rPr>
                <w:b/>
                <w:bCs/>
              </w:rPr>
              <w:t>Ціна за одиницю,</w:t>
            </w:r>
          </w:p>
          <w:p w14:paraId="358DFB14" w14:textId="77777777" w:rsidR="00B9100C" w:rsidRPr="00062575" w:rsidRDefault="00B9100C" w:rsidP="006F340E">
            <w:pPr>
              <w:spacing w:after="0" w:line="240" w:lineRule="auto"/>
              <w:jc w:val="center"/>
              <w:rPr>
                <w:rFonts w:ascii="Times New Roman" w:hAnsi="Times New Roman"/>
                <w:b/>
                <w:sz w:val="24"/>
                <w:szCs w:val="24"/>
              </w:rPr>
            </w:pPr>
            <w:r w:rsidRPr="00062575">
              <w:rPr>
                <w:rFonts w:ascii="Times New Roman" w:hAnsi="Times New Roman"/>
                <w:b/>
                <w:bCs/>
                <w:sz w:val="24"/>
                <w:szCs w:val="24"/>
              </w:rPr>
              <w:t>грн без ПДВ</w:t>
            </w:r>
          </w:p>
        </w:tc>
        <w:tc>
          <w:tcPr>
            <w:tcW w:w="1606" w:type="dxa"/>
          </w:tcPr>
          <w:p w14:paraId="22E60389" w14:textId="77777777" w:rsidR="00B9100C" w:rsidRPr="00062575" w:rsidRDefault="00B9100C" w:rsidP="006F340E">
            <w:pPr>
              <w:pStyle w:val="af4"/>
              <w:snapToGrid w:val="0"/>
              <w:jc w:val="center"/>
              <w:rPr>
                <w:b/>
                <w:bCs/>
              </w:rPr>
            </w:pPr>
            <w:r w:rsidRPr="00062575">
              <w:rPr>
                <w:b/>
                <w:bCs/>
              </w:rPr>
              <w:t>Вартість,</w:t>
            </w:r>
          </w:p>
          <w:p w14:paraId="6D226D5E" w14:textId="77777777" w:rsidR="00B9100C" w:rsidRPr="00062575" w:rsidRDefault="00B9100C" w:rsidP="006F340E">
            <w:pPr>
              <w:spacing w:after="0" w:line="240" w:lineRule="auto"/>
              <w:jc w:val="center"/>
              <w:rPr>
                <w:rFonts w:ascii="Times New Roman" w:hAnsi="Times New Roman"/>
                <w:b/>
                <w:sz w:val="24"/>
                <w:szCs w:val="24"/>
              </w:rPr>
            </w:pPr>
            <w:r w:rsidRPr="00062575">
              <w:rPr>
                <w:rFonts w:ascii="Times New Roman" w:hAnsi="Times New Roman"/>
                <w:b/>
                <w:bCs/>
                <w:sz w:val="24"/>
                <w:szCs w:val="24"/>
              </w:rPr>
              <w:t>Грн без ПДВ</w:t>
            </w:r>
          </w:p>
        </w:tc>
      </w:tr>
      <w:tr w:rsidR="00B9100C" w:rsidRPr="00062575" w14:paraId="00CCAFE7" w14:textId="77777777" w:rsidTr="006F340E">
        <w:tc>
          <w:tcPr>
            <w:tcW w:w="458" w:type="dxa"/>
          </w:tcPr>
          <w:p w14:paraId="64125FC2" w14:textId="77777777" w:rsidR="00B9100C" w:rsidRPr="00062575" w:rsidRDefault="00B9100C" w:rsidP="006F340E">
            <w:pPr>
              <w:spacing w:after="0" w:line="240" w:lineRule="auto"/>
              <w:jc w:val="center"/>
              <w:rPr>
                <w:rFonts w:ascii="Times New Roman" w:hAnsi="Times New Roman"/>
                <w:b/>
                <w:sz w:val="24"/>
                <w:szCs w:val="24"/>
              </w:rPr>
            </w:pPr>
          </w:p>
        </w:tc>
        <w:tc>
          <w:tcPr>
            <w:tcW w:w="2161" w:type="dxa"/>
          </w:tcPr>
          <w:p w14:paraId="2FF0783C" w14:textId="77777777" w:rsidR="00B9100C" w:rsidRPr="00062575" w:rsidRDefault="00B9100C" w:rsidP="006F340E">
            <w:pPr>
              <w:spacing w:after="0" w:line="240" w:lineRule="auto"/>
              <w:jc w:val="center"/>
              <w:rPr>
                <w:rFonts w:ascii="Times New Roman" w:hAnsi="Times New Roman"/>
                <w:b/>
                <w:sz w:val="24"/>
                <w:szCs w:val="24"/>
              </w:rPr>
            </w:pPr>
          </w:p>
        </w:tc>
        <w:tc>
          <w:tcPr>
            <w:tcW w:w="1846" w:type="dxa"/>
          </w:tcPr>
          <w:p w14:paraId="374158B5" w14:textId="77777777" w:rsidR="00B9100C" w:rsidRPr="00062575" w:rsidRDefault="00B9100C" w:rsidP="006F340E">
            <w:pPr>
              <w:spacing w:after="0" w:line="240" w:lineRule="auto"/>
              <w:jc w:val="center"/>
              <w:rPr>
                <w:rFonts w:ascii="Times New Roman" w:hAnsi="Times New Roman"/>
                <w:b/>
                <w:sz w:val="24"/>
                <w:szCs w:val="24"/>
              </w:rPr>
            </w:pPr>
          </w:p>
        </w:tc>
        <w:tc>
          <w:tcPr>
            <w:tcW w:w="735" w:type="dxa"/>
          </w:tcPr>
          <w:p w14:paraId="60F4F975" w14:textId="77777777" w:rsidR="00B9100C" w:rsidRPr="00062575" w:rsidRDefault="00B9100C" w:rsidP="006F340E">
            <w:pPr>
              <w:spacing w:after="0" w:line="240" w:lineRule="auto"/>
              <w:jc w:val="center"/>
              <w:rPr>
                <w:rFonts w:ascii="Times New Roman" w:hAnsi="Times New Roman"/>
                <w:b/>
                <w:sz w:val="24"/>
                <w:szCs w:val="24"/>
              </w:rPr>
            </w:pPr>
          </w:p>
        </w:tc>
        <w:tc>
          <w:tcPr>
            <w:tcW w:w="1208" w:type="dxa"/>
          </w:tcPr>
          <w:p w14:paraId="3112F850" w14:textId="77777777" w:rsidR="00B9100C" w:rsidRPr="00062575" w:rsidRDefault="00B9100C" w:rsidP="006F340E">
            <w:pPr>
              <w:spacing w:after="0" w:line="240" w:lineRule="auto"/>
              <w:jc w:val="center"/>
              <w:rPr>
                <w:rFonts w:ascii="Times New Roman" w:hAnsi="Times New Roman"/>
                <w:b/>
                <w:sz w:val="24"/>
                <w:szCs w:val="24"/>
              </w:rPr>
            </w:pPr>
          </w:p>
        </w:tc>
        <w:tc>
          <w:tcPr>
            <w:tcW w:w="1422" w:type="dxa"/>
          </w:tcPr>
          <w:p w14:paraId="3FCCE3BD" w14:textId="77777777" w:rsidR="00B9100C" w:rsidRPr="00062575" w:rsidRDefault="00B9100C" w:rsidP="006F340E">
            <w:pPr>
              <w:spacing w:after="0" w:line="240" w:lineRule="auto"/>
              <w:jc w:val="center"/>
              <w:rPr>
                <w:rFonts w:ascii="Times New Roman" w:hAnsi="Times New Roman"/>
                <w:b/>
                <w:sz w:val="24"/>
                <w:szCs w:val="24"/>
              </w:rPr>
            </w:pPr>
          </w:p>
        </w:tc>
        <w:tc>
          <w:tcPr>
            <w:tcW w:w="1398" w:type="dxa"/>
          </w:tcPr>
          <w:p w14:paraId="324998DC" w14:textId="77777777" w:rsidR="00B9100C" w:rsidRPr="00062575" w:rsidRDefault="00B9100C" w:rsidP="006F340E">
            <w:pPr>
              <w:spacing w:after="0" w:line="240" w:lineRule="auto"/>
              <w:jc w:val="center"/>
              <w:rPr>
                <w:rFonts w:ascii="Times New Roman" w:hAnsi="Times New Roman"/>
                <w:b/>
                <w:sz w:val="24"/>
                <w:szCs w:val="24"/>
              </w:rPr>
            </w:pPr>
          </w:p>
        </w:tc>
        <w:tc>
          <w:tcPr>
            <w:tcW w:w="1606" w:type="dxa"/>
          </w:tcPr>
          <w:p w14:paraId="4C7A0989" w14:textId="77777777" w:rsidR="00B9100C" w:rsidRPr="00062575" w:rsidRDefault="00B9100C" w:rsidP="006F340E">
            <w:pPr>
              <w:spacing w:after="0" w:line="240" w:lineRule="auto"/>
              <w:jc w:val="center"/>
              <w:rPr>
                <w:rFonts w:ascii="Times New Roman" w:hAnsi="Times New Roman"/>
                <w:b/>
                <w:sz w:val="24"/>
                <w:szCs w:val="24"/>
              </w:rPr>
            </w:pPr>
          </w:p>
        </w:tc>
      </w:tr>
      <w:tr w:rsidR="00B9100C" w:rsidRPr="00062575" w14:paraId="5C8D114D" w14:textId="77777777" w:rsidTr="006F340E">
        <w:tc>
          <w:tcPr>
            <w:tcW w:w="458" w:type="dxa"/>
          </w:tcPr>
          <w:p w14:paraId="4784F04F" w14:textId="77777777" w:rsidR="00B9100C" w:rsidRPr="00062575" w:rsidRDefault="00B9100C" w:rsidP="006F340E">
            <w:pPr>
              <w:spacing w:after="0" w:line="240" w:lineRule="auto"/>
              <w:jc w:val="center"/>
              <w:rPr>
                <w:rFonts w:ascii="Times New Roman" w:hAnsi="Times New Roman"/>
                <w:b/>
                <w:sz w:val="24"/>
                <w:szCs w:val="24"/>
              </w:rPr>
            </w:pPr>
          </w:p>
        </w:tc>
        <w:tc>
          <w:tcPr>
            <w:tcW w:w="2161" w:type="dxa"/>
          </w:tcPr>
          <w:p w14:paraId="5203D3CD" w14:textId="77777777" w:rsidR="00B9100C" w:rsidRPr="00062575" w:rsidRDefault="00B9100C" w:rsidP="006F340E">
            <w:pPr>
              <w:spacing w:after="0" w:line="240" w:lineRule="auto"/>
              <w:jc w:val="center"/>
              <w:rPr>
                <w:rFonts w:ascii="Times New Roman" w:hAnsi="Times New Roman"/>
                <w:b/>
                <w:sz w:val="24"/>
                <w:szCs w:val="24"/>
              </w:rPr>
            </w:pPr>
          </w:p>
        </w:tc>
        <w:tc>
          <w:tcPr>
            <w:tcW w:w="1846" w:type="dxa"/>
          </w:tcPr>
          <w:p w14:paraId="77E14140" w14:textId="77777777" w:rsidR="00B9100C" w:rsidRPr="00062575" w:rsidRDefault="00B9100C" w:rsidP="006F340E">
            <w:pPr>
              <w:spacing w:after="0" w:line="240" w:lineRule="auto"/>
              <w:jc w:val="center"/>
              <w:rPr>
                <w:rFonts w:ascii="Times New Roman" w:hAnsi="Times New Roman"/>
                <w:b/>
                <w:sz w:val="24"/>
                <w:szCs w:val="24"/>
              </w:rPr>
            </w:pPr>
          </w:p>
        </w:tc>
        <w:tc>
          <w:tcPr>
            <w:tcW w:w="735" w:type="dxa"/>
          </w:tcPr>
          <w:p w14:paraId="17913607" w14:textId="77777777" w:rsidR="00B9100C" w:rsidRPr="00062575" w:rsidRDefault="00B9100C" w:rsidP="006F340E">
            <w:pPr>
              <w:spacing w:after="0" w:line="240" w:lineRule="auto"/>
              <w:jc w:val="center"/>
              <w:rPr>
                <w:rFonts w:ascii="Times New Roman" w:hAnsi="Times New Roman"/>
                <w:b/>
                <w:sz w:val="24"/>
                <w:szCs w:val="24"/>
              </w:rPr>
            </w:pPr>
          </w:p>
        </w:tc>
        <w:tc>
          <w:tcPr>
            <w:tcW w:w="1208" w:type="dxa"/>
          </w:tcPr>
          <w:p w14:paraId="38D27519" w14:textId="77777777" w:rsidR="00B9100C" w:rsidRPr="00062575" w:rsidRDefault="00B9100C" w:rsidP="006F340E">
            <w:pPr>
              <w:spacing w:after="0" w:line="240" w:lineRule="auto"/>
              <w:jc w:val="center"/>
              <w:rPr>
                <w:rFonts w:ascii="Times New Roman" w:hAnsi="Times New Roman"/>
                <w:b/>
                <w:sz w:val="24"/>
                <w:szCs w:val="24"/>
              </w:rPr>
            </w:pPr>
          </w:p>
        </w:tc>
        <w:tc>
          <w:tcPr>
            <w:tcW w:w="1422" w:type="dxa"/>
          </w:tcPr>
          <w:p w14:paraId="7CE30FA7" w14:textId="77777777" w:rsidR="00B9100C" w:rsidRPr="00062575" w:rsidRDefault="00B9100C" w:rsidP="006F340E">
            <w:pPr>
              <w:spacing w:after="0" w:line="240" w:lineRule="auto"/>
              <w:jc w:val="center"/>
              <w:rPr>
                <w:rFonts w:ascii="Times New Roman" w:hAnsi="Times New Roman"/>
                <w:b/>
                <w:sz w:val="24"/>
                <w:szCs w:val="24"/>
              </w:rPr>
            </w:pPr>
          </w:p>
        </w:tc>
        <w:tc>
          <w:tcPr>
            <w:tcW w:w="1398" w:type="dxa"/>
          </w:tcPr>
          <w:p w14:paraId="2DDC7620" w14:textId="77777777" w:rsidR="00B9100C" w:rsidRPr="00062575" w:rsidRDefault="00B9100C" w:rsidP="006F340E">
            <w:pPr>
              <w:spacing w:after="0" w:line="240" w:lineRule="auto"/>
              <w:jc w:val="center"/>
              <w:rPr>
                <w:rFonts w:ascii="Times New Roman" w:hAnsi="Times New Roman"/>
                <w:b/>
                <w:sz w:val="24"/>
                <w:szCs w:val="24"/>
              </w:rPr>
            </w:pPr>
          </w:p>
        </w:tc>
        <w:tc>
          <w:tcPr>
            <w:tcW w:w="1606" w:type="dxa"/>
          </w:tcPr>
          <w:p w14:paraId="7DAC7839" w14:textId="77777777" w:rsidR="00B9100C" w:rsidRPr="00062575" w:rsidRDefault="00B9100C" w:rsidP="006F340E">
            <w:pPr>
              <w:spacing w:after="0" w:line="240" w:lineRule="auto"/>
              <w:jc w:val="center"/>
              <w:rPr>
                <w:rFonts w:ascii="Times New Roman" w:hAnsi="Times New Roman"/>
                <w:b/>
                <w:sz w:val="24"/>
                <w:szCs w:val="24"/>
              </w:rPr>
            </w:pPr>
          </w:p>
        </w:tc>
      </w:tr>
      <w:tr w:rsidR="00B9100C" w:rsidRPr="00062575" w14:paraId="50C104B9" w14:textId="77777777" w:rsidTr="006F340E">
        <w:tc>
          <w:tcPr>
            <w:tcW w:w="458" w:type="dxa"/>
          </w:tcPr>
          <w:p w14:paraId="2ADD94B6" w14:textId="77777777" w:rsidR="00B9100C" w:rsidRPr="00062575" w:rsidRDefault="00B9100C" w:rsidP="006F340E">
            <w:pPr>
              <w:spacing w:after="0" w:line="240" w:lineRule="auto"/>
              <w:jc w:val="center"/>
              <w:rPr>
                <w:rFonts w:ascii="Times New Roman" w:hAnsi="Times New Roman"/>
                <w:b/>
                <w:sz w:val="24"/>
                <w:szCs w:val="24"/>
              </w:rPr>
            </w:pPr>
          </w:p>
        </w:tc>
        <w:tc>
          <w:tcPr>
            <w:tcW w:w="2161" w:type="dxa"/>
          </w:tcPr>
          <w:p w14:paraId="119EC683" w14:textId="77777777" w:rsidR="00B9100C" w:rsidRPr="00062575" w:rsidRDefault="00B9100C" w:rsidP="006F340E">
            <w:pPr>
              <w:spacing w:after="0" w:line="240" w:lineRule="auto"/>
              <w:jc w:val="center"/>
              <w:rPr>
                <w:rFonts w:ascii="Times New Roman" w:hAnsi="Times New Roman"/>
                <w:b/>
                <w:sz w:val="24"/>
                <w:szCs w:val="24"/>
              </w:rPr>
            </w:pPr>
          </w:p>
        </w:tc>
        <w:tc>
          <w:tcPr>
            <w:tcW w:w="1846" w:type="dxa"/>
          </w:tcPr>
          <w:p w14:paraId="13325281" w14:textId="77777777" w:rsidR="00B9100C" w:rsidRPr="00062575" w:rsidRDefault="00B9100C" w:rsidP="006F340E">
            <w:pPr>
              <w:spacing w:after="0" w:line="240" w:lineRule="auto"/>
              <w:jc w:val="center"/>
              <w:rPr>
                <w:rFonts w:ascii="Times New Roman" w:hAnsi="Times New Roman"/>
                <w:b/>
                <w:sz w:val="24"/>
                <w:szCs w:val="24"/>
              </w:rPr>
            </w:pPr>
          </w:p>
        </w:tc>
        <w:tc>
          <w:tcPr>
            <w:tcW w:w="735" w:type="dxa"/>
          </w:tcPr>
          <w:p w14:paraId="0C93DA36" w14:textId="77777777" w:rsidR="00B9100C" w:rsidRPr="00062575" w:rsidRDefault="00B9100C" w:rsidP="006F340E">
            <w:pPr>
              <w:spacing w:after="0" w:line="240" w:lineRule="auto"/>
              <w:jc w:val="center"/>
              <w:rPr>
                <w:rFonts w:ascii="Times New Roman" w:hAnsi="Times New Roman"/>
                <w:b/>
                <w:sz w:val="24"/>
                <w:szCs w:val="24"/>
              </w:rPr>
            </w:pPr>
          </w:p>
        </w:tc>
        <w:tc>
          <w:tcPr>
            <w:tcW w:w="1208" w:type="dxa"/>
          </w:tcPr>
          <w:p w14:paraId="1F26F7B3" w14:textId="77777777" w:rsidR="00B9100C" w:rsidRPr="00062575" w:rsidRDefault="00B9100C" w:rsidP="006F340E">
            <w:pPr>
              <w:spacing w:after="0" w:line="240" w:lineRule="auto"/>
              <w:jc w:val="center"/>
              <w:rPr>
                <w:rFonts w:ascii="Times New Roman" w:hAnsi="Times New Roman"/>
                <w:b/>
                <w:sz w:val="24"/>
                <w:szCs w:val="24"/>
              </w:rPr>
            </w:pPr>
          </w:p>
        </w:tc>
        <w:tc>
          <w:tcPr>
            <w:tcW w:w="1422" w:type="dxa"/>
          </w:tcPr>
          <w:p w14:paraId="34F95CB4" w14:textId="77777777" w:rsidR="00B9100C" w:rsidRPr="00062575" w:rsidRDefault="00B9100C" w:rsidP="006F340E">
            <w:pPr>
              <w:spacing w:after="0" w:line="240" w:lineRule="auto"/>
              <w:jc w:val="center"/>
              <w:rPr>
                <w:rFonts w:ascii="Times New Roman" w:hAnsi="Times New Roman"/>
                <w:b/>
                <w:sz w:val="24"/>
                <w:szCs w:val="24"/>
              </w:rPr>
            </w:pPr>
          </w:p>
        </w:tc>
        <w:tc>
          <w:tcPr>
            <w:tcW w:w="1398" w:type="dxa"/>
          </w:tcPr>
          <w:p w14:paraId="5D663497" w14:textId="77777777" w:rsidR="00B9100C" w:rsidRPr="00062575" w:rsidRDefault="00B9100C" w:rsidP="006F340E">
            <w:pPr>
              <w:spacing w:after="0" w:line="240" w:lineRule="auto"/>
              <w:jc w:val="center"/>
              <w:rPr>
                <w:rFonts w:ascii="Times New Roman" w:hAnsi="Times New Roman"/>
                <w:b/>
                <w:sz w:val="24"/>
                <w:szCs w:val="24"/>
              </w:rPr>
            </w:pPr>
          </w:p>
        </w:tc>
        <w:tc>
          <w:tcPr>
            <w:tcW w:w="1606" w:type="dxa"/>
          </w:tcPr>
          <w:p w14:paraId="34FC5E79" w14:textId="77777777" w:rsidR="00B9100C" w:rsidRPr="00062575" w:rsidRDefault="00B9100C" w:rsidP="006F340E">
            <w:pPr>
              <w:spacing w:after="0" w:line="240" w:lineRule="auto"/>
              <w:jc w:val="center"/>
              <w:rPr>
                <w:rFonts w:ascii="Times New Roman" w:hAnsi="Times New Roman"/>
                <w:b/>
                <w:sz w:val="24"/>
                <w:szCs w:val="24"/>
              </w:rPr>
            </w:pPr>
          </w:p>
        </w:tc>
      </w:tr>
      <w:tr w:rsidR="00B9100C" w:rsidRPr="00062575" w14:paraId="1CFE1720" w14:textId="77777777" w:rsidTr="006F340E">
        <w:tc>
          <w:tcPr>
            <w:tcW w:w="458" w:type="dxa"/>
          </w:tcPr>
          <w:p w14:paraId="17DF12F6" w14:textId="77777777" w:rsidR="00B9100C" w:rsidRPr="00062575" w:rsidRDefault="00B9100C" w:rsidP="006F340E">
            <w:pPr>
              <w:spacing w:after="0" w:line="240" w:lineRule="auto"/>
              <w:jc w:val="center"/>
              <w:rPr>
                <w:rFonts w:ascii="Times New Roman" w:hAnsi="Times New Roman"/>
                <w:b/>
                <w:sz w:val="24"/>
                <w:szCs w:val="24"/>
              </w:rPr>
            </w:pPr>
          </w:p>
        </w:tc>
        <w:tc>
          <w:tcPr>
            <w:tcW w:w="2161" w:type="dxa"/>
          </w:tcPr>
          <w:p w14:paraId="63E73477" w14:textId="77777777" w:rsidR="00B9100C" w:rsidRPr="00062575" w:rsidRDefault="00B9100C" w:rsidP="006F340E">
            <w:pPr>
              <w:spacing w:after="0" w:line="240" w:lineRule="auto"/>
              <w:jc w:val="center"/>
              <w:rPr>
                <w:rFonts w:ascii="Times New Roman" w:hAnsi="Times New Roman"/>
                <w:b/>
                <w:sz w:val="24"/>
                <w:szCs w:val="24"/>
              </w:rPr>
            </w:pPr>
          </w:p>
        </w:tc>
        <w:tc>
          <w:tcPr>
            <w:tcW w:w="1846" w:type="dxa"/>
          </w:tcPr>
          <w:p w14:paraId="37D4B5E9" w14:textId="77777777" w:rsidR="00B9100C" w:rsidRPr="00062575" w:rsidRDefault="00B9100C" w:rsidP="006F340E">
            <w:pPr>
              <w:spacing w:after="0" w:line="240" w:lineRule="auto"/>
              <w:jc w:val="center"/>
              <w:rPr>
                <w:rFonts w:ascii="Times New Roman" w:hAnsi="Times New Roman"/>
                <w:b/>
                <w:sz w:val="24"/>
                <w:szCs w:val="24"/>
              </w:rPr>
            </w:pPr>
          </w:p>
        </w:tc>
        <w:tc>
          <w:tcPr>
            <w:tcW w:w="735" w:type="dxa"/>
          </w:tcPr>
          <w:p w14:paraId="76538F12" w14:textId="77777777" w:rsidR="00B9100C" w:rsidRPr="00062575" w:rsidRDefault="00B9100C" w:rsidP="006F340E">
            <w:pPr>
              <w:spacing w:after="0" w:line="240" w:lineRule="auto"/>
              <w:jc w:val="center"/>
              <w:rPr>
                <w:rFonts w:ascii="Times New Roman" w:hAnsi="Times New Roman"/>
                <w:b/>
                <w:sz w:val="24"/>
                <w:szCs w:val="24"/>
              </w:rPr>
            </w:pPr>
          </w:p>
        </w:tc>
        <w:tc>
          <w:tcPr>
            <w:tcW w:w="1208" w:type="dxa"/>
          </w:tcPr>
          <w:p w14:paraId="7EA4A729" w14:textId="77777777" w:rsidR="00B9100C" w:rsidRPr="00062575" w:rsidRDefault="00B9100C" w:rsidP="006F340E">
            <w:pPr>
              <w:spacing w:after="0" w:line="240" w:lineRule="auto"/>
              <w:jc w:val="center"/>
              <w:rPr>
                <w:rFonts w:ascii="Times New Roman" w:hAnsi="Times New Roman"/>
                <w:b/>
                <w:sz w:val="24"/>
                <w:szCs w:val="24"/>
              </w:rPr>
            </w:pPr>
          </w:p>
        </w:tc>
        <w:tc>
          <w:tcPr>
            <w:tcW w:w="1422" w:type="dxa"/>
          </w:tcPr>
          <w:p w14:paraId="0DADD964" w14:textId="77777777" w:rsidR="00B9100C" w:rsidRPr="00062575" w:rsidRDefault="00B9100C" w:rsidP="006F340E">
            <w:pPr>
              <w:spacing w:after="0" w:line="240" w:lineRule="auto"/>
              <w:jc w:val="center"/>
              <w:rPr>
                <w:rFonts w:ascii="Times New Roman" w:hAnsi="Times New Roman"/>
                <w:b/>
                <w:sz w:val="24"/>
                <w:szCs w:val="24"/>
              </w:rPr>
            </w:pPr>
          </w:p>
        </w:tc>
        <w:tc>
          <w:tcPr>
            <w:tcW w:w="1398" w:type="dxa"/>
          </w:tcPr>
          <w:p w14:paraId="617990CA" w14:textId="77777777" w:rsidR="00B9100C" w:rsidRPr="00062575" w:rsidRDefault="00B9100C" w:rsidP="006F340E">
            <w:pPr>
              <w:spacing w:after="0" w:line="240" w:lineRule="auto"/>
              <w:jc w:val="center"/>
              <w:rPr>
                <w:rFonts w:ascii="Times New Roman" w:hAnsi="Times New Roman"/>
                <w:b/>
                <w:sz w:val="24"/>
                <w:szCs w:val="24"/>
              </w:rPr>
            </w:pPr>
          </w:p>
        </w:tc>
        <w:tc>
          <w:tcPr>
            <w:tcW w:w="1606" w:type="dxa"/>
          </w:tcPr>
          <w:p w14:paraId="0FB48FD2" w14:textId="77777777" w:rsidR="00B9100C" w:rsidRPr="00062575" w:rsidRDefault="00B9100C" w:rsidP="006F340E">
            <w:pPr>
              <w:spacing w:after="0" w:line="240" w:lineRule="auto"/>
              <w:jc w:val="center"/>
              <w:rPr>
                <w:rFonts w:ascii="Times New Roman" w:hAnsi="Times New Roman"/>
                <w:b/>
                <w:sz w:val="24"/>
                <w:szCs w:val="24"/>
              </w:rPr>
            </w:pPr>
          </w:p>
        </w:tc>
      </w:tr>
      <w:tr w:rsidR="00B9100C" w:rsidRPr="00062575" w14:paraId="2A5100BF" w14:textId="77777777" w:rsidTr="006F340E">
        <w:tc>
          <w:tcPr>
            <w:tcW w:w="9228" w:type="dxa"/>
            <w:gridSpan w:val="7"/>
          </w:tcPr>
          <w:p w14:paraId="5AC9E411" w14:textId="77777777" w:rsidR="00B9100C" w:rsidRPr="00062575" w:rsidRDefault="00B9100C" w:rsidP="006F340E">
            <w:pPr>
              <w:spacing w:after="0" w:line="240" w:lineRule="auto"/>
              <w:jc w:val="right"/>
              <w:rPr>
                <w:rFonts w:ascii="Times New Roman" w:hAnsi="Times New Roman"/>
                <w:b/>
                <w:sz w:val="24"/>
                <w:szCs w:val="24"/>
              </w:rPr>
            </w:pPr>
            <w:r w:rsidRPr="00062575">
              <w:rPr>
                <w:rFonts w:ascii="Times New Roman" w:hAnsi="Times New Roman"/>
                <w:b/>
                <w:sz w:val="24"/>
                <w:szCs w:val="24"/>
              </w:rPr>
              <w:t>ЗАГАЛЬНА ВАРТІСТЬ ТОВАРУ без ПДВ</w:t>
            </w:r>
          </w:p>
        </w:tc>
        <w:tc>
          <w:tcPr>
            <w:tcW w:w="1606" w:type="dxa"/>
          </w:tcPr>
          <w:p w14:paraId="0E3F37EC" w14:textId="77777777" w:rsidR="00B9100C" w:rsidRPr="00062575" w:rsidRDefault="00B9100C" w:rsidP="006F340E">
            <w:pPr>
              <w:spacing w:after="0" w:line="240" w:lineRule="auto"/>
              <w:jc w:val="center"/>
              <w:rPr>
                <w:rFonts w:ascii="Times New Roman" w:hAnsi="Times New Roman"/>
                <w:b/>
                <w:sz w:val="24"/>
                <w:szCs w:val="24"/>
              </w:rPr>
            </w:pPr>
          </w:p>
        </w:tc>
      </w:tr>
    </w:tbl>
    <w:p w14:paraId="00967915" w14:textId="77777777" w:rsidR="00B9100C" w:rsidRPr="00062575" w:rsidRDefault="00B9100C" w:rsidP="00B9100C">
      <w:pPr>
        <w:spacing w:after="0" w:line="240" w:lineRule="auto"/>
        <w:rPr>
          <w:rFonts w:ascii="Times New Roman" w:hAnsi="Times New Roman"/>
          <w:spacing w:val="2"/>
          <w:sz w:val="24"/>
          <w:szCs w:val="24"/>
        </w:rPr>
      </w:pPr>
    </w:p>
    <w:p w14:paraId="27AFB801" w14:textId="77777777" w:rsidR="00B9100C" w:rsidRPr="00062575" w:rsidRDefault="00B9100C" w:rsidP="00B9100C">
      <w:pPr>
        <w:spacing w:after="0" w:line="240" w:lineRule="auto"/>
        <w:rPr>
          <w:rFonts w:ascii="Times New Roman" w:hAnsi="Times New Roman"/>
          <w:b/>
          <w:sz w:val="24"/>
          <w:szCs w:val="24"/>
        </w:rPr>
      </w:pPr>
      <w:r w:rsidRPr="00062575">
        <w:rPr>
          <w:rFonts w:ascii="Times New Roman" w:hAnsi="Times New Roman"/>
          <w:spacing w:val="2"/>
          <w:sz w:val="24"/>
          <w:szCs w:val="24"/>
        </w:rPr>
        <w:t>Загальна</w:t>
      </w:r>
      <w:r w:rsidRPr="00062575">
        <w:rPr>
          <w:rFonts w:ascii="Times New Roman" w:hAnsi="Times New Roman"/>
          <w:sz w:val="24"/>
          <w:szCs w:val="24"/>
        </w:rPr>
        <w:t xml:space="preserve"> вартість договору  становить</w:t>
      </w:r>
      <w:r w:rsidRPr="00062575">
        <w:rPr>
          <w:rFonts w:ascii="Times New Roman" w:hAnsi="Times New Roman"/>
          <w:b/>
          <w:sz w:val="24"/>
          <w:szCs w:val="24"/>
        </w:rPr>
        <w:t xml:space="preserve">___________ грн (_______________________), </w:t>
      </w:r>
      <w:r w:rsidRPr="00062575">
        <w:rPr>
          <w:rFonts w:ascii="Times New Roman" w:hAnsi="Times New Roman"/>
          <w:sz w:val="24"/>
          <w:szCs w:val="24"/>
        </w:rPr>
        <w:t>в тому числі ПДВ__:</w:t>
      </w:r>
      <w:r w:rsidRPr="00062575">
        <w:rPr>
          <w:rFonts w:ascii="Times New Roman" w:hAnsi="Times New Roman"/>
          <w:bCs/>
          <w:sz w:val="24"/>
          <w:szCs w:val="24"/>
        </w:rPr>
        <w:t xml:space="preserve">____________ </w:t>
      </w:r>
      <w:r w:rsidRPr="00062575">
        <w:rPr>
          <w:rFonts w:ascii="Times New Roman" w:hAnsi="Times New Roman"/>
          <w:bCs/>
          <w:sz w:val="24"/>
          <w:szCs w:val="24"/>
          <w:lang w:eastAsia="uk-UA"/>
        </w:rPr>
        <w:t>грн</w:t>
      </w:r>
      <w:r w:rsidRPr="00062575">
        <w:rPr>
          <w:rFonts w:ascii="Times New Roman" w:hAnsi="Times New Roman"/>
          <w:sz w:val="24"/>
          <w:szCs w:val="24"/>
        </w:rPr>
        <w:t>. (</w:t>
      </w:r>
      <w:r w:rsidRPr="00062575">
        <w:rPr>
          <w:rFonts w:ascii="Times New Roman" w:hAnsi="Times New Roman"/>
          <w:i/>
          <w:sz w:val="24"/>
          <w:szCs w:val="24"/>
        </w:rPr>
        <w:t>за наявності</w:t>
      </w:r>
      <w:r w:rsidRPr="00062575">
        <w:rPr>
          <w:rFonts w:ascii="Times New Roman" w:hAnsi="Times New Roman"/>
          <w:sz w:val="24"/>
          <w:szCs w:val="24"/>
        </w:rPr>
        <w:t>)</w:t>
      </w:r>
    </w:p>
    <w:p w14:paraId="06DCC991" w14:textId="77777777" w:rsidR="00B9100C" w:rsidRPr="00062575" w:rsidRDefault="00B9100C" w:rsidP="003C44B5">
      <w:pPr>
        <w:spacing w:after="0" w:line="240" w:lineRule="auto"/>
        <w:jc w:val="center"/>
        <w:rPr>
          <w:rFonts w:ascii="Times New Roman" w:hAnsi="Times New Roman"/>
          <w:b/>
          <w:sz w:val="24"/>
          <w:szCs w:val="24"/>
        </w:rPr>
      </w:pPr>
    </w:p>
    <w:p w14:paraId="18AEAE58" w14:textId="77777777" w:rsidR="00667643" w:rsidRPr="00062575" w:rsidRDefault="00667643" w:rsidP="003C44B5">
      <w:pPr>
        <w:spacing w:after="0" w:line="240" w:lineRule="auto"/>
        <w:jc w:val="center"/>
        <w:rPr>
          <w:rFonts w:ascii="Times New Roman" w:hAnsi="Times New Roman"/>
          <w:b/>
          <w:sz w:val="24"/>
          <w:szCs w:val="24"/>
        </w:rPr>
      </w:pPr>
    </w:p>
    <w:tbl>
      <w:tblPr>
        <w:tblW w:w="10834" w:type="dxa"/>
        <w:tblLayout w:type="fixed"/>
        <w:tblLook w:val="0000" w:firstRow="0" w:lastRow="0" w:firstColumn="0" w:lastColumn="0" w:noHBand="0" w:noVBand="0"/>
      </w:tblPr>
      <w:tblGrid>
        <w:gridCol w:w="4876"/>
        <w:gridCol w:w="541"/>
        <w:gridCol w:w="4333"/>
        <w:gridCol w:w="1084"/>
      </w:tblGrid>
      <w:tr w:rsidR="00BA2A28" w:rsidRPr="00062575" w14:paraId="4DEAFF0C" w14:textId="77777777" w:rsidTr="00083BA8">
        <w:trPr>
          <w:gridAfter w:val="1"/>
          <w:wAfter w:w="1084" w:type="dxa"/>
        </w:trPr>
        <w:tc>
          <w:tcPr>
            <w:tcW w:w="4876" w:type="dxa"/>
          </w:tcPr>
          <w:p w14:paraId="7C865B44" w14:textId="4B474E38" w:rsidR="00BA2A28" w:rsidRPr="00062575" w:rsidRDefault="00BA2A28" w:rsidP="00D91878">
            <w:pPr>
              <w:spacing w:after="0" w:line="240" w:lineRule="auto"/>
              <w:rPr>
                <w:rFonts w:ascii="Times New Roman" w:hAnsi="Times New Roman"/>
                <w:sz w:val="24"/>
                <w:szCs w:val="24"/>
              </w:rPr>
            </w:pPr>
          </w:p>
        </w:tc>
        <w:tc>
          <w:tcPr>
            <w:tcW w:w="4874" w:type="dxa"/>
            <w:gridSpan w:val="2"/>
          </w:tcPr>
          <w:p w14:paraId="04230106" w14:textId="77777777" w:rsidR="00BA2A28" w:rsidRPr="00062575" w:rsidRDefault="00BA2A28" w:rsidP="00D91878">
            <w:pPr>
              <w:spacing w:after="0" w:line="240" w:lineRule="auto"/>
              <w:rPr>
                <w:rFonts w:ascii="Times New Roman" w:hAnsi="Times New Roman"/>
                <w:sz w:val="24"/>
                <w:szCs w:val="24"/>
              </w:rPr>
            </w:pPr>
          </w:p>
        </w:tc>
      </w:tr>
      <w:tr w:rsidR="002D2AF7" w:rsidRPr="00062575" w14:paraId="09802A9B" w14:textId="77777777" w:rsidTr="00083BA8">
        <w:tblPrEx>
          <w:tblLook w:val="04A0" w:firstRow="1" w:lastRow="0" w:firstColumn="1" w:lastColumn="0" w:noHBand="0" w:noVBand="1"/>
        </w:tblPrEx>
        <w:tc>
          <w:tcPr>
            <w:tcW w:w="5417" w:type="dxa"/>
            <w:gridSpan w:val="2"/>
            <w:shd w:val="clear" w:color="auto" w:fill="auto"/>
          </w:tcPr>
          <w:p w14:paraId="3456D9B0" w14:textId="77777777" w:rsidR="00A0708E" w:rsidRPr="00062575" w:rsidRDefault="00A0708E" w:rsidP="002D2AF7">
            <w:pPr>
              <w:tabs>
                <w:tab w:val="left" w:pos="360"/>
              </w:tabs>
              <w:spacing w:after="0" w:line="240" w:lineRule="auto"/>
              <w:jc w:val="center"/>
              <w:rPr>
                <w:rFonts w:ascii="Times New Roman" w:hAnsi="Times New Roman"/>
                <w:b/>
                <w:spacing w:val="2"/>
                <w:sz w:val="24"/>
                <w:szCs w:val="24"/>
              </w:rPr>
            </w:pPr>
            <w:r w:rsidRPr="00062575">
              <w:rPr>
                <w:rFonts w:ascii="Times New Roman" w:hAnsi="Times New Roman"/>
                <w:b/>
                <w:sz w:val="24"/>
                <w:szCs w:val="24"/>
              </w:rPr>
              <w:t>ПРОДАВЕЦЬ:</w:t>
            </w:r>
          </w:p>
        </w:tc>
        <w:tc>
          <w:tcPr>
            <w:tcW w:w="5417" w:type="dxa"/>
            <w:gridSpan w:val="2"/>
            <w:shd w:val="clear" w:color="auto" w:fill="auto"/>
          </w:tcPr>
          <w:p w14:paraId="02EA021E" w14:textId="77777777" w:rsidR="00A0708E" w:rsidRPr="00062575" w:rsidRDefault="00A0708E" w:rsidP="002D2AF7">
            <w:pPr>
              <w:tabs>
                <w:tab w:val="left" w:pos="360"/>
              </w:tabs>
              <w:spacing w:after="0" w:line="240" w:lineRule="auto"/>
              <w:jc w:val="center"/>
              <w:rPr>
                <w:rFonts w:ascii="Times New Roman" w:hAnsi="Times New Roman"/>
                <w:b/>
                <w:sz w:val="24"/>
                <w:szCs w:val="24"/>
              </w:rPr>
            </w:pPr>
            <w:r w:rsidRPr="00062575">
              <w:rPr>
                <w:rFonts w:ascii="Times New Roman" w:hAnsi="Times New Roman"/>
                <w:b/>
                <w:sz w:val="24"/>
                <w:szCs w:val="24"/>
              </w:rPr>
              <w:t>ПОКУПЕЦЬ:</w:t>
            </w:r>
          </w:p>
          <w:p w14:paraId="665FEFD2" w14:textId="77777777" w:rsidR="00A0708E" w:rsidRPr="00062575" w:rsidRDefault="00A0708E" w:rsidP="002D2AF7">
            <w:pPr>
              <w:tabs>
                <w:tab w:val="left" w:pos="360"/>
              </w:tabs>
              <w:spacing w:after="0" w:line="240" w:lineRule="auto"/>
              <w:jc w:val="center"/>
              <w:rPr>
                <w:rFonts w:ascii="Times New Roman" w:hAnsi="Times New Roman"/>
                <w:b/>
                <w:spacing w:val="2"/>
                <w:sz w:val="24"/>
                <w:szCs w:val="24"/>
              </w:rPr>
            </w:pPr>
          </w:p>
        </w:tc>
      </w:tr>
      <w:tr w:rsidR="002D2AF7" w:rsidRPr="00062575" w14:paraId="15E47DD4" w14:textId="77777777" w:rsidTr="00083BA8">
        <w:tblPrEx>
          <w:tblLook w:val="04A0" w:firstRow="1" w:lastRow="0" w:firstColumn="1" w:lastColumn="0" w:noHBand="0" w:noVBand="1"/>
        </w:tblPrEx>
        <w:tc>
          <w:tcPr>
            <w:tcW w:w="5417" w:type="dxa"/>
            <w:gridSpan w:val="2"/>
            <w:shd w:val="clear" w:color="auto" w:fill="auto"/>
          </w:tcPr>
          <w:p w14:paraId="14EF223A" w14:textId="77777777" w:rsidR="00A0708E" w:rsidRPr="00062575" w:rsidRDefault="00A0708E" w:rsidP="002D2AF7">
            <w:pPr>
              <w:tabs>
                <w:tab w:val="left" w:pos="360"/>
              </w:tabs>
              <w:spacing w:after="0" w:line="240" w:lineRule="auto"/>
              <w:jc w:val="center"/>
              <w:rPr>
                <w:rFonts w:ascii="Times New Roman" w:hAnsi="Times New Roman"/>
                <w:b/>
                <w:spacing w:val="2"/>
                <w:sz w:val="24"/>
                <w:szCs w:val="24"/>
              </w:rPr>
            </w:pPr>
          </w:p>
        </w:tc>
        <w:tc>
          <w:tcPr>
            <w:tcW w:w="5417" w:type="dxa"/>
            <w:gridSpan w:val="2"/>
            <w:shd w:val="clear" w:color="auto" w:fill="auto"/>
          </w:tcPr>
          <w:p w14:paraId="3500BB1A" w14:textId="77777777" w:rsidR="00A0708E" w:rsidRPr="00062575" w:rsidRDefault="00A0708E" w:rsidP="002D2AF7">
            <w:pPr>
              <w:tabs>
                <w:tab w:val="left" w:pos="360"/>
              </w:tabs>
              <w:spacing w:after="0" w:line="240" w:lineRule="auto"/>
              <w:jc w:val="center"/>
              <w:rPr>
                <w:rFonts w:ascii="Times New Roman" w:hAnsi="Times New Roman"/>
                <w:b/>
                <w:sz w:val="24"/>
                <w:szCs w:val="24"/>
              </w:rPr>
            </w:pPr>
            <w:r w:rsidRPr="00062575">
              <w:rPr>
                <w:rFonts w:ascii="Times New Roman" w:hAnsi="Times New Roman"/>
                <w:b/>
                <w:sz w:val="24"/>
                <w:szCs w:val="24"/>
              </w:rPr>
              <w:t>ДУ «ЛЬВІВСЬКИЙ ОЦКПХ МОЗ»</w:t>
            </w:r>
          </w:p>
          <w:p w14:paraId="7816987A" w14:textId="77777777" w:rsidR="00A0708E" w:rsidRPr="00062575" w:rsidRDefault="00A0708E" w:rsidP="002D2AF7">
            <w:pPr>
              <w:tabs>
                <w:tab w:val="left" w:pos="360"/>
              </w:tabs>
              <w:spacing w:after="0" w:line="240" w:lineRule="auto"/>
              <w:jc w:val="center"/>
              <w:rPr>
                <w:rFonts w:ascii="Times New Roman" w:hAnsi="Times New Roman"/>
                <w:b/>
                <w:spacing w:val="2"/>
                <w:sz w:val="24"/>
                <w:szCs w:val="24"/>
              </w:rPr>
            </w:pPr>
          </w:p>
        </w:tc>
      </w:tr>
      <w:tr w:rsidR="002D2AF7" w:rsidRPr="00062575" w14:paraId="15827FF9" w14:textId="77777777" w:rsidTr="00083BA8">
        <w:tblPrEx>
          <w:tblLook w:val="04A0" w:firstRow="1" w:lastRow="0" w:firstColumn="1" w:lastColumn="0" w:noHBand="0" w:noVBand="1"/>
        </w:tblPrEx>
        <w:tc>
          <w:tcPr>
            <w:tcW w:w="5417" w:type="dxa"/>
            <w:gridSpan w:val="2"/>
            <w:shd w:val="clear" w:color="auto" w:fill="auto"/>
          </w:tcPr>
          <w:p w14:paraId="79BBEB14" w14:textId="77777777" w:rsidR="00A0708E" w:rsidRPr="00062575" w:rsidRDefault="00A0708E" w:rsidP="002D2AF7">
            <w:pPr>
              <w:tabs>
                <w:tab w:val="left" w:pos="360"/>
              </w:tabs>
              <w:spacing w:after="0" w:line="240" w:lineRule="auto"/>
              <w:jc w:val="center"/>
              <w:rPr>
                <w:rFonts w:ascii="Times New Roman" w:hAnsi="Times New Roman"/>
                <w:b/>
                <w:spacing w:val="2"/>
                <w:sz w:val="24"/>
                <w:szCs w:val="24"/>
              </w:rPr>
            </w:pPr>
          </w:p>
        </w:tc>
        <w:tc>
          <w:tcPr>
            <w:tcW w:w="5417" w:type="dxa"/>
            <w:gridSpan w:val="2"/>
            <w:shd w:val="clear" w:color="auto" w:fill="auto"/>
          </w:tcPr>
          <w:p w14:paraId="571D2E35" w14:textId="77777777" w:rsidR="00A0708E" w:rsidRPr="00062575" w:rsidRDefault="00A0708E" w:rsidP="002D2AF7">
            <w:pPr>
              <w:pStyle w:val="aff3"/>
              <w:rPr>
                <w:rFonts w:ascii="Times New Roman" w:eastAsia="Times New Roman" w:hAnsi="Times New Roman"/>
                <w:b/>
                <w:spacing w:val="2"/>
                <w:sz w:val="24"/>
                <w:szCs w:val="24"/>
                <w:lang w:val="uk-UA"/>
              </w:rPr>
            </w:pPr>
          </w:p>
        </w:tc>
      </w:tr>
      <w:tr w:rsidR="002D2AF7" w:rsidRPr="00062575" w14:paraId="47A4A243" w14:textId="77777777" w:rsidTr="00083BA8">
        <w:tblPrEx>
          <w:tblLook w:val="04A0" w:firstRow="1" w:lastRow="0" w:firstColumn="1" w:lastColumn="0" w:noHBand="0" w:noVBand="1"/>
        </w:tblPrEx>
        <w:tc>
          <w:tcPr>
            <w:tcW w:w="5417" w:type="dxa"/>
            <w:gridSpan w:val="2"/>
            <w:shd w:val="clear" w:color="auto" w:fill="auto"/>
          </w:tcPr>
          <w:p w14:paraId="4A742955" w14:textId="77777777" w:rsidR="00A0708E" w:rsidRPr="00062575" w:rsidRDefault="00A0708E" w:rsidP="002D2AF7">
            <w:pPr>
              <w:spacing w:after="0" w:line="240" w:lineRule="auto"/>
              <w:rPr>
                <w:rFonts w:ascii="Times New Roman" w:hAnsi="Times New Roman"/>
                <w:b/>
                <w:sz w:val="24"/>
                <w:szCs w:val="24"/>
              </w:rPr>
            </w:pPr>
          </w:p>
          <w:p w14:paraId="65626C5B" w14:textId="77777777" w:rsidR="00A0708E" w:rsidRPr="00062575" w:rsidRDefault="00A0708E" w:rsidP="002D2AF7">
            <w:pPr>
              <w:spacing w:after="0" w:line="240" w:lineRule="auto"/>
              <w:rPr>
                <w:rFonts w:ascii="Times New Roman" w:hAnsi="Times New Roman"/>
                <w:b/>
                <w:sz w:val="24"/>
                <w:szCs w:val="24"/>
              </w:rPr>
            </w:pPr>
          </w:p>
          <w:p w14:paraId="0BE3CE08" w14:textId="77777777" w:rsidR="00A0708E" w:rsidRPr="00062575" w:rsidRDefault="00A0708E" w:rsidP="002D2AF7">
            <w:pPr>
              <w:spacing w:after="0" w:line="240" w:lineRule="auto"/>
              <w:rPr>
                <w:rFonts w:ascii="Times New Roman" w:hAnsi="Times New Roman"/>
                <w:b/>
                <w:sz w:val="24"/>
                <w:szCs w:val="24"/>
              </w:rPr>
            </w:pPr>
            <w:r w:rsidRPr="00062575">
              <w:rPr>
                <w:rFonts w:ascii="Times New Roman" w:hAnsi="Times New Roman"/>
                <w:b/>
                <w:sz w:val="24"/>
                <w:szCs w:val="24"/>
              </w:rPr>
              <w:t xml:space="preserve">______________________ </w:t>
            </w:r>
          </w:p>
          <w:p w14:paraId="3D63BCC2" w14:textId="77777777" w:rsidR="00A0708E" w:rsidRPr="00062575" w:rsidRDefault="00A0708E" w:rsidP="00756921">
            <w:pPr>
              <w:pStyle w:val="37"/>
              <w:rPr>
                <w:rFonts w:ascii="Times New Roman" w:hAnsi="Times New Roman"/>
                <w:b/>
                <w:spacing w:val="2"/>
                <w:sz w:val="24"/>
                <w:szCs w:val="24"/>
              </w:rPr>
            </w:pPr>
            <w:r w:rsidRPr="00062575">
              <w:rPr>
                <w:rFonts w:ascii="Times New Roman" w:hAnsi="Times New Roman"/>
                <w:b/>
                <w:sz w:val="24"/>
                <w:szCs w:val="24"/>
              </w:rPr>
              <w:t>(м.п.)</w:t>
            </w:r>
          </w:p>
        </w:tc>
        <w:tc>
          <w:tcPr>
            <w:tcW w:w="5417" w:type="dxa"/>
            <w:gridSpan w:val="2"/>
            <w:shd w:val="clear" w:color="auto" w:fill="auto"/>
          </w:tcPr>
          <w:p w14:paraId="364D2CA1" w14:textId="77777777" w:rsidR="00A0708E" w:rsidRPr="00062575" w:rsidRDefault="00A0708E" w:rsidP="002D2AF7">
            <w:pPr>
              <w:spacing w:after="0" w:line="240" w:lineRule="auto"/>
              <w:rPr>
                <w:rFonts w:ascii="Times New Roman" w:hAnsi="Times New Roman"/>
                <w:b/>
                <w:sz w:val="24"/>
                <w:szCs w:val="24"/>
              </w:rPr>
            </w:pPr>
            <w:r w:rsidRPr="00062575">
              <w:rPr>
                <w:rFonts w:ascii="Times New Roman" w:hAnsi="Times New Roman"/>
                <w:b/>
                <w:sz w:val="24"/>
                <w:szCs w:val="24"/>
              </w:rPr>
              <w:t xml:space="preserve">Генеральний директор </w:t>
            </w:r>
          </w:p>
          <w:p w14:paraId="49B5E146" w14:textId="77777777" w:rsidR="00A0708E" w:rsidRPr="00062575" w:rsidRDefault="00A0708E" w:rsidP="002D2AF7">
            <w:pPr>
              <w:spacing w:after="0" w:line="240" w:lineRule="auto"/>
              <w:rPr>
                <w:rFonts w:ascii="Times New Roman" w:hAnsi="Times New Roman"/>
                <w:b/>
                <w:sz w:val="24"/>
                <w:szCs w:val="24"/>
              </w:rPr>
            </w:pPr>
          </w:p>
          <w:p w14:paraId="61900A87" w14:textId="77777777" w:rsidR="00A0708E" w:rsidRPr="00062575" w:rsidRDefault="00A0708E" w:rsidP="002D2AF7">
            <w:pPr>
              <w:spacing w:after="0" w:line="240" w:lineRule="auto"/>
              <w:rPr>
                <w:rFonts w:ascii="Times New Roman" w:hAnsi="Times New Roman"/>
                <w:b/>
                <w:sz w:val="24"/>
                <w:szCs w:val="24"/>
              </w:rPr>
            </w:pPr>
            <w:r w:rsidRPr="00062575">
              <w:rPr>
                <w:rFonts w:ascii="Times New Roman" w:hAnsi="Times New Roman"/>
                <w:b/>
                <w:sz w:val="24"/>
                <w:szCs w:val="24"/>
              </w:rPr>
              <w:t xml:space="preserve">_____________________Наталія ІВАНЧЕНКО </w:t>
            </w:r>
          </w:p>
          <w:p w14:paraId="6DF0BD8C" w14:textId="77777777" w:rsidR="00A0708E" w:rsidRPr="00062575" w:rsidRDefault="00A0708E" w:rsidP="00756921">
            <w:pPr>
              <w:pStyle w:val="37"/>
              <w:rPr>
                <w:rFonts w:ascii="Times New Roman" w:hAnsi="Times New Roman"/>
                <w:b/>
                <w:spacing w:val="2"/>
                <w:sz w:val="24"/>
                <w:szCs w:val="24"/>
              </w:rPr>
            </w:pPr>
            <w:r w:rsidRPr="00062575">
              <w:rPr>
                <w:rFonts w:ascii="Times New Roman" w:hAnsi="Times New Roman"/>
                <w:b/>
                <w:sz w:val="24"/>
                <w:szCs w:val="24"/>
              </w:rPr>
              <w:t>(м.п.)</w:t>
            </w:r>
          </w:p>
        </w:tc>
      </w:tr>
    </w:tbl>
    <w:p w14:paraId="076648B2" w14:textId="1525A47D" w:rsidR="00667643" w:rsidRPr="00062575" w:rsidRDefault="00667643" w:rsidP="00083BA8">
      <w:pPr>
        <w:ind w:firstLine="5040"/>
        <w:jc w:val="right"/>
        <w:rPr>
          <w:rFonts w:ascii="Times New Roman" w:hAnsi="Times New Roman"/>
          <w:sz w:val="24"/>
          <w:szCs w:val="24"/>
        </w:rPr>
      </w:pPr>
    </w:p>
    <w:sectPr w:rsidR="00667643" w:rsidRPr="00062575" w:rsidSect="00083BA8">
      <w:footerReference w:type="even" r:id="rId11"/>
      <w:footerReference w:type="default" r:id="rId12"/>
      <w:pgSz w:w="11906" w:h="16838"/>
      <w:pgMar w:top="539" w:right="386" w:bottom="357" w:left="902"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52EF3" w14:textId="77777777" w:rsidR="00644A94" w:rsidRDefault="00644A94" w:rsidP="00C420E7">
      <w:pPr>
        <w:spacing w:after="0" w:line="240" w:lineRule="auto"/>
      </w:pPr>
      <w:r>
        <w:separator/>
      </w:r>
    </w:p>
  </w:endnote>
  <w:endnote w:type="continuationSeparator" w:id="0">
    <w:p w14:paraId="0FEE5C83" w14:textId="77777777" w:rsidR="00644A94" w:rsidRDefault="00644A9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1B7B8" w14:textId="77777777" w:rsidR="00725059" w:rsidRDefault="00725059"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871E2E3" w14:textId="77777777" w:rsidR="00725059" w:rsidRDefault="00725059" w:rsidP="006A3B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62F47" w14:textId="77777777" w:rsidR="00725059" w:rsidRDefault="00725059"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B33F9">
      <w:rPr>
        <w:rStyle w:val="af0"/>
        <w:noProof/>
      </w:rPr>
      <w:t>2</w:t>
    </w:r>
    <w:r>
      <w:rPr>
        <w:rStyle w:val="af0"/>
      </w:rPr>
      <w:fldChar w:fldCharType="end"/>
    </w:r>
  </w:p>
  <w:p w14:paraId="63906D0A" w14:textId="77777777" w:rsidR="00725059" w:rsidRDefault="00725059" w:rsidP="006A3B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9F80B" w14:textId="77777777" w:rsidR="00644A94" w:rsidRDefault="00644A94" w:rsidP="00C420E7">
      <w:pPr>
        <w:spacing w:after="0" w:line="240" w:lineRule="auto"/>
      </w:pPr>
      <w:r>
        <w:separator/>
      </w:r>
    </w:p>
  </w:footnote>
  <w:footnote w:type="continuationSeparator" w:id="0">
    <w:p w14:paraId="114336A8" w14:textId="77777777" w:rsidR="00644A94" w:rsidRDefault="00644A94"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6DB"/>
    <w:multiLevelType w:val="hybridMultilevel"/>
    <w:tmpl w:val="C9AEB0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5DC7884"/>
    <w:multiLevelType w:val="multilevel"/>
    <w:tmpl w:val="55528D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EA444E"/>
    <w:multiLevelType w:val="hybridMultilevel"/>
    <w:tmpl w:val="2F9AA7C8"/>
    <w:lvl w:ilvl="0" w:tplc="40FC555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CB7E8F"/>
    <w:multiLevelType w:val="hybridMultilevel"/>
    <w:tmpl w:val="DD4E7660"/>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7">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25171EE4"/>
    <w:multiLevelType w:val="hybridMultilevel"/>
    <w:tmpl w:val="84C28742"/>
    <w:lvl w:ilvl="0" w:tplc="40FC5552">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1">
    <w:nsid w:val="2BB03E71"/>
    <w:multiLevelType w:val="hybridMultilevel"/>
    <w:tmpl w:val="F7D68E6E"/>
    <w:lvl w:ilvl="0" w:tplc="9094DFD8">
      <w:numFmt w:val="bullet"/>
      <w:lvlText w:val=""/>
      <w:lvlJc w:val="left"/>
      <w:pPr>
        <w:ind w:left="733" w:hanging="360"/>
      </w:pPr>
      <w:rPr>
        <w:rFonts w:ascii="Symbol" w:eastAsia="Times New Roman" w:hAnsi="Symbol" w:hint="default"/>
      </w:rPr>
    </w:lvl>
    <w:lvl w:ilvl="1" w:tplc="04190003" w:tentative="1">
      <w:start w:val="1"/>
      <w:numFmt w:val="bullet"/>
      <w:lvlText w:val="o"/>
      <w:lvlJc w:val="left"/>
      <w:pPr>
        <w:ind w:left="1453" w:hanging="360"/>
      </w:pPr>
      <w:rPr>
        <w:rFonts w:ascii="Courier New" w:hAnsi="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2">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2261BAF"/>
    <w:multiLevelType w:val="multilevel"/>
    <w:tmpl w:val="82184A6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028"/>
        </w:tabs>
        <w:ind w:left="2028" w:hanging="72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260"/>
        </w:tabs>
        <w:ind w:left="3260" w:hanging="108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492"/>
        </w:tabs>
        <w:ind w:left="4492" w:hanging="1440"/>
      </w:pPr>
      <w:rPr>
        <w:rFonts w:cs="Times New Roman" w:hint="default"/>
      </w:rPr>
    </w:lvl>
    <w:lvl w:ilvl="8">
      <w:start w:val="1"/>
      <w:numFmt w:val="decimal"/>
      <w:lvlText w:val="%1.%2.%3.%4.%5.%6.%7.%8.%9."/>
      <w:lvlJc w:val="left"/>
      <w:pPr>
        <w:tabs>
          <w:tab w:val="num" w:pos="4928"/>
        </w:tabs>
        <w:ind w:left="4928" w:hanging="1440"/>
      </w:pPr>
      <w:rPr>
        <w:rFonts w:cs="Times New Roman"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7184ACF"/>
    <w:multiLevelType w:val="hybridMultilevel"/>
    <w:tmpl w:val="61DE1E54"/>
    <w:lvl w:ilvl="0" w:tplc="6770CF1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92D405C"/>
    <w:multiLevelType w:val="multilevel"/>
    <w:tmpl w:val="9A927630"/>
    <w:lvl w:ilvl="0">
      <w:start w:val="14"/>
      <w:numFmt w:val="decimal"/>
      <w:lvlText w:val="%1."/>
      <w:lvlJc w:val="left"/>
      <w:pPr>
        <w:tabs>
          <w:tab w:val="num" w:pos="450"/>
        </w:tabs>
        <w:ind w:left="450" w:hanging="450"/>
      </w:pPr>
      <w:rPr>
        <w:rFonts w:cs="Times New Roman" w:hint="default"/>
        <w:color w:val="000000"/>
        <w:sz w:val="22"/>
      </w:rPr>
    </w:lvl>
    <w:lvl w:ilvl="1">
      <w:start w:val="6"/>
      <w:numFmt w:val="decimal"/>
      <w:lvlText w:val="%1.%2."/>
      <w:lvlJc w:val="left"/>
      <w:pPr>
        <w:tabs>
          <w:tab w:val="num" w:pos="876"/>
        </w:tabs>
        <w:ind w:left="876" w:hanging="450"/>
      </w:pPr>
      <w:rPr>
        <w:rFonts w:cs="Times New Roman" w:hint="default"/>
        <w:color w:val="000000"/>
        <w:sz w:val="22"/>
      </w:rPr>
    </w:lvl>
    <w:lvl w:ilvl="2">
      <w:start w:val="1"/>
      <w:numFmt w:val="decimal"/>
      <w:lvlText w:val="%1.%2.%3."/>
      <w:lvlJc w:val="left"/>
      <w:pPr>
        <w:tabs>
          <w:tab w:val="num" w:pos="1572"/>
        </w:tabs>
        <w:ind w:left="1572" w:hanging="720"/>
      </w:pPr>
      <w:rPr>
        <w:rFonts w:cs="Times New Roman" w:hint="default"/>
        <w:color w:val="000000"/>
        <w:sz w:val="22"/>
      </w:rPr>
    </w:lvl>
    <w:lvl w:ilvl="3">
      <w:start w:val="1"/>
      <w:numFmt w:val="decimal"/>
      <w:lvlText w:val="%1.%2.%3.%4."/>
      <w:lvlJc w:val="left"/>
      <w:pPr>
        <w:tabs>
          <w:tab w:val="num" w:pos="1998"/>
        </w:tabs>
        <w:ind w:left="1998" w:hanging="720"/>
      </w:pPr>
      <w:rPr>
        <w:rFonts w:cs="Times New Roman" w:hint="default"/>
        <w:color w:val="000000"/>
        <w:sz w:val="22"/>
      </w:rPr>
    </w:lvl>
    <w:lvl w:ilvl="4">
      <w:start w:val="1"/>
      <w:numFmt w:val="decimal"/>
      <w:lvlText w:val="%1.%2.%3.%4.%5."/>
      <w:lvlJc w:val="left"/>
      <w:pPr>
        <w:tabs>
          <w:tab w:val="num" w:pos="2784"/>
        </w:tabs>
        <w:ind w:left="2784" w:hanging="1080"/>
      </w:pPr>
      <w:rPr>
        <w:rFonts w:cs="Times New Roman" w:hint="default"/>
        <w:color w:val="000000"/>
        <w:sz w:val="22"/>
      </w:rPr>
    </w:lvl>
    <w:lvl w:ilvl="5">
      <w:start w:val="1"/>
      <w:numFmt w:val="decimal"/>
      <w:lvlText w:val="%1.%2.%3.%4.%5.%6."/>
      <w:lvlJc w:val="left"/>
      <w:pPr>
        <w:tabs>
          <w:tab w:val="num" w:pos="3210"/>
        </w:tabs>
        <w:ind w:left="3210" w:hanging="1080"/>
      </w:pPr>
      <w:rPr>
        <w:rFonts w:cs="Times New Roman" w:hint="default"/>
        <w:color w:val="000000"/>
        <w:sz w:val="22"/>
      </w:rPr>
    </w:lvl>
    <w:lvl w:ilvl="6">
      <w:start w:val="1"/>
      <w:numFmt w:val="decimal"/>
      <w:lvlText w:val="%1.%2.%3.%4.%5.%6.%7."/>
      <w:lvlJc w:val="left"/>
      <w:pPr>
        <w:tabs>
          <w:tab w:val="num" w:pos="3996"/>
        </w:tabs>
        <w:ind w:left="3996" w:hanging="1440"/>
      </w:pPr>
      <w:rPr>
        <w:rFonts w:cs="Times New Roman" w:hint="default"/>
        <w:color w:val="000000"/>
        <w:sz w:val="22"/>
      </w:rPr>
    </w:lvl>
    <w:lvl w:ilvl="7">
      <w:start w:val="1"/>
      <w:numFmt w:val="decimal"/>
      <w:lvlText w:val="%1.%2.%3.%4.%5.%6.%7.%8."/>
      <w:lvlJc w:val="left"/>
      <w:pPr>
        <w:tabs>
          <w:tab w:val="num" w:pos="4422"/>
        </w:tabs>
        <w:ind w:left="4422" w:hanging="1440"/>
      </w:pPr>
      <w:rPr>
        <w:rFonts w:cs="Times New Roman" w:hint="default"/>
        <w:color w:val="000000"/>
        <w:sz w:val="22"/>
      </w:rPr>
    </w:lvl>
    <w:lvl w:ilvl="8">
      <w:start w:val="1"/>
      <w:numFmt w:val="decimal"/>
      <w:lvlText w:val="%1.%2.%3.%4.%5.%6.%7.%8.%9."/>
      <w:lvlJc w:val="left"/>
      <w:pPr>
        <w:tabs>
          <w:tab w:val="num" w:pos="4848"/>
        </w:tabs>
        <w:ind w:left="4848" w:hanging="1440"/>
      </w:pPr>
      <w:rPr>
        <w:rFonts w:cs="Times New Roman" w:hint="default"/>
        <w:color w:val="000000"/>
        <w:sz w:val="22"/>
      </w:rPr>
    </w:lvl>
  </w:abstractNum>
  <w:abstractNum w:abstractNumId="17">
    <w:nsid w:val="44123442"/>
    <w:multiLevelType w:val="hybridMultilevel"/>
    <w:tmpl w:val="1DF0DCB0"/>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21">
    <w:nsid w:val="58697703"/>
    <w:multiLevelType w:val="multilevel"/>
    <w:tmpl w:val="4816E158"/>
    <w:lvl w:ilvl="0">
      <w:start w:val="15"/>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4">
    <w:nsid w:val="6FF424C3"/>
    <w:multiLevelType w:val="hybridMultilevel"/>
    <w:tmpl w:val="61B6EB02"/>
    <w:lvl w:ilvl="0" w:tplc="6576EA48">
      <w:numFmt w:val="bullet"/>
      <w:lvlText w:val=""/>
      <w:lvlJc w:val="left"/>
      <w:pPr>
        <w:ind w:left="373" w:hanging="360"/>
      </w:pPr>
      <w:rPr>
        <w:rFonts w:ascii="Symbol" w:eastAsia="Times New Roman" w:hAnsi="Symbol" w:hint="default"/>
      </w:rPr>
    </w:lvl>
    <w:lvl w:ilvl="1" w:tplc="04190003" w:tentative="1">
      <w:start w:val="1"/>
      <w:numFmt w:val="bullet"/>
      <w:lvlText w:val="o"/>
      <w:lvlJc w:val="left"/>
      <w:pPr>
        <w:ind w:left="1093" w:hanging="360"/>
      </w:pPr>
      <w:rPr>
        <w:rFonts w:ascii="Courier New" w:hAnsi="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5">
    <w:nsid w:val="75E10DC3"/>
    <w:multiLevelType w:val="multilevel"/>
    <w:tmpl w:val="E894329A"/>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7DEF1D6E"/>
    <w:multiLevelType w:val="hybridMultilevel"/>
    <w:tmpl w:val="7A78BFF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23"/>
  </w:num>
  <w:num w:numId="4">
    <w:abstractNumId w:val="22"/>
  </w:num>
  <w:num w:numId="5">
    <w:abstractNumId w:val="14"/>
  </w:num>
  <w:num w:numId="6">
    <w:abstractNumId w:val="3"/>
  </w:num>
  <w:num w:numId="7">
    <w:abstractNumId w:val="26"/>
  </w:num>
  <w:num w:numId="8">
    <w:abstractNumId w:val="9"/>
  </w:num>
  <w:num w:numId="9">
    <w:abstractNumId w:val="2"/>
  </w:num>
  <w:num w:numId="10">
    <w:abstractNumId w:val="18"/>
  </w:num>
  <w:num w:numId="11">
    <w:abstractNumId w:val="25"/>
  </w:num>
  <w:num w:numId="12">
    <w:abstractNumId w:val="8"/>
  </w:num>
  <w:num w:numId="13">
    <w:abstractNumId w:val="13"/>
  </w:num>
  <w:num w:numId="14">
    <w:abstractNumId w:val="5"/>
  </w:num>
  <w:num w:numId="15">
    <w:abstractNumId w:val="10"/>
  </w:num>
  <w:num w:numId="16">
    <w:abstractNumId w:val="21"/>
  </w:num>
  <w:num w:numId="17">
    <w:abstractNumId w:val="16"/>
  </w:num>
  <w:num w:numId="18">
    <w:abstractNumId w:val="20"/>
  </w:num>
  <w:num w:numId="19">
    <w:abstractNumId w:val="24"/>
  </w:num>
  <w:num w:numId="20">
    <w:abstractNumId w:val="11"/>
  </w:num>
  <w:num w:numId="21">
    <w:abstractNumId w:val="17"/>
  </w:num>
  <w:num w:numId="22">
    <w:abstractNumId w:val="4"/>
  </w:num>
  <w:num w:numId="23">
    <w:abstractNumId w:val="19"/>
  </w:num>
  <w:num w:numId="24">
    <w:abstractNumId w:val="6"/>
  </w:num>
  <w:num w:numId="25">
    <w:abstractNumId w:val="27"/>
  </w:num>
  <w:num w:numId="26">
    <w:abstractNumId w:val="15"/>
  </w:num>
  <w:num w:numId="27">
    <w:abstractNumId w:val="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oNotTrackMoves/>
  <w:defaultTabStop w:val="708"/>
  <w:hyphenationZone w:val="425"/>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AA2"/>
    <w:rsid w:val="00000D0C"/>
    <w:rsid w:val="00001788"/>
    <w:rsid w:val="000028FC"/>
    <w:rsid w:val="00004C5C"/>
    <w:rsid w:val="00010F5F"/>
    <w:rsid w:val="00013CB2"/>
    <w:rsid w:val="00017FC9"/>
    <w:rsid w:val="00021B02"/>
    <w:rsid w:val="00023E1E"/>
    <w:rsid w:val="000248D4"/>
    <w:rsid w:val="000252B2"/>
    <w:rsid w:val="00025F72"/>
    <w:rsid w:val="00032CA4"/>
    <w:rsid w:val="00033482"/>
    <w:rsid w:val="00035242"/>
    <w:rsid w:val="000354A4"/>
    <w:rsid w:val="0003570E"/>
    <w:rsid w:val="000371D3"/>
    <w:rsid w:val="00040825"/>
    <w:rsid w:val="00040DFC"/>
    <w:rsid w:val="00043516"/>
    <w:rsid w:val="00045BFC"/>
    <w:rsid w:val="000460AE"/>
    <w:rsid w:val="000474DC"/>
    <w:rsid w:val="0005537A"/>
    <w:rsid w:val="000562FF"/>
    <w:rsid w:val="00062575"/>
    <w:rsid w:val="00064B5F"/>
    <w:rsid w:val="00065753"/>
    <w:rsid w:val="00075459"/>
    <w:rsid w:val="0007589B"/>
    <w:rsid w:val="000779A3"/>
    <w:rsid w:val="000805F3"/>
    <w:rsid w:val="0008169C"/>
    <w:rsid w:val="00082FDD"/>
    <w:rsid w:val="00083BA8"/>
    <w:rsid w:val="00085B4E"/>
    <w:rsid w:val="000863B8"/>
    <w:rsid w:val="0008682B"/>
    <w:rsid w:val="00086D94"/>
    <w:rsid w:val="000871C3"/>
    <w:rsid w:val="0008725A"/>
    <w:rsid w:val="00087EAD"/>
    <w:rsid w:val="00091BDE"/>
    <w:rsid w:val="000920D2"/>
    <w:rsid w:val="0009605C"/>
    <w:rsid w:val="000A329B"/>
    <w:rsid w:val="000A48D9"/>
    <w:rsid w:val="000B5AD1"/>
    <w:rsid w:val="000B6DA4"/>
    <w:rsid w:val="000B789B"/>
    <w:rsid w:val="000B7915"/>
    <w:rsid w:val="000C019F"/>
    <w:rsid w:val="000C104D"/>
    <w:rsid w:val="000C30B6"/>
    <w:rsid w:val="000C3BE0"/>
    <w:rsid w:val="000C3F98"/>
    <w:rsid w:val="000C4ECA"/>
    <w:rsid w:val="000C6DC2"/>
    <w:rsid w:val="000D0F04"/>
    <w:rsid w:val="000D1CE4"/>
    <w:rsid w:val="000D35B9"/>
    <w:rsid w:val="000D3EE4"/>
    <w:rsid w:val="000D4F26"/>
    <w:rsid w:val="000E0186"/>
    <w:rsid w:val="000E154A"/>
    <w:rsid w:val="000E1603"/>
    <w:rsid w:val="000E1CDD"/>
    <w:rsid w:val="000E229A"/>
    <w:rsid w:val="000E2789"/>
    <w:rsid w:val="000E4706"/>
    <w:rsid w:val="000E52AB"/>
    <w:rsid w:val="000E5DD4"/>
    <w:rsid w:val="000E7543"/>
    <w:rsid w:val="000F174F"/>
    <w:rsid w:val="000F2D6B"/>
    <w:rsid w:val="000F67BD"/>
    <w:rsid w:val="0010262E"/>
    <w:rsid w:val="001026E1"/>
    <w:rsid w:val="001032D3"/>
    <w:rsid w:val="00103F75"/>
    <w:rsid w:val="00104178"/>
    <w:rsid w:val="00105F98"/>
    <w:rsid w:val="0010609D"/>
    <w:rsid w:val="001063FA"/>
    <w:rsid w:val="00106681"/>
    <w:rsid w:val="0010678A"/>
    <w:rsid w:val="001112B9"/>
    <w:rsid w:val="00112759"/>
    <w:rsid w:val="0011389D"/>
    <w:rsid w:val="00113CF0"/>
    <w:rsid w:val="001147EE"/>
    <w:rsid w:val="00115ABA"/>
    <w:rsid w:val="0012010D"/>
    <w:rsid w:val="00120283"/>
    <w:rsid w:val="0012070A"/>
    <w:rsid w:val="00121CB2"/>
    <w:rsid w:val="0012219D"/>
    <w:rsid w:val="00122B76"/>
    <w:rsid w:val="00123652"/>
    <w:rsid w:val="0012365D"/>
    <w:rsid w:val="00125F47"/>
    <w:rsid w:val="00140CEC"/>
    <w:rsid w:val="00141DDB"/>
    <w:rsid w:val="00143554"/>
    <w:rsid w:val="00146E66"/>
    <w:rsid w:val="001477FB"/>
    <w:rsid w:val="0015443D"/>
    <w:rsid w:val="00154774"/>
    <w:rsid w:val="00154AD4"/>
    <w:rsid w:val="00156F65"/>
    <w:rsid w:val="00157006"/>
    <w:rsid w:val="00164A19"/>
    <w:rsid w:val="00165693"/>
    <w:rsid w:val="00166E96"/>
    <w:rsid w:val="001741EE"/>
    <w:rsid w:val="00176BB6"/>
    <w:rsid w:val="00182CD6"/>
    <w:rsid w:val="0018333D"/>
    <w:rsid w:val="001838AB"/>
    <w:rsid w:val="00184CC1"/>
    <w:rsid w:val="00187464"/>
    <w:rsid w:val="00192F1B"/>
    <w:rsid w:val="00194292"/>
    <w:rsid w:val="0019741A"/>
    <w:rsid w:val="001B0A32"/>
    <w:rsid w:val="001B220C"/>
    <w:rsid w:val="001B3EAC"/>
    <w:rsid w:val="001B3FD0"/>
    <w:rsid w:val="001B56E4"/>
    <w:rsid w:val="001B65BE"/>
    <w:rsid w:val="001C33B3"/>
    <w:rsid w:val="001C398D"/>
    <w:rsid w:val="001C3FB5"/>
    <w:rsid w:val="001C4230"/>
    <w:rsid w:val="001C4C4D"/>
    <w:rsid w:val="001C5404"/>
    <w:rsid w:val="001C5B01"/>
    <w:rsid w:val="001C5BA3"/>
    <w:rsid w:val="001D031A"/>
    <w:rsid w:val="001D16BE"/>
    <w:rsid w:val="001D38A0"/>
    <w:rsid w:val="001D4772"/>
    <w:rsid w:val="001D7249"/>
    <w:rsid w:val="001E1BED"/>
    <w:rsid w:val="001E4861"/>
    <w:rsid w:val="001E6CDB"/>
    <w:rsid w:val="001E7A81"/>
    <w:rsid w:val="001F0BF7"/>
    <w:rsid w:val="001F12D2"/>
    <w:rsid w:val="001F4A90"/>
    <w:rsid w:val="001F510C"/>
    <w:rsid w:val="001F5D68"/>
    <w:rsid w:val="001F7272"/>
    <w:rsid w:val="001F7AF9"/>
    <w:rsid w:val="00201D55"/>
    <w:rsid w:val="00204219"/>
    <w:rsid w:val="00210D6F"/>
    <w:rsid w:val="00210D79"/>
    <w:rsid w:val="00211170"/>
    <w:rsid w:val="00211E0E"/>
    <w:rsid w:val="0021235D"/>
    <w:rsid w:val="002127F8"/>
    <w:rsid w:val="00213084"/>
    <w:rsid w:val="002143E6"/>
    <w:rsid w:val="002147D7"/>
    <w:rsid w:val="00217D64"/>
    <w:rsid w:val="00220D3D"/>
    <w:rsid w:val="00222205"/>
    <w:rsid w:val="00223457"/>
    <w:rsid w:val="00225BB6"/>
    <w:rsid w:val="00230B39"/>
    <w:rsid w:val="0023289E"/>
    <w:rsid w:val="00232B9D"/>
    <w:rsid w:val="00234A5B"/>
    <w:rsid w:val="002402BD"/>
    <w:rsid w:val="002411A5"/>
    <w:rsid w:val="002423B0"/>
    <w:rsid w:val="00242E89"/>
    <w:rsid w:val="002431E0"/>
    <w:rsid w:val="00245EBE"/>
    <w:rsid w:val="00246039"/>
    <w:rsid w:val="002475D8"/>
    <w:rsid w:val="00250E95"/>
    <w:rsid w:val="00253E13"/>
    <w:rsid w:val="002547EC"/>
    <w:rsid w:val="00254A66"/>
    <w:rsid w:val="00255AF1"/>
    <w:rsid w:val="00256149"/>
    <w:rsid w:val="00261BDB"/>
    <w:rsid w:val="0026393E"/>
    <w:rsid w:val="00264841"/>
    <w:rsid w:val="00264B27"/>
    <w:rsid w:val="002671E9"/>
    <w:rsid w:val="00270316"/>
    <w:rsid w:val="00274871"/>
    <w:rsid w:val="00280702"/>
    <w:rsid w:val="0028080A"/>
    <w:rsid w:val="00283228"/>
    <w:rsid w:val="002852AE"/>
    <w:rsid w:val="00287130"/>
    <w:rsid w:val="002871D0"/>
    <w:rsid w:val="002908C0"/>
    <w:rsid w:val="00291112"/>
    <w:rsid w:val="002922BD"/>
    <w:rsid w:val="00292F99"/>
    <w:rsid w:val="002938A7"/>
    <w:rsid w:val="0029419C"/>
    <w:rsid w:val="00295DBF"/>
    <w:rsid w:val="002965CA"/>
    <w:rsid w:val="002965CB"/>
    <w:rsid w:val="002A49E0"/>
    <w:rsid w:val="002A4B12"/>
    <w:rsid w:val="002B01AE"/>
    <w:rsid w:val="002B4E25"/>
    <w:rsid w:val="002C0FE8"/>
    <w:rsid w:val="002C53CC"/>
    <w:rsid w:val="002D2AF7"/>
    <w:rsid w:val="002D4F59"/>
    <w:rsid w:val="002E08AC"/>
    <w:rsid w:val="002E15AB"/>
    <w:rsid w:val="002E1AB4"/>
    <w:rsid w:val="002E3EF8"/>
    <w:rsid w:val="002E674C"/>
    <w:rsid w:val="002E6851"/>
    <w:rsid w:val="002F05B2"/>
    <w:rsid w:val="002F1DF2"/>
    <w:rsid w:val="002F4AB0"/>
    <w:rsid w:val="002F5C61"/>
    <w:rsid w:val="002F67B5"/>
    <w:rsid w:val="00301308"/>
    <w:rsid w:val="0030599E"/>
    <w:rsid w:val="00305A51"/>
    <w:rsid w:val="003074BA"/>
    <w:rsid w:val="00307906"/>
    <w:rsid w:val="00310730"/>
    <w:rsid w:val="00311A5D"/>
    <w:rsid w:val="003128C2"/>
    <w:rsid w:val="00312FFD"/>
    <w:rsid w:val="00315153"/>
    <w:rsid w:val="00316AB7"/>
    <w:rsid w:val="00317575"/>
    <w:rsid w:val="003206FF"/>
    <w:rsid w:val="003212F1"/>
    <w:rsid w:val="00321E11"/>
    <w:rsid w:val="00322F88"/>
    <w:rsid w:val="00325EC5"/>
    <w:rsid w:val="00327670"/>
    <w:rsid w:val="00330C8D"/>
    <w:rsid w:val="00331DC9"/>
    <w:rsid w:val="00331EA9"/>
    <w:rsid w:val="00335F6A"/>
    <w:rsid w:val="00336E2C"/>
    <w:rsid w:val="00337E0C"/>
    <w:rsid w:val="003415AB"/>
    <w:rsid w:val="00342E4C"/>
    <w:rsid w:val="00343CE8"/>
    <w:rsid w:val="00344CDE"/>
    <w:rsid w:val="00345290"/>
    <w:rsid w:val="003456D5"/>
    <w:rsid w:val="00354CA2"/>
    <w:rsid w:val="00356238"/>
    <w:rsid w:val="003567A1"/>
    <w:rsid w:val="00357DD1"/>
    <w:rsid w:val="00361CAC"/>
    <w:rsid w:val="00363EED"/>
    <w:rsid w:val="00364BFB"/>
    <w:rsid w:val="0036647A"/>
    <w:rsid w:val="00366978"/>
    <w:rsid w:val="00373985"/>
    <w:rsid w:val="00375AB1"/>
    <w:rsid w:val="00376819"/>
    <w:rsid w:val="00377638"/>
    <w:rsid w:val="00380607"/>
    <w:rsid w:val="00380DE4"/>
    <w:rsid w:val="00381C01"/>
    <w:rsid w:val="003820BA"/>
    <w:rsid w:val="00385C0C"/>
    <w:rsid w:val="00385C21"/>
    <w:rsid w:val="00386F0C"/>
    <w:rsid w:val="00391849"/>
    <w:rsid w:val="00392653"/>
    <w:rsid w:val="00392742"/>
    <w:rsid w:val="003940B5"/>
    <w:rsid w:val="00395E36"/>
    <w:rsid w:val="0039634F"/>
    <w:rsid w:val="003A23F2"/>
    <w:rsid w:val="003A3595"/>
    <w:rsid w:val="003A4555"/>
    <w:rsid w:val="003A77E2"/>
    <w:rsid w:val="003B02B3"/>
    <w:rsid w:val="003B16CB"/>
    <w:rsid w:val="003B1878"/>
    <w:rsid w:val="003B1BAE"/>
    <w:rsid w:val="003B33F9"/>
    <w:rsid w:val="003B722E"/>
    <w:rsid w:val="003C1923"/>
    <w:rsid w:val="003C2739"/>
    <w:rsid w:val="003C44B5"/>
    <w:rsid w:val="003C4EF7"/>
    <w:rsid w:val="003C601B"/>
    <w:rsid w:val="003C6101"/>
    <w:rsid w:val="003C6F05"/>
    <w:rsid w:val="003D07B0"/>
    <w:rsid w:val="003D1561"/>
    <w:rsid w:val="003D4646"/>
    <w:rsid w:val="003D4A58"/>
    <w:rsid w:val="003D5398"/>
    <w:rsid w:val="003D58C7"/>
    <w:rsid w:val="003D6F5E"/>
    <w:rsid w:val="003E172A"/>
    <w:rsid w:val="003E2D30"/>
    <w:rsid w:val="003E441A"/>
    <w:rsid w:val="003E52ED"/>
    <w:rsid w:val="003E5DE3"/>
    <w:rsid w:val="003E5F92"/>
    <w:rsid w:val="003E7160"/>
    <w:rsid w:val="003F64FF"/>
    <w:rsid w:val="003F69F6"/>
    <w:rsid w:val="003F7801"/>
    <w:rsid w:val="00400949"/>
    <w:rsid w:val="00401D2E"/>
    <w:rsid w:val="00402B0E"/>
    <w:rsid w:val="0040332B"/>
    <w:rsid w:val="004039E4"/>
    <w:rsid w:val="00403E11"/>
    <w:rsid w:val="0040445D"/>
    <w:rsid w:val="004048E2"/>
    <w:rsid w:val="00404A1A"/>
    <w:rsid w:val="00404AA5"/>
    <w:rsid w:val="00404B71"/>
    <w:rsid w:val="0040712F"/>
    <w:rsid w:val="00410BFD"/>
    <w:rsid w:val="00412FBD"/>
    <w:rsid w:val="00413D5E"/>
    <w:rsid w:val="004147EB"/>
    <w:rsid w:val="00415EF7"/>
    <w:rsid w:val="004205BE"/>
    <w:rsid w:val="00423DF8"/>
    <w:rsid w:val="00430F42"/>
    <w:rsid w:val="004351DD"/>
    <w:rsid w:val="00435581"/>
    <w:rsid w:val="004365D1"/>
    <w:rsid w:val="00440B03"/>
    <w:rsid w:val="004411D4"/>
    <w:rsid w:val="00442237"/>
    <w:rsid w:val="00443AA2"/>
    <w:rsid w:val="00444ECC"/>
    <w:rsid w:val="0045198A"/>
    <w:rsid w:val="004532A2"/>
    <w:rsid w:val="00453BC1"/>
    <w:rsid w:val="0045434A"/>
    <w:rsid w:val="0045683A"/>
    <w:rsid w:val="004604F8"/>
    <w:rsid w:val="004636B9"/>
    <w:rsid w:val="0046484C"/>
    <w:rsid w:val="00466920"/>
    <w:rsid w:val="00470BE1"/>
    <w:rsid w:val="004720F2"/>
    <w:rsid w:val="00472C44"/>
    <w:rsid w:val="00472C69"/>
    <w:rsid w:val="00473311"/>
    <w:rsid w:val="00477C3F"/>
    <w:rsid w:val="0048032E"/>
    <w:rsid w:val="00482D3E"/>
    <w:rsid w:val="00484C17"/>
    <w:rsid w:val="004858E2"/>
    <w:rsid w:val="00485E83"/>
    <w:rsid w:val="00486A74"/>
    <w:rsid w:val="004901E0"/>
    <w:rsid w:val="004933C4"/>
    <w:rsid w:val="00497F69"/>
    <w:rsid w:val="004A1B3E"/>
    <w:rsid w:val="004A2E64"/>
    <w:rsid w:val="004B0F0E"/>
    <w:rsid w:val="004B21F3"/>
    <w:rsid w:val="004B2695"/>
    <w:rsid w:val="004B5123"/>
    <w:rsid w:val="004B55BB"/>
    <w:rsid w:val="004B72D3"/>
    <w:rsid w:val="004B78A6"/>
    <w:rsid w:val="004C0553"/>
    <w:rsid w:val="004C0C8F"/>
    <w:rsid w:val="004C12E8"/>
    <w:rsid w:val="004C25DA"/>
    <w:rsid w:val="004C4179"/>
    <w:rsid w:val="004D00F2"/>
    <w:rsid w:val="004D04CF"/>
    <w:rsid w:val="004D0F44"/>
    <w:rsid w:val="004D4B14"/>
    <w:rsid w:val="004D5314"/>
    <w:rsid w:val="004D5878"/>
    <w:rsid w:val="004D5D81"/>
    <w:rsid w:val="004D67CC"/>
    <w:rsid w:val="004E339E"/>
    <w:rsid w:val="004E411F"/>
    <w:rsid w:val="004E5DEB"/>
    <w:rsid w:val="004E6092"/>
    <w:rsid w:val="004E6221"/>
    <w:rsid w:val="004F0166"/>
    <w:rsid w:val="004F1861"/>
    <w:rsid w:val="004F3528"/>
    <w:rsid w:val="004F5B3A"/>
    <w:rsid w:val="004F5FAE"/>
    <w:rsid w:val="004F7623"/>
    <w:rsid w:val="00500602"/>
    <w:rsid w:val="00501AA0"/>
    <w:rsid w:val="0050333F"/>
    <w:rsid w:val="005036CD"/>
    <w:rsid w:val="00505D41"/>
    <w:rsid w:val="00506490"/>
    <w:rsid w:val="00507B95"/>
    <w:rsid w:val="00507D3C"/>
    <w:rsid w:val="0051328C"/>
    <w:rsid w:val="00515657"/>
    <w:rsid w:val="0051715E"/>
    <w:rsid w:val="00524DC7"/>
    <w:rsid w:val="00527F2F"/>
    <w:rsid w:val="00531278"/>
    <w:rsid w:val="00532B23"/>
    <w:rsid w:val="00532B67"/>
    <w:rsid w:val="00535854"/>
    <w:rsid w:val="00545BEA"/>
    <w:rsid w:val="00546805"/>
    <w:rsid w:val="005473E2"/>
    <w:rsid w:val="00552C68"/>
    <w:rsid w:val="00552E58"/>
    <w:rsid w:val="00552E82"/>
    <w:rsid w:val="00552EFC"/>
    <w:rsid w:val="00556B8B"/>
    <w:rsid w:val="005602F7"/>
    <w:rsid w:val="00561CE8"/>
    <w:rsid w:val="00561D3E"/>
    <w:rsid w:val="00566C33"/>
    <w:rsid w:val="0057230E"/>
    <w:rsid w:val="005774D4"/>
    <w:rsid w:val="005812BF"/>
    <w:rsid w:val="00581BDC"/>
    <w:rsid w:val="00587C93"/>
    <w:rsid w:val="00591D0B"/>
    <w:rsid w:val="0059294A"/>
    <w:rsid w:val="005A003A"/>
    <w:rsid w:val="005A01BD"/>
    <w:rsid w:val="005A3048"/>
    <w:rsid w:val="005A716A"/>
    <w:rsid w:val="005B08F9"/>
    <w:rsid w:val="005B47BE"/>
    <w:rsid w:val="005B4DFB"/>
    <w:rsid w:val="005B5688"/>
    <w:rsid w:val="005B587F"/>
    <w:rsid w:val="005B5E10"/>
    <w:rsid w:val="005B7BF0"/>
    <w:rsid w:val="005C1D9D"/>
    <w:rsid w:val="005C35C5"/>
    <w:rsid w:val="005C3FFE"/>
    <w:rsid w:val="005C4E99"/>
    <w:rsid w:val="005C515F"/>
    <w:rsid w:val="005C5A3B"/>
    <w:rsid w:val="005C6140"/>
    <w:rsid w:val="005C7540"/>
    <w:rsid w:val="005C7EF2"/>
    <w:rsid w:val="005D03D9"/>
    <w:rsid w:val="005D106B"/>
    <w:rsid w:val="005D17EE"/>
    <w:rsid w:val="005D30AC"/>
    <w:rsid w:val="005D500D"/>
    <w:rsid w:val="005D699E"/>
    <w:rsid w:val="005E0F67"/>
    <w:rsid w:val="005E326F"/>
    <w:rsid w:val="005E55ED"/>
    <w:rsid w:val="005E5640"/>
    <w:rsid w:val="005E5F9C"/>
    <w:rsid w:val="005F372C"/>
    <w:rsid w:val="005F4042"/>
    <w:rsid w:val="005F4935"/>
    <w:rsid w:val="005F4F8B"/>
    <w:rsid w:val="00600275"/>
    <w:rsid w:val="00600A4B"/>
    <w:rsid w:val="0060302A"/>
    <w:rsid w:val="006031FC"/>
    <w:rsid w:val="00603889"/>
    <w:rsid w:val="006038B4"/>
    <w:rsid w:val="00603CD1"/>
    <w:rsid w:val="00604A6F"/>
    <w:rsid w:val="0061065B"/>
    <w:rsid w:val="00612997"/>
    <w:rsid w:val="00613A22"/>
    <w:rsid w:val="00613A71"/>
    <w:rsid w:val="006158C5"/>
    <w:rsid w:val="00620B91"/>
    <w:rsid w:val="0062151C"/>
    <w:rsid w:val="00623540"/>
    <w:rsid w:val="006238D7"/>
    <w:rsid w:val="00624184"/>
    <w:rsid w:val="00625818"/>
    <w:rsid w:val="00627596"/>
    <w:rsid w:val="006325D8"/>
    <w:rsid w:val="00636526"/>
    <w:rsid w:val="00636D82"/>
    <w:rsid w:val="006373F1"/>
    <w:rsid w:val="006410EA"/>
    <w:rsid w:val="00641BFE"/>
    <w:rsid w:val="00642A2F"/>
    <w:rsid w:val="00643F8A"/>
    <w:rsid w:val="00644A94"/>
    <w:rsid w:val="0064648B"/>
    <w:rsid w:val="00647FEB"/>
    <w:rsid w:val="0065324D"/>
    <w:rsid w:val="0065409E"/>
    <w:rsid w:val="006545A2"/>
    <w:rsid w:val="00655AA1"/>
    <w:rsid w:val="00661533"/>
    <w:rsid w:val="00665DBF"/>
    <w:rsid w:val="00667643"/>
    <w:rsid w:val="0067026D"/>
    <w:rsid w:val="006708CB"/>
    <w:rsid w:val="00671BBD"/>
    <w:rsid w:val="00671E85"/>
    <w:rsid w:val="00673098"/>
    <w:rsid w:val="006758DE"/>
    <w:rsid w:val="00675919"/>
    <w:rsid w:val="0067739B"/>
    <w:rsid w:val="006801C0"/>
    <w:rsid w:val="006804DD"/>
    <w:rsid w:val="00680A1A"/>
    <w:rsid w:val="0068162B"/>
    <w:rsid w:val="00686842"/>
    <w:rsid w:val="0068778E"/>
    <w:rsid w:val="0069084C"/>
    <w:rsid w:val="00695E25"/>
    <w:rsid w:val="00697DB7"/>
    <w:rsid w:val="006A2BB2"/>
    <w:rsid w:val="006A3B17"/>
    <w:rsid w:val="006A3B40"/>
    <w:rsid w:val="006A54DE"/>
    <w:rsid w:val="006A5B12"/>
    <w:rsid w:val="006B7EED"/>
    <w:rsid w:val="006C11EE"/>
    <w:rsid w:val="006C5734"/>
    <w:rsid w:val="006C6319"/>
    <w:rsid w:val="006C65E4"/>
    <w:rsid w:val="006E1BEF"/>
    <w:rsid w:val="006F0C7C"/>
    <w:rsid w:val="006F1462"/>
    <w:rsid w:val="006F1556"/>
    <w:rsid w:val="006F64A5"/>
    <w:rsid w:val="006F7DBE"/>
    <w:rsid w:val="00705482"/>
    <w:rsid w:val="007065CA"/>
    <w:rsid w:val="0071421A"/>
    <w:rsid w:val="0071444B"/>
    <w:rsid w:val="00715764"/>
    <w:rsid w:val="007202C6"/>
    <w:rsid w:val="00720853"/>
    <w:rsid w:val="00722E95"/>
    <w:rsid w:val="00723314"/>
    <w:rsid w:val="00725059"/>
    <w:rsid w:val="007257BC"/>
    <w:rsid w:val="0072688C"/>
    <w:rsid w:val="00731559"/>
    <w:rsid w:val="00731CF3"/>
    <w:rsid w:val="00731F8F"/>
    <w:rsid w:val="007322B8"/>
    <w:rsid w:val="007335A3"/>
    <w:rsid w:val="00735035"/>
    <w:rsid w:val="00737A58"/>
    <w:rsid w:val="00737A87"/>
    <w:rsid w:val="00737AA0"/>
    <w:rsid w:val="0074163B"/>
    <w:rsid w:val="00744053"/>
    <w:rsid w:val="0074599C"/>
    <w:rsid w:val="0074654B"/>
    <w:rsid w:val="007518CE"/>
    <w:rsid w:val="00751B98"/>
    <w:rsid w:val="00752E11"/>
    <w:rsid w:val="0075340D"/>
    <w:rsid w:val="00753856"/>
    <w:rsid w:val="00754628"/>
    <w:rsid w:val="007552AB"/>
    <w:rsid w:val="00755F4E"/>
    <w:rsid w:val="0075791E"/>
    <w:rsid w:val="00760F4A"/>
    <w:rsid w:val="00762C43"/>
    <w:rsid w:val="00763B8C"/>
    <w:rsid w:val="00763D69"/>
    <w:rsid w:val="00765194"/>
    <w:rsid w:val="0076532A"/>
    <w:rsid w:val="00765D18"/>
    <w:rsid w:val="0076650E"/>
    <w:rsid w:val="00766988"/>
    <w:rsid w:val="00766D7A"/>
    <w:rsid w:val="00767198"/>
    <w:rsid w:val="0077021E"/>
    <w:rsid w:val="00770A35"/>
    <w:rsid w:val="00771A73"/>
    <w:rsid w:val="00773D64"/>
    <w:rsid w:val="007750FD"/>
    <w:rsid w:val="007763BA"/>
    <w:rsid w:val="0077646B"/>
    <w:rsid w:val="00777D72"/>
    <w:rsid w:val="00782A14"/>
    <w:rsid w:val="0078310B"/>
    <w:rsid w:val="00783362"/>
    <w:rsid w:val="0078550C"/>
    <w:rsid w:val="0078587B"/>
    <w:rsid w:val="00786B3C"/>
    <w:rsid w:val="00786C09"/>
    <w:rsid w:val="00787721"/>
    <w:rsid w:val="00790486"/>
    <w:rsid w:val="00791BED"/>
    <w:rsid w:val="00793C4E"/>
    <w:rsid w:val="00793FEA"/>
    <w:rsid w:val="0079467F"/>
    <w:rsid w:val="00794B5D"/>
    <w:rsid w:val="00795ACF"/>
    <w:rsid w:val="00796CFD"/>
    <w:rsid w:val="00797BD8"/>
    <w:rsid w:val="00797EB7"/>
    <w:rsid w:val="007A2AE8"/>
    <w:rsid w:val="007A5708"/>
    <w:rsid w:val="007A7949"/>
    <w:rsid w:val="007A7B60"/>
    <w:rsid w:val="007B2083"/>
    <w:rsid w:val="007B3505"/>
    <w:rsid w:val="007B6299"/>
    <w:rsid w:val="007B664A"/>
    <w:rsid w:val="007B70D9"/>
    <w:rsid w:val="007C031F"/>
    <w:rsid w:val="007C0368"/>
    <w:rsid w:val="007C036B"/>
    <w:rsid w:val="007C0756"/>
    <w:rsid w:val="007C0D2B"/>
    <w:rsid w:val="007C1B51"/>
    <w:rsid w:val="007C2D2F"/>
    <w:rsid w:val="007C2F06"/>
    <w:rsid w:val="007C339A"/>
    <w:rsid w:val="007D77D6"/>
    <w:rsid w:val="007E047D"/>
    <w:rsid w:val="007E30B8"/>
    <w:rsid w:val="007E4211"/>
    <w:rsid w:val="007E424D"/>
    <w:rsid w:val="007E4B3A"/>
    <w:rsid w:val="007E555A"/>
    <w:rsid w:val="007E5AD7"/>
    <w:rsid w:val="007E6AB3"/>
    <w:rsid w:val="007E7CAB"/>
    <w:rsid w:val="007F2AB2"/>
    <w:rsid w:val="007F4B70"/>
    <w:rsid w:val="007F59B4"/>
    <w:rsid w:val="007F69B1"/>
    <w:rsid w:val="007F6F34"/>
    <w:rsid w:val="007F7DCE"/>
    <w:rsid w:val="00800373"/>
    <w:rsid w:val="00801868"/>
    <w:rsid w:val="00801CD9"/>
    <w:rsid w:val="00805093"/>
    <w:rsid w:val="00807D78"/>
    <w:rsid w:val="00807DB5"/>
    <w:rsid w:val="00810645"/>
    <w:rsid w:val="00813805"/>
    <w:rsid w:val="00822698"/>
    <w:rsid w:val="00824682"/>
    <w:rsid w:val="00825C15"/>
    <w:rsid w:val="00825EA0"/>
    <w:rsid w:val="00826FEA"/>
    <w:rsid w:val="00827CBD"/>
    <w:rsid w:val="0083127A"/>
    <w:rsid w:val="0083237E"/>
    <w:rsid w:val="00832B1D"/>
    <w:rsid w:val="00834533"/>
    <w:rsid w:val="008404C1"/>
    <w:rsid w:val="0084184B"/>
    <w:rsid w:val="00841F1A"/>
    <w:rsid w:val="00843383"/>
    <w:rsid w:val="008444DA"/>
    <w:rsid w:val="0084674D"/>
    <w:rsid w:val="00851B6A"/>
    <w:rsid w:val="00852235"/>
    <w:rsid w:val="00853DBD"/>
    <w:rsid w:val="008562D5"/>
    <w:rsid w:val="008621F3"/>
    <w:rsid w:val="00862D8D"/>
    <w:rsid w:val="00862EB0"/>
    <w:rsid w:val="00863FD7"/>
    <w:rsid w:val="00865688"/>
    <w:rsid w:val="00871107"/>
    <w:rsid w:val="0087187F"/>
    <w:rsid w:val="0087562F"/>
    <w:rsid w:val="0088219F"/>
    <w:rsid w:val="008832C0"/>
    <w:rsid w:val="00883312"/>
    <w:rsid w:val="00885533"/>
    <w:rsid w:val="00887627"/>
    <w:rsid w:val="00891501"/>
    <w:rsid w:val="00891734"/>
    <w:rsid w:val="00891EB6"/>
    <w:rsid w:val="00892F85"/>
    <w:rsid w:val="0089344F"/>
    <w:rsid w:val="008945E4"/>
    <w:rsid w:val="00894A29"/>
    <w:rsid w:val="008A2357"/>
    <w:rsid w:val="008A71AC"/>
    <w:rsid w:val="008B18E7"/>
    <w:rsid w:val="008B670D"/>
    <w:rsid w:val="008B6828"/>
    <w:rsid w:val="008C1C80"/>
    <w:rsid w:val="008C39AA"/>
    <w:rsid w:val="008C6752"/>
    <w:rsid w:val="008D1D8C"/>
    <w:rsid w:val="008D2B71"/>
    <w:rsid w:val="008D2CD9"/>
    <w:rsid w:val="008D34B2"/>
    <w:rsid w:val="008D3FAE"/>
    <w:rsid w:val="008D6635"/>
    <w:rsid w:val="008E182C"/>
    <w:rsid w:val="008E20AD"/>
    <w:rsid w:val="008E7CDA"/>
    <w:rsid w:val="008F3BAF"/>
    <w:rsid w:val="008F6A1F"/>
    <w:rsid w:val="00901786"/>
    <w:rsid w:val="00904056"/>
    <w:rsid w:val="009042B1"/>
    <w:rsid w:val="009069ED"/>
    <w:rsid w:val="00907FA2"/>
    <w:rsid w:val="009121DF"/>
    <w:rsid w:val="009144C3"/>
    <w:rsid w:val="0091760D"/>
    <w:rsid w:val="00917C23"/>
    <w:rsid w:val="0092012D"/>
    <w:rsid w:val="0092023B"/>
    <w:rsid w:val="00920666"/>
    <w:rsid w:val="00921909"/>
    <w:rsid w:val="0092417F"/>
    <w:rsid w:val="0093388D"/>
    <w:rsid w:val="00934379"/>
    <w:rsid w:val="00940B8A"/>
    <w:rsid w:val="00940EE9"/>
    <w:rsid w:val="00940F10"/>
    <w:rsid w:val="00941CCC"/>
    <w:rsid w:val="00943AB1"/>
    <w:rsid w:val="00945802"/>
    <w:rsid w:val="00946AD0"/>
    <w:rsid w:val="0094745D"/>
    <w:rsid w:val="0095166F"/>
    <w:rsid w:val="0095319D"/>
    <w:rsid w:val="00963950"/>
    <w:rsid w:val="00964BBD"/>
    <w:rsid w:val="00966FF7"/>
    <w:rsid w:val="00971F76"/>
    <w:rsid w:val="00972E92"/>
    <w:rsid w:val="009743E8"/>
    <w:rsid w:val="00977882"/>
    <w:rsid w:val="00980098"/>
    <w:rsid w:val="00981863"/>
    <w:rsid w:val="0098277E"/>
    <w:rsid w:val="00982BFF"/>
    <w:rsid w:val="00986573"/>
    <w:rsid w:val="00986726"/>
    <w:rsid w:val="009915D8"/>
    <w:rsid w:val="009923B0"/>
    <w:rsid w:val="0099489A"/>
    <w:rsid w:val="00994989"/>
    <w:rsid w:val="00994A08"/>
    <w:rsid w:val="009A14F7"/>
    <w:rsid w:val="009A1CAA"/>
    <w:rsid w:val="009A21D0"/>
    <w:rsid w:val="009A2762"/>
    <w:rsid w:val="009A3D26"/>
    <w:rsid w:val="009A64BC"/>
    <w:rsid w:val="009A71C8"/>
    <w:rsid w:val="009B6021"/>
    <w:rsid w:val="009B7D04"/>
    <w:rsid w:val="009C031D"/>
    <w:rsid w:val="009C0410"/>
    <w:rsid w:val="009C0C6C"/>
    <w:rsid w:val="009C0E1A"/>
    <w:rsid w:val="009C2AE9"/>
    <w:rsid w:val="009C5C6B"/>
    <w:rsid w:val="009C6EC0"/>
    <w:rsid w:val="009D0CE6"/>
    <w:rsid w:val="009D3E2C"/>
    <w:rsid w:val="009D6D3C"/>
    <w:rsid w:val="009D7A47"/>
    <w:rsid w:val="009E03FA"/>
    <w:rsid w:val="009E0D7F"/>
    <w:rsid w:val="009E4652"/>
    <w:rsid w:val="009E647C"/>
    <w:rsid w:val="009F331C"/>
    <w:rsid w:val="009F45F3"/>
    <w:rsid w:val="00A005AA"/>
    <w:rsid w:val="00A01527"/>
    <w:rsid w:val="00A023B6"/>
    <w:rsid w:val="00A05AC5"/>
    <w:rsid w:val="00A06CCA"/>
    <w:rsid w:val="00A0708E"/>
    <w:rsid w:val="00A10545"/>
    <w:rsid w:val="00A116A8"/>
    <w:rsid w:val="00A14570"/>
    <w:rsid w:val="00A21F1F"/>
    <w:rsid w:val="00A22255"/>
    <w:rsid w:val="00A23869"/>
    <w:rsid w:val="00A23FC5"/>
    <w:rsid w:val="00A240B4"/>
    <w:rsid w:val="00A245CB"/>
    <w:rsid w:val="00A247D0"/>
    <w:rsid w:val="00A26275"/>
    <w:rsid w:val="00A31E53"/>
    <w:rsid w:val="00A32030"/>
    <w:rsid w:val="00A334A7"/>
    <w:rsid w:val="00A34665"/>
    <w:rsid w:val="00A359C2"/>
    <w:rsid w:val="00A430D1"/>
    <w:rsid w:val="00A443F3"/>
    <w:rsid w:val="00A452EA"/>
    <w:rsid w:val="00A45CEB"/>
    <w:rsid w:val="00A46CA2"/>
    <w:rsid w:val="00A5351D"/>
    <w:rsid w:val="00A547E6"/>
    <w:rsid w:val="00A5784E"/>
    <w:rsid w:val="00A60BD6"/>
    <w:rsid w:val="00A61D2A"/>
    <w:rsid w:val="00A628E2"/>
    <w:rsid w:val="00A6307B"/>
    <w:rsid w:val="00A63F0D"/>
    <w:rsid w:val="00A65BF2"/>
    <w:rsid w:val="00A6771C"/>
    <w:rsid w:val="00A67F2C"/>
    <w:rsid w:val="00A724CC"/>
    <w:rsid w:val="00A726D2"/>
    <w:rsid w:val="00A75085"/>
    <w:rsid w:val="00A75169"/>
    <w:rsid w:val="00A77336"/>
    <w:rsid w:val="00A775C9"/>
    <w:rsid w:val="00A81DCC"/>
    <w:rsid w:val="00A8428A"/>
    <w:rsid w:val="00A85CBD"/>
    <w:rsid w:val="00A905CE"/>
    <w:rsid w:val="00A91F87"/>
    <w:rsid w:val="00A92C18"/>
    <w:rsid w:val="00A93C9A"/>
    <w:rsid w:val="00A94491"/>
    <w:rsid w:val="00A95886"/>
    <w:rsid w:val="00A95A62"/>
    <w:rsid w:val="00AA188B"/>
    <w:rsid w:val="00AA335E"/>
    <w:rsid w:val="00AA34C7"/>
    <w:rsid w:val="00AA5F42"/>
    <w:rsid w:val="00AA5FC8"/>
    <w:rsid w:val="00AA68DF"/>
    <w:rsid w:val="00AA6F54"/>
    <w:rsid w:val="00AA6FCF"/>
    <w:rsid w:val="00AA782F"/>
    <w:rsid w:val="00AB0772"/>
    <w:rsid w:val="00AB1C45"/>
    <w:rsid w:val="00AC0F6B"/>
    <w:rsid w:val="00AC69BE"/>
    <w:rsid w:val="00AC78E3"/>
    <w:rsid w:val="00AC7E52"/>
    <w:rsid w:val="00AD0302"/>
    <w:rsid w:val="00AD08A5"/>
    <w:rsid w:val="00AD0D96"/>
    <w:rsid w:val="00AD1D92"/>
    <w:rsid w:val="00AD3A46"/>
    <w:rsid w:val="00AD42A2"/>
    <w:rsid w:val="00AE13E0"/>
    <w:rsid w:val="00AE3997"/>
    <w:rsid w:val="00AE6602"/>
    <w:rsid w:val="00AE6965"/>
    <w:rsid w:val="00AE6C92"/>
    <w:rsid w:val="00AE756B"/>
    <w:rsid w:val="00AE7A97"/>
    <w:rsid w:val="00AE7D78"/>
    <w:rsid w:val="00AF1E7F"/>
    <w:rsid w:val="00B0110B"/>
    <w:rsid w:val="00B06EED"/>
    <w:rsid w:val="00B10992"/>
    <w:rsid w:val="00B11DF5"/>
    <w:rsid w:val="00B11E16"/>
    <w:rsid w:val="00B13682"/>
    <w:rsid w:val="00B174E6"/>
    <w:rsid w:val="00B20FF3"/>
    <w:rsid w:val="00B21F18"/>
    <w:rsid w:val="00B239BE"/>
    <w:rsid w:val="00B24813"/>
    <w:rsid w:val="00B30676"/>
    <w:rsid w:val="00B31C83"/>
    <w:rsid w:val="00B31CF7"/>
    <w:rsid w:val="00B32A94"/>
    <w:rsid w:val="00B33C59"/>
    <w:rsid w:val="00B35C65"/>
    <w:rsid w:val="00B36560"/>
    <w:rsid w:val="00B37CF9"/>
    <w:rsid w:val="00B40242"/>
    <w:rsid w:val="00B41096"/>
    <w:rsid w:val="00B41847"/>
    <w:rsid w:val="00B429D8"/>
    <w:rsid w:val="00B50ECF"/>
    <w:rsid w:val="00B51903"/>
    <w:rsid w:val="00B51D58"/>
    <w:rsid w:val="00B52FC4"/>
    <w:rsid w:val="00B54C72"/>
    <w:rsid w:val="00B5547A"/>
    <w:rsid w:val="00B631DE"/>
    <w:rsid w:val="00B652C8"/>
    <w:rsid w:val="00B65692"/>
    <w:rsid w:val="00B66354"/>
    <w:rsid w:val="00B7155F"/>
    <w:rsid w:val="00B715C7"/>
    <w:rsid w:val="00B71A3B"/>
    <w:rsid w:val="00B7238A"/>
    <w:rsid w:val="00B72739"/>
    <w:rsid w:val="00B72BF3"/>
    <w:rsid w:val="00B74AC4"/>
    <w:rsid w:val="00B753E1"/>
    <w:rsid w:val="00B761BB"/>
    <w:rsid w:val="00B76E87"/>
    <w:rsid w:val="00B83596"/>
    <w:rsid w:val="00B8799E"/>
    <w:rsid w:val="00B9100C"/>
    <w:rsid w:val="00B91476"/>
    <w:rsid w:val="00B92CC3"/>
    <w:rsid w:val="00B93C25"/>
    <w:rsid w:val="00BA1747"/>
    <w:rsid w:val="00BA2A28"/>
    <w:rsid w:val="00BA6B00"/>
    <w:rsid w:val="00BA70A6"/>
    <w:rsid w:val="00BB05E0"/>
    <w:rsid w:val="00BB19B2"/>
    <w:rsid w:val="00BB1C09"/>
    <w:rsid w:val="00BB2264"/>
    <w:rsid w:val="00BB5A90"/>
    <w:rsid w:val="00BC0116"/>
    <w:rsid w:val="00BC1EE2"/>
    <w:rsid w:val="00BC3028"/>
    <w:rsid w:val="00BC3305"/>
    <w:rsid w:val="00BC36FA"/>
    <w:rsid w:val="00BC61AE"/>
    <w:rsid w:val="00BD502B"/>
    <w:rsid w:val="00BD584D"/>
    <w:rsid w:val="00BD78FB"/>
    <w:rsid w:val="00BE5453"/>
    <w:rsid w:val="00BE727B"/>
    <w:rsid w:val="00BE79AA"/>
    <w:rsid w:val="00BF1946"/>
    <w:rsid w:val="00BF1ADF"/>
    <w:rsid w:val="00BF1CC4"/>
    <w:rsid w:val="00BF428A"/>
    <w:rsid w:val="00BF5621"/>
    <w:rsid w:val="00BF589C"/>
    <w:rsid w:val="00BF7B7C"/>
    <w:rsid w:val="00C02883"/>
    <w:rsid w:val="00C02A61"/>
    <w:rsid w:val="00C0575A"/>
    <w:rsid w:val="00C07008"/>
    <w:rsid w:val="00C14B6E"/>
    <w:rsid w:val="00C14C21"/>
    <w:rsid w:val="00C1626B"/>
    <w:rsid w:val="00C17319"/>
    <w:rsid w:val="00C176A9"/>
    <w:rsid w:val="00C20A8B"/>
    <w:rsid w:val="00C21C55"/>
    <w:rsid w:val="00C22326"/>
    <w:rsid w:val="00C231FB"/>
    <w:rsid w:val="00C23771"/>
    <w:rsid w:val="00C2484F"/>
    <w:rsid w:val="00C27C35"/>
    <w:rsid w:val="00C35760"/>
    <w:rsid w:val="00C35D7B"/>
    <w:rsid w:val="00C420E7"/>
    <w:rsid w:val="00C50C90"/>
    <w:rsid w:val="00C608CE"/>
    <w:rsid w:val="00C63C60"/>
    <w:rsid w:val="00C6496F"/>
    <w:rsid w:val="00C65B60"/>
    <w:rsid w:val="00C65F6F"/>
    <w:rsid w:val="00C6690E"/>
    <w:rsid w:val="00C73554"/>
    <w:rsid w:val="00C828EA"/>
    <w:rsid w:val="00C84952"/>
    <w:rsid w:val="00C87CCB"/>
    <w:rsid w:val="00C90556"/>
    <w:rsid w:val="00C91268"/>
    <w:rsid w:val="00C94882"/>
    <w:rsid w:val="00C9489C"/>
    <w:rsid w:val="00C9507D"/>
    <w:rsid w:val="00C9594D"/>
    <w:rsid w:val="00C96B85"/>
    <w:rsid w:val="00C96F3E"/>
    <w:rsid w:val="00CA6DAA"/>
    <w:rsid w:val="00CA75FF"/>
    <w:rsid w:val="00CB1216"/>
    <w:rsid w:val="00CB22FD"/>
    <w:rsid w:val="00CB30F6"/>
    <w:rsid w:val="00CB464C"/>
    <w:rsid w:val="00CB4E0F"/>
    <w:rsid w:val="00CB60EF"/>
    <w:rsid w:val="00CB7A5E"/>
    <w:rsid w:val="00CC0946"/>
    <w:rsid w:val="00CC43E1"/>
    <w:rsid w:val="00CC6A1A"/>
    <w:rsid w:val="00CC76D0"/>
    <w:rsid w:val="00CD0B99"/>
    <w:rsid w:val="00CD0D89"/>
    <w:rsid w:val="00CD1CDD"/>
    <w:rsid w:val="00CD2614"/>
    <w:rsid w:val="00CD3A3B"/>
    <w:rsid w:val="00CD47C7"/>
    <w:rsid w:val="00CD4F3C"/>
    <w:rsid w:val="00CD5159"/>
    <w:rsid w:val="00CE0CED"/>
    <w:rsid w:val="00CE3E44"/>
    <w:rsid w:val="00CE5410"/>
    <w:rsid w:val="00CE609E"/>
    <w:rsid w:val="00CE708F"/>
    <w:rsid w:val="00CE767B"/>
    <w:rsid w:val="00CF1A0F"/>
    <w:rsid w:val="00CF49D8"/>
    <w:rsid w:val="00CF5EAE"/>
    <w:rsid w:val="00CF6C02"/>
    <w:rsid w:val="00CF6FD8"/>
    <w:rsid w:val="00CF70C0"/>
    <w:rsid w:val="00CF718C"/>
    <w:rsid w:val="00CF7720"/>
    <w:rsid w:val="00D002AD"/>
    <w:rsid w:val="00D030D2"/>
    <w:rsid w:val="00D040BD"/>
    <w:rsid w:val="00D0576D"/>
    <w:rsid w:val="00D05FBD"/>
    <w:rsid w:val="00D101C0"/>
    <w:rsid w:val="00D112DE"/>
    <w:rsid w:val="00D113F8"/>
    <w:rsid w:val="00D15951"/>
    <w:rsid w:val="00D16DB6"/>
    <w:rsid w:val="00D2301E"/>
    <w:rsid w:val="00D23A91"/>
    <w:rsid w:val="00D30D09"/>
    <w:rsid w:val="00D31117"/>
    <w:rsid w:val="00D32E95"/>
    <w:rsid w:val="00D3402A"/>
    <w:rsid w:val="00D346A5"/>
    <w:rsid w:val="00D34A58"/>
    <w:rsid w:val="00D35B9F"/>
    <w:rsid w:val="00D36F6C"/>
    <w:rsid w:val="00D416E5"/>
    <w:rsid w:val="00D447FD"/>
    <w:rsid w:val="00D45035"/>
    <w:rsid w:val="00D47B3D"/>
    <w:rsid w:val="00D50D82"/>
    <w:rsid w:val="00D52130"/>
    <w:rsid w:val="00D5416D"/>
    <w:rsid w:val="00D55F31"/>
    <w:rsid w:val="00D560B9"/>
    <w:rsid w:val="00D57711"/>
    <w:rsid w:val="00D57B36"/>
    <w:rsid w:val="00D57D0F"/>
    <w:rsid w:val="00D57F39"/>
    <w:rsid w:val="00D60ED8"/>
    <w:rsid w:val="00D62FC2"/>
    <w:rsid w:val="00D630DE"/>
    <w:rsid w:val="00D63E38"/>
    <w:rsid w:val="00D640A1"/>
    <w:rsid w:val="00D67FA1"/>
    <w:rsid w:val="00D70E1F"/>
    <w:rsid w:val="00D72E0F"/>
    <w:rsid w:val="00D739F2"/>
    <w:rsid w:val="00D73BEB"/>
    <w:rsid w:val="00D74D5F"/>
    <w:rsid w:val="00D80763"/>
    <w:rsid w:val="00D81F4A"/>
    <w:rsid w:val="00D8667E"/>
    <w:rsid w:val="00D86A33"/>
    <w:rsid w:val="00D86CE9"/>
    <w:rsid w:val="00D90DF5"/>
    <w:rsid w:val="00D91878"/>
    <w:rsid w:val="00D94270"/>
    <w:rsid w:val="00D96DFF"/>
    <w:rsid w:val="00DA0B9F"/>
    <w:rsid w:val="00DA367E"/>
    <w:rsid w:val="00DA42F3"/>
    <w:rsid w:val="00DA55F9"/>
    <w:rsid w:val="00DA62CC"/>
    <w:rsid w:val="00DA6A24"/>
    <w:rsid w:val="00DA73A9"/>
    <w:rsid w:val="00DB03FD"/>
    <w:rsid w:val="00DB42A5"/>
    <w:rsid w:val="00DB4839"/>
    <w:rsid w:val="00DB5072"/>
    <w:rsid w:val="00DB7F4C"/>
    <w:rsid w:val="00DC0A56"/>
    <w:rsid w:val="00DC125B"/>
    <w:rsid w:val="00DC30A0"/>
    <w:rsid w:val="00DC353E"/>
    <w:rsid w:val="00DC3694"/>
    <w:rsid w:val="00DC6B9F"/>
    <w:rsid w:val="00DC72DA"/>
    <w:rsid w:val="00DD2691"/>
    <w:rsid w:val="00DD2CC7"/>
    <w:rsid w:val="00DD3375"/>
    <w:rsid w:val="00DD7CAE"/>
    <w:rsid w:val="00DE12A3"/>
    <w:rsid w:val="00DE2CA6"/>
    <w:rsid w:val="00DE304E"/>
    <w:rsid w:val="00DF19CA"/>
    <w:rsid w:val="00DF315A"/>
    <w:rsid w:val="00DF771E"/>
    <w:rsid w:val="00E0315D"/>
    <w:rsid w:val="00E03B8D"/>
    <w:rsid w:val="00E058A5"/>
    <w:rsid w:val="00E063A0"/>
    <w:rsid w:val="00E07AA0"/>
    <w:rsid w:val="00E1207B"/>
    <w:rsid w:val="00E12A2B"/>
    <w:rsid w:val="00E12DE3"/>
    <w:rsid w:val="00E13119"/>
    <w:rsid w:val="00E15A7C"/>
    <w:rsid w:val="00E15E69"/>
    <w:rsid w:val="00E16165"/>
    <w:rsid w:val="00E16B7F"/>
    <w:rsid w:val="00E16ED4"/>
    <w:rsid w:val="00E1716D"/>
    <w:rsid w:val="00E20EBD"/>
    <w:rsid w:val="00E23972"/>
    <w:rsid w:val="00E2429A"/>
    <w:rsid w:val="00E245E0"/>
    <w:rsid w:val="00E25876"/>
    <w:rsid w:val="00E31108"/>
    <w:rsid w:val="00E31304"/>
    <w:rsid w:val="00E326CD"/>
    <w:rsid w:val="00E3417A"/>
    <w:rsid w:val="00E34E38"/>
    <w:rsid w:val="00E35CA5"/>
    <w:rsid w:val="00E35F98"/>
    <w:rsid w:val="00E360AE"/>
    <w:rsid w:val="00E45629"/>
    <w:rsid w:val="00E45F99"/>
    <w:rsid w:val="00E5251C"/>
    <w:rsid w:val="00E52BDD"/>
    <w:rsid w:val="00E556E4"/>
    <w:rsid w:val="00E56630"/>
    <w:rsid w:val="00E608C1"/>
    <w:rsid w:val="00E6150D"/>
    <w:rsid w:val="00E615BA"/>
    <w:rsid w:val="00E621CC"/>
    <w:rsid w:val="00E633B0"/>
    <w:rsid w:val="00E6550D"/>
    <w:rsid w:val="00E6559F"/>
    <w:rsid w:val="00E6661E"/>
    <w:rsid w:val="00E71C67"/>
    <w:rsid w:val="00E71DFB"/>
    <w:rsid w:val="00E7270F"/>
    <w:rsid w:val="00E75E7B"/>
    <w:rsid w:val="00E7752D"/>
    <w:rsid w:val="00E805F1"/>
    <w:rsid w:val="00E811F2"/>
    <w:rsid w:val="00E84C67"/>
    <w:rsid w:val="00E850A6"/>
    <w:rsid w:val="00E90471"/>
    <w:rsid w:val="00E91C4E"/>
    <w:rsid w:val="00E9387A"/>
    <w:rsid w:val="00E97762"/>
    <w:rsid w:val="00EA12BF"/>
    <w:rsid w:val="00EA34A6"/>
    <w:rsid w:val="00EA5586"/>
    <w:rsid w:val="00EA6826"/>
    <w:rsid w:val="00EB038B"/>
    <w:rsid w:val="00EB1ED9"/>
    <w:rsid w:val="00EB2106"/>
    <w:rsid w:val="00EB3C6E"/>
    <w:rsid w:val="00EB5AE0"/>
    <w:rsid w:val="00EC2BCF"/>
    <w:rsid w:val="00EC2BDC"/>
    <w:rsid w:val="00EC3CE8"/>
    <w:rsid w:val="00EC59A2"/>
    <w:rsid w:val="00EC7761"/>
    <w:rsid w:val="00ED0F4F"/>
    <w:rsid w:val="00ED1F3B"/>
    <w:rsid w:val="00ED507C"/>
    <w:rsid w:val="00ED6512"/>
    <w:rsid w:val="00EE00D5"/>
    <w:rsid w:val="00EE1E22"/>
    <w:rsid w:val="00EE1EB9"/>
    <w:rsid w:val="00EE2BC7"/>
    <w:rsid w:val="00EE3705"/>
    <w:rsid w:val="00EE4C81"/>
    <w:rsid w:val="00EE6114"/>
    <w:rsid w:val="00EF1559"/>
    <w:rsid w:val="00EF223E"/>
    <w:rsid w:val="00EF4C24"/>
    <w:rsid w:val="00EF4DE3"/>
    <w:rsid w:val="00EF57C3"/>
    <w:rsid w:val="00EF605E"/>
    <w:rsid w:val="00EF616E"/>
    <w:rsid w:val="00EF66E0"/>
    <w:rsid w:val="00EF7D06"/>
    <w:rsid w:val="00F00413"/>
    <w:rsid w:val="00F0301E"/>
    <w:rsid w:val="00F0545F"/>
    <w:rsid w:val="00F06A08"/>
    <w:rsid w:val="00F123F3"/>
    <w:rsid w:val="00F136C3"/>
    <w:rsid w:val="00F14154"/>
    <w:rsid w:val="00F15545"/>
    <w:rsid w:val="00F1684A"/>
    <w:rsid w:val="00F16C0F"/>
    <w:rsid w:val="00F1727F"/>
    <w:rsid w:val="00F20420"/>
    <w:rsid w:val="00F23397"/>
    <w:rsid w:val="00F23BB6"/>
    <w:rsid w:val="00F362ED"/>
    <w:rsid w:val="00F36F18"/>
    <w:rsid w:val="00F4418C"/>
    <w:rsid w:val="00F4590E"/>
    <w:rsid w:val="00F525AF"/>
    <w:rsid w:val="00F60B86"/>
    <w:rsid w:val="00F66D49"/>
    <w:rsid w:val="00F704EE"/>
    <w:rsid w:val="00F70CE5"/>
    <w:rsid w:val="00F735EA"/>
    <w:rsid w:val="00F749A8"/>
    <w:rsid w:val="00F7569A"/>
    <w:rsid w:val="00F80426"/>
    <w:rsid w:val="00F817FB"/>
    <w:rsid w:val="00F8329B"/>
    <w:rsid w:val="00F83627"/>
    <w:rsid w:val="00F8415B"/>
    <w:rsid w:val="00F85950"/>
    <w:rsid w:val="00F8664A"/>
    <w:rsid w:val="00F91067"/>
    <w:rsid w:val="00F911CF"/>
    <w:rsid w:val="00F917FC"/>
    <w:rsid w:val="00F9238E"/>
    <w:rsid w:val="00F9267B"/>
    <w:rsid w:val="00F950F3"/>
    <w:rsid w:val="00F96E58"/>
    <w:rsid w:val="00F97291"/>
    <w:rsid w:val="00FB1E60"/>
    <w:rsid w:val="00FB52F2"/>
    <w:rsid w:val="00FB5F46"/>
    <w:rsid w:val="00FB61D7"/>
    <w:rsid w:val="00FB72B8"/>
    <w:rsid w:val="00FC2DB5"/>
    <w:rsid w:val="00FC7C51"/>
    <w:rsid w:val="00FD2741"/>
    <w:rsid w:val="00FD303E"/>
    <w:rsid w:val="00FD33C4"/>
    <w:rsid w:val="00FD37B6"/>
    <w:rsid w:val="00FD4086"/>
    <w:rsid w:val="00FD4CDC"/>
    <w:rsid w:val="00FD4CE2"/>
    <w:rsid w:val="00FD5AB4"/>
    <w:rsid w:val="00FD5C2C"/>
    <w:rsid w:val="00FD74F1"/>
    <w:rsid w:val="00FE1F0C"/>
    <w:rsid w:val="00FE24DD"/>
    <w:rsid w:val="00FE2814"/>
    <w:rsid w:val="00FE3826"/>
    <w:rsid w:val="00FE4D73"/>
    <w:rsid w:val="00FE4EA5"/>
    <w:rsid w:val="00FE5995"/>
    <w:rsid w:val="00FE68F3"/>
    <w:rsid w:val="00FE715E"/>
    <w:rsid w:val="00FF03EA"/>
    <w:rsid w:val="00FF1B6C"/>
    <w:rsid w:val="00FF344D"/>
    <w:rsid w:val="00FF4104"/>
    <w:rsid w:val="00FF52B3"/>
    <w:rsid w:val="00FF5F97"/>
    <w:rsid w:val="00FF64E4"/>
    <w:rsid w:val="00FF70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B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uiPriority="0"/>
    <w:lsdException w:name="List 4" w:locked="1" w:uiPriority="0"/>
    <w:lsdException w:name="List 5"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Salutation" w:locked="1" w:uiPriority="0"/>
    <w:lsdException w:name="Date" w:locked="1" w:uiPriority="0"/>
    <w:lsdException w:name="Body Text First Indent" w:locked="1" w:uiPriority="0"/>
    <w:lsdException w:name="Strong" w:locked="1" w:semiHidden="0" w:uiPriority="22" w:unhideWhenUsed="0" w:qFormat="1"/>
    <w:lsdException w:name="Emphasis" w:locked="1" w:semiHidden="0" w:uiPriority="0" w:unhideWhenUsed="0" w:qFormat="1"/>
    <w:lsdException w:name="Normal (Web)" w:locked="1" w:uiPriority="0" w:qFormat="1"/>
    <w:lsdException w:name="HTML Preformatted" w:locked="1" w:uiPriority="0"/>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A0"/>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uiPriority w:val="99"/>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uiPriority w:val="99"/>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link w:val="70"/>
    <w:uiPriority w:val="99"/>
    <w:qFormat/>
    <w:locked/>
    <w:rsid w:val="00A75169"/>
    <w:pPr>
      <w:keepNext/>
      <w:spacing w:after="0" w:line="240" w:lineRule="auto"/>
      <w:outlineLvl w:val="6"/>
    </w:pPr>
    <w:rPr>
      <w:rFonts w:ascii="Times New Roman" w:eastAsia="Calibri" w:hAnsi="Times New Roman"/>
      <w:sz w:val="28"/>
      <w:szCs w:val="24"/>
      <w:lang w:eastAsia="ru-RU"/>
    </w:rPr>
  </w:style>
  <w:style w:type="paragraph" w:styleId="8">
    <w:name w:val="heading 8"/>
    <w:basedOn w:val="a"/>
    <w:next w:val="a"/>
    <w:link w:val="80"/>
    <w:unhideWhenUsed/>
    <w:qFormat/>
    <w:locked/>
    <w:rsid w:val="006410E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3B17"/>
    <w:rPr>
      <w:b/>
      <w:sz w:val="28"/>
      <w:lang w:val="uk-UA" w:eastAsia="ru-RU"/>
    </w:rPr>
  </w:style>
  <w:style w:type="character" w:customStyle="1" w:styleId="20">
    <w:name w:val="Заголовок 2 Знак"/>
    <w:link w:val="2"/>
    <w:uiPriority w:val="99"/>
    <w:semiHidden/>
    <w:locked/>
    <w:rsid w:val="006A3B17"/>
    <w:rPr>
      <w:sz w:val="28"/>
      <w:lang w:val="uk-UA" w:eastAsia="ru-RU"/>
    </w:rPr>
  </w:style>
  <w:style w:type="character" w:customStyle="1" w:styleId="30">
    <w:name w:val="Заголовок 3 Знак"/>
    <w:link w:val="3"/>
    <w:uiPriority w:val="99"/>
    <w:semiHidden/>
    <w:locked/>
    <w:rsid w:val="00982BFF"/>
    <w:rPr>
      <w:rFonts w:ascii="Arial" w:hAnsi="Arial"/>
      <w:b/>
      <w:sz w:val="26"/>
      <w:lang w:val="uk-UA" w:eastAsia="ru-RU"/>
    </w:rPr>
  </w:style>
  <w:style w:type="character" w:customStyle="1" w:styleId="70">
    <w:name w:val="Заголовок 7 Знак"/>
    <w:link w:val="7"/>
    <w:uiPriority w:val="9"/>
    <w:semiHidden/>
    <w:rsid w:val="00523AA6"/>
    <w:rPr>
      <w:rFonts w:ascii="Calibri" w:eastAsia="Times New Roman" w:hAnsi="Calibri" w:cs="Times New Roman"/>
      <w:sz w:val="24"/>
      <w:szCs w:val="24"/>
      <w:lang w:val="uk-UA" w:eastAsia="en-US"/>
    </w:rPr>
  </w:style>
  <w:style w:type="paragraph" w:styleId="a3">
    <w:name w:val="header"/>
    <w:basedOn w:val="a"/>
    <w:link w:val="a4"/>
    <w:uiPriority w:val="99"/>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basedOn w:val="a0"/>
    <w:link w:val="a3"/>
    <w:uiPriority w:val="99"/>
    <w:locked/>
    <w:rsid w:val="00C420E7"/>
  </w:style>
  <w:style w:type="paragraph" w:styleId="a5">
    <w:name w:val="footer"/>
    <w:basedOn w:val="a"/>
    <w:link w:val="a6"/>
    <w:uiPriority w:val="99"/>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basedOn w:val="a0"/>
    <w:link w:val="a5"/>
    <w:uiPriority w:val="99"/>
    <w:locked/>
    <w:rsid w:val="00C420E7"/>
  </w:style>
  <w:style w:type="paragraph" w:customStyle="1" w:styleId="11">
    <w:name w:val="Без интервала1"/>
    <w:link w:val="NoSpacingChar"/>
    <w:uiPriority w:val="99"/>
    <w:qFormat/>
    <w:rsid w:val="00A45CEB"/>
    <w:rPr>
      <w:sz w:val="22"/>
      <w:lang w:eastAsia="en-US"/>
    </w:rPr>
  </w:style>
  <w:style w:type="character" w:customStyle="1" w:styleId="rvts0">
    <w:name w:val="rvts0"/>
    <w:uiPriority w:val="99"/>
    <w:rsid w:val="00C22326"/>
  </w:style>
  <w:style w:type="character" w:styleId="a7">
    <w:name w:val="Hyperlink"/>
    <w:uiPriority w:val="99"/>
    <w:semiHidden/>
    <w:rsid w:val="000E1CDD"/>
    <w:rPr>
      <w:rFonts w:cs="Times New Roman"/>
      <w:color w:val="0000FF"/>
      <w:u w:val="single"/>
    </w:rPr>
  </w:style>
  <w:style w:type="paragraph" w:customStyle="1" w:styleId="12">
    <w:name w:val="Абзац списка1"/>
    <w:basedOn w:val="a"/>
    <w:uiPriority w:val="99"/>
    <w:rsid w:val="008F6A1F"/>
    <w:pPr>
      <w:ind w:left="720"/>
      <w:contextualSpacing/>
    </w:pPr>
  </w:style>
  <w:style w:type="paragraph" w:styleId="a8">
    <w:name w:val="Document Map"/>
    <w:basedOn w:val="a"/>
    <w:link w:val="a9"/>
    <w:uiPriority w:val="99"/>
    <w:semiHidden/>
    <w:rsid w:val="00A247D0"/>
    <w:pPr>
      <w:shd w:val="clear" w:color="auto" w:fill="000080"/>
    </w:pPr>
    <w:rPr>
      <w:rFonts w:ascii="Times New Roman" w:eastAsia="Calibri" w:hAnsi="Times New Roman"/>
      <w:sz w:val="2"/>
      <w:szCs w:val="20"/>
      <w:lang w:val="ru-RU"/>
    </w:rPr>
  </w:style>
  <w:style w:type="character" w:customStyle="1" w:styleId="a9">
    <w:name w:val="Схема документа Знак"/>
    <w:link w:val="a8"/>
    <w:uiPriority w:val="99"/>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a">
    <w:name w:val="Table Grid"/>
    <w:basedOn w:val="a1"/>
    <w:uiPriority w:val="99"/>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242E89"/>
    <w:pPr>
      <w:spacing w:after="0" w:line="240" w:lineRule="auto"/>
    </w:pPr>
    <w:rPr>
      <w:rFonts w:ascii="Tahoma" w:eastAsia="Calibri" w:hAnsi="Tahoma"/>
      <w:sz w:val="16"/>
      <w:szCs w:val="20"/>
      <w:lang w:val="ru-RU"/>
    </w:rPr>
  </w:style>
  <w:style w:type="character" w:customStyle="1" w:styleId="ac">
    <w:name w:val="Текст выноски Знак"/>
    <w:link w:val="ab"/>
    <w:uiPriority w:val="99"/>
    <w:semiHidden/>
    <w:locked/>
    <w:rsid w:val="00242E89"/>
    <w:rPr>
      <w:rFonts w:ascii="Tahoma" w:hAnsi="Tahoma"/>
      <w:sz w:val="16"/>
      <w:lang w:eastAsia="en-US"/>
    </w:rPr>
  </w:style>
  <w:style w:type="paragraph" w:styleId="ad">
    <w:name w:val="Title"/>
    <w:basedOn w:val="a"/>
    <w:link w:val="ae"/>
    <w:uiPriority w:val="99"/>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ние Знак"/>
    <w:link w:val="ad"/>
    <w:uiPriority w:val="99"/>
    <w:locked/>
    <w:rsid w:val="006A3B17"/>
    <w:rPr>
      <w:b/>
      <w:sz w:val="24"/>
      <w:lang w:val="uk-UA" w:eastAsia="ru-RU"/>
    </w:rPr>
  </w:style>
  <w:style w:type="paragraph" w:customStyle="1" w:styleId="13">
    <w:name w:val="Основной текст1"/>
    <w:basedOn w:val="a"/>
    <w:uiPriority w:val="99"/>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rFonts w:cs="Times New Roman"/>
      <w:b/>
    </w:rPr>
  </w:style>
  <w:style w:type="character" w:styleId="af0">
    <w:name w:val="page number"/>
    <w:uiPriority w:val="99"/>
    <w:rsid w:val="006A3B17"/>
    <w:rPr>
      <w:rFonts w:cs="Times New Roman"/>
    </w:rPr>
  </w:style>
  <w:style w:type="character" w:customStyle="1" w:styleId="af1">
    <w:name w:val="Основний текст + Не напівжирний"/>
    <w:uiPriority w:val="99"/>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3"/>
    <w:qFormat/>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uiPriority w:val="99"/>
    <w:locked/>
    <w:rsid w:val="0008725A"/>
    <w:rPr>
      <w:sz w:val="24"/>
      <w:lang w:val="ru-RU" w:eastAsia="ru-RU"/>
    </w:rPr>
  </w:style>
  <w:style w:type="paragraph" w:styleId="HTML">
    <w:name w:val="HTML Preformatted"/>
    <w:basedOn w:val="a"/>
    <w:link w:val="HTML0"/>
    <w:uiPriority w:val="99"/>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uiPriority w:val="99"/>
    <w:locked/>
    <w:rsid w:val="00852235"/>
    <w:rPr>
      <w:rFonts w:ascii="Courier New" w:hAnsi="Courier New"/>
      <w:lang w:val="ru-RU" w:eastAsia="ru-RU"/>
    </w:rPr>
  </w:style>
  <w:style w:type="character" w:customStyle="1" w:styleId="9">
    <w:name w:val="Знак Знак9"/>
    <w:uiPriority w:val="99"/>
    <w:semiHidden/>
    <w:rsid w:val="00982BFF"/>
    <w:rPr>
      <w:rFonts w:ascii="Times New Roman" w:hAnsi="Times New Roman"/>
      <w:sz w:val="24"/>
      <w:lang w:eastAsia="ru-RU"/>
    </w:rPr>
  </w:style>
  <w:style w:type="paragraph" w:customStyle="1" w:styleId="af4">
    <w:name w:val="Содержимое таблицы"/>
    <w:basedOn w:val="af5"/>
    <w:uiPriority w:val="99"/>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link w:val="af6"/>
    <w:uiPriority w:val="99"/>
    <w:rsid w:val="00982BFF"/>
    <w:pPr>
      <w:spacing w:after="120"/>
    </w:pPr>
  </w:style>
  <w:style w:type="character" w:customStyle="1" w:styleId="af6">
    <w:name w:val="Основной текст Знак"/>
    <w:link w:val="af5"/>
    <w:uiPriority w:val="99"/>
    <w:locked/>
    <w:rsid w:val="00A75169"/>
    <w:rPr>
      <w:rFonts w:ascii="Times New Roman" w:hAnsi="Times New Roman"/>
      <w:sz w:val="24"/>
    </w:rPr>
  </w:style>
  <w:style w:type="paragraph" w:customStyle="1" w:styleId="110">
    <w:name w:val="Абзац списка11"/>
    <w:basedOn w:val="a"/>
    <w:uiPriority w:val="99"/>
    <w:rsid w:val="00982BFF"/>
    <w:pPr>
      <w:ind w:left="720"/>
      <w:contextualSpacing/>
    </w:pPr>
    <w:rPr>
      <w:rFonts w:eastAsia="Calibri"/>
    </w:rPr>
  </w:style>
  <w:style w:type="paragraph" w:customStyle="1" w:styleId="af7">
    <w:name w:val="ДинЦентрТабл"/>
    <w:basedOn w:val="a"/>
    <w:uiPriority w:val="99"/>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8">
    <w:name w:val="ДинТекстОбыч"/>
    <w:basedOn w:val="a"/>
    <w:uiPriority w:val="99"/>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9">
    <w:name w:val="ДинРазделОбыч"/>
    <w:basedOn w:val="af8"/>
    <w:uiPriority w:val="99"/>
    <w:rsid w:val="00754628"/>
    <w:pPr>
      <w:ind w:firstLine="0"/>
      <w:jc w:val="center"/>
    </w:pPr>
    <w:rPr>
      <w:b/>
    </w:rPr>
  </w:style>
  <w:style w:type="paragraph" w:customStyle="1" w:styleId="afa">
    <w:name w:val="ДинСтатьяОбыч"/>
    <w:basedOn w:val="af8"/>
    <w:uiPriority w:val="99"/>
    <w:rsid w:val="00754628"/>
    <w:pPr>
      <w:ind w:left="567" w:firstLine="0"/>
      <w:jc w:val="left"/>
    </w:pPr>
    <w:rPr>
      <w:b/>
    </w:rPr>
  </w:style>
  <w:style w:type="character" w:styleId="afb">
    <w:name w:val="FollowedHyperlink"/>
    <w:uiPriority w:val="99"/>
    <w:rsid w:val="00C02A61"/>
    <w:rPr>
      <w:rFonts w:cs="Times New Roman"/>
      <w:color w:val="800080"/>
      <w:u w:val="single"/>
    </w:rPr>
  </w:style>
  <w:style w:type="paragraph" w:customStyle="1" w:styleId="31">
    <w:name w:val="Основной текст с отступом 31"/>
    <w:basedOn w:val="a"/>
    <w:uiPriority w:val="99"/>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uiPriority w:val="99"/>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uiPriority w:val="99"/>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uiPriority w:val="99"/>
    <w:rsid w:val="004C12E8"/>
    <w:rPr>
      <w:rFonts w:ascii="Times New Roman" w:hAnsi="Times New Roman"/>
      <w:sz w:val="22"/>
    </w:rPr>
  </w:style>
  <w:style w:type="paragraph" w:styleId="32">
    <w:name w:val="Body Text Indent 3"/>
    <w:basedOn w:val="a"/>
    <w:link w:val="33"/>
    <w:uiPriority w:val="99"/>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33">
    <w:name w:val="Основной текст с отступом 3 Знак"/>
    <w:link w:val="32"/>
    <w:uiPriority w:val="99"/>
    <w:semiHidden/>
    <w:rsid w:val="00523AA6"/>
    <w:rPr>
      <w:rFonts w:eastAsia="Times New Roman"/>
      <w:sz w:val="16"/>
      <w:szCs w:val="16"/>
      <w:lang w:val="uk-UA" w:eastAsia="en-US"/>
    </w:rPr>
  </w:style>
  <w:style w:type="character" w:customStyle="1" w:styleId="rvts23">
    <w:name w:val="rvts23"/>
    <w:uiPriority w:val="99"/>
    <w:rsid w:val="00801868"/>
  </w:style>
  <w:style w:type="paragraph" w:customStyle="1" w:styleId="14">
    <w:name w:val="Обычный1"/>
    <w:uiPriority w:val="99"/>
    <w:rsid w:val="00EE6114"/>
    <w:pPr>
      <w:spacing w:line="276" w:lineRule="auto"/>
    </w:pPr>
    <w:rPr>
      <w:rFonts w:ascii="Arial" w:hAnsi="Arial" w:cs="Arial"/>
      <w:color w:val="000000"/>
      <w:sz w:val="22"/>
      <w:szCs w:val="22"/>
      <w:lang w:val="ru-RU" w:eastAsia="ru-RU"/>
    </w:rPr>
  </w:style>
  <w:style w:type="paragraph" w:customStyle="1" w:styleId="Style6">
    <w:name w:val="Style6"/>
    <w:basedOn w:val="a"/>
    <w:uiPriority w:val="99"/>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link w:val="23"/>
    <w:uiPriority w:val="99"/>
    <w:rsid w:val="00EE6114"/>
    <w:pPr>
      <w:spacing w:after="120" w:line="480" w:lineRule="auto"/>
    </w:pPr>
    <w:rPr>
      <w:rFonts w:ascii="Times New Roman" w:eastAsia="Calibri" w:hAnsi="Times New Roman"/>
      <w:sz w:val="24"/>
      <w:szCs w:val="24"/>
      <w:lang w:eastAsia="uk-UA"/>
    </w:rPr>
  </w:style>
  <w:style w:type="character" w:customStyle="1" w:styleId="23">
    <w:name w:val="Основной текст 2 Знак"/>
    <w:link w:val="22"/>
    <w:uiPriority w:val="99"/>
    <w:semiHidden/>
    <w:rsid w:val="00523AA6"/>
    <w:rPr>
      <w:rFonts w:eastAsia="Times New Roman"/>
      <w:lang w:val="uk-UA" w:eastAsia="en-US"/>
    </w:rPr>
  </w:style>
  <w:style w:type="paragraph" w:customStyle="1" w:styleId="Style2">
    <w:name w:val="Style2"/>
    <w:basedOn w:val="a"/>
    <w:uiPriority w:val="99"/>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uiPriority w:val="99"/>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uiPriority w:val="99"/>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uiPriority w:val="99"/>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uiPriority w:val="99"/>
    <w:rsid w:val="00EE6114"/>
    <w:rPr>
      <w:rFonts w:ascii="Times New Roman" w:hAnsi="Times New Roman"/>
      <w:sz w:val="22"/>
    </w:rPr>
  </w:style>
  <w:style w:type="paragraph" w:customStyle="1" w:styleId="Style10">
    <w:name w:val="Style10"/>
    <w:basedOn w:val="a"/>
    <w:uiPriority w:val="99"/>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uiPriority w:val="99"/>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uiPriority w:val="99"/>
    <w:rsid w:val="00EE6114"/>
    <w:rPr>
      <w:rFonts w:ascii="Times New Roman" w:hAnsi="Times New Roman"/>
      <w:b/>
      <w:sz w:val="22"/>
    </w:rPr>
  </w:style>
  <w:style w:type="character" w:customStyle="1" w:styleId="FontStyle25">
    <w:name w:val="Font Style25"/>
    <w:uiPriority w:val="99"/>
    <w:rsid w:val="00EE6114"/>
    <w:rPr>
      <w:rFonts w:ascii="Times New Roman" w:hAnsi="Times New Roman"/>
      <w:sz w:val="22"/>
    </w:rPr>
  </w:style>
  <w:style w:type="character" w:customStyle="1" w:styleId="value">
    <w:name w:val="value"/>
    <w:uiPriority w:val="99"/>
    <w:rsid w:val="006A54DE"/>
  </w:style>
  <w:style w:type="paragraph" w:styleId="afc">
    <w:name w:val="Body Text Indent"/>
    <w:basedOn w:val="a"/>
    <w:link w:val="afd"/>
    <w:uiPriority w:val="99"/>
    <w:rsid w:val="00E6550D"/>
    <w:pPr>
      <w:spacing w:after="120"/>
      <w:ind w:left="283"/>
    </w:pPr>
    <w:rPr>
      <w:rFonts w:eastAsia="Calibri"/>
      <w:szCs w:val="20"/>
    </w:rPr>
  </w:style>
  <w:style w:type="character" w:customStyle="1" w:styleId="afd">
    <w:name w:val="Основной текст с отступом Знак"/>
    <w:link w:val="afc"/>
    <w:uiPriority w:val="99"/>
    <w:locked/>
    <w:rsid w:val="00E6550D"/>
    <w:rPr>
      <w:sz w:val="22"/>
      <w:lang w:val="uk-UA" w:eastAsia="en-US"/>
    </w:rPr>
  </w:style>
  <w:style w:type="paragraph" w:customStyle="1" w:styleId="Standard">
    <w:name w:val="Standard"/>
    <w:uiPriority w:val="99"/>
    <w:rsid w:val="00E6550D"/>
    <w:pPr>
      <w:widowControl w:val="0"/>
      <w:suppressAutoHyphens/>
      <w:autoSpaceDN w:val="0"/>
      <w:textAlignment w:val="baseline"/>
    </w:pPr>
    <w:rPr>
      <w:rFonts w:ascii="Arial" w:hAnsi="Arial" w:cs="Tahoma"/>
      <w:kern w:val="3"/>
      <w:sz w:val="24"/>
      <w:szCs w:val="24"/>
      <w:lang w:eastAsia="ru-RU"/>
    </w:rPr>
  </w:style>
  <w:style w:type="paragraph" w:customStyle="1" w:styleId="TableContents">
    <w:name w:val="Table Contents"/>
    <w:basedOn w:val="Standard"/>
    <w:uiPriority w:val="99"/>
    <w:rsid w:val="00E6550D"/>
    <w:pPr>
      <w:suppressLineNumbers/>
    </w:pPr>
  </w:style>
  <w:style w:type="character" w:customStyle="1" w:styleId="15">
    <w:name w:val="Основной шрифт абзаца1"/>
    <w:uiPriority w:val="99"/>
    <w:rsid w:val="000474DC"/>
  </w:style>
  <w:style w:type="paragraph" w:customStyle="1" w:styleId="16">
    <w:name w:val="Заголовок1"/>
    <w:basedOn w:val="a"/>
    <w:next w:val="af5"/>
    <w:uiPriority w:val="99"/>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uiPriority w:val="99"/>
    <w:locked/>
    <w:rsid w:val="006A5B12"/>
    <w:rPr>
      <w:rFonts w:ascii="Times New Roman" w:hAnsi="Times New Roman"/>
      <w:sz w:val="24"/>
    </w:rPr>
  </w:style>
  <w:style w:type="paragraph" w:customStyle="1" w:styleId="111">
    <w:name w:val="Без интервала11"/>
    <w:uiPriority w:val="99"/>
    <w:rsid w:val="006A5B12"/>
    <w:rPr>
      <w:sz w:val="22"/>
      <w:szCs w:val="22"/>
      <w:lang w:eastAsia="en-US"/>
    </w:rPr>
  </w:style>
  <w:style w:type="paragraph" w:customStyle="1" w:styleId="afe">
    <w:name w:val="Знак Знак"/>
    <w:basedOn w:val="a"/>
    <w:uiPriority w:val="99"/>
    <w:rsid w:val="00A75169"/>
    <w:pPr>
      <w:spacing w:after="0" w:line="240" w:lineRule="auto"/>
    </w:pPr>
    <w:rPr>
      <w:rFonts w:ascii="Verdana" w:eastAsia="Calibri" w:hAnsi="Verdana" w:cs="Verdana"/>
      <w:sz w:val="20"/>
      <w:szCs w:val="20"/>
      <w:lang w:val="en-US"/>
    </w:rPr>
  </w:style>
  <w:style w:type="paragraph" w:styleId="aff">
    <w:name w:val="Block Text"/>
    <w:basedOn w:val="a"/>
    <w:uiPriority w:val="99"/>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0">
    <w:name w:val="Subtitle"/>
    <w:basedOn w:val="a"/>
    <w:link w:val="aff1"/>
    <w:uiPriority w:val="99"/>
    <w:qFormat/>
    <w:locked/>
    <w:rsid w:val="00A75169"/>
    <w:pPr>
      <w:spacing w:after="0" w:line="360" w:lineRule="auto"/>
      <w:jc w:val="center"/>
    </w:pPr>
    <w:rPr>
      <w:rFonts w:ascii="Times New Roman" w:eastAsia="Calibri" w:hAnsi="Times New Roman"/>
      <w:b/>
      <w:noProof/>
      <w:sz w:val="24"/>
      <w:szCs w:val="24"/>
      <w:lang w:val="en-GB"/>
    </w:rPr>
  </w:style>
  <w:style w:type="character" w:customStyle="1" w:styleId="aff1">
    <w:name w:val="Подзаголовок Знак"/>
    <w:link w:val="aff0"/>
    <w:uiPriority w:val="11"/>
    <w:rsid w:val="00523AA6"/>
    <w:rPr>
      <w:rFonts w:ascii="Cambria" w:eastAsia="Times New Roman" w:hAnsi="Cambria" w:cs="Times New Roman"/>
      <w:sz w:val="24"/>
      <w:szCs w:val="24"/>
      <w:lang w:val="uk-UA" w:eastAsia="en-US"/>
    </w:rPr>
  </w:style>
  <w:style w:type="paragraph" w:customStyle="1" w:styleId="24">
    <w:name w:val="Знак Знак2"/>
    <w:basedOn w:val="a"/>
    <w:uiPriority w:val="99"/>
    <w:rsid w:val="00A75169"/>
    <w:pPr>
      <w:spacing w:after="0" w:line="240" w:lineRule="auto"/>
    </w:pPr>
    <w:rPr>
      <w:rFonts w:ascii="Verdana" w:eastAsia="Calibri" w:hAnsi="Verdana" w:cs="Verdana"/>
      <w:sz w:val="20"/>
      <w:szCs w:val="20"/>
      <w:lang w:val="en-US"/>
    </w:rPr>
  </w:style>
  <w:style w:type="character" w:customStyle="1" w:styleId="FontStyle36">
    <w:name w:val="Font Style36"/>
    <w:uiPriority w:val="99"/>
    <w:rsid w:val="00A75169"/>
    <w:rPr>
      <w:rFonts w:ascii="Times New Roman" w:hAnsi="Times New Roman"/>
      <w:sz w:val="24"/>
    </w:rPr>
  </w:style>
  <w:style w:type="paragraph" w:customStyle="1" w:styleId="150">
    <w:name w:val="Стиль По центру снизу: (одинарная Авто  15 пт линия)"/>
    <w:basedOn w:val="a"/>
    <w:uiPriority w:val="99"/>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uiPriority w:val="99"/>
    <w:rsid w:val="00A75169"/>
    <w:rPr>
      <w:rFonts w:ascii="Georgia" w:hAnsi="Georgia"/>
      <w:sz w:val="16"/>
    </w:rPr>
  </w:style>
  <w:style w:type="paragraph" w:customStyle="1" w:styleId="justify">
    <w:name w:val="justify"/>
    <w:basedOn w:val="a"/>
    <w:uiPriority w:val="99"/>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lang w:val="ru-RU" w:eastAsia="ru-RU"/>
    </w:rPr>
  </w:style>
  <w:style w:type="paragraph" w:customStyle="1" w:styleId="17">
    <w:name w:val="Знак Знак1"/>
    <w:basedOn w:val="a"/>
    <w:uiPriority w:val="99"/>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uiPriority w:val="99"/>
    <w:locked/>
    <w:rsid w:val="00A75169"/>
    <w:rPr>
      <w:rFonts w:ascii="Courier New" w:hAnsi="Courier New"/>
      <w:color w:val="000000"/>
      <w:sz w:val="21"/>
      <w:lang w:val="ru-RU" w:eastAsia="ru-RU"/>
    </w:rPr>
  </w:style>
  <w:style w:type="paragraph" w:customStyle="1" w:styleId="34">
    <w:name w:val="Знак Знак3 Знак"/>
    <w:basedOn w:val="a"/>
    <w:uiPriority w:val="99"/>
    <w:rsid w:val="00A75169"/>
    <w:pPr>
      <w:spacing w:after="0" w:line="240" w:lineRule="auto"/>
    </w:pPr>
    <w:rPr>
      <w:rFonts w:ascii="Verdana" w:eastAsia="Calibri" w:hAnsi="Verdana"/>
      <w:sz w:val="20"/>
      <w:szCs w:val="20"/>
      <w:lang w:val="en-US"/>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uiPriority w:val="99"/>
    <w:locked/>
    <w:rsid w:val="00A75169"/>
    <w:rPr>
      <w:rFonts w:ascii="Times New Roman" w:hAnsi="Times New Roman"/>
      <w:sz w:val="24"/>
    </w:rPr>
  </w:style>
  <w:style w:type="paragraph" w:styleId="35">
    <w:name w:val="Body Text 3"/>
    <w:basedOn w:val="a"/>
    <w:link w:val="36"/>
    <w:uiPriority w:val="99"/>
    <w:rsid w:val="00A75169"/>
    <w:pPr>
      <w:spacing w:after="120"/>
    </w:pPr>
    <w:rPr>
      <w:rFonts w:eastAsia="Calibri"/>
      <w:sz w:val="16"/>
      <w:szCs w:val="16"/>
      <w:lang w:val="ru-RU" w:eastAsia="ru-RU"/>
    </w:rPr>
  </w:style>
  <w:style w:type="character" w:customStyle="1" w:styleId="36">
    <w:name w:val="Основной текст 3 Знак"/>
    <w:link w:val="35"/>
    <w:uiPriority w:val="99"/>
    <w:semiHidden/>
    <w:rsid w:val="00523AA6"/>
    <w:rPr>
      <w:rFonts w:eastAsia="Times New Roman"/>
      <w:sz w:val="16"/>
      <w:szCs w:val="16"/>
      <w:lang w:val="uk-UA" w:eastAsia="en-US"/>
    </w:rPr>
  </w:style>
  <w:style w:type="character" w:customStyle="1" w:styleId="rvts15">
    <w:name w:val="rvts15"/>
    <w:uiPriority w:val="99"/>
    <w:rsid w:val="00A75169"/>
  </w:style>
  <w:style w:type="paragraph" w:customStyle="1" w:styleId="aff2">
    <w:name w:val="Знак Знак Знак Знак"/>
    <w:basedOn w:val="a"/>
    <w:uiPriority w:val="99"/>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uiPriority w:val="99"/>
    <w:qFormat/>
    <w:locked/>
    <w:rsid w:val="00A75085"/>
    <w:rPr>
      <w:sz w:val="22"/>
      <w:lang w:val="uk-UA" w:eastAsia="en-US"/>
    </w:rPr>
  </w:style>
  <w:style w:type="paragraph" w:customStyle="1" w:styleId="210">
    <w:name w:val="Основной текст 21"/>
    <w:basedOn w:val="a"/>
    <w:uiPriority w:val="99"/>
    <w:rsid w:val="006238D7"/>
    <w:pPr>
      <w:suppressAutoHyphens/>
      <w:spacing w:after="0" w:line="240" w:lineRule="auto"/>
      <w:jc w:val="both"/>
    </w:pPr>
    <w:rPr>
      <w:rFonts w:ascii="Times New Roman" w:hAnsi="Times New Roman"/>
      <w:color w:val="003366"/>
      <w:szCs w:val="24"/>
      <w:lang w:eastAsia="ar-SA"/>
    </w:rPr>
  </w:style>
  <w:style w:type="paragraph" w:styleId="aff3">
    <w:name w:val="No Spacing"/>
    <w:link w:val="aff4"/>
    <w:uiPriority w:val="1"/>
    <w:qFormat/>
    <w:rsid w:val="0095319D"/>
    <w:rPr>
      <w:sz w:val="22"/>
      <w:szCs w:val="22"/>
      <w:lang w:val="ru-RU" w:eastAsia="en-US"/>
    </w:rPr>
  </w:style>
  <w:style w:type="character" w:customStyle="1" w:styleId="aff4">
    <w:name w:val="Без интервала Знак"/>
    <w:link w:val="aff3"/>
    <w:uiPriority w:val="1"/>
    <w:qFormat/>
    <w:locked/>
    <w:rsid w:val="0095319D"/>
    <w:rPr>
      <w:sz w:val="22"/>
      <w:lang w:eastAsia="en-US"/>
    </w:rPr>
  </w:style>
  <w:style w:type="character" w:customStyle="1" w:styleId="170">
    <w:name w:val="Знак17 Знак"/>
    <w:aliases w:val="Знак18 Знак Знак,Знак17 Знак1 Знак,Знак17 Знак1 Знак Знак"/>
    <w:uiPriority w:val="99"/>
    <w:rsid w:val="0095319D"/>
    <w:rPr>
      <w:sz w:val="24"/>
      <w:lang w:val="ru-RU" w:eastAsia="ru-RU"/>
    </w:rPr>
  </w:style>
  <w:style w:type="paragraph" w:customStyle="1" w:styleId="25">
    <w:name w:val="Обычный2"/>
    <w:qFormat/>
    <w:rsid w:val="0095319D"/>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99"/>
    <w:rsid w:val="00A14570"/>
    <w:pPr>
      <w:widowControl w:val="0"/>
      <w:spacing w:after="0" w:line="240" w:lineRule="auto"/>
      <w:ind w:left="100"/>
      <w:jc w:val="both"/>
    </w:pPr>
    <w:rPr>
      <w:rFonts w:ascii="Times New Roman" w:hAnsi="Times New Roman"/>
      <w:lang w:val="en-US"/>
    </w:rPr>
  </w:style>
  <w:style w:type="character" w:customStyle="1" w:styleId="29">
    <w:name w:val="Основний текст (2) + 9"/>
    <w:aliases w:val="5 pt,Курсив"/>
    <w:uiPriority w:val="99"/>
    <w:rsid w:val="00EB038B"/>
    <w:rPr>
      <w:rFonts w:ascii="Times New Roman" w:hAnsi="Times New Roman"/>
      <w:i/>
      <w:color w:val="000000"/>
      <w:spacing w:val="0"/>
      <w:w w:val="100"/>
      <w:position w:val="0"/>
      <w:sz w:val="19"/>
      <w:u w:val="none"/>
      <w:lang w:val="uk-UA" w:eastAsia="uk-UA"/>
    </w:rPr>
  </w:style>
  <w:style w:type="paragraph" w:styleId="aff5">
    <w:name w:val="List Paragraph"/>
    <w:basedOn w:val="a"/>
    <w:link w:val="aff6"/>
    <w:uiPriority w:val="99"/>
    <w:qFormat/>
    <w:rsid w:val="00E811F2"/>
    <w:pPr>
      <w:ind w:left="708"/>
    </w:pPr>
  </w:style>
  <w:style w:type="character" w:customStyle="1" w:styleId="18">
    <w:name w:val="Без интервала Знак1"/>
    <w:link w:val="26"/>
    <w:uiPriority w:val="99"/>
    <w:locked/>
    <w:rsid w:val="00843383"/>
    <w:rPr>
      <w:sz w:val="22"/>
      <w:lang w:val="uk-UA" w:eastAsia="ar-SA" w:bidi="ar-SA"/>
    </w:rPr>
  </w:style>
  <w:style w:type="paragraph" w:customStyle="1" w:styleId="LO-normal">
    <w:name w:val="LO-normal"/>
    <w:uiPriority w:val="99"/>
    <w:rsid w:val="003D4A58"/>
    <w:pPr>
      <w:spacing w:line="276" w:lineRule="auto"/>
    </w:pPr>
    <w:rPr>
      <w:rFonts w:ascii="Arial" w:eastAsia="Times New Roman" w:hAnsi="Arial" w:cs="Arial"/>
      <w:color w:val="000000"/>
      <w:sz w:val="22"/>
      <w:szCs w:val="22"/>
      <w:lang w:val="ru-RU" w:eastAsia="zh-CN"/>
    </w:rPr>
  </w:style>
  <w:style w:type="character" w:customStyle="1" w:styleId="aff6">
    <w:name w:val="Абзац списка Знак"/>
    <w:link w:val="aff5"/>
    <w:uiPriority w:val="99"/>
    <w:locked/>
    <w:rsid w:val="003D4A58"/>
    <w:rPr>
      <w:rFonts w:eastAsia="Times New Roman"/>
      <w:sz w:val="22"/>
      <w:lang w:val="uk-UA" w:eastAsia="en-US"/>
    </w:rPr>
  </w:style>
  <w:style w:type="paragraph" w:customStyle="1" w:styleId="26">
    <w:name w:val="Без интервала2"/>
    <w:aliases w:val="nado12,Bullet"/>
    <w:link w:val="18"/>
    <w:uiPriority w:val="99"/>
    <w:rsid w:val="003D4A58"/>
    <w:pPr>
      <w:suppressAutoHyphens/>
    </w:pPr>
    <w:rPr>
      <w:sz w:val="22"/>
      <w:szCs w:val="22"/>
      <w:lang w:eastAsia="ar-SA"/>
    </w:rPr>
  </w:style>
  <w:style w:type="character" w:customStyle="1" w:styleId="19">
    <w:name w:val="Обычный (веб) Знак1"/>
    <w:aliases w:val="Обычный (веб) Знак Знак"/>
    <w:rsid w:val="000863B8"/>
    <w:rPr>
      <w:sz w:val="24"/>
      <w:lang w:val="uk-UA" w:eastAsia="uk-UA"/>
    </w:rPr>
  </w:style>
  <w:style w:type="paragraph" w:customStyle="1" w:styleId="37">
    <w:name w:val="Без интервала3"/>
    <w:uiPriority w:val="99"/>
    <w:rsid w:val="000863B8"/>
    <w:rPr>
      <w:rFonts w:eastAsia="Times New Roman"/>
      <w:sz w:val="22"/>
      <w:szCs w:val="22"/>
      <w:lang w:eastAsia="en-US"/>
    </w:rPr>
  </w:style>
  <w:style w:type="character" w:customStyle="1" w:styleId="27">
    <w:name w:val="Основной текст (2)_"/>
    <w:uiPriority w:val="99"/>
    <w:locked/>
    <w:rsid w:val="0008682B"/>
    <w:rPr>
      <w:sz w:val="19"/>
      <w:shd w:val="clear" w:color="auto" w:fill="FFFFFF"/>
    </w:rPr>
  </w:style>
  <w:style w:type="paragraph" w:customStyle="1" w:styleId="211">
    <w:name w:val="Основной текст (2)1"/>
    <w:basedOn w:val="a"/>
    <w:uiPriority w:val="99"/>
    <w:rsid w:val="0008682B"/>
    <w:pPr>
      <w:widowControl w:val="0"/>
      <w:shd w:val="clear" w:color="auto" w:fill="FFFFFF"/>
      <w:spacing w:after="360" w:line="259" w:lineRule="exact"/>
    </w:pPr>
    <w:rPr>
      <w:rFonts w:ascii="Trebuchet MS" w:hAnsi="Trebuchet MS" w:cs="Trebuchet MS"/>
      <w:sz w:val="17"/>
      <w:szCs w:val="17"/>
      <w:lang w:eastAsia="uk-UA"/>
    </w:rPr>
  </w:style>
  <w:style w:type="character" w:customStyle="1" w:styleId="220">
    <w:name w:val="Основной текст (2)2"/>
    <w:uiPriority w:val="99"/>
    <w:rsid w:val="0008682B"/>
    <w:rPr>
      <w:rFonts w:ascii="Trebuchet MS" w:hAnsi="Trebuchet MS"/>
      <w:sz w:val="18"/>
      <w:u w:val="none"/>
      <w:shd w:val="clear" w:color="auto" w:fill="FFFFFF"/>
    </w:rPr>
  </w:style>
  <w:style w:type="paragraph" w:customStyle="1" w:styleId="H3">
    <w:name w:val="H3"/>
    <w:basedOn w:val="a"/>
    <w:next w:val="a"/>
    <w:uiPriority w:val="99"/>
    <w:rsid w:val="0008682B"/>
    <w:pPr>
      <w:keepNext/>
      <w:spacing w:before="100" w:after="100" w:line="240" w:lineRule="auto"/>
    </w:pPr>
    <w:rPr>
      <w:rFonts w:ascii="Times New Roman" w:hAnsi="Times New Roman"/>
      <w:b/>
      <w:sz w:val="28"/>
      <w:szCs w:val="20"/>
      <w:lang w:val="ru-RU" w:eastAsia="ru-RU"/>
    </w:rPr>
  </w:style>
  <w:style w:type="character" w:customStyle="1" w:styleId="shorttext">
    <w:name w:val="short_text"/>
    <w:uiPriority w:val="99"/>
    <w:rsid w:val="0008682B"/>
    <w:rPr>
      <w:rFonts w:cs="Times New Roman"/>
    </w:rPr>
  </w:style>
  <w:style w:type="paragraph" w:customStyle="1" w:styleId="1a">
    <w:name w:val="Без інтервалів1"/>
    <w:uiPriority w:val="99"/>
    <w:rsid w:val="0008682B"/>
    <w:rPr>
      <w:rFonts w:ascii="Times New Roman" w:eastAsia="Times New Roman" w:hAnsi="Times New Roman"/>
      <w:sz w:val="24"/>
      <w:szCs w:val="24"/>
      <w:lang w:val="ru-RU" w:eastAsia="ru-RU"/>
    </w:rPr>
  </w:style>
  <w:style w:type="paragraph" w:customStyle="1" w:styleId="para">
    <w:name w:val="para"/>
    <w:basedOn w:val="a"/>
    <w:uiPriority w:val="99"/>
    <w:rsid w:val="0008682B"/>
    <w:pPr>
      <w:spacing w:before="100" w:beforeAutospacing="1" w:after="100" w:afterAutospacing="1" w:line="240" w:lineRule="auto"/>
    </w:pPr>
    <w:rPr>
      <w:rFonts w:ascii="Times New Roman" w:hAnsi="Times New Roman"/>
      <w:sz w:val="24"/>
      <w:szCs w:val="24"/>
      <w:lang w:val="ru-RU" w:eastAsia="ru-RU"/>
    </w:rPr>
  </w:style>
  <w:style w:type="character" w:customStyle="1" w:styleId="80">
    <w:name w:val="Заголовок 8 Знак"/>
    <w:link w:val="8"/>
    <w:rsid w:val="006410EA"/>
    <w:rPr>
      <w:rFonts w:ascii="Calibri" w:eastAsia="Times New Roman" w:hAnsi="Calibri" w:cs="Times New Roman"/>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7505">
      <w:bodyDiv w:val="1"/>
      <w:marLeft w:val="0"/>
      <w:marRight w:val="0"/>
      <w:marTop w:val="0"/>
      <w:marBottom w:val="0"/>
      <w:divBdr>
        <w:top w:val="none" w:sz="0" w:space="0" w:color="auto"/>
        <w:left w:val="none" w:sz="0" w:space="0" w:color="auto"/>
        <w:bottom w:val="none" w:sz="0" w:space="0" w:color="auto"/>
        <w:right w:val="none" w:sz="0" w:space="0" w:color="auto"/>
      </w:divBdr>
    </w:div>
    <w:div w:id="454105782">
      <w:bodyDiv w:val="1"/>
      <w:marLeft w:val="0"/>
      <w:marRight w:val="0"/>
      <w:marTop w:val="0"/>
      <w:marBottom w:val="0"/>
      <w:divBdr>
        <w:top w:val="none" w:sz="0" w:space="0" w:color="auto"/>
        <w:left w:val="none" w:sz="0" w:space="0" w:color="auto"/>
        <w:bottom w:val="none" w:sz="0" w:space="0" w:color="auto"/>
        <w:right w:val="none" w:sz="0" w:space="0" w:color="auto"/>
      </w:divBdr>
    </w:div>
    <w:div w:id="1022245570">
      <w:marLeft w:val="0"/>
      <w:marRight w:val="0"/>
      <w:marTop w:val="0"/>
      <w:marBottom w:val="0"/>
      <w:divBdr>
        <w:top w:val="none" w:sz="0" w:space="0" w:color="auto"/>
        <w:left w:val="none" w:sz="0" w:space="0" w:color="auto"/>
        <w:bottom w:val="none" w:sz="0" w:space="0" w:color="auto"/>
        <w:right w:val="none" w:sz="0" w:space="0" w:color="auto"/>
      </w:divBdr>
    </w:div>
    <w:div w:id="1022245571">
      <w:marLeft w:val="0"/>
      <w:marRight w:val="0"/>
      <w:marTop w:val="0"/>
      <w:marBottom w:val="0"/>
      <w:divBdr>
        <w:top w:val="none" w:sz="0" w:space="0" w:color="auto"/>
        <w:left w:val="none" w:sz="0" w:space="0" w:color="auto"/>
        <w:bottom w:val="none" w:sz="0" w:space="0" w:color="auto"/>
        <w:right w:val="none" w:sz="0" w:space="0" w:color="auto"/>
      </w:divBdr>
    </w:div>
    <w:div w:id="1022245572">
      <w:marLeft w:val="0"/>
      <w:marRight w:val="0"/>
      <w:marTop w:val="0"/>
      <w:marBottom w:val="0"/>
      <w:divBdr>
        <w:top w:val="none" w:sz="0" w:space="0" w:color="auto"/>
        <w:left w:val="none" w:sz="0" w:space="0" w:color="auto"/>
        <w:bottom w:val="none" w:sz="0" w:space="0" w:color="auto"/>
        <w:right w:val="none" w:sz="0" w:space="0" w:color="auto"/>
      </w:divBdr>
    </w:div>
    <w:div w:id="1022245573">
      <w:marLeft w:val="0"/>
      <w:marRight w:val="0"/>
      <w:marTop w:val="0"/>
      <w:marBottom w:val="0"/>
      <w:divBdr>
        <w:top w:val="none" w:sz="0" w:space="0" w:color="auto"/>
        <w:left w:val="none" w:sz="0" w:space="0" w:color="auto"/>
        <w:bottom w:val="none" w:sz="0" w:space="0" w:color="auto"/>
        <w:right w:val="none" w:sz="0" w:space="0" w:color="auto"/>
      </w:divBdr>
    </w:div>
    <w:div w:id="1022245574">
      <w:marLeft w:val="0"/>
      <w:marRight w:val="0"/>
      <w:marTop w:val="0"/>
      <w:marBottom w:val="0"/>
      <w:divBdr>
        <w:top w:val="none" w:sz="0" w:space="0" w:color="auto"/>
        <w:left w:val="none" w:sz="0" w:space="0" w:color="auto"/>
        <w:bottom w:val="none" w:sz="0" w:space="0" w:color="auto"/>
        <w:right w:val="none" w:sz="0" w:space="0" w:color="auto"/>
      </w:divBdr>
    </w:div>
    <w:div w:id="1022245575">
      <w:marLeft w:val="0"/>
      <w:marRight w:val="0"/>
      <w:marTop w:val="0"/>
      <w:marBottom w:val="0"/>
      <w:divBdr>
        <w:top w:val="none" w:sz="0" w:space="0" w:color="auto"/>
        <w:left w:val="none" w:sz="0" w:space="0" w:color="auto"/>
        <w:bottom w:val="none" w:sz="0" w:space="0" w:color="auto"/>
        <w:right w:val="none" w:sz="0" w:space="0" w:color="auto"/>
      </w:divBdr>
    </w:div>
    <w:div w:id="1022245577">
      <w:marLeft w:val="0"/>
      <w:marRight w:val="0"/>
      <w:marTop w:val="0"/>
      <w:marBottom w:val="0"/>
      <w:divBdr>
        <w:top w:val="none" w:sz="0" w:space="0" w:color="auto"/>
        <w:left w:val="none" w:sz="0" w:space="0" w:color="auto"/>
        <w:bottom w:val="none" w:sz="0" w:space="0" w:color="auto"/>
        <w:right w:val="none" w:sz="0" w:space="0" w:color="auto"/>
      </w:divBdr>
    </w:div>
    <w:div w:id="1022245578">
      <w:marLeft w:val="0"/>
      <w:marRight w:val="0"/>
      <w:marTop w:val="0"/>
      <w:marBottom w:val="0"/>
      <w:divBdr>
        <w:top w:val="none" w:sz="0" w:space="0" w:color="auto"/>
        <w:left w:val="none" w:sz="0" w:space="0" w:color="auto"/>
        <w:bottom w:val="none" w:sz="0" w:space="0" w:color="auto"/>
        <w:right w:val="none" w:sz="0" w:space="0" w:color="auto"/>
      </w:divBdr>
    </w:div>
    <w:div w:id="1022245579">
      <w:marLeft w:val="0"/>
      <w:marRight w:val="0"/>
      <w:marTop w:val="0"/>
      <w:marBottom w:val="0"/>
      <w:divBdr>
        <w:top w:val="none" w:sz="0" w:space="0" w:color="auto"/>
        <w:left w:val="none" w:sz="0" w:space="0" w:color="auto"/>
        <w:bottom w:val="none" w:sz="0" w:space="0" w:color="auto"/>
        <w:right w:val="none" w:sz="0" w:space="0" w:color="auto"/>
      </w:divBdr>
    </w:div>
    <w:div w:id="1022245580">
      <w:marLeft w:val="0"/>
      <w:marRight w:val="0"/>
      <w:marTop w:val="0"/>
      <w:marBottom w:val="0"/>
      <w:divBdr>
        <w:top w:val="none" w:sz="0" w:space="0" w:color="auto"/>
        <w:left w:val="none" w:sz="0" w:space="0" w:color="auto"/>
        <w:bottom w:val="none" w:sz="0" w:space="0" w:color="auto"/>
        <w:right w:val="none" w:sz="0" w:space="0" w:color="auto"/>
      </w:divBdr>
    </w:div>
    <w:div w:id="1022245581">
      <w:marLeft w:val="0"/>
      <w:marRight w:val="0"/>
      <w:marTop w:val="0"/>
      <w:marBottom w:val="0"/>
      <w:divBdr>
        <w:top w:val="none" w:sz="0" w:space="0" w:color="auto"/>
        <w:left w:val="none" w:sz="0" w:space="0" w:color="auto"/>
        <w:bottom w:val="none" w:sz="0" w:space="0" w:color="auto"/>
        <w:right w:val="none" w:sz="0" w:space="0" w:color="auto"/>
      </w:divBdr>
    </w:div>
    <w:div w:id="1022245582">
      <w:marLeft w:val="0"/>
      <w:marRight w:val="0"/>
      <w:marTop w:val="0"/>
      <w:marBottom w:val="0"/>
      <w:divBdr>
        <w:top w:val="none" w:sz="0" w:space="0" w:color="auto"/>
        <w:left w:val="none" w:sz="0" w:space="0" w:color="auto"/>
        <w:bottom w:val="none" w:sz="0" w:space="0" w:color="auto"/>
        <w:right w:val="none" w:sz="0" w:space="0" w:color="auto"/>
      </w:divBdr>
    </w:div>
    <w:div w:id="1022245583">
      <w:marLeft w:val="0"/>
      <w:marRight w:val="0"/>
      <w:marTop w:val="0"/>
      <w:marBottom w:val="0"/>
      <w:divBdr>
        <w:top w:val="none" w:sz="0" w:space="0" w:color="auto"/>
        <w:left w:val="none" w:sz="0" w:space="0" w:color="auto"/>
        <w:bottom w:val="none" w:sz="0" w:space="0" w:color="auto"/>
        <w:right w:val="none" w:sz="0" w:space="0" w:color="auto"/>
      </w:divBdr>
    </w:div>
    <w:div w:id="1022245584">
      <w:marLeft w:val="0"/>
      <w:marRight w:val="0"/>
      <w:marTop w:val="0"/>
      <w:marBottom w:val="0"/>
      <w:divBdr>
        <w:top w:val="none" w:sz="0" w:space="0" w:color="auto"/>
        <w:left w:val="none" w:sz="0" w:space="0" w:color="auto"/>
        <w:bottom w:val="none" w:sz="0" w:space="0" w:color="auto"/>
        <w:right w:val="none" w:sz="0" w:space="0" w:color="auto"/>
      </w:divBdr>
    </w:div>
    <w:div w:id="1022245585">
      <w:marLeft w:val="0"/>
      <w:marRight w:val="0"/>
      <w:marTop w:val="0"/>
      <w:marBottom w:val="0"/>
      <w:divBdr>
        <w:top w:val="none" w:sz="0" w:space="0" w:color="auto"/>
        <w:left w:val="none" w:sz="0" w:space="0" w:color="auto"/>
        <w:bottom w:val="none" w:sz="0" w:space="0" w:color="auto"/>
        <w:right w:val="none" w:sz="0" w:space="0" w:color="auto"/>
      </w:divBdr>
    </w:div>
    <w:div w:id="1022245586">
      <w:marLeft w:val="0"/>
      <w:marRight w:val="0"/>
      <w:marTop w:val="0"/>
      <w:marBottom w:val="0"/>
      <w:divBdr>
        <w:top w:val="none" w:sz="0" w:space="0" w:color="auto"/>
        <w:left w:val="none" w:sz="0" w:space="0" w:color="auto"/>
        <w:bottom w:val="none" w:sz="0" w:space="0" w:color="auto"/>
        <w:right w:val="none" w:sz="0" w:space="0" w:color="auto"/>
      </w:divBdr>
      <w:divsChild>
        <w:div w:id="1022245576">
          <w:marLeft w:val="0"/>
          <w:marRight w:val="0"/>
          <w:marTop w:val="0"/>
          <w:marBottom w:val="0"/>
          <w:divBdr>
            <w:top w:val="none" w:sz="0" w:space="0" w:color="auto"/>
            <w:left w:val="none" w:sz="0" w:space="0" w:color="auto"/>
            <w:bottom w:val="none" w:sz="0" w:space="0" w:color="auto"/>
            <w:right w:val="none" w:sz="0" w:space="0" w:color="auto"/>
          </w:divBdr>
        </w:div>
      </w:divsChild>
    </w:div>
    <w:div w:id="1022245587">
      <w:marLeft w:val="0"/>
      <w:marRight w:val="0"/>
      <w:marTop w:val="0"/>
      <w:marBottom w:val="0"/>
      <w:divBdr>
        <w:top w:val="none" w:sz="0" w:space="0" w:color="auto"/>
        <w:left w:val="none" w:sz="0" w:space="0" w:color="auto"/>
        <w:bottom w:val="none" w:sz="0" w:space="0" w:color="auto"/>
        <w:right w:val="none" w:sz="0" w:space="0" w:color="auto"/>
      </w:divBdr>
    </w:div>
    <w:div w:id="1022245588">
      <w:marLeft w:val="0"/>
      <w:marRight w:val="0"/>
      <w:marTop w:val="0"/>
      <w:marBottom w:val="0"/>
      <w:divBdr>
        <w:top w:val="none" w:sz="0" w:space="0" w:color="auto"/>
        <w:left w:val="none" w:sz="0" w:space="0" w:color="auto"/>
        <w:bottom w:val="none" w:sz="0" w:space="0" w:color="auto"/>
        <w:right w:val="none" w:sz="0" w:space="0" w:color="auto"/>
      </w:divBdr>
    </w:div>
    <w:div w:id="1022245589">
      <w:marLeft w:val="0"/>
      <w:marRight w:val="0"/>
      <w:marTop w:val="0"/>
      <w:marBottom w:val="0"/>
      <w:divBdr>
        <w:top w:val="none" w:sz="0" w:space="0" w:color="auto"/>
        <w:left w:val="none" w:sz="0" w:space="0" w:color="auto"/>
        <w:bottom w:val="none" w:sz="0" w:space="0" w:color="auto"/>
        <w:right w:val="none" w:sz="0" w:space="0" w:color="auto"/>
      </w:divBdr>
    </w:div>
    <w:div w:id="1022245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vivcdc@gmail.com" TargetMode="External"/><Relationship Id="rId4" Type="http://schemas.openxmlformats.org/officeDocument/2006/relationships/settings" Target="settings.xml"/><Relationship Id="rId9" Type="http://schemas.openxmlformats.org/officeDocument/2006/relationships/hyperlink" Target="http://www.cdc.lvi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6</Pages>
  <Words>11956</Words>
  <Characters>6816</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18735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33</cp:revision>
  <cp:lastPrinted>2023-04-26T11:40:00Z</cp:lastPrinted>
  <dcterms:created xsi:type="dcterms:W3CDTF">2023-04-12T08:34:00Z</dcterms:created>
  <dcterms:modified xsi:type="dcterms:W3CDTF">2024-03-28T13:05:00Z</dcterms:modified>
</cp:coreProperties>
</file>