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875" w:rsidRPr="009D767D" w:rsidRDefault="00EB1321">
      <w:pPr>
        <w:ind w:left="7740"/>
        <w:jc w:val="right"/>
        <w:rPr>
          <w:rStyle w:val="a5"/>
          <w:rFonts w:cs="Times New Roman"/>
          <w:b/>
          <w:sz w:val="22"/>
          <w:szCs w:val="22"/>
          <w:lang w:val="uk-UA"/>
        </w:rPr>
      </w:pPr>
      <w:r w:rsidRPr="009D767D">
        <w:rPr>
          <w:rStyle w:val="a5"/>
          <w:rFonts w:cs="Times New Roman"/>
          <w:b/>
          <w:sz w:val="22"/>
          <w:szCs w:val="22"/>
          <w:lang w:val="uk-UA"/>
        </w:rPr>
        <w:t>Додаток 2 до тендерної документації</w:t>
      </w:r>
      <w:r w:rsidR="0053249D" w:rsidRPr="009D767D">
        <w:rPr>
          <w:rStyle w:val="a5"/>
          <w:rFonts w:cs="Times New Roman"/>
          <w:b/>
          <w:sz w:val="22"/>
          <w:szCs w:val="22"/>
          <w:lang w:val="uk-UA"/>
        </w:rPr>
        <w:t xml:space="preserve"> </w:t>
      </w:r>
    </w:p>
    <w:p w:rsidR="00C77BCD" w:rsidRPr="009D767D" w:rsidRDefault="00C77BCD">
      <w:pPr>
        <w:jc w:val="center"/>
        <w:rPr>
          <w:rStyle w:val="a5"/>
          <w:rFonts w:cs="Times New Roman"/>
          <w:b/>
          <w:bCs/>
          <w:sz w:val="22"/>
          <w:szCs w:val="22"/>
          <w:u w:val="single"/>
          <w:lang w:val="uk-UA"/>
        </w:rPr>
      </w:pPr>
    </w:p>
    <w:p w:rsidR="00C64875" w:rsidRPr="009D767D" w:rsidRDefault="0053249D">
      <w:pPr>
        <w:jc w:val="center"/>
        <w:rPr>
          <w:rStyle w:val="a5"/>
          <w:rFonts w:cs="Times New Roman"/>
          <w:b/>
          <w:bCs/>
          <w:sz w:val="22"/>
          <w:szCs w:val="22"/>
          <w:lang w:val="uk-UA"/>
        </w:rPr>
      </w:pPr>
      <w:r w:rsidRPr="009D767D">
        <w:rPr>
          <w:rStyle w:val="a5"/>
          <w:rFonts w:cs="Times New Roman"/>
          <w:b/>
          <w:bCs/>
          <w:sz w:val="22"/>
          <w:szCs w:val="22"/>
          <w:lang w:val="uk-UA"/>
        </w:rPr>
        <w:t>Інформація</w:t>
      </w:r>
    </w:p>
    <w:p w:rsidR="00C64875" w:rsidRPr="009D767D" w:rsidRDefault="0053249D">
      <w:pPr>
        <w:jc w:val="center"/>
        <w:rPr>
          <w:rStyle w:val="a5"/>
          <w:rFonts w:cs="Times New Roman"/>
          <w:b/>
          <w:bCs/>
          <w:sz w:val="22"/>
          <w:szCs w:val="22"/>
          <w:lang w:val="uk-UA"/>
        </w:rPr>
      </w:pPr>
      <w:r w:rsidRPr="009D767D">
        <w:rPr>
          <w:rStyle w:val="a5"/>
          <w:rFonts w:cs="Times New Roman"/>
          <w:b/>
          <w:bCs/>
          <w:sz w:val="22"/>
          <w:szCs w:val="22"/>
          <w:lang w:val="uk-UA"/>
        </w:rPr>
        <w:t>про необхідні технічні, якіс</w:t>
      </w:r>
      <w:r w:rsidR="00EB1321" w:rsidRPr="009D767D">
        <w:rPr>
          <w:rStyle w:val="a5"/>
          <w:rFonts w:cs="Times New Roman"/>
          <w:b/>
          <w:bCs/>
          <w:sz w:val="22"/>
          <w:szCs w:val="22"/>
          <w:lang w:val="uk-UA"/>
        </w:rPr>
        <w:t xml:space="preserve">ні, кількісні характеристики </w:t>
      </w:r>
      <w:r w:rsidRPr="009D767D">
        <w:rPr>
          <w:rStyle w:val="a5"/>
          <w:rFonts w:cs="Times New Roman"/>
          <w:b/>
          <w:bCs/>
          <w:sz w:val="22"/>
          <w:szCs w:val="22"/>
          <w:lang w:val="uk-UA"/>
        </w:rPr>
        <w:t xml:space="preserve">предмета закупівлі </w:t>
      </w:r>
    </w:p>
    <w:p w:rsidR="00C64875" w:rsidRPr="009D767D" w:rsidRDefault="0053249D">
      <w:pPr>
        <w:jc w:val="center"/>
        <w:rPr>
          <w:rStyle w:val="a5"/>
          <w:rFonts w:cs="Times New Roman"/>
          <w:b/>
          <w:bCs/>
          <w:sz w:val="22"/>
          <w:szCs w:val="22"/>
          <w:lang w:val="uk-UA"/>
        </w:rPr>
      </w:pPr>
      <w:r w:rsidRPr="009D767D">
        <w:rPr>
          <w:rStyle w:val="a5"/>
          <w:rFonts w:cs="Times New Roman"/>
          <w:b/>
          <w:bCs/>
          <w:sz w:val="22"/>
          <w:szCs w:val="22"/>
          <w:lang w:val="uk-UA"/>
        </w:rPr>
        <w:t>(технічні вимоги)</w:t>
      </w:r>
    </w:p>
    <w:p w:rsidR="00C77BCD" w:rsidRPr="009D767D" w:rsidRDefault="00C77BCD">
      <w:pPr>
        <w:tabs>
          <w:tab w:val="left" w:pos="540"/>
        </w:tabs>
        <w:jc w:val="both"/>
        <w:rPr>
          <w:rStyle w:val="a5"/>
          <w:rFonts w:cs="Times New Roman"/>
          <w:b/>
          <w:bCs/>
          <w:sz w:val="22"/>
          <w:szCs w:val="22"/>
          <w:lang w:val="uk-UA"/>
        </w:rPr>
      </w:pPr>
    </w:p>
    <w:p w:rsidR="00C64875" w:rsidRPr="009D767D" w:rsidRDefault="0053249D">
      <w:pPr>
        <w:tabs>
          <w:tab w:val="left" w:pos="540"/>
        </w:tabs>
        <w:jc w:val="center"/>
        <w:rPr>
          <w:rStyle w:val="a5"/>
          <w:rFonts w:cs="Times New Roman"/>
          <w:b/>
          <w:bCs/>
          <w:sz w:val="22"/>
          <w:szCs w:val="22"/>
          <w:lang w:val="uk-UA"/>
        </w:rPr>
      </w:pPr>
      <w:r w:rsidRPr="009D767D">
        <w:rPr>
          <w:rStyle w:val="a5"/>
          <w:rFonts w:cs="Times New Roman"/>
          <w:b/>
          <w:bCs/>
          <w:sz w:val="22"/>
          <w:szCs w:val="22"/>
          <w:lang w:val="uk-UA"/>
        </w:rPr>
        <w:t>Предмет закупівлі: Машини для обробки даних (апаратна частина)</w:t>
      </w:r>
      <w:r w:rsidR="00822AA1">
        <w:rPr>
          <w:rStyle w:val="a5"/>
          <w:rFonts w:cs="Times New Roman"/>
          <w:b/>
          <w:bCs/>
          <w:sz w:val="22"/>
          <w:szCs w:val="22"/>
          <w:lang w:val="uk-UA"/>
        </w:rPr>
        <w:t xml:space="preserve"> </w:t>
      </w:r>
      <w:r w:rsidR="00822AA1" w:rsidRPr="00822AA1">
        <w:rPr>
          <w:rStyle w:val="a5"/>
          <w:rFonts w:cs="Times New Roman"/>
          <w:b/>
          <w:bCs/>
          <w:sz w:val="22"/>
          <w:szCs w:val="22"/>
          <w:lang w:val="uk-UA"/>
        </w:rPr>
        <w:t>(с</w:t>
      </w:r>
      <w:r w:rsidR="00822AA1" w:rsidRPr="00822AA1">
        <w:rPr>
          <w:rFonts w:eastAsia="TimesNewRomanPS-BoldMT" w:cs="Times New Roman"/>
          <w:b/>
          <w:bCs/>
          <w:sz w:val="22"/>
          <w:szCs w:val="22"/>
          <w:lang w:val="uk-UA"/>
        </w:rPr>
        <w:t>канер QR- кодів</w:t>
      </w:r>
      <w:r w:rsidR="00822AA1" w:rsidRPr="00822AA1">
        <w:rPr>
          <w:rFonts w:eastAsia="TimesNewRomanPS-BoldMT" w:cs="Times New Roman"/>
          <w:b/>
          <w:bCs/>
          <w:sz w:val="22"/>
          <w:szCs w:val="22"/>
          <w:lang w:val="uk-UA"/>
        </w:rPr>
        <w:t>)</w:t>
      </w:r>
    </w:p>
    <w:p w:rsidR="00C64875" w:rsidRPr="009D767D" w:rsidRDefault="00EB1321">
      <w:pPr>
        <w:tabs>
          <w:tab w:val="left" w:pos="540"/>
        </w:tabs>
        <w:jc w:val="center"/>
        <w:rPr>
          <w:rStyle w:val="a5"/>
          <w:rFonts w:cs="Times New Roman"/>
          <w:b/>
          <w:bCs/>
          <w:sz w:val="22"/>
          <w:szCs w:val="22"/>
          <w:lang w:val="uk-UA"/>
        </w:rPr>
      </w:pPr>
      <w:r w:rsidRPr="009D767D">
        <w:rPr>
          <w:rStyle w:val="a5"/>
          <w:rFonts w:cs="Times New Roman"/>
          <w:b/>
          <w:bCs/>
          <w:sz w:val="22"/>
          <w:szCs w:val="22"/>
          <w:u w:val="single"/>
          <w:lang w:val="uk-UA"/>
        </w:rPr>
        <w:t xml:space="preserve"> </w:t>
      </w:r>
      <w:r w:rsidR="0053249D" w:rsidRPr="009D767D">
        <w:rPr>
          <w:rStyle w:val="a5"/>
          <w:rFonts w:cs="Times New Roman"/>
          <w:b/>
          <w:bCs/>
          <w:sz w:val="22"/>
          <w:szCs w:val="22"/>
          <w:u w:val="single"/>
          <w:lang w:val="uk-UA"/>
        </w:rPr>
        <w:t>(код ДК 021:2015 – 30210000-4)</w:t>
      </w:r>
    </w:p>
    <w:p w:rsidR="00C77BCD" w:rsidRPr="009D767D" w:rsidRDefault="00C77BCD">
      <w:pPr>
        <w:pStyle w:val="a7"/>
        <w:rPr>
          <w:rStyle w:val="a5"/>
          <w:sz w:val="22"/>
          <w:szCs w:val="22"/>
          <w:lang w:val="uk-UA"/>
        </w:rPr>
      </w:pPr>
    </w:p>
    <w:p w:rsidR="00C64875" w:rsidRPr="009D767D" w:rsidRDefault="0053249D" w:rsidP="009D767D">
      <w:pPr>
        <w:pStyle w:val="a7"/>
        <w:ind w:firstLine="708"/>
        <w:jc w:val="both"/>
        <w:rPr>
          <w:sz w:val="22"/>
          <w:szCs w:val="22"/>
          <w:lang w:val="uk-UA"/>
        </w:rPr>
      </w:pPr>
      <w:r w:rsidRPr="009D767D">
        <w:rPr>
          <w:rStyle w:val="a5"/>
          <w:sz w:val="22"/>
          <w:szCs w:val="22"/>
          <w:lang w:val="uk-UA"/>
        </w:rPr>
        <w:t>Невиконання вимог цього розділу тендерної документації у тендерній пропозиції Учасника призводить до її відхилення.</w:t>
      </w:r>
    </w:p>
    <w:p w:rsidR="007E5E2F" w:rsidRDefault="0053249D" w:rsidP="00822AA1">
      <w:pPr>
        <w:keepLines/>
        <w:ind w:firstLine="708"/>
        <w:jc w:val="both"/>
        <w:rPr>
          <w:rStyle w:val="a5"/>
          <w:rFonts w:cs="Times New Roman"/>
          <w:sz w:val="22"/>
          <w:szCs w:val="22"/>
          <w:lang w:val="uk-UA"/>
        </w:rPr>
      </w:pPr>
      <w:r w:rsidRPr="009D767D">
        <w:rPr>
          <w:rStyle w:val="a5"/>
          <w:rFonts w:cs="Times New Roman"/>
          <w:sz w:val="22"/>
          <w:szCs w:val="22"/>
          <w:lang w:val="uk-UA"/>
        </w:rPr>
        <w:t>У разі, якщо технічна специфікація замовника містить посилання на конкретну торговельну марку чи фірму, патент, конструкцію або тип предмета закупівлі, джерело його походження або виробника, учасник може надати саме такий товар, як вимагається замовником, або еквівалент, не гірший за якістю.</w:t>
      </w:r>
    </w:p>
    <w:p w:rsidR="00822AA1" w:rsidRPr="00822AA1" w:rsidRDefault="00822AA1" w:rsidP="00822AA1">
      <w:pPr>
        <w:keepLines/>
        <w:ind w:firstLine="708"/>
        <w:jc w:val="both"/>
        <w:rPr>
          <w:rStyle w:val="a5"/>
          <w:rFonts w:cs="Times New Roman"/>
          <w:sz w:val="22"/>
          <w:szCs w:val="22"/>
          <w:lang w:val="uk-UA"/>
        </w:rPr>
      </w:pPr>
    </w:p>
    <w:p w:rsidR="007B6B7A" w:rsidRPr="00822AA1" w:rsidRDefault="007E5E2F" w:rsidP="007E5E2F">
      <w:pPr>
        <w:spacing w:after="120"/>
        <w:ind w:firstLine="708"/>
        <w:jc w:val="both"/>
        <w:rPr>
          <w:rFonts w:eastAsia="TimesNewRomanPS-BoldMT" w:cs="Times New Roman"/>
          <w:b/>
          <w:bCs/>
          <w:sz w:val="22"/>
          <w:szCs w:val="22"/>
          <w:u w:val="single"/>
          <w:lang w:val="uk-UA"/>
        </w:rPr>
      </w:pPr>
      <w:r w:rsidRPr="00822AA1">
        <w:rPr>
          <w:rStyle w:val="a5"/>
          <w:rFonts w:cs="Times New Roman"/>
          <w:bCs/>
          <w:sz w:val="22"/>
          <w:szCs w:val="22"/>
          <w:u w:val="single"/>
          <w:lang w:val="uk-UA"/>
        </w:rPr>
        <w:t>С</w:t>
      </w:r>
      <w:r w:rsidRPr="00822AA1">
        <w:rPr>
          <w:rFonts w:eastAsia="TimesNewRomanPS-BoldMT" w:cs="Times New Roman"/>
          <w:bCs/>
          <w:sz w:val="22"/>
          <w:szCs w:val="22"/>
          <w:u w:val="single"/>
          <w:lang w:val="uk-UA"/>
        </w:rPr>
        <w:t>канер QR- кодів</w:t>
      </w:r>
      <w:r w:rsidRPr="00822AA1">
        <w:rPr>
          <w:rFonts w:eastAsia="TimesNewRomanPSMT" w:cs="Times New Roman"/>
          <w:sz w:val="22"/>
          <w:szCs w:val="22"/>
          <w:u w:val="single"/>
          <w:lang w:val="uk-UA"/>
        </w:rPr>
        <w:t xml:space="preserve"> (в кількості 3 шт.) повинен відповідати наступним вимогам:</w:t>
      </w: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0"/>
        <w:gridCol w:w="6840"/>
      </w:tblGrid>
      <w:tr w:rsidR="007B6B7A" w:rsidRPr="009D767D" w:rsidTr="007B6B7A">
        <w:trPr>
          <w:trHeight w:val="20"/>
        </w:trPr>
        <w:tc>
          <w:tcPr>
            <w:tcW w:w="3420" w:type="dxa"/>
          </w:tcPr>
          <w:p w:rsidR="007B6B7A" w:rsidRPr="009D767D" w:rsidRDefault="007B6B7A" w:rsidP="00CC2509">
            <w:pPr>
              <w:pStyle w:val="TableContents"/>
              <w:jc w:val="center"/>
              <w:rPr>
                <w:rFonts w:ascii="Times New Roman" w:eastAsia="TimesNewRomanPS-BoldMT" w:hAnsi="Times New Roman" w:cs="Times New Roman"/>
                <w:b/>
                <w:bCs/>
                <w:color w:val="000000"/>
                <w:sz w:val="22"/>
                <w:szCs w:val="22"/>
              </w:rPr>
            </w:pPr>
            <w:proofErr w:type="spellStart"/>
            <w:r w:rsidRPr="009D767D">
              <w:rPr>
                <w:rFonts w:ascii="Times New Roman" w:eastAsia="TimesNewRomanPS-BoldMT" w:hAnsi="Times New Roman" w:cs="Times New Roman"/>
                <w:b/>
                <w:bCs/>
                <w:color w:val="000000"/>
                <w:sz w:val="22"/>
                <w:szCs w:val="22"/>
              </w:rPr>
              <w:t>Найменування</w:t>
            </w:r>
            <w:proofErr w:type="spellEnd"/>
          </w:p>
        </w:tc>
        <w:tc>
          <w:tcPr>
            <w:tcW w:w="6840" w:type="dxa"/>
          </w:tcPr>
          <w:p w:rsidR="007B6B7A" w:rsidRPr="009D767D" w:rsidRDefault="007B6B7A" w:rsidP="00CC2509">
            <w:pPr>
              <w:pStyle w:val="TableContents"/>
              <w:jc w:val="center"/>
              <w:rPr>
                <w:rFonts w:ascii="Times New Roman" w:eastAsia="TimesNewRomanPS-BoldMT" w:hAnsi="Times New Roman" w:cs="Times New Roman"/>
                <w:b/>
                <w:bCs/>
                <w:color w:val="000000"/>
                <w:sz w:val="22"/>
                <w:szCs w:val="22"/>
              </w:rPr>
            </w:pPr>
            <w:proofErr w:type="spellStart"/>
            <w:r w:rsidRPr="009D767D">
              <w:rPr>
                <w:rFonts w:ascii="Times New Roman" w:eastAsia="TimesNewRomanPS-BoldMT" w:hAnsi="Times New Roman" w:cs="Times New Roman"/>
                <w:b/>
                <w:bCs/>
                <w:color w:val="000000"/>
                <w:sz w:val="22"/>
                <w:szCs w:val="22"/>
              </w:rPr>
              <w:t>Технічні</w:t>
            </w:r>
            <w:proofErr w:type="spellEnd"/>
            <w:r w:rsidRPr="009D767D">
              <w:rPr>
                <w:rFonts w:ascii="Times New Roman" w:eastAsia="TimesNewRomanPS-BoldMT" w:hAnsi="Times New Roman" w:cs="Times New Roman"/>
                <w:b/>
                <w:bCs/>
                <w:color w:val="000000"/>
                <w:sz w:val="22"/>
                <w:szCs w:val="22"/>
              </w:rPr>
              <w:t xml:space="preserve"> </w:t>
            </w:r>
            <w:proofErr w:type="spellStart"/>
            <w:r w:rsidRPr="009D767D">
              <w:rPr>
                <w:rFonts w:ascii="Times New Roman" w:eastAsia="TimesNewRomanPS-BoldMT" w:hAnsi="Times New Roman" w:cs="Times New Roman"/>
                <w:b/>
                <w:bCs/>
                <w:color w:val="000000"/>
                <w:sz w:val="22"/>
                <w:szCs w:val="22"/>
              </w:rPr>
              <w:t>вимоги</w:t>
            </w:r>
            <w:proofErr w:type="spellEnd"/>
          </w:p>
        </w:tc>
      </w:tr>
      <w:tr w:rsidR="007B6B7A" w:rsidRPr="009D767D" w:rsidTr="007B6B7A">
        <w:trPr>
          <w:trHeight w:val="20"/>
        </w:trPr>
        <w:tc>
          <w:tcPr>
            <w:tcW w:w="3420" w:type="dxa"/>
            <w:vAlign w:val="center"/>
          </w:tcPr>
          <w:p w:rsidR="007B6B7A" w:rsidRPr="009D767D" w:rsidRDefault="007B6B7A" w:rsidP="00CC2509">
            <w:pPr>
              <w:jc w:val="both"/>
              <w:rPr>
                <w:rFonts w:eastAsia="Times New Roman" w:cs="Times New Roman"/>
                <w:sz w:val="22"/>
                <w:szCs w:val="22"/>
              </w:rPr>
            </w:pPr>
            <w:r w:rsidRPr="009D767D">
              <w:rPr>
                <w:rFonts w:cs="Times New Roman"/>
                <w:bCs/>
                <w:sz w:val="22"/>
                <w:szCs w:val="22"/>
              </w:rPr>
              <w:t>Тип</w:t>
            </w:r>
          </w:p>
        </w:tc>
        <w:tc>
          <w:tcPr>
            <w:tcW w:w="6840" w:type="dxa"/>
            <w:vAlign w:val="center"/>
          </w:tcPr>
          <w:p w:rsidR="007B6B7A" w:rsidRPr="009D767D" w:rsidRDefault="007B6B7A" w:rsidP="00CC2509">
            <w:pPr>
              <w:jc w:val="both"/>
              <w:rPr>
                <w:rFonts w:eastAsia="Times New Roman" w:cs="Times New Roman"/>
                <w:sz w:val="22"/>
                <w:szCs w:val="22"/>
              </w:rPr>
            </w:pPr>
            <w:r w:rsidRPr="009D767D">
              <w:rPr>
                <w:rFonts w:cs="Times New Roman"/>
                <w:bCs/>
                <w:sz w:val="22"/>
                <w:szCs w:val="22"/>
              </w:rPr>
              <w:t xml:space="preserve">2D сканер </w:t>
            </w:r>
            <w:proofErr w:type="spellStart"/>
            <w:r w:rsidRPr="009D767D">
              <w:rPr>
                <w:rFonts w:cs="Times New Roman"/>
                <w:bCs/>
                <w:sz w:val="22"/>
                <w:szCs w:val="22"/>
              </w:rPr>
              <w:t>ручний</w:t>
            </w:r>
            <w:proofErr w:type="spellEnd"/>
          </w:p>
        </w:tc>
      </w:tr>
      <w:tr w:rsidR="007B6B7A" w:rsidRPr="009D767D" w:rsidTr="007B6B7A">
        <w:trPr>
          <w:trHeight w:val="20"/>
        </w:trPr>
        <w:tc>
          <w:tcPr>
            <w:tcW w:w="3420" w:type="dxa"/>
            <w:vAlign w:val="center"/>
          </w:tcPr>
          <w:p w:rsidR="007B6B7A" w:rsidRPr="009D767D" w:rsidRDefault="007B6B7A" w:rsidP="00CC2509">
            <w:pPr>
              <w:jc w:val="both"/>
              <w:rPr>
                <w:rFonts w:eastAsia="Times New Roman" w:cs="Times New Roman"/>
                <w:sz w:val="22"/>
                <w:szCs w:val="22"/>
              </w:rPr>
            </w:pPr>
            <w:r w:rsidRPr="009D767D">
              <w:rPr>
                <w:rFonts w:cs="Times New Roman"/>
                <w:bCs/>
                <w:sz w:val="22"/>
                <w:szCs w:val="22"/>
              </w:rPr>
              <w:t xml:space="preserve">Система </w:t>
            </w:r>
            <w:proofErr w:type="spellStart"/>
            <w:r w:rsidRPr="009D767D">
              <w:rPr>
                <w:rFonts w:cs="Times New Roman"/>
                <w:bCs/>
                <w:sz w:val="22"/>
                <w:szCs w:val="22"/>
              </w:rPr>
              <w:t>зчитування</w:t>
            </w:r>
            <w:proofErr w:type="spellEnd"/>
          </w:p>
        </w:tc>
        <w:tc>
          <w:tcPr>
            <w:tcW w:w="6840" w:type="dxa"/>
            <w:vAlign w:val="center"/>
          </w:tcPr>
          <w:p w:rsidR="007B6B7A" w:rsidRPr="009D767D" w:rsidRDefault="007B6B7A" w:rsidP="00CC2509">
            <w:pPr>
              <w:jc w:val="both"/>
              <w:rPr>
                <w:rFonts w:eastAsia="Times New Roman" w:cs="Times New Roman"/>
                <w:sz w:val="22"/>
                <w:szCs w:val="22"/>
              </w:rPr>
            </w:pPr>
            <w:r w:rsidRPr="009D767D">
              <w:rPr>
                <w:rFonts w:cs="Times New Roman"/>
                <w:bCs/>
                <w:sz w:val="22"/>
                <w:szCs w:val="22"/>
              </w:rPr>
              <w:t>фото</w:t>
            </w:r>
          </w:p>
        </w:tc>
      </w:tr>
      <w:tr w:rsidR="007B6B7A" w:rsidRPr="009D767D" w:rsidTr="007B6B7A">
        <w:trPr>
          <w:trHeight w:val="20"/>
        </w:trPr>
        <w:tc>
          <w:tcPr>
            <w:tcW w:w="3420" w:type="dxa"/>
            <w:vAlign w:val="center"/>
          </w:tcPr>
          <w:p w:rsidR="007B6B7A" w:rsidRPr="009D767D" w:rsidRDefault="007B6B7A" w:rsidP="00CC2509">
            <w:pPr>
              <w:jc w:val="both"/>
              <w:rPr>
                <w:rFonts w:eastAsia="Times New Roman" w:cs="Times New Roman"/>
                <w:sz w:val="22"/>
                <w:szCs w:val="22"/>
              </w:rPr>
            </w:pPr>
            <w:proofErr w:type="spellStart"/>
            <w:r w:rsidRPr="009D767D">
              <w:rPr>
                <w:rFonts w:cs="Times New Roman"/>
                <w:bCs/>
                <w:sz w:val="22"/>
                <w:szCs w:val="22"/>
              </w:rPr>
              <w:t>Інтерфейси</w:t>
            </w:r>
            <w:proofErr w:type="spellEnd"/>
            <w:r w:rsidRPr="009D767D">
              <w:rPr>
                <w:rFonts w:cs="Times New Roman"/>
                <w:bCs/>
                <w:sz w:val="22"/>
                <w:szCs w:val="22"/>
              </w:rPr>
              <w:t xml:space="preserve"> </w:t>
            </w:r>
            <w:proofErr w:type="spellStart"/>
            <w:proofErr w:type="gramStart"/>
            <w:r w:rsidRPr="009D767D">
              <w:rPr>
                <w:rFonts w:cs="Times New Roman"/>
                <w:bCs/>
                <w:sz w:val="22"/>
                <w:szCs w:val="22"/>
              </w:rPr>
              <w:t>п</w:t>
            </w:r>
            <w:proofErr w:type="gramEnd"/>
            <w:r w:rsidRPr="009D767D">
              <w:rPr>
                <w:rFonts w:cs="Times New Roman"/>
                <w:bCs/>
                <w:sz w:val="22"/>
                <w:szCs w:val="22"/>
              </w:rPr>
              <w:t>ідключення</w:t>
            </w:r>
            <w:proofErr w:type="spellEnd"/>
          </w:p>
        </w:tc>
        <w:tc>
          <w:tcPr>
            <w:tcW w:w="6840" w:type="dxa"/>
            <w:vAlign w:val="center"/>
          </w:tcPr>
          <w:p w:rsidR="007B6B7A" w:rsidRPr="009D767D" w:rsidRDefault="007B6B7A" w:rsidP="00CC2509">
            <w:pPr>
              <w:jc w:val="both"/>
              <w:rPr>
                <w:rFonts w:eastAsia="Times New Roman" w:cs="Times New Roman"/>
                <w:sz w:val="22"/>
                <w:szCs w:val="22"/>
              </w:rPr>
            </w:pPr>
            <w:r w:rsidRPr="009D767D">
              <w:rPr>
                <w:rFonts w:cs="Times New Roman"/>
                <w:bCs/>
                <w:sz w:val="22"/>
                <w:szCs w:val="22"/>
              </w:rPr>
              <w:t>USB</w:t>
            </w:r>
          </w:p>
        </w:tc>
      </w:tr>
      <w:tr w:rsidR="007B6B7A" w:rsidRPr="009D767D" w:rsidTr="007B6B7A">
        <w:trPr>
          <w:trHeight w:val="20"/>
        </w:trPr>
        <w:tc>
          <w:tcPr>
            <w:tcW w:w="3420" w:type="dxa"/>
            <w:vAlign w:val="center"/>
          </w:tcPr>
          <w:p w:rsidR="007B6B7A" w:rsidRPr="009D767D" w:rsidRDefault="007B6B7A" w:rsidP="00CC2509">
            <w:pPr>
              <w:jc w:val="both"/>
              <w:rPr>
                <w:rFonts w:eastAsia="Times New Roman" w:cs="Times New Roman"/>
                <w:sz w:val="22"/>
                <w:szCs w:val="22"/>
              </w:rPr>
            </w:pPr>
            <w:r w:rsidRPr="009D767D">
              <w:rPr>
                <w:rFonts w:cs="Times New Roman"/>
                <w:bCs/>
                <w:sz w:val="22"/>
                <w:szCs w:val="22"/>
              </w:rPr>
              <w:t xml:space="preserve">Тип </w:t>
            </w:r>
            <w:proofErr w:type="spellStart"/>
            <w:proofErr w:type="gramStart"/>
            <w:r w:rsidRPr="009D767D">
              <w:rPr>
                <w:rFonts w:cs="Times New Roman"/>
                <w:bCs/>
                <w:sz w:val="22"/>
                <w:szCs w:val="22"/>
              </w:rPr>
              <w:t>п</w:t>
            </w:r>
            <w:proofErr w:type="gramEnd"/>
            <w:r w:rsidRPr="009D767D">
              <w:rPr>
                <w:rFonts w:cs="Times New Roman"/>
                <w:bCs/>
                <w:sz w:val="22"/>
                <w:szCs w:val="22"/>
              </w:rPr>
              <w:t>ідключення</w:t>
            </w:r>
            <w:proofErr w:type="spellEnd"/>
          </w:p>
        </w:tc>
        <w:tc>
          <w:tcPr>
            <w:tcW w:w="6840" w:type="dxa"/>
            <w:vAlign w:val="center"/>
          </w:tcPr>
          <w:p w:rsidR="007B6B7A" w:rsidRPr="009D767D" w:rsidRDefault="007B6B7A" w:rsidP="00CC2509">
            <w:pPr>
              <w:jc w:val="both"/>
              <w:rPr>
                <w:rFonts w:eastAsia="Times New Roman" w:cs="Times New Roman"/>
                <w:sz w:val="22"/>
                <w:szCs w:val="22"/>
              </w:rPr>
            </w:pPr>
            <w:proofErr w:type="spellStart"/>
            <w:proofErr w:type="gramStart"/>
            <w:r w:rsidRPr="009D767D">
              <w:rPr>
                <w:rFonts w:cs="Times New Roman"/>
                <w:bCs/>
                <w:sz w:val="22"/>
                <w:szCs w:val="22"/>
              </w:rPr>
              <w:t>пров</w:t>
            </w:r>
            <w:proofErr w:type="gramEnd"/>
            <w:r w:rsidRPr="009D767D">
              <w:rPr>
                <w:rFonts w:cs="Times New Roman"/>
                <w:bCs/>
                <w:sz w:val="22"/>
                <w:szCs w:val="22"/>
              </w:rPr>
              <w:t>ідний</w:t>
            </w:r>
            <w:proofErr w:type="spellEnd"/>
          </w:p>
        </w:tc>
      </w:tr>
      <w:tr w:rsidR="007B6B7A" w:rsidRPr="009D767D" w:rsidTr="007B6B7A">
        <w:trPr>
          <w:trHeight w:val="20"/>
        </w:trPr>
        <w:tc>
          <w:tcPr>
            <w:tcW w:w="3420" w:type="dxa"/>
            <w:vAlign w:val="center"/>
          </w:tcPr>
          <w:p w:rsidR="007B6B7A" w:rsidRPr="009D767D" w:rsidRDefault="007B6B7A" w:rsidP="00CC2509">
            <w:pPr>
              <w:jc w:val="both"/>
              <w:rPr>
                <w:rFonts w:eastAsia="Times New Roman" w:cs="Times New Roman"/>
                <w:sz w:val="22"/>
                <w:szCs w:val="22"/>
              </w:rPr>
            </w:pPr>
            <w:proofErr w:type="spellStart"/>
            <w:r w:rsidRPr="009D767D">
              <w:rPr>
                <w:rFonts w:cs="Times New Roman"/>
                <w:bCs/>
                <w:sz w:val="22"/>
                <w:szCs w:val="22"/>
              </w:rPr>
              <w:t>Фокусування</w:t>
            </w:r>
            <w:proofErr w:type="spellEnd"/>
          </w:p>
        </w:tc>
        <w:tc>
          <w:tcPr>
            <w:tcW w:w="6840" w:type="dxa"/>
            <w:vAlign w:val="center"/>
          </w:tcPr>
          <w:p w:rsidR="007B6B7A" w:rsidRPr="009D767D" w:rsidRDefault="007B6B7A" w:rsidP="00CC2509">
            <w:pPr>
              <w:jc w:val="both"/>
              <w:rPr>
                <w:rFonts w:eastAsia="Times New Roman" w:cs="Times New Roman"/>
                <w:sz w:val="22"/>
                <w:szCs w:val="22"/>
              </w:rPr>
            </w:pPr>
            <w:r w:rsidRPr="009D767D">
              <w:rPr>
                <w:rFonts w:cs="Times New Roman"/>
                <w:bCs/>
                <w:sz w:val="22"/>
                <w:szCs w:val="22"/>
              </w:rPr>
              <w:t>Авто</w:t>
            </w:r>
          </w:p>
        </w:tc>
      </w:tr>
      <w:tr w:rsidR="007B6B7A" w:rsidRPr="009D767D" w:rsidTr="007B6B7A">
        <w:trPr>
          <w:trHeight w:val="20"/>
        </w:trPr>
        <w:tc>
          <w:tcPr>
            <w:tcW w:w="3420" w:type="dxa"/>
            <w:vAlign w:val="center"/>
          </w:tcPr>
          <w:p w:rsidR="007B6B7A" w:rsidRPr="009D767D" w:rsidRDefault="007B6B7A" w:rsidP="00CC2509">
            <w:pPr>
              <w:jc w:val="both"/>
              <w:rPr>
                <w:rFonts w:eastAsia="Times New Roman" w:cs="Times New Roman"/>
                <w:sz w:val="22"/>
                <w:szCs w:val="22"/>
              </w:rPr>
            </w:pPr>
            <w:bookmarkStart w:id="0" w:name="_GoBack"/>
            <w:proofErr w:type="spellStart"/>
            <w:r w:rsidRPr="009D767D">
              <w:rPr>
                <w:rFonts w:cs="Times New Roman"/>
                <w:bCs/>
                <w:sz w:val="22"/>
                <w:szCs w:val="22"/>
              </w:rPr>
              <w:t>Типи</w:t>
            </w:r>
            <w:proofErr w:type="spellEnd"/>
            <w:r w:rsidRPr="009D767D">
              <w:rPr>
                <w:rFonts w:cs="Times New Roman"/>
                <w:bCs/>
                <w:sz w:val="22"/>
                <w:szCs w:val="22"/>
              </w:rPr>
              <w:t xml:space="preserve"> </w:t>
            </w:r>
            <w:proofErr w:type="spellStart"/>
            <w:r w:rsidRPr="009D767D">
              <w:rPr>
                <w:rFonts w:cs="Times New Roman"/>
                <w:bCs/>
                <w:sz w:val="22"/>
                <w:szCs w:val="22"/>
              </w:rPr>
              <w:t>зчитуваних</w:t>
            </w:r>
            <w:proofErr w:type="spellEnd"/>
            <w:r w:rsidRPr="009D767D">
              <w:rPr>
                <w:rFonts w:cs="Times New Roman"/>
                <w:bCs/>
                <w:sz w:val="22"/>
                <w:szCs w:val="22"/>
              </w:rPr>
              <w:t xml:space="preserve"> штрих-</w:t>
            </w:r>
            <w:proofErr w:type="spellStart"/>
            <w:r w:rsidRPr="009D767D">
              <w:rPr>
                <w:rFonts w:cs="Times New Roman"/>
                <w:bCs/>
                <w:sz w:val="22"/>
                <w:szCs w:val="22"/>
              </w:rPr>
              <w:t>коді</w:t>
            </w:r>
            <w:proofErr w:type="gramStart"/>
            <w:r w:rsidRPr="009D767D">
              <w:rPr>
                <w:rFonts w:cs="Times New Roman"/>
                <w:bCs/>
                <w:sz w:val="22"/>
                <w:szCs w:val="22"/>
              </w:rPr>
              <w:t>в</w:t>
            </w:r>
            <w:proofErr w:type="spellEnd"/>
            <w:proofErr w:type="gramEnd"/>
          </w:p>
        </w:tc>
        <w:tc>
          <w:tcPr>
            <w:tcW w:w="6840" w:type="dxa"/>
            <w:vAlign w:val="center"/>
          </w:tcPr>
          <w:p w:rsidR="007B6B7A" w:rsidRPr="009D767D" w:rsidRDefault="007B6B7A" w:rsidP="00CC2509">
            <w:pPr>
              <w:jc w:val="both"/>
              <w:rPr>
                <w:rFonts w:eastAsia="Times New Roman" w:cs="Times New Roman"/>
                <w:sz w:val="22"/>
                <w:szCs w:val="22"/>
              </w:rPr>
            </w:pPr>
            <w:proofErr w:type="spellStart"/>
            <w:r w:rsidRPr="009D767D">
              <w:rPr>
                <w:rFonts w:cs="Times New Roman"/>
                <w:bCs/>
                <w:sz w:val="22"/>
                <w:szCs w:val="22"/>
              </w:rPr>
              <w:t>Британська</w:t>
            </w:r>
            <w:proofErr w:type="spellEnd"/>
            <w:r w:rsidRPr="009D767D">
              <w:rPr>
                <w:rFonts w:cs="Times New Roman"/>
                <w:bCs/>
                <w:sz w:val="22"/>
                <w:szCs w:val="22"/>
              </w:rPr>
              <w:t xml:space="preserve"> </w:t>
            </w:r>
            <w:proofErr w:type="spellStart"/>
            <w:r w:rsidRPr="009D767D">
              <w:rPr>
                <w:rFonts w:cs="Times New Roman"/>
                <w:bCs/>
                <w:sz w:val="22"/>
                <w:szCs w:val="22"/>
              </w:rPr>
              <w:t>пошта</w:t>
            </w:r>
            <w:proofErr w:type="spellEnd"/>
            <w:r w:rsidRPr="009D767D">
              <w:rPr>
                <w:rFonts w:cs="Times New Roman"/>
                <w:bCs/>
                <w:sz w:val="22"/>
                <w:szCs w:val="22"/>
              </w:rPr>
              <w:t xml:space="preserve">, </w:t>
            </w:r>
            <w:proofErr w:type="spellStart"/>
            <w:r w:rsidRPr="009D767D">
              <w:rPr>
                <w:rFonts w:cs="Times New Roman"/>
                <w:bCs/>
                <w:sz w:val="22"/>
                <w:szCs w:val="22"/>
              </w:rPr>
              <w:t>Postnet</w:t>
            </w:r>
            <w:proofErr w:type="spellEnd"/>
            <w:r w:rsidRPr="009D767D">
              <w:rPr>
                <w:rFonts w:cs="Times New Roman"/>
                <w:bCs/>
                <w:sz w:val="22"/>
                <w:szCs w:val="22"/>
              </w:rPr>
              <w:t xml:space="preserve">, KIX </w:t>
            </w:r>
            <w:proofErr w:type="spellStart"/>
            <w:r w:rsidRPr="009D767D">
              <w:rPr>
                <w:rFonts w:cs="Times New Roman"/>
                <w:bCs/>
                <w:sz w:val="22"/>
                <w:szCs w:val="22"/>
              </w:rPr>
              <w:t>Post</w:t>
            </w:r>
            <w:proofErr w:type="spellEnd"/>
            <w:r w:rsidRPr="009D767D">
              <w:rPr>
                <w:rFonts w:cs="Times New Roman"/>
                <w:bCs/>
                <w:sz w:val="22"/>
                <w:szCs w:val="22"/>
              </w:rPr>
              <w:t xml:space="preserve">, IMB, </w:t>
            </w:r>
            <w:proofErr w:type="spellStart"/>
            <w:r w:rsidRPr="009D767D">
              <w:rPr>
                <w:rFonts w:cs="Times New Roman"/>
                <w:bCs/>
                <w:sz w:val="22"/>
                <w:szCs w:val="22"/>
              </w:rPr>
              <w:t>Aztec</w:t>
            </w:r>
            <w:proofErr w:type="spellEnd"/>
            <w:r w:rsidRPr="009D767D">
              <w:rPr>
                <w:rFonts w:cs="Times New Roman"/>
                <w:bCs/>
                <w:sz w:val="22"/>
                <w:szCs w:val="22"/>
              </w:rPr>
              <w:t xml:space="preserve"> </w:t>
            </w:r>
            <w:proofErr w:type="spellStart"/>
            <w:r w:rsidRPr="009D767D">
              <w:rPr>
                <w:rFonts w:cs="Times New Roman"/>
                <w:bCs/>
                <w:sz w:val="22"/>
                <w:szCs w:val="22"/>
              </w:rPr>
              <w:t>Mesas</w:t>
            </w:r>
            <w:proofErr w:type="spellEnd"/>
            <w:r w:rsidRPr="009D767D">
              <w:rPr>
                <w:rFonts w:cs="Times New Roman"/>
                <w:bCs/>
                <w:sz w:val="22"/>
                <w:szCs w:val="22"/>
              </w:rPr>
              <w:t xml:space="preserve">, </w:t>
            </w:r>
            <w:proofErr w:type="spellStart"/>
            <w:r w:rsidRPr="009D767D">
              <w:rPr>
                <w:rFonts w:cs="Times New Roman"/>
                <w:bCs/>
                <w:sz w:val="22"/>
                <w:szCs w:val="22"/>
              </w:rPr>
              <w:t>Composite</w:t>
            </w:r>
            <w:proofErr w:type="spellEnd"/>
            <w:r w:rsidRPr="009D767D">
              <w:rPr>
                <w:rFonts w:cs="Times New Roman"/>
                <w:bCs/>
                <w:sz w:val="22"/>
                <w:szCs w:val="22"/>
              </w:rPr>
              <w:t xml:space="preserve"> </w:t>
            </w:r>
            <w:proofErr w:type="spellStart"/>
            <w:r w:rsidRPr="009D767D">
              <w:rPr>
                <w:rFonts w:cs="Times New Roman"/>
                <w:bCs/>
                <w:sz w:val="22"/>
                <w:szCs w:val="22"/>
              </w:rPr>
              <w:t>Codes</w:t>
            </w:r>
            <w:proofErr w:type="spellEnd"/>
            <w:r w:rsidRPr="009D767D">
              <w:rPr>
                <w:rFonts w:cs="Times New Roman"/>
                <w:bCs/>
                <w:sz w:val="22"/>
                <w:szCs w:val="22"/>
              </w:rPr>
              <w:t xml:space="preserve">, </w:t>
            </w:r>
            <w:proofErr w:type="spellStart"/>
            <w:r w:rsidRPr="009D767D">
              <w:rPr>
                <w:rFonts w:cs="Times New Roman"/>
                <w:bCs/>
                <w:sz w:val="22"/>
                <w:szCs w:val="22"/>
              </w:rPr>
              <w:t>Han</w:t>
            </w:r>
            <w:proofErr w:type="spellEnd"/>
            <w:r w:rsidRPr="009D767D">
              <w:rPr>
                <w:rFonts w:cs="Times New Roman"/>
                <w:bCs/>
                <w:sz w:val="22"/>
                <w:szCs w:val="22"/>
              </w:rPr>
              <w:t xml:space="preserve"> </w:t>
            </w:r>
            <w:proofErr w:type="spellStart"/>
            <w:r w:rsidRPr="009D767D">
              <w:rPr>
                <w:rFonts w:cs="Times New Roman"/>
                <w:bCs/>
                <w:sz w:val="22"/>
                <w:szCs w:val="22"/>
              </w:rPr>
              <w:t>Xin</w:t>
            </w:r>
            <w:proofErr w:type="spellEnd"/>
            <w:r w:rsidRPr="009D767D">
              <w:rPr>
                <w:rFonts w:cs="Times New Roman"/>
                <w:bCs/>
                <w:sz w:val="22"/>
                <w:szCs w:val="22"/>
              </w:rPr>
              <w:t xml:space="preserve">, </w:t>
            </w:r>
            <w:proofErr w:type="spellStart"/>
            <w:r w:rsidRPr="009D767D">
              <w:rPr>
                <w:rFonts w:cs="Times New Roman"/>
                <w:bCs/>
                <w:sz w:val="22"/>
                <w:szCs w:val="22"/>
              </w:rPr>
              <w:t>Micro</w:t>
            </w:r>
            <w:proofErr w:type="spellEnd"/>
            <w:r w:rsidRPr="009D767D">
              <w:rPr>
                <w:rFonts w:cs="Times New Roman"/>
                <w:bCs/>
                <w:sz w:val="22"/>
                <w:szCs w:val="22"/>
              </w:rPr>
              <w:t xml:space="preserve"> QR </w:t>
            </w:r>
            <w:proofErr w:type="spellStart"/>
            <w:r w:rsidRPr="009D767D">
              <w:rPr>
                <w:rFonts w:cs="Times New Roman"/>
                <w:bCs/>
                <w:sz w:val="22"/>
                <w:szCs w:val="22"/>
              </w:rPr>
              <w:t>Code</w:t>
            </w:r>
            <w:proofErr w:type="spellEnd"/>
            <w:r w:rsidRPr="009D767D">
              <w:rPr>
                <w:rFonts w:cs="Times New Roman"/>
                <w:bCs/>
                <w:sz w:val="22"/>
                <w:szCs w:val="22"/>
              </w:rPr>
              <w:t xml:space="preserve">, QR код, </w:t>
            </w:r>
            <w:proofErr w:type="spellStart"/>
            <w:r w:rsidRPr="009D767D">
              <w:rPr>
                <w:rFonts w:cs="Times New Roman"/>
                <w:bCs/>
                <w:sz w:val="22"/>
                <w:szCs w:val="22"/>
              </w:rPr>
              <w:t>MaxiCode</w:t>
            </w:r>
            <w:proofErr w:type="spellEnd"/>
            <w:r w:rsidRPr="009D767D">
              <w:rPr>
                <w:rFonts w:cs="Times New Roman"/>
                <w:bCs/>
                <w:sz w:val="22"/>
                <w:szCs w:val="22"/>
              </w:rPr>
              <w:t xml:space="preserve">, </w:t>
            </w:r>
            <w:proofErr w:type="spellStart"/>
            <w:r w:rsidRPr="009D767D">
              <w:rPr>
                <w:rFonts w:cs="Times New Roman"/>
                <w:bCs/>
                <w:sz w:val="22"/>
                <w:szCs w:val="22"/>
              </w:rPr>
              <w:t>Data</w:t>
            </w:r>
            <w:proofErr w:type="spellEnd"/>
            <w:r w:rsidRPr="009D767D">
              <w:rPr>
                <w:rFonts w:cs="Times New Roman"/>
                <w:bCs/>
                <w:sz w:val="22"/>
                <w:szCs w:val="22"/>
              </w:rPr>
              <w:t xml:space="preserve"> </w:t>
            </w:r>
            <w:proofErr w:type="spellStart"/>
            <w:r w:rsidRPr="009D767D">
              <w:rPr>
                <w:rFonts w:cs="Times New Roman"/>
                <w:bCs/>
                <w:sz w:val="22"/>
                <w:szCs w:val="22"/>
              </w:rPr>
              <w:t>Matrix</w:t>
            </w:r>
            <w:proofErr w:type="spellEnd"/>
            <w:r w:rsidRPr="009D767D">
              <w:rPr>
                <w:rFonts w:cs="Times New Roman"/>
                <w:bCs/>
                <w:sz w:val="22"/>
                <w:szCs w:val="22"/>
              </w:rPr>
              <w:t xml:space="preserve">, </w:t>
            </w:r>
            <w:proofErr w:type="spellStart"/>
            <w:r w:rsidRPr="009D767D">
              <w:rPr>
                <w:rFonts w:cs="Times New Roman"/>
                <w:bCs/>
                <w:sz w:val="22"/>
                <w:szCs w:val="22"/>
              </w:rPr>
              <w:t>Aztec</w:t>
            </w:r>
            <w:proofErr w:type="spellEnd"/>
            <w:r w:rsidRPr="009D767D">
              <w:rPr>
                <w:rFonts w:cs="Times New Roman"/>
                <w:bCs/>
                <w:sz w:val="22"/>
                <w:szCs w:val="22"/>
              </w:rPr>
              <w:t xml:space="preserve"> </w:t>
            </w:r>
            <w:proofErr w:type="spellStart"/>
            <w:r w:rsidRPr="009D767D">
              <w:rPr>
                <w:rFonts w:cs="Times New Roman"/>
                <w:bCs/>
                <w:sz w:val="22"/>
                <w:szCs w:val="22"/>
              </w:rPr>
              <w:t>Code</w:t>
            </w:r>
            <w:proofErr w:type="spellEnd"/>
            <w:r w:rsidRPr="009D767D">
              <w:rPr>
                <w:rFonts w:cs="Times New Roman"/>
                <w:bCs/>
                <w:sz w:val="22"/>
                <w:szCs w:val="22"/>
              </w:rPr>
              <w:t xml:space="preserve">, GS1 </w:t>
            </w:r>
            <w:proofErr w:type="spellStart"/>
            <w:r w:rsidRPr="009D767D">
              <w:rPr>
                <w:rFonts w:cs="Times New Roman"/>
                <w:bCs/>
                <w:sz w:val="22"/>
                <w:szCs w:val="22"/>
              </w:rPr>
              <w:t>DataBar</w:t>
            </w:r>
            <w:proofErr w:type="spellEnd"/>
            <w:r w:rsidRPr="009D767D">
              <w:rPr>
                <w:rFonts w:cs="Times New Roman"/>
                <w:bCs/>
                <w:sz w:val="22"/>
                <w:szCs w:val="22"/>
              </w:rPr>
              <w:t xml:space="preserve">, MicroPDF417, PDF417, </w:t>
            </w:r>
            <w:proofErr w:type="spellStart"/>
            <w:r w:rsidRPr="009D767D">
              <w:rPr>
                <w:rFonts w:cs="Times New Roman"/>
                <w:bCs/>
                <w:sz w:val="22"/>
                <w:szCs w:val="22"/>
              </w:rPr>
              <w:t>Planet</w:t>
            </w:r>
            <w:proofErr w:type="spellEnd"/>
            <w:r w:rsidRPr="009D767D">
              <w:rPr>
                <w:rFonts w:cs="Times New Roman"/>
                <w:bCs/>
                <w:sz w:val="22"/>
                <w:szCs w:val="22"/>
              </w:rPr>
              <w:t xml:space="preserve"> </w:t>
            </w:r>
            <w:proofErr w:type="spellStart"/>
            <w:r w:rsidRPr="009D767D">
              <w:rPr>
                <w:rFonts w:cs="Times New Roman"/>
                <w:bCs/>
                <w:sz w:val="22"/>
                <w:szCs w:val="22"/>
              </w:rPr>
              <w:t>Code</w:t>
            </w:r>
            <w:proofErr w:type="spellEnd"/>
            <w:r w:rsidRPr="009D767D">
              <w:rPr>
                <w:rFonts w:cs="Times New Roman"/>
                <w:bCs/>
                <w:sz w:val="22"/>
                <w:szCs w:val="22"/>
              </w:rPr>
              <w:t xml:space="preserve">, </w:t>
            </w:r>
            <w:proofErr w:type="spellStart"/>
            <w:r w:rsidRPr="009D767D">
              <w:rPr>
                <w:rFonts w:cs="Times New Roman"/>
                <w:bCs/>
                <w:sz w:val="22"/>
                <w:szCs w:val="22"/>
              </w:rPr>
              <w:t>Royal</w:t>
            </w:r>
            <w:proofErr w:type="spellEnd"/>
            <w:r w:rsidRPr="009D767D">
              <w:rPr>
                <w:rFonts w:cs="Times New Roman"/>
                <w:bCs/>
                <w:sz w:val="22"/>
                <w:szCs w:val="22"/>
              </w:rPr>
              <w:t xml:space="preserve"> </w:t>
            </w:r>
            <w:proofErr w:type="spellStart"/>
            <w:r w:rsidRPr="009D767D">
              <w:rPr>
                <w:rFonts w:cs="Times New Roman"/>
                <w:bCs/>
                <w:sz w:val="22"/>
                <w:szCs w:val="22"/>
              </w:rPr>
              <w:t>Mail</w:t>
            </w:r>
            <w:proofErr w:type="spellEnd"/>
            <w:r w:rsidRPr="009D767D">
              <w:rPr>
                <w:rFonts w:cs="Times New Roman"/>
                <w:bCs/>
                <w:sz w:val="22"/>
                <w:szCs w:val="22"/>
              </w:rPr>
              <w:t xml:space="preserve">, </w:t>
            </w:r>
            <w:proofErr w:type="spellStart"/>
            <w:r w:rsidRPr="009D767D">
              <w:rPr>
                <w:rFonts w:cs="Times New Roman"/>
                <w:bCs/>
                <w:sz w:val="22"/>
                <w:szCs w:val="22"/>
              </w:rPr>
              <w:t>Японська</w:t>
            </w:r>
            <w:proofErr w:type="spellEnd"/>
            <w:r w:rsidRPr="009D767D">
              <w:rPr>
                <w:rFonts w:cs="Times New Roman"/>
                <w:bCs/>
                <w:sz w:val="22"/>
                <w:szCs w:val="22"/>
              </w:rPr>
              <w:t xml:space="preserve"> </w:t>
            </w:r>
            <w:proofErr w:type="spellStart"/>
            <w:r w:rsidRPr="009D767D">
              <w:rPr>
                <w:rFonts w:cs="Times New Roman"/>
                <w:bCs/>
                <w:sz w:val="22"/>
                <w:szCs w:val="22"/>
              </w:rPr>
              <w:t>пошта</w:t>
            </w:r>
            <w:proofErr w:type="spellEnd"/>
            <w:r w:rsidRPr="009D767D">
              <w:rPr>
                <w:rFonts w:cs="Times New Roman"/>
                <w:bCs/>
                <w:sz w:val="22"/>
                <w:szCs w:val="22"/>
              </w:rPr>
              <w:t xml:space="preserve">, </w:t>
            </w:r>
            <w:proofErr w:type="spellStart"/>
            <w:r w:rsidRPr="009D767D">
              <w:rPr>
                <w:rFonts w:cs="Times New Roman"/>
                <w:bCs/>
                <w:sz w:val="22"/>
                <w:szCs w:val="22"/>
              </w:rPr>
              <w:t>Канадська</w:t>
            </w:r>
            <w:proofErr w:type="spellEnd"/>
            <w:r w:rsidRPr="009D767D">
              <w:rPr>
                <w:rFonts w:cs="Times New Roman"/>
                <w:bCs/>
                <w:sz w:val="22"/>
                <w:szCs w:val="22"/>
              </w:rPr>
              <w:t xml:space="preserve"> </w:t>
            </w:r>
            <w:proofErr w:type="spellStart"/>
            <w:r w:rsidRPr="009D767D">
              <w:rPr>
                <w:rFonts w:cs="Times New Roman"/>
                <w:bCs/>
                <w:sz w:val="22"/>
                <w:szCs w:val="22"/>
              </w:rPr>
              <w:t>пошта</w:t>
            </w:r>
            <w:proofErr w:type="spellEnd"/>
            <w:r w:rsidRPr="009D767D">
              <w:rPr>
                <w:rFonts w:cs="Times New Roman"/>
                <w:bCs/>
                <w:sz w:val="22"/>
                <w:szCs w:val="22"/>
              </w:rPr>
              <w:t xml:space="preserve">, </w:t>
            </w:r>
            <w:proofErr w:type="spellStart"/>
            <w:proofErr w:type="gramStart"/>
            <w:r w:rsidRPr="009D767D">
              <w:rPr>
                <w:rFonts w:cs="Times New Roman"/>
                <w:bCs/>
                <w:sz w:val="22"/>
                <w:szCs w:val="22"/>
              </w:rPr>
              <w:t>Австрал</w:t>
            </w:r>
            <w:proofErr w:type="gramEnd"/>
            <w:r w:rsidRPr="009D767D">
              <w:rPr>
                <w:rFonts w:cs="Times New Roman"/>
                <w:bCs/>
                <w:sz w:val="22"/>
                <w:szCs w:val="22"/>
              </w:rPr>
              <w:t>ійська</w:t>
            </w:r>
            <w:proofErr w:type="spellEnd"/>
            <w:r w:rsidRPr="009D767D">
              <w:rPr>
                <w:rFonts w:cs="Times New Roman"/>
                <w:bCs/>
                <w:sz w:val="22"/>
                <w:szCs w:val="22"/>
              </w:rPr>
              <w:t xml:space="preserve"> </w:t>
            </w:r>
            <w:proofErr w:type="spellStart"/>
            <w:r w:rsidRPr="009D767D">
              <w:rPr>
                <w:rFonts w:cs="Times New Roman"/>
                <w:bCs/>
                <w:sz w:val="22"/>
                <w:szCs w:val="22"/>
              </w:rPr>
              <w:t>пошта</w:t>
            </w:r>
            <w:proofErr w:type="spellEnd"/>
            <w:r w:rsidRPr="009D767D">
              <w:rPr>
                <w:rFonts w:cs="Times New Roman"/>
                <w:bCs/>
                <w:sz w:val="22"/>
                <w:szCs w:val="22"/>
              </w:rPr>
              <w:t xml:space="preserve">, </w:t>
            </w:r>
            <w:proofErr w:type="spellStart"/>
            <w:r w:rsidRPr="009D767D">
              <w:rPr>
                <w:rFonts w:cs="Times New Roman"/>
                <w:bCs/>
                <w:sz w:val="22"/>
                <w:szCs w:val="22"/>
              </w:rPr>
              <w:t>Китайська</w:t>
            </w:r>
            <w:proofErr w:type="spellEnd"/>
            <w:r w:rsidRPr="009D767D">
              <w:rPr>
                <w:rFonts w:cs="Times New Roman"/>
                <w:bCs/>
                <w:sz w:val="22"/>
                <w:szCs w:val="22"/>
              </w:rPr>
              <w:t xml:space="preserve"> </w:t>
            </w:r>
            <w:proofErr w:type="spellStart"/>
            <w:r w:rsidRPr="009D767D">
              <w:rPr>
                <w:rFonts w:cs="Times New Roman"/>
                <w:bCs/>
                <w:sz w:val="22"/>
                <w:szCs w:val="22"/>
              </w:rPr>
              <w:t>пошта</w:t>
            </w:r>
            <w:proofErr w:type="spellEnd"/>
          </w:p>
        </w:tc>
      </w:tr>
      <w:bookmarkEnd w:id="0"/>
      <w:tr w:rsidR="007B6B7A" w:rsidRPr="009D767D" w:rsidTr="007B6B7A">
        <w:trPr>
          <w:trHeight w:val="20"/>
        </w:trPr>
        <w:tc>
          <w:tcPr>
            <w:tcW w:w="3420" w:type="dxa"/>
            <w:vAlign w:val="center"/>
          </w:tcPr>
          <w:p w:rsidR="007B6B7A" w:rsidRPr="009D767D" w:rsidRDefault="007B6B7A" w:rsidP="00CC2509">
            <w:pPr>
              <w:jc w:val="both"/>
              <w:rPr>
                <w:rFonts w:eastAsia="Times New Roman" w:cs="Times New Roman"/>
                <w:sz w:val="22"/>
                <w:szCs w:val="22"/>
              </w:rPr>
            </w:pPr>
            <w:proofErr w:type="spellStart"/>
            <w:r w:rsidRPr="009D767D">
              <w:rPr>
                <w:rFonts w:cs="Times New Roman"/>
                <w:bCs/>
                <w:sz w:val="22"/>
                <w:szCs w:val="22"/>
              </w:rPr>
              <w:t>Декодовані</w:t>
            </w:r>
            <w:proofErr w:type="spellEnd"/>
            <w:r w:rsidRPr="009D767D">
              <w:rPr>
                <w:rFonts w:cs="Times New Roman"/>
                <w:bCs/>
                <w:sz w:val="22"/>
                <w:szCs w:val="22"/>
              </w:rPr>
              <w:t xml:space="preserve"> штрих-</w:t>
            </w:r>
            <w:proofErr w:type="spellStart"/>
            <w:r w:rsidRPr="009D767D">
              <w:rPr>
                <w:rFonts w:cs="Times New Roman"/>
                <w:bCs/>
                <w:sz w:val="22"/>
                <w:szCs w:val="22"/>
              </w:rPr>
              <w:t>коди</w:t>
            </w:r>
            <w:proofErr w:type="spellEnd"/>
          </w:p>
        </w:tc>
        <w:tc>
          <w:tcPr>
            <w:tcW w:w="6840" w:type="dxa"/>
            <w:vAlign w:val="center"/>
          </w:tcPr>
          <w:p w:rsidR="007B6B7A" w:rsidRPr="009D767D" w:rsidRDefault="007B6B7A" w:rsidP="00CC2509">
            <w:pPr>
              <w:jc w:val="both"/>
              <w:rPr>
                <w:rFonts w:eastAsia="Times New Roman" w:cs="Times New Roman"/>
                <w:sz w:val="22"/>
                <w:szCs w:val="22"/>
              </w:rPr>
            </w:pPr>
            <w:r w:rsidRPr="009D767D">
              <w:rPr>
                <w:rFonts w:cs="Times New Roman"/>
                <w:bCs/>
                <w:sz w:val="22"/>
                <w:szCs w:val="22"/>
              </w:rPr>
              <w:t>2D, 1D</w:t>
            </w:r>
          </w:p>
        </w:tc>
      </w:tr>
      <w:tr w:rsidR="007B6B7A" w:rsidRPr="009D767D" w:rsidTr="007B6B7A">
        <w:trPr>
          <w:trHeight w:val="20"/>
        </w:trPr>
        <w:tc>
          <w:tcPr>
            <w:tcW w:w="3420" w:type="dxa"/>
            <w:vAlign w:val="center"/>
          </w:tcPr>
          <w:p w:rsidR="007B6B7A" w:rsidRPr="009D767D" w:rsidRDefault="007B6B7A" w:rsidP="00CC2509">
            <w:pPr>
              <w:jc w:val="both"/>
              <w:rPr>
                <w:rFonts w:eastAsia="Times New Roman" w:cs="Times New Roman"/>
                <w:sz w:val="22"/>
                <w:szCs w:val="22"/>
              </w:rPr>
            </w:pPr>
            <w:proofErr w:type="spellStart"/>
            <w:r w:rsidRPr="009D767D">
              <w:rPr>
                <w:rFonts w:cs="Times New Roman"/>
                <w:bCs/>
                <w:sz w:val="22"/>
                <w:szCs w:val="22"/>
              </w:rPr>
              <w:t>Глибина</w:t>
            </w:r>
            <w:proofErr w:type="spellEnd"/>
            <w:r w:rsidRPr="009D767D">
              <w:rPr>
                <w:rFonts w:cs="Times New Roman"/>
                <w:bCs/>
                <w:sz w:val="22"/>
                <w:szCs w:val="22"/>
              </w:rPr>
              <w:t xml:space="preserve"> поля </w:t>
            </w:r>
            <w:proofErr w:type="spellStart"/>
            <w:r w:rsidRPr="009D767D">
              <w:rPr>
                <w:rFonts w:cs="Times New Roman"/>
                <w:bCs/>
                <w:sz w:val="22"/>
                <w:szCs w:val="22"/>
              </w:rPr>
              <w:t>сканування</w:t>
            </w:r>
            <w:proofErr w:type="spellEnd"/>
          </w:p>
        </w:tc>
        <w:tc>
          <w:tcPr>
            <w:tcW w:w="6840" w:type="dxa"/>
            <w:vAlign w:val="center"/>
          </w:tcPr>
          <w:p w:rsidR="007B6B7A" w:rsidRPr="009D767D" w:rsidRDefault="007B6B7A" w:rsidP="00CC2509">
            <w:pPr>
              <w:jc w:val="both"/>
              <w:rPr>
                <w:rFonts w:eastAsia="Times New Roman" w:cs="Times New Roman"/>
                <w:sz w:val="22"/>
                <w:szCs w:val="22"/>
              </w:rPr>
            </w:pPr>
            <w:r w:rsidRPr="009D767D">
              <w:rPr>
                <w:rFonts w:cs="Times New Roman"/>
                <w:bCs/>
                <w:sz w:val="22"/>
                <w:szCs w:val="22"/>
              </w:rPr>
              <w:t xml:space="preserve">для 2D </w:t>
            </w:r>
            <w:proofErr w:type="spellStart"/>
            <w:r w:rsidRPr="009D767D">
              <w:rPr>
                <w:rFonts w:cs="Times New Roman"/>
                <w:bCs/>
                <w:sz w:val="22"/>
                <w:szCs w:val="22"/>
              </w:rPr>
              <w:t>кодів</w:t>
            </w:r>
            <w:proofErr w:type="spellEnd"/>
            <w:r w:rsidRPr="009D767D">
              <w:rPr>
                <w:rFonts w:cs="Times New Roman"/>
                <w:bCs/>
                <w:sz w:val="22"/>
                <w:szCs w:val="22"/>
              </w:rPr>
              <w:t xml:space="preserve">: 10 - 140 мм (20 </w:t>
            </w:r>
            <w:proofErr w:type="spellStart"/>
            <w:r w:rsidRPr="009D767D">
              <w:rPr>
                <w:rFonts w:cs="Times New Roman"/>
                <w:bCs/>
                <w:sz w:val="22"/>
                <w:szCs w:val="22"/>
              </w:rPr>
              <w:t>mil</w:t>
            </w:r>
            <w:proofErr w:type="spellEnd"/>
            <w:r w:rsidRPr="009D767D">
              <w:rPr>
                <w:rFonts w:cs="Times New Roman"/>
                <w:bCs/>
                <w:sz w:val="22"/>
                <w:szCs w:val="22"/>
              </w:rPr>
              <w:t xml:space="preserve">), для 2D </w:t>
            </w:r>
            <w:proofErr w:type="spellStart"/>
            <w:r w:rsidRPr="009D767D">
              <w:rPr>
                <w:rFonts w:cs="Times New Roman"/>
                <w:bCs/>
                <w:sz w:val="22"/>
                <w:szCs w:val="22"/>
              </w:rPr>
              <w:t>кодів</w:t>
            </w:r>
            <w:proofErr w:type="spellEnd"/>
            <w:r w:rsidRPr="009D767D">
              <w:rPr>
                <w:rFonts w:cs="Times New Roman"/>
                <w:bCs/>
                <w:sz w:val="22"/>
                <w:szCs w:val="22"/>
              </w:rPr>
              <w:t xml:space="preserve">: 10 - 95 мм (10 </w:t>
            </w:r>
            <w:proofErr w:type="spellStart"/>
            <w:r w:rsidRPr="009D767D">
              <w:rPr>
                <w:rFonts w:cs="Times New Roman"/>
                <w:bCs/>
                <w:sz w:val="22"/>
                <w:szCs w:val="22"/>
              </w:rPr>
              <w:t>mil</w:t>
            </w:r>
            <w:proofErr w:type="spellEnd"/>
            <w:r w:rsidRPr="009D767D">
              <w:rPr>
                <w:rFonts w:cs="Times New Roman"/>
                <w:bCs/>
                <w:sz w:val="22"/>
                <w:szCs w:val="22"/>
              </w:rPr>
              <w:t xml:space="preserve">), для 2D </w:t>
            </w:r>
            <w:proofErr w:type="spellStart"/>
            <w:r w:rsidRPr="009D767D">
              <w:rPr>
                <w:rFonts w:cs="Times New Roman"/>
                <w:bCs/>
                <w:sz w:val="22"/>
                <w:szCs w:val="22"/>
              </w:rPr>
              <w:t>кодів</w:t>
            </w:r>
            <w:proofErr w:type="spellEnd"/>
            <w:r w:rsidRPr="009D767D">
              <w:rPr>
                <w:rFonts w:cs="Times New Roman"/>
                <w:bCs/>
                <w:sz w:val="22"/>
                <w:szCs w:val="22"/>
              </w:rPr>
              <w:t xml:space="preserve">: 10 - 95 мм (6.6 </w:t>
            </w:r>
            <w:proofErr w:type="spellStart"/>
            <w:r w:rsidRPr="009D767D">
              <w:rPr>
                <w:rFonts w:cs="Times New Roman"/>
                <w:bCs/>
                <w:sz w:val="22"/>
                <w:szCs w:val="22"/>
              </w:rPr>
              <w:t>mil</w:t>
            </w:r>
            <w:proofErr w:type="spellEnd"/>
            <w:r w:rsidRPr="009D767D">
              <w:rPr>
                <w:rFonts w:cs="Times New Roman"/>
                <w:bCs/>
                <w:sz w:val="22"/>
                <w:szCs w:val="22"/>
              </w:rPr>
              <w:t xml:space="preserve">), 5 - 300 мм (13 </w:t>
            </w:r>
            <w:proofErr w:type="spellStart"/>
            <w:r w:rsidRPr="009D767D">
              <w:rPr>
                <w:rFonts w:cs="Times New Roman"/>
                <w:bCs/>
                <w:sz w:val="22"/>
                <w:szCs w:val="22"/>
              </w:rPr>
              <w:t>mils</w:t>
            </w:r>
            <w:proofErr w:type="spellEnd"/>
            <w:r w:rsidRPr="009D767D">
              <w:rPr>
                <w:rFonts w:cs="Times New Roman"/>
                <w:bCs/>
                <w:sz w:val="22"/>
                <w:szCs w:val="22"/>
              </w:rPr>
              <w:t xml:space="preserve">), 5 - 125 мм (5 </w:t>
            </w:r>
            <w:proofErr w:type="spellStart"/>
            <w:r w:rsidRPr="009D767D">
              <w:rPr>
                <w:rFonts w:cs="Times New Roman"/>
                <w:bCs/>
                <w:sz w:val="22"/>
                <w:szCs w:val="22"/>
              </w:rPr>
              <w:t>mils</w:t>
            </w:r>
            <w:proofErr w:type="spellEnd"/>
            <w:r w:rsidRPr="009D767D">
              <w:rPr>
                <w:rFonts w:cs="Times New Roman"/>
                <w:bCs/>
                <w:sz w:val="22"/>
                <w:szCs w:val="22"/>
              </w:rPr>
              <w:t>)</w:t>
            </w:r>
          </w:p>
        </w:tc>
      </w:tr>
      <w:tr w:rsidR="007B6B7A" w:rsidRPr="009D767D" w:rsidTr="007B6B7A">
        <w:trPr>
          <w:trHeight w:val="20"/>
        </w:trPr>
        <w:tc>
          <w:tcPr>
            <w:tcW w:w="3420" w:type="dxa"/>
            <w:vAlign w:val="center"/>
          </w:tcPr>
          <w:p w:rsidR="007B6B7A" w:rsidRPr="009D767D" w:rsidRDefault="007B6B7A" w:rsidP="00CC2509">
            <w:pPr>
              <w:jc w:val="both"/>
              <w:rPr>
                <w:rFonts w:eastAsia="Times New Roman" w:cs="Times New Roman"/>
                <w:sz w:val="22"/>
                <w:szCs w:val="22"/>
              </w:rPr>
            </w:pPr>
            <w:proofErr w:type="spellStart"/>
            <w:r w:rsidRPr="009D767D">
              <w:rPr>
                <w:rFonts w:cs="Times New Roman"/>
                <w:bCs/>
                <w:sz w:val="22"/>
                <w:szCs w:val="22"/>
              </w:rPr>
              <w:t>Індикатори</w:t>
            </w:r>
            <w:proofErr w:type="spellEnd"/>
            <w:r w:rsidRPr="009D767D">
              <w:rPr>
                <w:rFonts w:cs="Times New Roman"/>
                <w:bCs/>
                <w:sz w:val="22"/>
                <w:szCs w:val="22"/>
              </w:rPr>
              <w:t xml:space="preserve"> </w:t>
            </w:r>
            <w:proofErr w:type="spellStart"/>
            <w:r w:rsidRPr="009D767D">
              <w:rPr>
                <w:rFonts w:cs="Times New Roman"/>
                <w:bCs/>
                <w:sz w:val="22"/>
                <w:szCs w:val="22"/>
              </w:rPr>
              <w:t>читання</w:t>
            </w:r>
            <w:proofErr w:type="spellEnd"/>
          </w:p>
        </w:tc>
        <w:tc>
          <w:tcPr>
            <w:tcW w:w="6840" w:type="dxa"/>
            <w:vAlign w:val="center"/>
          </w:tcPr>
          <w:p w:rsidR="007B6B7A" w:rsidRPr="009D767D" w:rsidRDefault="007B6B7A" w:rsidP="00CC2509">
            <w:pPr>
              <w:jc w:val="both"/>
              <w:rPr>
                <w:rFonts w:eastAsia="Times New Roman" w:cs="Times New Roman"/>
                <w:sz w:val="22"/>
                <w:szCs w:val="22"/>
              </w:rPr>
            </w:pPr>
            <w:proofErr w:type="spellStart"/>
            <w:r w:rsidRPr="009D767D">
              <w:rPr>
                <w:rFonts w:cs="Times New Roman"/>
                <w:bCs/>
                <w:sz w:val="22"/>
                <w:szCs w:val="22"/>
              </w:rPr>
              <w:t>звуковий</w:t>
            </w:r>
            <w:proofErr w:type="spellEnd"/>
            <w:r w:rsidRPr="009D767D">
              <w:rPr>
                <w:rFonts w:cs="Times New Roman"/>
                <w:bCs/>
                <w:sz w:val="22"/>
                <w:szCs w:val="22"/>
              </w:rPr>
              <w:t xml:space="preserve"> сигнал, </w:t>
            </w:r>
            <w:proofErr w:type="spellStart"/>
            <w:r w:rsidRPr="009D767D">
              <w:rPr>
                <w:rFonts w:cs="Times New Roman"/>
                <w:bCs/>
                <w:sz w:val="22"/>
                <w:szCs w:val="22"/>
              </w:rPr>
              <w:t>Datalogic</w:t>
            </w:r>
            <w:proofErr w:type="spellEnd"/>
            <w:r w:rsidRPr="009D767D">
              <w:rPr>
                <w:rFonts w:cs="Times New Roman"/>
                <w:bCs/>
                <w:sz w:val="22"/>
                <w:szCs w:val="22"/>
              </w:rPr>
              <w:t xml:space="preserve"> </w:t>
            </w:r>
            <w:proofErr w:type="spellStart"/>
            <w:r w:rsidRPr="009D767D">
              <w:rPr>
                <w:rFonts w:cs="Times New Roman"/>
                <w:bCs/>
                <w:sz w:val="22"/>
                <w:szCs w:val="22"/>
              </w:rPr>
              <w:t>Green</w:t>
            </w:r>
            <w:proofErr w:type="spellEnd"/>
            <w:r w:rsidRPr="009D767D">
              <w:rPr>
                <w:rFonts w:cs="Times New Roman"/>
                <w:bCs/>
                <w:sz w:val="22"/>
                <w:szCs w:val="22"/>
              </w:rPr>
              <w:t xml:space="preserve"> </w:t>
            </w:r>
            <w:proofErr w:type="spellStart"/>
            <w:r w:rsidRPr="009D767D">
              <w:rPr>
                <w:rFonts w:cs="Times New Roman"/>
                <w:bCs/>
                <w:sz w:val="22"/>
                <w:szCs w:val="22"/>
              </w:rPr>
              <w:t>Spot</w:t>
            </w:r>
            <w:proofErr w:type="spellEnd"/>
            <w:r w:rsidRPr="009D767D">
              <w:rPr>
                <w:rFonts w:cs="Times New Roman"/>
                <w:bCs/>
                <w:sz w:val="22"/>
                <w:szCs w:val="22"/>
              </w:rPr>
              <w:t xml:space="preserve">, </w:t>
            </w:r>
            <w:proofErr w:type="spellStart"/>
            <w:proofErr w:type="gramStart"/>
            <w:r w:rsidRPr="009D767D">
              <w:rPr>
                <w:rFonts w:cs="Times New Roman"/>
                <w:bCs/>
                <w:sz w:val="22"/>
                <w:szCs w:val="22"/>
              </w:rPr>
              <w:t>св</w:t>
            </w:r>
            <w:proofErr w:type="gramEnd"/>
            <w:r w:rsidRPr="009D767D">
              <w:rPr>
                <w:rFonts w:cs="Times New Roman"/>
                <w:bCs/>
                <w:sz w:val="22"/>
                <w:szCs w:val="22"/>
              </w:rPr>
              <w:t>ітловий</w:t>
            </w:r>
            <w:proofErr w:type="spellEnd"/>
            <w:r w:rsidRPr="009D767D">
              <w:rPr>
                <w:rFonts w:cs="Times New Roman"/>
                <w:bCs/>
                <w:sz w:val="22"/>
                <w:szCs w:val="22"/>
              </w:rPr>
              <w:t xml:space="preserve"> </w:t>
            </w:r>
            <w:proofErr w:type="spellStart"/>
            <w:r w:rsidRPr="009D767D">
              <w:rPr>
                <w:rFonts w:cs="Times New Roman"/>
                <w:bCs/>
                <w:sz w:val="22"/>
                <w:szCs w:val="22"/>
              </w:rPr>
              <w:t>індикатор</w:t>
            </w:r>
            <w:proofErr w:type="spellEnd"/>
          </w:p>
        </w:tc>
      </w:tr>
      <w:tr w:rsidR="007B6B7A" w:rsidRPr="009D767D" w:rsidTr="007B6B7A">
        <w:trPr>
          <w:trHeight w:val="20"/>
        </w:trPr>
        <w:tc>
          <w:tcPr>
            <w:tcW w:w="3420" w:type="dxa"/>
            <w:vAlign w:val="center"/>
          </w:tcPr>
          <w:p w:rsidR="007B6B7A" w:rsidRPr="009D767D" w:rsidRDefault="007B6B7A" w:rsidP="00CC2509">
            <w:pPr>
              <w:jc w:val="both"/>
              <w:rPr>
                <w:rFonts w:eastAsia="Times New Roman" w:cs="Times New Roman"/>
                <w:sz w:val="22"/>
                <w:szCs w:val="22"/>
              </w:rPr>
            </w:pPr>
            <w:proofErr w:type="spellStart"/>
            <w:r w:rsidRPr="009D767D">
              <w:rPr>
                <w:rFonts w:cs="Times New Roman"/>
                <w:bCs/>
                <w:sz w:val="22"/>
                <w:szCs w:val="22"/>
              </w:rPr>
              <w:t>Роздільна</w:t>
            </w:r>
            <w:proofErr w:type="spellEnd"/>
            <w:r w:rsidRPr="009D767D">
              <w:rPr>
                <w:rFonts w:cs="Times New Roman"/>
                <w:bCs/>
                <w:sz w:val="22"/>
                <w:szCs w:val="22"/>
              </w:rPr>
              <w:t xml:space="preserve"> </w:t>
            </w:r>
            <w:proofErr w:type="spellStart"/>
            <w:r w:rsidRPr="009D767D">
              <w:rPr>
                <w:rFonts w:cs="Times New Roman"/>
                <w:bCs/>
                <w:sz w:val="22"/>
                <w:szCs w:val="22"/>
              </w:rPr>
              <w:t>здатність</w:t>
            </w:r>
            <w:proofErr w:type="spellEnd"/>
          </w:p>
        </w:tc>
        <w:tc>
          <w:tcPr>
            <w:tcW w:w="6840" w:type="dxa"/>
            <w:vAlign w:val="center"/>
          </w:tcPr>
          <w:p w:rsidR="007B6B7A" w:rsidRPr="009D767D" w:rsidRDefault="007B6B7A" w:rsidP="00CC2509">
            <w:pPr>
              <w:jc w:val="both"/>
              <w:rPr>
                <w:rFonts w:eastAsia="Times New Roman" w:cs="Times New Roman"/>
                <w:sz w:val="22"/>
                <w:szCs w:val="22"/>
              </w:rPr>
            </w:pPr>
            <w:r w:rsidRPr="009D767D">
              <w:rPr>
                <w:rFonts w:cs="Times New Roman"/>
                <w:bCs/>
                <w:sz w:val="22"/>
                <w:szCs w:val="22"/>
              </w:rPr>
              <w:t>640 x 480</w:t>
            </w:r>
          </w:p>
        </w:tc>
      </w:tr>
      <w:tr w:rsidR="007B6B7A" w:rsidRPr="009D767D" w:rsidTr="007B6B7A">
        <w:trPr>
          <w:trHeight w:val="20"/>
        </w:trPr>
        <w:tc>
          <w:tcPr>
            <w:tcW w:w="3420" w:type="dxa"/>
            <w:vAlign w:val="center"/>
          </w:tcPr>
          <w:p w:rsidR="007B6B7A" w:rsidRPr="009D767D" w:rsidRDefault="007B6B7A" w:rsidP="00CC2509">
            <w:pPr>
              <w:jc w:val="both"/>
              <w:rPr>
                <w:rFonts w:eastAsia="Times New Roman" w:cs="Times New Roman"/>
                <w:sz w:val="22"/>
                <w:szCs w:val="22"/>
              </w:rPr>
            </w:pPr>
            <w:r w:rsidRPr="009D767D">
              <w:rPr>
                <w:rFonts w:cs="Times New Roman"/>
                <w:bCs/>
                <w:sz w:val="22"/>
                <w:szCs w:val="22"/>
              </w:rPr>
              <w:t xml:space="preserve">Кут </w:t>
            </w:r>
            <w:proofErr w:type="spellStart"/>
            <w:r w:rsidRPr="009D767D">
              <w:rPr>
                <w:rFonts w:cs="Times New Roman"/>
                <w:bCs/>
                <w:sz w:val="22"/>
                <w:szCs w:val="22"/>
              </w:rPr>
              <w:t>сканування</w:t>
            </w:r>
            <w:proofErr w:type="spellEnd"/>
          </w:p>
        </w:tc>
        <w:tc>
          <w:tcPr>
            <w:tcW w:w="6840" w:type="dxa"/>
            <w:vAlign w:val="center"/>
          </w:tcPr>
          <w:p w:rsidR="007B6B7A" w:rsidRPr="009D767D" w:rsidRDefault="007B6B7A" w:rsidP="00CC2509">
            <w:pPr>
              <w:jc w:val="both"/>
              <w:rPr>
                <w:rFonts w:eastAsia="Times New Roman" w:cs="Times New Roman"/>
                <w:sz w:val="22"/>
                <w:szCs w:val="22"/>
              </w:rPr>
            </w:pPr>
            <w:r w:rsidRPr="009D767D">
              <w:rPr>
                <w:rFonts w:cs="Times New Roman"/>
                <w:bCs/>
                <w:sz w:val="22"/>
                <w:szCs w:val="22"/>
              </w:rPr>
              <w:t xml:space="preserve">Не </w:t>
            </w:r>
            <w:proofErr w:type="spellStart"/>
            <w:r w:rsidRPr="009D767D">
              <w:rPr>
                <w:rFonts w:cs="Times New Roman"/>
                <w:bCs/>
                <w:sz w:val="22"/>
                <w:szCs w:val="22"/>
              </w:rPr>
              <w:t>менше</w:t>
            </w:r>
            <w:proofErr w:type="spellEnd"/>
            <w:r w:rsidRPr="009D767D">
              <w:rPr>
                <w:rFonts w:cs="Times New Roman"/>
                <w:bCs/>
                <w:sz w:val="22"/>
                <w:szCs w:val="22"/>
              </w:rPr>
              <w:t xml:space="preserve"> 65°</w:t>
            </w:r>
          </w:p>
        </w:tc>
      </w:tr>
      <w:tr w:rsidR="007B6B7A" w:rsidRPr="009D767D" w:rsidTr="007B6B7A">
        <w:trPr>
          <w:trHeight w:val="20"/>
        </w:trPr>
        <w:tc>
          <w:tcPr>
            <w:tcW w:w="3420" w:type="dxa"/>
            <w:vAlign w:val="center"/>
          </w:tcPr>
          <w:p w:rsidR="007B6B7A" w:rsidRPr="009D767D" w:rsidRDefault="007B6B7A" w:rsidP="00CC2509">
            <w:pPr>
              <w:jc w:val="both"/>
              <w:rPr>
                <w:rFonts w:eastAsia="Times New Roman" w:cs="Times New Roman"/>
                <w:sz w:val="22"/>
                <w:szCs w:val="22"/>
              </w:rPr>
            </w:pPr>
            <w:proofErr w:type="spellStart"/>
            <w:r w:rsidRPr="009D767D">
              <w:rPr>
                <w:rFonts w:cs="Times New Roman"/>
                <w:bCs/>
                <w:sz w:val="22"/>
                <w:szCs w:val="22"/>
              </w:rPr>
              <w:t>Контрастність</w:t>
            </w:r>
            <w:proofErr w:type="spellEnd"/>
          </w:p>
        </w:tc>
        <w:tc>
          <w:tcPr>
            <w:tcW w:w="6840" w:type="dxa"/>
            <w:vAlign w:val="center"/>
          </w:tcPr>
          <w:p w:rsidR="007B6B7A" w:rsidRPr="009D767D" w:rsidRDefault="007B6B7A" w:rsidP="00CC2509">
            <w:pPr>
              <w:jc w:val="both"/>
              <w:rPr>
                <w:rFonts w:eastAsia="Times New Roman" w:cs="Times New Roman"/>
                <w:sz w:val="22"/>
                <w:szCs w:val="22"/>
              </w:rPr>
            </w:pPr>
            <w:r w:rsidRPr="009D767D">
              <w:rPr>
                <w:rFonts w:cs="Times New Roman"/>
                <w:sz w:val="22"/>
                <w:szCs w:val="22"/>
              </w:rPr>
              <w:t>20%</w:t>
            </w:r>
          </w:p>
        </w:tc>
      </w:tr>
      <w:tr w:rsidR="007B6B7A" w:rsidRPr="009D767D" w:rsidTr="007B6B7A">
        <w:trPr>
          <w:trHeight w:val="20"/>
        </w:trPr>
        <w:tc>
          <w:tcPr>
            <w:tcW w:w="3420" w:type="dxa"/>
            <w:vAlign w:val="center"/>
          </w:tcPr>
          <w:p w:rsidR="007B6B7A" w:rsidRPr="009D767D" w:rsidRDefault="007B6B7A" w:rsidP="00CC2509">
            <w:pPr>
              <w:jc w:val="both"/>
              <w:rPr>
                <w:rFonts w:eastAsia="Times New Roman" w:cs="Times New Roman"/>
                <w:sz w:val="22"/>
                <w:szCs w:val="22"/>
              </w:rPr>
            </w:pPr>
            <w:proofErr w:type="spellStart"/>
            <w:proofErr w:type="gramStart"/>
            <w:r w:rsidRPr="009D767D">
              <w:rPr>
                <w:rFonts w:cs="Times New Roman"/>
                <w:bCs/>
                <w:sz w:val="22"/>
                <w:szCs w:val="22"/>
              </w:rPr>
              <w:t>П</w:t>
            </w:r>
            <w:proofErr w:type="gramEnd"/>
            <w:r w:rsidRPr="009D767D">
              <w:rPr>
                <w:rFonts w:cs="Times New Roman"/>
                <w:bCs/>
                <w:sz w:val="22"/>
                <w:szCs w:val="22"/>
              </w:rPr>
              <w:t>ідсвічування</w:t>
            </w:r>
            <w:proofErr w:type="spellEnd"/>
            <w:r w:rsidRPr="009D767D">
              <w:rPr>
                <w:rFonts w:cs="Times New Roman"/>
                <w:bCs/>
                <w:sz w:val="22"/>
                <w:szCs w:val="22"/>
              </w:rPr>
              <w:t xml:space="preserve"> штрих-коду</w:t>
            </w:r>
          </w:p>
        </w:tc>
        <w:tc>
          <w:tcPr>
            <w:tcW w:w="6840" w:type="dxa"/>
            <w:vAlign w:val="center"/>
          </w:tcPr>
          <w:p w:rsidR="007B6B7A" w:rsidRPr="009D767D" w:rsidRDefault="007B6B7A" w:rsidP="00CC2509">
            <w:pPr>
              <w:jc w:val="both"/>
              <w:rPr>
                <w:rFonts w:eastAsia="Times New Roman" w:cs="Times New Roman"/>
                <w:sz w:val="22"/>
                <w:szCs w:val="22"/>
              </w:rPr>
            </w:pPr>
            <w:proofErr w:type="spellStart"/>
            <w:r w:rsidRPr="009D767D">
              <w:rPr>
                <w:rFonts w:cs="Times New Roman"/>
                <w:bCs/>
                <w:sz w:val="22"/>
                <w:szCs w:val="22"/>
              </w:rPr>
              <w:t>White</w:t>
            </w:r>
            <w:proofErr w:type="spellEnd"/>
            <w:r w:rsidRPr="009D767D">
              <w:rPr>
                <w:rFonts w:cs="Times New Roman"/>
                <w:bCs/>
                <w:sz w:val="22"/>
                <w:szCs w:val="22"/>
              </w:rPr>
              <w:t xml:space="preserve"> LED</w:t>
            </w:r>
          </w:p>
        </w:tc>
      </w:tr>
      <w:tr w:rsidR="007B6B7A" w:rsidRPr="009D767D" w:rsidTr="007B6B7A">
        <w:trPr>
          <w:trHeight w:val="20"/>
        </w:trPr>
        <w:tc>
          <w:tcPr>
            <w:tcW w:w="3420" w:type="dxa"/>
            <w:vAlign w:val="center"/>
          </w:tcPr>
          <w:p w:rsidR="007B6B7A" w:rsidRPr="009D767D" w:rsidRDefault="007B6B7A" w:rsidP="00CC2509">
            <w:pPr>
              <w:jc w:val="both"/>
              <w:rPr>
                <w:rFonts w:eastAsia="Times New Roman" w:cs="Times New Roman"/>
                <w:sz w:val="22"/>
                <w:szCs w:val="22"/>
              </w:rPr>
            </w:pPr>
            <w:proofErr w:type="spellStart"/>
            <w:r w:rsidRPr="009D767D">
              <w:rPr>
                <w:rFonts w:cs="Times New Roman"/>
                <w:bCs/>
                <w:sz w:val="22"/>
                <w:szCs w:val="22"/>
              </w:rPr>
              <w:t>Клас</w:t>
            </w:r>
            <w:proofErr w:type="spellEnd"/>
            <w:r w:rsidRPr="009D767D">
              <w:rPr>
                <w:rFonts w:cs="Times New Roman"/>
                <w:bCs/>
                <w:sz w:val="22"/>
                <w:szCs w:val="22"/>
              </w:rPr>
              <w:t xml:space="preserve"> </w:t>
            </w:r>
            <w:proofErr w:type="spellStart"/>
            <w:r w:rsidRPr="009D767D">
              <w:rPr>
                <w:rFonts w:cs="Times New Roman"/>
                <w:bCs/>
                <w:sz w:val="22"/>
                <w:szCs w:val="22"/>
              </w:rPr>
              <w:t>захисту</w:t>
            </w:r>
            <w:proofErr w:type="spellEnd"/>
          </w:p>
        </w:tc>
        <w:tc>
          <w:tcPr>
            <w:tcW w:w="6840" w:type="dxa"/>
            <w:vAlign w:val="center"/>
          </w:tcPr>
          <w:p w:rsidR="007B6B7A" w:rsidRPr="009D767D" w:rsidRDefault="007B6B7A" w:rsidP="00CC2509">
            <w:pPr>
              <w:jc w:val="both"/>
              <w:rPr>
                <w:rFonts w:eastAsia="Times New Roman" w:cs="Times New Roman"/>
                <w:sz w:val="22"/>
                <w:szCs w:val="22"/>
              </w:rPr>
            </w:pPr>
            <w:r w:rsidRPr="009D767D">
              <w:rPr>
                <w:rFonts w:cs="Times New Roman"/>
                <w:bCs/>
                <w:sz w:val="22"/>
                <w:szCs w:val="22"/>
              </w:rPr>
              <w:t xml:space="preserve">Не </w:t>
            </w:r>
            <w:proofErr w:type="spellStart"/>
            <w:proofErr w:type="gramStart"/>
            <w:r w:rsidRPr="009D767D">
              <w:rPr>
                <w:rFonts w:cs="Times New Roman"/>
                <w:bCs/>
                <w:sz w:val="22"/>
                <w:szCs w:val="22"/>
              </w:rPr>
              <w:t>г</w:t>
            </w:r>
            <w:proofErr w:type="gramEnd"/>
            <w:r w:rsidRPr="009D767D">
              <w:rPr>
                <w:rFonts w:cs="Times New Roman"/>
                <w:bCs/>
                <w:sz w:val="22"/>
                <w:szCs w:val="22"/>
              </w:rPr>
              <w:t>ірше</w:t>
            </w:r>
            <w:proofErr w:type="spellEnd"/>
            <w:r w:rsidRPr="009D767D">
              <w:rPr>
                <w:rFonts w:cs="Times New Roman"/>
                <w:bCs/>
                <w:sz w:val="22"/>
                <w:szCs w:val="22"/>
              </w:rPr>
              <w:t xml:space="preserve"> IP42</w:t>
            </w:r>
          </w:p>
        </w:tc>
      </w:tr>
      <w:tr w:rsidR="007B6B7A" w:rsidRPr="009D767D" w:rsidTr="007B6B7A">
        <w:trPr>
          <w:trHeight w:val="20"/>
        </w:trPr>
        <w:tc>
          <w:tcPr>
            <w:tcW w:w="3420" w:type="dxa"/>
            <w:vAlign w:val="center"/>
          </w:tcPr>
          <w:p w:rsidR="007B6B7A" w:rsidRPr="009D767D" w:rsidRDefault="007B6B7A" w:rsidP="00CC2509">
            <w:pPr>
              <w:jc w:val="both"/>
              <w:rPr>
                <w:rFonts w:eastAsia="Times New Roman" w:cs="Times New Roman"/>
                <w:sz w:val="22"/>
                <w:szCs w:val="22"/>
              </w:rPr>
            </w:pPr>
            <w:proofErr w:type="spellStart"/>
            <w:r w:rsidRPr="009D767D">
              <w:rPr>
                <w:rFonts w:cs="Times New Roman"/>
                <w:bCs/>
                <w:sz w:val="22"/>
                <w:szCs w:val="22"/>
              </w:rPr>
              <w:t>Комплектація</w:t>
            </w:r>
            <w:proofErr w:type="spellEnd"/>
          </w:p>
        </w:tc>
        <w:tc>
          <w:tcPr>
            <w:tcW w:w="6840" w:type="dxa"/>
            <w:vAlign w:val="center"/>
          </w:tcPr>
          <w:p w:rsidR="007B6B7A" w:rsidRPr="009D767D" w:rsidRDefault="007B6B7A" w:rsidP="00CC2509">
            <w:pPr>
              <w:jc w:val="both"/>
              <w:rPr>
                <w:rFonts w:eastAsia="Times New Roman" w:cs="Times New Roman"/>
                <w:sz w:val="22"/>
                <w:szCs w:val="22"/>
              </w:rPr>
            </w:pPr>
            <w:proofErr w:type="spellStart"/>
            <w:proofErr w:type="gramStart"/>
            <w:r w:rsidRPr="009D767D">
              <w:rPr>
                <w:rFonts w:cs="Times New Roman"/>
                <w:bCs/>
                <w:sz w:val="22"/>
                <w:szCs w:val="22"/>
              </w:rPr>
              <w:t>п</w:t>
            </w:r>
            <w:proofErr w:type="gramEnd"/>
            <w:r w:rsidRPr="009D767D">
              <w:rPr>
                <w:rFonts w:cs="Times New Roman"/>
                <w:bCs/>
                <w:sz w:val="22"/>
                <w:szCs w:val="22"/>
              </w:rPr>
              <w:t>ідставка</w:t>
            </w:r>
            <w:proofErr w:type="spellEnd"/>
            <w:r w:rsidRPr="009D767D">
              <w:rPr>
                <w:rFonts w:cs="Times New Roman"/>
                <w:bCs/>
                <w:sz w:val="22"/>
                <w:szCs w:val="22"/>
              </w:rPr>
              <w:t>, USB-кабель, сканер</w:t>
            </w:r>
          </w:p>
        </w:tc>
      </w:tr>
      <w:tr w:rsidR="007B6B7A" w:rsidRPr="009D767D" w:rsidTr="007B6B7A">
        <w:trPr>
          <w:trHeight w:val="20"/>
        </w:trPr>
        <w:tc>
          <w:tcPr>
            <w:tcW w:w="3420" w:type="dxa"/>
            <w:vAlign w:val="center"/>
          </w:tcPr>
          <w:p w:rsidR="007B6B7A" w:rsidRPr="009D767D" w:rsidRDefault="007B6B7A" w:rsidP="00CC2509">
            <w:pPr>
              <w:jc w:val="both"/>
              <w:rPr>
                <w:rFonts w:eastAsia="Times New Roman" w:cs="Times New Roman"/>
                <w:sz w:val="22"/>
                <w:szCs w:val="22"/>
              </w:rPr>
            </w:pPr>
            <w:proofErr w:type="spellStart"/>
            <w:r w:rsidRPr="009D767D">
              <w:rPr>
                <w:rFonts w:cs="Times New Roman"/>
                <w:kern w:val="1"/>
                <w:sz w:val="22"/>
                <w:szCs w:val="22"/>
                <w:lang w:eastAsia="zh-CN" w:bidi="hi-IN"/>
              </w:rPr>
              <w:t>Термін</w:t>
            </w:r>
            <w:proofErr w:type="spellEnd"/>
            <w:r w:rsidRPr="009D767D">
              <w:rPr>
                <w:rFonts w:cs="Times New Roman"/>
                <w:bCs/>
                <w:sz w:val="22"/>
                <w:szCs w:val="22"/>
              </w:rPr>
              <w:t xml:space="preserve"> </w:t>
            </w:r>
            <w:proofErr w:type="spellStart"/>
            <w:r w:rsidRPr="009D767D">
              <w:rPr>
                <w:rFonts w:cs="Times New Roman"/>
                <w:bCs/>
                <w:sz w:val="22"/>
                <w:szCs w:val="22"/>
              </w:rPr>
              <w:t>гарантії</w:t>
            </w:r>
            <w:proofErr w:type="spellEnd"/>
          </w:p>
        </w:tc>
        <w:tc>
          <w:tcPr>
            <w:tcW w:w="6840" w:type="dxa"/>
            <w:vAlign w:val="center"/>
          </w:tcPr>
          <w:p w:rsidR="007B6B7A" w:rsidRPr="009D767D" w:rsidRDefault="007B6B7A" w:rsidP="00CC2509">
            <w:pPr>
              <w:jc w:val="both"/>
              <w:rPr>
                <w:rFonts w:eastAsia="Times New Roman" w:cs="Times New Roman"/>
                <w:sz w:val="22"/>
                <w:szCs w:val="22"/>
              </w:rPr>
            </w:pPr>
            <w:r w:rsidRPr="009D767D">
              <w:rPr>
                <w:rFonts w:cs="Times New Roman"/>
                <w:bCs/>
                <w:sz w:val="22"/>
                <w:szCs w:val="22"/>
              </w:rPr>
              <w:t xml:space="preserve">Не </w:t>
            </w:r>
            <w:proofErr w:type="spellStart"/>
            <w:r w:rsidRPr="009D767D">
              <w:rPr>
                <w:rFonts w:cs="Times New Roman"/>
                <w:bCs/>
                <w:sz w:val="22"/>
                <w:szCs w:val="22"/>
              </w:rPr>
              <w:t>менше</w:t>
            </w:r>
            <w:proofErr w:type="spellEnd"/>
            <w:r w:rsidRPr="009D767D">
              <w:rPr>
                <w:rFonts w:cs="Times New Roman"/>
                <w:bCs/>
                <w:sz w:val="22"/>
                <w:szCs w:val="22"/>
              </w:rPr>
              <w:t xml:space="preserve"> 12 </w:t>
            </w:r>
            <w:proofErr w:type="spellStart"/>
            <w:r w:rsidRPr="009D767D">
              <w:rPr>
                <w:rFonts w:cs="Times New Roman"/>
                <w:bCs/>
                <w:sz w:val="22"/>
                <w:szCs w:val="22"/>
              </w:rPr>
              <w:t>місяці</w:t>
            </w:r>
            <w:proofErr w:type="gramStart"/>
            <w:r w:rsidRPr="009D767D">
              <w:rPr>
                <w:rFonts w:cs="Times New Roman"/>
                <w:bCs/>
                <w:sz w:val="22"/>
                <w:szCs w:val="22"/>
              </w:rPr>
              <w:t>в</w:t>
            </w:r>
            <w:proofErr w:type="spellEnd"/>
            <w:proofErr w:type="gramEnd"/>
          </w:p>
        </w:tc>
      </w:tr>
    </w:tbl>
    <w:p w:rsidR="007E5E2F" w:rsidRPr="009D767D" w:rsidRDefault="007E5E2F" w:rsidP="007E5E2F">
      <w:pPr>
        <w:spacing w:after="120"/>
        <w:ind w:left="287"/>
        <w:jc w:val="both"/>
        <w:rPr>
          <w:rFonts w:eastAsia="TimesNewRomanPSMT" w:cs="Times New Roman"/>
          <w:b/>
          <w:sz w:val="22"/>
          <w:szCs w:val="22"/>
          <w:u w:val="single"/>
          <w:lang w:val="uk-UA"/>
        </w:rPr>
      </w:pPr>
    </w:p>
    <w:p w:rsidR="007B6B7A" w:rsidRPr="009D767D" w:rsidRDefault="009D767D" w:rsidP="009D767D">
      <w:pPr>
        <w:pStyle w:val="a8"/>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7"/>
        </w:tabs>
        <w:suppressAutoHyphens/>
        <w:spacing w:after="120"/>
        <w:ind w:right="144"/>
        <w:jc w:val="both"/>
        <w:rPr>
          <w:rFonts w:cs="Times New Roman"/>
          <w:sz w:val="22"/>
          <w:szCs w:val="22"/>
          <w:lang w:val="uk-UA"/>
        </w:rPr>
      </w:pPr>
      <w:r>
        <w:rPr>
          <w:rStyle w:val="a5"/>
          <w:rFonts w:cs="Times New Roman"/>
          <w:sz w:val="22"/>
          <w:szCs w:val="22"/>
          <w:lang w:val="uk-UA"/>
        </w:rPr>
        <w:t xml:space="preserve">    </w:t>
      </w:r>
      <w:r w:rsidR="007B6B7A" w:rsidRPr="009D767D">
        <w:rPr>
          <w:rStyle w:val="a5"/>
          <w:rFonts w:cs="Times New Roman"/>
          <w:sz w:val="22"/>
          <w:szCs w:val="22"/>
          <w:lang w:val="uk-UA"/>
        </w:rPr>
        <w:t>Учасник повинен гарантувати, що весь запропонований ним товар є новим та раніше не використовувався, не підлягає заборонам, обтяженням, правом вимоги третіх осіб</w:t>
      </w:r>
      <w:r w:rsidR="007E5E2F" w:rsidRPr="009D767D">
        <w:rPr>
          <w:rStyle w:val="a5"/>
          <w:rFonts w:cs="Times New Roman"/>
          <w:sz w:val="22"/>
          <w:szCs w:val="22"/>
          <w:lang w:val="uk-UA"/>
        </w:rPr>
        <w:t xml:space="preserve"> </w:t>
      </w:r>
      <w:r w:rsidR="007E5E2F" w:rsidRPr="009D767D">
        <w:rPr>
          <w:rFonts w:eastAsia="TimesNewRomanPSMT" w:cs="Times New Roman"/>
          <w:sz w:val="22"/>
          <w:szCs w:val="22"/>
          <w:u w:val="single"/>
          <w:lang w:val="uk-UA"/>
        </w:rPr>
        <w:t>(надати лист в довільній формі).</w:t>
      </w:r>
    </w:p>
    <w:p w:rsidR="007B6B7A" w:rsidRPr="009D767D" w:rsidRDefault="007E5E2F" w:rsidP="007B6B7A">
      <w:pPr>
        <w:numPr>
          <w:ilvl w:val="0"/>
          <w:numId w:val="3"/>
        </w:numPr>
        <w:spacing w:after="120"/>
        <w:jc w:val="both"/>
        <w:rPr>
          <w:rFonts w:cs="Times New Roman"/>
          <w:sz w:val="22"/>
          <w:szCs w:val="22"/>
          <w:lang w:val="uk-UA"/>
        </w:rPr>
      </w:pPr>
      <w:r w:rsidRPr="009D767D">
        <w:rPr>
          <w:rStyle w:val="a5"/>
          <w:rFonts w:cs="Times New Roman"/>
          <w:sz w:val="22"/>
          <w:szCs w:val="22"/>
          <w:lang w:val="uk-UA"/>
        </w:rPr>
        <w:t>Доставка товару</w:t>
      </w:r>
      <w:r w:rsidR="007B6B7A" w:rsidRPr="009D767D">
        <w:rPr>
          <w:rStyle w:val="a5"/>
          <w:rFonts w:cs="Times New Roman"/>
          <w:sz w:val="22"/>
          <w:szCs w:val="22"/>
          <w:lang w:val="uk-UA"/>
        </w:rPr>
        <w:t xml:space="preserve"> повинна бути здійснена безпосередньо замовнику за рахунок постачальника.</w:t>
      </w:r>
    </w:p>
    <w:p w:rsidR="007E5E2F" w:rsidRPr="009D767D" w:rsidRDefault="007B6B7A" w:rsidP="007E5E2F">
      <w:pPr>
        <w:numPr>
          <w:ilvl w:val="0"/>
          <w:numId w:val="3"/>
        </w:numPr>
        <w:spacing w:after="120"/>
        <w:ind w:right="144"/>
        <w:jc w:val="both"/>
        <w:rPr>
          <w:rFonts w:cs="Times New Roman"/>
          <w:sz w:val="22"/>
          <w:szCs w:val="22"/>
          <w:lang w:val="uk-UA"/>
        </w:rPr>
      </w:pPr>
      <w:r w:rsidRPr="009D767D">
        <w:rPr>
          <w:rStyle w:val="a5"/>
          <w:rFonts w:cs="Times New Roman"/>
          <w:sz w:val="22"/>
          <w:szCs w:val="22"/>
          <w:lang w:val="uk-UA"/>
        </w:rPr>
        <w:t>Строк поставки Товару - протягом 10</w:t>
      </w:r>
      <w:r w:rsidRPr="009D767D">
        <w:rPr>
          <w:rStyle w:val="a5"/>
          <w:rFonts w:cs="Times New Roman"/>
          <w:sz w:val="22"/>
          <w:szCs w:val="22"/>
          <w:shd w:val="clear" w:color="auto" w:fill="FFFFFF"/>
          <w:lang w:val="uk-UA"/>
        </w:rPr>
        <w:t xml:space="preserve"> (десяти) робочих днів з </w:t>
      </w:r>
      <w:r w:rsidR="007E5E2F" w:rsidRPr="009D767D">
        <w:rPr>
          <w:rStyle w:val="a5"/>
          <w:rFonts w:cs="Times New Roman"/>
          <w:sz w:val="22"/>
          <w:szCs w:val="22"/>
          <w:shd w:val="clear" w:color="auto" w:fill="FFFFFF"/>
          <w:lang w:val="uk-UA"/>
        </w:rPr>
        <w:t xml:space="preserve">моменту </w:t>
      </w:r>
      <w:r w:rsidRPr="009D767D">
        <w:rPr>
          <w:rStyle w:val="a5"/>
          <w:rFonts w:cs="Times New Roman"/>
          <w:sz w:val="22"/>
          <w:szCs w:val="22"/>
          <w:shd w:val="clear" w:color="auto" w:fill="FFFFFF"/>
          <w:lang w:val="uk-UA"/>
        </w:rPr>
        <w:t>підписання Договору.</w:t>
      </w:r>
    </w:p>
    <w:p w:rsidR="007E5E2F" w:rsidRPr="009D767D" w:rsidRDefault="007B6B7A" w:rsidP="007E5E2F">
      <w:pPr>
        <w:numPr>
          <w:ilvl w:val="0"/>
          <w:numId w:val="3"/>
        </w:numPr>
        <w:spacing w:after="120"/>
        <w:ind w:right="144"/>
        <w:jc w:val="both"/>
        <w:rPr>
          <w:rFonts w:cs="Times New Roman"/>
          <w:sz w:val="22"/>
          <w:szCs w:val="22"/>
          <w:lang w:val="uk-UA"/>
        </w:rPr>
      </w:pPr>
      <w:r w:rsidRPr="009D767D">
        <w:rPr>
          <w:rStyle w:val="a5"/>
          <w:rFonts w:cs="Times New Roman"/>
          <w:sz w:val="22"/>
          <w:szCs w:val="22"/>
          <w:lang w:val="uk-UA"/>
        </w:rPr>
        <w:t>Термін гарантії на товар – не менше 12 місяців. Товар повинен бути сертифікований у встановленому зако</w:t>
      </w:r>
      <w:r w:rsidR="00822AA1">
        <w:rPr>
          <w:rStyle w:val="a5"/>
          <w:rFonts w:cs="Times New Roman"/>
          <w:sz w:val="22"/>
          <w:szCs w:val="22"/>
          <w:lang w:val="uk-UA"/>
        </w:rPr>
        <w:t>ном порядку (наявність свідоцтв</w:t>
      </w:r>
      <w:r w:rsidRPr="009D767D">
        <w:rPr>
          <w:rStyle w:val="a5"/>
          <w:rFonts w:cs="Times New Roman"/>
          <w:sz w:val="22"/>
          <w:szCs w:val="22"/>
          <w:lang w:val="uk-UA"/>
        </w:rPr>
        <w:t>, сертифікатів відповідності якості на товар, тощо) та відповідати державним стандартам України</w:t>
      </w:r>
      <w:r w:rsidR="007E5E2F" w:rsidRPr="009D767D">
        <w:rPr>
          <w:rStyle w:val="a5"/>
          <w:rFonts w:cs="Times New Roman"/>
          <w:sz w:val="22"/>
          <w:szCs w:val="22"/>
          <w:lang w:val="uk-UA"/>
        </w:rPr>
        <w:t xml:space="preserve"> </w:t>
      </w:r>
      <w:r w:rsidR="007E5E2F" w:rsidRPr="009D767D">
        <w:rPr>
          <w:rFonts w:eastAsia="TimesNewRomanPSMT" w:cs="Times New Roman"/>
          <w:sz w:val="22"/>
          <w:szCs w:val="22"/>
          <w:u w:val="single"/>
          <w:lang w:val="uk-UA"/>
        </w:rPr>
        <w:t xml:space="preserve">(надати </w:t>
      </w:r>
      <w:r w:rsidR="007E5E2F" w:rsidRPr="009D767D">
        <w:rPr>
          <w:rFonts w:cs="Times New Roman"/>
          <w:sz w:val="22"/>
          <w:szCs w:val="22"/>
          <w:u w:val="single"/>
          <w:lang w:val="uk-UA"/>
        </w:rPr>
        <w:t>копії документів, які свідчать про якість товарів, що пропонуються Учасником (сертифікат якості (якщо предмет закупівлі підлягає сертифікації)/сертифікат відповідності/декларація про відповідність/посвідчення якості/паспорт якості/висновок СЕС тощо).</w:t>
      </w:r>
      <w:r w:rsidR="007E5E2F" w:rsidRPr="009D767D">
        <w:rPr>
          <w:rStyle w:val="a5"/>
          <w:rFonts w:cs="Times New Roman"/>
          <w:sz w:val="22"/>
          <w:szCs w:val="22"/>
          <w:lang w:val="uk-UA"/>
        </w:rPr>
        <w:t xml:space="preserve"> </w:t>
      </w:r>
    </w:p>
    <w:p w:rsidR="007B6B7A" w:rsidRPr="009D767D" w:rsidRDefault="007B6B7A" w:rsidP="007B6B7A">
      <w:pPr>
        <w:numPr>
          <w:ilvl w:val="0"/>
          <w:numId w:val="3"/>
        </w:numPr>
        <w:spacing w:after="120"/>
        <w:ind w:right="144"/>
        <w:jc w:val="both"/>
        <w:rPr>
          <w:rFonts w:cs="Times New Roman"/>
          <w:sz w:val="22"/>
          <w:szCs w:val="22"/>
          <w:lang w:val="uk-UA"/>
        </w:rPr>
      </w:pPr>
      <w:r w:rsidRPr="009D767D">
        <w:rPr>
          <w:rStyle w:val="a5"/>
          <w:rFonts w:cs="Times New Roman"/>
          <w:sz w:val="22"/>
          <w:szCs w:val="22"/>
          <w:lang w:val="uk-UA"/>
        </w:rPr>
        <w:t>Упаковка, в якій постачається товар, повинна відповідати державним стандартам та технічним умовам, забезпечувати зберігання товару та його неушкодженість під час транспортування.</w:t>
      </w:r>
    </w:p>
    <w:p w:rsidR="007B6B7A" w:rsidRPr="009D767D" w:rsidRDefault="007B6B7A" w:rsidP="007B6B7A">
      <w:pPr>
        <w:numPr>
          <w:ilvl w:val="0"/>
          <w:numId w:val="3"/>
        </w:numPr>
        <w:spacing w:after="120"/>
        <w:ind w:right="144"/>
        <w:jc w:val="both"/>
        <w:rPr>
          <w:rFonts w:cs="Times New Roman"/>
          <w:sz w:val="22"/>
          <w:szCs w:val="22"/>
          <w:lang w:val="uk-UA"/>
        </w:rPr>
      </w:pPr>
      <w:r w:rsidRPr="009D767D">
        <w:rPr>
          <w:rStyle w:val="a5"/>
          <w:rFonts w:cs="Times New Roman"/>
          <w:sz w:val="22"/>
          <w:szCs w:val="22"/>
          <w:lang w:val="uk-UA"/>
        </w:rPr>
        <w:t>Товар має узгоджуватись з усіма електричними вимогами, що встановлені в Україні.</w:t>
      </w:r>
    </w:p>
    <w:p w:rsidR="007E5E2F" w:rsidRPr="009D767D" w:rsidRDefault="007E5E2F" w:rsidP="007E5E2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eastAsia="TimesNewRomanPSMT" w:cs="Times New Roman"/>
          <w:sz w:val="22"/>
          <w:szCs w:val="22"/>
          <w:u w:val="single"/>
          <w:lang w:val="uk-UA"/>
        </w:rPr>
      </w:pPr>
      <w:r w:rsidRPr="009D767D">
        <w:rPr>
          <w:rStyle w:val="a5"/>
          <w:rFonts w:cs="Times New Roman"/>
          <w:sz w:val="22"/>
          <w:szCs w:val="22"/>
          <w:u w:val="single"/>
          <w:lang w:val="uk-UA"/>
        </w:rPr>
        <w:lastRenderedPageBreak/>
        <w:t>Надати лист від виробника (офіційного представника виробника)</w:t>
      </w:r>
      <w:r w:rsidRPr="009D767D">
        <w:rPr>
          <w:rStyle w:val="a5"/>
          <w:rFonts w:cs="Times New Roman"/>
          <w:sz w:val="22"/>
          <w:szCs w:val="22"/>
          <w:lang w:val="uk-UA"/>
        </w:rPr>
        <w:t>, в якому підтверджується повна відповідність запропонованого обладнання технічним вимогам Замовника (включаючи рівень сервісу), а також підтвердження, що виробник (офіційний представник виробника) бере на себе відповідальність за надання сервісного обслуговування.</w:t>
      </w:r>
    </w:p>
    <w:p w:rsidR="007B6B7A" w:rsidRDefault="007B6B7A" w:rsidP="007B6B7A">
      <w:pPr>
        <w:numPr>
          <w:ilvl w:val="0"/>
          <w:numId w:val="3"/>
        </w:numPr>
        <w:spacing w:after="120"/>
        <w:ind w:right="144"/>
        <w:jc w:val="both"/>
        <w:rPr>
          <w:rStyle w:val="a5"/>
          <w:rFonts w:cs="Times New Roman"/>
          <w:sz w:val="22"/>
          <w:szCs w:val="22"/>
          <w:lang w:val="uk-UA"/>
        </w:rPr>
      </w:pPr>
      <w:r w:rsidRPr="009D767D">
        <w:rPr>
          <w:rStyle w:val="a5"/>
          <w:rFonts w:cs="Times New Roman"/>
          <w:sz w:val="22"/>
          <w:szCs w:val="22"/>
          <w:lang w:val="uk-UA"/>
        </w:rPr>
        <w:t xml:space="preserve">Технічні, якісні характеристики Товару повинні передбачати застосування заходів із захисту довкілля – </w:t>
      </w:r>
      <w:r w:rsidRPr="009D767D">
        <w:rPr>
          <w:rStyle w:val="a5"/>
          <w:rFonts w:cs="Times New Roman"/>
          <w:sz w:val="22"/>
          <w:szCs w:val="22"/>
          <w:u w:val="single"/>
          <w:lang w:val="uk-UA"/>
        </w:rPr>
        <w:t>дану позицію учасник обов'язково підтверджує документально</w:t>
      </w:r>
      <w:r w:rsidRPr="009D767D">
        <w:rPr>
          <w:rStyle w:val="a5"/>
          <w:rFonts w:cs="Times New Roman"/>
          <w:sz w:val="22"/>
          <w:szCs w:val="22"/>
          <w:lang w:val="uk-UA"/>
        </w:rPr>
        <w:t>.</w:t>
      </w:r>
    </w:p>
    <w:p w:rsidR="003352D7" w:rsidRPr="003C0FF3" w:rsidRDefault="003352D7" w:rsidP="003352D7">
      <w:pPr>
        <w:pStyle w:val="a9"/>
        <w:ind w:firstLine="720"/>
        <w:jc w:val="both"/>
        <w:rPr>
          <w:rFonts w:ascii="Times New Roman" w:hAnsi="Times New Roman" w:cs="Times New Roman"/>
          <w:b/>
          <w:i/>
          <w:color w:val="000000"/>
          <w:sz w:val="22"/>
          <w:szCs w:val="22"/>
          <w:u w:val="single"/>
          <w:lang w:val="ru-RU"/>
        </w:rPr>
      </w:pPr>
      <w:r w:rsidRPr="003C0FF3">
        <w:rPr>
          <w:rFonts w:ascii="Times New Roman" w:hAnsi="Times New Roman" w:cs="Times New Roman"/>
          <w:b/>
          <w:i/>
          <w:sz w:val="22"/>
          <w:szCs w:val="22"/>
          <w:u w:val="single"/>
          <w:lang w:eastAsia="zh-CN"/>
        </w:rPr>
        <w:t>Учасники при поданні пропозиції повинні враховувати норми:</w:t>
      </w:r>
    </w:p>
    <w:p w:rsidR="003352D7" w:rsidRPr="008E1ACD" w:rsidRDefault="003352D7" w:rsidP="003352D7">
      <w:pPr>
        <w:pStyle w:val="a9"/>
        <w:ind w:left="287"/>
        <w:jc w:val="both"/>
        <w:rPr>
          <w:rFonts w:ascii="Times New Roman" w:hAnsi="Times New Roman" w:cs="Times New Roman"/>
          <w:i/>
          <w:sz w:val="22"/>
          <w:szCs w:val="22"/>
        </w:rPr>
      </w:pPr>
      <w:r>
        <w:rPr>
          <w:rFonts w:ascii="Times New Roman" w:hAnsi="Times New Roman" w:cs="Times New Roman"/>
          <w:i/>
          <w:sz w:val="22"/>
          <w:szCs w:val="22"/>
          <w:lang w:val="ru-RU" w:eastAsia="zh-CN"/>
        </w:rPr>
        <w:t>–</w:t>
      </w:r>
      <w:r w:rsidRPr="008E1ACD">
        <w:rPr>
          <w:rFonts w:ascii="Times New Roman" w:hAnsi="Times New Roman" w:cs="Times New Roman"/>
          <w:i/>
          <w:sz w:val="22"/>
          <w:szCs w:val="22"/>
          <w:lang w:val="ru-RU" w:eastAsia="zh-CN"/>
        </w:rPr>
        <w:t xml:space="preserve"> </w:t>
      </w:r>
      <w:r w:rsidRPr="008E1ACD">
        <w:rPr>
          <w:rFonts w:ascii="Times New Roman" w:hAnsi="Times New Roman" w:cs="Times New Roman"/>
          <w:i/>
          <w:sz w:val="22"/>
          <w:szCs w:val="22"/>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8E1ACD">
        <w:rPr>
          <w:rFonts w:ascii="Times New Roman" w:hAnsi="Times New Roman" w:cs="Times New Roman"/>
          <w:i/>
          <w:sz w:val="22"/>
          <w:szCs w:val="22"/>
        </w:rPr>
        <w:t xml:space="preserve"> Р</w:t>
      </w:r>
      <w:proofErr w:type="gramEnd"/>
      <w:r w:rsidRPr="008E1ACD">
        <w:rPr>
          <w:rFonts w:ascii="Times New Roman" w:hAnsi="Times New Roman" w:cs="Times New Roman"/>
          <w:i/>
          <w:sz w:val="22"/>
          <w:szCs w:val="22"/>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3352D7" w:rsidRPr="008E1ACD" w:rsidRDefault="003352D7" w:rsidP="003352D7">
      <w:pPr>
        <w:pStyle w:val="a9"/>
        <w:ind w:left="287"/>
        <w:jc w:val="both"/>
        <w:rPr>
          <w:rFonts w:ascii="Times New Roman" w:hAnsi="Times New Roman" w:cs="Times New Roman"/>
          <w:i/>
          <w:sz w:val="22"/>
          <w:szCs w:val="22"/>
        </w:rPr>
      </w:pPr>
      <w:r w:rsidRPr="008E1ACD">
        <w:rPr>
          <w:rFonts w:ascii="Times New Roman" w:hAnsi="Times New Roman" w:cs="Times New Roman"/>
          <w:i/>
          <w:sz w:val="22"/>
          <w:szCs w:val="22"/>
          <w:lang w:val="ru-RU"/>
        </w:rPr>
        <w:t xml:space="preserve">- </w:t>
      </w:r>
      <w:r w:rsidRPr="008E1ACD">
        <w:rPr>
          <w:rFonts w:ascii="Times New Roman" w:hAnsi="Times New Roman" w:cs="Times New Roman"/>
          <w:i/>
          <w:sz w:val="22"/>
          <w:szCs w:val="22"/>
        </w:rPr>
        <w:t>Постанови Кабінету Міністрів України «Про застосування заборони ввезення товарів з</w:t>
      </w:r>
      <w:proofErr w:type="gramStart"/>
      <w:r w:rsidRPr="008E1ACD">
        <w:rPr>
          <w:rFonts w:ascii="Times New Roman" w:hAnsi="Times New Roman" w:cs="Times New Roman"/>
          <w:i/>
          <w:sz w:val="22"/>
          <w:szCs w:val="22"/>
        </w:rPr>
        <w:t xml:space="preserve"> Р</w:t>
      </w:r>
      <w:proofErr w:type="gramEnd"/>
      <w:r w:rsidRPr="008E1ACD">
        <w:rPr>
          <w:rFonts w:ascii="Times New Roman" w:hAnsi="Times New Roman" w:cs="Times New Roman"/>
          <w:i/>
          <w:sz w:val="22"/>
          <w:szCs w:val="22"/>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352D7" w:rsidRDefault="003352D7" w:rsidP="003352D7">
      <w:pPr>
        <w:pStyle w:val="a9"/>
        <w:ind w:left="287"/>
        <w:jc w:val="both"/>
        <w:rPr>
          <w:rFonts w:ascii="Times New Roman" w:hAnsi="Times New Roman" w:cs="Times New Roman"/>
          <w:i/>
          <w:sz w:val="22"/>
          <w:szCs w:val="22"/>
        </w:rPr>
      </w:pPr>
      <w:r w:rsidRPr="008E1ACD">
        <w:rPr>
          <w:rFonts w:ascii="Times New Roman" w:hAnsi="Times New Roman" w:cs="Times New Roman"/>
          <w:i/>
          <w:sz w:val="22"/>
          <w:szCs w:val="22"/>
        </w:rPr>
        <w:t>- Закону України «Про забезпечення прав і свобод громадян та правовий режим на тимчасово окупованій території України» від 15.04.2014 № 1207-VII.</w:t>
      </w:r>
    </w:p>
    <w:p w:rsidR="003352D7" w:rsidRDefault="003352D7" w:rsidP="003352D7">
      <w:pPr>
        <w:pStyle w:val="a9"/>
        <w:ind w:left="287" w:firstLine="433"/>
        <w:jc w:val="both"/>
        <w:rPr>
          <w:rFonts w:ascii="Times New Roman" w:hAnsi="Times New Roman" w:cs="Times New Roman"/>
          <w:i/>
          <w:color w:val="00000A"/>
          <w:sz w:val="22"/>
          <w:szCs w:val="22"/>
        </w:rPr>
      </w:pPr>
      <w:r w:rsidRPr="003C0FF3">
        <w:rPr>
          <w:rFonts w:ascii="Times New Roman" w:hAnsi="Times New Roman" w:cs="Times New Roman"/>
          <w:i/>
          <w:sz w:val="22"/>
          <w:szCs w:val="22"/>
          <w:lang w:val="ru-RU"/>
        </w:rPr>
        <w:t xml:space="preserve">У </w:t>
      </w:r>
      <w:proofErr w:type="spellStart"/>
      <w:r w:rsidRPr="003C0FF3">
        <w:rPr>
          <w:rFonts w:ascii="Times New Roman" w:hAnsi="Times New Roman" w:cs="Times New Roman"/>
          <w:i/>
          <w:sz w:val="22"/>
          <w:szCs w:val="22"/>
          <w:lang w:val="ru-RU"/>
        </w:rPr>
        <w:t>випадку</w:t>
      </w:r>
      <w:proofErr w:type="spellEnd"/>
      <w:r w:rsidRPr="003C0FF3">
        <w:rPr>
          <w:rFonts w:ascii="Times New Roman" w:hAnsi="Times New Roman" w:cs="Times New Roman"/>
          <w:i/>
          <w:sz w:val="22"/>
          <w:szCs w:val="22"/>
          <w:lang w:val="ru-RU"/>
        </w:rPr>
        <w:t xml:space="preserve"> не </w:t>
      </w:r>
      <w:proofErr w:type="spellStart"/>
      <w:r w:rsidRPr="003C0FF3">
        <w:rPr>
          <w:rFonts w:ascii="Times New Roman" w:hAnsi="Times New Roman" w:cs="Times New Roman"/>
          <w:i/>
          <w:sz w:val="22"/>
          <w:szCs w:val="22"/>
          <w:lang w:val="ru-RU"/>
        </w:rPr>
        <w:t>врахування</w:t>
      </w:r>
      <w:proofErr w:type="spellEnd"/>
      <w:r w:rsidRPr="003C0FF3">
        <w:rPr>
          <w:rFonts w:ascii="Times New Roman" w:hAnsi="Times New Roman" w:cs="Times New Roman"/>
          <w:i/>
          <w:sz w:val="22"/>
          <w:szCs w:val="22"/>
          <w:lang w:val="ru-RU"/>
        </w:rPr>
        <w:t xml:space="preserve"> </w:t>
      </w:r>
      <w:proofErr w:type="spellStart"/>
      <w:r w:rsidRPr="003C0FF3">
        <w:rPr>
          <w:rFonts w:ascii="Times New Roman" w:hAnsi="Times New Roman" w:cs="Times New Roman"/>
          <w:i/>
          <w:sz w:val="22"/>
          <w:szCs w:val="22"/>
          <w:lang w:val="ru-RU"/>
        </w:rPr>
        <w:t>учасником</w:t>
      </w:r>
      <w:proofErr w:type="spellEnd"/>
      <w:r w:rsidRPr="003C0FF3">
        <w:rPr>
          <w:rFonts w:ascii="Times New Roman" w:hAnsi="Times New Roman" w:cs="Times New Roman"/>
          <w:i/>
          <w:sz w:val="22"/>
          <w:szCs w:val="22"/>
          <w:lang w:val="ru-RU"/>
        </w:rPr>
        <w:t xml:space="preserve"> </w:t>
      </w:r>
      <w:proofErr w:type="spellStart"/>
      <w:proofErr w:type="gramStart"/>
      <w:r w:rsidRPr="003C0FF3">
        <w:rPr>
          <w:rFonts w:ascii="Times New Roman" w:hAnsi="Times New Roman" w:cs="Times New Roman"/>
          <w:i/>
          <w:sz w:val="22"/>
          <w:szCs w:val="22"/>
          <w:lang w:val="ru-RU"/>
        </w:rPr>
        <w:t>п</w:t>
      </w:r>
      <w:proofErr w:type="gramEnd"/>
      <w:r w:rsidRPr="003C0FF3">
        <w:rPr>
          <w:rFonts w:ascii="Times New Roman" w:hAnsi="Times New Roman" w:cs="Times New Roman"/>
          <w:i/>
          <w:sz w:val="22"/>
          <w:szCs w:val="22"/>
          <w:lang w:val="ru-RU"/>
        </w:rPr>
        <w:t>ід</w:t>
      </w:r>
      <w:proofErr w:type="spellEnd"/>
      <w:r w:rsidRPr="003C0FF3">
        <w:rPr>
          <w:rFonts w:ascii="Times New Roman" w:hAnsi="Times New Roman" w:cs="Times New Roman"/>
          <w:i/>
          <w:sz w:val="22"/>
          <w:szCs w:val="22"/>
          <w:lang w:val="ru-RU"/>
        </w:rPr>
        <w:t xml:space="preserve"> час </w:t>
      </w:r>
      <w:proofErr w:type="spellStart"/>
      <w:r w:rsidRPr="003C0FF3">
        <w:rPr>
          <w:rFonts w:ascii="Times New Roman" w:hAnsi="Times New Roman" w:cs="Times New Roman"/>
          <w:i/>
          <w:sz w:val="22"/>
          <w:szCs w:val="22"/>
          <w:lang w:val="ru-RU"/>
        </w:rPr>
        <w:t>подання</w:t>
      </w:r>
      <w:proofErr w:type="spellEnd"/>
      <w:r w:rsidRPr="003C0FF3">
        <w:rPr>
          <w:rFonts w:ascii="Times New Roman" w:hAnsi="Times New Roman" w:cs="Times New Roman"/>
          <w:i/>
          <w:sz w:val="22"/>
          <w:szCs w:val="22"/>
          <w:lang w:val="ru-RU"/>
        </w:rPr>
        <w:t xml:space="preserve"> </w:t>
      </w:r>
      <w:proofErr w:type="spellStart"/>
      <w:r w:rsidRPr="003C0FF3">
        <w:rPr>
          <w:rFonts w:ascii="Times New Roman" w:hAnsi="Times New Roman" w:cs="Times New Roman"/>
          <w:i/>
          <w:sz w:val="22"/>
          <w:szCs w:val="22"/>
          <w:lang w:val="ru-RU"/>
        </w:rPr>
        <w:t>пропозиції</w:t>
      </w:r>
      <w:proofErr w:type="spellEnd"/>
      <w:r w:rsidRPr="003C0FF3">
        <w:rPr>
          <w:rFonts w:ascii="Times New Roman" w:hAnsi="Times New Roman" w:cs="Times New Roman"/>
          <w:i/>
          <w:sz w:val="22"/>
          <w:szCs w:val="22"/>
          <w:lang w:val="ru-RU"/>
        </w:rPr>
        <w:t xml:space="preserve">, </w:t>
      </w:r>
      <w:proofErr w:type="spellStart"/>
      <w:r w:rsidRPr="003C0FF3">
        <w:rPr>
          <w:rFonts w:ascii="Times New Roman" w:hAnsi="Times New Roman" w:cs="Times New Roman"/>
          <w:i/>
          <w:sz w:val="22"/>
          <w:szCs w:val="22"/>
          <w:lang w:val="ru-RU"/>
        </w:rPr>
        <w:t>зокрема</w:t>
      </w:r>
      <w:proofErr w:type="spellEnd"/>
      <w:r w:rsidRPr="003C0FF3">
        <w:rPr>
          <w:rFonts w:ascii="Times New Roman" w:hAnsi="Times New Roman" w:cs="Times New Roman"/>
          <w:i/>
          <w:sz w:val="22"/>
          <w:szCs w:val="22"/>
          <w:lang w:val="ru-RU"/>
        </w:rPr>
        <w:t xml:space="preserve"> </w:t>
      </w:r>
      <w:proofErr w:type="spellStart"/>
      <w:r w:rsidRPr="003C0FF3">
        <w:rPr>
          <w:rFonts w:ascii="Times New Roman" w:hAnsi="Times New Roman" w:cs="Times New Roman"/>
          <w:i/>
          <w:sz w:val="22"/>
          <w:szCs w:val="22"/>
          <w:lang w:val="ru-RU"/>
        </w:rPr>
        <w:t>невідповідність</w:t>
      </w:r>
      <w:proofErr w:type="spellEnd"/>
      <w:r w:rsidRPr="003C0FF3">
        <w:rPr>
          <w:rFonts w:ascii="Times New Roman" w:hAnsi="Times New Roman" w:cs="Times New Roman"/>
          <w:i/>
          <w:sz w:val="22"/>
          <w:szCs w:val="22"/>
          <w:lang w:val="ru-RU"/>
        </w:rPr>
        <w:t xml:space="preserve"> </w:t>
      </w:r>
      <w:proofErr w:type="spellStart"/>
      <w:r w:rsidRPr="003C0FF3">
        <w:rPr>
          <w:rFonts w:ascii="Times New Roman" w:hAnsi="Times New Roman" w:cs="Times New Roman"/>
          <w:i/>
          <w:sz w:val="22"/>
          <w:szCs w:val="22"/>
          <w:lang w:val="ru-RU"/>
        </w:rPr>
        <w:t>учасника</w:t>
      </w:r>
      <w:proofErr w:type="spellEnd"/>
      <w:r w:rsidRPr="003C0FF3">
        <w:rPr>
          <w:rFonts w:ascii="Times New Roman" w:hAnsi="Times New Roman" w:cs="Times New Roman"/>
          <w:i/>
          <w:sz w:val="22"/>
          <w:szCs w:val="22"/>
          <w:lang w:val="ru-RU"/>
        </w:rPr>
        <w:t xml:space="preserve"> </w:t>
      </w:r>
      <w:proofErr w:type="spellStart"/>
      <w:r w:rsidRPr="003C0FF3">
        <w:rPr>
          <w:rFonts w:ascii="Times New Roman" w:hAnsi="Times New Roman" w:cs="Times New Roman"/>
          <w:i/>
          <w:sz w:val="22"/>
          <w:szCs w:val="22"/>
          <w:lang w:val="ru-RU"/>
        </w:rPr>
        <w:t>чи</w:t>
      </w:r>
      <w:proofErr w:type="spellEnd"/>
      <w:r w:rsidRPr="003C0FF3">
        <w:rPr>
          <w:rFonts w:ascii="Times New Roman" w:hAnsi="Times New Roman" w:cs="Times New Roman"/>
          <w:i/>
          <w:sz w:val="22"/>
          <w:szCs w:val="22"/>
          <w:lang w:val="ru-RU"/>
        </w:rPr>
        <w:t xml:space="preserve"> товару, </w:t>
      </w:r>
      <w:proofErr w:type="spellStart"/>
      <w:r w:rsidRPr="003C0FF3">
        <w:rPr>
          <w:rFonts w:ascii="Times New Roman" w:hAnsi="Times New Roman" w:cs="Times New Roman"/>
          <w:i/>
          <w:sz w:val="22"/>
          <w:szCs w:val="22"/>
          <w:lang w:val="ru-RU"/>
        </w:rPr>
        <w:t>зазначеним</w:t>
      </w:r>
      <w:proofErr w:type="spellEnd"/>
      <w:r w:rsidRPr="003C0FF3">
        <w:rPr>
          <w:rFonts w:ascii="Times New Roman" w:hAnsi="Times New Roman" w:cs="Times New Roman"/>
          <w:i/>
          <w:sz w:val="22"/>
          <w:szCs w:val="22"/>
          <w:lang w:val="ru-RU"/>
        </w:rPr>
        <w:t xml:space="preserve"> нормативно-</w:t>
      </w:r>
      <w:proofErr w:type="spellStart"/>
      <w:r w:rsidRPr="003C0FF3">
        <w:rPr>
          <w:rFonts w:ascii="Times New Roman" w:hAnsi="Times New Roman" w:cs="Times New Roman"/>
          <w:i/>
          <w:sz w:val="22"/>
          <w:szCs w:val="22"/>
          <w:lang w:val="ru-RU"/>
        </w:rPr>
        <w:t>правовим</w:t>
      </w:r>
      <w:proofErr w:type="spellEnd"/>
      <w:r w:rsidRPr="003C0FF3">
        <w:rPr>
          <w:rFonts w:ascii="Times New Roman" w:hAnsi="Times New Roman" w:cs="Times New Roman"/>
          <w:i/>
          <w:sz w:val="22"/>
          <w:szCs w:val="22"/>
          <w:lang w:val="ru-RU"/>
        </w:rPr>
        <w:t xml:space="preserve"> актам, </w:t>
      </w:r>
      <w:proofErr w:type="spellStart"/>
      <w:r w:rsidRPr="003C0FF3">
        <w:rPr>
          <w:rFonts w:ascii="Times New Roman" w:hAnsi="Times New Roman" w:cs="Times New Roman"/>
          <w:i/>
          <w:sz w:val="22"/>
          <w:szCs w:val="22"/>
          <w:lang w:val="ru-RU"/>
        </w:rPr>
        <w:t>учасник</w:t>
      </w:r>
      <w:proofErr w:type="spellEnd"/>
      <w:r w:rsidRPr="003C0FF3">
        <w:rPr>
          <w:rFonts w:ascii="Times New Roman" w:hAnsi="Times New Roman" w:cs="Times New Roman"/>
          <w:i/>
          <w:sz w:val="22"/>
          <w:szCs w:val="22"/>
          <w:lang w:val="ru-RU"/>
        </w:rPr>
        <w:t xml:space="preserve"> </w:t>
      </w:r>
      <w:proofErr w:type="spellStart"/>
      <w:r w:rsidRPr="003C0FF3">
        <w:rPr>
          <w:rFonts w:ascii="Times New Roman" w:hAnsi="Times New Roman" w:cs="Times New Roman"/>
          <w:i/>
          <w:sz w:val="22"/>
          <w:szCs w:val="22"/>
          <w:lang w:val="ru-RU"/>
        </w:rPr>
        <w:t>вважатиметься</w:t>
      </w:r>
      <w:proofErr w:type="spellEnd"/>
      <w:r w:rsidRPr="003C0FF3">
        <w:rPr>
          <w:rFonts w:ascii="Times New Roman" w:hAnsi="Times New Roman" w:cs="Times New Roman"/>
          <w:i/>
          <w:sz w:val="22"/>
          <w:szCs w:val="22"/>
          <w:lang w:val="ru-RU"/>
        </w:rPr>
        <w:t xml:space="preserve"> таким, </w:t>
      </w:r>
      <w:proofErr w:type="spellStart"/>
      <w:r w:rsidRPr="003C0FF3">
        <w:rPr>
          <w:rFonts w:ascii="Times New Roman" w:hAnsi="Times New Roman" w:cs="Times New Roman"/>
          <w:i/>
          <w:sz w:val="22"/>
          <w:szCs w:val="22"/>
          <w:lang w:val="ru-RU"/>
        </w:rPr>
        <w:t>що</w:t>
      </w:r>
      <w:proofErr w:type="spellEnd"/>
      <w:r w:rsidRPr="003C0FF3">
        <w:rPr>
          <w:rFonts w:ascii="Times New Roman" w:hAnsi="Times New Roman" w:cs="Times New Roman"/>
          <w:i/>
          <w:sz w:val="22"/>
          <w:szCs w:val="22"/>
          <w:lang w:val="ru-RU"/>
        </w:rPr>
        <w:t xml:space="preserve"> </w:t>
      </w:r>
      <w:r w:rsidRPr="003C0FF3">
        <w:rPr>
          <w:rFonts w:ascii="Times New Roman" w:hAnsi="Times New Roman" w:cs="Times New Roman"/>
          <w:i/>
          <w:color w:val="000000"/>
          <w:sz w:val="22"/>
          <w:szCs w:val="22"/>
          <w:lang w:val="ru-RU"/>
        </w:rPr>
        <w:t xml:space="preserve">не </w:t>
      </w:r>
      <w:proofErr w:type="spellStart"/>
      <w:r w:rsidRPr="003C0FF3">
        <w:rPr>
          <w:rFonts w:ascii="Times New Roman" w:hAnsi="Times New Roman" w:cs="Times New Roman"/>
          <w:i/>
          <w:color w:val="000000"/>
          <w:sz w:val="22"/>
          <w:szCs w:val="22"/>
          <w:lang w:val="ru-RU"/>
        </w:rPr>
        <w:t>відповідає</w:t>
      </w:r>
      <w:proofErr w:type="spellEnd"/>
      <w:r w:rsidRPr="003C0FF3">
        <w:rPr>
          <w:rFonts w:ascii="Times New Roman" w:hAnsi="Times New Roman" w:cs="Times New Roman"/>
          <w:i/>
          <w:color w:val="000000"/>
          <w:sz w:val="22"/>
          <w:szCs w:val="22"/>
          <w:lang w:val="ru-RU"/>
        </w:rPr>
        <w:t xml:space="preserve">, </w:t>
      </w:r>
      <w:proofErr w:type="spellStart"/>
      <w:r w:rsidRPr="003C0FF3">
        <w:rPr>
          <w:rFonts w:ascii="Times New Roman" w:hAnsi="Times New Roman" w:cs="Times New Roman"/>
          <w:i/>
          <w:color w:val="000000"/>
          <w:sz w:val="22"/>
          <w:szCs w:val="22"/>
          <w:lang w:val="ru-RU"/>
        </w:rPr>
        <w:t>встановленим</w:t>
      </w:r>
      <w:proofErr w:type="spellEnd"/>
      <w:r w:rsidRPr="003C0FF3">
        <w:rPr>
          <w:rFonts w:ascii="Times New Roman" w:hAnsi="Times New Roman" w:cs="Times New Roman"/>
          <w:i/>
          <w:color w:val="000000"/>
          <w:sz w:val="22"/>
          <w:szCs w:val="22"/>
          <w:lang w:val="ru-RU"/>
        </w:rPr>
        <w:t xml:space="preserve"> </w:t>
      </w:r>
      <w:proofErr w:type="spellStart"/>
      <w:r w:rsidRPr="003C0FF3">
        <w:rPr>
          <w:rFonts w:ascii="Times New Roman" w:hAnsi="Times New Roman" w:cs="Times New Roman"/>
          <w:i/>
          <w:color w:val="000000"/>
          <w:sz w:val="22"/>
          <w:szCs w:val="22"/>
          <w:lang w:val="ru-RU"/>
        </w:rPr>
        <w:t>абзацом</w:t>
      </w:r>
      <w:proofErr w:type="spellEnd"/>
      <w:r w:rsidRPr="003C0FF3">
        <w:rPr>
          <w:rFonts w:ascii="Times New Roman" w:hAnsi="Times New Roman" w:cs="Times New Roman"/>
          <w:i/>
          <w:color w:val="000000"/>
          <w:sz w:val="22"/>
          <w:szCs w:val="22"/>
          <w:lang w:val="ru-RU"/>
        </w:rPr>
        <w:t xml:space="preserve"> першим </w:t>
      </w:r>
      <w:proofErr w:type="spellStart"/>
      <w:r w:rsidRPr="003C0FF3">
        <w:rPr>
          <w:rFonts w:ascii="Times New Roman" w:hAnsi="Times New Roman" w:cs="Times New Roman"/>
          <w:i/>
          <w:color w:val="000000"/>
          <w:sz w:val="22"/>
          <w:szCs w:val="22"/>
          <w:lang w:val="ru-RU"/>
        </w:rPr>
        <w:t>частиною</w:t>
      </w:r>
      <w:proofErr w:type="spellEnd"/>
      <w:r w:rsidRPr="003C0FF3">
        <w:rPr>
          <w:rFonts w:ascii="Times New Roman" w:hAnsi="Times New Roman" w:cs="Times New Roman"/>
          <w:i/>
          <w:color w:val="000000"/>
          <w:sz w:val="22"/>
          <w:szCs w:val="22"/>
          <w:lang w:val="ru-RU"/>
        </w:rPr>
        <w:t xml:space="preserve"> </w:t>
      </w:r>
      <w:proofErr w:type="spellStart"/>
      <w:r w:rsidRPr="003C0FF3">
        <w:rPr>
          <w:rFonts w:ascii="Times New Roman" w:hAnsi="Times New Roman" w:cs="Times New Roman"/>
          <w:i/>
          <w:color w:val="000000"/>
          <w:sz w:val="22"/>
          <w:szCs w:val="22"/>
          <w:lang w:val="ru-RU"/>
        </w:rPr>
        <w:t>третьою</w:t>
      </w:r>
      <w:proofErr w:type="spellEnd"/>
      <w:r w:rsidRPr="003C0FF3">
        <w:rPr>
          <w:rFonts w:ascii="Times New Roman" w:hAnsi="Times New Roman" w:cs="Times New Roman"/>
          <w:i/>
          <w:color w:val="000000"/>
          <w:sz w:val="22"/>
          <w:szCs w:val="22"/>
          <w:lang w:val="ru-RU"/>
        </w:rPr>
        <w:t xml:space="preserve"> </w:t>
      </w:r>
      <w:proofErr w:type="spellStart"/>
      <w:r w:rsidRPr="003C0FF3">
        <w:rPr>
          <w:rFonts w:ascii="Times New Roman" w:hAnsi="Times New Roman" w:cs="Times New Roman"/>
          <w:i/>
          <w:color w:val="000000"/>
          <w:sz w:val="22"/>
          <w:szCs w:val="22"/>
          <w:lang w:val="ru-RU"/>
        </w:rPr>
        <w:t>статті</w:t>
      </w:r>
      <w:proofErr w:type="spellEnd"/>
      <w:r w:rsidRPr="003C0FF3">
        <w:rPr>
          <w:rFonts w:ascii="Times New Roman" w:hAnsi="Times New Roman" w:cs="Times New Roman"/>
          <w:i/>
          <w:color w:val="000000"/>
          <w:sz w:val="22"/>
          <w:szCs w:val="22"/>
          <w:lang w:val="ru-RU"/>
        </w:rPr>
        <w:t xml:space="preserve"> 22 Закону, </w:t>
      </w:r>
      <w:proofErr w:type="spellStart"/>
      <w:r w:rsidRPr="003C0FF3">
        <w:rPr>
          <w:rFonts w:ascii="Times New Roman" w:hAnsi="Times New Roman" w:cs="Times New Roman"/>
          <w:i/>
          <w:color w:val="000000"/>
          <w:sz w:val="22"/>
          <w:szCs w:val="22"/>
          <w:lang w:val="ru-RU"/>
        </w:rPr>
        <w:t>вимогам</w:t>
      </w:r>
      <w:proofErr w:type="spellEnd"/>
      <w:r w:rsidRPr="003C0FF3">
        <w:rPr>
          <w:rFonts w:ascii="Times New Roman" w:hAnsi="Times New Roman" w:cs="Times New Roman"/>
          <w:i/>
          <w:color w:val="000000"/>
          <w:sz w:val="22"/>
          <w:szCs w:val="22"/>
          <w:lang w:val="ru-RU"/>
        </w:rPr>
        <w:t xml:space="preserve"> до </w:t>
      </w:r>
      <w:proofErr w:type="spellStart"/>
      <w:r w:rsidRPr="003C0FF3">
        <w:rPr>
          <w:rFonts w:ascii="Times New Roman" w:hAnsi="Times New Roman" w:cs="Times New Roman"/>
          <w:i/>
          <w:color w:val="000000"/>
          <w:sz w:val="22"/>
          <w:szCs w:val="22"/>
          <w:lang w:val="ru-RU"/>
        </w:rPr>
        <w:t>учасника</w:t>
      </w:r>
      <w:proofErr w:type="spellEnd"/>
      <w:r w:rsidRPr="003C0FF3">
        <w:rPr>
          <w:rFonts w:ascii="Times New Roman" w:hAnsi="Times New Roman" w:cs="Times New Roman"/>
          <w:i/>
          <w:color w:val="000000"/>
          <w:sz w:val="22"/>
          <w:szCs w:val="22"/>
          <w:lang w:val="ru-RU"/>
        </w:rPr>
        <w:t xml:space="preserve"> </w:t>
      </w:r>
      <w:proofErr w:type="spellStart"/>
      <w:r w:rsidRPr="003C0FF3">
        <w:rPr>
          <w:rFonts w:ascii="Times New Roman" w:hAnsi="Times New Roman" w:cs="Times New Roman"/>
          <w:i/>
          <w:color w:val="000000"/>
          <w:sz w:val="22"/>
          <w:szCs w:val="22"/>
          <w:lang w:val="ru-RU"/>
        </w:rPr>
        <w:t>відповідно</w:t>
      </w:r>
      <w:proofErr w:type="spellEnd"/>
      <w:r w:rsidRPr="003C0FF3">
        <w:rPr>
          <w:rFonts w:ascii="Times New Roman" w:hAnsi="Times New Roman" w:cs="Times New Roman"/>
          <w:i/>
          <w:color w:val="000000"/>
          <w:sz w:val="22"/>
          <w:szCs w:val="22"/>
          <w:lang w:val="ru-RU"/>
        </w:rPr>
        <w:t xml:space="preserve"> до </w:t>
      </w:r>
      <w:proofErr w:type="spellStart"/>
      <w:r w:rsidRPr="003C0FF3">
        <w:rPr>
          <w:rFonts w:ascii="Times New Roman" w:hAnsi="Times New Roman" w:cs="Times New Roman"/>
          <w:i/>
          <w:color w:val="000000"/>
          <w:sz w:val="22"/>
          <w:szCs w:val="22"/>
          <w:lang w:val="ru-RU"/>
        </w:rPr>
        <w:t>законодавства</w:t>
      </w:r>
      <w:proofErr w:type="spellEnd"/>
      <w:r w:rsidRPr="003C0FF3">
        <w:rPr>
          <w:rFonts w:ascii="Times New Roman" w:hAnsi="Times New Roman" w:cs="Times New Roman"/>
          <w:i/>
          <w:sz w:val="22"/>
          <w:szCs w:val="22"/>
          <w:lang w:val="ru-RU"/>
        </w:rPr>
        <w:t xml:space="preserve">, тому </w:t>
      </w:r>
      <w:proofErr w:type="spellStart"/>
      <w:r w:rsidRPr="003C0FF3">
        <w:rPr>
          <w:rFonts w:ascii="Times New Roman" w:hAnsi="Times New Roman" w:cs="Times New Roman"/>
          <w:i/>
          <w:sz w:val="22"/>
          <w:szCs w:val="22"/>
          <w:lang w:val="ru-RU"/>
        </w:rPr>
        <w:t>така</w:t>
      </w:r>
      <w:proofErr w:type="spellEnd"/>
      <w:r w:rsidRPr="003C0FF3">
        <w:rPr>
          <w:rFonts w:ascii="Times New Roman" w:hAnsi="Times New Roman" w:cs="Times New Roman"/>
          <w:i/>
          <w:sz w:val="22"/>
          <w:szCs w:val="22"/>
          <w:lang w:val="ru-RU"/>
        </w:rPr>
        <w:t xml:space="preserve"> </w:t>
      </w:r>
      <w:proofErr w:type="spellStart"/>
      <w:r w:rsidRPr="003C0FF3">
        <w:rPr>
          <w:rFonts w:ascii="Times New Roman" w:hAnsi="Times New Roman" w:cs="Times New Roman"/>
          <w:i/>
          <w:sz w:val="22"/>
          <w:szCs w:val="22"/>
          <w:lang w:val="ru-RU"/>
        </w:rPr>
        <w:t>пропозиція</w:t>
      </w:r>
      <w:proofErr w:type="spellEnd"/>
      <w:r w:rsidRPr="003C0FF3">
        <w:rPr>
          <w:rFonts w:ascii="Times New Roman" w:hAnsi="Times New Roman" w:cs="Times New Roman"/>
          <w:i/>
          <w:sz w:val="22"/>
          <w:szCs w:val="22"/>
          <w:lang w:val="ru-RU"/>
        </w:rPr>
        <w:t xml:space="preserve"> </w:t>
      </w:r>
      <w:proofErr w:type="spellStart"/>
      <w:r w:rsidRPr="003C0FF3">
        <w:rPr>
          <w:rFonts w:ascii="Times New Roman" w:hAnsi="Times New Roman" w:cs="Times New Roman"/>
          <w:i/>
          <w:sz w:val="22"/>
          <w:szCs w:val="22"/>
          <w:lang w:val="ru-RU"/>
        </w:rPr>
        <w:t>підлягатиме</w:t>
      </w:r>
      <w:proofErr w:type="spellEnd"/>
      <w:r w:rsidRPr="003C0FF3">
        <w:rPr>
          <w:rFonts w:ascii="Times New Roman" w:hAnsi="Times New Roman" w:cs="Times New Roman"/>
          <w:i/>
          <w:sz w:val="22"/>
          <w:szCs w:val="22"/>
          <w:lang w:val="ru-RU"/>
        </w:rPr>
        <w:t xml:space="preserve"> </w:t>
      </w:r>
      <w:proofErr w:type="spellStart"/>
      <w:r w:rsidRPr="003C0FF3">
        <w:rPr>
          <w:rFonts w:ascii="Times New Roman" w:hAnsi="Times New Roman" w:cs="Times New Roman"/>
          <w:i/>
          <w:sz w:val="22"/>
          <w:szCs w:val="22"/>
          <w:lang w:val="ru-RU"/>
        </w:rPr>
        <w:t>відхиленню</w:t>
      </w:r>
      <w:proofErr w:type="spellEnd"/>
      <w:r w:rsidRPr="003C0FF3">
        <w:rPr>
          <w:rFonts w:ascii="Times New Roman" w:hAnsi="Times New Roman" w:cs="Times New Roman"/>
          <w:i/>
          <w:sz w:val="22"/>
          <w:szCs w:val="22"/>
          <w:lang w:val="ru-RU"/>
        </w:rPr>
        <w:t xml:space="preserve"> </w:t>
      </w:r>
      <w:r w:rsidRPr="003C0FF3">
        <w:rPr>
          <w:rFonts w:ascii="Times New Roman" w:hAnsi="Times New Roman" w:cs="Times New Roman"/>
          <w:i/>
          <w:color w:val="00000A"/>
          <w:sz w:val="22"/>
          <w:szCs w:val="22"/>
        </w:rPr>
        <w:t>на підставі абзацу 3 пункту 1 частини 1 статті 31 Закону.</w:t>
      </w:r>
    </w:p>
    <w:p w:rsidR="007B6B7A" w:rsidRPr="003352D7" w:rsidRDefault="003352D7" w:rsidP="003352D7">
      <w:pPr>
        <w:pStyle w:val="a9"/>
        <w:numPr>
          <w:ilvl w:val="0"/>
          <w:numId w:val="3"/>
        </w:numPr>
        <w:jc w:val="both"/>
        <w:rPr>
          <w:rFonts w:ascii="Times New Roman" w:hAnsi="Times New Roman" w:cs="Times New Roman"/>
          <w:i/>
          <w:sz w:val="22"/>
          <w:szCs w:val="22"/>
        </w:rPr>
      </w:pPr>
      <w:r w:rsidRPr="003C0FF3">
        <w:rPr>
          <w:rFonts w:ascii="Times New Roman" w:hAnsi="Times New Roman" w:cs="Times New Roman"/>
          <w:color w:val="00000A"/>
          <w:sz w:val="22"/>
          <w:szCs w:val="22"/>
          <w:u w:val="single"/>
        </w:rPr>
        <w:t xml:space="preserve">Учасник надає </w:t>
      </w:r>
      <w:r w:rsidRPr="003C0FF3">
        <w:rPr>
          <w:rFonts w:ascii="Times New Roman" w:hAnsi="Times New Roman" w:cs="Times New Roman"/>
          <w:b/>
          <w:color w:val="00000A"/>
          <w:sz w:val="22"/>
          <w:szCs w:val="22"/>
          <w:u w:val="single"/>
        </w:rPr>
        <w:t>гарантійний лист,</w:t>
      </w:r>
      <w:r w:rsidRPr="003C0FF3">
        <w:rPr>
          <w:rFonts w:ascii="Times New Roman" w:hAnsi="Times New Roman" w:cs="Times New Roman"/>
          <w:color w:val="00000A"/>
          <w:sz w:val="22"/>
          <w:szCs w:val="22"/>
          <w:u w:val="single"/>
        </w:rPr>
        <w:t xml:space="preserve"> складений в довільній формі, в якому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p w:rsidR="003352D7" w:rsidRPr="003352D7" w:rsidRDefault="003352D7" w:rsidP="003352D7">
      <w:pPr>
        <w:pStyle w:val="a9"/>
        <w:ind w:left="567"/>
        <w:jc w:val="both"/>
        <w:rPr>
          <w:rStyle w:val="a5"/>
          <w:rFonts w:ascii="Times New Roman" w:hAnsi="Times New Roman" w:cs="Times New Roman"/>
          <w:i/>
          <w:sz w:val="22"/>
          <w:szCs w:val="22"/>
        </w:rPr>
      </w:pPr>
    </w:p>
    <w:p w:rsidR="009A2AFC" w:rsidRPr="009D767D" w:rsidRDefault="009A2AFC" w:rsidP="009A2AFC">
      <w:pPr>
        <w:pStyle w:val="a8"/>
        <w:tabs>
          <w:tab w:val="left" w:pos="1276"/>
        </w:tabs>
        <w:ind w:left="287"/>
        <w:jc w:val="both"/>
        <w:rPr>
          <w:rFonts w:cs="Times New Roman"/>
          <w:b/>
          <w:i/>
          <w:sz w:val="22"/>
          <w:szCs w:val="22"/>
          <w:u w:val="single"/>
          <w:lang w:val="uk-UA"/>
        </w:rPr>
      </w:pPr>
      <w:r w:rsidRPr="009D767D">
        <w:rPr>
          <w:rFonts w:cs="Times New Roman"/>
          <w:b/>
          <w:i/>
          <w:sz w:val="22"/>
          <w:szCs w:val="22"/>
          <w:lang w:val="uk-UA"/>
        </w:rPr>
        <w:tab/>
      </w:r>
      <w:r w:rsidRPr="009D767D">
        <w:rPr>
          <w:rFonts w:cs="Times New Roman"/>
          <w:b/>
          <w:i/>
          <w:sz w:val="22"/>
          <w:szCs w:val="22"/>
          <w:u w:val="single"/>
          <w:lang w:val="uk-UA"/>
        </w:rPr>
        <w:t xml:space="preserve">Якщо протягом терміну дії гарантії буде виявлено недоліки товару, що перешкоджають нормальному його функціонуванню за призначенням, Виконавець зобов’язаний за свій рахунок протягом 10 (десяти) днів з дня відповідного письмового повідомлення </w:t>
      </w:r>
      <w:r w:rsidRPr="009D767D">
        <w:rPr>
          <w:rFonts w:cs="Times New Roman"/>
          <w:b/>
          <w:i/>
          <w:iCs/>
          <w:sz w:val="22"/>
          <w:szCs w:val="22"/>
          <w:u w:val="single"/>
          <w:lang w:val="uk-UA"/>
        </w:rPr>
        <w:t>Замовник</w:t>
      </w:r>
      <w:r w:rsidRPr="009D767D">
        <w:rPr>
          <w:rFonts w:cs="Times New Roman"/>
          <w:b/>
          <w:i/>
          <w:sz w:val="22"/>
          <w:szCs w:val="22"/>
          <w:u w:val="single"/>
          <w:lang w:val="uk-UA"/>
        </w:rPr>
        <w:t>а виправити всі знайдені недоліки або замінити дефектний товар на доброякісний.</w:t>
      </w:r>
    </w:p>
    <w:p w:rsidR="009A2AFC" w:rsidRPr="009D767D" w:rsidRDefault="009A2AFC" w:rsidP="009A2AFC">
      <w:pPr>
        <w:pStyle w:val="a8"/>
        <w:tabs>
          <w:tab w:val="left" w:pos="1276"/>
        </w:tabs>
        <w:ind w:left="287"/>
        <w:jc w:val="both"/>
        <w:rPr>
          <w:rFonts w:cs="Times New Roman"/>
          <w:b/>
          <w:i/>
          <w:sz w:val="22"/>
          <w:szCs w:val="22"/>
          <w:u w:val="single"/>
          <w:lang w:val="uk-UA"/>
        </w:rPr>
      </w:pPr>
      <w:r w:rsidRPr="009D767D">
        <w:rPr>
          <w:rFonts w:cs="Times New Roman"/>
          <w:b/>
          <w:i/>
          <w:sz w:val="22"/>
          <w:szCs w:val="22"/>
          <w:lang w:val="uk-UA"/>
        </w:rPr>
        <w:tab/>
      </w:r>
      <w:r w:rsidRPr="009D767D">
        <w:rPr>
          <w:rFonts w:cs="Times New Roman"/>
          <w:b/>
          <w:i/>
          <w:sz w:val="22"/>
          <w:szCs w:val="22"/>
          <w:u w:val="single"/>
        </w:rPr>
        <w:t xml:space="preserve">У </w:t>
      </w:r>
      <w:proofErr w:type="spellStart"/>
      <w:r w:rsidRPr="009D767D">
        <w:rPr>
          <w:rFonts w:cs="Times New Roman"/>
          <w:b/>
          <w:i/>
          <w:sz w:val="22"/>
          <w:szCs w:val="22"/>
          <w:u w:val="single"/>
        </w:rPr>
        <w:t>разі</w:t>
      </w:r>
      <w:proofErr w:type="spellEnd"/>
      <w:r w:rsidRPr="009D767D">
        <w:rPr>
          <w:rFonts w:cs="Times New Roman"/>
          <w:b/>
          <w:i/>
          <w:sz w:val="22"/>
          <w:szCs w:val="22"/>
          <w:u w:val="single"/>
        </w:rPr>
        <w:t xml:space="preserve"> </w:t>
      </w:r>
      <w:proofErr w:type="spellStart"/>
      <w:r w:rsidRPr="009D767D">
        <w:rPr>
          <w:rFonts w:cs="Times New Roman"/>
          <w:b/>
          <w:i/>
          <w:sz w:val="22"/>
          <w:szCs w:val="22"/>
          <w:u w:val="single"/>
        </w:rPr>
        <w:t>відмови</w:t>
      </w:r>
      <w:proofErr w:type="spellEnd"/>
      <w:r w:rsidRPr="009D767D">
        <w:rPr>
          <w:rFonts w:cs="Times New Roman"/>
          <w:b/>
          <w:i/>
          <w:sz w:val="22"/>
          <w:szCs w:val="22"/>
          <w:u w:val="single"/>
        </w:rPr>
        <w:t xml:space="preserve"> </w:t>
      </w:r>
      <w:proofErr w:type="spellStart"/>
      <w:r w:rsidRPr="009D767D">
        <w:rPr>
          <w:rFonts w:cs="Times New Roman"/>
          <w:b/>
          <w:i/>
          <w:sz w:val="22"/>
          <w:szCs w:val="22"/>
          <w:u w:val="single"/>
        </w:rPr>
        <w:t>від</w:t>
      </w:r>
      <w:proofErr w:type="spellEnd"/>
      <w:r w:rsidRPr="009D767D">
        <w:rPr>
          <w:rFonts w:cs="Times New Roman"/>
          <w:b/>
          <w:i/>
          <w:sz w:val="22"/>
          <w:szCs w:val="22"/>
          <w:u w:val="single"/>
        </w:rPr>
        <w:t xml:space="preserve"> дефектного товару </w:t>
      </w:r>
      <w:proofErr w:type="spellStart"/>
      <w:r w:rsidRPr="009D767D">
        <w:rPr>
          <w:rFonts w:cs="Times New Roman"/>
          <w:b/>
          <w:i/>
          <w:iCs/>
          <w:sz w:val="22"/>
          <w:szCs w:val="22"/>
          <w:u w:val="single"/>
        </w:rPr>
        <w:t>Виконавець</w:t>
      </w:r>
      <w:proofErr w:type="spellEnd"/>
      <w:r w:rsidRPr="009D767D">
        <w:rPr>
          <w:rFonts w:cs="Times New Roman"/>
          <w:b/>
          <w:i/>
          <w:iCs/>
          <w:sz w:val="22"/>
          <w:szCs w:val="22"/>
          <w:u w:val="single"/>
        </w:rPr>
        <w:t xml:space="preserve"> </w:t>
      </w:r>
      <w:proofErr w:type="spellStart"/>
      <w:r w:rsidRPr="009D767D">
        <w:rPr>
          <w:rFonts w:cs="Times New Roman"/>
          <w:b/>
          <w:i/>
          <w:sz w:val="22"/>
          <w:szCs w:val="22"/>
          <w:u w:val="single"/>
        </w:rPr>
        <w:t>зобов’язаний</w:t>
      </w:r>
      <w:proofErr w:type="spellEnd"/>
      <w:r w:rsidRPr="009D767D">
        <w:rPr>
          <w:rFonts w:cs="Times New Roman"/>
          <w:b/>
          <w:i/>
          <w:sz w:val="22"/>
          <w:szCs w:val="22"/>
          <w:u w:val="single"/>
        </w:rPr>
        <w:t xml:space="preserve"> у 10-денний </w:t>
      </w:r>
      <w:proofErr w:type="spellStart"/>
      <w:r w:rsidRPr="009D767D">
        <w:rPr>
          <w:rFonts w:cs="Times New Roman"/>
          <w:b/>
          <w:i/>
          <w:sz w:val="22"/>
          <w:szCs w:val="22"/>
          <w:u w:val="single"/>
        </w:rPr>
        <w:t>термін</w:t>
      </w:r>
      <w:proofErr w:type="spellEnd"/>
      <w:r w:rsidRPr="009D767D">
        <w:rPr>
          <w:rFonts w:cs="Times New Roman"/>
          <w:b/>
          <w:i/>
          <w:sz w:val="22"/>
          <w:szCs w:val="22"/>
          <w:u w:val="single"/>
        </w:rPr>
        <w:t xml:space="preserve"> з дня  </w:t>
      </w:r>
      <w:proofErr w:type="spellStart"/>
      <w:r w:rsidRPr="009D767D">
        <w:rPr>
          <w:rFonts w:cs="Times New Roman"/>
          <w:b/>
          <w:i/>
          <w:sz w:val="22"/>
          <w:szCs w:val="22"/>
          <w:u w:val="single"/>
        </w:rPr>
        <w:t>відповідного</w:t>
      </w:r>
      <w:proofErr w:type="spellEnd"/>
      <w:r w:rsidRPr="009D767D">
        <w:rPr>
          <w:rFonts w:cs="Times New Roman"/>
          <w:b/>
          <w:i/>
          <w:sz w:val="22"/>
          <w:szCs w:val="22"/>
          <w:u w:val="single"/>
        </w:rPr>
        <w:t xml:space="preserve">  </w:t>
      </w:r>
      <w:proofErr w:type="spellStart"/>
      <w:r w:rsidRPr="009D767D">
        <w:rPr>
          <w:rFonts w:cs="Times New Roman"/>
          <w:b/>
          <w:i/>
          <w:sz w:val="22"/>
          <w:szCs w:val="22"/>
          <w:u w:val="single"/>
        </w:rPr>
        <w:t>письмового</w:t>
      </w:r>
      <w:proofErr w:type="spellEnd"/>
      <w:r w:rsidRPr="009D767D">
        <w:rPr>
          <w:rFonts w:cs="Times New Roman"/>
          <w:b/>
          <w:i/>
          <w:sz w:val="22"/>
          <w:szCs w:val="22"/>
          <w:u w:val="single"/>
        </w:rPr>
        <w:t xml:space="preserve"> </w:t>
      </w:r>
      <w:proofErr w:type="spellStart"/>
      <w:r w:rsidRPr="009D767D">
        <w:rPr>
          <w:rFonts w:cs="Times New Roman"/>
          <w:b/>
          <w:i/>
          <w:sz w:val="22"/>
          <w:szCs w:val="22"/>
          <w:u w:val="single"/>
        </w:rPr>
        <w:t>повідомлення</w:t>
      </w:r>
      <w:proofErr w:type="spellEnd"/>
      <w:r w:rsidRPr="009D767D">
        <w:rPr>
          <w:rFonts w:cs="Times New Roman"/>
          <w:b/>
          <w:i/>
          <w:sz w:val="22"/>
          <w:szCs w:val="22"/>
          <w:u w:val="single"/>
        </w:rPr>
        <w:t xml:space="preserve"> </w:t>
      </w:r>
      <w:proofErr w:type="spellStart"/>
      <w:r w:rsidRPr="009D767D">
        <w:rPr>
          <w:rFonts w:cs="Times New Roman"/>
          <w:b/>
          <w:i/>
          <w:iCs/>
          <w:sz w:val="22"/>
          <w:szCs w:val="22"/>
          <w:u w:val="single"/>
        </w:rPr>
        <w:t>Замовник</w:t>
      </w:r>
      <w:r w:rsidRPr="009D767D">
        <w:rPr>
          <w:rFonts w:cs="Times New Roman"/>
          <w:b/>
          <w:i/>
          <w:sz w:val="22"/>
          <w:szCs w:val="22"/>
          <w:u w:val="single"/>
        </w:rPr>
        <w:t>а</w:t>
      </w:r>
      <w:proofErr w:type="spellEnd"/>
      <w:r w:rsidRPr="009D767D">
        <w:rPr>
          <w:rFonts w:cs="Times New Roman"/>
          <w:b/>
          <w:i/>
          <w:sz w:val="22"/>
          <w:szCs w:val="22"/>
          <w:u w:val="single"/>
        </w:rPr>
        <w:t xml:space="preserve"> </w:t>
      </w:r>
      <w:proofErr w:type="spellStart"/>
      <w:r w:rsidRPr="009D767D">
        <w:rPr>
          <w:rFonts w:cs="Times New Roman"/>
          <w:b/>
          <w:i/>
          <w:sz w:val="22"/>
          <w:szCs w:val="22"/>
          <w:u w:val="single"/>
        </w:rPr>
        <w:t>повернути</w:t>
      </w:r>
      <w:proofErr w:type="spellEnd"/>
      <w:r w:rsidRPr="009D767D">
        <w:rPr>
          <w:rFonts w:cs="Times New Roman"/>
          <w:b/>
          <w:i/>
          <w:sz w:val="22"/>
          <w:szCs w:val="22"/>
          <w:u w:val="single"/>
        </w:rPr>
        <w:t xml:space="preserve"> </w:t>
      </w:r>
      <w:proofErr w:type="spellStart"/>
      <w:r w:rsidRPr="009D767D">
        <w:rPr>
          <w:rFonts w:cs="Times New Roman"/>
          <w:b/>
          <w:i/>
          <w:sz w:val="22"/>
          <w:szCs w:val="22"/>
          <w:u w:val="single"/>
        </w:rPr>
        <w:t>останньому</w:t>
      </w:r>
      <w:proofErr w:type="spellEnd"/>
      <w:r w:rsidRPr="009D767D">
        <w:rPr>
          <w:rFonts w:cs="Times New Roman"/>
          <w:b/>
          <w:i/>
          <w:sz w:val="22"/>
          <w:szCs w:val="22"/>
          <w:u w:val="single"/>
        </w:rPr>
        <w:t xml:space="preserve"> </w:t>
      </w:r>
      <w:proofErr w:type="spellStart"/>
      <w:r w:rsidRPr="009D767D">
        <w:rPr>
          <w:rFonts w:cs="Times New Roman"/>
          <w:b/>
          <w:i/>
          <w:sz w:val="22"/>
          <w:szCs w:val="22"/>
          <w:u w:val="single"/>
        </w:rPr>
        <w:t>кошти</w:t>
      </w:r>
      <w:proofErr w:type="spellEnd"/>
      <w:r w:rsidRPr="009D767D">
        <w:rPr>
          <w:rFonts w:cs="Times New Roman"/>
          <w:b/>
          <w:i/>
          <w:sz w:val="22"/>
          <w:szCs w:val="22"/>
          <w:u w:val="single"/>
        </w:rPr>
        <w:t xml:space="preserve"> за </w:t>
      </w:r>
      <w:proofErr w:type="spellStart"/>
      <w:r w:rsidRPr="009D767D">
        <w:rPr>
          <w:rFonts w:cs="Times New Roman"/>
          <w:b/>
          <w:i/>
          <w:sz w:val="22"/>
          <w:szCs w:val="22"/>
          <w:u w:val="single"/>
        </w:rPr>
        <w:t>дефектний</w:t>
      </w:r>
      <w:proofErr w:type="spellEnd"/>
      <w:r w:rsidRPr="009D767D">
        <w:rPr>
          <w:rFonts w:cs="Times New Roman"/>
          <w:b/>
          <w:i/>
          <w:sz w:val="22"/>
          <w:szCs w:val="22"/>
          <w:u w:val="single"/>
        </w:rPr>
        <w:t xml:space="preserve"> товар, </w:t>
      </w:r>
      <w:proofErr w:type="spellStart"/>
      <w:r w:rsidRPr="009D767D">
        <w:rPr>
          <w:rFonts w:cs="Times New Roman"/>
          <w:b/>
          <w:i/>
          <w:sz w:val="22"/>
          <w:szCs w:val="22"/>
          <w:u w:val="single"/>
        </w:rPr>
        <w:t>перераховані</w:t>
      </w:r>
      <w:proofErr w:type="spellEnd"/>
      <w:r w:rsidRPr="009D767D">
        <w:rPr>
          <w:rFonts w:cs="Times New Roman"/>
          <w:b/>
          <w:i/>
          <w:sz w:val="22"/>
          <w:szCs w:val="22"/>
          <w:u w:val="single"/>
        </w:rPr>
        <w:t xml:space="preserve"> </w:t>
      </w:r>
      <w:proofErr w:type="spellStart"/>
      <w:r w:rsidRPr="009D767D">
        <w:rPr>
          <w:rFonts w:cs="Times New Roman"/>
          <w:b/>
          <w:i/>
          <w:sz w:val="22"/>
          <w:szCs w:val="22"/>
          <w:u w:val="single"/>
        </w:rPr>
        <w:t>згідно</w:t>
      </w:r>
      <w:proofErr w:type="spellEnd"/>
      <w:r w:rsidRPr="009D767D">
        <w:rPr>
          <w:rFonts w:cs="Times New Roman"/>
          <w:b/>
          <w:i/>
          <w:sz w:val="22"/>
          <w:szCs w:val="22"/>
          <w:u w:val="single"/>
        </w:rPr>
        <w:t xml:space="preserve"> з </w:t>
      </w:r>
      <w:proofErr w:type="spellStart"/>
      <w:r w:rsidRPr="009D767D">
        <w:rPr>
          <w:rFonts w:cs="Times New Roman"/>
          <w:b/>
          <w:i/>
          <w:sz w:val="22"/>
          <w:szCs w:val="22"/>
          <w:u w:val="single"/>
        </w:rPr>
        <w:t>цим</w:t>
      </w:r>
      <w:proofErr w:type="spellEnd"/>
      <w:r w:rsidRPr="009D767D">
        <w:rPr>
          <w:rFonts w:cs="Times New Roman"/>
          <w:b/>
          <w:i/>
          <w:sz w:val="22"/>
          <w:szCs w:val="22"/>
          <w:u w:val="single"/>
        </w:rPr>
        <w:t xml:space="preserve"> Договором, та </w:t>
      </w:r>
      <w:proofErr w:type="spellStart"/>
      <w:r w:rsidRPr="009D767D">
        <w:rPr>
          <w:rFonts w:cs="Times New Roman"/>
          <w:b/>
          <w:i/>
          <w:sz w:val="22"/>
          <w:szCs w:val="22"/>
          <w:u w:val="single"/>
        </w:rPr>
        <w:t>сплатити</w:t>
      </w:r>
      <w:proofErr w:type="spellEnd"/>
      <w:r w:rsidRPr="009D767D">
        <w:rPr>
          <w:rFonts w:cs="Times New Roman"/>
          <w:b/>
          <w:i/>
          <w:sz w:val="22"/>
          <w:szCs w:val="22"/>
          <w:u w:val="single"/>
        </w:rPr>
        <w:t xml:space="preserve"> штраф у </w:t>
      </w:r>
      <w:proofErr w:type="spellStart"/>
      <w:r w:rsidRPr="009D767D">
        <w:rPr>
          <w:rFonts w:cs="Times New Roman"/>
          <w:b/>
          <w:i/>
          <w:sz w:val="22"/>
          <w:szCs w:val="22"/>
          <w:u w:val="single"/>
        </w:rPr>
        <w:t>розмі</w:t>
      </w:r>
      <w:proofErr w:type="gramStart"/>
      <w:r w:rsidRPr="009D767D">
        <w:rPr>
          <w:rFonts w:cs="Times New Roman"/>
          <w:b/>
          <w:i/>
          <w:sz w:val="22"/>
          <w:szCs w:val="22"/>
          <w:u w:val="single"/>
        </w:rPr>
        <w:t>р</w:t>
      </w:r>
      <w:proofErr w:type="gramEnd"/>
      <w:r w:rsidRPr="009D767D">
        <w:rPr>
          <w:rFonts w:cs="Times New Roman"/>
          <w:b/>
          <w:i/>
          <w:sz w:val="22"/>
          <w:szCs w:val="22"/>
          <w:u w:val="single"/>
        </w:rPr>
        <w:t>і</w:t>
      </w:r>
      <w:proofErr w:type="spellEnd"/>
      <w:r w:rsidRPr="009D767D">
        <w:rPr>
          <w:rFonts w:cs="Times New Roman"/>
          <w:b/>
          <w:i/>
          <w:sz w:val="22"/>
          <w:szCs w:val="22"/>
          <w:u w:val="single"/>
        </w:rPr>
        <w:t xml:space="preserve"> 20% </w:t>
      </w:r>
      <w:proofErr w:type="spellStart"/>
      <w:r w:rsidRPr="009D767D">
        <w:rPr>
          <w:rFonts w:cs="Times New Roman"/>
          <w:b/>
          <w:i/>
          <w:sz w:val="22"/>
          <w:szCs w:val="22"/>
          <w:u w:val="single"/>
        </w:rPr>
        <w:t>вартості</w:t>
      </w:r>
      <w:proofErr w:type="spellEnd"/>
      <w:r w:rsidRPr="009D767D">
        <w:rPr>
          <w:rFonts w:cs="Times New Roman"/>
          <w:b/>
          <w:i/>
          <w:sz w:val="22"/>
          <w:szCs w:val="22"/>
          <w:u w:val="single"/>
        </w:rPr>
        <w:t xml:space="preserve"> дефектного товару </w:t>
      </w:r>
      <w:proofErr w:type="spellStart"/>
      <w:r w:rsidRPr="009D767D">
        <w:rPr>
          <w:rFonts w:cs="Times New Roman"/>
          <w:b/>
          <w:i/>
          <w:sz w:val="22"/>
          <w:szCs w:val="22"/>
          <w:u w:val="single"/>
        </w:rPr>
        <w:t>або</w:t>
      </w:r>
      <w:proofErr w:type="spellEnd"/>
      <w:r w:rsidRPr="009D767D">
        <w:rPr>
          <w:rFonts w:cs="Times New Roman"/>
          <w:b/>
          <w:i/>
          <w:sz w:val="22"/>
          <w:szCs w:val="22"/>
          <w:u w:val="single"/>
        </w:rPr>
        <w:t xml:space="preserve"> </w:t>
      </w:r>
      <w:proofErr w:type="spellStart"/>
      <w:r w:rsidRPr="009D767D">
        <w:rPr>
          <w:rFonts w:cs="Times New Roman"/>
          <w:b/>
          <w:i/>
          <w:sz w:val="22"/>
          <w:szCs w:val="22"/>
          <w:u w:val="single"/>
        </w:rPr>
        <w:t>замінити</w:t>
      </w:r>
      <w:proofErr w:type="spellEnd"/>
      <w:r w:rsidRPr="009D767D">
        <w:rPr>
          <w:rFonts w:cs="Times New Roman"/>
          <w:b/>
          <w:i/>
          <w:sz w:val="22"/>
          <w:szCs w:val="22"/>
          <w:u w:val="single"/>
        </w:rPr>
        <w:t xml:space="preserve"> </w:t>
      </w:r>
      <w:proofErr w:type="spellStart"/>
      <w:r w:rsidRPr="009D767D">
        <w:rPr>
          <w:rFonts w:cs="Times New Roman"/>
          <w:b/>
          <w:i/>
          <w:sz w:val="22"/>
          <w:szCs w:val="22"/>
          <w:u w:val="single"/>
        </w:rPr>
        <w:t>дефектний</w:t>
      </w:r>
      <w:proofErr w:type="spellEnd"/>
      <w:r w:rsidRPr="009D767D">
        <w:rPr>
          <w:rFonts w:cs="Times New Roman"/>
          <w:b/>
          <w:i/>
          <w:sz w:val="22"/>
          <w:szCs w:val="22"/>
          <w:u w:val="single"/>
        </w:rPr>
        <w:t xml:space="preserve"> товар на </w:t>
      </w:r>
      <w:proofErr w:type="spellStart"/>
      <w:r w:rsidRPr="009D767D">
        <w:rPr>
          <w:rFonts w:cs="Times New Roman"/>
          <w:b/>
          <w:i/>
          <w:sz w:val="22"/>
          <w:szCs w:val="22"/>
          <w:u w:val="single"/>
        </w:rPr>
        <w:t>доброякісний</w:t>
      </w:r>
      <w:proofErr w:type="spellEnd"/>
      <w:r w:rsidRPr="009D767D">
        <w:rPr>
          <w:rFonts w:cs="Times New Roman"/>
          <w:b/>
          <w:i/>
          <w:sz w:val="22"/>
          <w:szCs w:val="22"/>
          <w:u w:val="single"/>
        </w:rPr>
        <w:t>.</w:t>
      </w:r>
    </w:p>
    <w:p w:rsidR="007B6B7A" w:rsidRPr="009D767D" w:rsidRDefault="007B6B7A" w:rsidP="007B6B7A">
      <w:pPr>
        <w:ind w:firstLine="708"/>
        <w:jc w:val="both"/>
        <w:rPr>
          <w:rFonts w:cs="Times New Roman"/>
          <w:sz w:val="22"/>
          <w:szCs w:val="22"/>
          <w:lang w:val="uk-UA"/>
        </w:rPr>
      </w:pPr>
    </w:p>
    <w:sectPr w:rsidR="007B6B7A" w:rsidRPr="009D767D" w:rsidSect="00C77BCD">
      <w:headerReference w:type="default" r:id="rId8"/>
      <w:footerReference w:type="default" r:id="rId9"/>
      <w:headerReference w:type="first" r:id="rId10"/>
      <w:footerReference w:type="first" r:id="rId11"/>
      <w:pgSz w:w="11900" w:h="16840"/>
      <w:pgMar w:top="414" w:right="566" w:bottom="709" w:left="993" w:header="357"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509" w:rsidRDefault="00CC2509">
      <w:r>
        <w:separator/>
      </w:r>
    </w:p>
  </w:endnote>
  <w:endnote w:type="continuationSeparator" w:id="0">
    <w:p w:rsidR="00CC2509" w:rsidRDefault="00CC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Liberation Serif">
    <w:altName w:val="Times New Roman"/>
    <w:charset w:val="01"/>
    <w:family w:val="roman"/>
    <w:pitch w:val="variable"/>
  </w:font>
  <w:font w:name="Noto Serif SC">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imesNewRomanPS-BoldMT">
    <w:altName w:val="Times New Roman"/>
    <w:charset w:val="01"/>
    <w:family w:val="auto"/>
    <w:pitch w:val="default"/>
  </w:font>
  <w:font w:name="TimesNewRomanPSMT">
    <w:altName w:val="Times New Roman"/>
    <w:charset w:val="01"/>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509" w:rsidRDefault="00CC2509">
    <w:pPr>
      <w:pStyle w:val="a6"/>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509" w:rsidRDefault="00CC2509">
    <w:pPr>
      <w:pStyle w:val="a6"/>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509" w:rsidRDefault="00CC2509">
      <w:r>
        <w:separator/>
      </w:r>
    </w:p>
  </w:footnote>
  <w:footnote w:type="continuationSeparator" w:id="0">
    <w:p w:rsidR="00CC2509" w:rsidRDefault="00CC2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509" w:rsidRDefault="00CC2509">
    <w:pPr>
      <w:pStyle w:val="a4"/>
      <w:jc w:val="center"/>
    </w:pPr>
    <w:r>
      <w:rPr>
        <w:rStyle w:val="a5"/>
      </w:rPr>
      <w:fldChar w:fldCharType="begin"/>
    </w:r>
    <w:r>
      <w:rPr>
        <w:rStyle w:val="a5"/>
      </w:rPr>
      <w:instrText xml:space="preserve"> PAGE </w:instrText>
    </w:r>
    <w:r>
      <w:rPr>
        <w:rStyle w:val="a5"/>
      </w:rPr>
      <w:fldChar w:fldCharType="separate"/>
    </w:r>
    <w:r w:rsidR="00822AA1">
      <w:rPr>
        <w:rStyle w:val="a5"/>
        <w:noProof/>
      </w:rPr>
      <w:t>2</w:t>
    </w:r>
    <w:r>
      <w:rPr>
        <w:rStyle w:val="a5"/>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509" w:rsidRDefault="00CC2509">
    <w:pPr>
      <w:pStyle w:val="a6"/>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12FD"/>
    <w:multiLevelType w:val="hybridMultilevel"/>
    <w:tmpl w:val="426457A8"/>
    <w:styleLink w:val="1"/>
    <w:lvl w:ilvl="0" w:tplc="502AAB16">
      <w:start w:val="1"/>
      <w:numFmt w:val="decimal"/>
      <w:lvlText w:val="%1."/>
      <w:lvlJc w:val="left"/>
      <w:pPr>
        <w:tabs>
          <w:tab w:val="left" w:pos="72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FDC86A3E">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23249152">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8144AB08">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4B4DA1C">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1BAE41BA">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02D87962">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431863F8">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AE463530">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59D9128F"/>
    <w:multiLevelType w:val="hybridMultilevel"/>
    <w:tmpl w:val="426457A8"/>
    <w:numStyleLink w:val="1"/>
  </w:abstractNum>
  <w:abstractNum w:abstractNumId="2">
    <w:nsid w:val="63BD0FB6"/>
    <w:multiLevelType w:val="hybridMultilevel"/>
    <w:tmpl w:val="CAF6EFDC"/>
    <w:lvl w:ilvl="0" w:tplc="4936F308">
      <w:start w:val="1"/>
      <w:numFmt w:val="decimal"/>
      <w:lvlText w:val="%1."/>
      <w:lvlJc w:val="left"/>
      <w:pPr>
        <w:tabs>
          <w:tab w:val="left" w:pos="720"/>
        </w:tabs>
        <w:ind w:left="567" w:hanging="567"/>
      </w:pPr>
      <w:rPr>
        <w:rFonts w:ascii="Times New Roman" w:eastAsia="Arial Unicode MS" w:hAnsi="Times New Roman" w:cs="Times New Roman"/>
        <w:i w:val="0"/>
        <w:caps w:val="0"/>
        <w:smallCaps w:val="0"/>
        <w:strike w:val="0"/>
        <w:dstrike w:val="0"/>
        <w:outline w:val="0"/>
        <w:emboss w:val="0"/>
        <w:imprint w:val="0"/>
        <w:spacing w:val="0"/>
        <w:w w:val="100"/>
        <w:kern w:val="0"/>
        <w:position w:val="0"/>
        <w:highlight w:val="none"/>
        <w:vertAlign w:val="baseline"/>
      </w:rPr>
    </w:lvl>
    <w:lvl w:ilvl="1" w:tplc="CFA6911C">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7704427C">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EF82F81E">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42DEC050">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58948296">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484E6C2E">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822C4EA2">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1638C762">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7F361A79"/>
    <w:multiLevelType w:val="multilevel"/>
    <w:tmpl w:val="4856A05C"/>
    <w:lvl w:ilvl="0">
      <w:start w:val="1"/>
      <w:numFmt w:val="decimal"/>
      <w:lvlText w:val="%1."/>
      <w:lvlJc w:val="left"/>
      <w:pPr>
        <w:tabs>
          <w:tab w:val="num" w:pos="287"/>
        </w:tabs>
        <w:ind w:left="287" w:hanging="287"/>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64875"/>
    <w:rsid w:val="00084C56"/>
    <w:rsid w:val="00143C0B"/>
    <w:rsid w:val="003352D7"/>
    <w:rsid w:val="00372B3A"/>
    <w:rsid w:val="004834EF"/>
    <w:rsid w:val="0053249D"/>
    <w:rsid w:val="007B6B7A"/>
    <w:rsid w:val="007E5E2F"/>
    <w:rsid w:val="007F45C8"/>
    <w:rsid w:val="00816156"/>
    <w:rsid w:val="00822AA1"/>
    <w:rsid w:val="008A59F5"/>
    <w:rsid w:val="009A2AFC"/>
    <w:rsid w:val="009C2DDC"/>
    <w:rsid w:val="009D767D"/>
    <w:rsid w:val="00C64875"/>
    <w:rsid w:val="00C77BCD"/>
    <w:rsid w:val="00CC2509"/>
    <w:rsid w:val="00D65066"/>
    <w:rsid w:val="00EB1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tabs>
        <w:tab w:val="center" w:pos="4819"/>
        <w:tab w:val="right" w:pos="9639"/>
      </w:tabs>
    </w:pPr>
    <w:rPr>
      <w:rFonts w:cs="Arial Unicode MS"/>
      <w:color w:val="000000"/>
      <w:sz w:val="24"/>
      <w:szCs w:val="24"/>
      <w:u w:color="000000"/>
    </w:rPr>
  </w:style>
  <w:style w:type="character" w:customStyle="1" w:styleId="a5">
    <w:name w:val="Нет"/>
  </w:style>
  <w:style w:type="paragraph" w:customStyle="1" w:styleId="a6">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7">
    <w:name w:val="Body Text"/>
    <w:pPr>
      <w:spacing w:after="120"/>
    </w:pPr>
    <w:rPr>
      <w:rFonts w:eastAsia="Times New Roman"/>
      <w:color w:val="000000"/>
      <w:sz w:val="24"/>
      <w:szCs w:val="24"/>
      <w:u w:color="000000"/>
    </w:rPr>
  </w:style>
  <w:style w:type="paragraph" w:customStyle="1" w:styleId="Style12">
    <w:name w:val="Style12"/>
    <w:pPr>
      <w:widowControl w:val="0"/>
      <w:spacing w:line="274" w:lineRule="exact"/>
      <w:ind w:firstLine="725"/>
      <w:jc w:val="both"/>
    </w:pPr>
    <w:rPr>
      <w:rFonts w:cs="Arial Unicode MS"/>
      <w:color w:val="000000"/>
      <w:sz w:val="24"/>
      <w:szCs w:val="24"/>
      <w:u w:color="000000"/>
    </w:rPr>
  </w:style>
  <w:style w:type="numbering" w:customStyle="1" w:styleId="1">
    <w:name w:val="Импортированный стиль 1"/>
    <w:pPr>
      <w:numPr>
        <w:numId w:val="1"/>
      </w:numPr>
    </w:pPr>
  </w:style>
  <w:style w:type="paragraph" w:customStyle="1" w:styleId="TableContents">
    <w:name w:val="Table Contents"/>
    <w:basedOn w:val="a7"/>
    <w:qFormat/>
    <w:rsid w:val="00C77BC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pPr>
    <w:rPr>
      <w:rFonts w:ascii="Liberation Serif" w:eastAsia="Noto Serif SC" w:hAnsi="Liberation Serif" w:cs="Noto Sans Devanagari"/>
      <w:color w:val="auto"/>
      <w:kern w:val="2"/>
      <w:bdr w:val="none" w:sz="0" w:space="0" w:color="auto"/>
      <w:lang w:val="en-US" w:eastAsia="zh-CN" w:bidi="hi-IN"/>
    </w:rPr>
  </w:style>
  <w:style w:type="paragraph" w:styleId="a8">
    <w:name w:val="List Paragraph"/>
    <w:basedOn w:val="a"/>
    <w:uiPriority w:val="34"/>
    <w:qFormat/>
    <w:rsid w:val="008A59F5"/>
    <w:pPr>
      <w:ind w:left="720"/>
      <w:contextualSpacing/>
    </w:pPr>
  </w:style>
  <w:style w:type="paragraph" w:styleId="a9">
    <w:name w:val="No Spacing"/>
    <w:uiPriority w:val="1"/>
    <w:qFormat/>
    <w:rsid w:val="004834E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cs="Calibri"/>
      <w:bdr w:val="none" w:sz="0" w:space="0" w:color="auto"/>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tabs>
        <w:tab w:val="center" w:pos="4819"/>
        <w:tab w:val="right" w:pos="9639"/>
      </w:tabs>
    </w:pPr>
    <w:rPr>
      <w:rFonts w:cs="Arial Unicode MS"/>
      <w:color w:val="000000"/>
      <w:sz w:val="24"/>
      <w:szCs w:val="24"/>
      <w:u w:color="000000"/>
    </w:rPr>
  </w:style>
  <w:style w:type="character" w:customStyle="1" w:styleId="a5">
    <w:name w:val="Нет"/>
  </w:style>
  <w:style w:type="paragraph" w:customStyle="1" w:styleId="a6">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7">
    <w:name w:val="Body Text"/>
    <w:pPr>
      <w:spacing w:after="120"/>
    </w:pPr>
    <w:rPr>
      <w:rFonts w:eastAsia="Times New Roman"/>
      <w:color w:val="000000"/>
      <w:sz w:val="24"/>
      <w:szCs w:val="24"/>
      <w:u w:color="000000"/>
    </w:rPr>
  </w:style>
  <w:style w:type="paragraph" w:customStyle="1" w:styleId="Style12">
    <w:name w:val="Style12"/>
    <w:pPr>
      <w:widowControl w:val="0"/>
      <w:spacing w:line="274" w:lineRule="exact"/>
      <w:ind w:firstLine="725"/>
      <w:jc w:val="both"/>
    </w:pPr>
    <w:rPr>
      <w:rFonts w:cs="Arial Unicode MS"/>
      <w:color w:val="000000"/>
      <w:sz w:val="24"/>
      <w:szCs w:val="24"/>
      <w:u w:color="000000"/>
    </w:rPr>
  </w:style>
  <w:style w:type="numbering" w:customStyle="1" w:styleId="1">
    <w:name w:val="Импортированный стиль 1"/>
    <w:pPr>
      <w:numPr>
        <w:numId w:val="1"/>
      </w:numPr>
    </w:pPr>
  </w:style>
  <w:style w:type="paragraph" w:customStyle="1" w:styleId="TableContents">
    <w:name w:val="Table Contents"/>
    <w:basedOn w:val="a7"/>
    <w:qFormat/>
    <w:rsid w:val="00C77BC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pPr>
    <w:rPr>
      <w:rFonts w:ascii="Liberation Serif" w:eastAsia="Noto Serif SC" w:hAnsi="Liberation Serif" w:cs="Noto Sans Devanagari"/>
      <w:color w:val="auto"/>
      <w:kern w:val="2"/>
      <w:bdr w:val="none" w:sz="0" w:space="0" w:color="auto"/>
      <w:lang w:val="en-US" w:eastAsia="zh-CN" w:bidi="hi-IN"/>
    </w:rPr>
  </w:style>
  <w:style w:type="paragraph" w:styleId="a8">
    <w:name w:val="List Paragraph"/>
    <w:basedOn w:val="a"/>
    <w:uiPriority w:val="34"/>
    <w:qFormat/>
    <w:rsid w:val="008A59F5"/>
    <w:pPr>
      <w:ind w:left="720"/>
      <w:contextualSpacing/>
    </w:pPr>
  </w:style>
  <w:style w:type="paragraph" w:styleId="a9">
    <w:name w:val="No Spacing"/>
    <w:uiPriority w:val="1"/>
    <w:qFormat/>
    <w:rsid w:val="004834E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cs="Calibri"/>
      <w:bdr w:val="none" w:sz="0" w:space="0" w:color="auto"/>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3502</Words>
  <Characters>1997</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14</cp:revision>
  <dcterms:created xsi:type="dcterms:W3CDTF">2022-10-10T11:39:00Z</dcterms:created>
  <dcterms:modified xsi:type="dcterms:W3CDTF">2022-11-09T06:19:00Z</dcterms:modified>
</cp:coreProperties>
</file>