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C4D50" w14:textId="77777777" w:rsidR="00D317B0" w:rsidRPr="00D317B0" w:rsidRDefault="00D317B0" w:rsidP="00D317B0">
      <w:pPr>
        <w:pStyle w:val="a7"/>
        <w:jc w:val="center"/>
        <w:rPr>
          <w:b/>
          <w:bCs/>
          <w:sz w:val="28"/>
          <w:szCs w:val="32"/>
          <w:lang w:eastAsia="x-none"/>
        </w:rPr>
      </w:pPr>
      <w:r w:rsidRPr="00D317B0">
        <w:rPr>
          <w:b/>
          <w:bCs/>
          <w:sz w:val="28"/>
          <w:szCs w:val="32"/>
          <w:lang w:eastAsia="x-none"/>
        </w:rPr>
        <w:t>ДЕРЖАВНА СЛУЖБА УКРАЇНИ З НАДЗВИЧАЙНИХ СИТУАЦІЙ</w:t>
      </w:r>
    </w:p>
    <w:p w14:paraId="325E9E4D" w14:textId="42F67E5C" w:rsidR="00D317B0" w:rsidRPr="00D317B0" w:rsidRDefault="00D317B0" w:rsidP="00D317B0">
      <w:pPr>
        <w:pStyle w:val="a7"/>
        <w:jc w:val="center"/>
        <w:rPr>
          <w:b/>
          <w:bCs/>
          <w:sz w:val="28"/>
          <w:szCs w:val="32"/>
          <w:lang w:eastAsia="x-none"/>
        </w:rPr>
      </w:pPr>
      <w:r>
        <w:rPr>
          <w:b/>
          <w:bCs/>
          <w:sz w:val="28"/>
          <w:szCs w:val="32"/>
          <w:lang w:eastAsia="x-none"/>
        </w:rPr>
        <w:t>ГОЛОВНЕ УПРАВЛІННЯ ДСНС</w:t>
      </w:r>
      <w:r w:rsidRPr="00D317B0">
        <w:rPr>
          <w:b/>
          <w:bCs/>
          <w:sz w:val="28"/>
          <w:szCs w:val="32"/>
          <w:lang w:eastAsia="x-none"/>
        </w:rPr>
        <w:t xml:space="preserve"> УКРАЇНИ У ЧЕРНІВЕЦЬКІЙ ОБЛАСТІ</w:t>
      </w:r>
    </w:p>
    <w:p w14:paraId="72EBB833" w14:textId="40F246FF" w:rsidR="00D317B0" w:rsidRPr="00D317B0" w:rsidRDefault="00D317B0" w:rsidP="00D317B0">
      <w:pPr>
        <w:pStyle w:val="a7"/>
        <w:jc w:val="center"/>
        <w:rPr>
          <w:b/>
          <w:bCs/>
          <w:sz w:val="28"/>
          <w:szCs w:val="32"/>
          <w:lang w:eastAsia="x-none"/>
        </w:rPr>
      </w:pPr>
      <w:r>
        <w:rPr>
          <w:b/>
          <w:bCs/>
          <w:sz w:val="28"/>
          <w:szCs w:val="32"/>
          <w:lang w:eastAsia="x-none"/>
        </w:rPr>
        <w:t>5 ДЕРЖАВНИЙ ПОЖЕЖНО-РЯТУВАЛЬНИЙ ЗАГІН</w:t>
      </w:r>
    </w:p>
    <w:p w14:paraId="580680A0" w14:textId="77777777" w:rsidR="00D317B0" w:rsidRPr="00D317B0" w:rsidRDefault="00D317B0" w:rsidP="00D317B0">
      <w:pPr>
        <w:pStyle w:val="a7"/>
        <w:rPr>
          <w:b/>
          <w:bCs/>
          <w:sz w:val="32"/>
          <w:szCs w:val="32"/>
          <w:lang w:eastAsia="x-none"/>
        </w:rPr>
      </w:pPr>
    </w:p>
    <w:p w14:paraId="0C815CF5" w14:textId="77777777" w:rsidR="00D317B0" w:rsidRPr="00D317B0" w:rsidRDefault="00D317B0" w:rsidP="00D317B0">
      <w:pPr>
        <w:pStyle w:val="a7"/>
        <w:rPr>
          <w:b/>
          <w:bCs/>
          <w:sz w:val="32"/>
          <w:szCs w:val="32"/>
          <w:lang w:eastAsia="x-none"/>
        </w:rPr>
      </w:pPr>
    </w:p>
    <w:p w14:paraId="59D7ECE2" w14:textId="77777777" w:rsidR="00D317B0" w:rsidRPr="00D317B0" w:rsidRDefault="00D317B0" w:rsidP="00D317B0">
      <w:pPr>
        <w:pStyle w:val="a7"/>
        <w:jc w:val="right"/>
        <w:rPr>
          <w:b/>
          <w:bCs/>
          <w:sz w:val="28"/>
          <w:szCs w:val="32"/>
          <w:lang w:eastAsia="x-none"/>
        </w:rPr>
      </w:pPr>
      <w:r w:rsidRPr="00D317B0">
        <w:rPr>
          <w:b/>
          <w:bCs/>
          <w:sz w:val="28"/>
          <w:szCs w:val="32"/>
          <w:lang w:eastAsia="x-none"/>
        </w:rPr>
        <w:t xml:space="preserve">Затверджено </w:t>
      </w:r>
    </w:p>
    <w:p w14:paraId="4BA777B0" w14:textId="4EA304F5" w:rsidR="00D317B0" w:rsidRPr="00D317B0" w:rsidRDefault="00D317B0" w:rsidP="00D317B0">
      <w:pPr>
        <w:pStyle w:val="a7"/>
        <w:jc w:val="right"/>
        <w:rPr>
          <w:b/>
          <w:bCs/>
          <w:sz w:val="28"/>
          <w:szCs w:val="32"/>
          <w:lang w:eastAsia="x-none"/>
        </w:rPr>
      </w:pPr>
      <w:r w:rsidRPr="00D317B0">
        <w:rPr>
          <w:b/>
          <w:bCs/>
          <w:sz w:val="28"/>
          <w:szCs w:val="32"/>
          <w:lang w:eastAsia="x-none"/>
        </w:rPr>
        <w:t xml:space="preserve">рішенням уповноваженої особи № </w:t>
      </w:r>
      <w:r w:rsidRPr="00EA48EC">
        <w:rPr>
          <w:b/>
          <w:bCs/>
          <w:sz w:val="28"/>
          <w:szCs w:val="32"/>
          <w:lang w:eastAsia="x-none"/>
        </w:rPr>
        <w:t>1</w:t>
      </w:r>
      <w:r w:rsidR="00EA48EC" w:rsidRPr="00EA48EC">
        <w:rPr>
          <w:b/>
          <w:bCs/>
          <w:sz w:val="28"/>
          <w:szCs w:val="32"/>
          <w:lang w:eastAsia="x-none"/>
        </w:rPr>
        <w:t>17</w:t>
      </w:r>
    </w:p>
    <w:p w14:paraId="72A76FC1" w14:textId="1B706F18" w:rsidR="00D317B0" w:rsidRPr="00D317B0" w:rsidRDefault="00D317B0" w:rsidP="00D317B0">
      <w:pPr>
        <w:pStyle w:val="a7"/>
        <w:jc w:val="right"/>
        <w:rPr>
          <w:b/>
          <w:bCs/>
          <w:sz w:val="28"/>
          <w:szCs w:val="32"/>
          <w:lang w:eastAsia="x-none"/>
        </w:rPr>
      </w:pPr>
      <w:r w:rsidRPr="00EA48EC">
        <w:rPr>
          <w:b/>
          <w:bCs/>
          <w:sz w:val="28"/>
          <w:szCs w:val="32"/>
          <w:lang w:eastAsia="x-none"/>
        </w:rPr>
        <w:t xml:space="preserve">від  </w:t>
      </w:r>
      <w:r w:rsidR="00EA48EC">
        <w:rPr>
          <w:b/>
          <w:bCs/>
          <w:sz w:val="28"/>
          <w:szCs w:val="32"/>
          <w:lang w:eastAsia="x-none"/>
        </w:rPr>
        <w:t>«</w:t>
      </w:r>
      <w:r w:rsidRPr="00EA48EC">
        <w:rPr>
          <w:b/>
          <w:bCs/>
          <w:sz w:val="28"/>
          <w:szCs w:val="32"/>
          <w:lang w:eastAsia="x-none"/>
        </w:rPr>
        <w:t>1</w:t>
      </w:r>
      <w:r w:rsidR="00EA48EC">
        <w:rPr>
          <w:b/>
          <w:bCs/>
          <w:sz w:val="28"/>
          <w:szCs w:val="32"/>
          <w:lang w:eastAsia="x-none"/>
        </w:rPr>
        <w:t>6</w:t>
      </w:r>
      <w:r w:rsidRPr="00EA48EC">
        <w:rPr>
          <w:b/>
          <w:bCs/>
          <w:sz w:val="28"/>
          <w:szCs w:val="32"/>
          <w:lang w:eastAsia="x-none"/>
        </w:rPr>
        <w:t>» листопада 2022 р.</w:t>
      </w:r>
    </w:p>
    <w:p w14:paraId="1C7730A2" w14:textId="77777777" w:rsidR="00D317B0" w:rsidRPr="00D317B0" w:rsidRDefault="00D317B0" w:rsidP="00D317B0">
      <w:pPr>
        <w:pStyle w:val="a7"/>
        <w:jc w:val="right"/>
        <w:rPr>
          <w:b/>
          <w:bCs/>
          <w:sz w:val="28"/>
          <w:szCs w:val="32"/>
          <w:lang w:eastAsia="x-none"/>
        </w:rPr>
      </w:pPr>
    </w:p>
    <w:p w14:paraId="23917186" w14:textId="77777777" w:rsidR="00D317B0" w:rsidRPr="00D317B0" w:rsidRDefault="00D317B0" w:rsidP="00D317B0">
      <w:pPr>
        <w:pStyle w:val="a7"/>
        <w:jc w:val="right"/>
        <w:rPr>
          <w:b/>
          <w:bCs/>
          <w:sz w:val="28"/>
          <w:szCs w:val="32"/>
          <w:lang w:eastAsia="x-none"/>
        </w:rPr>
      </w:pPr>
      <w:r w:rsidRPr="00D317B0">
        <w:rPr>
          <w:b/>
          <w:bCs/>
          <w:sz w:val="28"/>
          <w:szCs w:val="32"/>
          <w:lang w:eastAsia="x-none"/>
        </w:rPr>
        <w:t>_______________ Олена ГРИЧЕНКО</w:t>
      </w:r>
    </w:p>
    <w:p w14:paraId="1DBCDDC6" w14:textId="77777777" w:rsidR="00D317B0" w:rsidRPr="00D317B0" w:rsidRDefault="00D317B0" w:rsidP="00D317B0">
      <w:pPr>
        <w:pStyle w:val="a7"/>
        <w:rPr>
          <w:b/>
          <w:bCs/>
          <w:sz w:val="32"/>
          <w:szCs w:val="32"/>
          <w:lang w:eastAsia="x-none"/>
        </w:rPr>
      </w:pPr>
    </w:p>
    <w:p w14:paraId="3B4019B3" w14:textId="77777777" w:rsidR="005C5C83" w:rsidRDefault="005C5C83" w:rsidP="005C5C83">
      <w:pPr>
        <w:pStyle w:val="a7"/>
        <w:spacing w:line="240" w:lineRule="auto"/>
        <w:ind w:firstLine="0"/>
      </w:pPr>
    </w:p>
    <w:p w14:paraId="2526C11E" w14:textId="77777777" w:rsidR="00C8481C" w:rsidRPr="00D317B0" w:rsidRDefault="00C8481C" w:rsidP="005C5C83">
      <w:pPr>
        <w:pStyle w:val="a7"/>
        <w:spacing w:line="240" w:lineRule="auto"/>
        <w:ind w:firstLine="0"/>
        <w:rPr>
          <w:sz w:val="28"/>
          <w:szCs w:val="28"/>
        </w:rPr>
      </w:pPr>
    </w:p>
    <w:p w14:paraId="5ACB749D" w14:textId="77777777" w:rsidR="000C66B3" w:rsidRPr="00D317B0" w:rsidRDefault="000C66B3" w:rsidP="005C5C83">
      <w:pPr>
        <w:pStyle w:val="a7"/>
        <w:spacing w:line="240" w:lineRule="auto"/>
        <w:ind w:firstLine="0"/>
        <w:rPr>
          <w:sz w:val="28"/>
          <w:szCs w:val="28"/>
        </w:rPr>
      </w:pPr>
    </w:p>
    <w:p w14:paraId="4A458746" w14:textId="77777777" w:rsidR="005C5C83" w:rsidRPr="00D317B0" w:rsidRDefault="005C5C83" w:rsidP="005C5C83">
      <w:pPr>
        <w:pStyle w:val="a7"/>
        <w:spacing w:line="240" w:lineRule="auto"/>
        <w:ind w:firstLine="0"/>
        <w:jc w:val="center"/>
        <w:rPr>
          <w:b/>
          <w:sz w:val="28"/>
          <w:szCs w:val="28"/>
        </w:rPr>
      </w:pPr>
      <w:r w:rsidRPr="00D317B0">
        <w:rPr>
          <w:b/>
          <w:sz w:val="28"/>
          <w:szCs w:val="28"/>
        </w:rPr>
        <w:t>ТЕНДЕРНА ДОКУМЕНТАЦІЯ</w:t>
      </w:r>
    </w:p>
    <w:p w14:paraId="686352E8" w14:textId="77777777" w:rsidR="005C5C83" w:rsidRPr="00D317B0" w:rsidRDefault="005C5C83" w:rsidP="005C5C83">
      <w:pPr>
        <w:pStyle w:val="a7"/>
        <w:spacing w:line="240" w:lineRule="auto"/>
        <w:ind w:firstLine="0"/>
        <w:rPr>
          <w:sz w:val="28"/>
          <w:szCs w:val="28"/>
        </w:rPr>
      </w:pPr>
    </w:p>
    <w:p w14:paraId="45707D40" w14:textId="543AEF16" w:rsidR="005C5C83" w:rsidRPr="00D317B0" w:rsidRDefault="005C5C83" w:rsidP="005C5C83">
      <w:pPr>
        <w:pStyle w:val="a7"/>
        <w:spacing w:line="240" w:lineRule="auto"/>
        <w:ind w:firstLine="0"/>
        <w:jc w:val="center"/>
        <w:rPr>
          <w:b/>
          <w:sz w:val="28"/>
          <w:szCs w:val="28"/>
        </w:rPr>
      </w:pPr>
      <w:r w:rsidRPr="00D317B0">
        <w:rPr>
          <w:b/>
          <w:sz w:val="28"/>
          <w:szCs w:val="28"/>
        </w:rPr>
        <w:t xml:space="preserve">процедура </w:t>
      </w:r>
      <w:proofErr w:type="spellStart"/>
      <w:r w:rsidRPr="00D317B0">
        <w:rPr>
          <w:b/>
          <w:sz w:val="28"/>
          <w:szCs w:val="28"/>
        </w:rPr>
        <w:t>закупiвлi</w:t>
      </w:r>
      <w:proofErr w:type="spellEnd"/>
      <w:r w:rsidRPr="00D317B0">
        <w:rPr>
          <w:b/>
          <w:sz w:val="28"/>
          <w:szCs w:val="28"/>
        </w:rPr>
        <w:t xml:space="preserve">: </w:t>
      </w:r>
      <w:proofErr w:type="spellStart"/>
      <w:r w:rsidRPr="00D317B0">
        <w:rPr>
          <w:b/>
          <w:sz w:val="28"/>
          <w:szCs w:val="28"/>
        </w:rPr>
        <w:t>вiдкритi</w:t>
      </w:r>
      <w:proofErr w:type="spellEnd"/>
      <w:r w:rsidRPr="00D317B0">
        <w:rPr>
          <w:b/>
          <w:sz w:val="28"/>
          <w:szCs w:val="28"/>
        </w:rPr>
        <w:t xml:space="preserve"> торги</w:t>
      </w:r>
      <w:r w:rsidR="00D317B0" w:rsidRPr="00D317B0">
        <w:rPr>
          <w:b/>
          <w:sz w:val="28"/>
          <w:szCs w:val="28"/>
        </w:rPr>
        <w:t xml:space="preserve"> з особливостями</w:t>
      </w:r>
    </w:p>
    <w:p w14:paraId="0781DA78" w14:textId="77777777" w:rsidR="005C5C83" w:rsidRPr="00D317B0" w:rsidRDefault="005C5C83" w:rsidP="005C5C83">
      <w:pPr>
        <w:pStyle w:val="a7"/>
        <w:spacing w:line="240" w:lineRule="auto"/>
        <w:ind w:firstLine="0"/>
        <w:rPr>
          <w:b/>
          <w:sz w:val="28"/>
          <w:szCs w:val="28"/>
        </w:rPr>
      </w:pPr>
    </w:p>
    <w:p w14:paraId="1BA6D562" w14:textId="77777777" w:rsidR="005C5C83" w:rsidRPr="00D317B0" w:rsidRDefault="005C5C83" w:rsidP="005C5C83">
      <w:pPr>
        <w:pStyle w:val="a7"/>
        <w:spacing w:line="240" w:lineRule="auto"/>
        <w:ind w:firstLine="0"/>
        <w:rPr>
          <w:b/>
          <w:sz w:val="28"/>
          <w:szCs w:val="28"/>
        </w:rPr>
      </w:pPr>
    </w:p>
    <w:p w14:paraId="6A54D562" w14:textId="77777777" w:rsidR="00C8481C" w:rsidRPr="00D317B0" w:rsidRDefault="00C8481C" w:rsidP="005C5C83">
      <w:pPr>
        <w:pStyle w:val="a7"/>
        <w:spacing w:line="240" w:lineRule="auto"/>
        <w:ind w:firstLine="0"/>
        <w:rPr>
          <w:b/>
          <w:sz w:val="28"/>
          <w:szCs w:val="28"/>
        </w:rPr>
      </w:pPr>
    </w:p>
    <w:p w14:paraId="538B0710" w14:textId="77777777" w:rsidR="00C8481C" w:rsidRPr="00D317B0" w:rsidRDefault="00C8481C" w:rsidP="005C5C83">
      <w:pPr>
        <w:pStyle w:val="a7"/>
        <w:spacing w:line="240" w:lineRule="auto"/>
        <w:ind w:firstLine="0"/>
        <w:rPr>
          <w:b/>
          <w:sz w:val="28"/>
          <w:szCs w:val="28"/>
        </w:rPr>
      </w:pPr>
    </w:p>
    <w:p w14:paraId="179AD153" w14:textId="77777777" w:rsidR="000C66B3" w:rsidRPr="00D317B0" w:rsidRDefault="000C66B3" w:rsidP="005C5C83">
      <w:pPr>
        <w:pStyle w:val="a7"/>
        <w:spacing w:line="240" w:lineRule="auto"/>
        <w:ind w:firstLine="0"/>
        <w:rPr>
          <w:b/>
          <w:sz w:val="28"/>
          <w:szCs w:val="28"/>
        </w:rPr>
      </w:pPr>
    </w:p>
    <w:p w14:paraId="295D0ED5" w14:textId="77777777" w:rsidR="005C5C83" w:rsidRPr="00D317B0" w:rsidRDefault="005C5C83" w:rsidP="005C5C83">
      <w:pPr>
        <w:pStyle w:val="a7"/>
        <w:spacing w:line="240" w:lineRule="auto"/>
        <w:ind w:firstLine="0"/>
        <w:jc w:val="center"/>
        <w:rPr>
          <w:b/>
          <w:sz w:val="28"/>
          <w:szCs w:val="28"/>
        </w:rPr>
      </w:pPr>
      <w:r w:rsidRPr="00D317B0">
        <w:rPr>
          <w:b/>
          <w:sz w:val="28"/>
          <w:szCs w:val="28"/>
        </w:rPr>
        <w:t>Предмет закупівлі:</w:t>
      </w:r>
    </w:p>
    <w:p w14:paraId="720EC543" w14:textId="77777777" w:rsidR="00A3118F" w:rsidRPr="00D317B0" w:rsidRDefault="00A3118F" w:rsidP="005C5C83">
      <w:pPr>
        <w:pStyle w:val="a7"/>
        <w:spacing w:line="240" w:lineRule="auto"/>
        <w:ind w:firstLine="0"/>
        <w:jc w:val="center"/>
        <w:rPr>
          <w:b/>
          <w:sz w:val="28"/>
          <w:szCs w:val="28"/>
        </w:rPr>
      </w:pPr>
    </w:p>
    <w:p w14:paraId="0D5CDAD5" w14:textId="4AA6FF11" w:rsidR="005C5C83" w:rsidRPr="00D317B0" w:rsidRDefault="00BE3C12" w:rsidP="005C5C83">
      <w:pPr>
        <w:pStyle w:val="a7"/>
        <w:spacing w:line="240" w:lineRule="auto"/>
        <w:ind w:firstLine="0"/>
        <w:jc w:val="center"/>
        <w:rPr>
          <w:b/>
          <w:sz w:val="28"/>
          <w:szCs w:val="28"/>
        </w:rPr>
      </w:pPr>
      <w:r w:rsidRPr="00D317B0">
        <w:rPr>
          <w:b/>
          <w:sz w:val="28"/>
          <w:szCs w:val="28"/>
        </w:rPr>
        <w:t>ЄЗС ДК 021:2015 – 44620000-2 Радіатори і котли для систем центрального опалення та їх деталі (твердопаливний  котел)</w:t>
      </w:r>
    </w:p>
    <w:p w14:paraId="3E43C970" w14:textId="77777777" w:rsidR="000C66B3" w:rsidRPr="00D317B0" w:rsidRDefault="000C66B3" w:rsidP="005C5C83">
      <w:pPr>
        <w:pStyle w:val="a7"/>
        <w:spacing w:line="240" w:lineRule="auto"/>
        <w:ind w:firstLine="0"/>
        <w:jc w:val="center"/>
        <w:rPr>
          <w:b/>
          <w:sz w:val="28"/>
          <w:szCs w:val="28"/>
        </w:rPr>
      </w:pPr>
    </w:p>
    <w:p w14:paraId="4993A009" w14:textId="77777777" w:rsidR="000C66B3" w:rsidRPr="00D317B0" w:rsidRDefault="000C66B3" w:rsidP="005C5C83">
      <w:pPr>
        <w:pStyle w:val="a7"/>
        <w:spacing w:line="240" w:lineRule="auto"/>
        <w:ind w:firstLine="0"/>
        <w:jc w:val="center"/>
        <w:rPr>
          <w:b/>
          <w:sz w:val="28"/>
          <w:szCs w:val="28"/>
        </w:rPr>
      </w:pPr>
    </w:p>
    <w:p w14:paraId="3F6F44A6" w14:textId="77777777" w:rsidR="000C66B3" w:rsidRPr="00D317B0" w:rsidRDefault="000C66B3" w:rsidP="005C5C83">
      <w:pPr>
        <w:pStyle w:val="a7"/>
        <w:spacing w:line="240" w:lineRule="auto"/>
        <w:ind w:firstLine="0"/>
        <w:jc w:val="center"/>
        <w:rPr>
          <w:b/>
          <w:sz w:val="28"/>
          <w:szCs w:val="28"/>
        </w:rPr>
      </w:pPr>
    </w:p>
    <w:p w14:paraId="2AA963CE" w14:textId="3FF0796E" w:rsidR="00C8481C" w:rsidRPr="00D317B0" w:rsidRDefault="00C8481C" w:rsidP="005C5C83">
      <w:pPr>
        <w:pStyle w:val="a7"/>
        <w:spacing w:line="240" w:lineRule="auto"/>
        <w:ind w:firstLine="0"/>
        <w:jc w:val="center"/>
        <w:rPr>
          <w:b/>
          <w:sz w:val="28"/>
          <w:szCs w:val="28"/>
        </w:rPr>
      </w:pPr>
    </w:p>
    <w:p w14:paraId="076F5704" w14:textId="5569F710" w:rsidR="006136D3" w:rsidRPr="00D317B0" w:rsidRDefault="006136D3" w:rsidP="005C5C83">
      <w:pPr>
        <w:pStyle w:val="a7"/>
        <w:spacing w:line="240" w:lineRule="auto"/>
        <w:ind w:firstLine="0"/>
        <w:jc w:val="center"/>
        <w:rPr>
          <w:b/>
          <w:sz w:val="28"/>
          <w:szCs w:val="28"/>
        </w:rPr>
      </w:pPr>
    </w:p>
    <w:p w14:paraId="5D380D02" w14:textId="4A57EAA8" w:rsidR="006136D3" w:rsidRPr="00D317B0" w:rsidRDefault="006136D3" w:rsidP="005C5C83">
      <w:pPr>
        <w:pStyle w:val="a7"/>
        <w:spacing w:line="240" w:lineRule="auto"/>
        <w:ind w:firstLine="0"/>
        <w:jc w:val="center"/>
        <w:rPr>
          <w:b/>
          <w:sz w:val="28"/>
          <w:szCs w:val="28"/>
        </w:rPr>
      </w:pPr>
    </w:p>
    <w:p w14:paraId="29D1FC36" w14:textId="77C55A89" w:rsidR="006136D3" w:rsidRPr="00D317B0" w:rsidRDefault="006136D3" w:rsidP="005C5C83">
      <w:pPr>
        <w:pStyle w:val="a7"/>
        <w:spacing w:line="240" w:lineRule="auto"/>
        <w:ind w:firstLine="0"/>
        <w:jc w:val="center"/>
        <w:rPr>
          <w:b/>
          <w:sz w:val="28"/>
          <w:szCs w:val="28"/>
        </w:rPr>
      </w:pPr>
    </w:p>
    <w:p w14:paraId="692F3F70" w14:textId="77777777" w:rsidR="006136D3" w:rsidRPr="00D317B0" w:rsidRDefault="006136D3" w:rsidP="005C5C83">
      <w:pPr>
        <w:pStyle w:val="a7"/>
        <w:spacing w:line="240" w:lineRule="auto"/>
        <w:ind w:firstLine="0"/>
        <w:jc w:val="center"/>
        <w:rPr>
          <w:b/>
          <w:sz w:val="28"/>
          <w:szCs w:val="28"/>
        </w:rPr>
      </w:pPr>
    </w:p>
    <w:p w14:paraId="3F66A4F6" w14:textId="77777777" w:rsidR="00C8481C" w:rsidRPr="00D317B0" w:rsidRDefault="00C8481C" w:rsidP="005C5C83">
      <w:pPr>
        <w:pStyle w:val="a7"/>
        <w:spacing w:line="240" w:lineRule="auto"/>
        <w:ind w:firstLine="0"/>
        <w:jc w:val="center"/>
        <w:rPr>
          <w:b/>
          <w:sz w:val="28"/>
          <w:szCs w:val="28"/>
        </w:rPr>
      </w:pPr>
    </w:p>
    <w:p w14:paraId="5FD34403" w14:textId="16503AB7" w:rsidR="000C66B3" w:rsidRDefault="000C66B3" w:rsidP="005C5C83">
      <w:pPr>
        <w:pStyle w:val="a7"/>
        <w:spacing w:line="240" w:lineRule="auto"/>
        <w:ind w:firstLine="0"/>
        <w:jc w:val="center"/>
        <w:rPr>
          <w:b/>
          <w:sz w:val="28"/>
          <w:szCs w:val="28"/>
        </w:rPr>
      </w:pPr>
    </w:p>
    <w:p w14:paraId="1EE94717" w14:textId="7658F134" w:rsidR="00624829" w:rsidRDefault="00624829" w:rsidP="005C5C83">
      <w:pPr>
        <w:pStyle w:val="a7"/>
        <w:spacing w:line="240" w:lineRule="auto"/>
        <w:ind w:firstLine="0"/>
        <w:jc w:val="center"/>
        <w:rPr>
          <w:b/>
          <w:sz w:val="28"/>
          <w:szCs w:val="28"/>
        </w:rPr>
      </w:pPr>
    </w:p>
    <w:p w14:paraId="4D2A4C67" w14:textId="6AC1F6A3" w:rsidR="00624829" w:rsidRDefault="00624829" w:rsidP="005C5C83">
      <w:pPr>
        <w:pStyle w:val="a7"/>
        <w:spacing w:line="240" w:lineRule="auto"/>
        <w:ind w:firstLine="0"/>
        <w:jc w:val="center"/>
        <w:rPr>
          <w:b/>
          <w:sz w:val="28"/>
          <w:szCs w:val="28"/>
        </w:rPr>
      </w:pPr>
    </w:p>
    <w:p w14:paraId="2E1FC8A5" w14:textId="029C47C9" w:rsidR="00624829" w:rsidRDefault="00624829" w:rsidP="005C5C83">
      <w:pPr>
        <w:pStyle w:val="a7"/>
        <w:spacing w:line="240" w:lineRule="auto"/>
        <w:ind w:firstLine="0"/>
        <w:jc w:val="center"/>
        <w:rPr>
          <w:b/>
          <w:sz w:val="28"/>
          <w:szCs w:val="28"/>
        </w:rPr>
      </w:pPr>
    </w:p>
    <w:p w14:paraId="407AA537" w14:textId="343F516E" w:rsidR="00624829" w:rsidRDefault="00624829" w:rsidP="005C5C83">
      <w:pPr>
        <w:pStyle w:val="a7"/>
        <w:spacing w:line="240" w:lineRule="auto"/>
        <w:ind w:firstLine="0"/>
        <w:jc w:val="center"/>
        <w:rPr>
          <w:b/>
          <w:sz w:val="28"/>
          <w:szCs w:val="28"/>
        </w:rPr>
      </w:pPr>
    </w:p>
    <w:p w14:paraId="46E50E57" w14:textId="05709ACF" w:rsidR="005C5C83" w:rsidRPr="00D317B0" w:rsidRDefault="005C5C83" w:rsidP="005C5C83">
      <w:pPr>
        <w:pStyle w:val="a7"/>
        <w:spacing w:line="240" w:lineRule="auto"/>
        <w:ind w:firstLine="0"/>
        <w:jc w:val="center"/>
        <w:rPr>
          <w:b/>
          <w:sz w:val="28"/>
          <w:szCs w:val="28"/>
        </w:rPr>
      </w:pPr>
    </w:p>
    <w:p w14:paraId="5C6404FB" w14:textId="50798A7C" w:rsidR="005C5C83" w:rsidRPr="00393480" w:rsidRDefault="005C5C83" w:rsidP="005C5C83">
      <w:pPr>
        <w:pStyle w:val="a7"/>
        <w:spacing w:line="240" w:lineRule="auto"/>
        <w:ind w:firstLine="0"/>
        <w:jc w:val="center"/>
      </w:pPr>
      <w:r w:rsidRPr="00D317B0">
        <w:rPr>
          <w:b/>
          <w:sz w:val="28"/>
          <w:szCs w:val="28"/>
        </w:rPr>
        <w:t>202</w:t>
      </w:r>
      <w:r w:rsidR="00CD322A" w:rsidRPr="00D317B0">
        <w:rPr>
          <w:b/>
          <w:sz w:val="28"/>
          <w:szCs w:val="28"/>
        </w:rPr>
        <w:t>2</w:t>
      </w:r>
      <w:r w:rsidRPr="00393480">
        <w:br w:type="page"/>
      </w:r>
    </w:p>
    <w:p w14:paraId="0420082C" w14:textId="77777777" w:rsidR="002049E6" w:rsidRDefault="002049E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6"/>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437"/>
        <w:gridCol w:w="70"/>
        <w:gridCol w:w="5919"/>
      </w:tblGrid>
      <w:tr w:rsidR="002049E6" w14:paraId="5B516198" w14:textId="77777777">
        <w:trPr>
          <w:trHeight w:val="522"/>
          <w:jc w:val="center"/>
        </w:trPr>
        <w:tc>
          <w:tcPr>
            <w:tcW w:w="570" w:type="dxa"/>
            <w:shd w:val="clear" w:color="auto" w:fill="A5A5A5"/>
            <w:vAlign w:val="center"/>
          </w:tcPr>
          <w:p w14:paraId="5BE6448B" w14:textId="77777777" w:rsidR="002049E6"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tc>
        <w:tc>
          <w:tcPr>
            <w:tcW w:w="9426" w:type="dxa"/>
            <w:gridSpan w:val="3"/>
            <w:shd w:val="clear" w:color="auto" w:fill="A5A5A5"/>
            <w:vAlign w:val="center"/>
          </w:tcPr>
          <w:p w14:paraId="2BE06A0E" w14:textId="77777777" w:rsidR="002049E6"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2049E6" w14:paraId="11E711FD" w14:textId="77777777">
        <w:trPr>
          <w:trHeight w:val="522"/>
          <w:jc w:val="center"/>
        </w:trPr>
        <w:tc>
          <w:tcPr>
            <w:tcW w:w="570" w:type="dxa"/>
            <w:vAlign w:val="center"/>
          </w:tcPr>
          <w:p w14:paraId="5C19DB22" w14:textId="77777777" w:rsidR="002049E6"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507" w:type="dxa"/>
            <w:gridSpan w:val="2"/>
            <w:vAlign w:val="center"/>
          </w:tcPr>
          <w:p w14:paraId="66F89C2A" w14:textId="77777777" w:rsidR="002049E6"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919" w:type="dxa"/>
            <w:vAlign w:val="center"/>
          </w:tcPr>
          <w:p w14:paraId="6A8BD7EA" w14:textId="77777777" w:rsidR="002049E6"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2049E6" w14:paraId="62B2ADA2" w14:textId="77777777">
        <w:trPr>
          <w:trHeight w:val="522"/>
          <w:jc w:val="center"/>
        </w:trPr>
        <w:tc>
          <w:tcPr>
            <w:tcW w:w="570" w:type="dxa"/>
          </w:tcPr>
          <w:p w14:paraId="68A9D28D" w14:textId="77777777"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55FF5B8A" w14:textId="77777777"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14:paraId="4067A1B0" w14:textId="51E5D509" w:rsidR="002049E6"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7">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Закон). </w:t>
            </w:r>
            <w:r w:rsidR="002A7E56" w:rsidRPr="002A7E56">
              <w:rPr>
                <w:rFonts w:ascii="Times New Roman" w:eastAsia="Times New Roman" w:hAnsi="Times New Roman" w:cs="Times New Roman"/>
                <w:color w:val="000000"/>
                <w:sz w:val="24"/>
                <w:szCs w:val="24"/>
              </w:rPr>
              <w:t xml:space="preserve">та постанови Кабінету Міністрів України «Про затвердження особливостей здійснення публічних </w:t>
            </w:r>
            <w:proofErr w:type="spellStart"/>
            <w:r w:rsidR="002A7E56" w:rsidRPr="002A7E56">
              <w:rPr>
                <w:rFonts w:ascii="Times New Roman" w:eastAsia="Times New Roman" w:hAnsi="Times New Roman" w:cs="Times New Roman"/>
                <w:color w:val="000000"/>
                <w:sz w:val="24"/>
                <w:szCs w:val="24"/>
              </w:rPr>
              <w:t>закупівель</w:t>
            </w:r>
            <w:proofErr w:type="spellEnd"/>
            <w:r w:rsidR="002A7E56" w:rsidRPr="002A7E56">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w:t>
            </w:r>
            <w:r>
              <w:rPr>
                <w:rFonts w:ascii="Times New Roman" w:eastAsia="Times New Roman" w:hAnsi="Times New Roman" w:cs="Times New Roman"/>
                <w:color w:val="000000"/>
                <w:sz w:val="24"/>
                <w:szCs w:val="24"/>
              </w:rPr>
              <w:t>Терміни вживаються у значенні, наведеному в Законі.</w:t>
            </w:r>
          </w:p>
        </w:tc>
      </w:tr>
      <w:tr w:rsidR="002049E6" w14:paraId="5781D517" w14:textId="77777777">
        <w:trPr>
          <w:trHeight w:val="522"/>
          <w:jc w:val="center"/>
        </w:trPr>
        <w:tc>
          <w:tcPr>
            <w:tcW w:w="570" w:type="dxa"/>
          </w:tcPr>
          <w:p w14:paraId="7BBC11BD" w14:textId="77777777"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14:paraId="79018375" w14:textId="77777777" w:rsidR="002049E6"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5919" w:type="dxa"/>
          </w:tcPr>
          <w:p w14:paraId="4A1D0CD3" w14:textId="77777777" w:rsidR="002049E6" w:rsidRDefault="002049E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8A5995" w14:paraId="21983685" w14:textId="77777777" w:rsidTr="00624829">
        <w:trPr>
          <w:trHeight w:val="522"/>
          <w:jc w:val="center"/>
        </w:trPr>
        <w:tc>
          <w:tcPr>
            <w:tcW w:w="570" w:type="dxa"/>
          </w:tcPr>
          <w:p w14:paraId="2AD8B66A" w14:textId="77777777" w:rsidR="008A5995" w:rsidRDefault="008A5995" w:rsidP="008A5995">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507" w:type="dxa"/>
            <w:gridSpan w:val="2"/>
          </w:tcPr>
          <w:p w14:paraId="56DAB8EE" w14:textId="77777777" w:rsidR="008A5995" w:rsidRDefault="008A5995" w:rsidP="008A599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5919" w:type="dxa"/>
            <w:vAlign w:val="center"/>
          </w:tcPr>
          <w:p w14:paraId="1FF553AF" w14:textId="0C763282" w:rsidR="008A5995" w:rsidRPr="006244A6" w:rsidRDefault="00624829" w:rsidP="008A5995">
            <w:pPr>
              <w:rPr>
                <w:rFonts w:ascii="Times New Roman" w:hAnsi="Times New Roman"/>
                <w:sz w:val="24"/>
                <w:szCs w:val="24"/>
              </w:rPr>
            </w:pPr>
            <w:r w:rsidRPr="00624829">
              <w:rPr>
                <w:rFonts w:ascii="Times New Roman" w:hAnsi="Times New Roman"/>
                <w:sz w:val="24"/>
                <w:szCs w:val="24"/>
              </w:rPr>
              <w:t xml:space="preserve">5 Державний </w:t>
            </w:r>
            <w:proofErr w:type="spellStart"/>
            <w:r w:rsidRPr="00624829">
              <w:rPr>
                <w:rFonts w:ascii="Times New Roman" w:hAnsi="Times New Roman"/>
                <w:sz w:val="24"/>
                <w:szCs w:val="24"/>
              </w:rPr>
              <w:t>пожежно</w:t>
            </w:r>
            <w:proofErr w:type="spellEnd"/>
            <w:r w:rsidRPr="00624829">
              <w:rPr>
                <w:rFonts w:ascii="Times New Roman" w:hAnsi="Times New Roman"/>
                <w:sz w:val="24"/>
                <w:szCs w:val="24"/>
              </w:rPr>
              <w:t>-рятувальний загін Головного Управління ДСНС України у Чернівецькій області</w:t>
            </w:r>
          </w:p>
        </w:tc>
      </w:tr>
      <w:tr w:rsidR="008A5995" w14:paraId="66B0E60C" w14:textId="77777777" w:rsidTr="00624829">
        <w:trPr>
          <w:trHeight w:val="522"/>
          <w:jc w:val="center"/>
        </w:trPr>
        <w:tc>
          <w:tcPr>
            <w:tcW w:w="570" w:type="dxa"/>
          </w:tcPr>
          <w:p w14:paraId="67704CE7" w14:textId="77777777" w:rsidR="008A5995" w:rsidRDefault="008A5995" w:rsidP="008A5995">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507" w:type="dxa"/>
            <w:gridSpan w:val="2"/>
          </w:tcPr>
          <w:p w14:paraId="5A4329C9" w14:textId="77777777" w:rsidR="008A5995" w:rsidRDefault="008A5995" w:rsidP="008A599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w:t>
            </w:r>
          </w:p>
        </w:tc>
        <w:tc>
          <w:tcPr>
            <w:tcW w:w="5919" w:type="dxa"/>
            <w:vAlign w:val="center"/>
          </w:tcPr>
          <w:p w14:paraId="5DA6E520" w14:textId="7D56A6CD" w:rsidR="008A5995" w:rsidRPr="00434531" w:rsidRDefault="006C47AE" w:rsidP="008A5995">
            <w:pPr>
              <w:tabs>
                <w:tab w:val="left" w:pos="2160"/>
                <w:tab w:val="left" w:pos="3600"/>
              </w:tabs>
              <w:rPr>
                <w:rFonts w:ascii="Times New Roman" w:hAnsi="Times New Roman"/>
                <w:color w:val="000000"/>
                <w:sz w:val="24"/>
                <w:szCs w:val="24"/>
                <w:highlight w:val="red"/>
              </w:rPr>
            </w:pPr>
            <w:hyperlink r:id="rId8" w:tgtFrame="_blank" w:history="1">
              <w:r w:rsidR="00624829" w:rsidRPr="00624829">
                <w:rPr>
                  <w:rStyle w:val="ae"/>
                  <w:rFonts w:ascii="Times New Roman" w:hAnsi="Times New Roman"/>
                  <w:bCs/>
                  <w:color w:val="auto"/>
                  <w:sz w:val="24"/>
                  <w:szCs w:val="24"/>
                  <w:u w:val="none"/>
                </w:rPr>
                <w:t xml:space="preserve">вулиця </w:t>
              </w:r>
              <w:proofErr w:type="spellStart"/>
              <w:r w:rsidR="00624829" w:rsidRPr="00624829">
                <w:rPr>
                  <w:rStyle w:val="ae"/>
                  <w:rFonts w:ascii="Times New Roman" w:hAnsi="Times New Roman"/>
                  <w:bCs/>
                  <w:color w:val="auto"/>
                  <w:sz w:val="24"/>
                  <w:szCs w:val="24"/>
                  <w:u w:val="none"/>
                </w:rPr>
                <w:t>Бесарабська</w:t>
              </w:r>
              <w:proofErr w:type="spellEnd"/>
              <w:r w:rsidR="00624829" w:rsidRPr="00624829">
                <w:rPr>
                  <w:rStyle w:val="ae"/>
                  <w:rFonts w:ascii="Times New Roman" w:hAnsi="Times New Roman"/>
                  <w:bCs/>
                  <w:color w:val="auto"/>
                  <w:sz w:val="24"/>
                  <w:szCs w:val="24"/>
                  <w:u w:val="none"/>
                </w:rPr>
                <w:t xml:space="preserve"> </w:t>
              </w:r>
            </w:hyperlink>
            <w:r w:rsidR="00624829" w:rsidRPr="00624829">
              <w:rPr>
                <w:rFonts w:ascii="Times New Roman" w:hAnsi="Times New Roman"/>
                <w:sz w:val="24"/>
                <w:szCs w:val="24"/>
              </w:rPr>
              <w:t>8</w:t>
            </w:r>
            <w:r w:rsidR="00624829" w:rsidRPr="00624829">
              <w:rPr>
                <w:rFonts w:ascii="Times New Roman" w:hAnsi="Times New Roman"/>
                <w:bCs/>
                <w:sz w:val="24"/>
                <w:szCs w:val="24"/>
              </w:rPr>
              <w:t xml:space="preserve">, смт. </w:t>
            </w:r>
            <w:proofErr w:type="spellStart"/>
            <w:r w:rsidR="00624829" w:rsidRPr="00624829">
              <w:rPr>
                <w:rFonts w:ascii="Times New Roman" w:hAnsi="Times New Roman"/>
                <w:bCs/>
                <w:sz w:val="24"/>
                <w:szCs w:val="24"/>
              </w:rPr>
              <w:t>Кельменці</w:t>
            </w:r>
            <w:proofErr w:type="spellEnd"/>
            <w:r w:rsidR="00624829" w:rsidRPr="00624829">
              <w:rPr>
                <w:rFonts w:ascii="Times New Roman" w:hAnsi="Times New Roman"/>
                <w:bCs/>
                <w:sz w:val="24"/>
                <w:szCs w:val="24"/>
              </w:rPr>
              <w:t xml:space="preserve">, Чернівецької обл., 60100, </w:t>
            </w:r>
            <w:r w:rsidR="00624829" w:rsidRPr="00624829">
              <w:rPr>
                <w:rFonts w:ascii="Times New Roman" w:hAnsi="Times New Roman"/>
                <w:sz w:val="24"/>
                <w:szCs w:val="24"/>
              </w:rPr>
              <w:t>Україна</w:t>
            </w:r>
          </w:p>
        </w:tc>
      </w:tr>
      <w:tr w:rsidR="008A5995" w14:paraId="1B8A41B7" w14:textId="77777777" w:rsidTr="00434531">
        <w:trPr>
          <w:trHeight w:val="1058"/>
          <w:jc w:val="center"/>
        </w:trPr>
        <w:tc>
          <w:tcPr>
            <w:tcW w:w="570" w:type="dxa"/>
          </w:tcPr>
          <w:p w14:paraId="2B764A01" w14:textId="77777777" w:rsidR="008A5995" w:rsidRDefault="008A5995" w:rsidP="008A5995">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507" w:type="dxa"/>
            <w:gridSpan w:val="2"/>
          </w:tcPr>
          <w:p w14:paraId="7401D490" w14:textId="77777777" w:rsidR="008A5995" w:rsidRDefault="008A5995" w:rsidP="008A599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vAlign w:val="center"/>
          </w:tcPr>
          <w:p w14:paraId="664085FB" w14:textId="77777777" w:rsidR="00624829" w:rsidRPr="00624829" w:rsidRDefault="00624829" w:rsidP="00624829">
            <w:pPr>
              <w:rPr>
                <w:rFonts w:ascii="Times New Roman" w:hAnsi="Times New Roman"/>
                <w:bCs/>
                <w:sz w:val="24"/>
                <w:szCs w:val="24"/>
                <w:shd w:val="clear" w:color="auto" w:fill="FFFFFF"/>
              </w:rPr>
            </w:pPr>
            <w:proofErr w:type="spellStart"/>
            <w:r w:rsidRPr="00624829">
              <w:rPr>
                <w:rFonts w:ascii="Times New Roman" w:hAnsi="Times New Roman"/>
                <w:bCs/>
                <w:sz w:val="24"/>
                <w:szCs w:val="24"/>
                <w:shd w:val="clear" w:color="auto" w:fill="FFFFFF"/>
              </w:rPr>
              <w:t>Гриченко</w:t>
            </w:r>
            <w:proofErr w:type="spellEnd"/>
            <w:r w:rsidRPr="00624829">
              <w:rPr>
                <w:rFonts w:ascii="Times New Roman" w:hAnsi="Times New Roman"/>
                <w:bCs/>
                <w:sz w:val="24"/>
                <w:szCs w:val="24"/>
                <w:shd w:val="clear" w:color="auto" w:fill="FFFFFF"/>
              </w:rPr>
              <w:t xml:space="preserve"> Олена Вікторівна</w:t>
            </w:r>
          </w:p>
          <w:p w14:paraId="5460EDB6" w14:textId="77777777" w:rsidR="00624829" w:rsidRPr="00624829" w:rsidRDefault="00624829" w:rsidP="00624829">
            <w:pPr>
              <w:rPr>
                <w:rFonts w:ascii="Times New Roman" w:hAnsi="Times New Roman"/>
                <w:bCs/>
                <w:sz w:val="24"/>
                <w:szCs w:val="24"/>
                <w:shd w:val="clear" w:color="auto" w:fill="FFFFFF"/>
              </w:rPr>
            </w:pPr>
            <w:r w:rsidRPr="00624829">
              <w:rPr>
                <w:rFonts w:ascii="Times New Roman" w:hAnsi="Times New Roman"/>
                <w:bCs/>
                <w:sz w:val="24"/>
                <w:szCs w:val="24"/>
                <w:shd w:val="clear" w:color="auto" w:fill="FFFFFF"/>
              </w:rPr>
              <w:t>Уповноважена особа, фахівець з ресурсного забезпечення</w:t>
            </w:r>
          </w:p>
          <w:p w14:paraId="258C3ECD" w14:textId="77777777" w:rsidR="00624829" w:rsidRPr="00624829" w:rsidRDefault="00624829" w:rsidP="00624829">
            <w:pPr>
              <w:rPr>
                <w:rFonts w:ascii="Times New Roman" w:hAnsi="Times New Roman"/>
                <w:bCs/>
                <w:sz w:val="24"/>
                <w:szCs w:val="24"/>
                <w:shd w:val="clear" w:color="auto" w:fill="FFFFFF"/>
              </w:rPr>
            </w:pPr>
            <w:proofErr w:type="spellStart"/>
            <w:r w:rsidRPr="00624829">
              <w:rPr>
                <w:rFonts w:ascii="Times New Roman" w:hAnsi="Times New Roman"/>
                <w:bCs/>
                <w:iCs/>
                <w:sz w:val="24"/>
                <w:szCs w:val="24"/>
                <w:shd w:val="clear" w:color="auto" w:fill="FFFFFF"/>
              </w:rPr>
              <w:t>тел</w:t>
            </w:r>
            <w:proofErr w:type="spellEnd"/>
            <w:r w:rsidRPr="00624829">
              <w:rPr>
                <w:rFonts w:ascii="Times New Roman" w:hAnsi="Times New Roman"/>
                <w:bCs/>
                <w:iCs/>
                <w:sz w:val="24"/>
                <w:szCs w:val="24"/>
                <w:shd w:val="clear" w:color="auto" w:fill="FFFFFF"/>
              </w:rPr>
              <w:t xml:space="preserve">. 0988877294, </w:t>
            </w:r>
            <w:proofErr w:type="spellStart"/>
            <w:r w:rsidRPr="00624829">
              <w:rPr>
                <w:rFonts w:ascii="Times New Roman" w:hAnsi="Times New Roman"/>
                <w:bCs/>
                <w:sz w:val="24"/>
                <w:szCs w:val="24"/>
                <w:shd w:val="clear" w:color="auto" w:fill="FFFFFF"/>
              </w:rPr>
              <w:t>конт</w:t>
            </w:r>
            <w:proofErr w:type="spellEnd"/>
            <w:r w:rsidRPr="00624829">
              <w:rPr>
                <w:rFonts w:ascii="Times New Roman" w:hAnsi="Times New Roman"/>
                <w:bCs/>
                <w:sz w:val="24"/>
                <w:szCs w:val="24"/>
                <w:shd w:val="clear" w:color="auto" w:fill="FFFFFF"/>
              </w:rPr>
              <w:t xml:space="preserve">. </w:t>
            </w:r>
            <w:r w:rsidRPr="00624829">
              <w:rPr>
                <w:rFonts w:ascii="Times New Roman" w:hAnsi="Times New Roman"/>
                <w:bCs/>
                <w:sz w:val="24"/>
                <w:szCs w:val="24"/>
                <w:shd w:val="clear" w:color="auto" w:fill="FFFFFF"/>
                <w:lang w:val="en-US"/>
              </w:rPr>
              <w:t>email</w:t>
            </w:r>
            <w:r w:rsidRPr="00624829">
              <w:rPr>
                <w:rFonts w:ascii="Times New Roman" w:hAnsi="Times New Roman"/>
                <w:bCs/>
                <w:sz w:val="24"/>
                <w:szCs w:val="24"/>
                <w:shd w:val="clear" w:color="auto" w:fill="FFFFFF"/>
              </w:rPr>
              <w:t xml:space="preserve">: </w:t>
            </w:r>
            <w:hyperlink r:id="rId9" w:history="1">
              <w:r w:rsidRPr="00624829">
                <w:rPr>
                  <w:rStyle w:val="ae"/>
                  <w:rFonts w:ascii="Times New Roman" w:hAnsi="Times New Roman"/>
                  <w:bCs/>
                  <w:color w:val="auto"/>
                  <w:sz w:val="24"/>
                  <w:szCs w:val="24"/>
                  <w:u w:val="none"/>
                  <w:shd w:val="clear" w:color="auto" w:fill="FFFFFF"/>
                </w:rPr>
                <w:t>dprch10.klm@ukr.net</w:t>
              </w:r>
            </w:hyperlink>
          </w:p>
          <w:p w14:paraId="320C439A" w14:textId="1BF6CDC4" w:rsidR="008A5995" w:rsidRPr="00624829" w:rsidRDefault="008A5995" w:rsidP="008A5995">
            <w:pPr>
              <w:rPr>
                <w:rFonts w:ascii="Times New Roman" w:hAnsi="Times New Roman"/>
                <w:sz w:val="24"/>
                <w:szCs w:val="24"/>
                <w:highlight w:val="red"/>
              </w:rPr>
            </w:pPr>
          </w:p>
        </w:tc>
      </w:tr>
      <w:tr w:rsidR="002049E6" w14:paraId="03C0D7AC" w14:textId="77777777">
        <w:trPr>
          <w:trHeight w:val="522"/>
          <w:jc w:val="center"/>
        </w:trPr>
        <w:tc>
          <w:tcPr>
            <w:tcW w:w="570" w:type="dxa"/>
          </w:tcPr>
          <w:p w14:paraId="2207C9FF" w14:textId="77777777" w:rsidR="002049E6" w:rsidRPr="006244A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244A6">
              <w:rPr>
                <w:rFonts w:ascii="Times New Roman" w:eastAsia="Times New Roman" w:hAnsi="Times New Roman" w:cs="Times New Roman"/>
                <w:b/>
                <w:color w:val="000000"/>
                <w:sz w:val="24"/>
                <w:szCs w:val="24"/>
              </w:rPr>
              <w:t>3</w:t>
            </w:r>
          </w:p>
        </w:tc>
        <w:tc>
          <w:tcPr>
            <w:tcW w:w="3507" w:type="dxa"/>
            <w:gridSpan w:val="2"/>
          </w:tcPr>
          <w:p w14:paraId="1FDCFE2D" w14:textId="77777777" w:rsidR="002049E6" w:rsidRPr="006244A6"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244A6">
              <w:rPr>
                <w:rFonts w:ascii="Times New Roman" w:eastAsia="Times New Roman" w:hAnsi="Times New Roman" w:cs="Times New Roman"/>
                <w:b/>
                <w:color w:val="000000"/>
                <w:sz w:val="24"/>
                <w:szCs w:val="24"/>
              </w:rPr>
              <w:t>Процедура закупівлі</w:t>
            </w:r>
          </w:p>
        </w:tc>
        <w:tc>
          <w:tcPr>
            <w:tcW w:w="5919" w:type="dxa"/>
          </w:tcPr>
          <w:p w14:paraId="7C0FC336" w14:textId="4F4CA493" w:rsidR="002049E6" w:rsidRPr="006244A6"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244A6">
              <w:rPr>
                <w:rFonts w:ascii="Times New Roman" w:eastAsia="Times New Roman" w:hAnsi="Times New Roman" w:cs="Times New Roman"/>
                <w:color w:val="000000"/>
                <w:sz w:val="24"/>
                <w:szCs w:val="24"/>
              </w:rPr>
              <w:t>відкриті торги</w:t>
            </w:r>
            <w:r w:rsidR="00624829">
              <w:rPr>
                <w:rFonts w:ascii="Times New Roman" w:eastAsia="Times New Roman" w:hAnsi="Times New Roman" w:cs="Times New Roman"/>
                <w:color w:val="000000"/>
                <w:sz w:val="24"/>
                <w:szCs w:val="24"/>
              </w:rPr>
              <w:t xml:space="preserve"> з особливостями</w:t>
            </w:r>
          </w:p>
        </w:tc>
      </w:tr>
      <w:tr w:rsidR="002049E6" w14:paraId="4AA27187" w14:textId="77777777">
        <w:trPr>
          <w:trHeight w:val="522"/>
          <w:jc w:val="center"/>
        </w:trPr>
        <w:tc>
          <w:tcPr>
            <w:tcW w:w="570" w:type="dxa"/>
          </w:tcPr>
          <w:p w14:paraId="181E8813" w14:textId="77777777"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gridSpan w:val="2"/>
          </w:tcPr>
          <w:p w14:paraId="66570948" w14:textId="77777777" w:rsidR="002049E6"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5919" w:type="dxa"/>
          </w:tcPr>
          <w:p w14:paraId="340BFAD4" w14:textId="77777777" w:rsidR="002049E6" w:rsidRDefault="002049E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14:paraId="36E220D0" w14:textId="77777777">
        <w:trPr>
          <w:trHeight w:val="522"/>
          <w:jc w:val="center"/>
        </w:trPr>
        <w:tc>
          <w:tcPr>
            <w:tcW w:w="570" w:type="dxa"/>
          </w:tcPr>
          <w:p w14:paraId="54EA3211" w14:textId="77777777"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507" w:type="dxa"/>
            <w:gridSpan w:val="2"/>
          </w:tcPr>
          <w:p w14:paraId="378F90D7" w14:textId="77777777" w:rsidR="002049E6"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5919" w:type="dxa"/>
          </w:tcPr>
          <w:p w14:paraId="19B459B4" w14:textId="02951BA5" w:rsidR="002049E6" w:rsidRPr="00D317B0" w:rsidRDefault="00BE3C12" w:rsidP="005816E7">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highlight w:val="red"/>
                <w:lang w:val="ru-RU"/>
              </w:rPr>
            </w:pPr>
            <w:r w:rsidRPr="00D317B0">
              <w:rPr>
                <w:rFonts w:ascii="Times New Roman" w:eastAsia="Times New Roman" w:hAnsi="Times New Roman" w:cs="Times New Roman"/>
                <w:color w:val="000000"/>
                <w:sz w:val="24"/>
                <w:szCs w:val="24"/>
                <w:lang w:val="ru-RU"/>
              </w:rPr>
              <w:t xml:space="preserve">ЄЗС ДК 021:2015 – 44620000-2 </w:t>
            </w:r>
            <w:proofErr w:type="spellStart"/>
            <w:r w:rsidRPr="00D317B0">
              <w:rPr>
                <w:rFonts w:ascii="Times New Roman" w:eastAsia="Times New Roman" w:hAnsi="Times New Roman" w:cs="Times New Roman"/>
                <w:color w:val="000000"/>
                <w:sz w:val="24"/>
                <w:szCs w:val="24"/>
                <w:lang w:val="ru-RU"/>
              </w:rPr>
              <w:t>Радіатори</w:t>
            </w:r>
            <w:proofErr w:type="spellEnd"/>
            <w:r w:rsidRPr="00D317B0">
              <w:rPr>
                <w:rFonts w:ascii="Times New Roman" w:eastAsia="Times New Roman" w:hAnsi="Times New Roman" w:cs="Times New Roman"/>
                <w:color w:val="000000"/>
                <w:sz w:val="24"/>
                <w:szCs w:val="24"/>
                <w:lang w:val="ru-RU"/>
              </w:rPr>
              <w:t xml:space="preserve"> і </w:t>
            </w:r>
            <w:proofErr w:type="spellStart"/>
            <w:r w:rsidRPr="00D317B0">
              <w:rPr>
                <w:rFonts w:ascii="Times New Roman" w:eastAsia="Times New Roman" w:hAnsi="Times New Roman" w:cs="Times New Roman"/>
                <w:color w:val="000000"/>
                <w:sz w:val="24"/>
                <w:szCs w:val="24"/>
                <w:lang w:val="ru-RU"/>
              </w:rPr>
              <w:t>котли</w:t>
            </w:r>
            <w:proofErr w:type="spellEnd"/>
            <w:r w:rsidRPr="00D317B0">
              <w:rPr>
                <w:rFonts w:ascii="Times New Roman" w:eastAsia="Times New Roman" w:hAnsi="Times New Roman" w:cs="Times New Roman"/>
                <w:color w:val="000000"/>
                <w:sz w:val="24"/>
                <w:szCs w:val="24"/>
                <w:lang w:val="ru-RU"/>
              </w:rPr>
              <w:t xml:space="preserve"> для систем центрального </w:t>
            </w:r>
            <w:proofErr w:type="spellStart"/>
            <w:r w:rsidRPr="00D317B0">
              <w:rPr>
                <w:rFonts w:ascii="Times New Roman" w:eastAsia="Times New Roman" w:hAnsi="Times New Roman" w:cs="Times New Roman"/>
                <w:color w:val="000000"/>
                <w:sz w:val="24"/>
                <w:szCs w:val="24"/>
                <w:lang w:val="ru-RU"/>
              </w:rPr>
              <w:t>опалення</w:t>
            </w:r>
            <w:proofErr w:type="spellEnd"/>
            <w:r w:rsidRPr="00D317B0">
              <w:rPr>
                <w:rFonts w:ascii="Times New Roman" w:eastAsia="Times New Roman" w:hAnsi="Times New Roman" w:cs="Times New Roman"/>
                <w:color w:val="000000"/>
                <w:sz w:val="24"/>
                <w:szCs w:val="24"/>
                <w:lang w:val="ru-RU"/>
              </w:rPr>
              <w:t xml:space="preserve"> та </w:t>
            </w:r>
            <w:proofErr w:type="spellStart"/>
            <w:r w:rsidRPr="00D317B0">
              <w:rPr>
                <w:rFonts w:ascii="Times New Roman" w:eastAsia="Times New Roman" w:hAnsi="Times New Roman" w:cs="Times New Roman"/>
                <w:color w:val="000000"/>
                <w:sz w:val="24"/>
                <w:szCs w:val="24"/>
                <w:lang w:val="ru-RU"/>
              </w:rPr>
              <w:t>їх</w:t>
            </w:r>
            <w:proofErr w:type="spellEnd"/>
            <w:r w:rsidRPr="00D317B0">
              <w:rPr>
                <w:rFonts w:ascii="Times New Roman" w:eastAsia="Times New Roman" w:hAnsi="Times New Roman" w:cs="Times New Roman"/>
                <w:color w:val="000000"/>
                <w:sz w:val="24"/>
                <w:szCs w:val="24"/>
                <w:lang w:val="ru-RU"/>
              </w:rPr>
              <w:t xml:space="preserve"> </w:t>
            </w:r>
            <w:proofErr w:type="spellStart"/>
            <w:r w:rsidRPr="00D317B0">
              <w:rPr>
                <w:rFonts w:ascii="Times New Roman" w:eastAsia="Times New Roman" w:hAnsi="Times New Roman" w:cs="Times New Roman"/>
                <w:color w:val="000000"/>
                <w:sz w:val="24"/>
                <w:szCs w:val="24"/>
                <w:lang w:val="ru-RU"/>
              </w:rPr>
              <w:t>деталі</w:t>
            </w:r>
            <w:proofErr w:type="spellEnd"/>
            <w:r w:rsidRPr="00D317B0">
              <w:rPr>
                <w:rFonts w:ascii="Times New Roman" w:eastAsia="Times New Roman" w:hAnsi="Times New Roman" w:cs="Times New Roman"/>
                <w:color w:val="000000"/>
                <w:sz w:val="24"/>
                <w:szCs w:val="24"/>
                <w:lang w:val="ru-RU"/>
              </w:rPr>
              <w:t xml:space="preserve"> (</w:t>
            </w:r>
            <w:proofErr w:type="spellStart"/>
            <w:r w:rsidRPr="00D317B0">
              <w:rPr>
                <w:rFonts w:ascii="Times New Roman" w:eastAsia="Times New Roman" w:hAnsi="Times New Roman" w:cs="Times New Roman"/>
                <w:color w:val="000000"/>
                <w:sz w:val="24"/>
                <w:szCs w:val="24"/>
                <w:lang w:val="ru-RU"/>
              </w:rPr>
              <w:t>твердопаливний</w:t>
            </w:r>
            <w:proofErr w:type="spellEnd"/>
            <w:r w:rsidRPr="00D317B0">
              <w:rPr>
                <w:rFonts w:ascii="Times New Roman" w:eastAsia="Times New Roman" w:hAnsi="Times New Roman" w:cs="Times New Roman"/>
                <w:color w:val="000000"/>
                <w:sz w:val="24"/>
                <w:szCs w:val="24"/>
                <w:lang w:val="ru-RU"/>
              </w:rPr>
              <w:t xml:space="preserve">  котел)</w:t>
            </w:r>
          </w:p>
        </w:tc>
      </w:tr>
      <w:tr w:rsidR="002049E6" w14:paraId="09D39A6A" w14:textId="77777777">
        <w:trPr>
          <w:trHeight w:val="522"/>
          <w:jc w:val="center"/>
        </w:trPr>
        <w:tc>
          <w:tcPr>
            <w:tcW w:w="570" w:type="dxa"/>
          </w:tcPr>
          <w:p w14:paraId="1C119DE9" w14:textId="77777777"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507" w:type="dxa"/>
            <w:gridSpan w:val="2"/>
          </w:tcPr>
          <w:p w14:paraId="6AE3BF05" w14:textId="77777777"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14:paraId="3E2418AE" w14:textId="77777777" w:rsidR="002049E6" w:rsidRPr="00434531" w:rsidRDefault="005C5C83">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red"/>
              </w:rPr>
            </w:pPr>
            <w:r w:rsidRPr="00E730DE">
              <w:rPr>
                <w:rFonts w:ascii="Times New Roman" w:eastAsia="Times New Roman" w:hAnsi="Times New Roman" w:cs="Times New Roman"/>
                <w:color w:val="000000"/>
                <w:sz w:val="24"/>
                <w:szCs w:val="24"/>
              </w:rPr>
              <w:t>У даній закупівлі поділ на лоти не передбачений</w:t>
            </w:r>
          </w:p>
        </w:tc>
      </w:tr>
      <w:tr w:rsidR="002049E6" w14:paraId="006ED2EB" w14:textId="77777777">
        <w:trPr>
          <w:trHeight w:val="522"/>
          <w:jc w:val="center"/>
        </w:trPr>
        <w:tc>
          <w:tcPr>
            <w:tcW w:w="570" w:type="dxa"/>
          </w:tcPr>
          <w:p w14:paraId="15D787C3" w14:textId="77777777"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507" w:type="dxa"/>
            <w:gridSpan w:val="2"/>
          </w:tcPr>
          <w:p w14:paraId="0880009C" w14:textId="66BEA7F3" w:rsidR="002049E6" w:rsidRPr="005816E7"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xml:space="preserve">місце, поставки товарів </w:t>
            </w:r>
          </w:p>
        </w:tc>
        <w:tc>
          <w:tcPr>
            <w:tcW w:w="5919" w:type="dxa"/>
          </w:tcPr>
          <w:p w14:paraId="31A42010" w14:textId="62030A91" w:rsidR="005C5C83" w:rsidRPr="00434531" w:rsidRDefault="006C47AE">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highlight w:val="red"/>
              </w:rPr>
            </w:pPr>
            <w:hyperlink r:id="rId10" w:tgtFrame="_blank" w:history="1">
              <w:r w:rsidR="00624829" w:rsidRPr="00624829">
                <w:rPr>
                  <w:rStyle w:val="ae"/>
                  <w:rFonts w:ascii="Times New Roman" w:hAnsi="Times New Roman"/>
                  <w:bCs/>
                  <w:color w:val="auto"/>
                  <w:sz w:val="24"/>
                  <w:szCs w:val="24"/>
                  <w:u w:val="none"/>
                </w:rPr>
                <w:t xml:space="preserve">вулиця </w:t>
              </w:r>
              <w:proofErr w:type="spellStart"/>
              <w:r w:rsidR="00624829" w:rsidRPr="00624829">
                <w:rPr>
                  <w:rStyle w:val="ae"/>
                  <w:rFonts w:ascii="Times New Roman" w:hAnsi="Times New Roman"/>
                  <w:bCs/>
                  <w:color w:val="auto"/>
                  <w:sz w:val="24"/>
                  <w:szCs w:val="24"/>
                  <w:u w:val="none"/>
                </w:rPr>
                <w:t>Бесарабська</w:t>
              </w:r>
              <w:proofErr w:type="spellEnd"/>
              <w:r w:rsidR="00624829" w:rsidRPr="00624829">
                <w:rPr>
                  <w:rStyle w:val="ae"/>
                  <w:rFonts w:ascii="Times New Roman" w:hAnsi="Times New Roman"/>
                  <w:bCs/>
                  <w:color w:val="auto"/>
                  <w:sz w:val="24"/>
                  <w:szCs w:val="24"/>
                  <w:u w:val="none"/>
                </w:rPr>
                <w:t xml:space="preserve"> </w:t>
              </w:r>
            </w:hyperlink>
            <w:r w:rsidR="00624829" w:rsidRPr="00624829">
              <w:rPr>
                <w:rFonts w:ascii="Times New Roman" w:hAnsi="Times New Roman"/>
                <w:sz w:val="24"/>
                <w:szCs w:val="24"/>
              </w:rPr>
              <w:t>8</w:t>
            </w:r>
            <w:r w:rsidR="00624829" w:rsidRPr="00624829">
              <w:rPr>
                <w:rFonts w:ascii="Times New Roman" w:hAnsi="Times New Roman"/>
                <w:bCs/>
                <w:sz w:val="24"/>
                <w:szCs w:val="24"/>
              </w:rPr>
              <w:t xml:space="preserve">, смт. </w:t>
            </w:r>
            <w:proofErr w:type="spellStart"/>
            <w:r w:rsidR="00624829" w:rsidRPr="00624829">
              <w:rPr>
                <w:rFonts w:ascii="Times New Roman" w:hAnsi="Times New Roman"/>
                <w:bCs/>
                <w:sz w:val="24"/>
                <w:szCs w:val="24"/>
              </w:rPr>
              <w:t>Кельменці</w:t>
            </w:r>
            <w:proofErr w:type="spellEnd"/>
            <w:r w:rsidR="00624829" w:rsidRPr="00624829">
              <w:rPr>
                <w:rFonts w:ascii="Times New Roman" w:hAnsi="Times New Roman"/>
                <w:bCs/>
                <w:sz w:val="24"/>
                <w:szCs w:val="24"/>
              </w:rPr>
              <w:t xml:space="preserve">, Чернівецької обл., 60100, </w:t>
            </w:r>
            <w:r w:rsidR="00624829" w:rsidRPr="00624829">
              <w:rPr>
                <w:rFonts w:ascii="Times New Roman" w:hAnsi="Times New Roman"/>
                <w:sz w:val="24"/>
                <w:szCs w:val="24"/>
              </w:rPr>
              <w:t>Україна</w:t>
            </w:r>
          </w:p>
        </w:tc>
      </w:tr>
      <w:tr w:rsidR="005C5C83" w14:paraId="6EF161BB" w14:textId="77777777">
        <w:trPr>
          <w:trHeight w:val="522"/>
          <w:jc w:val="center"/>
        </w:trPr>
        <w:tc>
          <w:tcPr>
            <w:tcW w:w="570" w:type="dxa"/>
          </w:tcPr>
          <w:p w14:paraId="369E3153" w14:textId="77777777" w:rsidR="005C5C83" w:rsidRPr="006244A6" w:rsidRDefault="005C5C8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244A6">
              <w:rPr>
                <w:rFonts w:ascii="Times New Roman" w:eastAsia="Times New Roman" w:hAnsi="Times New Roman" w:cs="Times New Roman"/>
                <w:color w:val="000000"/>
                <w:sz w:val="24"/>
                <w:szCs w:val="24"/>
              </w:rPr>
              <w:t>4.4</w:t>
            </w:r>
          </w:p>
        </w:tc>
        <w:tc>
          <w:tcPr>
            <w:tcW w:w="3507" w:type="dxa"/>
            <w:gridSpan w:val="2"/>
          </w:tcPr>
          <w:p w14:paraId="6DD72095" w14:textId="77777777" w:rsidR="005C5C83" w:rsidRPr="006244A6" w:rsidRDefault="005C5C8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244A6">
              <w:rPr>
                <w:rFonts w:ascii="Times New Roman" w:eastAsia="Times New Roman" w:hAnsi="Times New Roman" w:cs="Times New Roman"/>
                <w:color w:val="000000"/>
                <w:sz w:val="24"/>
                <w:szCs w:val="24"/>
              </w:rPr>
              <w:t>обсяг поставки товарів (надання послуг, виконання робіт)</w:t>
            </w:r>
          </w:p>
        </w:tc>
        <w:tc>
          <w:tcPr>
            <w:tcW w:w="5919" w:type="dxa"/>
          </w:tcPr>
          <w:p w14:paraId="0FD78DC8" w14:textId="77777777" w:rsidR="00CD322A" w:rsidRPr="006244A6" w:rsidRDefault="00CD322A" w:rsidP="005816E7">
            <w:pPr>
              <w:widowControl w:val="0"/>
              <w:pBdr>
                <w:top w:val="nil"/>
                <w:left w:val="nil"/>
                <w:bottom w:val="nil"/>
                <w:right w:val="nil"/>
                <w:between w:val="nil"/>
              </w:pBdr>
              <w:jc w:val="both"/>
              <w:rPr>
                <w:rFonts w:ascii="Times New Roman" w:eastAsia="Times New Roman" w:hAnsi="Times New Roman"/>
                <w:sz w:val="24"/>
                <w:szCs w:val="24"/>
              </w:rPr>
            </w:pPr>
          </w:p>
          <w:p w14:paraId="5EBB36E9" w14:textId="071F68C4" w:rsidR="00EA48EC" w:rsidRPr="00EA48EC" w:rsidRDefault="00EA48EC" w:rsidP="00EA48EC">
            <w:pPr>
              <w:widowControl w:val="0"/>
              <w:pBdr>
                <w:top w:val="nil"/>
                <w:left w:val="nil"/>
                <w:bottom w:val="nil"/>
                <w:right w:val="nil"/>
                <w:between w:val="nil"/>
              </w:pBdr>
              <w:jc w:val="both"/>
              <w:rPr>
                <w:rFonts w:ascii="Times New Roman" w:eastAsia="Times New Roman" w:hAnsi="Times New Roman"/>
                <w:sz w:val="24"/>
                <w:szCs w:val="24"/>
              </w:rPr>
            </w:pPr>
            <w:r w:rsidRPr="00EA48EC">
              <w:rPr>
                <w:rFonts w:ascii="Times New Roman" w:eastAsia="Times New Roman" w:hAnsi="Times New Roman"/>
                <w:sz w:val="24"/>
                <w:szCs w:val="24"/>
              </w:rPr>
              <w:t xml:space="preserve">Твердопаливний опалювальний котел тривалого горіння (98 кВт) – 2 </w:t>
            </w:r>
            <w:proofErr w:type="spellStart"/>
            <w:r w:rsidRPr="00EA48EC">
              <w:rPr>
                <w:rFonts w:ascii="Times New Roman" w:eastAsia="Times New Roman" w:hAnsi="Times New Roman"/>
                <w:sz w:val="24"/>
                <w:szCs w:val="24"/>
              </w:rPr>
              <w:t>шт</w:t>
            </w:r>
            <w:proofErr w:type="spellEnd"/>
          </w:p>
          <w:p w14:paraId="253ECA4B" w14:textId="5E79BF7D" w:rsidR="00EA48EC" w:rsidRPr="00EA48EC" w:rsidRDefault="00EA48EC" w:rsidP="00EA48EC">
            <w:pPr>
              <w:widowControl w:val="0"/>
              <w:pBdr>
                <w:top w:val="nil"/>
                <w:left w:val="nil"/>
                <w:bottom w:val="nil"/>
                <w:right w:val="nil"/>
                <w:between w:val="nil"/>
              </w:pBdr>
              <w:jc w:val="both"/>
              <w:rPr>
                <w:rFonts w:ascii="Times New Roman" w:eastAsia="Times New Roman" w:hAnsi="Times New Roman"/>
                <w:sz w:val="24"/>
                <w:szCs w:val="24"/>
              </w:rPr>
            </w:pPr>
            <w:r w:rsidRPr="00EA48EC">
              <w:rPr>
                <w:rFonts w:ascii="Times New Roman" w:eastAsia="Times New Roman" w:hAnsi="Times New Roman"/>
                <w:sz w:val="24"/>
                <w:szCs w:val="24"/>
              </w:rPr>
              <w:t xml:space="preserve">Твердопаливний опалювальний котел тривалого горіння (95 кВт) – 1 </w:t>
            </w:r>
            <w:proofErr w:type="spellStart"/>
            <w:r w:rsidRPr="00EA48EC">
              <w:rPr>
                <w:rFonts w:ascii="Times New Roman" w:eastAsia="Times New Roman" w:hAnsi="Times New Roman"/>
                <w:sz w:val="24"/>
                <w:szCs w:val="24"/>
              </w:rPr>
              <w:t>шт</w:t>
            </w:r>
            <w:proofErr w:type="spellEnd"/>
          </w:p>
          <w:p w14:paraId="5B02E8FD" w14:textId="77777777" w:rsidR="00EA48EC" w:rsidRPr="00EA48EC" w:rsidRDefault="00EA48EC" w:rsidP="00EA48EC">
            <w:pPr>
              <w:widowControl w:val="0"/>
              <w:pBdr>
                <w:top w:val="nil"/>
                <w:left w:val="nil"/>
                <w:bottom w:val="nil"/>
                <w:right w:val="nil"/>
                <w:between w:val="nil"/>
              </w:pBdr>
              <w:jc w:val="both"/>
              <w:rPr>
                <w:rFonts w:ascii="Times New Roman" w:eastAsia="Times New Roman" w:hAnsi="Times New Roman"/>
                <w:sz w:val="24"/>
                <w:szCs w:val="24"/>
                <w:highlight w:val="yellow"/>
              </w:rPr>
            </w:pPr>
          </w:p>
          <w:p w14:paraId="221DDE99" w14:textId="5B66F085" w:rsidR="00447B56" w:rsidRPr="006244A6" w:rsidRDefault="00447B56" w:rsidP="005816E7">
            <w:pPr>
              <w:widowControl w:val="0"/>
              <w:pBdr>
                <w:top w:val="nil"/>
                <w:left w:val="nil"/>
                <w:bottom w:val="nil"/>
                <w:right w:val="nil"/>
                <w:between w:val="nil"/>
              </w:pBdr>
              <w:jc w:val="both"/>
              <w:rPr>
                <w:rFonts w:ascii="Times New Roman" w:eastAsia="Times New Roman" w:hAnsi="Times New Roman"/>
                <w:sz w:val="24"/>
                <w:szCs w:val="24"/>
              </w:rPr>
            </w:pPr>
          </w:p>
        </w:tc>
      </w:tr>
      <w:tr w:rsidR="002049E6" w14:paraId="2C7EAE17" w14:textId="77777777">
        <w:trPr>
          <w:trHeight w:val="522"/>
          <w:jc w:val="center"/>
        </w:trPr>
        <w:tc>
          <w:tcPr>
            <w:tcW w:w="570" w:type="dxa"/>
          </w:tcPr>
          <w:p w14:paraId="3D3F2E15" w14:textId="77777777"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5C5C83">
              <w:rPr>
                <w:rFonts w:ascii="Times New Roman" w:eastAsia="Times New Roman" w:hAnsi="Times New Roman" w:cs="Times New Roman"/>
                <w:color w:val="000000"/>
                <w:sz w:val="24"/>
                <w:szCs w:val="24"/>
              </w:rPr>
              <w:t>5</w:t>
            </w:r>
          </w:p>
        </w:tc>
        <w:tc>
          <w:tcPr>
            <w:tcW w:w="3507" w:type="dxa"/>
            <w:gridSpan w:val="2"/>
          </w:tcPr>
          <w:p w14:paraId="3BD7ABE1" w14:textId="77777777"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14:paraId="5BE99ED1" w14:textId="2F73E6EA" w:rsidR="002049E6" w:rsidRDefault="00845A9B" w:rsidP="00EA48EC">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EA48EC">
              <w:rPr>
                <w:rFonts w:ascii="Times New Roman" w:eastAsia="Times New Roman" w:hAnsi="Times New Roman" w:cs="Times New Roman"/>
                <w:color w:val="000000"/>
                <w:sz w:val="24"/>
                <w:szCs w:val="24"/>
              </w:rPr>
              <w:t>до</w:t>
            </w:r>
            <w:r w:rsidR="00EA48EC" w:rsidRPr="00EA48EC">
              <w:rPr>
                <w:rFonts w:ascii="Times New Roman" w:eastAsia="Times New Roman" w:hAnsi="Times New Roman" w:cs="Times New Roman"/>
                <w:color w:val="000000"/>
                <w:sz w:val="24"/>
                <w:szCs w:val="24"/>
              </w:rPr>
              <w:t xml:space="preserve"> 20</w:t>
            </w:r>
            <w:r w:rsidR="005C5C83" w:rsidRPr="00EA48EC">
              <w:rPr>
                <w:rFonts w:ascii="Times New Roman" w:eastAsia="Times New Roman" w:hAnsi="Times New Roman" w:cs="Times New Roman"/>
                <w:color w:val="000000"/>
                <w:sz w:val="24"/>
                <w:szCs w:val="24"/>
              </w:rPr>
              <w:t>.</w:t>
            </w:r>
            <w:r w:rsidR="00BE3C12" w:rsidRPr="00EA48EC">
              <w:rPr>
                <w:rFonts w:ascii="Times New Roman" w:eastAsia="Times New Roman" w:hAnsi="Times New Roman" w:cs="Times New Roman"/>
                <w:color w:val="000000"/>
                <w:sz w:val="24"/>
                <w:szCs w:val="24"/>
              </w:rPr>
              <w:t>12</w:t>
            </w:r>
            <w:r w:rsidR="005C5C83" w:rsidRPr="00EA48EC">
              <w:rPr>
                <w:rFonts w:ascii="Times New Roman" w:eastAsia="Times New Roman" w:hAnsi="Times New Roman" w:cs="Times New Roman"/>
                <w:color w:val="000000"/>
                <w:sz w:val="24"/>
                <w:szCs w:val="24"/>
              </w:rPr>
              <w:t>.202</w:t>
            </w:r>
            <w:bookmarkStart w:id="0" w:name="_GoBack"/>
            <w:bookmarkEnd w:id="0"/>
            <w:r w:rsidR="00BE3C12" w:rsidRPr="00EA48EC">
              <w:rPr>
                <w:rFonts w:ascii="Times New Roman" w:eastAsia="Times New Roman" w:hAnsi="Times New Roman" w:cs="Times New Roman"/>
                <w:color w:val="000000"/>
                <w:sz w:val="24"/>
                <w:szCs w:val="24"/>
              </w:rPr>
              <w:t>2</w:t>
            </w:r>
            <w:r w:rsidR="005C5C83" w:rsidRPr="00EA48EC">
              <w:rPr>
                <w:rFonts w:ascii="Times New Roman" w:eastAsia="Times New Roman" w:hAnsi="Times New Roman" w:cs="Times New Roman"/>
                <w:color w:val="000000"/>
                <w:sz w:val="24"/>
                <w:szCs w:val="24"/>
              </w:rPr>
              <w:t xml:space="preserve"> р.</w:t>
            </w:r>
          </w:p>
        </w:tc>
      </w:tr>
      <w:tr w:rsidR="002049E6" w14:paraId="3FCBA218" w14:textId="77777777">
        <w:trPr>
          <w:trHeight w:val="522"/>
          <w:jc w:val="center"/>
        </w:trPr>
        <w:tc>
          <w:tcPr>
            <w:tcW w:w="570" w:type="dxa"/>
          </w:tcPr>
          <w:p w14:paraId="12E96CFE" w14:textId="77777777"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507" w:type="dxa"/>
            <w:gridSpan w:val="2"/>
          </w:tcPr>
          <w:p w14:paraId="20070E70" w14:textId="77777777" w:rsidR="002049E6"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5919" w:type="dxa"/>
          </w:tcPr>
          <w:p w14:paraId="49C1A113" w14:textId="77777777" w:rsidR="002049E6"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 Учасники (резиденти та нерезиденти) всіх форм власності та організаційно-правових форм беруть </w:t>
            </w:r>
            <w:r>
              <w:rPr>
                <w:rFonts w:ascii="Times New Roman" w:eastAsia="Times New Roman" w:hAnsi="Times New Roman" w:cs="Times New Roman"/>
                <w:color w:val="000000"/>
                <w:sz w:val="24"/>
                <w:szCs w:val="24"/>
              </w:rPr>
              <w:lastRenderedPageBreak/>
              <w:t xml:space="preserve">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p w14:paraId="244D2D32" w14:textId="77777777" w:rsidR="002049E6"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2049E6" w14:paraId="395CBF0A" w14:textId="77777777">
        <w:trPr>
          <w:trHeight w:val="522"/>
          <w:jc w:val="center"/>
        </w:trPr>
        <w:tc>
          <w:tcPr>
            <w:tcW w:w="570" w:type="dxa"/>
          </w:tcPr>
          <w:p w14:paraId="02163EC6" w14:textId="77777777"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3507" w:type="dxa"/>
            <w:gridSpan w:val="2"/>
          </w:tcPr>
          <w:p w14:paraId="2A72F36B" w14:textId="77777777"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14:paraId="360A9557" w14:textId="77777777" w:rsidR="00624829" w:rsidRPr="00624829" w:rsidRDefault="000C1E07" w:rsidP="0062482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6.1. </w:t>
            </w:r>
            <w:r w:rsidR="00624829" w:rsidRPr="00624829">
              <w:rPr>
                <w:rFonts w:ascii="Times New Roman" w:eastAsia="Times New Roman" w:hAnsi="Times New Roman" w:cs="Times New Roman"/>
                <w:color w:val="000000"/>
                <w:sz w:val="24"/>
                <w:szCs w:val="24"/>
              </w:rPr>
              <w:t>Валютою тендерної пропозиції є гривня.</w:t>
            </w:r>
          </w:p>
          <w:p w14:paraId="4E8E04D8" w14:textId="4F0FFEAD" w:rsidR="002049E6" w:rsidRDefault="00624829" w:rsidP="00624829">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624829">
              <w:rPr>
                <w:rFonts w:ascii="Times New Roman" w:eastAsia="Times New Roman" w:hAnsi="Times New Roman" w:cs="Times New Roman"/>
                <w:color w:val="000000"/>
                <w:sz w:val="24"/>
                <w:szCs w:val="24"/>
              </w:rPr>
              <w:t>Учасник визначає ціни на товари, які він пропонує надати за Договором, з урахуванням податків і зборів, що сплачуються або мають бути сплачені, усіх інших витрат.</w:t>
            </w:r>
          </w:p>
        </w:tc>
      </w:tr>
      <w:tr w:rsidR="002049E6" w14:paraId="3D2EB293" w14:textId="77777777">
        <w:trPr>
          <w:trHeight w:val="522"/>
          <w:jc w:val="center"/>
        </w:trPr>
        <w:tc>
          <w:tcPr>
            <w:tcW w:w="570" w:type="dxa"/>
          </w:tcPr>
          <w:p w14:paraId="3619C40A" w14:textId="77777777"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507" w:type="dxa"/>
            <w:gridSpan w:val="2"/>
            <w:vAlign w:val="center"/>
          </w:tcPr>
          <w:p w14:paraId="15829292" w14:textId="77777777"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14:paraId="4D3DA3D6" w14:textId="77777777"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7.1. 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w:t>
            </w:r>
          </w:p>
          <w:p w14:paraId="50C31671" w14:textId="77777777"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6740D4C0" w14:textId="77777777"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2A7E56" w14:paraId="6180B2B2" w14:textId="77777777" w:rsidTr="00624829">
        <w:trPr>
          <w:trHeight w:val="522"/>
          <w:jc w:val="center"/>
        </w:trPr>
        <w:tc>
          <w:tcPr>
            <w:tcW w:w="570" w:type="dxa"/>
          </w:tcPr>
          <w:p w14:paraId="42BD882F" w14:textId="636DD392" w:rsidR="002A7E56" w:rsidRDefault="002A7E56" w:rsidP="002A7E56">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sz w:val="24"/>
                <w:szCs w:val="24"/>
                <w:lang w:eastAsia="ru-RU"/>
              </w:rPr>
              <w:t>8</w:t>
            </w:r>
          </w:p>
        </w:tc>
        <w:tc>
          <w:tcPr>
            <w:tcW w:w="3507" w:type="dxa"/>
            <w:gridSpan w:val="2"/>
          </w:tcPr>
          <w:p w14:paraId="73BC8306" w14:textId="77777777" w:rsidR="002A7E56" w:rsidRPr="002A7E56" w:rsidRDefault="002A7E56" w:rsidP="002A7E56">
            <w:pPr>
              <w:widowControl w:val="0"/>
              <w:pBdr>
                <w:top w:val="nil"/>
                <w:left w:val="nil"/>
                <w:bottom w:val="nil"/>
                <w:right w:val="nil"/>
                <w:between w:val="nil"/>
              </w:pBdr>
              <w:rPr>
                <w:rFonts w:ascii="Times New Roman" w:eastAsia="Times New Roman" w:hAnsi="Times New Roman"/>
                <w:b/>
                <w:bCs/>
                <w:sz w:val="24"/>
                <w:szCs w:val="24"/>
                <w:lang w:eastAsia="ru-RU"/>
              </w:rPr>
            </w:pPr>
            <w:r w:rsidRPr="002A7E56">
              <w:rPr>
                <w:rFonts w:ascii="Times New Roman" w:eastAsia="Times New Roman" w:hAnsi="Times New Roman"/>
                <w:b/>
                <w:bCs/>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7C1E5D65" w14:textId="5EC62D16" w:rsidR="002A7E56" w:rsidRDefault="002A7E56" w:rsidP="002A7E56">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5919" w:type="dxa"/>
          </w:tcPr>
          <w:p w14:paraId="336C4F43" w14:textId="77777777" w:rsidR="002A7E56" w:rsidRDefault="002A7E56" w:rsidP="002A7E5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33F1E23B" w14:textId="5D298DF6"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w:t>
            </w:r>
          </w:p>
        </w:tc>
      </w:tr>
      <w:tr w:rsidR="002A7E56" w14:paraId="75E53390" w14:textId="77777777">
        <w:trPr>
          <w:trHeight w:val="522"/>
          <w:jc w:val="center"/>
        </w:trPr>
        <w:tc>
          <w:tcPr>
            <w:tcW w:w="9996" w:type="dxa"/>
            <w:gridSpan w:val="4"/>
            <w:shd w:val="clear" w:color="auto" w:fill="A5A5A5"/>
            <w:vAlign w:val="center"/>
          </w:tcPr>
          <w:p w14:paraId="43858FAA" w14:textId="77777777" w:rsidR="002A7E56" w:rsidRDefault="002A7E56" w:rsidP="002A7E5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2A7E56" w14:paraId="2467C410" w14:textId="77777777">
        <w:trPr>
          <w:trHeight w:val="522"/>
          <w:jc w:val="center"/>
        </w:trPr>
        <w:tc>
          <w:tcPr>
            <w:tcW w:w="570" w:type="dxa"/>
          </w:tcPr>
          <w:p w14:paraId="74F80E1A"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6B41DFC6"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14:paraId="2C5BE30C" w14:textId="77777777" w:rsidR="002A7E56" w:rsidRDefault="002A7E56" w:rsidP="002A7E56">
            <w:pPr>
              <w:pStyle w:val="ad"/>
              <w:widowControl w:val="0"/>
              <w:numPr>
                <w:ilvl w:val="1"/>
                <w:numId w:val="37"/>
              </w:numPr>
              <w:pBdr>
                <w:top w:val="nil"/>
                <w:left w:val="nil"/>
                <w:bottom w:val="nil"/>
                <w:right w:val="nil"/>
                <w:between w:val="nil"/>
              </w:pBdr>
              <w:jc w:val="both"/>
              <w:rPr>
                <w:rFonts w:ascii="Times New Roman" w:eastAsia="Times New Roman" w:hAnsi="Times New Roman" w:cs="Times New Roman"/>
                <w:color w:val="000000"/>
                <w:sz w:val="24"/>
                <w:szCs w:val="24"/>
              </w:rPr>
            </w:pPr>
            <w:r w:rsidRPr="002A7E56">
              <w:rPr>
                <w:rFonts w:ascii="Times New Roman" w:eastAsia="Times New Roman" w:hAnsi="Times New Roman" w:cs="Times New Roman"/>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A7E56">
              <w:rPr>
                <w:rFonts w:ascii="Times New Roman" w:eastAsia="Times New Roman" w:hAnsi="Times New Roman" w:cs="Times New Roman"/>
                <w:color w:val="000000"/>
                <w:sz w:val="24"/>
                <w:szCs w:val="24"/>
              </w:rPr>
              <w:t>закупівель</w:t>
            </w:r>
            <w:proofErr w:type="spellEnd"/>
            <w:r w:rsidRPr="002A7E56">
              <w:rPr>
                <w:rFonts w:ascii="Times New Roman" w:eastAsia="Times New Roman" w:hAnsi="Times New Roman" w:cs="Times New Roman"/>
                <w:color w:val="000000"/>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2A7E56">
              <w:rPr>
                <w:rFonts w:ascii="Times New Roman" w:eastAsia="Times New Roman" w:hAnsi="Times New Roman" w:cs="Times New Roman"/>
                <w:color w:val="000000"/>
                <w:sz w:val="24"/>
                <w:szCs w:val="24"/>
              </w:rPr>
              <w:t>закупівель</w:t>
            </w:r>
            <w:proofErr w:type="spellEnd"/>
            <w:r w:rsidRPr="002A7E56">
              <w:rPr>
                <w:rFonts w:ascii="Times New Roman" w:eastAsia="Times New Roman" w:hAnsi="Times New Roman" w:cs="Times New Roman"/>
                <w:color w:val="000000"/>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2A7E56">
              <w:rPr>
                <w:rFonts w:ascii="Times New Roman" w:eastAsia="Times New Roman" w:hAnsi="Times New Roman" w:cs="Times New Roman"/>
                <w:color w:val="000000"/>
                <w:sz w:val="24"/>
                <w:szCs w:val="24"/>
              </w:rPr>
              <w:t>закупівель</w:t>
            </w:r>
            <w:proofErr w:type="spellEnd"/>
            <w:r w:rsidRPr="002A7E56">
              <w:rPr>
                <w:rFonts w:ascii="Times New Roman" w:eastAsia="Times New Roman" w:hAnsi="Times New Roman" w:cs="Times New Roman"/>
                <w:color w:val="000000"/>
                <w:sz w:val="24"/>
                <w:szCs w:val="24"/>
              </w:rPr>
              <w:t>.</w:t>
            </w:r>
          </w:p>
          <w:p w14:paraId="1AD8683D" w14:textId="77777777" w:rsidR="002A7E56" w:rsidRDefault="002A7E56" w:rsidP="002A7E56">
            <w:pPr>
              <w:pStyle w:val="ad"/>
              <w:widowControl w:val="0"/>
              <w:numPr>
                <w:ilvl w:val="1"/>
                <w:numId w:val="37"/>
              </w:numPr>
              <w:pBdr>
                <w:top w:val="nil"/>
                <w:left w:val="nil"/>
                <w:bottom w:val="nil"/>
                <w:right w:val="nil"/>
                <w:between w:val="nil"/>
              </w:pBdr>
              <w:jc w:val="both"/>
              <w:rPr>
                <w:rFonts w:ascii="Times New Roman" w:eastAsia="Times New Roman" w:hAnsi="Times New Roman" w:cs="Times New Roman"/>
                <w:color w:val="000000"/>
                <w:sz w:val="24"/>
                <w:szCs w:val="24"/>
              </w:rPr>
            </w:pPr>
            <w:r w:rsidRPr="002A7E56">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вимог законодавства у сфері </w:t>
            </w:r>
            <w:r w:rsidRPr="002A7E56">
              <w:rPr>
                <w:rFonts w:ascii="Times New Roman" w:eastAsia="Times New Roman" w:hAnsi="Times New Roman" w:cs="Times New Roman"/>
                <w:color w:val="000000"/>
                <w:sz w:val="24"/>
                <w:szCs w:val="24"/>
              </w:rPr>
              <w:lastRenderedPageBreak/>
              <w:t xml:space="preserve">публічних </w:t>
            </w:r>
            <w:proofErr w:type="spellStart"/>
            <w:r w:rsidRPr="002A7E56">
              <w:rPr>
                <w:rFonts w:ascii="Times New Roman" w:eastAsia="Times New Roman" w:hAnsi="Times New Roman" w:cs="Times New Roman"/>
                <w:color w:val="000000"/>
                <w:sz w:val="24"/>
                <w:szCs w:val="24"/>
              </w:rPr>
              <w:t>закупівель</w:t>
            </w:r>
            <w:proofErr w:type="spellEnd"/>
            <w:r w:rsidRPr="002A7E56">
              <w:rPr>
                <w:rFonts w:ascii="Times New Roman" w:eastAsia="Times New Roman" w:hAnsi="Times New Roman" w:cs="Times New Roman"/>
                <w:color w:val="000000"/>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A7E56">
              <w:rPr>
                <w:rFonts w:ascii="Times New Roman" w:eastAsia="Times New Roman" w:hAnsi="Times New Roman" w:cs="Times New Roman"/>
                <w:color w:val="000000"/>
                <w:sz w:val="24"/>
                <w:szCs w:val="24"/>
              </w:rPr>
              <w:t>внести</w:t>
            </w:r>
            <w:proofErr w:type="spellEnd"/>
            <w:r w:rsidRPr="002A7E56">
              <w:rPr>
                <w:rFonts w:ascii="Times New Roman" w:eastAsia="Times New Roman" w:hAnsi="Times New Roman" w:cs="Times New Roman"/>
                <w:color w:val="000000"/>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2A7E56">
              <w:rPr>
                <w:rFonts w:ascii="Times New Roman" w:eastAsia="Times New Roman" w:hAnsi="Times New Roman" w:cs="Times New Roman"/>
                <w:color w:val="000000"/>
                <w:sz w:val="24"/>
                <w:szCs w:val="24"/>
              </w:rPr>
              <w:t>закупівель</w:t>
            </w:r>
            <w:proofErr w:type="spellEnd"/>
            <w:r w:rsidRPr="002A7E56">
              <w:rPr>
                <w:rFonts w:ascii="Times New Roman" w:eastAsia="Times New Roman" w:hAnsi="Times New Roman" w:cs="Times New Roman"/>
                <w:color w:val="000000"/>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2164C76" w14:textId="77777777" w:rsidR="002A7E56" w:rsidRDefault="002A7E56" w:rsidP="002A7E56">
            <w:pPr>
              <w:pStyle w:val="ad"/>
              <w:widowControl w:val="0"/>
              <w:numPr>
                <w:ilvl w:val="1"/>
                <w:numId w:val="37"/>
              </w:numPr>
              <w:pBdr>
                <w:top w:val="nil"/>
                <w:left w:val="nil"/>
                <w:bottom w:val="nil"/>
                <w:right w:val="nil"/>
                <w:between w:val="nil"/>
              </w:pBdr>
              <w:jc w:val="both"/>
              <w:rPr>
                <w:rFonts w:ascii="Times New Roman" w:eastAsia="Times New Roman" w:hAnsi="Times New Roman" w:cs="Times New Roman"/>
                <w:color w:val="000000"/>
                <w:sz w:val="24"/>
                <w:szCs w:val="24"/>
              </w:rPr>
            </w:pPr>
            <w:r w:rsidRPr="002A7E56">
              <w:rPr>
                <w:rFonts w:ascii="Times New Roman" w:eastAsia="Times New Roman" w:hAnsi="Times New Roman" w:cs="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2A7E56">
              <w:rPr>
                <w:rFonts w:ascii="Times New Roman" w:eastAsia="Times New Roman" w:hAnsi="Times New Roman" w:cs="Times New Roman"/>
                <w:color w:val="000000"/>
                <w:sz w:val="24"/>
                <w:szCs w:val="24"/>
              </w:rPr>
              <w:t>закупівель</w:t>
            </w:r>
            <w:proofErr w:type="spellEnd"/>
            <w:r w:rsidRPr="002A7E56">
              <w:rPr>
                <w:rFonts w:ascii="Times New Roman" w:eastAsia="Times New Roman" w:hAnsi="Times New Roman" w:cs="Times New Roman"/>
                <w:color w:val="000000"/>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A7E56">
              <w:rPr>
                <w:rFonts w:ascii="Times New Roman" w:eastAsia="Times New Roman" w:hAnsi="Times New Roman" w:cs="Times New Roman"/>
                <w:color w:val="000000"/>
                <w:sz w:val="24"/>
                <w:szCs w:val="24"/>
              </w:rPr>
              <w:t>машинозчитувальному</w:t>
            </w:r>
            <w:proofErr w:type="spellEnd"/>
            <w:r w:rsidRPr="002A7E56">
              <w:rPr>
                <w:rFonts w:ascii="Times New Roman" w:eastAsia="Times New Roman" w:hAnsi="Times New Roman" w:cs="Times New Roman"/>
                <w:color w:val="000000"/>
                <w:sz w:val="24"/>
                <w:szCs w:val="24"/>
              </w:rPr>
              <w:t xml:space="preserve"> форматі розміщуються в електронній системі </w:t>
            </w:r>
            <w:proofErr w:type="spellStart"/>
            <w:r w:rsidRPr="002A7E56">
              <w:rPr>
                <w:rFonts w:ascii="Times New Roman" w:eastAsia="Times New Roman" w:hAnsi="Times New Roman" w:cs="Times New Roman"/>
                <w:color w:val="000000"/>
                <w:sz w:val="24"/>
                <w:szCs w:val="24"/>
              </w:rPr>
              <w:t>закупівель</w:t>
            </w:r>
            <w:proofErr w:type="spellEnd"/>
            <w:r w:rsidRPr="002A7E56">
              <w:rPr>
                <w:rFonts w:ascii="Times New Roman" w:eastAsia="Times New Roman" w:hAnsi="Times New Roman" w:cs="Times New Roman"/>
                <w:color w:val="000000"/>
                <w:sz w:val="24"/>
                <w:szCs w:val="24"/>
              </w:rPr>
              <w:t xml:space="preserve"> протягом одного дня з дати прийняття рішення про їх внесення.</w:t>
            </w:r>
          </w:p>
          <w:p w14:paraId="57B012A5" w14:textId="77777777" w:rsidR="002A7E56" w:rsidRDefault="002A7E56" w:rsidP="002A7E56">
            <w:pPr>
              <w:pStyle w:val="ad"/>
              <w:widowControl w:val="0"/>
              <w:numPr>
                <w:ilvl w:val="1"/>
                <w:numId w:val="37"/>
              </w:numPr>
              <w:pBdr>
                <w:top w:val="nil"/>
                <w:left w:val="nil"/>
                <w:bottom w:val="nil"/>
                <w:right w:val="nil"/>
                <w:between w:val="nil"/>
              </w:pBdr>
              <w:jc w:val="both"/>
              <w:rPr>
                <w:rFonts w:ascii="Times New Roman" w:eastAsia="Times New Roman" w:hAnsi="Times New Roman" w:cs="Times New Roman"/>
                <w:color w:val="000000"/>
                <w:sz w:val="24"/>
                <w:szCs w:val="24"/>
              </w:rPr>
            </w:pPr>
            <w:r w:rsidRPr="002A7E56">
              <w:rPr>
                <w:rFonts w:ascii="Times New Roman" w:eastAsia="Times New Roman" w:hAnsi="Times New Roman" w:cs="Times New Roman"/>
                <w:color w:val="000000"/>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2A7E56">
              <w:rPr>
                <w:rFonts w:ascii="Times New Roman" w:eastAsia="Times New Roman" w:hAnsi="Times New Roman" w:cs="Times New Roman"/>
                <w:color w:val="000000"/>
                <w:sz w:val="24"/>
                <w:szCs w:val="24"/>
              </w:rPr>
              <w:t>закупівель</w:t>
            </w:r>
            <w:proofErr w:type="spellEnd"/>
            <w:r w:rsidRPr="002A7E56">
              <w:rPr>
                <w:rFonts w:ascii="Times New Roman" w:eastAsia="Times New Roman" w:hAnsi="Times New Roman" w:cs="Times New Roman"/>
                <w:color w:val="000000"/>
                <w:sz w:val="24"/>
                <w:szCs w:val="24"/>
              </w:rPr>
              <w:t xml:space="preserve"> автоматично зупиняє перебіг відкритих торгів.</w:t>
            </w:r>
          </w:p>
          <w:p w14:paraId="7A6301DC" w14:textId="77777777" w:rsidR="002A7E56" w:rsidRDefault="002A7E56" w:rsidP="002A7E56">
            <w:pPr>
              <w:pStyle w:val="ad"/>
              <w:widowControl w:val="0"/>
              <w:numPr>
                <w:ilvl w:val="1"/>
                <w:numId w:val="37"/>
              </w:numPr>
              <w:pBdr>
                <w:top w:val="nil"/>
                <w:left w:val="nil"/>
                <w:bottom w:val="nil"/>
                <w:right w:val="nil"/>
                <w:between w:val="nil"/>
              </w:pBdr>
              <w:jc w:val="both"/>
              <w:rPr>
                <w:rFonts w:ascii="Times New Roman" w:eastAsia="Times New Roman" w:hAnsi="Times New Roman" w:cs="Times New Roman"/>
                <w:color w:val="000000"/>
                <w:sz w:val="24"/>
                <w:szCs w:val="24"/>
              </w:rPr>
            </w:pPr>
            <w:r w:rsidRPr="002A7E56">
              <w:rPr>
                <w:rFonts w:ascii="Times New Roman" w:eastAsia="Times New Roman" w:hAnsi="Times New Roman" w:cs="Times New Roman"/>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A7E56">
              <w:rPr>
                <w:rFonts w:ascii="Times New Roman" w:eastAsia="Times New Roman" w:hAnsi="Times New Roman" w:cs="Times New Roman"/>
                <w:color w:val="000000"/>
                <w:sz w:val="24"/>
                <w:szCs w:val="24"/>
              </w:rPr>
              <w:t>закупівель</w:t>
            </w:r>
            <w:proofErr w:type="spellEnd"/>
            <w:r w:rsidRPr="002A7E56">
              <w:rPr>
                <w:rFonts w:ascii="Times New Roman" w:eastAsia="Times New Roman" w:hAnsi="Times New Roman" w:cs="Times New Roman"/>
                <w:color w:val="000000"/>
                <w:sz w:val="24"/>
                <w:szCs w:val="24"/>
              </w:rPr>
              <w:t xml:space="preserve"> з одночасним продовженням строку подання тендерних пропозицій не менш як на чотири дні.</w:t>
            </w:r>
          </w:p>
          <w:p w14:paraId="650C500C" w14:textId="0404814B" w:rsidR="00624829" w:rsidRPr="00624829" w:rsidRDefault="00624829" w:rsidP="0062482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A2A63">
              <w:rPr>
                <w:rFonts w:ascii="Times New Roman" w:hAnsi="Times New Roman"/>
                <w:sz w:val="24"/>
                <w:szCs w:val="24"/>
              </w:rPr>
              <w:t>Зазначена у цій частині інформація оприлюднюється замовником відповідно до статті 10 Закону</w:t>
            </w:r>
            <w:r w:rsidRPr="00C27373">
              <w:rPr>
                <w:rFonts w:ascii="Times New Roman" w:hAnsi="Times New Roman"/>
                <w:sz w:val="24"/>
                <w:szCs w:val="24"/>
              </w:rPr>
              <w:t xml:space="preserve"> з урахуванням особливостей, визначених пунктом </w:t>
            </w:r>
            <w:r>
              <w:rPr>
                <w:rFonts w:ascii="Times New Roman" w:hAnsi="Times New Roman"/>
                <w:sz w:val="24"/>
                <w:szCs w:val="24"/>
              </w:rPr>
              <w:t>51</w:t>
            </w:r>
            <w:r w:rsidRPr="00C27373">
              <w:rPr>
                <w:rFonts w:ascii="Times New Roman" w:hAnsi="Times New Roman"/>
                <w:sz w:val="24"/>
                <w:szCs w:val="24"/>
              </w:rPr>
              <w:t xml:space="preserve"> постанови КМУ № 1178 від 12.10.2022</w:t>
            </w:r>
            <w:r w:rsidRPr="00FA2A63">
              <w:rPr>
                <w:rFonts w:ascii="Times New Roman" w:hAnsi="Times New Roman"/>
                <w:sz w:val="24"/>
                <w:szCs w:val="24"/>
              </w:rPr>
              <w:t>.</w:t>
            </w:r>
          </w:p>
        </w:tc>
      </w:tr>
      <w:tr w:rsidR="002A7E56" w14:paraId="3C7B1FCD" w14:textId="77777777">
        <w:trPr>
          <w:trHeight w:val="522"/>
          <w:jc w:val="center"/>
        </w:trPr>
        <w:tc>
          <w:tcPr>
            <w:tcW w:w="570" w:type="dxa"/>
          </w:tcPr>
          <w:p w14:paraId="3BD95C46" w14:textId="77777777" w:rsidR="002A7E56" w:rsidRDefault="002A7E56" w:rsidP="002A7E5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14:paraId="1CB5C7B1"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до тендерної документації</w:t>
            </w:r>
          </w:p>
        </w:tc>
        <w:tc>
          <w:tcPr>
            <w:tcW w:w="5919" w:type="dxa"/>
          </w:tcPr>
          <w:p w14:paraId="0D02C8FF" w14:textId="7102D6AA" w:rsidR="002A7E56" w:rsidRP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w:t>
            </w:r>
            <w:r w:rsidRPr="002A7E56">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2A7E56">
              <w:rPr>
                <w:rFonts w:ascii="Times New Roman" w:eastAsia="Times New Roman" w:hAnsi="Times New Roman" w:cs="Times New Roman"/>
                <w:color w:val="000000"/>
                <w:sz w:val="24"/>
                <w:szCs w:val="24"/>
              </w:rPr>
              <w:t>закупівель</w:t>
            </w:r>
            <w:proofErr w:type="spellEnd"/>
            <w:r w:rsidRPr="002A7E56">
              <w:rPr>
                <w:rFonts w:ascii="Times New Roman" w:eastAsia="Times New Roman" w:hAnsi="Times New Roman" w:cs="Times New Roman"/>
                <w:color w:val="000000"/>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A7E56">
              <w:rPr>
                <w:rFonts w:ascii="Times New Roman" w:eastAsia="Times New Roman" w:hAnsi="Times New Roman" w:cs="Times New Roman"/>
                <w:color w:val="000000"/>
                <w:sz w:val="24"/>
                <w:szCs w:val="24"/>
              </w:rPr>
              <w:t>внести</w:t>
            </w:r>
            <w:proofErr w:type="spellEnd"/>
            <w:r w:rsidRPr="002A7E56">
              <w:rPr>
                <w:rFonts w:ascii="Times New Roman" w:eastAsia="Times New Roman" w:hAnsi="Times New Roman" w:cs="Times New Roman"/>
                <w:color w:val="000000"/>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2A7E56">
              <w:rPr>
                <w:rFonts w:ascii="Times New Roman" w:eastAsia="Times New Roman" w:hAnsi="Times New Roman" w:cs="Times New Roman"/>
                <w:color w:val="000000"/>
                <w:sz w:val="24"/>
                <w:szCs w:val="24"/>
              </w:rPr>
              <w:t>закупівель</w:t>
            </w:r>
            <w:proofErr w:type="spellEnd"/>
            <w:r w:rsidRPr="002A7E56">
              <w:rPr>
                <w:rFonts w:ascii="Times New Roman" w:eastAsia="Times New Roman" w:hAnsi="Times New Roman" w:cs="Times New Roman"/>
                <w:color w:val="000000"/>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151B687"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w:t>
            </w:r>
            <w:r w:rsidRPr="002A7E56">
              <w:rPr>
                <w:rFonts w:ascii="Times New Roman" w:eastAsia="Times New Roman" w:hAnsi="Times New Roman" w:cs="Times New Roman"/>
                <w:color w:val="000000"/>
                <w:sz w:val="24"/>
                <w:szCs w:val="24"/>
              </w:rPr>
              <w:t xml:space="preserve">Зміни, що вносяться замовником до тендерної </w:t>
            </w:r>
            <w:r w:rsidRPr="002A7E56">
              <w:rPr>
                <w:rFonts w:ascii="Times New Roman" w:eastAsia="Times New Roman" w:hAnsi="Times New Roman" w:cs="Times New Roman"/>
                <w:color w:val="000000"/>
                <w:sz w:val="24"/>
                <w:szCs w:val="24"/>
              </w:rPr>
              <w:lastRenderedPageBreak/>
              <w:t xml:space="preserve">документації, розміщуються та відображаються в електронній системі </w:t>
            </w:r>
            <w:proofErr w:type="spellStart"/>
            <w:r w:rsidRPr="002A7E56">
              <w:rPr>
                <w:rFonts w:ascii="Times New Roman" w:eastAsia="Times New Roman" w:hAnsi="Times New Roman" w:cs="Times New Roman"/>
                <w:color w:val="000000"/>
                <w:sz w:val="24"/>
                <w:szCs w:val="24"/>
              </w:rPr>
              <w:t>закупівель</w:t>
            </w:r>
            <w:proofErr w:type="spellEnd"/>
            <w:r w:rsidRPr="002A7E56">
              <w:rPr>
                <w:rFonts w:ascii="Times New Roman" w:eastAsia="Times New Roman" w:hAnsi="Times New Roman" w:cs="Times New Roman"/>
                <w:color w:val="000000"/>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Pr>
                <w:rFonts w:ascii="Times New Roman" w:eastAsia="Times New Roman" w:hAnsi="Times New Roman" w:cs="Times New Roman"/>
                <w:color w:val="000000"/>
                <w:sz w:val="24"/>
                <w:szCs w:val="24"/>
              </w:rPr>
              <w:t xml:space="preserve">2.3. </w:t>
            </w:r>
            <w:r w:rsidRPr="002A7E56">
              <w:rPr>
                <w:rFonts w:ascii="Times New Roman" w:eastAsia="Times New Roman" w:hAnsi="Times New Roman" w:cs="Times New Roman"/>
                <w:color w:val="000000"/>
                <w:sz w:val="24"/>
                <w:szCs w:val="24"/>
              </w:rPr>
              <w:t xml:space="preserve">Зміни до тендерної документації у </w:t>
            </w:r>
            <w:proofErr w:type="spellStart"/>
            <w:r w:rsidRPr="002A7E56">
              <w:rPr>
                <w:rFonts w:ascii="Times New Roman" w:eastAsia="Times New Roman" w:hAnsi="Times New Roman" w:cs="Times New Roman"/>
                <w:color w:val="000000"/>
                <w:sz w:val="24"/>
                <w:szCs w:val="24"/>
              </w:rPr>
              <w:t>машинозчитувальному</w:t>
            </w:r>
            <w:proofErr w:type="spellEnd"/>
            <w:r w:rsidRPr="002A7E56">
              <w:rPr>
                <w:rFonts w:ascii="Times New Roman" w:eastAsia="Times New Roman" w:hAnsi="Times New Roman" w:cs="Times New Roman"/>
                <w:color w:val="000000"/>
                <w:sz w:val="24"/>
                <w:szCs w:val="24"/>
              </w:rPr>
              <w:t xml:space="preserve"> форматі розміщуються в електронній системі </w:t>
            </w:r>
            <w:proofErr w:type="spellStart"/>
            <w:r w:rsidRPr="002A7E56">
              <w:rPr>
                <w:rFonts w:ascii="Times New Roman" w:eastAsia="Times New Roman" w:hAnsi="Times New Roman" w:cs="Times New Roman"/>
                <w:color w:val="000000"/>
                <w:sz w:val="24"/>
                <w:szCs w:val="24"/>
              </w:rPr>
              <w:t>закупівель</w:t>
            </w:r>
            <w:proofErr w:type="spellEnd"/>
            <w:r w:rsidRPr="002A7E56">
              <w:rPr>
                <w:rFonts w:ascii="Times New Roman" w:eastAsia="Times New Roman" w:hAnsi="Times New Roman" w:cs="Times New Roman"/>
                <w:color w:val="000000"/>
                <w:sz w:val="24"/>
                <w:szCs w:val="24"/>
              </w:rPr>
              <w:t xml:space="preserve"> протягом одного дня з дати прийняття рішення про їх внесення.</w:t>
            </w:r>
          </w:p>
          <w:p w14:paraId="56BD6FE9" w14:textId="6A3CBE80" w:rsidR="00624829" w:rsidRDefault="00624829"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A2A63">
              <w:rPr>
                <w:rFonts w:ascii="Times New Roman" w:hAnsi="Times New Roman"/>
                <w:sz w:val="24"/>
                <w:szCs w:val="24"/>
              </w:rPr>
              <w:t>Зазначена у цій частині інформація оприлюднюється замовником відповідно до статті 10 Закону</w:t>
            </w:r>
            <w:r>
              <w:rPr>
                <w:rFonts w:ascii="Times New Roman" w:hAnsi="Times New Roman"/>
                <w:sz w:val="24"/>
                <w:szCs w:val="24"/>
              </w:rPr>
              <w:t xml:space="preserve"> </w:t>
            </w:r>
            <w:r w:rsidRPr="00C27373">
              <w:rPr>
                <w:rFonts w:ascii="Times New Roman" w:hAnsi="Times New Roman"/>
                <w:sz w:val="24"/>
                <w:szCs w:val="24"/>
              </w:rPr>
              <w:t xml:space="preserve">з урахуванням особливостей, визначених пунктом </w:t>
            </w:r>
            <w:r>
              <w:rPr>
                <w:rFonts w:ascii="Times New Roman" w:hAnsi="Times New Roman"/>
                <w:sz w:val="24"/>
                <w:szCs w:val="24"/>
              </w:rPr>
              <w:t>51</w:t>
            </w:r>
            <w:r w:rsidRPr="00C27373">
              <w:rPr>
                <w:rFonts w:ascii="Times New Roman" w:hAnsi="Times New Roman"/>
                <w:sz w:val="24"/>
                <w:szCs w:val="24"/>
              </w:rPr>
              <w:t xml:space="preserve"> постанови КМУ № 1178 від 12.10.2022</w:t>
            </w:r>
            <w:r w:rsidRPr="00FA2A63">
              <w:rPr>
                <w:rFonts w:ascii="Times New Roman" w:hAnsi="Times New Roman"/>
                <w:sz w:val="24"/>
                <w:szCs w:val="24"/>
              </w:rPr>
              <w:t>.</w:t>
            </w:r>
          </w:p>
        </w:tc>
      </w:tr>
      <w:tr w:rsidR="002A7E56" w14:paraId="74DC7318" w14:textId="77777777">
        <w:trPr>
          <w:trHeight w:val="522"/>
          <w:jc w:val="center"/>
        </w:trPr>
        <w:tc>
          <w:tcPr>
            <w:tcW w:w="9996" w:type="dxa"/>
            <w:gridSpan w:val="4"/>
            <w:shd w:val="clear" w:color="auto" w:fill="A5A5A5"/>
            <w:vAlign w:val="center"/>
          </w:tcPr>
          <w:p w14:paraId="5A7FD35D" w14:textId="77777777" w:rsidR="002A7E56" w:rsidRDefault="002A7E56" w:rsidP="002A7E5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Розділ ІІІ. </w:t>
            </w:r>
            <w:bookmarkStart w:id="1" w:name="_Hlk38463201"/>
            <w:r>
              <w:rPr>
                <w:rFonts w:ascii="Times New Roman" w:eastAsia="Times New Roman" w:hAnsi="Times New Roman" w:cs="Times New Roman"/>
                <w:b/>
                <w:color w:val="000000"/>
                <w:sz w:val="24"/>
                <w:szCs w:val="24"/>
              </w:rPr>
              <w:t>Інструкція з підготовки тендерної пропозиції</w:t>
            </w:r>
            <w:bookmarkEnd w:id="1"/>
          </w:p>
        </w:tc>
      </w:tr>
      <w:tr w:rsidR="002A7E56" w14:paraId="4B008D05" w14:textId="77777777">
        <w:trPr>
          <w:trHeight w:val="522"/>
          <w:jc w:val="center"/>
        </w:trPr>
        <w:tc>
          <w:tcPr>
            <w:tcW w:w="570" w:type="dxa"/>
          </w:tcPr>
          <w:p w14:paraId="48385787" w14:textId="77777777" w:rsidR="002A7E56" w:rsidRDefault="002A7E56" w:rsidP="002A7E5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3482C0F7"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14:paraId="1731A54A"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669ECE63"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інформації та документів, що підтверджують відповідність учасника кваліфікаційним критеріям -</w:t>
            </w:r>
            <w:r>
              <w:t xml:space="preserve"> </w:t>
            </w:r>
            <w:r w:rsidRPr="005C5C83">
              <w:rPr>
                <w:rFonts w:ascii="Times New Roman" w:eastAsia="Times New Roman" w:hAnsi="Times New Roman" w:cs="Times New Roman"/>
                <w:color w:val="000000"/>
                <w:sz w:val="24"/>
                <w:szCs w:val="24"/>
              </w:rPr>
              <w:t>згідно Додатку 1 до цієї тендерної документації;</w:t>
            </w:r>
          </w:p>
          <w:p w14:paraId="7560A93E"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інформації щодо відповідності учасника вимогам, визначеним у статті 17 Закону -</w:t>
            </w:r>
            <w:r>
              <w:t xml:space="preserve"> </w:t>
            </w:r>
            <w:r w:rsidRPr="005C5C83">
              <w:rPr>
                <w:rFonts w:ascii="Times New Roman" w:eastAsia="Times New Roman" w:hAnsi="Times New Roman" w:cs="Times New Roman"/>
                <w:color w:val="000000"/>
                <w:sz w:val="24"/>
                <w:szCs w:val="24"/>
              </w:rPr>
              <w:t xml:space="preserve">згідно Додатку </w:t>
            </w:r>
            <w:r>
              <w:rPr>
                <w:rFonts w:ascii="Times New Roman" w:eastAsia="Times New Roman" w:hAnsi="Times New Roman" w:cs="Times New Roman"/>
                <w:color w:val="000000"/>
                <w:sz w:val="24"/>
                <w:szCs w:val="24"/>
              </w:rPr>
              <w:t>2</w:t>
            </w:r>
            <w:r w:rsidRPr="005C5C83">
              <w:rPr>
                <w:rFonts w:ascii="Times New Roman" w:eastAsia="Times New Roman" w:hAnsi="Times New Roman" w:cs="Times New Roman"/>
                <w:color w:val="000000"/>
                <w:sz w:val="24"/>
                <w:szCs w:val="24"/>
              </w:rPr>
              <w:t xml:space="preserve"> до цієї тендерної документації;</w:t>
            </w:r>
          </w:p>
          <w:p w14:paraId="1849A457"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w:t>
            </w:r>
            <w:r w:rsidRPr="005C5C83">
              <w:rPr>
                <w:rFonts w:ascii="Times New Roman" w:eastAsia="Times New Roman" w:hAnsi="Times New Roman" w:cs="Times New Roman"/>
                <w:color w:val="000000"/>
                <w:sz w:val="24"/>
                <w:szCs w:val="24"/>
              </w:rPr>
              <w:t xml:space="preserve"> Додатку </w:t>
            </w:r>
            <w:r>
              <w:rPr>
                <w:rFonts w:ascii="Times New Roman" w:eastAsia="Times New Roman" w:hAnsi="Times New Roman" w:cs="Times New Roman"/>
                <w:color w:val="000000"/>
                <w:sz w:val="24"/>
                <w:szCs w:val="24"/>
              </w:rPr>
              <w:t>3</w:t>
            </w:r>
            <w:r w:rsidRPr="005C5C83">
              <w:rPr>
                <w:rFonts w:ascii="Times New Roman" w:eastAsia="Times New Roman" w:hAnsi="Times New Roman" w:cs="Times New Roman"/>
                <w:color w:val="000000"/>
                <w:sz w:val="24"/>
                <w:szCs w:val="24"/>
              </w:rPr>
              <w:t xml:space="preserve"> до цієї тендерної документації;</w:t>
            </w:r>
          </w:p>
          <w:p w14:paraId="5C3257F9" w14:textId="782B7F2E"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текст проекту договору за підписом Учасника.</w:t>
            </w:r>
          </w:p>
          <w:p w14:paraId="1265D868"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875FC">
              <w:rPr>
                <w:rFonts w:ascii="Times New Roman" w:eastAsia="Times New Roman" w:hAnsi="Times New Roman" w:cs="Times New Roman"/>
                <w:color w:val="000000"/>
                <w:sz w:val="24"/>
                <w:szCs w:val="24"/>
              </w:rPr>
              <w:t xml:space="preserve">Цінову пропозицію </w:t>
            </w:r>
            <w:r w:rsidRPr="005C5C83">
              <w:rPr>
                <w:rFonts w:ascii="Times New Roman" w:eastAsia="Times New Roman" w:hAnsi="Times New Roman" w:cs="Times New Roman"/>
                <w:color w:val="000000"/>
                <w:sz w:val="24"/>
                <w:szCs w:val="24"/>
              </w:rPr>
              <w:t xml:space="preserve">згідно Додатку </w:t>
            </w:r>
            <w:r>
              <w:rPr>
                <w:rFonts w:ascii="Times New Roman" w:eastAsia="Times New Roman" w:hAnsi="Times New Roman" w:cs="Times New Roman"/>
                <w:color w:val="000000"/>
                <w:sz w:val="24"/>
                <w:szCs w:val="24"/>
              </w:rPr>
              <w:t>5</w:t>
            </w:r>
            <w:r w:rsidRPr="005C5C83">
              <w:rPr>
                <w:rFonts w:ascii="Times New Roman" w:eastAsia="Times New Roman" w:hAnsi="Times New Roman" w:cs="Times New Roman"/>
                <w:color w:val="000000"/>
                <w:sz w:val="24"/>
                <w:szCs w:val="24"/>
              </w:rPr>
              <w:t xml:space="preserve"> до цієї тендерної документації</w:t>
            </w:r>
            <w:r>
              <w:rPr>
                <w:rFonts w:ascii="Times New Roman" w:eastAsia="Times New Roman" w:hAnsi="Times New Roman" w:cs="Times New Roman"/>
                <w:color w:val="000000"/>
                <w:sz w:val="24"/>
                <w:szCs w:val="24"/>
              </w:rPr>
              <w:t>;</w:t>
            </w:r>
          </w:p>
          <w:p w14:paraId="682BC54D"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bookmarkStart w:id="2" w:name="_Hlk38555504"/>
            <w:r w:rsidRPr="00347006">
              <w:rPr>
                <w:rFonts w:ascii="Times New Roman" w:eastAsia="Times New Roman" w:hAnsi="Times New Roman" w:cs="Times New Roman"/>
                <w:color w:val="000000"/>
                <w:sz w:val="24"/>
                <w:szCs w:val="24"/>
              </w:rPr>
              <w:t>інш</w:t>
            </w:r>
            <w:r>
              <w:rPr>
                <w:rFonts w:ascii="Times New Roman" w:eastAsia="Times New Roman" w:hAnsi="Times New Roman" w:cs="Times New Roman"/>
                <w:color w:val="000000"/>
                <w:sz w:val="24"/>
                <w:szCs w:val="24"/>
              </w:rPr>
              <w:t>і</w:t>
            </w:r>
            <w:r w:rsidRPr="0034700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вимоги </w:t>
            </w:r>
            <w:r w:rsidRPr="00347006">
              <w:rPr>
                <w:rFonts w:ascii="Times New Roman" w:eastAsia="Times New Roman" w:hAnsi="Times New Roman" w:cs="Times New Roman"/>
                <w:color w:val="000000"/>
                <w:sz w:val="24"/>
                <w:szCs w:val="24"/>
              </w:rPr>
              <w:t>як</w:t>
            </w:r>
            <w:r>
              <w:rPr>
                <w:rFonts w:ascii="Times New Roman" w:eastAsia="Times New Roman" w:hAnsi="Times New Roman" w:cs="Times New Roman"/>
                <w:color w:val="000000"/>
                <w:sz w:val="24"/>
                <w:szCs w:val="24"/>
              </w:rPr>
              <w:t>і</w:t>
            </w:r>
            <w:r w:rsidRPr="00347006">
              <w:rPr>
                <w:rFonts w:ascii="Times New Roman" w:eastAsia="Times New Roman" w:hAnsi="Times New Roman" w:cs="Times New Roman"/>
                <w:color w:val="000000"/>
                <w:sz w:val="24"/>
                <w:szCs w:val="24"/>
              </w:rPr>
              <w:t xml:space="preserve"> замовник вважає за необхідне включити до тендерної документації</w:t>
            </w:r>
            <w:r>
              <w:rPr>
                <w:rFonts w:ascii="Times New Roman" w:eastAsia="Times New Roman" w:hAnsi="Times New Roman" w:cs="Times New Roman"/>
                <w:color w:val="000000"/>
                <w:sz w:val="24"/>
                <w:szCs w:val="24"/>
              </w:rPr>
              <w:t xml:space="preserve"> </w:t>
            </w:r>
            <w:bookmarkEnd w:id="2"/>
            <w:r w:rsidRPr="005C5C83">
              <w:rPr>
                <w:rFonts w:ascii="Times New Roman" w:eastAsia="Times New Roman" w:hAnsi="Times New Roman" w:cs="Times New Roman"/>
                <w:color w:val="000000"/>
                <w:sz w:val="24"/>
                <w:szCs w:val="24"/>
              </w:rPr>
              <w:t xml:space="preserve">згідно Додатку </w:t>
            </w:r>
            <w:r>
              <w:rPr>
                <w:rFonts w:ascii="Times New Roman" w:eastAsia="Times New Roman" w:hAnsi="Times New Roman" w:cs="Times New Roman"/>
                <w:color w:val="000000"/>
                <w:sz w:val="24"/>
                <w:szCs w:val="24"/>
              </w:rPr>
              <w:t>6</w:t>
            </w:r>
            <w:r w:rsidRPr="005C5C83">
              <w:rPr>
                <w:rFonts w:ascii="Times New Roman" w:eastAsia="Times New Roman" w:hAnsi="Times New Roman" w:cs="Times New Roman"/>
                <w:color w:val="000000"/>
                <w:sz w:val="24"/>
                <w:szCs w:val="24"/>
              </w:rPr>
              <w:t xml:space="preserve"> до цієї тендерної документації</w:t>
            </w:r>
            <w:r>
              <w:rPr>
                <w:rFonts w:ascii="Times New Roman" w:eastAsia="Times New Roman" w:hAnsi="Times New Roman" w:cs="Times New Roman"/>
                <w:color w:val="000000"/>
                <w:sz w:val="24"/>
                <w:szCs w:val="24"/>
              </w:rPr>
              <w:t>;</w:t>
            </w:r>
          </w:p>
          <w:p w14:paraId="723D0BA9"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AF559CB"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875FC">
              <w:rPr>
                <w:rFonts w:ascii="Times New Roman" w:eastAsia="Times New Roman" w:hAnsi="Times New Roman" w:cs="Times New Roman"/>
                <w:color w:val="000000"/>
                <w:sz w:val="24"/>
                <w:szCs w:val="24"/>
              </w:rPr>
              <w:t xml:space="preserve">документ, що </w:t>
            </w:r>
            <w:proofErr w:type="spellStart"/>
            <w:r w:rsidRPr="007875FC">
              <w:rPr>
                <w:rFonts w:ascii="Times New Roman" w:eastAsia="Times New Roman" w:hAnsi="Times New Roman" w:cs="Times New Roman"/>
                <w:color w:val="000000"/>
                <w:sz w:val="24"/>
                <w:szCs w:val="24"/>
              </w:rPr>
              <w:t>пiдтверджує</w:t>
            </w:r>
            <w:proofErr w:type="spellEnd"/>
            <w:r w:rsidRPr="007875FC">
              <w:rPr>
                <w:rFonts w:ascii="Times New Roman" w:eastAsia="Times New Roman" w:hAnsi="Times New Roman" w:cs="Times New Roman"/>
                <w:color w:val="000000"/>
                <w:sz w:val="24"/>
                <w:szCs w:val="24"/>
              </w:rPr>
              <w:t xml:space="preserve"> надання учасником забезпечення тендерної </w:t>
            </w:r>
            <w:proofErr w:type="spellStart"/>
            <w:r w:rsidRPr="007875FC">
              <w:rPr>
                <w:rFonts w:ascii="Times New Roman" w:eastAsia="Times New Roman" w:hAnsi="Times New Roman" w:cs="Times New Roman"/>
                <w:color w:val="000000"/>
                <w:sz w:val="24"/>
                <w:szCs w:val="24"/>
              </w:rPr>
              <w:t>пропозицiї</w:t>
            </w:r>
            <w:proofErr w:type="spellEnd"/>
            <w:r w:rsidRPr="007875FC">
              <w:rPr>
                <w:rFonts w:ascii="Times New Roman" w:eastAsia="Times New Roman" w:hAnsi="Times New Roman" w:cs="Times New Roman"/>
                <w:color w:val="000000"/>
                <w:sz w:val="24"/>
                <w:szCs w:val="24"/>
              </w:rPr>
              <w:t xml:space="preserve"> (якщо таке забезпечення передбачено оголошенням про проведення процедури </w:t>
            </w:r>
            <w:proofErr w:type="spellStart"/>
            <w:r w:rsidRPr="007875FC">
              <w:rPr>
                <w:rFonts w:ascii="Times New Roman" w:eastAsia="Times New Roman" w:hAnsi="Times New Roman" w:cs="Times New Roman"/>
                <w:color w:val="000000"/>
                <w:sz w:val="24"/>
                <w:szCs w:val="24"/>
              </w:rPr>
              <w:t>закупiвлі</w:t>
            </w:r>
            <w:proofErr w:type="spellEnd"/>
            <w:r w:rsidRPr="007875FC">
              <w:rPr>
                <w:rFonts w:ascii="Times New Roman" w:eastAsia="Times New Roman" w:hAnsi="Times New Roman" w:cs="Times New Roman"/>
                <w:color w:val="000000"/>
                <w:sz w:val="24"/>
                <w:szCs w:val="24"/>
              </w:rPr>
              <w:t>);</w:t>
            </w:r>
          </w:p>
          <w:p w14:paraId="21827CEA"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інших документів, необхідність подання яких у складі тендерної пропозиції передбачена умовами цієї </w:t>
            </w:r>
            <w:r>
              <w:rPr>
                <w:rFonts w:ascii="Times New Roman" w:eastAsia="Times New Roman" w:hAnsi="Times New Roman" w:cs="Times New Roman"/>
                <w:color w:val="000000"/>
                <w:sz w:val="24"/>
                <w:szCs w:val="24"/>
              </w:rPr>
              <w:lastRenderedPageBreak/>
              <w:t>документації.</w:t>
            </w:r>
          </w:p>
          <w:p w14:paraId="25FEF161"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407EDDF2"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Кожен учасник має право подати тільки одну тендерну пропозицію.</w:t>
            </w:r>
          </w:p>
          <w:p w14:paraId="5E15603C"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Всі визначені цією тендерною документацією документи тендерної пропозиції завантажуються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вигляді </w:t>
            </w:r>
            <w:proofErr w:type="spellStart"/>
            <w:r>
              <w:rPr>
                <w:rFonts w:ascii="Times New Roman" w:eastAsia="Times New Roman" w:hAnsi="Times New Roman" w:cs="Times New Roman"/>
                <w:color w:val="000000"/>
                <w:sz w:val="24"/>
                <w:szCs w:val="24"/>
              </w:rPr>
              <w:t>скан</w:t>
            </w:r>
            <w:proofErr w:type="spellEnd"/>
            <w:r>
              <w:rPr>
                <w:rFonts w:ascii="Times New Roman" w:eastAsia="Times New Roman" w:hAnsi="Times New Roman" w:cs="Times New Roman"/>
                <w:color w:val="000000"/>
                <w:sz w:val="24"/>
                <w:szCs w:val="24"/>
              </w:rPr>
              <w:t xml:space="preserve">-копій придатних для </w:t>
            </w:r>
            <w:proofErr w:type="spellStart"/>
            <w:r>
              <w:rPr>
                <w:rFonts w:ascii="Times New Roman" w:eastAsia="Times New Roman" w:hAnsi="Times New Roman" w:cs="Times New Roman"/>
                <w:color w:val="000000"/>
                <w:sz w:val="24"/>
                <w:szCs w:val="24"/>
              </w:rPr>
              <w:t>машинозчитування</w:t>
            </w:r>
            <w:proofErr w:type="spellEnd"/>
            <w:r>
              <w:rPr>
                <w:rFonts w:ascii="Times New Roman" w:eastAsia="Times New Roman" w:hAnsi="Times New Roman" w:cs="Times New Roman"/>
                <w:color w:val="000000"/>
                <w:sz w:val="24"/>
                <w:szCs w:val="24"/>
              </w:rPr>
              <w:t xml:space="preserve"> (файли з розширенням «..</w:t>
            </w:r>
            <w:proofErr w:type="spellStart"/>
            <w:r>
              <w:rPr>
                <w:rFonts w:ascii="Times New Roman" w:eastAsia="Times New Roman" w:hAnsi="Times New Roman" w:cs="Times New Roman"/>
                <w:color w:val="000000"/>
                <w:sz w:val="24"/>
                <w:szCs w:val="24"/>
              </w:rPr>
              <w:t>pdf</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jpeg</w:t>
            </w:r>
            <w:proofErr w:type="spellEnd"/>
            <w:r>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Pr>
                <w:rFonts w:ascii="Times New Roman" w:eastAsia="Times New Roman" w:hAnsi="Times New Roman" w:cs="Times New Roman"/>
                <w:color w:val="000000"/>
                <w:sz w:val="24"/>
                <w:szCs w:val="24"/>
              </w:rPr>
              <w:t>скан</w:t>
            </w:r>
            <w:proofErr w:type="spellEnd"/>
            <w:r>
              <w:rPr>
                <w:rFonts w:ascii="Times New Roman" w:eastAsia="Times New Roman" w:hAnsi="Times New Roman" w:cs="Times New Roman"/>
                <w:color w:val="000000"/>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r w:rsidRPr="007875FC">
              <w:rPr>
                <w:rFonts w:ascii="Times New Roman" w:eastAsia="Times New Roman" w:hAnsi="Times New Roman" w:cs="Times New Roman"/>
                <w:color w:val="000000"/>
                <w:sz w:val="24"/>
                <w:szCs w:val="24"/>
              </w:rPr>
              <w:t>із накладанням кваліфікованого електронного підпису.</w:t>
            </w:r>
          </w:p>
          <w:p w14:paraId="7519B709"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Під час використання електронної системи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768FBAEB"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w:t>
            </w:r>
            <w:r>
              <w:rPr>
                <w:rFonts w:ascii="Times New Roman" w:eastAsia="Times New Roman" w:hAnsi="Times New Roman" w:cs="Times New Roman"/>
                <w:color w:val="000000"/>
                <w:sz w:val="24"/>
                <w:szCs w:val="24"/>
              </w:rPr>
              <w:lastRenderedPageBreak/>
              <w:t>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302C3E2"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подання документів тендерної пропозиції Фізичною особою підприємцем Учасник має надати Копію паспорту(усі сторінки) та Виписку з ЄДР.</w:t>
            </w:r>
          </w:p>
          <w:p w14:paraId="1C2167FB"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489EC879"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E7DB4F5"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0793DD2B"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4E987D02"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347006">
              <w:rPr>
                <w:rFonts w:ascii="Times New Roman" w:eastAsia="Times New Roman" w:hAnsi="Times New Roman" w:cs="Times New Roman"/>
                <w:color w:val="000000"/>
                <w:sz w:val="24"/>
                <w:szCs w:val="24"/>
              </w:rPr>
              <w:t>Відповідно до ст. 23 ЗУ «Про публічні закупівлі»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tc>
      </w:tr>
      <w:tr w:rsidR="002A7E56" w14:paraId="45733225" w14:textId="77777777">
        <w:trPr>
          <w:trHeight w:val="410"/>
          <w:jc w:val="center"/>
        </w:trPr>
        <w:tc>
          <w:tcPr>
            <w:tcW w:w="570" w:type="dxa"/>
          </w:tcPr>
          <w:p w14:paraId="6F2EC3BE"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14:paraId="70184270"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5919" w:type="dxa"/>
          </w:tcPr>
          <w:p w14:paraId="031B32A9" w14:textId="1853BF19" w:rsidR="002A7E56" w:rsidRDefault="002A7E56" w:rsidP="00200A6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zh-CN"/>
              </w:rPr>
              <w:t>Не вимагається</w:t>
            </w:r>
          </w:p>
        </w:tc>
      </w:tr>
      <w:tr w:rsidR="002A7E56" w14:paraId="5FE6ED2A" w14:textId="77777777">
        <w:trPr>
          <w:trHeight w:val="522"/>
          <w:jc w:val="center"/>
        </w:trPr>
        <w:tc>
          <w:tcPr>
            <w:tcW w:w="570" w:type="dxa"/>
          </w:tcPr>
          <w:p w14:paraId="6F578A7C"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7" w:type="dxa"/>
            <w:gridSpan w:val="2"/>
          </w:tcPr>
          <w:p w14:paraId="0C68AE1D"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tcPr>
          <w:p w14:paraId="1164B7AC" w14:textId="5CEFFB0B"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A7E56" w14:paraId="601BEF95" w14:textId="77777777">
        <w:trPr>
          <w:trHeight w:val="522"/>
          <w:jc w:val="center"/>
        </w:trPr>
        <w:tc>
          <w:tcPr>
            <w:tcW w:w="570" w:type="dxa"/>
          </w:tcPr>
          <w:p w14:paraId="3925607D"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gridSpan w:val="2"/>
          </w:tcPr>
          <w:p w14:paraId="69F37B64"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14:paraId="3CD19F51"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14:paraId="55053A08" w14:textId="77777777" w:rsidR="00A74E6A" w:rsidRPr="00E94849" w:rsidRDefault="002A7E56" w:rsidP="00A74E6A">
            <w:pPr>
              <w:jc w:val="both"/>
              <w:rPr>
                <w:rFonts w:ascii="Times New Roman" w:eastAsia="Times New Roman" w:hAnsi="Times New Roman"/>
                <w:sz w:val="24"/>
                <w:szCs w:val="24"/>
                <w:lang w:eastAsia="ru-RU"/>
              </w:rPr>
            </w:pPr>
            <w:r>
              <w:rPr>
                <w:rFonts w:ascii="Times New Roman" w:eastAsia="Times New Roman" w:hAnsi="Times New Roman" w:cs="Times New Roman"/>
                <w:color w:val="000000"/>
                <w:sz w:val="24"/>
                <w:szCs w:val="24"/>
              </w:rPr>
              <w:t xml:space="preserve">4.2. </w:t>
            </w:r>
            <w:r w:rsidR="00A74E6A" w:rsidRPr="00E94849">
              <w:rPr>
                <w:rFonts w:ascii="Times New Roman" w:eastAsia="Times New Roman" w:hAnsi="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490305A" w14:textId="77777777" w:rsidR="00A74E6A" w:rsidRPr="00E94849" w:rsidRDefault="00A74E6A" w:rsidP="00A74E6A">
            <w:pPr>
              <w:pStyle w:val="ad"/>
              <w:numPr>
                <w:ilvl w:val="0"/>
                <w:numId w:val="38"/>
              </w:numPr>
              <w:jc w:val="both"/>
              <w:rPr>
                <w:rFonts w:ascii="Times New Roman" w:eastAsia="Times New Roman" w:hAnsi="Times New Roman"/>
                <w:sz w:val="24"/>
                <w:szCs w:val="24"/>
                <w:lang w:eastAsia="ru-RU"/>
              </w:rPr>
            </w:pPr>
            <w:r w:rsidRPr="00E94849">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14:paraId="6A9BD8AA" w14:textId="77777777" w:rsidR="00A74E6A" w:rsidRPr="00E94849" w:rsidRDefault="00A74E6A" w:rsidP="00A74E6A">
            <w:pPr>
              <w:pStyle w:val="ad"/>
              <w:numPr>
                <w:ilvl w:val="0"/>
                <w:numId w:val="38"/>
              </w:numPr>
              <w:jc w:val="both"/>
              <w:rPr>
                <w:rFonts w:ascii="Times New Roman" w:eastAsia="Times New Roman" w:hAnsi="Times New Roman"/>
                <w:sz w:val="24"/>
                <w:szCs w:val="24"/>
                <w:lang w:eastAsia="ru-RU"/>
              </w:rPr>
            </w:pPr>
            <w:r w:rsidRPr="00E94849">
              <w:rPr>
                <w:rFonts w:ascii="Times New Roman" w:eastAsia="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14:paraId="7BC8C434" w14:textId="77D3E824" w:rsidR="002A7E56" w:rsidRDefault="00A74E6A" w:rsidP="00A74E6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94849">
              <w:rPr>
                <w:rFonts w:ascii="Times New Roman" w:eastAsia="Times New Roman" w:hAnsi="Times New Roman"/>
                <w:sz w:val="24"/>
                <w:szCs w:val="24"/>
                <w:lang w:eastAsia="ru-RU"/>
              </w:rPr>
              <w:lastRenderedPageBreak/>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94849">
              <w:rPr>
                <w:rFonts w:ascii="Times New Roman" w:eastAsia="Times New Roman" w:hAnsi="Times New Roman"/>
                <w:sz w:val="24"/>
                <w:szCs w:val="24"/>
                <w:lang w:eastAsia="ru-RU"/>
              </w:rPr>
              <w:t>закупівель</w:t>
            </w:r>
            <w:proofErr w:type="spellEnd"/>
            <w:r w:rsidRPr="00E94849">
              <w:rPr>
                <w:rFonts w:ascii="Times New Roman" w:eastAsia="Times New Roman" w:hAnsi="Times New Roman"/>
                <w:sz w:val="24"/>
                <w:szCs w:val="24"/>
                <w:lang w:eastAsia="ru-RU"/>
              </w:rPr>
              <w:t>.</w:t>
            </w:r>
          </w:p>
        </w:tc>
      </w:tr>
      <w:tr w:rsidR="003E1577" w14:paraId="24F26CEE" w14:textId="77777777">
        <w:trPr>
          <w:trHeight w:val="522"/>
          <w:jc w:val="center"/>
        </w:trPr>
        <w:tc>
          <w:tcPr>
            <w:tcW w:w="570" w:type="dxa"/>
          </w:tcPr>
          <w:p w14:paraId="2AC3082A" w14:textId="77777777" w:rsidR="003E1577" w:rsidRPr="00027196" w:rsidRDefault="003E1577" w:rsidP="003E157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27196">
              <w:rPr>
                <w:rFonts w:ascii="Times New Roman" w:eastAsia="Times New Roman" w:hAnsi="Times New Roman" w:cs="Times New Roman"/>
                <w:b/>
                <w:color w:val="000000"/>
                <w:sz w:val="24"/>
                <w:szCs w:val="24"/>
              </w:rPr>
              <w:lastRenderedPageBreak/>
              <w:t>5</w:t>
            </w:r>
          </w:p>
        </w:tc>
        <w:tc>
          <w:tcPr>
            <w:tcW w:w="3507" w:type="dxa"/>
            <w:gridSpan w:val="2"/>
          </w:tcPr>
          <w:p w14:paraId="171CEF5A" w14:textId="77777777" w:rsidR="003E1577" w:rsidRPr="00027196" w:rsidRDefault="003E1577" w:rsidP="003E157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27196">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4C171D19" w14:textId="77777777" w:rsidR="003E1577" w:rsidRPr="00027196" w:rsidRDefault="003E1577" w:rsidP="003E157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27196">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19" w:type="dxa"/>
          </w:tcPr>
          <w:p w14:paraId="22F55C1A" w14:textId="77777777" w:rsidR="003E1577" w:rsidRPr="003E1577" w:rsidRDefault="003E1577" w:rsidP="003E1577">
            <w:pPr>
              <w:pStyle w:val="LO-normal"/>
              <w:widowControl w:val="0"/>
              <w:spacing w:line="240" w:lineRule="auto"/>
              <w:ind w:firstLine="11"/>
              <w:jc w:val="both"/>
              <w:rPr>
                <w:rFonts w:ascii="Times New Roman" w:hAnsi="Times New Roman" w:cs="Times New Roman"/>
                <w:color w:val="auto"/>
                <w:sz w:val="24"/>
                <w:szCs w:val="24"/>
                <w:lang w:val="uk-UA"/>
              </w:rPr>
            </w:pPr>
            <w:r w:rsidRPr="003E1577">
              <w:rPr>
                <w:rFonts w:ascii="Times New Roman" w:hAnsi="Times New Roman" w:cs="Times New Roman"/>
                <w:color w:val="auto"/>
                <w:sz w:val="24"/>
                <w:szCs w:val="24"/>
                <w:lang w:val="uk-UA"/>
              </w:rPr>
              <w:t>5.1. Кваліфікаційні критерії та вимоги до учасників визначені відповідно до статей 16 та 17 Закону.</w:t>
            </w:r>
          </w:p>
          <w:p w14:paraId="39DB07EB" w14:textId="77777777" w:rsidR="003E1577" w:rsidRPr="003E1577" w:rsidRDefault="003E1577" w:rsidP="003E1577">
            <w:pPr>
              <w:pStyle w:val="LO-normal"/>
              <w:widowControl w:val="0"/>
              <w:spacing w:line="240" w:lineRule="auto"/>
              <w:ind w:firstLine="11"/>
              <w:jc w:val="both"/>
              <w:rPr>
                <w:rFonts w:ascii="Times New Roman" w:hAnsi="Times New Roman" w:cs="Times New Roman"/>
                <w:color w:val="auto"/>
                <w:sz w:val="24"/>
                <w:szCs w:val="24"/>
                <w:lang w:val="uk-UA"/>
              </w:rPr>
            </w:pPr>
            <w:r w:rsidRPr="003E1577">
              <w:rPr>
                <w:rFonts w:ascii="Times New Roman" w:hAnsi="Times New Roman" w:cs="Times New Roman"/>
                <w:color w:val="auto"/>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 2 до тендерної документації.</w:t>
            </w:r>
          </w:p>
          <w:p w14:paraId="22CB9E3C" w14:textId="77777777" w:rsidR="003E1577" w:rsidRPr="003E1577" w:rsidRDefault="003E1577" w:rsidP="003E1577">
            <w:pPr>
              <w:pStyle w:val="LO-normal"/>
              <w:widowControl w:val="0"/>
              <w:ind w:firstLine="11"/>
              <w:jc w:val="both"/>
              <w:rPr>
                <w:rFonts w:ascii="Times New Roman" w:hAnsi="Times New Roman" w:cs="Times New Roman"/>
                <w:sz w:val="24"/>
                <w:szCs w:val="24"/>
              </w:rPr>
            </w:pPr>
            <w:proofErr w:type="spellStart"/>
            <w:r w:rsidRPr="003E1577">
              <w:rPr>
                <w:rFonts w:ascii="Times New Roman" w:hAnsi="Times New Roman" w:cs="Times New Roman"/>
                <w:sz w:val="24"/>
                <w:szCs w:val="24"/>
              </w:rPr>
              <w:t>Під</w:t>
            </w:r>
            <w:proofErr w:type="spellEnd"/>
            <w:r w:rsidRPr="003E1577">
              <w:rPr>
                <w:rFonts w:ascii="Times New Roman" w:hAnsi="Times New Roman" w:cs="Times New Roman"/>
                <w:sz w:val="24"/>
                <w:szCs w:val="24"/>
              </w:rPr>
              <w:t xml:space="preserve"> час </w:t>
            </w:r>
            <w:proofErr w:type="spellStart"/>
            <w:r w:rsidRPr="003E1577">
              <w:rPr>
                <w:rFonts w:ascii="Times New Roman" w:hAnsi="Times New Roman" w:cs="Times New Roman"/>
                <w:sz w:val="24"/>
                <w:szCs w:val="24"/>
              </w:rPr>
              <w:t>здійснення</w:t>
            </w:r>
            <w:proofErr w:type="spellEnd"/>
            <w:r w:rsidRPr="003E1577">
              <w:rPr>
                <w:rFonts w:ascii="Times New Roman" w:hAnsi="Times New Roman" w:cs="Times New Roman"/>
                <w:sz w:val="24"/>
                <w:szCs w:val="24"/>
              </w:rPr>
              <w:t xml:space="preserve"> </w:t>
            </w:r>
            <w:proofErr w:type="spellStart"/>
            <w:r w:rsidRPr="003E1577">
              <w:rPr>
                <w:rFonts w:ascii="Times New Roman" w:hAnsi="Times New Roman" w:cs="Times New Roman"/>
                <w:sz w:val="24"/>
                <w:szCs w:val="24"/>
              </w:rPr>
              <w:t>закупівлі</w:t>
            </w:r>
            <w:proofErr w:type="spellEnd"/>
            <w:r w:rsidRPr="003E1577">
              <w:rPr>
                <w:rFonts w:ascii="Times New Roman" w:hAnsi="Times New Roman" w:cs="Times New Roman"/>
                <w:sz w:val="24"/>
                <w:szCs w:val="24"/>
              </w:rPr>
              <w:t xml:space="preserve"> </w:t>
            </w:r>
            <w:proofErr w:type="spellStart"/>
            <w:r w:rsidRPr="003E1577">
              <w:rPr>
                <w:rFonts w:ascii="Times New Roman" w:hAnsi="Times New Roman" w:cs="Times New Roman"/>
                <w:sz w:val="24"/>
                <w:szCs w:val="24"/>
              </w:rPr>
              <w:t>товарів</w:t>
            </w:r>
            <w:proofErr w:type="spellEnd"/>
            <w:r w:rsidRPr="003E1577">
              <w:rPr>
                <w:rFonts w:ascii="Times New Roman" w:hAnsi="Times New Roman" w:cs="Times New Roman"/>
                <w:sz w:val="24"/>
                <w:szCs w:val="24"/>
              </w:rPr>
              <w:t xml:space="preserve"> </w:t>
            </w:r>
            <w:proofErr w:type="spellStart"/>
            <w:r w:rsidRPr="003E1577">
              <w:rPr>
                <w:rFonts w:ascii="Times New Roman" w:hAnsi="Times New Roman" w:cs="Times New Roman"/>
                <w:sz w:val="24"/>
                <w:szCs w:val="24"/>
              </w:rPr>
              <w:t>замовник</w:t>
            </w:r>
            <w:proofErr w:type="spellEnd"/>
            <w:r w:rsidRPr="003E1577">
              <w:rPr>
                <w:rFonts w:ascii="Times New Roman" w:hAnsi="Times New Roman" w:cs="Times New Roman"/>
                <w:sz w:val="24"/>
                <w:szCs w:val="24"/>
              </w:rPr>
              <w:t xml:space="preserve"> </w:t>
            </w:r>
            <w:proofErr w:type="spellStart"/>
            <w:r w:rsidRPr="003E1577">
              <w:rPr>
                <w:rFonts w:ascii="Times New Roman" w:hAnsi="Times New Roman" w:cs="Times New Roman"/>
                <w:sz w:val="24"/>
                <w:szCs w:val="24"/>
              </w:rPr>
              <w:t>може</w:t>
            </w:r>
            <w:proofErr w:type="spellEnd"/>
            <w:r w:rsidRPr="003E1577">
              <w:rPr>
                <w:rFonts w:ascii="Times New Roman" w:hAnsi="Times New Roman" w:cs="Times New Roman"/>
                <w:sz w:val="24"/>
                <w:szCs w:val="24"/>
              </w:rPr>
              <w:t xml:space="preserve"> не </w:t>
            </w:r>
            <w:proofErr w:type="spellStart"/>
            <w:r w:rsidRPr="003E1577">
              <w:rPr>
                <w:rFonts w:ascii="Times New Roman" w:hAnsi="Times New Roman" w:cs="Times New Roman"/>
                <w:sz w:val="24"/>
                <w:szCs w:val="24"/>
              </w:rPr>
              <w:t>застосовувати</w:t>
            </w:r>
            <w:proofErr w:type="spellEnd"/>
            <w:r w:rsidRPr="003E1577">
              <w:rPr>
                <w:rFonts w:ascii="Times New Roman" w:hAnsi="Times New Roman" w:cs="Times New Roman"/>
                <w:sz w:val="24"/>
                <w:szCs w:val="24"/>
              </w:rPr>
              <w:t xml:space="preserve"> до </w:t>
            </w:r>
            <w:proofErr w:type="spellStart"/>
            <w:r w:rsidRPr="003E1577">
              <w:rPr>
                <w:rFonts w:ascii="Times New Roman" w:hAnsi="Times New Roman" w:cs="Times New Roman"/>
                <w:sz w:val="24"/>
                <w:szCs w:val="24"/>
              </w:rPr>
              <w:t>учасників</w:t>
            </w:r>
            <w:proofErr w:type="spellEnd"/>
            <w:r w:rsidRPr="003E1577">
              <w:rPr>
                <w:rFonts w:ascii="Times New Roman" w:hAnsi="Times New Roman" w:cs="Times New Roman"/>
                <w:sz w:val="24"/>
                <w:szCs w:val="24"/>
              </w:rPr>
              <w:t xml:space="preserve"> </w:t>
            </w:r>
            <w:proofErr w:type="spellStart"/>
            <w:r w:rsidRPr="003E1577">
              <w:rPr>
                <w:rFonts w:ascii="Times New Roman" w:hAnsi="Times New Roman" w:cs="Times New Roman"/>
                <w:sz w:val="24"/>
                <w:szCs w:val="24"/>
              </w:rPr>
              <w:t>процедури</w:t>
            </w:r>
            <w:proofErr w:type="spellEnd"/>
            <w:r w:rsidRPr="003E1577">
              <w:rPr>
                <w:rFonts w:ascii="Times New Roman" w:hAnsi="Times New Roman" w:cs="Times New Roman"/>
                <w:sz w:val="24"/>
                <w:szCs w:val="24"/>
              </w:rPr>
              <w:t xml:space="preserve"> </w:t>
            </w:r>
            <w:proofErr w:type="spellStart"/>
            <w:r w:rsidRPr="003E1577">
              <w:rPr>
                <w:rFonts w:ascii="Times New Roman" w:hAnsi="Times New Roman" w:cs="Times New Roman"/>
                <w:sz w:val="24"/>
                <w:szCs w:val="24"/>
              </w:rPr>
              <w:t>закупівлі</w:t>
            </w:r>
            <w:proofErr w:type="spellEnd"/>
            <w:r w:rsidRPr="003E1577">
              <w:rPr>
                <w:rFonts w:ascii="Times New Roman" w:hAnsi="Times New Roman" w:cs="Times New Roman"/>
                <w:sz w:val="24"/>
                <w:szCs w:val="24"/>
              </w:rPr>
              <w:t xml:space="preserve"> </w:t>
            </w:r>
            <w:proofErr w:type="spellStart"/>
            <w:r w:rsidRPr="003E1577">
              <w:rPr>
                <w:rFonts w:ascii="Times New Roman" w:hAnsi="Times New Roman" w:cs="Times New Roman"/>
                <w:sz w:val="24"/>
                <w:szCs w:val="24"/>
              </w:rPr>
              <w:t>кваліфікаційні</w:t>
            </w:r>
            <w:proofErr w:type="spellEnd"/>
            <w:r w:rsidRPr="003E1577">
              <w:rPr>
                <w:rFonts w:ascii="Times New Roman" w:hAnsi="Times New Roman" w:cs="Times New Roman"/>
                <w:sz w:val="24"/>
                <w:szCs w:val="24"/>
              </w:rPr>
              <w:t xml:space="preserve"> </w:t>
            </w:r>
            <w:proofErr w:type="spellStart"/>
            <w:r w:rsidRPr="003E1577">
              <w:rPr>
                <w:rFonts w:ascii="Times New Roman" w:hAnsi="Times New Roman" w:cs="Times New Roman"/>
                <w:sz w:val="24"/>
                <w:szCs w:val="24"/>
              </w:rPr>
              <w:t>критерії</w:t>
            </w:r>
            <w:proofErr w:type="spellEnd"/>
            <w:r w:rsidRPr="003E1577">
              <w:rPr>
                <w:rFonts w:ascii="Times New Roman" w:hAnsi="Times New Roman" w:cs="Times New Roman"/>
                <w:sz w:val="24"/>
                <w:szCs w:val="24"/>
              </w:rPr>
              <w:t xml:space="preserve">, </w:t>
            </w:r>
            <w:proofErr w:type="spellStart"/>
            <w:r w:rsidRPr="003E1577">
              <w:rPr>
                <w:rFonts w:ascii="Times New Roman" w:hAnsi="Times New Roman" w:cs="Times New Roman"/>
                <w:sz w:val="24"/>
                <w:szCs w:val="24"/>
              </w:rPr>
              <w:t>визначені</w:t>
            </w:r>
            <w:proofErr w:type="spellEnd"/>
            <w:r w:rsidRPr="003E1577">
              <w:rPr>
                <w:rFonts w:ascii="Times New Roman" w:hAnsi="Times New Roman" w:cs="Times New Roman"/>
                <w:sz w:val="24"/>
                <w:szCs w:val="24"/>
              </w:rPr>
              <w:t> </w:t>
            </w:r>
            <w:proofErr w:type="spellStart"/>
            <w:r w:rsidRPr="003E1577">
              <w:rPr>
                <w:rFonts w:ascii="Times New Roman" w:hAnsi="Times New Roman" w:cs="Times New Roman"/>
                <w:sz w:val="24"/>
                <w:szCs w:val="24"/>
              </w:rPr>
              <w:t>статтею</w:t>
            </w:r>
            <w:proofErr w:type="spellEnd"/>
            <w:r w:rsidRPr="003E1577">
              <w:rPr>
                <w:rFonts w:ascii="Times New Roman" w:hAnsi="Times New Roman" w:cs="Times New Roman"/>
                <w:sz w:val="24"/>
                <w:szCs w:val="24"/>
              </w:rPr>
              <w:t xml:space="preserve"> 16 Закону.</w:t>
            </w:r>
          </w:p>
          <w:p w14:paraId="788231CB" w14:textId="77777777" w:rsidR="003E1577" w:rsidRPr="003E1577" w:rsidRDefault="003E1577" w:rsidP="003E1577">
            <w:pPr>
              <w:pStyle w:val="LO-normal"/>
              <w:widowControl w:val="0"/>
              <w:spacing w:line="240" w:lineRule="auto"/>
              <w:ind w:firstLine="11"/>
              <w:jc w:val="both"/>
              <w:rPr>
                <w:rFonts w:ascii="Times New Roman" w:hAnsi="Times New Roman" w:cs="Times New Roman"/>
                <w:color w:val="auto"/>
                <w:sz w:val="24"/>
                <w:szCs w:val="24"/>
              </w:rPr>
            </w:pPr>
            <w:r w:rsidRPr="003E1577">
              <w:rPr>
                <w:rFonts w:ascii="Times New Roman" w:hAnsi="Times New Roman" w:cs="Times New Roman"/>
                <w:color w:val="auto"/>
                <w:sz w:val="24"/>
                <w:szCs w:val="24"/>
                <w:lang w:eastAsia="uk-UA"/>
              </w:rPr>
              <w:t xml:space="preserve">У </w:t>
            </w:r>
            <w:proofErr w:type="spellStart"/>
            <w:r w:rsidRPr="003E1577">
              <w:rPr>
                <w:rFonts w:ascii="Times New Roman" w:hAnsi="Times New Roman" w:cs="Times New Roman"/>
                <w:color w:val="auto"/>
                <w:sz w:val="24"/>
                <w:szCs w:val="24"/>
                <w:lang w:eastAsia="uk-UA"/>
              </w:rPr>
              <w:t>разі</w:t>
            </w:r>
            <w:proofErr w:type="spellEnd"/>
            <w:r w:rsidRPr="003E1577">
              <w:rPr>
                <w:rFonts w:ascii="Times New Roman" w:hAnsi="Times New Roman" w:cs="Times New Roman"/>
                <w:color w:val="auto"/>
                <w:sz w:val="24"/>
                <w:szCs w:val="24"/>
                <w:lang w:eastAsia="uk-UA"/>
              </w:rPr>
              <w:t xml:space="preserve"> </w:t>
            </w:r>
            <w:proofErr w:type="spellStart"/>
            <w:r w:rsidRPr="003E1577">
              <w:rPr>
                <w:rFonts w:ascii="Times New Roman" w:hAnsi="Times New Roman" w:cs="Times New Roman"/>
                <w:color w:val="auto"/>
                <w:sz w:val="24"/>
                <w:szCs w:val="24"/>
                <w:lang w:eastAsia="uk-UA"/>
              </w:rPr>
              <w:t>проведення</w:t>
            </w:r>
            <w:proofErr w:type="spellEnd"/>
            <w:r w:rsidRPr="003E1577">
              <w:rPr>
                <w:rFonts w:ascii="Times New Roman" w:hAnsi="Times New Roman" w:cs="Times New Roman"/>
                <w:color w:val="auto"/>
                <w:sz w:val="24"/>
                <w:szCs w:val="24"/>
                <w:lang w:eastAsia="uk-UA"/>
              </w:rPr>
              <w:t xml:space="preserve"> </w:t>
            </w:r>
            <w:proofErr w:type="spellStart"/>
            <w:r w:rsidRPr="003E1577">
              <w:rPr>
                <w:rFonts w:ascii="Times New Roman" w:hAnsi="Times New Roman" w:cs="Times New Roman"/>
                <w:color w:val="auto"/>
                <w:sz w:val="24"/>
                <w:szCs w:val="24"/>
                <w:lang w:eastAsia="uk-UA"/>
              </w:rPr>
              <w:t>відкритих</w:t>
            </w:r>
            <w:proofErr w:type="spellEnd"/>
            <w:r w:rsidRPr="003E1577">
              <w:rPr>
                <w:rFonts w:ascii="Times New Roman" w:hAnsi="Times New Roman" w:cs="Times New Roman"/>
                <w:color w:val="auto"/>
                <w:sz w:val="24"/>
                <w:szCs w:val="24"/>
                <w:lang w:eastAsia="uk-UA"/>
              </w:rPr>
              <w:t xml:space="preserve"> </w:t>
            </w:r>
            <w:proofErr w:type="spellStart"/>
            <w:r w:rsidRPr="003E1577">
              <w:rPr>
                <w:rFonts w:ascii="Times New Roman" w:hAnsi="Times New Roman" w:cs="Times New Roman"/>
                <w:color w:val="auto"/>
                <w:sz w:val="24"/>
                <w:szCs w:val="24"/>
                <w:lang w:eastAsia="uk-UA"/>
              </w:rPr>
              <w:t>торгів</w:t>
            </w:r>
            <w:proofErr w:type="spellEnd"/>
            <w:r w:rsidRPr="003E1577">
              <w:rPr>
                <w:rFonts w:ascii="Times New Roman" w:hAnsi="Times New Roman" w:cs="Times New Roman"/>
                <w:color w:val="auto"/>
                <w:sz w:val="24"/>
                <w:szCs w:val="24"/>
                <w:lang w:eastAsia="uk-UA"/>
              </w:rPr>
              <w:t xml:space="preserve"> </w:t>
            </w:r>
            <w:proofErr w:type="spellStart"/>
            <w:r w:rsidRPr="003E1577">
              <w:rPr>
                <w:rFonts w:ascii="Times New Roman" w:hAnsi="Times New Roman" w:cs="Times New Roman"/>
                <w:color w:val="auto"/>
                <w:sz w:val="24"/>
                <w:szCs w:val="24"/>
                <w:lang w:eastAsia="uk-UA"/>
              </w:rPr>
              <w:t>згідно</w:t>
            </w:r>
            <w:proofErr w:type="spellEnd"/>
            <w:r w:rsidRPr="003E1577">
              <w:rPr>
                <w:rFonts w:ascii="Times New Roman" w:hAnsi="Times New Roman" w:cs="Times New Roman"/>
                <w:color w:val="auto"/>
                <w:sz w:val="24"/>
                <w:szCs w:val="24"/>
                <w:lang w:eastAsia="uk-UA"/>
              </w:rPr>
              <w:t xml:space="preserve"> з </w:t>
            </w:r>
            <w:proofErr w:type="spellStart"/>
            <w:r w:rsidRPr="003E1577">
              <w:rPr>
                <w:rFonts w:ascii="Times New Roman" w:hAnsi="Times New Roman" w:cs="Times New Roman"/>
                <w:color w:val="auto"/>
                <w:sz w:val="24"/>
                <w:szCs w:val="24"/>
                <w:lang w:eastAsia="uk-UA"/>
              </w:rPr>
              <w:t>особливостями</w:t>
            </w:r>
            <w:proofErr w:type="spellEnd"/>
            <w:r w:rsidRPr="003E1577">
              <w:rPr>
                <w:rFonts w:ascii="Times New Roman" w:hAnsi="Times New Roman" w:cs="Times New Roman"/>
                <w:color w:val="auto"/>
                <w:sz w:val="24"/>
                <w:szCs w:val="24"/>
                <w:lang w:eastAsia="uk-UA"/>
              </w:rPr>
              <w:t xml:space="preserve"> для </w:t>
            </w:r>
            <w:proofErr w:type="spellStart"/>
            <w:r w:rsidRPr="003E1577">
              <w:rPr>
                <w:rFonts w:ascii="Times New Roman" w:hAnsi="Times New Roman" w:cs="Times New Roman"/>
                <w:color w:val="auto"/>
                <w:sz w:val="24"/>
                <w:szCs w:val="24"/>
                <w:lang w:eastAsia="uk-UA"/>
              </w:rPr>
              <w:t>закупівлі</w:t>
            </w:r>
            <w:proofErr w:type="spellEnd"/>
            <w:r w:rsidRPr="003E1577">
              <w:rPr>
                <w:rFonts w:ascii="Times New Roman" w:hAnsi="Times New Roman" w:cs="Times New Roman"/>
                <w:color w:val="auto"/>
                <w:sz w:val="24"/>
                <w:szCs w:val="24"/>
                <w:lang w:eastAsia="uk-UA"/>
              </w:rPr>
              <w:t xml:space="preserve"> твердого </w:t>
            </w:r>
            <w:proofErr w:type="spellStart"/>
            <w:r w:rsidRPr="003E1577">
              <w:rPr>
                <w:rFonts w:ascii="Times New Roman" w:hAnsi="Times New Roman" w:cs="Times New Roman"/>
                <w:color w:val="auto"/>
                <w:sz w:val="24"/>
                <w:szCs w:val="24"/>
                <w:lang w:eastAsia="uk-UA"/>
              </w:rPr>
              <w:t>палива</w:t>
            </w:r>
            <w:proofErr w:type="spellEnd"/>
            <w:r w:rsidRPr="003E1577">
              <w:rPr>
                <w:rFonts w:ascii="Times New Roman" w:hAnsi="Times New Roman" w:cs="Times New Roman"/>
                <w:color w:val="auto"/>
                <w:sz w:val="24"/>
                <w:szCs w:val="24"/>
                <w:lang w:eastAsia="uk-UA"/>
              </w:rPr>
              <w:t xml:space="preserve">, бензину, дизельного </w:t>
            </w:r>
            <w:proofErr w:type="spellStart"/>
            <w:r w:rsidRPr="003E1577">
              <w:rPr>
                <w:rFonts w:ascii="Times New Roman" w:hAnsi="Times New Roman" w:cs="Times New Roman"/>
                <w:color w:val="auto"/>
                <w:sz w:val="24"/>
                <w:szCs w:val="24"/>
                <w:lang w:eastAsia="uk-UA"/>
              </w:rPr>
              <w:t>пального</w:t>
            </w:r>
            <w:proofErr w:type="spellEnd"/>
            <w:r w:rsidRPr="003E1577">
              <w:rPr>
                <w:rFonts w:ascii="Times New Roman" w:hAnsi="Times New Roman" w:cs="Times New Roman"/>
                <w:color w:val="auto"/>
                <w:sz w:val="24"/>
                <w:szCs w:val="24"/>
                <w:lang w:eastAsia="uk-UA"/>
              </w:rPr>
              <w:t xml:space="preserve">, природного газу, газу </w:t>
            </w:r>
            <w:proofErr w:type="spellStart"/>
            <w:r w:rsidRPr="003E1577">
              <w:rPr>
                <w:rFonts w:ascii="Times New Roman" w:hAnsi="Times New Roman" w:cs="Times New Roman"/>
                <w:color w:val="auto"/>
                <w:sz w:val="24"/>
                <w:szCs w:val="24"/>
                <w:lang w:eastAsia="uk-UA"/>
              </w:rPr>
              <w:t>скрапленого</w:t>
            </w:r>
            <w:proofErr w:type="spellEnd"/>
            <w:r w:rsidRPr="003E1577">
              <w:rPr>
                <w:rFonts w:ascii="Times New Roman" w:hAnsi="Times New Roman" w:cs="Times New Roman"/>
                <w:color w:val="auto"/>
                <w:sz w:val="24"/>
                <w:szCs w:val="24"/>
                <w:lang w:eastAsia="uk-UA"/>
              </w:rPr>
              <w:t xml:space="preserve"> для </w:t>
            </w:r>
            <w:proofErr w:type="spellStart"/>
            <w:r w:rsidRPr="003E1577">
              <w:rPr>
                <w:rFonts w:ascii="Times New Roman" w:hAnsi="Times New Roman" w:cs="Times New Roman"/>
                <w:color w:val="auto"/>
                <w:sz w:val="24"/>
                <w:szCs w:val="24"/>
                <w:lang w:eastAsia="uk-UA"/>
              </w:rPr>
              <w:t>автомобільного</w:t>
            </w:r>
            <w:proofErr w:type="spellEnd"/>
            <w:r w:rsidRPr="003E1577">
              <w:rPr>
                <w:rFonts w:ascii="Times New Roman" w:hAnsi="Times New Roman" w:cs="Times New Roman"/>
                <w:color w:val="auto"/>
                <w:sz w:val="24"/>
                <w:szCs w:val="24"/>
                <w:lang w:eastAsia="uk-UA"/>
              </w:rPr>
              <w:t xml:space="preserve"> транспорту, газу </w:t>
            </w:r>
            <w:proofErr w:type="spellStart"/>
            <w:r w:rsidRPr="003E1577">
              <w:rPr>
                <w:rFonts w:ascii="Times New Roman" w:hAnsi="Times New Roman" w:cs="Times New Roman"/>
                <w:color w:val="auto"/>
                <w:sz w:val="24"/>
                <w:szCs w:val="24"/>
                <w:lang w:eastAsia="uk-UA"/>
              </w:rPr>
              <w:t>скрапленого</w:t>
            </w:r>
            <w:proofErr w:type="spellEnd"/>
            <w:r w:rsidRPr="003E1577">
              <w:rPr>
                <w:rFonts w:ascii="Times New Roman" w:hAnsi="Times New Roman" w:cs="Times New Roman"/>
                <w:color w:val="auto"/>
                <w:sz w:val="24"/>
                <w:szCs w:val="24"/>
                <w:lang w:eastAsia="uk-UA"/>
              </w:rPr>
              <w:t xml:space="preserve"> для </w:t>
            </w:r>
            <w:proofErr w:type="spellStart"/>
            <w:r w:rsidRPr="003E1577">
              <w:rPr>
                <w:rFonts w:ascii="Times New Roman" w:hAnsi="Times New Roman" w:cs="Times New Roman"/>
                <w:color w:val="auto"/>
                <w:sz w:val="24"/>
                <w:szCs w:val="24"/>
                <w:lang w:eastAsia="uk-UA"/>
              </w:rPr>
              <w:t>комунально-побутового</w:t>
            </w:r>
            <w:proofErr w:type="spellEnd"/>
            <w:r w:rsidRPr="003E1577">
              <w:rPr>
                <w:rFonts w:ascii="Times New Roman" w:hAnsi="Times New Roman" w:cs="Times New Roman"/>
                <w:color w:val="auto"/>
                <w:sz w:val="24"/>
                <w:szCs w:val="24"/>
                <w:lang w:eastAsia="uk-UA"/>
              </w:rPr>
              <w:t xml:space="preserve"> </w:t>
            </w:r>
            <w:proofErr w:type="spellStart"/>
            <w:r w:rsidRPr="003E1577">
              <w:rPr>
                <w:rFonts w:ascii="Times New Roman" w:hAnsi="Times New Roman" w:cs="Times New Roman"/>
                <w:color w:val="auto"/>
                <w:sz w:val="24"/>
                <w:szCs w:val="24"/>
                <w:lang w:eastAsia="uk-UA"/>
              </w:rPr>
              <w:t>споживання</w:t>
            </w:r>
            <w:proofErr w:type="spellEnd"/>
            <w:r w:rsidRPr="003E1577">
              <w:rPr>
                <w:rFonts w:ascii="Times New Roman" w:hAnsi="Times New Roman" w:cs="Times New Roman"/>
                <w:color w:val="auto"/>
                <w:sz w:val="24"/>
                <w:szCs w:val="24"/>
                <w:lang w:eastAsia="uk-UA"/>
              </w:rPr>
              <w:t xml:space="preserve"> та </w:t>
            </w:r>
            <w:proofErr w:type="spellStart"/>
            <w:r w:rsidRPr="003E1577">
              <w:rPr>
                <w:rFonts w:ascii="Times New Roman" w:hAnsi="Times New Roman" w:cs="Times New Roman"/>
                <w:color w:val="auto"/>
                <w:sz w:val="24"/>
                <w:szCs w:val="24"/>
                <w:lang w:eastAsia="uk-UA"/>
              </w:rPr>
              <w:t>промислових</w:t>
            </w:r>
            <w:proofErr w:type="spellEnd"/>
            <w:r w:rsidRPr="003E1577">
              <w:rPr>
                <w:rFonts w:ascii="Times New Roman" w:hAnsi="Times New Roman" w:cs="Times New Roman"/>
                <w:color w:val="auto"/>
                <w:sz w:val="24"/>
                <w:szCs w:val="24"/>
                <w:lang w:eastAsia="uk-UA"/>
              </w:rPr>
              <w:t xml:space="preserve"> </w:t>
            </w:r>
            <w:proofErr w:type="spellStart"/>
            <w:r w:rsidRPr="003E1577">
              <w:rPr>
                <w:rFonts w:ascii="Times New Roman" w:hAnsi="Times New Roman" w:cs="Times New Roman"/>
                <w:color w:val="auto"/>
                <w:sz w:val="24"/>
                <w:szCs w:val="24"/>
                <w:lang w:eastAsia="uk-UA"/>
              </w:rPr>
              <w:t>цілей</w:t>
            </w:r>
            <w:proofErr w:type="spellEnd"/>
            <w:r w:rsidRPr="003E1577">
              <w:rPr>
                <w:rFonts w:ascii="Times New Roman" w:hAnsi="Times New Roman" w:cs="Times New Roman"/>
                <w:color w:val="auto"/>
                <w:sz w:val="24"/>
                <w:szCs w:val="24"/>
                <w:lang w:eastAsia="uk-UA"/>
              </w:rPr>
              <w:t xml:space="preserve">, </w:t>
            </w:r>
            <w:proofErr w:type="spellStart"/>
            <w:r w:rsidRPr="003E1577">
              <w:rPr>
                <w:rFonts w:ascii="Times New Roman" w:hAnsi="Times New Roman" w:cs="Times New Roman"/>
                <w:color w:val="auto"/>
                <w:sz w:val="24"/>
                <w:szCs w:val="24"/>
                <w:lang w:eastAsia="uk-UA"/>
              </w:rPr>
              <w:t>електричної</w:t>
            </w:r>
            <w:proofErr w:type="spellEnd"/>
            <w:r w:rsidRPr="003E1577">
              <w:rPr>
                <w:rFonts w:ascii="Times New Roman" w:hAnsi="Times New Roman" w:cs="Times New Roman"/>
                <w:color w:val="auto"/>
                <w:sz w:val="24"/>
                <w:szCs w:val="24"/>
                <w:lang w:eastAsia="uk-UA"/>
              </w:rPr>
              <w:t xml:space="preserve"> </w:t>
            </w:r>
            <w:proofErr w:type="spellStart"/>
            <w:r w:rsidRPr="003E1577">
              <w:rPr>
                <w:rFonts w:ascii="Times New Roman" w:hAnsi="Times New Roman" w:cs="Times New Roman"/>
                <w:color w:val="auto"/>
                <w:sz w:val="24"/>
                <w:szCs w:val="24"/>
                <w:lang w:eastAsia="uk-UA"/>
              </w:rPr>
              <w:t>енергії</w:t>
            </w:r>
            <w:proofErr w:type="spellEnd"/>
            <w:r w:rsidRPr="003E1577">
              <w:rPr>
                <w:rFonts w:ascii="Times New Roman" w:hAnsi="Times New Roman" w:cs="Times New Roman"/>
                <w:color w:val="auto"/>
                <w:sz w:val="24"/>
                <w:szCs w:val="24"/>
                <w:lang w:eastAsia="uk-UA"/>
              </w:rPr>
              <w:t xml:space="preserve"> </w:t>
            </w:r>
            <w:proofErr w:type="spellStart"/>
            <w:r w:rsidRPr="003E1577">
              <w:rPr>
                <w:rFonts w:ascii="Times New Roman" w:hAnsi="Times New Roman" w:cs="Times New Roman"/>
                <w:color w:val="auto"/>
                <w:sz w:val="24"/>
                <w:szCs w:val="24"/>
                <w:lang w:eastAsia="uk-UA"/>
              </w:rPr>
              <w:t>положення</w:t>
            </w:r>
            <w:proofErr w:type="spellEnd"/>
            <w:r w:rsidRPr="003E1577">
              <w:rPr>
                <w:rFonts w:ascii="Times New Roman" w:hAnsi="Times New Roman" w:cs="Times New Roman"/>
                <w:color w:val="auto"/>
                <w:sz w:val="24"/>
                <w:szCs w:val="24"/>
                <w:lang w:eastAsia="uk-UA"/>
              </w:rPr>
              <w:t> </w:t>
            </w:r>
            <w:proofErr w:type="spellStart"/>
            <w:r w:rsidR="006C47AE">
              <w:fldChar w:fldCharType="begin"/>
            </w:r>
            <w:r w:rsidR="006C47AE">
              <w:instrText xml:space="preserve"> HYPERLINK "https://zakon.rada.gov.ua/laws/show/922-19" \l "n1253" \t "_blank" </w:instrText>
            </w:r>
            <w:r w:rsidR="006C47AE">
              <w:fldChar w:fldCharType="separate"/>
            </w:r>
            <w:r w:rsidRPr="003E1577">
              <w:rPr>
                <w:rFonts w:ascii="Times New Roman" w:hAnsi="Times New Roman" w:cs="Times New Roman"/>
                <w:color w:val="auto"/>
                <w:sz w:val="24"/>
                <w:szCs w:val="24"/>
                <w:u w:val="single"/>
                <w:lang w:eastAsia="uk-UA"/>
              </w:rPr>
              <w:t>пунктів</w:t>
            </w:r>
            <w:proofErr w:type="spellEnd"/>
            <w:r w:rsidRPr="003E1577">
              <w:rPr>
                <w:rFonts w:ascii="Times New Roman" w:hAnsi="Times New Roman" w:cs="Times New Roman"/>
                <w:color w:val="auto"/>
                <w:sz w:val="24"/>
                <w:szCs w:val="24"/>
                <w:u w:val="single"/>
                <w:lang w:eastAsia="uk-UA"/>
              </w:rPr>
              <w:t xml:space="preserve"> 1</w:t>
            </w:r>
            <w:r w:rsidR="006C47AE">
              <w:rPr>
                <w:rFonts w:ascii="Times New Roman" w:hAnsi="Times New Roman" w:cs="Times New Roman"/>
                <w:color w:val="auto"/>
                <w:sz w:val="24"/>
                <w:szCs w:val="24"/>
                <w:u w:val="single"/>
                <w:lang w:eastAsia="uk-UA"/>
              </w:rPr>
              <w:fldChar w:fldCharType="end"/>
            </w:r>
            <w:r w:rsidRPr="003E1577">
              <w:rPr>
                <w:rFonts w:ascii="Times New Roman" w:hAnsi="Times New Roman" w:cs="Times New Roman"/>
                <w:color w:val="auto"/>
                <w:sz w:val="24"/>
                <w:szCs w:val="24"/>
                <w:lang w:eastAsia="uk-UA"/>
              </w:rPr>
              <w:t> і </w:t>
            </w:r>
            <w:hyperlink r:id="rId11" w:anchor="n1254" w:tgtFrame="_blank" w:history="1">
              <w:r w:rsidRPr="003E1577">
                <w:rPr>
                  <w:rFonts w:ascii="Times New Roman" w:hAnsi="Times New Roman" w:cs="Times New Roman"/>
                  <w:color w:val="auto"/>
                  <w:sz w:val="24"/>
                  <w:szCs w:val="24"/>
                  <w:u w:val="single"/>
                  <w:lang w:eastAsia="uk-UA"/>
                </w:rPr>
                <w:t>2</w:t>
              </w:r>
            </w:hyperlink>
            <w:r w:rsidRPr="003E1577">
              <w:rPr>
                <w:rFonts w:ascii="Times New Roman" w:hAnsi="Times New Roman" w:cs="Times New Roman"/>
                <w:color w:val="auto"/>
                <w:sz w:val="24"/>
                <w:szCs w:val="24"/>
                <w:lang w:eastAsia="uk-UA"/>
              </w:rPr>
              <w:t> </w:t>
            </w:r>
            <w:proofErr w:type="spellStart"/>
            <w:r w:rsidRPr="003E1577">
              <w:rPr>
                <w:rFonts w:ascii="Times New Roman" w:hAnsi="Times New Roman" w:cs="Times New Roman"/>
                <w:color w:val="auto"/>
                <w:sz w:val="24"/>
                <w:szCs w:val="24"/>
                <w:lang w:eastAsia="uk-UA"/>
              </w:rPr>
              <w:t>частини</w:t>
            </w:r>
            <w:proofErr w:type="spellEnd"/>
            <w:r w:rsidRPr="003E1577">
              <w:rPr>
                <w:rFonts w:ascii="Times New Roman" w:hAnsi="Times New Roman" w:cs="Times New Roman"/>
                <w:color w:val="auto"/>
                <w:sz w:val="24"/>
                <w:szCs w:val="24"/>
                <w:lang w:eastAsia="uk-UA"/>
              </w:rPr>
              <w:t xml:space="preserve"> </w:t>
            </w:r>
            <w:proofErr w:type="spellStart"/>
            <w:r w:rsidRPr="003E1577">
              <w:rPr>
                <w:rFonts w:ascii="Times New Roman" w:hAnsi="Times New Roman" w:cs="Times New Roman"/>
                <w:color w:val="auto"/>
                <w:sz w:val="24"/>
                <w:szCs w:val="24"/>
                <w:lang w:eastAsia="uk-UA"/>
              </w:rPr>
              <w:t>другої</w:t>
            </w:r>
            <w:proofErr w:type="spellEnd"/>
            <w:r w:rsidRPr="003E1577">
              <w:rPr>
                <w:rFonts w:ascii="Times New Roman" w:hAnsi="Times New Roman" w:cs="Times New Roman"/>
                <w:color w:val="auto"/>
                <w:sz w:val="24"/>
                <w:szCs w:val="24"/>
                <w:lang w:eastAsia="uk-UA"/>
              </w:rPr>
              <w:t xml:space="preserve"> </w:t>
            </w:r>
            <w:proofErr w:type="spellStart"/>
            <w:r w:rsidRPr="003E1577">
              <w:rPr>
                <w:rFonts w:ascii="Times New Roman" w:hAnsi="Times New Roman" w:cs="Times New Roman"/>
                <w:color w:val="auto"/>
                <w:sz w:val="24"/>
                <w:szCs w:val="24"/>
                <w:lang w:eastAsia="uk-UA"/>
              </w:rPr>
              <w:t>статті</w:t>
            </w:r>
            <w:proofErr w:type="spellEnd"/>
            <w:r w:rsidRPr="003E1577">
              <w:rPr>
                <w:rFonts w:ascii="Times New Roman" w:hAnsi="Times New Roman" w:cs="Times New Roman"/>
                <w:color w:val="auto"/>
                <w:sz w:val="24"/>
                <w:szCs w:val="24"/>
                <w:lang w:eastAsia="uk-UA"/>
              </w:rPr>
              <w:t xml:space="preserve"> 16 Закону </w:t>
            </w:r>
            <w:proofErr w:type="spellStart"/>
            <w:r w:rsidRPr="003E1577">
              <w:rPr>
                <w:rFonts w:ascii="Times New Roman" w:hAnsi="Times New Roman" w:cs="Times New Roman"/>
                <w:color w:val="auto"/>
                <w:sz w:val="24"/>
                <w:szCs w:val="24"/>
                <w:lang w:eastAsia="uk-UA"/>
              </w:rPr>
              <w:t>замовником</w:t>
            </w:r>
            <w:proofErr w:type="spellEnd"/>
            <w:r w:rsidRPr="003E1577">
              <w:rPr>
                <w:rFonts w:ascii="Times New Roman" w:hAnsi="Times New Roman" w:cs="Times New Roman"/>
                <w:color w:val="auto"/>
                <w:sz w:val="24"/>
                <w:szCs w:val="24"/>
                <w:lang w:eastAsia="uk-UA"/>
              </w:rPr>
              <w:t xml:space="preserve"> не </w:t>
            </w:r>
            <w:proofErr w:type="spellStart"/>
            <w:r w:rsidRPr="003E1577">
              <w:rPr>
                <w:rFonts w:ascii="Times New Roman" w:hAnsi="Times New Roman" w:cs="Times New Roman"/>
                <w:color w:val="auto"/>
                <w:sz w:val="24"/>
                <w:szCs w:val="24"/>
                <w:lang w:eastAsia="uk-UA"/>
              </w:rPr>
              <w:t>застосовуються</w:t>
            </w:r>
            <w:proofErr w:type="spellEnd"/>
            <w:r w:rsidRPr="003E1577">
              <w:rPr>
                <w:rFonts w:ascii="Times New Roman" w:hAnsi="Times New Roman" w:cs="Times New Roman"/>
                <w:color w:val="auto"/>
                <w:sz w:val="24"/>
                <w:szCs w:val="24"/>
                <w:lang w:eastAsia="uk-UA"/>
              </w:rPr>
              <w:t>.</w:t>
            </w:r>
          </w:p>
          <w:p w14:paraId="35BD3C52" w14:textId="77777777" w:rsidR="003E1577" w:rsidRPr="003E1577" w:rsidRDefault="003E1577" w:rsidP="003E1577">
            <w:pPr>
              <w:pStyle w:val="rvps2"/>
              <w:shd w:val="clear" w:color="auto" w:fill="FFFFFF"/>
              <w:spacing w:before="0" w:beforeAutospacing="0" w:after="0" w:afterAutospacing="0"/>
              <w:jc w:val="both"/>
              <w:rPr>
                <w:color w:val="000000"/>
                <w:lang w:val="uk-UA"/>
              </w:rPr>
            </w:pPr>
            <w:r w:rsidRPr="003E1577">
              <w:rPr>
                <w:color w:val="000000"/>
                <w:lang w:val="uk-UA"/>
              </w:rPr>
              <w:t xml:space="preserve">5.2.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E1577">
              <w:rPr>
                <w:color w:val="000000"/>
                <w:lang w:val="uk-UA"/>
              </w:rPr>
              <w:t>закупівель</w:t>
            </w:r>
            <w:proofErr w:type="spellEnd"/>
            <w:r w:rsidRPr="003E1577">
              <w:rPr>
                <w:color w:val="000000"/>
                <w:lang w:val="uk-UA"/>
              </w:rPr>
              <w:t>, крім випадків, коли доступ до такої інформації є обмеженим на момент оприлюднення оголошення про проведення відкритих торгів.</w:t>
            </w:r>
          </w:p>
          <w:p w14:paraId="37BFEE21" w14:textId="77777777" w:rsidR="003E1577" w:rsidRPr="003E1577" w:rsidRDefault="003E1577" w:rsidP="003E1577">
            <w:pPr>
              <w:pStyle w:val="rvps2"/>
              <w:shd w:val="clear" w:color="auto" w:fill="FFFFFF"/>
              <w:spacing w:before="0" w:beforeAutospacing="0" w:after="0" w:afterAutospacing="0"/>
              <w:jc w:val="both"/>
              <w:rPr>
                <w:color w:val="000000"/>
                <w:lang w:val="uk-UA"/>
              </w:rPr>
            </w:pPr>
            <w:r w:rsidRPr="003E1577">
              <w:rPr>
                <w:color w:val="000000"/>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591F47BF" w14:textId="77777777" w:rsidR="003E1577" w:rsidRPr="003E1577" w:rsidRDefault="003E1577" w:rsidP="003E1577">
            <w:pPr>
              <w:pStyle w:val="rvps2"/>
              <w:shd w:val="clear" w:color="auto" w:fill="FFFFFF"/>
              <w:spacing w:before="0" w:beforeAutospacing="0" w:after="0" w:afterAutospacing="0"/>
              <w:jc w:val="both"/>
              <w:rPr>
                <w:color w:val="000000"/>
                <w:lang w:val="uk-UA"/>
              </w:rPr>
            </w:pPr>
            <w:r w:rsidRPr="003E1577">
              <w:rPr>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0104979" w14:textId="77777777" w:rsidR="003E1577" w:rsidRPr="003E1577" w:rsidRDefault="003E1577" w:rsidP="003E1577">
            <w:pPr>
              <w:pStyle w:val="rvps2"/>
              <w:shd w:val="clear" w:color="auto" w:fill="FFFFFF"/>
              <w:spacing w:before="0" w:beforeAutospacing="0" w:after="0" w:afterAutospacing="0"/>
              <w:jc w:val="both"/>
              <w:rPr>
                <w:color w:val="000000"/>
                <w:lang w:val="uk-UA"/>
              </w:rPr>
            </w:pPr>
            <w:r w:rsidRPr="003E1577">
              <w:rPr>
                <w:color w:val="000000"/>
                <w:lang w:val="uk-UA"/>
              </w:rPr>
              <w:t xml:space="preserve">2) відомості про юридичну особу, яка є учасником процедури закупівлі, </w:t>
            </w:r>
            <w:proofErr w:type="spellStart"/>
            <w:r w:rsidRPr="003E1577">
              <w:rPr>
                <w:color w:val="000000"/>
                <w:lang w:val="uk-UA"/>
              </w:rPr>
              <w:t>внесено</w:t>
            </w:r>
            <w:proofErr w:type="spellEnd"/>
            <w:r w:rsidRPr="003E1577">
              <w:rPr>
                <w:color w:val="000000"/>
                <w:lang w:val="uk-UA"/>
              </w:rPr>
              <w:t xml:space="preserve"> до Єдиного державного реєстру осіб, які вчинили корупційні або пов’язані з корупцією правопорушення;</w:t>
            </w:r>
          </w:p>
          <w:p w14:paraId="2BDF6DB1" w14:textId="77777777" w:rsidR="003E1577" w:rsidRPr="003E1577" w:rsidRDefault="003E1577" w:rsidP="003E1577">
            <w:pPr>
              <w:pStyle w:val="rvps2"/>
              <w:shd w:val="clear" w:color="auto" w:fill="FFFFFF"/>
              <w:spacing w:before="0" w:beforeAutospacing="0" w:after="0" w:afterAutospacing="0"/>
              <w:jc w:val="both"/>
              <w:rPr>
                <w:color w:val="000000"/>
                <w:lang w:val="uk-UA"/>
              </w:rPr>
            </w:pPr>
            <w:r w:rsidRPr="003E1577">
              <w:rPr>
                <w:color w:val="000000"/>
                <w:lang w:val="uk-UA"/>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w:t>
            </w:r>
            <w:r w:rsidRPr="003E1577">
              <w:rPr>
                <w:color w:val="000000"/>
                <w:lang w:val="uk-UA"/>
              </w:rPr>
              <w:lastRenderedPageBreak/>
              <w:t>із законом до відповідальності за вчинення корупційного правопорушення або правопорушення, пов’язаного з корупцією;</w:t>
            </w:r>
          </w:p>
          <w:p w14:paraId="357FE4C3" w14:textId="77777777" w:rsidR="003E1577" w:rsidRPr="003E1577" w:rsidRDefault="003E1577" w:rsidP="003E1577">
            <w:pPr>
              <w:pStyle w:val="rvps2"/>
              <w:shd w:val="clear" w:color="auto" w:fill="FFFFFF"/>
              <w:spacing w:before="0" w:beforeAutospacing="0" w:after="0" w:afterAutospacing="0"/>
              <w:jc w:val="both"/>
              <w:rPr>
                <w:lang w:val="uk-UA"/>
              </w:rPr>
            </w:pPr>
            <w:r w:rsidRPr="003E1577">
              <w:rPr>
                <w:color w:val="000000"/>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E1577">
              <w:rPr>
                <w:color w:val="000000"/>
                <w:lang w:val="uk-UA"/>
              </w:rPr>
              <w:t>антиконкурентних</w:t>
            </w:r>
            <w:proofErr w:type="spellEnd"/>
            <w:r w:rsidRPr="003E1577">
              <w:rPr>
                <w:color w:val="000000"/>
                <w:lang w:val="uk-UA"/>
              </w:rPr>
              <w:t xml:space="preserve"> узгоджених дій, що </w:t>
            </w:r>
            <w:r w:rsidRPr="003E1577">
              <w:rPr>
                <w:lang w:val="uk-UA"/>
              </w:rPr>
              <w:t>стосуються спотворення результатів тендерів;</w:t>
            </w:r>
          </w:p>
          <w:p w14:paraId="0677CEEE" w14:textId="77777777" w:rsidR="003E1577" w:rsidRPr="003E1577" w:rsidRDefault="003E1577" w:rsidP="003E1577">
            <w:pPr>
              <w:pStyle w:val="rvps2"/>
              <w:shd w:val="clear" w:color="auto" w:fill="FFFFFF"/>
              <w:spacing w:before="0" w:beforeAutospacing="0" w:after="0" w:afterAutospacing="0"/>
              <w:jc w:val="both"/>
              <w:rPr>
                <w:lang w:val="uk-UA"/>
              </w:rPr>
            </w:pPr>
            <w:r w:rsidRPr="003E1577">
              <w:rPr>
                <w:lang w:val="uk-UA"/>
              </w:rPr>
              <w:t xml:space="preserve">5) </w:t>
            </w:r>
            <w:r w:rsidRPr="003E1577">
              <w:rPr>
                <w:shd w:val="clear" w:color="auto" w:fill="FFFFFF"/>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3E1577">
              <w:rPr>
                <w:lang w:val="uk-UA"/>
              </w:rPr>
              <w:t>;</w:t>
            </w:r>
          </w:p>
          <w:p w14:paraId="3D4A3BE1" w14:textId="77777777" w:rsidR="003E1577" w:rsidRPr="003E1577" w:rsidRDefault="003E1577" w:rsidP="003E1577">
            <w:pPr>
              <w:pStyle w:val="rvps2"/>
              <w:shd w:val="clear" w:color="auto" w:fill="FFFFFF"/>
              <w:spacing w:before="0" w:beforeAutospacing="0" w:after="0" w:afterAutospacing="0"/>
              <w:jc w:val="both"/>
              <w:rPr>
                <w:lang w:val="uk-UA"/>
              </w:rPr>
            </w:pPr>
            <w:r w:rsidRPr="003E1577">
              <w:rPr>
                <w:lang w:val="uk-UA"/>
              </w:rPr>
              <w:t xml:space="preserve">6) </w:t>
            </w:r>
            <w:r w:rsidRPr="003E1577">
              <w:rPr>
                <w:shd w:val="clear" w:color="auto" w:fill="FFFFFF"/>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3E1577">
              <w:rPr>
                <w:lang w:val="uk-UA"/>
              </w:rPr>
              <w:t>;</w:t>
            </w:r>
          </w:p>
          <w:p w14:paraId="63E80226" w14:textId="77777777" w:rsidR="003E1577" w:rsidRPr="003E1577" w:rsidRDefault="003E1577" w:rsidP="003E1577">
            <w:pPr>
              <w:pStyle w:val="rvps2"/>
              <w:shd w:val="clear" w:color="auto" w:fill="FFFFFF"/>
              <w:spacing w:before="0" w:beforeAutospacing="0" w:after="0" w:afterAutospacing="0"/>
              <w:jc w:val="both"/>
              <w:rPr>
                <w:color w:val="000000"/>
                <w:lang w:val="uk-UA"/>
              </w:rPr>
            </w:pPr>
            <w:r w:rsidRPr="003E1577">
              <w:rPr>
                <w:color w:val="000000"/>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6A75CB8" w14:textId="77777777" w:rsidR="003E1577" w:rsidRPr="003E1577" w:rsidRDefault="003E1577" w:rsidP="003E1577">
            <w:pPr>
              <w:pStyle w:val="rvps2"/>
              <w:shd w:val="clear" w:color="auto" w:fill="FFFFFF"/>
              <w:spacing w:before="0" w:beforeAutospacing="0" w:after="0" w:afterAutospacing="0"/>
              <w:jc w:val="both"/>
              <w:rPr>
                <w:color w:val="000000"/>
                <w:lang w:val="uk-UA"/>
              </w:rPr>
            </w:pPr>
            <w:r w:rsidRPr="003E1577">
              <w:rPr>
                <w:color w:val="000000"/>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6D9CF4C7" w14:textId="77777777" w:rsidR="003E1577" w:rsidRPr="003E1577" w:rsidRDefault="003E1577" w:rsidP="003E1577">
            <w:pPr>
              <w:pStyle w:val="rvps2"/>
              <w:shd w:val="clear" w:color="auto" w:fill="FFFFFF"/>
              <w:spacing w:before="0" w:beforeAutospacing="0" w:after="0" w:afterAutospacing="0"/>
              <w:jc w:val="both"/>
              <w:rPr>
                <w:color w:val="000000"/>
                <w:lang w:val="uk-UA"/>
              </w:rPr>
            </w:pPr>
            <w:r w:rsidRPr="003E1577">
              <w:rPr>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96772C0" w14:textId="77777777" w:rsidR="003E1577" w:rsidRPr="003E1577" w:rsidRDefault="003E1577" w:rsidP="003E1577">
            <w:pPr>
              <w:pStyle w:val="rvps2"/>
              <w:shd w:val="clear" w:color="auto" w:fill="FFFFFF"/>
              <w:spacing w:before="0" w:beforeAutospacing="0" w:after="0" w:afterAutospacing="0"/>
              <w:jc w:val="both"/>
              <w:rPr>
                <w:color w:val="000000"/>
                <w:lang w:val="uk-UA"/>
              </w:rPr>
            </w:pPr>
            <w:r w:rsidRPr="003E1577">
              <w:rPr>
                <w:color w:val="00000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50A9FE59" w14:textId="77777777" w:rsidR="003E1577" w:rsidRPr="003E1577" w:rsidRDefault="003E1577" w:rsidP="003E1577">
            <w:pPr>
              <w:pStyle w:val="rvps2"/>
              <w:shd w:val="clear" w:color="auto" w:fill="FFFFFF"/>
              <w:spacing w:before="0" w:beforeAutospacing="0" w:after="0" w:afterAutospacing="0"/>
              <w:jc w:val="both"/>
              <w:rPr>
                <w:color w:val="000000"/>
                <w:lang w:val="uk-UA"/>
              </w:rPr>
            </w:pPr>
            <w:r w:rsidRPr="003E1577">
              <w:rPr>
                <w:color w:val="000000"/>
                <w:lang w:val="uk-UA"/>
              </w:rPr>
              <w:t xml:space="preserve">11) учасник процедури закупівлі є особою, до якої застосовано санкцію у виді заборони на здійснення у неї публічних </w:t>
            </w:r>
            <w:proofErr w:type="spellStart"/>
            <w:r w:rsidRPr="003E1577">
              <w:rPr>
                <w:color w:val="000000"/>
                <w:lang w:val="uk-UA"/>
              </w:rPr>
              <w:t>закупівель</w:t>
            </w:r>
            <w:proofErr w:type="spellEnd"/>
            <w:r w:rsidRPr="003E1577">
              <w:rPr>
                <w:color w:val="000000"/>
                <w:lang w:val="uk-UA"/>
              </w:rPr>
              <w:t xml:space="preserve"> товарів, робіт і послуг згідно із Законом України "Про санкції";</w:t>
            </w:r>
          </w:p>
          <w:p w14:paraId="248F8AEE" w14:textId="77777777" w:rsidR="003E1577" w:rsidRPr="003E1577" w:rsidRDefault="003E1577" w:rsidP="003E1577">
            <w:pPr>
              <w:pStyle w:val="rvps2"/>
              <w:shd w:val="clear" w:color="auto" w:fill="FFFFFF"/>
              <w:spacing w:before="0" w:beforeAutospacing="0" w:after="0" w:afterAutospacing="0"/>
              <w:jc w:val="both"/>
              <w:rPr>
                <w:color w:val="000000"/>
                <w:lang w:val="uk-UA"/>
              </w:rPr>
            </w:pPr>
            <w:r w:rsidRPr="003E1577">
              <w:rPr>
                <w:color w:val="000000"/>
                <w:lang w:val="uk-UA"/>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w:t>
            </w:r>
            <w:r w:rsidRPr="003E1577">
              <w:rPr>
                <w:color w:val="000000"/>
                <w:lang w:val="uk-UA"/>
              </w:rPr>
              <w:lastRenderedPageBreak/>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1D183D6" w14:textId="77777777" w:rsidR="003E1577" w:rsidRPr="003E1577" w:rsidRDefault="003E1577" w:rsidP="003E1577">
            <w:pPr>
              <w:pStyle w:val="rvps2"/>
              <w:shd w:val="clear" w:color="auto" w:fill="FFFFFF"/>
              <w:spacing w:before="0" w:beforeAutospacing="0" w:after="0" w:afterAutospacing="0"/>
              <w:jc w:val="both"/>
              <w:rPr>
                <w:color w:val="000000"/>
                <w:lang w:val="uk-UA"/>
              </w:rPr>
            </w:pPr>
            <w:r w:rsidRPr="003E1577">
              <w:rPr>
                <w:color w:val="000000"/>
                <w:lang w:val="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4DBB6522" w14:textId="77777777" w:rsidR="003E1577" w:rsidRPr="003E1577" w:rsidRDefault="003E1577" w:rsidP="003E1577">
            <w:pPr>
              <w:pStyle w:val="rvps2"/>
              <w:shd w:val="clear" w:color="auto" w:fill="FFFFFF"/>
              <w:spacing w:before="0" w:beforeAutospacing="0" w:after="0" w:afterAutospacing="0"/>
              <w:jc w:val="both"/>
              <w:rPr>
                <w:color w:val="000000"/>
                <w:lang w:val="uk-UA"/>
              </w:rPr>
            </w:pPr>
            <w:r w:rsidRPr="003E1577">
              <w:rPr>
                <w:color w:val="000000"/>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14:paraId="2923B2A1" w14:textId="77777777" w:rsidR="003E1577" w:rsidRPr="003E1577" w:rsidRDefault="003E1577" w:rsidP="003E1577">
            <w:pPr>
              <w:pStyle w:val="rvps2"/>
              <w:shd w:val="clear" w:color="auto" w:fill="FFFFFF"/>
              <w:spacing w:before="0" w:beforeAutospacing="0" w:after="0" w:afterAutospacing="0"/>
              <w:jc w:val="both"/>
              <w:rPr>
                <w:color w:val="000000"/>
                <w:lang w:val="uk-UA"/>
              </w:rPr>
            </w:pPr>
            <w:r w:rsidRPr="003E1577">
              <w:rPr>
                <w:color w:val="000000"/>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598885D5" w14:textId="77777777" w:rsidR="003E1577" w:rsidRPr="003E1577" w:rsidRDefault="003E1577" w:rsidP="003E1577">
            <w:pPr>
              <w:pStyle w:val="rvps2"/>
              <w:shd w:val="clear" w:color="auto" w:fill="FFFFFF"/>
              <w:spacing w:before="0" w:beforeAutospacing="0" w:after="0" w:afterAutospacing="0"/>
              <w:jc w:val="both"/>
              <w:rPr>
                <w:color w:val="000000"/>
                <w:lang w:val="uk-UA"/>
              </w:rPr>
            </w:pPr>
            <w:r w:rsidRPr="003E1577">
              <w:rPr>
                <w:color w:val="000000"/>
                <w:lang w:val="uk-UA"/>
              </w:rPr>
              <w:t>5.3. Учасник має надати у довільній формі інформацію про відсутність підстав, визначених у частинах першій та другій статті 17 Закону.</w:t>
            </w:r>
          </w:p>
          <w:p w14:paraId="658310D2" w14:textId="77777777" w:rsidR="003E1577" w:rsidRPr="003E1577" w:rsidRDefault="003E1577" w:rsidP="003E1577">
            <w:pPr>
              <w:pStyle w:val="rvps2"/>
              <w:shd w:val="clear" w:color="auto" w:fill="FFFFFF"/>
              <w:spacing w:before="0" w:beforeAutospacing="0" w:after="0" w:afterAutospacing="0"/>
              <w:jc w:val="both"/>
              <w:rPr>
                <w:color w:val="000000"/>
                <w:lang w:val="uk-UA"/>
              </w:rPr>
            </w:pPr>
            <w:r w:rsidRPr="003E1577">
              <w:rPr>
                <w:color w:val="000000"/>
                <w:lang w:val="uk-UA"/>
              </w:rPr>
              <w:t xml:space="preserve">Учасник процедури закупівлі в електронній системі </w:t>
            </w:r>
            <w:proofErr w:type="spellStart"/>
            <w:r w:rsidRPr="003E1577">
              <w:rPr>
                <w:color w:val="000000"/>
                <w:lang w:val="uk-UA"/>
              </w:rPr>
              <w:t>закупівель</w:t>
            </w:r>
            <w:proofErr w:type="spellEnd"/>
            <w:r w:rsidRPr="003E1577">
              <w:rPr>
                <w:color w:val="000000"/>
                <w:lang w:val="uk-UA"/>
              </w:rPr>
              <w:t xml:space="preserve"> під час подання тендерної пропозиції підтверджує відсутність підстав, передбачених пунктами  3, 5, 6, 12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w:t>
            </w:r>
          </w:p>
          <w:p w14:paraId="70293D53" w14:textId="77777777" w:rsidR="003E1577" w:rsidRPr="003E1577" w:rsidRDefault="003E1577" w:rsidP="003E1577">
            <w:pPr>
              <w:pStyle w:val="rvps2"/>
              <w:shd w:val="clear" w:color="auto" w:fill="FFFFFF"/>
              <w:spacing w:before="0" w:beforeAutospacing="0" w:after="0" w:afterAutospacing="0"/>
              <w:jc w:val="both"/>
              <w:rPr>
                <w:color w:val="000000"/>
                <w:lang w:val="uk-UA"/>
              </w:rPr>
            </w:pPr>
            <w:r w:rsidRPr="003E1577">
              <w:rPr>
                <w:color w:val="000000"/>
                <w:lang w:val="uk-UA"/>
              </w:rPr>
              <w:t xml:space="preserve">Учасник процедури закупівлі підтверджує відсутність підстав, зазначених в абзаці першому пункту 44 </w:t>
            </w:r>
            <w:r w:rsidRPr="003E1577">
              <w:rPr>
                <w:lang w:val="uk-UA"/>
              </w:rPr>
              <w:t>постанови КМУ № 1178 від 12.10.2022</w:t>
            </w:r>
            <w:r w:rsidRPr="003E1577">
              <w:rPr>
                <w:color w:val="000000"/>
                <w:lang w:val="uk-UA"/>
              </w:rPr>
              <w:t xml:space="preserve">, шляхом самостійного декларування відсутності таких підстав в електронній системі </w:t>
            </w:r>
            <w:proofErr w:type="spellStart"/>
            <w:r w:rsidRPr="003E1577">
              <w:rPr>
                <w:color w:val="000000"/>
                <w:lang w:val="uk-UA"/>
              </w:rPr>
              <w:t>закупівель</w:t>
            </w:r>
            <w:proofErr w:type="spellEnd"/>
            <w:r w:rsidRPr="003E1577">
              <w:rPr>
                <w:color w:val="000000"/>
                <w:lang w:val="uk-UA"/>
              </w:rPr>
              <w:t xml:space="preserve"> під час подання тендерної пропозиції.</w:t>
            </w:r>
          </w:p>
          <w:p w14:paraId="79228EB6" w14:textId="77777777" w:rsidR="003E1577" w:rsidRPr="003E1577" w:rsidRDefault="003E1577" w:rsidP="003E1577">
            <w:pPr>
              <w:pStyle w:val="rvps2"/>
              <w:shd w:val="clear" w:color="auto" w:fill="FFFFFF"/>
              <w:spacing w:before="0" w:beforeAutospacing="0" w:after="0" w:afterAutospacing="0"/>
              <w:jc w:val="both"/>
              <w:rPr>
                <w:color w:val="000000"/>
                <w:lang w:val="uk-UA"/>
              </w:rPr>
            </w:pPr>
            <w:r w:rsidRPr="003E1577">
              <w:rPr>
                <w:color w:val="000000"/>
                <w:lang w:val="uk-UA"/>
              </w:rPr>
              <w:lastRenderedPageBreak/>
              <w:t xml:space="preserve">Замовник не вимагає від учасника процедури закупівлі під час подання тендерної пропозиції в електронній системі </w:t>
            </w:r>
            <w:proofErr w:type="spellStart"/>
            <w:r w:rsidRPr="003E1577">
              <w:rPr>
                <w:color w:val="000000"/>
                <w:lang w:val="uk-UA"/>
              </w:rPr>
              <w:t>закупівель</w:t>
            </w:r>
            <w:proofErr w:type="spellEnd"/>
            <w:r w:rsidRPr="003E1577">
              <w:rPr>
                <w:color w:val="000000"/>
                <w:lang w:val="uk-UA"/>
              </w:rPr>
              <w:t xml:space="preserve"> будь-яких документів, що підтверджують відсутність підстав, визначених в абзаці першому пункту 44 </w:t>
            </w:r>
            <w:r w:rsidRPr="003E1577">
              <w:rPr>
                <w:lang w:val="uk-UA"/>
              </w:rPr>
              <w:t>постанови КМУ № 1178 від 12.10.2022</w:t>
            </w:r>
            <w:r w:rsidRPr="003E1577">
              <w:rPr>
                <w:color w:val="000000"/>
                <w:lang w:val="uk-UA"/>
              </w:rPr>
              <w:t>, крім самостійного декларування відсутності таких підстав учасником процедури закупівлі відповідно до абзацу четвертого цього пункту.</w:t>
            </w:r>
          </w:p>
          <w:p w14:paraId="3DC9DC2C" w14:textId="77777777" w:rsidR="003E1577" w:rsidRPr="003E1577" w:rsidRDefault="003E1577" w:rsidP="003E1577">
            <w:pPr>
              <w:pStyle w:val="rvps2"/>
              <w:shd w:val="clear" w:color="auto" w:fill="FFFFFF"/>
              <w:spacing w:before="0" w:beforeAutospacing="0" w:after="0" w:afterAutospacing="0"/>
              <w:jc w:val="both"/>
              <w:rPr>
                <w:color w:val="000000"/>
                <w:lang w:val="uk-UA"/>
              </w:rPr>
            </w:pPr>
            <w:r w:rsidRPr="003E1577">
              <w:rPr>
                <w:color w:val="000000"/>
                <w:lang w:val="uk-UA"/>
              </w:rPr>
              <w:t xml:space="preserve">Спосіб документального підтвердження згідно із законодавством щодо відсутності підстав, передбачених пунктами 3, 5, 6 і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w:t>
            </w:r>
            <w:proofErr w:type="spellStart"/>
            <w:r w:rsidRPr="003E1577">
              <w:rPr>
                <w:color w:val="000000"/>
                <w:lang w:val="uk-UA"/>
              </w:rPr>
              <w:t>закупівель</w:t>
            </w:r>
            <w:proofErr w:type="spellEnd"/>
            <w:r w:rsidRPr="003E1577">
              <w:rPr>
                <w:color w:val="000000"/>
                <w:lang w:val="uk-UA"/>
              </w:rPr>
              <w:t>.</w:t>
            </w:r>
          </w:p>
          <w:p w14:paraId="041047CC" w14:textId="77777777" w:rsidR="003E1577" w:rsidRPr="003E1577" w:rsidRDefault="003E1577" w:rsidP="003E1577">
            <w:pPr>
              <w:pStyle w:val="rvps2"/>
              <w:shd w:val="clear" w:color="auto" w:fill="FFFFFF"/>
              <w:spacing w:before="0" w:beforeAutospacing="0" w:after="0" w:afterAutospacing="0"/>
              <w:jc w:val="both"/>
              <w:rPr>
                <w:color w:val="000000"/>
                <w:shd w:val="clear" w:color="auto" w:fill="FFFFFF"/>
                <w:lang w:val="uk-UA"/>
              </w:rPr>
            </w:pPr>
            <w:r w:rsidRPr="003E1577">
              <w:rPr>
                <w:b/>
                <w:color w:val="000000"/>
                <w:shd w:val="clear" w:color="auto" w:fill="FFFFFF"/>
                <w:lang w:val="uk-UA"/>
              </w:rPr>
              <w:t>5.4.</w:t>
            </w:r>
            <w:r w:rsidRPr="003E1577">
              <w:rPr>
                <w:color w:val="000000"/>
                <w:shd w:val="clear" w:color="auto" w:fill="FFFFFF"/>
                <w:lang w:val="uk-UA"/>
              </w:rPr>
              <w:t xml:space="preserve"> </w:t>
            </w:r>
            <w:r w:rsidRPr="003E1577">
              <w:rPr>
                <w:b/>
                <w:color w:val="000000"/>
                <w:shd w:val="clear" w:color="auto" w:fill="FFFFFF"/>
                <w:lang w:val="uk-UA"/>
              </w:rPr>
              <w:t>Переможець процедури закупівлі</w:t>
            </w:r>
            <w:r w:rsidRPr="003E1577">
              <w:rPr>
                <w:color w:val="000000"/>
                <w:shd w:val="clear" w:color="auto" w:fill="FFFFFF"/>
                <w:lang w:val="uk-UA"/>
              </w:rPr>
              <w:t xml:space="preserve"> у строк, </w:t>
            </w:r>
            <w:r w:rsidRPr="003E1577">
              <w:rPr>
                <w:b/>
                <w:color w:val="000000"/>
                <w:shd w:val="clear" w:color="auto" w:fill="FFFFFF"/>
                <w:lang w:val="uk-UA"/>
              </w:rPr>
              <w:t xml:space="preserve">що не перевищує </w:t>
            </w:r>
            <w:r w:rsidRPr="003E1577">
              <w:rPr>
                <w:b/>
                <w:color w:val="000000"/>
                <w:u w:val="single"/>
                <w:shd w:val="clear" w:color="auto" w:fill="FFFFFF"/>
                <w:lang w:val="uk-UA"/>
              </w:rPr>
              <w:t>чотири дні</w:t>
            </w:r>
            <w:r w:rsidRPr="003E1577">
              <w:rPr>
                <w:color w:val="000000"/>
                <w:shd w:val="clear" w:color="auto" w:fill="FFFFFF"/>
                <w:lang w:val="uk-UA"/>
              </w:rPr>
              <w:t xml:space="preserve"> з дати оприлюднення в електронній системі </w:t>
            </w:r>
            <w:proofErr w:type="spellStart"/>
            <w:r w:rsidRPr="003E1577">
              <w:rPr>
                <w:color w:val="000000"/>
                <w:shd w:val="clear" w:color="auto" w:fill="FFFFFF"/>
                <w:lang w:val="uk-UA"/>
              </w:rPr>
              <w:t>закупівель</w:t>
            </w:r>
            <w:proofErr w:type="spellEnd"/>
            <w:r w:rsidRPr="003E1577">
              <w:rPr>
                <w:color w:val="000000"/>
                <w:shd w:val="clear" w:color="auto" w:fill="FFFFFF"/>
                <w:lang w:val="uk-UA"/>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3E1577">
              <w:rPr>
                <w:color w:val="000000"/>
                <w:shd w:val="clear" w:color="auto" w:fill="FFFFFF"/>
                <w:lang w:val="uk-UA"/>
              </w:rPr>
              <w:t>закупівель</w:t>
            </w:r>
            <w:proofErr w:type="spellEnd"/>
            <w:r w:rsidRPr="003E1577">
              <w:rPr>
                <w:color w:val="000000"/>
                <w:shd w:val="clear" w:color="auto" w:fill="FFFFFF"/>
                <w:lang w:val="uk-UA"/>
              </w:rPr>
              <w:t xml:space="preserve"> (у вигляді передбаченому згідно п. 1.3. цієї документації), що підтверджують відсутність підстав, визначених пунктами 3, 5, 6 і  12 частини першої та частиною другою статті 17 Закону, а саме:</w:t>
            </w:r>
          </w:p>
          <w:p w14:paraId="7F9F1F58" w14:textId="77777777" w:rsidR="003E1577" w:rsidRPr="003E1577" w:rsidRDefault="003E1577" w:rsidP="003E1577">
            <w:pPr>
              <w:contextualSpacing/>
              <w:jc w:val="both"/>
              <w:rPr>
                <w:rFonts w:ascii="Times New Roman" w:hAnsi="Times New Roman" w:cs="Times New Roman"/>
                <w:color w:val="000000"/>
                <w:sz w:val="24"/>
                <w:szCs w:val="24"/>
              </w:rPr>
            </w:pPr>
            <w:r w:rsidRPr="003E1577">
              <w:rPr>
                <w:rFonts w:ascii="Times New Roman" w:hAnsi="Times New Roman" w:cs="Times New Roman"/>
                <w:iCs/>
                <w:sz w:val="24"/>
                <w:szCs w:val="24"/>
              </w:rPr>
              <w:t>Витяг в паперовій або електронній формі з інформаційно-аналітичної системи «Облік відомостей про притягнення особи до кримінальної відповідальності та наявності судимості» (</w:t>
            </w:r>
            <w:hyperlink r:id="rId12" w:history="1">
              <w:r w:rsidRPr="003E1577">
                <w:rPr>
                  <w:rStyle w:val="ae"/>
                  <w:rFonts w:ascii="Times New Roman" w:hAnsi="Times New Roman" w:cs="Times New Roman"/>
                  <w:iCs/>
                  <w:sz w:val="24"/>
                  <w:szCs w:val="24"/>
                </w:rPr>
                <w:t>https://vytiah.mvs.gov.ua</w:t>
              </w:r>
            </w:hyperlink>
            <w:r w:rsidRPr="003E1577">
              <w:rPr>
                <w:rFonts w:ascii="Times New Roman" w:hAnsi="Times New Roman" w:cs="Times New Roman"/>
                <w:iCs/>
                <w:sz w:val="24"/>
                <w:szCs w:val="24"/>
              </w:rPr>
              <w:t xml:space="preserve">) виданий </w:t>
            </w:r>
            <w:r w:rsidRPr="003E1577">
              <w:rPr>
                <w:rFonts w:ascii="Times New Roman" w:hAnsi="Times New Roman" w:cs="Times New Roman"/>
                <w:sz w:val="24"/>
                <w:szCs w:val="24"/>
              </w:rPr>
              <w:t xml:space="preserve">не раніше 30 днів до дати подання такого </w:t>
            </w:r>
            <w:proofErr w:type="spellStart"/>
            <w:r w:rsidRPr="003E1577">
              <w:rPr>
                <w:rFonts w:ascii="Times New Roman" w:hAnsi="Times New Roman" w:cs="Times New Roman"/>
                <w:sz w:val="24"/>
                <w:szCs w:val="24"/>
                <w:lang w:val="ru-RU"/>
              </w:rPr>
              <w:t>витягу</w:t>
            </w:r>
            <w:proofErr w:type="spellEnd"/>
            <w:r w:rsidRPr="003E1577">
              <w:rPr>
                <w:rFonts w:ascii="Times New Roman" w:hAnsi="Times New Roman" w:cs="Times New Roman"/>
                <w:sz w:val="24"/>
                <w:szCs w:val="24"/>
              </w:rPr>
              <w:t xml:space="preserve">. </w:t>
            </w:r>
            <w:r w:rsidRPr="003E1577">
              <w:rPr>
                <w:rFonts w:ascii="Times New Roman" w:hAnsi="Times New Roman" w:cs="Times New Roman"/>
                <w:iCs/>
                <w:sz w:val="24"/>
                <w:szCs w:val="24"/>
              </w:rPr>
              <w:t xml:space="preserve">Тип Витягу – повний, наданий для </w:t>
            </w:r>
            <w:r w:rsidRPr="003E1577">
              <w:rPr>
                <w:rFonts w:ascii="Times New Roman" w:hAnsi="Times New Roman" w:cs="Times New Roman"/>
                <w:sz w:val="24"/>
                <w:szCs w:val="24"/>
              </w:rPr>
              <w:t xml:space="preserve">оформлення участі у процедурі публічної закупівлі. </w:t>
            </w:r>
            <w:r w:rsidRPr="003E1577">
              <w:rPr>
                <w:rFonts w:ascii="Times New Roman" w:hAnsi="Times New Roman" w:cs="Times New Roman"/>
                <w:color w:val="000000"/>
                <w:sz w:val="24"/>
                <w:szCs w:val="24"/>
                <w:shd w:val="clear" w:color="auto" w:fill="FFFFFF"/>
              </w:rPr>
              <w:t xml:space="preserve"> Зазначена довідка надається щодо осіб (особи), визначених згідно з п. 5, 6 частини 1 ст. 17 Закону;</w:t>
            </w:r>
          </w:p>
          <w:p w14:paraId="168262B1" w14:textId="77777777" w:rsidR="003E1577" w:rsidRPr="003E1577" w:rsidRDefault="003E1577" w:rsidP="003E1577">
            <w:pPr>
              <w:pStyle w:val="rvps2"/>
              <w:numPr>
                <w:ilvl w:val="0"/>
                <w:numId w:val="40"/>
              </w:numPr>
              <w:shd w:val="clear" w:color="auto" w:fill="FFFFFF"/>
              <w:spacing w:before="0" w:beforeAutospacing="0" w:after="0" w:afterAutospacing="0"/>
              <w:ind w:left="0" w:firstLine="0"/>
              <w:jc w:val="both"/>
              <w:rPr>
                <w:color w:val="000000"/>
                <w:lang w:val="uk-UA"/>
              </w:rPr>
            </w:pPr>
            <w:r w:rsidRPr="003E1577">
              <w:rPr>
                <w:color w:val="000000"/>
                <w:lang w:val="uk-UA"/>
              </w:rPr>
              <w:t>довідка, складена учасником у довільній формі, що підтверджує відсутність підстави, передбаченої п.12 частини 1 ст.17 Закону;</w:t>
            </w:r>
          </w:p>
          <w:p w14:paraId="2310CD2F" w14:textId="77777777" w:rsidR="003E1577" w:rsidRPr="003E1577" w:rsidRDefault="003E1577" w:rsidP="003E1577">
            <w:pPr>
              <w:pStyle w:val="rvps2"/>
              <w:numPr>
                <w:ilvl w:val="0"/>
                <w:numId w:val="40"/>
              </w:numPr>
              <w:shd w:val="clear" w:color="auto" w:fill="FFFFFF"/>
              <w:spacing w:before="0" w:beforeAutospacing="0" w:after="0" w:afterAutospacing="0"/>
              <w:ind w:left="0" w:firstLine="0"/>
              <w:jc w:val="both"/>
              <w:rPr>
                <w:color w:val="000000"/>
                <w:lang w:val="uk-UA"/>
              </w:rPr>
            </w:pPr>
            <w:r w:rsidRPr="003E1577">
              <w:rPr>
                <w:color w:val="000000"/>
                <w:lang w:val="uk-UA"/>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з абзацом 2 частини 2 статті 17 Закону.</w:t>
            </w:r>
          </w:p>
          <w:p w14:paraId="569C5658" w14:textId="77777777" w:rsidR="003E1577" w:rsidRPr="003E1577" w:rsidRDefault="003E1577" w:rsidP="003E1577">
            <w:pPr>
              <w:pStyle w:val="af6"/>
              <w:rPr>
                <w:sz w:val="24"/>
                <w:szCs w:val="24"/>
                <w:lang w:val="uk-UA"/>
              </w:rPr>
            </w:pPr>
            <w:r w:rsidRPr="003E1577">
              <w:rPr>
                <w:color w:val="000000"/>
                <w:sz w:val="24"/>
                <w:szCs w:val="24"/>
                <w:lang w:val="uk-UA"/>
              </w:rPr>
              <w:t xml:space="preserve">5.5. </w:t>
            </w:r>
            <w:r w:rsidRPr="003E1577">
              <w:rPr>
                <w:sz w:val="24"/>
                <w:szCs w:val="24"/>
                <w:lang w:val="uk-UA"/>
              </w:rPr>
              <w:t xml:space="preserve">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w:t>
            </w:r>
            <w:proofErr w:type="spellStart"/>
            <w:r w:rsidRPr="003E1577">
              <w:rPr>
                <w:sz w:val="24"/>
                <w:szCs w:val="24"/>
                <w:lang w:val="uk-UA"/>
              </w:rPr>
              <w:t>закупівель</w:t>
            </w:r>
            <w:proofErr w:type="spellEnd"/>
            <w:r w:rsidRPr="003E1577">
              <w:rPr>
                <w:sz w:val="24"/>
                <w:szCs w:val="24"/>
                <w:lang w:val="uk-UA"/>
              </w:rPr>
              <w:t xml:space="preserve"> в інформації, що автоматично формується в електронній системі </w:t>
            </w:r>
            <w:proofErr w:type="spellStart"/>
            <w:r w:rsidRPr="003E1577">
              <w:rPr>
                <w:sz w:val="24"/>
                <w:szCs w:val="24"/>
                <w:lang w:val="uk-UA"/>
              </w:rPr>
              <w:t>закупівель</w:t>
            </w:r>
            <w:proofErr w:type="spellEnd"/>
            <w:r w:rsidRPr="003E1577">
              <w:rPr>
                <w:sz w:val="24"/>
                <w:szCs w:val="24"/>
                <w:lang w:val="uk-UA"/>
              </w:rPr>
              <w:t xml:space="preserve"> в результаті взаємодії електронної системи </w:t>
            </w:r>
            <w:proofErr w:type="spellStart"/>
            <w:r w:rsidRPr="003E1577">
              <w:rPr>
                <w:sz w:val="24"/>
                <w:szCs w:val="24"/>
                <w:lang w:val="uk-UA"/>
              </w:rPr>
              <w:t>закупівель</w:t>
            </w:r>
            <w:proofErr w:type="spellEnd"/>
            <w:r w:rsidRPr="003E1577">
              <w:rPr>
                <w:sz w:val="24"/>
                <w:szCs w:val="24"/>
                <w:lang w:val="uk-UA"/>
              </w:rPr>
              <w:t xml:space="preserve"> з інформаційними системами Державної фіскальної служби України.</w:t>
            </w:r>
          </w:p>
          <w:p w14:paraId="46A958BE" w14:textId="77777777" w:rsidR="003E1577" w:rsidRPr="003E1577" w:rsidRDefault="003E1577" w:rsidP="003E1577">
            <w:pPr>
              <w:pStyle w:val="rvps2"/>
              <w:shd w:val="clear" w:color="auto" w:fill="FFFFFF"/>
              <w:spacing w:before="0" w:beforeAutospacing="0" w:after="0" w:afterAutospacing="0"/>
              <w:jc w:val="both"/>
              <w:rPr>
                <w:lang w:val="uk-UA"/>
              </w:rPr>
            </w:pPr>
            <w:r w:rsidRPr="003E1577">
              <w:rPr>
                <w:lang w:val="uk-UA"/>
              </w:rPr>
              <w:lastRenderedPageBreak/>
              <w:t xml:space="preserve">У разі, якщо в електронній системі </w:t>
            </w:r>
            <w:proofErr w:type="spellStart"/>
            <w:r w:rsidRPr="003E1577">
              <w:rPr>
                <w:lang w:val="uk-UA"/>
              </w:rPr>
              <w:t>закупівель</w:t>
            </w:r>
            <w:proofErr w:type="spellEnd"/>
            <w:r w:rsidRPr="003E1577">
              <w:rPr>
                <w:lang w:val="uk-UA"/>
              </w:rPr>
              <w:t xml:space="preserve"> не буде автоматично сформована інформація щодо відсутності/наявності заборгованості з податків, зборів і платежів у переможця процедури закупівлі в результаті взаємодії електронної системи </w:t>
            </w:r>
            <w:proofErr w:type="spellStart"/>
            <w:r w:rsidRPr="003E1577">
              <w:rPr>
                <w:lang w:val="uk-UA"/>
              </w:rPr>
              <w:t>закупівель</w:t>
            </w:r>
            <w:proofErr w:type="spellEnd"/>
            <w:r w:rsidRPr="003E1577">
              <w:rPr>
                <w:lang w:val="uk-UA"/>
              </w:rPr>
              <w:t xml:space="preserve"> з інформаційними системами Державної фіскальної служби України, у такому випадку переможець надає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w:t>
            </w:r>
            <w:proofErr w:type="spellStart"/>
            <w:r w:rsidRPr="003E1577">
              <w:rPr>
                <w:lang w:val="uk-UA"/>
              </w:rPr>
              <w:t>закупівель</w:t>
            </w:r>
            <w:proofErr w:type="spellEnd"/>
            <w:r w:rsidRPr="003E1577">
              <w:rPr>
                <w:lang w:val="uk-UA"/>
              </w:rPr>
              <w:t xml:space="preserve"> відповіді інформаційно-телекомунікаційної системи ДФС на запит згідно Порядку № 37/11, згідно якої повідомляється про відсутність заборгованості в переможця процедури закупівлі, але в будь-якому випадку в межах строку згідно частини 6 статті 17 Закону. </w:t>
            </w:r>
          </w:p>
          <w:p w14:paraId="69BE44A4" w14:textId="77777777" w:rsidR="003E1577" w:rsidRPr="003E1577" w:rsidRDefault="003E1577" w:rsidP="003E1577">
            <w:pPr>
              <w:pStyle w:val="rvps2"/>
              <w:shd w:val="clear" w:color="auto" w:fill="FFFFFF"/>
              <w:spacing w:before="0" w:beforeAutospacing="0" w:after="0" w:afterAutospacing="0"/>
              <w:jc w:val="both"/>
              <w:rPr>
                <w:color w:val="000000"/>
                <w:lang w:val="uk-UA"/>
              </w:rPr>
            </w:pPr>
            <w:r w:rsidRPr="003E1577">
              <w:rPr>
                <w:color w:val="000000"/>
                <w:lang w:val="uk-UA"/>
              </w:rPr>
              <w:t xml:space="preserve">5.6.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w:t>
            </w:r>
            <w:proofErr w:type="spellStart"/>
            <w:r w:rsidRPr="003E1577">
              <w:rPr>
                <w:color w:val="000000"/>
                <w:lang w:val="uk-UA"/>
              </w:rPr>
              <w:t>закупівель</w:t>
            </w:r>
            <w:proofErr w:type="spellEnd"/>
            <w:r w:rsidRPr="003E1577">
              <w:rPr>
                <w:color w:val="000000"/>
                <w:lang w:val="uk-UA"/>
              </w:rPr>
              <w:t xml:space="preserve"> та яка сформована у порядку взаємодії електронної системи </w:t>
            </w:r>
            <w:proofErr w:type="spellStart"/>
            <w:r w:rsidRPr="003E1577">
              <w:rPr>
                <w:color w:val="000000"/>
                <w:lang w:val="uk-UA"/>
              </w:rPr>
              <w:t>закупівель</w:t>
            </w:r>
            <w:proofErr w:type="spellEnd"/>
            <w:r w:rsidRPr="003E1577">
              <w:rPr>
                <w:color w:val="000000"/>
                <w:lang w:val="uk-UA"/>
              </w:rPr>
              <w:t xml:space="preserve"> з інформаційними системами Державної податкової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податкової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 № 574, або довідку </w:t>
            </w:r>
            <w:r w:rsidRPr="003E1577">
              <w:rPr>
                <w:iCs/>
                <w:lang w:val="uk-UA"/>
              </w:rPr>
              <w:t>в паперовій або електронній формі</w:t>
            </w:r>
            <w:r w:rsidRPr="003E1577">
              <w:rPr>
                <w:color w:val="000000"/>
                <w:lang w:val="uk-UA"/>
              </w:rPr>
              <w:t xml:space="preserve">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№733, та яка видана </w:t>
            </w:r>
            <w:r w:rsidRPr="003E1577">
              <w:rPr>
                <w:color w:val="000000"/>
                <w:lang w:val="uk-UA"/>
              </w:rPr>
              <w:lastRenderedPageBreak/>
              <w:t xml:space="preserve">контролюючим органом в електронній формі, що містить відповідну інформацію станом на будь-яку дату, наступну після  оприлюднення в електронній системі </w:t>
            </w:r>
            <w:proofErr w:type="spellStart"/>
            <w:r w:rsidRPr="003E1577">
              <w:rPr>
                <w:color w:val="000000"/>
                <w:lang w:val="uk-UA"/>
              </w:rPr>
              <w:t>закупівель</w:t>
            </w:r>
            <w:proofErr w:type="spellEnd"/>
            <w:r w:rsidRPr="003E1577">
              <w:rPr>
                <w:color w:val="000000"/>
                <w:lang w:val="uk-UA"/>
              </w:rPr>
              <w:t xml:space="preserve"> відповіді інформаційно-телекомунікаційної системи ДПС на запит згідно з Порядком № 37/11, згідно з якою повідомляється про наявність заборгованості в учасника, але в будь-якому випадку в межах строку згідно частиною 6 статті 17 Закону.</w:t>
            </w:r>
          </w:p>
          <w:p w14:paraId="14A1F9A2" w14:textId="435C3CB1" w:rsidR="003E1577" w:rsidRPr="003E1577" w:rsidRDefault="003E1577" w:rsidP="003E157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3E1577">
              <w:rPr>
                <w:rFonts w:ascii="Times New Roman" w:hAnsi="Times New Roman" w:cs="Times New Roman"/>
                <w:color w:val="000000"/>
                <w:sz w:val="24"/>
                <w:szCs w:val="24"/>
              </w:rPr>
              <w:t>5.7.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окремо по кожному з учасників, які входять у склад об’єднання.</w:t>
            </w:r>
          </w:p>
        </w:tc>
      </w:tr>
      <w:tr w:rsidR="002A7E56" w14:paraId="62BFABE0" w14:textId="77777777">
        <w:trPr>
          <w:trHeight w:val="2018"/>
          <w:jc w:val="center"/>
        </w:trPr>
        <w:tc>
          <w:tcPr>
            <w:tcW w:w="570" w:type="dxa"/>
          </w:tcPr>
          <w:p w14:paraId="0349BF54" w14:textId="77777777" w:rsidR="002A7E56" w:rsidRPr="000C1E07"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C1E07">
              <w:rPr>
                <w:rFonts w:ascii="Times New Roman" w:eastAsia="Times New Roman" w:hAnsi="Times New Roman" w:cs="Times New Roman"/>
                <w:b/>
                <w:color w:val="000000"/>
                <w:sz w:val="24"/>
                <w:szCs w:val="24"/>
              </w:rPr>
              <w:lastRenderedPageBreak/>
              <w:t>6</w:t>
            </w:r>
          </w:p>
        </w:tc>
        <w:tc>
          <w:tcPr>
            <w:tcW w:w="3507" w:type="dxa"/>
            <w:gridSpan w:val="2"/>
          </w:tcPr>
          <w:p w14:paraId="3F3DBD53" w14:textId="77777777" w:rsidR="002A7E56" w:rsidRPr="000C1E07"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C1E07">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14:paraId="3E9501C1" w14:textId="77777777" w:rsidR="002A7E56" w:rsidRPr="000C1E07"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C1E07">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75712978" w14:textId="77777777" w:rsidR="002A7E56" w:rsidRPr="000C1E07"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C1E07">
              <w:rPr>
                <w:rFonts w:ascii="Times New Roman" w:eastAsia="Times New Roman" w:hAnsi="Times New Roman" w:cs="Times New Roman"/>
                <w:color w:val="000000"/>
                <w:sz w:val="24"/>
                <w:szCs w:val="24"/>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1150D110" w14:textId="77777777" w:rsidR="002A7E56" w:rsidRPr="000C1E07"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C1E07">
              <w:rPr>
                <w:rFonts w:ascii="Times New Roman" w:eastAsia="Times New Roman" w:hAnsi="Times New Roman" w:cs="Times New Roman"/>
                <w:color w:val="000000"/>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64711F03" w14:textId="77777777" w:rsidR="002A7E56" w:rsidRPr="000C1E07"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C1E07">
              <w:rPr>
                <w:rFonts w:ascii="Times New Roman" w:eastAsia="Times New Roman" w:hAnsi="Times New Roman" w:cs="Times New Roman"/>
                <w:color w:val="000000"/>
                <w:sz w:val="24"/>
                <w:szCs w:val="24"/>
              </w:rPr>
              <w:t>6.4. Конкретні</w:t>
            </w:r>
            <w:r w:rsidRPr="000C1E07">
              <w:t xml:space="preserve"> </w:t>
            </w:r>
            <w:r w:rsidRPr="000C1E07">
              <w:rPr>
                <w:rFonts w:ascii="Times New Roman" w:eastAsia="Times New Roman" w:hAnsi="Times New Roman" w:cs="Times New Roman"/>
                <w:color w:val="000000"/>
                <w:sz w:val="24"/>
                <w:szCs w:val="24"/>
              </w:rPr>
              <w:t>технічні, якісні, кількісні та інші  вимоги до предмета закупівлі, установлені замовником відображені у Додатку №3 до тендерної документації.</w:t>
            </w:r>
          </w:p>
        </w:tc>
      </w:tr>
      <w:tr w:rsidR="002A7E56" w14:paraId="41AD1EB0" w14:textId="77777777">
        <w:trPr>
          <w:trHeight w:val="2018"/>
          <w:jc w:val="center"/>
        </w:trPr>
        <w:tc>
          <w:tcPr>
            <w:tcW w:w="570" w:type="dxa"/>
          </w:tcPr>
          <w:p w14:paraId="6E319EE4"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507" w:type="dxa"/>
            <w:gridSpan w:val="2"/>
          </w:tcPr>
          <w:p w14:paraId="00A98DF6"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14:paraId="03B7D709" w14:textId="77777777" w:rsidR="002A7E56" w:rsidRDefault="002A7E56" w:rsidP="002A7E56">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EC11E61" w14:textId="77777777" w:rsidR="002A7E56" w:rsidRDefault="002A7E56" w:rsidP="002A7E56">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w:t>
            </w:r>
            <w:r>
              <w:rPr>
                <w:rFonts w:ascii="Times New Roman" w:eastAsia="Times New Roman" w:hAnsi="Times New Roman" w:cs="Times New Roman"/>
                <w:color w:val="000000"/>
                <w:sz w:val="24"/>
                <w:szCs w:val="24"/>
              </w:rPr>
              <w:lastRenderedPageBreak/>
              <w:t>підтверджує відповідність установленим вимогам, із обґрунтуванням свого</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рішення. </w:t>
            </w:r>
          </w:p>
          <w:p w14:paraId="11B757B9" w14:textId="77777777" w:rsidR="002A7E56" w:rsidRDefault="002A7E56" w:rsidP="002A7E56">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2A7E56" w14:paraId="36C4D24B" w14:textId="77777777">
        <w:trPr>
          <w:trHeight w:val="522"/>
          <w:jc w:val="center"/>
        </w:trPr>
        <w:tc>
          <w:tcPr>
            <w:tcW w:w="570" w:type="dxa"/>
          </w:tcPr>
          <w:p w14:paraId="297F0E8B"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8</w:t>
            </w:r>
          </w:p>
        </w:tc>
        <w:tc>
          <w:tcPr>
            <w:tcW w:w="3507" w:type="dxa"/>
            <w:gridSpan w:val="2"/>
          </w:tcPr>
          <w:p w14:paraId="0A5DC4B7" w14:textId="77777777" w:rsidR="002A7E56" w:rsidRDefault="002A7E56" w:rsidP="002A7E56">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14:paraId="4A504844"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tcPr>
          <w:p w14:paraId="04F143DB" w14:textId="044651D8" w:rsidR="002A7E56" w:rsidRDefault="003E1577"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2A7E56" w14:paraId="0B863314" w14:textId="77777777">
        <w:trPr>
          <w:trHeight w:val="522"/>
          <w:jc w:val="center"/>
        </w:trPr>
        <w:tc>
          <w:tcPr>
            <w:tcW w:w="570" w:type="dxa"/>
          </w:tcPr>
          <w:p w14:paraId="37C467C1"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w:t>
            </w:r>
          </w:p>
        </w:tc>
        <w:tc>
          <w:tcPr>
            <w:tcW w:w="3507" w:type="dxa"/>
            <w:gridSpan w:val="2"/>
          </w:tcPr>
          <w:p w14:paraId="04CD2F28"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tcPr>
          <w:p w14:paraId="4E96D56A" w14:textId="77777777" w:rsidR="002A7E56" w:rsidRDefault="002A7E56" w:rsidP="002A7E56">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9.1. Учасник процедури закупівлі має право </w:t>
            </w:r>
            <w:proofErr w:type="spellStart"/>
            <w:r>
              <w:rPr>
                <w:rFonts w:ascii="Times New Roman" w:eastAsia="Times New Roman" w:hAnsi="Times New Roman" w:cs="Times New Roman"/>
                <w:color w:val="000000"/>
                <w:sz w:val="24"/>
                <w:szCs w:val="24"/>
              </w:rPr>
              <w:t>внести</w:t>
            </w:r>
            <w:proofErr w:type="spellEnd"/>
            <w:r>
              <w:rPr>
                <w:rFonts w:ascii="Times New Roman" w:eastAsia="Times New Roman" w:hAnsi="Times New Roman" w:cs="Times New Roman"/>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до закінчення кінцевого строку подання тендерних пропозицій.</w:t>
            </w:r>
          </w:p>
        </w:tc>
      </w:tr>
      <w:tr w:rsidR="002A7E56" w14:paraId="73F7410B" w14:textId="77777777">
        <w:trPr>
          <w:trHeight w:val="522"/>
          <w:jc w:val="center"/>
        </w:trPr>
        <w:tc>
          <w:tcPr>
            <w:tcW w:w="9996" w:type="dxa"/>
            <w:gridSpan w:val="4"/>
            <w:shd w:val="clear" w:color="auto" w:fill="A5A5A5"/>
          </w:tcPr>
          <w:p w14:paraId="36624B80" w14:textId="77777777" w:rsidR="002A7E56" w:rsidRDefault="002A7E56" w:rsidP="002A7E56">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IV. Подання та розкриття тендерної пропозиції</w:t>
            </w:r>
          </w:p>
        </w:tc>
      </w:tr>
      <w:tr w:rsidR="002A7E56" w14:paraId="7AE1A1B4" w14:textId="77777777">
        <w:trPr>
          <w:trHeight w:val="522"/>
          <w:jc w:val="center"/>
        </w:trPr>
        <w:tc>
          <w:tcPr>
            <w:tcW w:w="570" w:type="dxa"/>
          </w:tcPr>
          <w:p w14:paraId="6F873123" w14:textId="77777777" w:rsidR="002A7E56" w:rsidRPr="00E730DE"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730DE">
              <w:rPr>
                <w:rFonts w:ascii="Times New Roman" w:eastAsia="Times New Roman" w:hAnsi="Times New Roman" w:cs="Times New Roman"/>
                <w:b/>
                <w:color w:val="000000"/>
                <w:sz w:val="24"/>
                <w:szCs w:val="24"/>
              </w:rPr>
              <w:t>1</w:t>
            </w:r>
          </w:p>
        </w:tc>
        <w:tc>
          <w:tcPr>
            <w:tcW w:w="3437" w:type="dxa"/>
          </w:tcPr>
          <w:p w14:paraId="30750C85" w14:textId="77777777" w:rsidR="002A7E56" w:rsidRPr="00E730DE"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730DE">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14:paraId="156E0716" w14:textId="233D9F4F" w:rsidR="002A7E56" w:rsidRPr="00E730DE" w:rsidRDefault="002A7E56" w:rsidP="002A7E56">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b/>
                <w:bCs/>
                <w:color w:val="000000"/>
                <w:sz w:val="24"/>
                <w:szCs w:val="24"/>
              </w:rPr>
            </w:pPr>
            <w:r w:rsidRPr="00E730DE">
              <w:rPr>
                <w:rFonts w:ascii="Times New Roman" w:eastAsia="Times New Roman" w:hAnsi="Times New Roman" w:cs="Times New Roman"/>
                <w:color w:val="000000"/>
                <w:sz w:val="24"/>
                <w:szCs w:val="24"/>
              </w:rPr>
              <w:t xml:space="preserve">Кінцевий строк подання тендерних пропозицій </w:t>
            </w:r>
            <w:r w:rsidR="003E1577">
              <w:rPr>
                <w:rFonts w:ascii="Times New Roman" w:eastAsia="Times New Roman" w:hAnsi="Times New Roman" w:cs="Times New Roman"/>
                <w:b/>
                <w:bCs/>
                <w:color w:val="000000"/>
                <w:sz w:val="24"/>
                <w:szCs w:val="24"/>
              </w:rPr>
              <w:t>24</w:t>
            </w:r>
            <w:r w:rsidR="00E730DE" w:rsidRPr="00E730DE">
              <w:rPr>
                <w:rFonts w:ascii="Times New Roman" w:eastAsia="Times New Roman" w:hAnsi="Times New Roman" w:cs="Times New Roman"/>
                <w:b/>
                <w:bCs/>
                <w:color w:val="000000"/>
                <w:sz w:val="24"/>
                <w:szCs w:val="24"/>
              </w:rPr>
              <w:t>.11</w:t>
            </w:r>
            <w:r w:rsidR="003E1577">
              <w:rPr>
                <w:rFonts w:ascii="Times New Roman" w:eastAsia="Times New Roman" w:hAnsi="Times New Roman" w:cs="Times New Roman"/>
                <w:b/>
                <w:bCs/>
                <w:color w:val="000000"/>
                <w:sz w:val="24"/>
                <w:szCs w:val="24"/>
              </w:rPr>
              <w:t xml:space="preserve">.2022 р. </w:t>
            </w:r>
          </w:p>
          <w:p w14:paraId="39129662" w14:textId="77777777" w:rsidR="002A7E56" w:rsidRPr="00E730DE" w:rsidRDefault="002A7E56" w:rsidP="002A7E56">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E730DE">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14:paraId="191FFAB5" w14:textId="77777777" w:rsidR="002A7E56" w:rsidRPr="00E730DE" w:rsidRDefault="002A7E56" w:rsidP="002A7E56">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E730DE">
              <w:rPr>
                <w:rFonts w:ascii="Times New Roman" w:eastAsia="Times New Roman" w:hAnsi="Times New Roman" w:cs="Times New Roman"/>
                <w:color w:val="000000"/>
                <w:sz w:val="24"/>
                <w:szCs w:val="24"/>
              </w:rPr>
              <w:t xml:space="preserve">Електронна система </w:t>
            </w:r>
            <w:proofErr w:type="spellStart"/>
            <w:r w:rsidRPr="00E730DE">
              <w:rPr>
                <w:rFonts w:ascii="Times New Roman" w:eastAsia="Times New Roman" w:hAnsi="Times New Roman" w:cs="Times New Roman"/>
                <w:color w:val="000000"/>
                <w:sz w:val="24"/>
                <w:szCs w:val="24"/>
              </w:rPr>
              <w:t>закупівель</w:t>
            </w:r>
            <w:proofErr w:type="spellEnd"/>
            <w:r w:rsidRPr="00E730DE">
              <w:rPr>
                <w:rFonts w:ascii="Times New Roman" w:eastAsia="Times New Roman" w:hAnsi="Times New Roman" w:cs="Times New Roman"/>
                <w:color w:val="000000"/>
                <w:sz w:val="24"/>
                <w:szCs w:val="24"/>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E730DE">
              <w:rPr>
                <w:rFonts w:ascii="Times New Roman" w:eastAsia="Times New Roman" w:hAnsi="Times New Roman" w:cs="Times New Roman"/>
                <w:color w:val="000000"/>
                <w:sz w:val="24"/>
                <w:szCs w:val="24"/>
              </w:rPr>
              <w:t>закупівель</w:t>
            </w:r>
            <w:proofErr w:type="spellEnd"/>
            <w:r w:rsidRPr="00E730DE">
              <w:rPr>
                <w:rFonts w:ascii="Times New Roman" w:eastAsia="Times New Roman" w:hAnsi="Times New Roman" w:cs="Times New Roman"/>
                <w:color w:val="000000"/>
                <w:sz w:val="24"/>
                <w:szCs w:val="24"/>
              </w:rPr>
              <w:t xml:space="preserve"> повинна забезпечити можливість подання тендерної пропозиції всім особам на рівних умовах.</w:t>
            </w:r>
          </w:p>
        </w:tc>
      </w:tr>
      <w:tr w:rsidR="002A7E56" w14:paraId="217573C5" w14:textId="77777777">
        <w:trPr>
          <w:trHeight w:val="522"/>
          <w:jc w:val="center"/>
        </w:trPr>
        <w:tc>
          <w:tcPr>
            <w:tcW w:w="570" w:type="dxa"/>
          </w:tcPr>
          <w:p w14:paraId="3D05802F"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14:paraId="1713666A"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14:paraId="5E4CB417"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2.1 Дата і час розкриття отриманих тендерних пропозицій визначаються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та зазначаються в оголошенні про проведення конкурентної процедури закупівлі.</w:t>
            </w:r>
          </w:p>
          <w:p w14:paraId="3FA5D06A"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одразу після завершення електронного аукціону.</w:t>
            </w:r>
          </w:p>
          <w:p w14:paraId="5739483A"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w:t>
            </w:r>
          </w:p>
          <w:p w14:paraId="1E2000A3"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07F7D">
              <w:rPr>
                <w:rFonts w:ascii="Times New Roman" w:eastAsia="Times New Roman" w:hAnsi="Times New Roman" w:cs="Times New Roman"/>
                <w:color w:val="000000"/>
                <w:sz w:val="24"/>
                <w:szCs w:val="24"/>
              </w:rPr>
              <w:t xml:space="preserve">Розмір мінімального кроку пониження ціни під час електронного аукціону складає – </w:t>
            </w:r>
            <w:r w:rsidRPr="00D317B0">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D317B0">
              <w:rPr>
                <w:rFonts w:ascii="Times New Roman" w:eastAsia="Times New Roman" w:hAnsi="Times New Roman" w:cs="Times New Roman"/>
                <w:color w:val="000000"/>
                <w:sz w:val="24"/>
                <w:szCs w:val="24"/>
              </w:rPr>
              <w:t>5</w:t>
            </w:r>
            <w:r w:rsidRPr="00F07F7D">
              <w:rPr>
                <w:rFonts w:ascii="Times New Roman" w:eastAsia="Times New Roman" w:hAnsi="Times New Roman" w:cs="Times New Roman"/>
                <w:color w:val="000000"/>
                <w:sz w:val="24"/>
                <w:szCs w:val="24"/>
              </w:rPr>
              <w:t xml:space="preserve"> відсотка від очікуваної вартості закупівлі.</w:t>
            </w:r>
          </w:p>
          <w:p w14:paraId="4B94AB1E" w14:textId="2EAB7BED" w:rsidR="007F175F" w:rsidRPr="007F175F" w:rsidRDefault="007F175F"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317B0">
              <w:rPr>
                <w:rFonts w:ascii="Times New Roman" w:eastAsia="Times New Roman" w:hAnsi="Times New Roman" w:cs="Times New Roman"/>
                <w:color w:val="000000"/>
                <w:sz w:val="24"/>
                <w:szCs w:val="24"/>
                <w:lang w:val="ru-RU"/>
              </w:rPr>
              <w:lastRenderedPageBreak/>
              <w:t>2</w:t>
            </w:r>
            <w:r>
              <w:rPr>
                <w:rFonts w:ascii="Times New Roman" w:eastAsia="Times New Roman" w:hAnsi="Times New Roman" w:cs="Times New Roman"/>
                <w:color w:val="000000"/>
                <w:sz w:val="24"/>
                <w:szCs w:val="24"/>
              </w:rPr>
              <w:t xml:space="preserve">.4. </w:t>
            </w:r>
            <w:r w:rsidRPr="007F175F">
              <w:rPr>
                <w:rFonts w:ascii="Times New Roman" w:eastAsia="Times New Roman" w:hAnsi="Times New Roman" w:cs="Times New Roman"/>
                <w:color w:val="000000"/>
                <w:sz w:val="24"/>
                <w:szCs w:val="24"/>
              </w:rPr>
              <w:t xml:space="preserve">Якщо була подана одна тендерна пропозиція, електронна система </w:t>
            </w:r>
            <w:proofErr w:type="spellStart"/>
            <w:r w:rsidRPr="007F175F">
              <w:rPr>
                <w:rFonts w:ascii="Times New Roman" w:eastAsia="Times New Roman" w:hAnsi="Times New Roman" w:cs="Times New Roman"/>
                <w:color w:val="000000"/>
                <w:sz w:val="24"/>
                <w:szCs w:val="24"/>
              </w:rPr>
              <w:t>закупівель</w:t>
            </w:r>
            <w:proofErr w:type="spellEnd"/>
            <w:r w:rsidRPr="007F175F">
              <w:rPr>
                <w:rFonts w:ascii="Times New Roman" w:eastAsia="Times New Roman" w:hAnsi="Times New Roman" w:cs="Times New Roman"/>
                <w:color w:val="000000"/>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2A7E56" w14:paraId="06E52D11" w14:textId="77777777">
        <w:trPr>
          <w:trHeight w:val="522"/>
          <w:jc w:val="center"/>
        </w:trPr>
        <w:tc>
          <w:tcPr>
            <w:tcW w:w="9996" w:type="dxa"/>
            <w:gridSpan w:val="4"/>
            <w:shd w:val="clear" w:color="auto" w:fill="A5A5A5"/>
          </w:tcPr>
          <w:p w14:paraId="31E70630" w14:textId="77777777" w:rsidR="002A7E56" w:rsidRDefault="002A7E56" w:rsidP="002A7E5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V. Оцінка тендерної пропозиції</w:t>
            </w:r>
          </w:p>
        </w:tc>
      </w:tr>
      <w:tr w:rsidR="002A7E56" w14:paraId="0E6BF702" w14:textId="77777777">
        <w:trPr>
          <w:trHeight w:val="522"/>
          <w:jc w:val="center"/>
        </w:trPr>
        <w:tc>
          <w:tcPr>
            <w:tcW w:w="570" w:type="dxa"/>
          </w:tcPr>
          <w:p w14:paraId="20FE9F8C"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633B8471"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14:paraId="7BB24C9B" w14:textId="77777777" w:rsidR="002831AB" w:rsidRPr="002831AB" w:rsidRDefault="002831AB" w:rsidP="002831AB">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2831AB">
              <w:rPr>
                <w:rFonts w:ascii="Times New Roman" w:eastAsia="Times New Roman" w:hAnsi="Times New Roman" w:cs="Times New Roman"/>
                <w:color w:val="000000"/>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постанови КМУ № 1178 від 12.10.2022</w:t>
            </w:r>
          </w:p>
          <w:p w14:paraId="0231D7A4" w14:textId="77777777" w:rsidR="002831AB" w:rsidRPr="002831AB" w:rsidRDefault="002831AB" w:rsidP="002831AB">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2831AB">
              <w:rPr>
                <w:rFonts w:ascii="Times New Roman" w:eastAsia="Times New Roman" w:hAnsi="Times New Roman" w:cs="Times New Roman"/>
                <w:color w:val="000000"/>
                <w:sz w:val="24"/>
                <w:szCs w:val="24"/>
              </w:rPr>
              <w:t>Єдиним критерієм оцінки для визначення найбільш економічно вигідної тендерної пропозиції є ціна тендерної пропозиції учасника.</w:t>
            </w:r>
          </w:p>
          <w:p w14:paraId="71C785FC" w14:textId="4D2A4F79" w:rsidR="002A7E56" w:rsidRDefault="002831AB" w:rsidP="002831AB">
            <w:pPr>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2831AB">
              <w:rPr>
                <w:rFonts w:ascii="Times New Roman" w:eastAsia="Times New Roman" w:hAnsi="Times New Roman" w:cs="Times New Roman"/>
                <w:bCs/>
                <w:iCs/>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цим Законом</w:t>
            </w:r>
            <w:r w:rsidRPr="002831AB">
              <w:rPr>
                <w:rFonts w:ascii="Times New Roman" w:eastAsia="Times New Roman" w:hAnsi="Times New Roman" w:cs="Times New Roman"/>
                <w:b/>
                <w:i/>
                <w:color w:val="000000"/>
                <w:sz w:val="24"/>
                <w:szCs w:val="24"/>
              </w:rPr>
              <w:t>.</w:t>
            </w:r>
          </w:p>
        </w:tc>
      </w:tr>
      <w:tr w:rsidR="002A7E56" w14:paraId="37D417A3" w14:textId="77777777">
        <w:trPr>
          <w:trHeight w:val="522"/>
          <w:jc w:val="center"/>
        </w:trPr>
        <w:tc>
          <w:tcPr>
            <w:tcW w:w="570" w:type="dxa"/>
          </w:tcPr>
          <w:p w14:paraId="5EEFAEEA"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14:paraId="2C1620C6" w14:textId="77777777" w:rsidR="002A7E56" w:rsidRDefault="002A7E56" w:rsidP="002A7E56">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tcPr>
          <w:p w14:paraId="5C746914" w14:textId="77777777" w:rsidR="002A7E56"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8F01EEC" w14:textId="77777777" w:rsidR="002A7E56"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ПЕРЕЛІК</w:t>
            </w:r>
            <w:r>
              <w:rPr>
                <w:rFonts w:ascii="Times New Roman" w:eastAsia="Times New Roman" w:hAnsi="Times New Roman" w:cs="Times New Roman"/>
                <w:color w:val="000000"/>
                <w:sz w:val="24"/>
                <w:szCs w:val="24"/>
              </w:rPr>
              <w:t xml:space="preserve"> </w:t>
            </w:r>
            <w:r w:rsidRPr="00E30480">
              <w:rPr>
                <w:rFonts w:ascii="Times New Roman" w:eastAsia="Times New Roman" w:hAnsi="Times New Roman" w:cs="Times New Roman"/>
                <w:color w:val="000000"/>
                <w:sz w:val="24"/>
                <w:szCs w:val="24"/>
              </w:rPr>
              <w:t>формальних помилок</w:t>
            </w:r>
            <w:r>
              <w:rPr>
                <w:rFonts w:ascii="Times New Roman" w:eastAsia="Times New Roman" w:hAnsi="Times New Roman" w:cs="Times New Roman"/>
                <w:color w:val="000000"/>
                <w:sz w:val="24"/>
                <w:szCs w:val="24"/>
              </w:rPr>
              <w:t>:</w:t>
            </w:r>
          </w:p>
          <w:p w14:paraId="2EDF2AD6" w14:textId="77777777" w:rsidR="002A7E56" w:rsidRPr="00E30480"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427B2B2F" w14:textId="77777777" w:rsidR="002A7E56" w:rsidRPr="00E30480"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уживання великої літери;</w:t>
            </w:r>
          </w:p>
          <w:p w14:paraId="0A3482F1" w14:textId="77777777" w:rsidR="002A7E56" w:rsidRPr="00E30480"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уживання розділових знаків та відмінювання слів у реченні;</w:t>
            </w:r>
          </w:p>
          <w:p w14:paraId="1B901B5D" w14:textId="77777777" w:rsidR="002A7E56" w:rsidRPr="00E30480"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 xml:space="preserve">використання слова або </w:t>
            </w:r>
            <w:proofErr w:type="spellStart"/>
            <w:r w:rsidRPr="00E30480">
              <w:rPr>
                <w:rFonts w:ascii="Times New Roman" w:eastAsia="Times New Roman" w:hAnsi="Times New Roman" w:cs="Times New Roman"/>
                <w:color w:val="000000"/>
                <w:sz w:val="24"/>
                <w:szCs w:val="24"/>
              </w:rPr>
              <w:t>мовного</w:t>
            </w:r>
            <w:proofErr w:type="spellEnd"/>
            <w:r w:rsidRPr="00E30480">
              <w:rPr>
                <w:rFonts w:ascii="Times New Roman" w:eastAsia="Times New Roman" w:hAnsi="Times New Roman" w:cs="Times New Roman"/>
                <w:color w:val="000000"/>
                <w:sz w:val="24"/>
                <w:szCs w:val="24"/>
              </w:rPr>
              <w:t xml:space="preserve"> звороту, запозичених з іншої мови;</w:t>
            </w:r>
          </w:p>
          <w:p w14:paraId="02768107" w14:textId="77777777" w:rsidR="002A7E56" w:rsidRPr="00E30480"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E30480">
              <w:rPr>
                <w:rFonts w:ascii="Times New Roman" w:eastAsia="Times New Roman" w:hAnsi="Times New Roman" w:cs="Times New Roman"/>
                <w:color w:val="000000"/>
                <w:sz w:val="24"/>
                <w:szCs w:val="24"/>
              </w:rPr>
              <w:t>закупівель</w:t>
            </w:r>
            <w:proofErr w:type="spellEnd"/>
            <w:r w:rsidRPr="00E30480">
              <w:rPr>
                <w:rFonts w:ascii="Times New Roman" w:eastAsia="Times New Roman" w:hAnsi="Times New Roman" w:cs="Times New Roman"/>
                <w:color w:val="000000"/>
                <w:sz w:val="24"/>
                <w:szCs w:val="24"/>
              </w:rPr>
              <w:t xml:space="preserve"> та/або унікального номера повідомлення про намір укласти договір про закупівлю - помилка в цифрах;</w:t>
            </w:r>
          </w:p>
          <w:p w14:paraId="17408C8A" w14:textId="77777777" w:rsidR="002A7E56" w:rsidRPr="00E30480"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застосування правил переносу частини слова з рядка в рядок;</w:t>
            </w:r>
          </w:p>
          <w:p w14:paraId="225C36F2" w14:textId="77777777" w:rsidR="002A7E56" w:rsidRPr="00E30480"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написання слів разом та/або окремо, та/або через дефіс;</w:t>
            </w:r>
          </w:p>
          <w:p w14:paraId="46B49DDB" w14:textId="77777777" w:rsidR="002A7E56" w:rsidRPr="00E30480"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A18C064" w14:textId="77777777" w:rsidR="002A7E56" w:rsidRPr="00E30480"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w:t>
            </w:r>
            <w:r w:rsidRPr="00E30480">
              <w:rPr>
                <w:rFonts w:ascii="Times New Roman" w:eastAsia="Times New Roman" w:hAnsi="Times New Roman" w:cs="Times New Roman"/>
                <w:color w:val="000000"/>
                <w:sz w:val="24"/>
                <w:szCs w:val="24"/>
              </w:rPr>
              <w:lastRenderedPageBreak/>
              <w:t>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2996A09" w14:textId="77777777" w:rsidR="002A7E56" w:rsidRPr="00E30480"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D5C9209" w14:textId="77777777" w:rsidR="002A7E56" w:rsidRPr="00E30480"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35B3B02" w14:textId="77777777" w:rsidR="002A7E56" w:rsidRPr="00E30480"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DF3B076" w14:textId="77777777" w:rsidR="002A7E56" w:rsidRPr="00E30480"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C59EEC" w14:textId="77777777" w:rsidR="002A7E56" w:rsidRPr="00E30480"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06E878C" w14:textId="77777777" w:rsidR="002A7E56" w:rsidRPr="00E30480"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B52C818" w14:textId="77777777" w:rsidR="002A7E56" w:rsidRPr="00E30480"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1D33070" w14:textId="77777777" w:rsidR="002A7E56" w:rsidRPr="00E30480"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DF60BF0" w14:textId="77777777" w:rsidR="002A7E56" w:rsidRPr="00E30480"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586B035" w14:textId="77777777" w:rsidR="002A7E56"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8C9592" w14:textId="77777777" w:rsidR="003F026F" w:rsidRDefault="003F026F"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5952BE6E" w14:textId="77777777" w:rsidR="003F026F" w:rsidRDefault="003F026F" w:rsidP="003F026F">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Приклади формальних помилок:</w:t>
            </w:r>
          </w:p>
          <w:p w14:paraId="56606B3C" w14:textId="77777777" w:rsidR="003F026F" w:rsidRDefault="003F026F" w:rsidP="003F026F">
            <w:pPr>
              <w:pStyle w:val="ad"/>
              <w:numPr>
                <w:ilvl w:val="0"/>
                <w:numId w:val="39"/>
              </w:num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eastAsia="ru-RU"/>
              </w:rPr>
              <w:t>львів</w:t>
            </w:r>
            <w:proofErr w:type="spellEnd"/>
            <w:r>
              <w:rPr>
                <w:rFonts w:ascii="Times New Roman" w:eastAsia="Times New Roman" w:hAnsi="Times New Roman"/>
                <w:sz w:val="24"/>
                <w:szCs w:val="24"/>
                <w:lang w:eastAsia="ru-RU"/>
              </w:rPr>
              <w:t xml:space="preserve">» замість «місто Львів»; </w:t>
            </w:r>
          </w:p>
          <w:p w14:paraId="4BFEBE81" w14:textId="77777777" w:rsidR="003F026F" w:rsidRDefault="003F026F" w:rsidP="003F026F">
            <w:pPr>
              <w:pStyle w:val="ad"/>
              <w:numPr>
                <w:ilvl w:val="0"/>
                <w:numId w:val="39"/>
              </w:num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складі тендерна пропозиція» замість «у складі тендерної пропозиції»;</w:t>
            </w:r>
          </w:p>
          <w:p w14:paraId="06DF2F50" w14:textId="77777777" w:rsidR="003F026F" w:rsidRDefault="003F026F" w:rsidP="003F026F">
            <w:pPr>
              <w:pStyle w:val="ad"/>
              <w:numPr>
                <w:ilvl w:val="0"/>
                <w:numId w:val="39"/>
              </w:num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FD0964">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eastAsia="ru-RU"/>
              </w:rPr>
              <w:t>» замість «</w:t>
            </w:r>
            <w:r w:rsidRPr="00FD0964">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eastAsia="ru-RU"/>
              </w:rPr>
              <w:t>»;</w:t>
            </w:r>
          </w:p>
          <w:p w14:paraId="3B26B860" w14:textId="77777777" w:rsidR="003F026F" w:rsidRDefault="003F026F" w:rsidP="003F026F">
            <w:pPr>
              <w:pStyle w:val="ad"/>
              <w:numPr>
                <w:ilvl w:val="0"/>
                <w:numId w:val="39"/>
              </w:num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тендернапропозиція</w:t>
            </w:r>
            <w:proofErr w:type="spellEnd"/>
            <w:r>
              <w:rPr>
                <w:rFonts w:ascii="Times New Roman" w:eastAsia="Times New Roman" w:hAnsi="Times New Roman"/>
                <w:sz w:val="24"/>
                <w:szCs w:val="24"/>
                <w:lang w:eastAsia="ru-RU"/>
              </w:rPr>
              <w:t>» замість «тендерна пропозиція»;</w:t>
            </w:r>
          </w:p>
          <w:p w14:paraId="577C0A13" w14:textId="77777777" w:rsidR="003F026F" w:rsidRDefault="003F026F" w:rsidP="003F026F">
            <w:pPr>
              <w:pStyle w:val="ad"/>
              <w:numPr>
                <w:ilvl w:val="0"/>
                <w:numId w:val="39"/>
              </w:num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срток</w:t>
            </w:r>
            <w:proofErr w:type="spellEnd"/>
            <w:r>
              <w:rPr>
                <w:rFonts w:ascii="Times New Roman" w:eastAsia="Times New Roman" w:hAnsi="Times New Roman"/>
                <w:sz w:val="24"/>
                <w:szCs w:val="24"/>
                <w:lang w:eastAsia="ru-RU"/>
              </w:rPr>
              <w:t xml:space="preserve"> поставки» замість «строк поставки»;</w:t>
            </w:r>
          </w:p>
          <w:p w14:paraId="1025C381" w14:textId="77777777" w:rsidR="003F026F" w:rsidRDefault="003F026F" w:rsidP="003F026F">
            <w:pPr>
              <w:pStyle w:val="ad"/>
              <w:numPr>
                <w:ilvl w:val="0"/>
                <w:numId w:val="39"/>
              </w:num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«Довідка» замість «Лист», «Гарантійний лист» замість «Довідка», «Лист» замість «Гарантійний лист» тощо;</w:t>
            </w:r>
          </w:p>
          <w:p w14:paraId="1A15225D" w14:textId="25AA44FF" w:rsidR="003F026F" w:rsidRPr="003F026F" w:rsidRDefault="003F026F" w:rsidP="003F026F">
            <w:pPr>
              <w:pStyle w:val="ad"/>
              <w:numPr>
                <w:ilvl w:val="0"/>
                <w:numId w:val="39"/>
              </w:numPr>
              <w:jc w:val="both"/>
              <w:rPr>
                <w:rFonts w:ascii="Times New Roman" w:eastAsia="Times New Roman" w:hAnsi="Times New Roman"/>
                <w:sz w:val="24"/>
                <w:szCs w:val="24"/>
                <w:lang w:eastAsia="ru-RU"/>
              </w:rPr>
            </w:pPr>
            <w:r w:rsidRPr="003F026F">
              <w:rPr>
                <w:rFonts w:ascii="Times New Roman" w:eastAsia="Times New Roman" w:hAnsi="Times New Roman"/>
                <w:sz w:val="24"/>
                <w:szCs w:val="24"/>
                <w:lang w:eastAsia="ru-RU"/>
              </w:rPr>
              <w:t>подання документа у форматі  «</w:t>
            </w:r>
            <w:r w:rsidRPr="003F026F">
              <w:rPr>
                <w:rFonts w:ascii="Times New Roman" w:eastAsia="Times New Roman" w:hAnsi="Times New Roman"/>
                <w:sz w:val="24"/>
                <w:szCs w:val="24"/>
                <w:lang w:val="en-US" w:eastAsia="ru-RU"/>
              </w:rPr>
              <w:t>PDF</w:t>
            </w:r>
            <w:r w:rsidRPr="003F026F">
              <w:rPr>
                <w:rFonts w:ascii="Times New Roman" w:eastAsia="Times New Roman" w:hAnsi="Times New Roman"/>
                <w:sz w:val="24"/>
                <w:szCs w:val="24"/>
                <w:lang w:eastAsia="ru-RU"/>
              </w:rPr>
              <w:t>» замість «JPEG», «JPEG» замість «</w:t>
            </w:r>
            <w:r w:rsidRPr="003F026F">
              <w:rPr>
                <w:rFonts w:ascii="Times New Roman" w:eastAsia="Times New Roman" w:hAnsi="Times New Roman"/>
                <w:sz w:val="24"/>
                <w:szCs w:val="24"/>
                <w:lang w:val="en-US" w:eastAsia="ru-RU"/>
              </w:rPr>
              <w:t>PDF</w:t>
            </w:r>
            <w:r w:rsidRPr="003F026F">
              <w:rPr>
                <w:rFonts w:ascii="Times New Roman" w:eastAsia="Times New Roman" w:hAnsi="Times New Roman"/>
                <w:sz w:val="24"/>
                <w:szCs w:val="24"/>
                <w:lang w:eastAsia="ru-RU"/>
              </w:rPr>
              <w:t>», «RAR» замість «</w:t>
            </w:r>
            <w:r w:rsidRPr="003F026F">
              <w:rPr>
                <w:rFonts w:ascii="Times New Roman" w:eastAsia="Times New Roman" w:hAnsi="Times New Roman"/>
                <w:sz w:val="24"/>
                <w:szCs w:val="24"/>
                <w:lang w:val="en-US" w:eastAsia="ru-RU"/>
              </w:rPr>
              <w:t>PDF</w:t>
            </w:r>
            <w:r w:rsidRPr="003F026F">
              <w:rPr>
                <w:rFonts w:ascii="Times New Roman" w:eastAsia="Times New Roman" w:hAnsi="Times New Roman"/>
                <w:sz w:val="24"/>
                <w:szCs w:val="24"/>
                <w:lang w:eastAsia="ru-RU"/>
              </w:rPr>
              <w:t>», «7z» замість «</w:t>
            </w:r>
            <w:r w:rsidRPr="003F026F">
              <w:rPr>
                <w:rFonts w:ascii="Times New Roman" w:eastAsia="Times New Roman" w:hAnsi="Times New Roman"/>
                <w:sz w:val="24"/>
                <w:szCs w:val="24"/>
                <w:lang w:val="en-US" w:eastAsia="ru-RU"/>
              </w:rPr>
              <w:t>PDF</w:t>
            </w:r>
            <w:r w:rsidRPr="003F026F">
              <w:rPr>
                <w:rFonts w:ascii="Times New Roman" w:eastAsia="Times New Roman" w:hAnsi="Times New Roman"/>
                <w:sz w:val="24"/>
                <w:szCs w:val="24"/>
                <w:lang w:eastAsia="ru-RU"/>
              </w:rPr>
              <w:t>» тощо</w:t>
            </w:r>
          </w:p>
        </w:tc>
      </w:tr>
      <w:tr w:rsidR="002A7E56" w14:paraId="13E74CD2" w14:textId="77777777">
        <w:trPr>
          <w:trHeight w:val="522"/>
          <w:jc w:val="center"/>
        </w:trPr>
        <w:tc>
          <w:tcPr>
            <w:tcW w:w="570" w:type="dxa"/>
          </w:tcPr>
          <w:p w14:paraId="5E9B977D"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3507" w:type="dxa"/>
            <w:gridSpan w:val="2"/>
          </w:tcPr>
          <w:p w14:paraId="120F76FF"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Інша інформація</w:t>
            </w:r>
          </w:p>
        </w:tc>
        <w:tc>
          <w:tcPr>
            <w:tcW w:w="5919" w:type="dxa"/>
          </w:tcPr>
          <w:p w14:paraId="7654CD48"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14:paraId="2E542949" w14:textId="6416547D"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7F6C0501" w14:textId="5EA7EF0D" w:rsidR="007F175F" w:rsidRDefault="007F175F" w:rsidP="007F175F">
            <w:pPr>
              <w:jc w:val="both"/>
              <w:rPr>
                <w:rFonts w:ascii="Times New Roman" w:eastAsia="Times New Roman" w:hAnsi="Times New Roman"/>
                <w:sz w:val="24"/>
                <w:szCs w:val="24"/>
                <w:lang w:eastAsia="ru-RU"/>
              </w:rPr>
            </w:pPr>
            <w:r w:rsidRPr="007509E9">
              <w:rPr>
                <w:rFonts w:ascii="Times New Roman" w:eastAsia="Times New Roman" w:hAnsi="Times New Roman"/>
                <w:sz w:val="24"/>
                <w:szCs w:val="24"/>
                <w:lang w:eastAsia="ru-RU"/>
              </w:rPr>
              <w:t xml:space="preserve">У складі </w:t>
            </w:r>
            <w:r>
              <w:rPr>
                <w:rFonts w:ascii="Times New Roman" w:eastAsia="Times New Roman" w:hAnsi="Times New Roman"/>
                <w:sz w:val="24"/>
                <w:szCs w:val="24"/>
                <w:lang w:eastAsia="ru-RU"/>
              </w:rPr>
              <w:t xml:space="preserve">тендерної </w:t>
            </w:r>
            <w:r w:rsidRPr="007509E9">
              <w:rPr>
                <w:rFonts w:ascii="Times New Roman" w:eastAsia="Times New Roman" w:hAnsi="Times New Roman"/>
                <w:sz w:val="24"/>
                <w:szCs w:val="24"/>
                <w:lang w:eastAsia="ru-RU"/>
              </w:rPr>
              <w:t xml:space="preserve">пропозиції учасник надає інформацію </w:t>
            </w:r>
            <w:r>
              <w:rPr>
                <w:rFonts w:ascii="Times New Roman" w:eastAsia="Times New Roman" w:hAnsi="Times New Roman"/>
                <w:sz w:val="24"/>
                <w:szCs w:val="24"/>
                <w:lang w:eastAsia="ru-RU"/>
              </w:rPr>
              <w:t xml:space="preserve">в довільній формі про те, що </w:t>
            </w:r>
            <w:r w:rsidRPr="00520942">
              <w:rPr>
                <w:rFonts w:ascii="Times New Roman" w:eastAsia="Times New Roman" w:hAnsi="Times New Roman"/>
                <w:sz w:val="24"/>
                <w:szCs w:val="24"/>
                <w:lang w:eastAsia="ru-RU"/>
              </w:rPr>
              <w:t xml:space="preserve">учасник процедури закупівлі </w:t>
            </w:r>
            <w:r>
              <w:rPr>
                <w:rFonts w:ascii="Times New Roman" w:eastAsia="Times New Roman" w:hAnsi="Times New Roman"/>
                <w:sz w:val="24"/>
                <w:szCs w:val="24"/>
                <w:lang w:eastAsia="ru-RU"/>
              </w:rPr>
              <w:t xml:space="preserve">не </w:t>
            </w:r>
            <w:r w:rsidRPr="00520942">
              <w:rPr>
                <w:rFonts w:ascii="Times New Roman" w:eastAsia="Times New Roman" w:hAnsi="Times New Roman"/>
                <w:sz w:val="24"/>
                <w:szCs w:val="24"/>
                <w:lang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eastAsia="ru-RU"/>
              </w:rPr>
              <w:t>бенефіціарним</w:t>
            </w:r>
            <w:proofErr w:type="spellEnd"/>
            <w:r w:rsidRPr="00520942">
              <w:rPr>
                <w:rFonts w:ascii="Times New Roman" w:eastAsia="Times New Roman" w:hAnsi="Times New Roman"/>
                <w:sz w:val="24"/>
                <w:szCs w:val="24"/>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20942">
              <w:rPr>
                <w:rFonts w:ascii="Times New Roman" w:eastAsia="Times New Roman" w:hAnsi="Times New Roman"/>
                <w:sz w:val="24"/>
                <w:szCs w:val="24"/>
                <w:lang w:eastAsia="ru-RU"/>
              </w:rPr>
              <w:t>закупівель</w:t>
            </w:r>
            <w:proofErr w:type="spellEnd"/>
            <w:r w:rsidRPr="00520942">
              <w:rPr>
                <w:rFonts w:ascii="Times New Roman" w:eastAsia="Times New Roman" w:hAnsi="Times New Roman"/>
                <w:sz w:val="24"/>
                <w:szCs w:val="24"/>
                <w:lang w:eastAsia="ru-RU"/>
              </w:rPr>
              <w:t xml:space="preserve"> товарів, робіт і послуг для замовників, </w:t>
            </w:r>
            <w:r w:rsidRPr="00520942">
              <w:rPr>
                <w:rFonts w:ascii="Times New Roman" w:eastAsia="Times New Roman" w:hAnsi="Times New Roman"/>
                <w:sz w:val="24"/>
                <w:szCs w:val="24"/>
                <w:lang w:eastAsia="ru-RU"/>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eastAsia="ru-RU"/>
              </w:rPr>
              <w:t xml:space="preserve">. </w:t>
            </w:r>
          </w:p>
          <w:p w14:paraId="6E08E91A" w14:textId="2C9409B8" w:rsidR="007F175F" w:rsidRDefault="007F175F" w:rsidP="007F175F">
            <w:pPr>
              <w:jc w:val="both"/>
              <w:rPr>
                <w:rFonts w:ascii="Times New Roman" w:eastAsia="Times New Roman" w:hAnsi="Times New Roman"/>
                <w:sz w:val="24"/>
                <w:szCs w:val="24"/>
                <w:lang w:eastAsia="ru-RU"/>
              </w:rPr>
            </w:pPr>
            <w:r w:rsidRPr="007509E9">
              <w:rPr>
                <w:rFonts w:ascii="Times New Roman" w:eastAsia="Times New Roman" w:hAnsi="Times New Roman"/>
                <w:sz w:val="24"/>
                <w:szCs w:val="24"/>
                <w:lang w:eastAsia="ru-RU"/>
              </w:rPr>
              <w:t xml:space="preserve">У разі ненадання учасником </w:t>
            </w:r>
            <w:r>
              <w:rPr>
                <w:rFonts w:ascii="Times New Roman" w:eastAsia="Times New Roman" w:hAnsi="Times New Roman"/>
                <w:sz w:val="24"/>
                <w:szCs w:val="24"/>
                <w:lang w:eastAsia="ru-RU"/>
              </w:rPr>
              <w:t xml:space="preserve">довідки в довільній формі та / або </w:t>
            </w:r>
            <w:r w:rsidRPr="007509E9">
              <w:rPr>
                <w:rFonts w:ascii="Times New Roman" w:eastAsia="Times New Roman" w:hAnsi="Times New Roman"/>
                <w:sz w:val="24"/>
                <w:szCs w:val="24"/>
                <w:lang w:eastAsia="ru-RU"/>
              </w:rPr>
              <w:t xml:space="preserve">у випадку якщо </w:t>
            </w:r>
            <w:r w:rsidRPr="00520942">
              <w:rPr>
                <w:rFonts w:ascii="Times New Roman" w:eastAsia="Times New Roman" w:hAnsi="Times New Roman"/>
                <w:sz w:val="24"/>
                <w:szCs w:val="24"/>
                <w:lang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eastAsia="ru-RU"/>
              </w:rPr>
              <w:t>бенефіціарним</w:t>
            </w:r>
            <w:proofErr w:type="spellEnd"/>
            <w:r w:rsidRPr="00520942">
              <w:rPr>
                <w:rFonts w:ascii="Times New Roman" w:eastAsia="Times New Roman" w:hAnsi="Times New Roman"/>
                <w:sz w:val="24"/>
                <w:szCs w:val="24"/>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20942">
              <w:rPr>
                <w:rFonts w:ascii="Times New Roman" w:eastAsia="Times New Roman" w:hAnsi="Times New Roman"/>
                <w:sz w:val="24"/>
                <w:szCs w:val="24"/>
                <w:lang w:eastAsia="ru-RU"/>
              </w:rPr>
              <w:t>закупівель</w:t>
            </w:r>
            <w:proofErr w:type="spellEnd"/>
            <w:r w:rsidRPr="00520942">
              <w:rPr>
                <w:rFonts w:ascii="Times New Roman" w:eastAsia="Times New Roman"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eastAsia="ru-RU"/>
              </w:rPr>
              <w:t xml:space="preserve">, замовник відхиляє такого учасника </w:t>
            </w:r>
            <w:r w:rsidRPr="00520942">
              <w:rPr>
                <w:rFonts w:ascii="Times New Roman" w:eastAsia="Times New Roman" w:hAnsi="Times New Roman"/>
                <w:sz w:val="24"/>
                <w:szCs w:val="24"/>
                <w:lang w:eastAsia="ru-RU"/>
              </w:rPr>
              <w:t>на підставі абзацу 7 підпункту 1 пункту 41 Особливостей</w:t>
            </w:r>
            <w:r w:rsidR="00C53A2D">
              <w:rPr>
                <w:rFonts w:ascii="Times New Roman" w:eastAsia="Times New Roman" w:hAnsi="Times New Roman"/>
                <w:sz w:val="24"/>
                <w:szCs w:val="24"/>
                <w:lang w:eastAsia="ru-RU"/>
              </w:rPr>
              <w:t>.</w:t>
            </w:r>
          </w:p>
          <w:p w14:paraId="4DB6C44B" w14:textId="77777777" w:rsidR="00C53A2D" w:rsidRDefault="00C53A2D"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336EC6E7" w14:textId="77777777" w:rsidR="007F175F" w:rsidRPr="00877A5C" w:rsidRDefault="007F175F" w:rsidP="007F175F">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77A5C">
              <w:rPr>
                <w:rFonts w:ascii="Times New Roman" w:eastAsia="Times New Roman" w:hAnsi="Times New Roman"/>
                <w:sz w:val="24"/>
                <w:szCs w:val="24"/>
                <w:lang w:eastAsia="ru-RU"/>
              </w:rPr>
              <w:t>невідповідностей</w:t>
            </w:r>
            <w:proofErr w:type="spellEnd"/>
            <w:r w:rsidRPr="00877A5C">
              <w:rPr>
                <w:rFonts w:ascii="Times New Roman" w:eastAsia="Times New Roman" w:hAnsi="Times New Roman"/>
                <w:sz w:val="24"/>
                <w:szCs w:val="24"/>
                <w:lang w:eastAsia="ru-RU"/>
              </w:rPr>
              <w:t xml:space="preserve"> в електронній системі </w:t>
            </w:r>
            <w:proofErr w:type="spellStart"/>
            <w:r w:rsidRPr="00877A5C">
              <w:rPr>
                <w:rFonts w:ascii="Times New Roman" w:eastAsia="Times New Roman" w:hAnsi="Times New Roman"/>
                <w:sz w:val="24"/>
                <w:szCs w:val="24"/>
                <w:lang w:eastAsia="ru-RU"/>
              </w:rPr>
              <w:t>закупівель</w:t>
            </w:r>
            <w:proofErr w:type="spellEnd"/>
            <w:r w:rsidRPr="00877A5C">
              <w:rPr>
                <w:rFonts w:ascii="Times New Roman" w:eastAsia="Times New Roman" w:hAnsi="Times New Roman"/>
                <w:sz w:val="24"/>
                <w:szCs w:val="24"/>
                <w:lang w:eastAsia="ru-RU"/>
              </w:rPr>
              <w:t>.</w:t>
            </w:r>
          </w:p>
          <w:p w14:paraId="3BD15C2B" w14:textId="77777777" w:rsidR="007F175F" w:rsidRDefault="007F175F" w:rsidP="007F175F">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w:t>
            </w:r>
            <w:r w:rsidRPr="00877A5C">
              <w:rPr>
                <w:rFonts w:ascii="Times New Roman" w:eastAsia="Times New Roman" w:hAnsi="Times New Roman"/>
                <w:sz w:val="24"/>
                <w:szCs w:val="24"/>
                <w:lang w:eastAsia="ru-RU"/>
              </w:rPr>
              <w:lastRenderedPageBreak/>
              <w:t xml:space="preserve">характеристики предмета закупівлі, що пропонується учасником процедури в його тендерній пропозиції). </w:t>
            </w:r>
          </w:p>
          <w:p w14:paraId="69C9A5B3" w14:textId="77777777" w:rsidR="007F175F" w:rsidRPr="00877A5C" w:rsidRDefault="007F175F" w:rsidP="007F175F">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7E6BA30" w14:textId="77777777" w:rsidR="007F175F" w:rsidRDefault="007F175F" w:rsidP="007F175F">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77A5C">
              <w:rPr>
                <w:rFonts w:ascii="Times New Roman" w:eastAsia="Times New Roman" w:hAnsi="Times New Roman"/>
                <w:sz w:val="24"/>
                <w:szCs w:val="24"/>
                <w:lang w:eastAsia="ru-RU"/>
              </w:rPr>
              <w:t>невідповідностей</w:t>
            </w:r>
            <w:proofErr w:type="spellEnd"/>
            <w:r w:rsidRPr="00877A5C">
              <w:rPr>
                <w:rFonts w:ascii="Times New Roman" w:eastAsia="Times New Roman" w:hAnsi="Times New Roman"/>
                <w:sz w:val="24"/>
                <w:szCs w:val="24"/>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1B216BC" w14:textId="6981AE6F" w:rsidR="007F175F" w:rsidRDefault="007F175F" w:rsidP="007F175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7DE2">
              <w:rPr>
                <w:rFonts w:ascii="Times New Roman" w:eastAsia="Times New Roman" w:hAnsi="Times New Roman"/>
                <w:sz w:val="24"/>
                <w:szCs w:val="24"/>
                <w:lang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eastAsia="ru-RU"/>
              </w:rPr>
              <w:t>1</w:t>
            </w:r>
            <w:r w:rsidRPr="00427DE2">
              <w:rPr>
                <w:rFonts w:ascii="Times New Roman" w:eastAsia="Times New Roman" w:hAnsi="Times New Roman"/>
                <w:sz w:val="24"/>
                <w:szCs w:val="24"/>
                <w:lang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43656426" w14:textId="23BFCE43" w:rsidR="007F175F" w:rsidRDefault="007F175F"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6DC09F2C" w14:textId="11481BAE" w:rsidR="002A7E56" w:rsidRPr="007F175F"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F175F">
              <w:rPr>
                <w:rFonts w:ascii="Times New Roman" w:eastAsia="Times New Roman" w:hAnsi="Times New Roman" w:cs="Times New Roman"/>
                <w:color w:val="000000"/>
                <w:sz w:val="24"/>
                <w:szCs w:val="24"/>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7F175F">
              <w:rPr>
                <w:rFonts w:ascii="Times New Roman" w:eastAsia="Times New Roman" w:hAnsi="Times New Roman" w:cs="Times New Roman"/>
                <w:color w:val="000000"/>
                <w:sz w:val="24"/>
                <w:szCs w:val="24"/>
              </w:rPr>
              <w:t>закупівель</w:t>
            </w:r>
            <w:proofErr w:type="spellEnd"/>
            <w:r w:rsidRPr="007F175F">
              <w:rPr>
                <w:rFonts w:ascii="Times New Roman" w:eastAsia="Times New Roman" w:hAnsi="Times New Roman" w:cs="Times New Roman"/>
                <w:color w:val="000000"/>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11A74A08" w14:textId="77777777" w:rsidR="002A7E56" w:rsidRPr="007F175F"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F175F">
              <w:rPr>
                <w:rFonts w:ascii="Times New Roman" w:eastAsia="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59CFCFE0" w14:textId="77777777" w:rsidR="002A7E56" w:rsidRPr="007F175F"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F175F">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у разі якщо учасник не надав належного </w:t>
            </w:r>
            <w:r w:rsidRPr="007F175F">
              <w:rPr>
                <w:rFonts w:ascii="Times New Roman" w:eastAsia="Times New Roman" w:hAnsi="Times New Roman" w:cs="Times New Roman"/>
                <w:color w:val="000000"/>
                <w:sz w:val="24"/>
                <w:szCs w:val="24"/>
              </w:rPr>
              <w:lastRenderedPageBreak/>
              <w:t>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14669C58" w14:textId="77777777" w:rsidR="002A7E56" w:rsidRPr="007F175F"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F175F">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3F8898E3" w14:textId="77777777" w:rsidR="002A7E56" w:rsidRPr="007F175F"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F175F">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65E09CA" w14:textId="77777777" w:rsidR="002A7E56" w:rsidRPr="007F175F"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F175F">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0AA759C"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F175F">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14:paraId="752EEB16"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23FDB2D7" w14:textId="07646153" w:rsidR="002A7E56" w:rsidRPr="00F07F7D"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07F7D">
              <w:rPr>
                <w:rFonts w:ascii="Times New Roman" w:eastAsia="Times New Roman" w:hAnsi="Times New Roman" w:cs="Times New Roman"/>
                <w:color w:val="000000"/>
                <w:sz w:val="24"/>
                <w:szCs w:val="24"/>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56C2A1B8" w14:textId="77777777" w:rsidR="002A7E56" w:rsidRPr="00F07F7D"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07F7D">
              <w:rPr>
                <w:rFonts w:ascii="Times New Roman" w:eastAsia="Times New Roman" w:hAnsi="Times New Roman" w:cs="Times New Roman"/>
                <w:color w:val="000000"/>
                <w:sz w:val="24"/>
                <w:szCs w:val="24"/>
              </w:rPr>
              <w:t>Витрати учасника, пов'язані з підготовкою та поданням тендерної пропозиції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14:paraId="03C2F1DB"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Подання Учасником тендерної пропозиції</w:t>
            </w:r>
            <w:r w:rsidRPr="00F07F7D">
              <w:rPr>
                <w:rFonts w:ascii="Times New Roman" w:eastAsia="Times New Roman" w:hAnsi="Times New Roman" w:cs="Times New Roman"/>
                <w:color w:val="000000"/>
                <w:sz w:val="24"/>
                <w:szCs w:val="24"/>
              </w:rPr>
              <w:t xml:space="preserve"> означа</w:t>
            </w:r>
            <w:r>
              <w:rPr>
                <w:rFonts w:ascii="Times New Roman" w:eastAsia="Times New Roman" w:hAnsi="Times New Roman" w:cs="Times New Roman"/>
                <w:color w:val="000000"/>
                <w:sz w:val="24"/>
                <w:szCs w:val="24"/>
              </w:rPr>
              <w:t>є</w:t>
            </w:r>
            <w:r w:rsidRPr="00F07F7D">
              <w:rPr>
                <w:rFonts w:ascii="Times New Roman" w:eastAsia="Times New Roman" w:hAnsi="Times New Roman" w:cs="Times New Roman"/>
                <w:color w:val="000000"/>
                <w:sz w:val="24"/>
                <w:szCs w:val="24"/>
              </w:rPr>
              <w:t>, що учасник процедури закупівлі</w:t>
            </w:r>
            <w:r>
              <w:rPr>
                <w:rFonts w:ascii="Times New Roman" w:eastAsia="Times New Roman" w:hAnsi="Times New Roman" w:cs="Times New Roman"/>
                <w:color w:val="000000"/>
                <w:sz w:val="24"/>
                <w:szCs w:val="24"/>
              </w:rPr>
              <w:t xml:space="preserve"> </w:t>
            </w:r>
            <w:r w:rsidRPr="00F07F7D">
              <w:rPr>
                <w:rFonts w:ascii="Times New Roman" w:eastAsia="Times New Roman" w:hAnsi="Times New Roman" w:cs="Times New Roman"/>
                <w:color w:val="000000"/>
                <w:sz w:val="24"/>
                <w:szCs w:val="24"/>
              </w:rPr>
              <w:t>повністю усвідомлю</w:t>
            </w:r>
            <w:r>
              <w:rPr>
                <w:rFonts w:ascii="Times New Roman" w:eastAsia="Times New Roman" w:hAnsi="Times New Roman" w:cs="Times New Roman"/>
                <w:color w:val="000000"/>
                <w:sz w:val="24"/>
                <w:szCs w:val="24"/>
              </w:rPr>
              <w:t>є</w:t>
            </w:r>
            <w:r w:rsidRPr="00F07F7D">
              <w:rPr>
                <w:rFonts w:ascii="Times New Roman" w:eastAsia="Times New Roman" w:hAnsi="Times New Roman" w:cs="Times New Roman"/>
                <w:color w:val="000000"/>
                <w:sz w:val="24"/>
                <w:szCs w:val="24"/>
              </w:rPr>
              <w:t xml:space="preserve"> зміст цієї тендерної документації та вимоги, викладені Замовником при підготовці цієї закупівлі.</w:t>
            </w:r>
          </w:p>
          <w:p w14:paraId="68C50226"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1419A9C8" w14:textId="77777777" w:rsidR="002A7E56" w:rsidRDefault="002A7E56" w:rsidP="007F175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75FC">
              <w:rPr>
                <w:rFonts w:ascii="Times New Roman" w:eastAsia="Times New Roman" w:hAnsi="Times New Roman" w:cs="Times New Roman"/>
                <w:color w:val="000000"/>
                <w:sz w:val="24"/>
                <w:szCs w:val="24"/>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w:t>
            </w:r>
            <w:r w:rsidRPr="007875FC">
              <w:rPr>
                <w:rFonts w:ascii="Times New Roman" w:eastAsia="Times New Roman" w:hAnsi="Times New Roman" w:cs="Times New Roman"/>
                <w:color w:val="000000"/>
                <w:sz w:val="24"/>
                <w:szCs w:val="24"/>
              </w:rPr>
              <w:lastRenderedPageBreak/>
              <w:t>викладене та для вірного розуміння вимог тендерної документації замовник наголошує, у випадку, якщо у дані тендерній документації міститься інформація про завірення будь- якого документа печаткою, мається на увазі, що таке завірення не є обов’язковим, а за бажанням учасника та у випадку наявності печатки. Відсутність печаток на будь-якому документі тендерної пропозиції не буде підставою для відхилення такої пропозиції</w:t>
            </w:r>
          </w:p>
          <w:p w14:paraId="665632CA" w14:textId="205AC00C" w:rsidR="00F920BB" w:rsidRDefault="00F920BB" w:rsidP="007F175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мають надати у складі тендерної пропозиції акт огляду приміщення, де мають бути змонтовані котли підписаний Замовником та Учасником.</w:t>
            </w:r>
          </w:p>
        </w:tc>
      </w:tr>
      <w:tr w:rsidR="002A7E56" w14:paraId="450F733A" w14:textId="77777777">
        <w:trPr>
          <w:trHeight w:val="522"/>
          <w:jc w:val="center"/>
        </w:trPr>
        <w:tc>
          <w:tcPr>
            <w:tcW w:w="570" w:type="dxa"/>
          </w:tcPr>
          <w:p w14:paraId="2B7ADB2C"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507" w:type="dxa"/>
            <w:gridSpan w:val="2"/>
          </w:tcPr>
          <w:p w14:paraId="2336FA62"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5919" w:type="dxa"/>
          </w:tcPr>
          <w:p w14:paraId="0AB86386" w14:textId="2D5DA016" w:rsidR="009F1B1A" w:rsidRDefault="009F1B1A"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F1B1A">
              <w:rPr>
                <w:rFonts w:ascii="Times New Roman" w:eastAsia="Times New Roman" w:hAnsi="Times New Roman" w:cs="Times New Roman"/>
                <w:color w:val="000000"/>
                <w:sz w:val="24"/>
                <w:szCs w:val="24"/>
              </w:rPr>
              <w:t xml:space="preserve">Замовник відхиляє тендерну пропозицію із зазначенням аргументації в електронній системі </w:t>
            </w:r>
            <w:proofErr w:type="spellStart"/>
            <w:r w:rsidRPr="009F1B1A">
              <w:rPr>
                <w:rFonts w:ascii="Times New Roman" w:eastAsia="Times New Roman" w:hAnsi="Times New Roman" w:cs="Times New Roman"/>
                <w:color w:val="000000"/>
                <w:sz w:val="24"/>
                <w:szCs w:val="24"/>
              </w:rPr>
              <w:t>закупівель</w:t>
            </w:r>
            <w:proofErr w:type="spellEnd"/>
            <w:r w:rsidRPr="009F1B1A">
              <w:rPr>
                <w:rFonts w:ascii="Times New Roman" w:eastAsia="Times New Roman" w:hAnsi="Times New Roman" w:cs="Times New Roman"/>
                <w:color w:val="000000"/>
                <w:sz w:val="24"/>
                <w:szCs w:val="24"/>
              </w:rPr>
              <w:t xml:space="preserve"> у разі, коли:</w:t>
            </w:r>
          </w:p>
          <w:p w14:paraId="12F0228F" w14:textId="21AD26DB"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1) учасник процедури закупівлі:</w:t>
            </w:r>
          </w:p>
          <w:p w14:paraId="216A7DFA" w14:textId="77777777"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D6F91E0" w14:textId="77777777"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C3BFEBE" w14:textId="77777777"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0522D">
              <w:rPr>
                <w:rFonts w:ascii="Times New Roman" w:eastAsia="Times New Roman" w:hAnsi="Times New Roman" w:cs="Times New Roman"/>
                <w:color w:val="000000"/>
                <w:sz w:val="24"/>
                <w:szCs w:val="24"/>
              </w:rPr>
              <w:t>невідповідностей</w:t>
            </w:r>
            <w:proofErr w:type="spellEnd"/>
            <w:r w:rsidRPr="00A0522D">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w:t>
            </w:r>
            <w:proofErr w:type="spellStart"/>
            <w:r w:rsidRPr="00A0522D">
              <w:rPr>
                <w:rFonts w:ascii="Times New Roman" w:eastAsia="Times New Roman" w:hAnsi="Times New Roman" w:cs="Times New Roman"/>
                <w:color w:val="000000"/>
                <w:sz w:val="24"/>
                <w:szCs w:val="24"/>
              </w:rPr>
              <w:t>закупівель</w:t>
            </w:r>
            <w:proofErr w:type="spellEnd"/>
            <w:r w:rsidRPr="00A0522D">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sidRPr="00A0522D">
              <w:rPr>
                <w:rFonts w:ascii="Times New Roman" w:eastAsia="Times New Roman" w:hAnsi="Times New Roman" w:cs="Times New Roman"/>
                <w:color w:val="000000"/>
                <w:sz w:val="24"/>
                <w:szCs w:val="24"/>
              </w:rPr>
              <w:t>невідповідностей</w:t>
            </w:r>
            <w:proofErr w:type="spellEnd"/>
            <w:r w:rsidRPr="00A0522D">
              <w:rPr>
                <w:rFonts w:ascii="Times New Roman" w:eastAsia="Times New Roman" w:hAnsi="Times New Roman" w:cs="Times New Roman"/>
                <w:color w:val="000000"/>
                <w:sz w:val="24"/>
                <w:szCs w:val="24"/>
              </w:rPr>
              <w:t>;</w:t>
            </w:r>
          </w:p>
          <w:p w14:paraId="74A8739F" w14:textId="77777777"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7D68883B" w14:textId="77777777"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14:paraId="2E3F27CF" w14:textId="77777777"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0522D">
              <w:rPr>
                <w:rFonts w:ascii="Times New Roman" w:eastAsia="Times New Roman" w:hAnsi="Times New Roman" w:cs="Times New Roman"/>
                <w:color w:val="000000"/>
                <w:sz w:val="24"/>
                <w:szCs w:val="24"/>
              </w:rPr>
              <w:t>бенефіціарним</w:t>
            </w:r>
            <w:proofErr w:type="spellEnd"/>
            <w:r w:rsidRPr="00A0522D">
              <w:rPr>
                <w:rFonts w:ascii="Times New Roman" w:eastAsia="Times New Roman" w:hAnsi="Times New Roman" w:cs="Times New Roman"/>
                <w:color w:val="000000"/>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w:t>
            </w:r>
            <w:r w:rsidRPr="00A0522D">
              <w:rPr>
                <w:rFonts w:ascii="Times New Roman" w:eastAsia="Times New Roman" w:hAnsi="Times New Roman" w:cs="Times New Roman"/>
                <w:color w:val="000000"/>
                <w:sz w:val="24"/>
                <w:szCs w:val="24"/>
              </w:rPr>
              <w:lastRenderedPageBreak/>
              <w:t xml:space="preserve">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p>
          <w:p w14:paraId="47E70B16" w14:textId="77777777"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 xml:space="preserve">від 12 жовтня 2022 р. № 1178 “Про затвердження особливостей здійснення публічних </w:t>
            </w:r>
            <w:proofErr w:type="spellStart"/>
            <w:r w:rsidRPr="00A0522D">
              <w:rPr>
                <w:rFonts w:ascii="Times New Roman" w:eastAsia="Times New Roman" w:hAnsi="Times New Roman" w:cs="Times New Roman"/>
                <w:color w:val="000000"/>
                <w:sz w:val="24"/>
                <w:szCs w:val="24"/>
              </w:rPr>
              <w:t>закупівель</w:t>
            </w:r>
            <w:proofErr w:type="spellEnd"/>
            <w:r w:rsidRPr="00A0522D">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5A1317F" w14:textId="77777777"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2) тендерна пропозиція:</w:t>
            </w:r>
          </w:p>
          <w:p w14:paraId="13F49B33" w14:textId="77777777"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14:paraId="29F2A0A3" w14:textId="77777777"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викладена іншою мовою (мовами), ніж мова (мови), що передбачена тендерною документацією;</w:t>
            </w:r>
          </w:p>
          <w:p w14:paraId="5C094E07" w14:textId="77777777"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є такою, строк дії якої закінчився;</w:t>
            </w:r>
          </w:p>
          <w:p w14:paraId="6C0340F3" w14:textId="77777777"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3DFA562" w14:textId="77777777"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14:paraId="45D88B39" w14:textId="77777777"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3) переможець процедури закупівлі:</w:t>
            </w:r>
          </w:p>
          <w:p w14:paraId="1F61F5C2" w14:textId="77777777"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C1DC41C" w14:textId="77777777"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CF91539" w14:textId="77777777"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2AB02E9C" w14:textId="77777777"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14:paraId="43F8D6BC" w14:textId="77777777"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C52CFC0" w14:textId="77777777"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 xml:space="preserve">42. Замовник може відхилити тендерну пропозицію із зазначенням аргументації в електронній системі </w:t>
            </w:r>
            <w:proofErr w:type="spellStart"/>
            <w:r w:rsidRPr="00A0522D">
              <w:rPr>
                <w:rFonts w:ascii="Times New Roman" w:eastAsia="Times New Roman" w:hAnsi="Times New Roman" w:cs="Times New Roman"/>
                <w:color w:val="000000"/>
                <w:sz w:val="24"/>
                <w:szCs w:val="24"/>
              </w:rPr>
              <w:lastRenderedPageBreak/>
              <w:t>закупівель</w:t>
            </w:r>
            <w:proofErr w:type="spellEnd"/>
            <w:r w:rsidRPr="00A0522D">
              <w:rPr>
                <w:rFonts w:ascii="Times New Roman" w:eastAsia="Times New Roman" w:hAnsi="Times New Roman" w:cs="Times New Roman"/>
                <w:color w:val="000000"/>
                <w:sz w:val="24"/>
                <w:szCs w:val="24"/>
              </w:rPr>
              <w:t xml:space="preserve"> у разі, коли:</w:t>
            </w:r>
          </w:p>
          <w:p w14:paraId="4FF8D057" w14:textId="77777777"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1)</w:t>
            </w:r>
            <w:r w:rsidRPr="00A0522D">
              <w:rPr>
                <w:rFonts w:ascii="Times New Roman" w:eastAsia="Times New Roman" w:hAnsi="Times New Roman" w:cs="Times New Roman"/>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75D8069" w14:textId="77777777"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913F7B6" w14:textId="77777777"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 xml:space="preserve">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0522D">
              <w:rPr>
                <w:rFonts w:ascii="Times New Roman" w:eastAsia="Times New Roman" w:hAnsi="Times New Roman" w:cs="Times New Roman"/>
                <w:color w:val="000000"/>
                <w:sz w:val="24"/>
                <w:szCs w:val="24"/>
              </w:rPr>
              <w:t>закупівель</w:t>
            </w:r>
            <w:proofErr w:type="spellEnd"/>
            <w:r w:rsidRPr="00A0522D">
              <w:rPr>
                <w:rFonts w:ascii="Times New Roman" w:eastAsia="Times New Roman" w:hAnsi="Times New Roman" w:cs="Times New Roman"/>
                <w:color w:val="000000"/>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0522D">
              <w:rPr>
                <w:rFonts w:ascii="Times New Roman" w:eastAsia="Times New Roman" w:hAnsi="Times New Roman" w:cs="Times New Roman"/>
                <w:color w:val="000000"/>
                <w:sz w:val="24"/>
                <w:szCs w:val="24"/>
              </w:rPr>
              <w:t>закупівель</w:t>
            </w:r>
            <w:proofErr w:type="spellEnd"/>
            <w:r w:rsidRPr="00A0522D">
              <w:rPr>
                <w:rFonts w:ascii="Times New Roman" w:eastAsia="Times New Roman" w:hAnsi="Times New Roman" w:cs="Times New Roman"/>
                <w:color w:val="000000"/>
                <w:sz w:val="24"/>
                <w:szCs w:val="24"/>
              </w:rPr>
              <w:t>.</w:t>
            </w:r>
          </w:p>
          <w:p w14:paraId="1F09B759" w14:textId="77777777" w:rsidR="002A7E56"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0522D">
              <w:rPr>
                <w:rFonts w:ascii="Times New Roman" w:eastAsia="Times New Roman" w:hAnsi="Times New Roman" w:cs="Times New Roman"/>
                <w:color w:val="000000"/>
                <w:sz w:val="24"/>
                <w:szCs w:val="24"/>
              </w:rPr>
              <w:t>закупівель</w:t>
            </w:r>
            <w:proofErr w:type="spellEnd"/>
            <w:r w:rsidRPr="00A0522D">
              <w:rPr>
                <w:rFonts w:ascii="Times New Roman" w:eastAsia="Times New Roman" w:hAnsi="Times New Roman" w:cs="Times New Roman"/>
                <w:color w:val="000000"/>
                <w:sz w:val="24"/>
                <w:szCs w:val="24"/>
              </w:rPr>
              <w:t xml:space="preserve">, але до моменту оприлюднення договору про закупівлю в електронній системі </w:t>
            </w:r>
            <w:proofErr w:type="spellStart"/>
            <w:r w:rsidRPr="00A0522D">
              <w:rPr>
                <w:rFonts w:ascii="Times New Roman" w:eastAsia="Times New Roman" w:hAnsi="Times New Roman" w:cs="Times New Roman"/>
                <w:color w:val="000000"/>
                <w:sz w:val="24"/>
                <w:szCs w:val="24"/>
              </w:rPr>
              <w:t>закупівель</w:t>
            </w:r>
            <w:proofErr w:type="spellEnd"/>
            <w:r w:rsidRPr="00A0522D">
              <w:rPr>
                <w:rFonts w:ascii="Times New Roman" w:eastAsia="Times New Roman" w:hAnsi="Times New Roman" w:cs="Times New Roman"/>
                <w:color w:val="000000"/>
                <w:sz w:val="24"/>
                <w:szCs w:val="24"/>
              </w:rPr>
              <w:t xml:space="preserve"> відповідно до статті 10 Закону.</w:t>
            </w:r>
          </w:p>
          <w:p w14:paraId="67986981" w14:textId="77777777" w:rsid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156A1EAA" w14:textId="6713EC3F" w:rsid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25B2992" w14:textId="7E56831A" w:rsidR="009F1B1A" w:rsidRDefault="009F1B1A"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79C8466A" w14:textId="704D7CD0" w:rsidR="009F1B1A" w:rsidRDefault="009F1B1A" w:rsidP="009F1B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F1B1A">
              <w:rPr>
                <w:rFonts w:ascii="Times New Roman" w:eastAsia="Times New Roman" w:hAnsi="Times New Roman" w:cs="Times New Roman"/>
                <w:color w:val="000000"/>
                <w:sz w:val="24"/>
                <w:szCs w:val="24"/>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w:t>
            </w:r>
            <w:r w:rsidRPr="009F1B1A">
              <w:rPr>
                <w:rFonts w:ascii="Times New Roman" w:eastAsia="Times New Roman" w:hAnsi="Times New Roman" w:cs="Times New Roman"/>
                <w:color w:val="000000"/>
                <w:sz w:val="24"/>
                <w:szCs w:val="24"/>
              </w:rPr>
              <w:lastRenderedPageBreak/>
              <w:t>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67BA275A" w14:textId="77777777" w:rsidR="009F1B1A" w:rsidRPr="009F1B1A" w:rsidRDefault="009F1B1A" w:rsidP="009F1B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57F07E13" w14:textId="13424493" w:rsidR="009F1B1A" w:rsidRPr="00A0522D" w:rsidRDefault="009F1B1A" w:rsidP="009F1B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F1B1A">
              <w:rPr>
                <w:rFonts w:ascii="Times New Roman" w:eastAsia="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цими особливостями.</w:t>
            </w:r>
          </w:p>
          <w:p w14:paraId="423D4F13" w14:textId="5D145E31" w:rsid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A7E56" w14:paraId="154D2960" w14:textId="77777777">
        <w:trPr>
          <w:trHeight w:val="522"/>
          <w:jc w:val="center"/>
        </w:trPr>
        <w:tc>
          <w:tcPr>
            <w:tcW w:w="9996" w:type="dxa"/>
            <w:gridSpan w:val="4"/>
            <w:shd w:val="clear" w:color="auto" w:fill="A5A5A5"/>
            <w:vAlign w:val="center"/>
          </w:tcPr>
          <w:p w14:paraId="7CC4646A" w14:textId="77777777" w:rsidR="002A7E56" w:rsidRDefault="002A7E56" w:rsidP="002A7E56">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2A7E56" w14:paraId="2B527326" w14:textId="77777777">
        <w:trPr>
          <w:trHeight w:val="522"/>
          <w:jc w:val="center"/>
        </w:trPr>
        <w:tc>
          <w:tcPr>
            <w:tcW w:w="570" w:type="dxa"/>
          </w:tcPr>
          <w:p w14:paraId="4C390CE2"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43B01F1B"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14:paraId="0B4C5FFD" w14:textId="77777777" w:rsidR="008D5DD4" w:rsidRPr="008D5DD4" w:rsidRDefault="008D5DD4" w:rsidP="008D5DD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D5DD4">
              <w:rPr>
                <w:rFonts w:ascii="Times New Roman" w:eastAsia="Times New Roman" w:hAnsi="Times New Roman" w:cs="Times New Roman"/>
                <w:color w:val="000000"/>
                <w:sz w:val="24"/>
                <w:szCs w:val="24"/>
              </w:rPr>
              <w:t>1.1 Замовник відміняє тендер у разі:</w:t>
            </w:r>
          </w:p>
          <w:p w14:paraId="0C0B1B38" w14:textId="77777777" w:rsidR="008D5DD4" w:rsidRPr="008D5DD4" w:rsidRDefault="008D5DD4" w:rsidP="008D5DD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D5DD4">
              <w:rPr>
                <w:rFonts w:ascii="Times New Roman" w:eastAsia="Times New Roman" w:hAnsi="Times New Roman" w:cs="Times New Roman"/>
                <w:color w:val="000000"/>
                <w:sz w:val="24"/>
                <w:szCs w:val="24"/>
              </w:rPr>
              <w:t>1)</w:t>
            </w:r>
            <w:r w:rsidRPr="008D5DD4">
              <w:rPr>
                <w:rFonts w:ascii="Times New Roman" w:eastAsia="Times New Roman" w:hAnsi="Times New Roman" w:cs="Times New Roman"/>
                <w:color w:val="000000"/>
                <w:sz w:val="24"/>
                <w:szCs w:val="24"/>
              </w:rPr>
              <w:tab/>
              <w:t>відсутності подальшої потреби в закупівлі товарів, робіт і послуг;</w:t>
            </w:r>
          </w:p>
          <w:p w14:paraId="211FF090" w14:textId="77777777" w:rsidR="008D5DD4" w:rsidRPr="008D5DD4" w:rsidRDefault="008D5DD4" w:rsidP="008D5DD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D5DD4">
              <w:rPr>
                <w:rFonts w:ascii="Times New Roman" w:eastAsia="Times New Roman" w:hAnsi="Times New Roman" w:cs="Times New Roman"/>
                <w:color w:val="000000"/>
                <w:sz w:val="24"/>
                <w:szCs w:val="24"/>
              </w:rPr>
              <w:t>2)</w:t>
            </w:r>
            <w:r w:rsidRPr="008D5DD4">
              <w:rPr>
                <w:rFonts w:ascii="Times New Roman" w:eastAsia="Times New Roman" w:hAnsi="Times New Roman" w:cs="Times New Roman"/>
                <w:color w:val="000000"/>
                <w:sz w:val="24"/>
                <w:szCs w:val="24"/>
              </w:rPr>
              <w:tab/>
              <w:t xml:space="preserve">неможливості усунення порушень, що виникли через виявлені порушення вимог законодавства у сфері публічних </w:t>
            </w:r>
            <w:proofErr w:type="spellStart"/>
            <w:r w:rsidRPr="008D5DD4">
              <w:rPr>
                <w:rFonts w:ascii="Times New Roman" w:eastAsia="Times New Roman" w:hAnsi="Times New Roman" w:cs="Times New Roman"/>
                <w:color w:val="000000"/>
                <w:sz w:val="24"/>
                <w:szCs w:val="24"/>
              </w:rPr>
              <w:t>закупівель</w:t>
            </w:r>
            <w:proofErr w:type="spellEnd"/>
            <w:r w:rsidRPr="008D5DD4">
              <w:rPr>
                <w:rFonts w:ascii="Times New Roman" w:eastAsia="Times New Roman" w:hAnsi="Times New Roman" w:cs="Times New Roman"/>
                <w:color w:val="000000"/>
                <w:sz w:val="24"/>
                <w:szCs w:val="24"/>
              </w:rPr>
              <w:t>, з описом таких порушень.</w:t>
            </w:r>
          </w:p>
          <w:p w14:paraId="615C8726" w14:textId="77777777" w:rsidR="008D5DD4" w:rsidRPr="008D5DD4" w:rsidRDefault="008D5DD4" w:rsidP="008D5DD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D5DD4">
              <w:rPr>
                <w:rFonts w:ascii="Times New Roman" w:eastAsia="Times New Roman" w:hAnsi="Times New Roman" w:cs="Times New Roman"/>
                <w:color w:val="000000"/>
                <w:sz w:val="24"/>
                <w:szCs w:val="24"/>
              </w:rPr>
              <w:t xml:space="preserve">1.2. Тендер автоматично відміняються електронною системою </w:t>
            </w:r>
            <w:proofErr w:type="spellStart"/>
            <w:r w:rsidRPr="008D5DD4">
              <w:rPr>
                <w:rFonts w:ascii="Times New Roman" w:eastAsia="Times New Roman" w:hAnsi="Times New Roman" w:cs="Times New Roman"/>
                <w:color w:val="000000"/>
                <w:sz w:val="24"/>
                <w:szCs w:val="24"/>
              </w:rPr>
              <w:t>закупівель</w:t>
            </w:r>
            <w:proofErr w:type="spellEnd"/>
            <w:r w:rsidRPr="008D5DD4">
              <w:rPr>
                <w:rFonts w:ascii="Times New Roman" w:eastAsia="Times New Roman" w:hAnsi="Times New Roman" w:cs="Times New Roman"/>
                <w:color w:val="000000"/>
                <w:sz w:val="24"/>
                <w:szCs w:val="24"/>
              </w:rPr>
              <w:t xml:space="preserve"> у разі:</w:t>
            </w:r>
          </w:p>
          <w:p w14:paraId="35B9978B" w14:textId="77777777" w:rsidR="008D5DD4" w:rsidRPr="008D5DD4" w:rsidRDefault="008D5DD4" w:rsidP="008D5DD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D5DD4">
              <w:rPr>
                <w:rFonts w:ascii="Times New Roman" w:eastAsia="Times New Roman" w:hAnsi="Times New Roman" w:cs="Times New Roman"/>
                <w:color w:val="000000"/>
                <w:sz w:val="24"/>
                <w:szCs w:val="24"/>
              </w:rPr>
              <w:t>1) неподання жодної тендерної пропозиції для участі у відкритих торгах у строк, установлений замовником згідно з постановою КМУ № 1178 від 12.10.2022.</w:t>
            </w:r>
          </w:p>
          <w:p w14:paraId="2BF78810" w14:textId="77777777" w:rsidR="008D5DD4" w:rsidRPr="008D5DD4" w:rsidRDefault="008D5DD4" w:rsidP="008D5DD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D5DD4">
              <w:rPr>
                <w:rFonts w:ascii="Times New Roman" w:eastAsia="Times New Roman" w:hAnsi="Times New Roman" w:cs="Times New Roman"/>
                <w:color w:val="000000"/>
                <w:sz w:val="24"/>
                <w:szCs w:val="24"/>
              </w:rPr>
              <w:t>2)</w:t>
            </w:r>
            <w:r w:rsidRPr="008D5DD4">
              <w:rPr>
                <w:rFonts w:ascii="Times New Roman" w:eastAsia="Times New Roman" w:hAnsi="Times New Roman" w:cs="Times New Roman"/>
                <w:color w:val="000000"/>
                <w:sz w:val="24"/>
                <w:szCs w:val="24"/>
              </w:rPr>
              <w:tab/>
              <w:t>відхилення всіх тендерних пропозицій (у тому числі, якщо була подана одна тендерна пропозиція, яка відхилена замовником) згідно з постановою КМУ № 1178 від 12.10.2022.</w:t>
            </w:r>
          </w:p>
          <w:p w14:paraId="522B9C1D" w14:textId="77777777" w:rsidR="008D5DD4" w:rsidRPr="008D5DD4" w:rsidRDefault="008D5DD4" w:rsidP="008D5DD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D5DD4">
              <w:rPr>
                <w:rFonts w:ascii="Times New Roman" w:eastAsia="Times New Roman" w:hAnsi="Times New Roman" w:cs="Times New Roman"/>
                <w:color w:val="000000"/>
                <w:sz w:val="24"/>
                <w:szCs w:val="24"/>
              </w:rPr>
              <w:t>1.3. Про відміну тендеру з підстав, визначених у частині першій та другій статті 32 Закону з урахуванням особливостей, визначених пунктом 47 постанови КМУ № 1178 від 12.10.2022, має бути чітко зазначено в тендерній документації.</w:t>
            </w:r>
          </w:p>
          <w:p w14:paraId="6E10D741" w14:textId="77777777" w:rsidR="008D5DD4" w:rsidRPr="008D5DD4" w:rsidRDefault="008D5DD4" w:rsidP="008D5DD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D5DD4">
              <w:rPr>
                <w:rFonts w:ascii="Times New Roman" w:eastAsia="Times New Roman" w:hAnsi="Times New Roman" w:cs="Times New Roman"/>
                <w:color w:val="000000"/>
                <w:sz w:val="24"/>
                <w:szCs w:val="24"/>
              </w:rPr>
              <w:t>1.4. Тендер може бути відмінено частково (за лотом).</w:t>
            </w:r>
          </w:p>
          <w:p w14:paraId="171EC6D6" w14:textId="77777777" w:rsidR="008D5DD4" w:rsidRPr="008D5DD4" w:rsidRDefault="008D5DD4" w:rsidP="008D5DD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D5DD4">
              <w:rPr>
                <w:rFonts w:ascii="Times New Roman" w:eastAsia="Times New Roman" w:hAnsi="Times New Roman" w:cs="Times New Roman"/>
                <w:color w:val="000000"/>
                <w:sz w:val="24"/>
                <w:szCs w:val="24"/>
              </w:rPr>
              <w:t>1.5. Замовник має право визнати тендер таким, що не відбувся, у разі:</w:t>
            </w:r>
          </w:p>
          <w:p w14:paraId="12BEBAB7" w14:textId="77777777" w:rsidR="008D5DD4" w:rsidRPr="008D5DD4" w:rsidRDefault="008D5DD4" w:rsidP="008D5DD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D5DD4">
              <w:rPr>
                <w:rFonts w:ascii="Times New Roman" w:eastAsia="Times New Roman" w:hAnsi="Times New Roman" w:cs="Times New Roman"/>
                <w:color w:val="000000"/>
                <w:sz w:val="24"/>
                <w:szCs w:val="24"/>
              </w:rPr>
              <w:t>1) якщо здійснення закупівлі стало неможливим унаслідок непереборної сили;</w:t>
            </w:r>
          </w:p>
          <w:p w14:paraId="3A0DB015" w14:textId="77777777" w:rsidR="008D5DD4" w:rsidRPr="008D5DD4" w:rsidRDefault="008D5DD4" w:rsidP="008D5DD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D5DD4">
              <w:rPr>
                <w:rFonts w:ascii="Times New Roman" w:eastAsia="Times New Roman" w:hAnsi="Times New Roman" w:cs="Times New Roman"/>
                <w:color w:val="000000"/>
                <w:sz w:val="24"/>
                <w:szCs w:val="24"/>
              </w:rPr>
              <w:t>2) скорочення видатків на здійснення закупівлі товарів, робіт і послуг.</w:t>
            </w:r>
          </w:p>
          <w:p w14:paraId="3A28F8E9" w14:textId="77777777" w:rsidR="008D5DD4" w:rsidRPr="008D5DD4" w:rsidRDefault="008D5DD4" w:rsidP="008D5DD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D5DD4">
              <w:rPr>
                <w:rFonts w:ascii="Times New Roman" w:eastAsia="Times New Roman" w:hAnsi="Times New Roman" w:cs="Times New Roman"/>
                <w:color w:val="000000"/>
                <w:sz w:val="24"/>
                <w:szCs w:val="24"/>
              </w:rPr>
              <w:t>1.6. Замовник має право визнати тендер таким, що не відбувся частково (за лотом).</w:t>
            </w:r>
          </w:p>
          <w:p w14:paraId="50E1CFF8" w14:textId="77777777" w:rsidR="008D5DD4" w:rsidRPr="008D5DD4" w:rsidRDefault="008D5DD4" w:rsidP="008D5DD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D5DD4">
              <w:rPr>
                <w:rFonts w:ascii="Times New Roman" w:eastAsia="Times New Roman" w:hAnsi="Times New Roman" w:cs="Times New Roman"/>
                <w:color w:val="000000"/>
                <w:sz w:val="24"/>
                <w:szCs w:val="24"/>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8D5DD4">
              <w:rPr>
                <w:rFonts w:ascii="Times New Roman" w:eastAsia="Times New Roman" w:hAnsi="Times New Roman" w:cs="Times New Roman"/>
                <w:color w:val="000000"/>
                <w:sz w:val="24"/>
                <w:szCs w:val="24"/>
              </w:rPr>
              <w:t>закупівель</w:t>
            </w:r>
            <w:proofErr w:type="spellEnd"/>
            <w:r w:rsidRPr="008D5DD4">
              <w:rPr>
                <w:rFonts w:ascii="Times New Roman" w:eastAsia="Times New Roman" w:hAnsi="Times New Roman" w:cs="Times New Roman"/>
                <w:color w:val="000000"/>
                <w:sz w:val="24"/>
                <w:szCs w:val="24"/>
              </w:rPr>
              <w:t xml:space="preserve"> підстави  прийняття рішення. </w:t>
            </w:r>
          </w:p>
          <w:p w14:paraId="4B12CD15" w14:textId="1334E3B2" w:rsidR="002A7E56" w:rsidRDefault="008D5DD4" w:rsidP="008D5DD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D5DD4">
              <w:rPr>
                <w:rFonts w:ascii="Times New Roman" w:eastAsia="Times New Roman" w:hAnsi="Times New Roman" w:cs="Times New Roman"/>
                <w:color w:val="000000"/>
                <w:sz w:val="24"/>
                <w:szCs w:val="24"/>
              </w:rPr>
              <w:t xml:space="preserve">Електронною системою </w:t>
            </w:r>
            <w:proofErr w:type="spellStart"/>
            <w:r w:rsidRPr="008D5DD4">
              <w:rPr>
                <w:rFonts w:ascii="Times New Roman" w:eastAsia="Times New Roman" w:hAnsi="Times New Roman" w:cs="Times New Roman"/>
                <w:color w:val="000000"/>
                <w:sz w:val="24"/>
                <w:szCs w:val="24"/>
              </w:rPr>
              <w:t>закупівель</w:t>
            </w:r>
            <w:proofErr w:type="spellEnd"/>
            <w:r w:rsidRPr="008D5DD4">
              <w:rPr>
                <w:rFonts w:ascii="Times New Roman" w:eastAsia="Times New Roman" w:hAnsi="Times New Roman" w:cs="Times New Roman"/>
                <w:color w:val="000000"/>
                <w:sz w:val="24"/>
                <w:szCs w:val="24"/>
              </w:rPr>
              <w:t xml:space="preserve"> автоматично </w:t>
            </w:r>
            <w:r w:rsidRPr="008D5DD4">
              <w:rPr>
                <w:rFonts w:ascii="Times New Roman" w:eastAsia="Times New Roman" w:hAnsi="Times New Roman" w:cs="Times New Roman"/>
                <w:color w:val="000000"/>
                <w:sz w:val="24"/>
                <w:szCs w:val="24"/>
              </w:rPr>
              <w:lastRenderedPageBreak/>
              <w:t>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2A7E56" w14:paraId="7C5900FF" w14:textId="77777777">
        <w:trPr>
          <w:trHeight w:val="522"/>
          <w:jc w:val="center"/>
        </w:trPr>
        <w:tc>
          <w:tcPr>
            <w:tcW w:w="570" w:type="dxa"/>
          </w:tcPr>
          <w:p w14:paraId="15184E73"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14:paraId="60865CDB"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Строк укладання договору </w:t>
            </w:r>
          </w:p>
        </w:tc>
        <w:tc>
          <w:tcPr>
            <w:tcW w:w="5919" w:type="dxa"/>
          </w:tcPr>
          <w:p w14:paraId="2A83A586" w14:textId="77777777" w:rsidR="00A0522D" w:rsidRPr="00A0522D" w:rsidRDefault="00A0522D" w:rsidP="00A0522D">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Рішення про намір укласти договір про закупівлю приймається замовником відповідно до статті 33 Закону та цього пункту.</w:t>
            </w:r>
          </w:p>
          <w:p w14:paraId="4B224860" w14:textId="1771C3DF" w:rsidR="00A0522D" w:rsidRDefault="00A0522D" w:rsidP="00A0522D">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 xml:space="preserve">Повідомлення про намір укласти договір про закупівлю автоматично формується електронною системою </w:t>
            </w:r>
            <w:proofErr w:type="spellStart"/>
            <w:r w:rsidRPr="00A0522D">
              <w:rPr>
                <w:rFonts w:ascii="Times New Roman" w:eastAsia="Times New Roman" w:hAnsi="Times New Roman" w:cs="Times New Roman"/>
                <w:color w:val="000000"/>
                <w:sz w:val="24"/>
                <w:szCs w:val="24"/>
              </w:rPr>
              <w:t>закупівель</w:t>
            </w:r>
            <w:proofErr w:type="spellEnd"/>
            <w:r w:rsidRPr="00A0522D">
              <w:rPr>
                <w:rFonts w:ascii="Times New Roman" w:eastAsia="Times New Roman" w:hAnsi="Times New Roman" w:cs="Times New Roman"/>
                <w:color w:val="000000"/>
                <w:sz w:val="24"/>
                <w:szCs w:val="24"/>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A0522D">
              <w:rPr>
                <w:rFonts w:ascii="Times New Roman" w:eastAsia="Times New Roman" w:hAnsi="Times New Roman" w:cs="Times New Roman"/>
                <w:color w:val="000000"/>
                <w:sz w:val="24"/>
                <w:szCs w:val="24"/>
              </w:rPr>
              <w:t>закупівель</w:t>
            </w:r>
            <w:proofErr w:type="spellEnd"/>
            <w:r w:rsidRPr="00A0522D">
              <w:rPr>
                <w:rFonts w:ascii="Times New Roman" w:eastAsia="Times New Roman" w:hAnsi="Times New Roman" w:cs="Times New Roman"/>
                <w:color w:val="000000"/>
                <w:sz w:val="24"/>
                <w:szCs w:val="24"/>
              </w:rPr>
              <w:t>.</w:t>
            </w:r>
          </w:p>
          <w:p w14:paraId="7E7FC54A" w14:textId="07E08385" w:rsidR="00A0522D" w:rsidRPr="00A0522D" w:rsidRDefault="00A0522D" w:rsidP="00A0522D">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A0522D">
              <w:rPr>
                <w:rFonts w:ascii="Times New Roman" w:eastAsia="Times New Roman" w:hAnsi="Times New Roman" w:cs="Times New Roman"/>
                <w:color w:val="000000"/>
                <w:sz w:val="24"/>
                <w:szCs w:val="24"/>
              </w:rPr>
              <w:t>закупівель</w:t>
            </w:r>
            <w:proofErr w:type="spellEnd"/>
            <w:r w:rsidRPr="00A0522D">
              <w:rPr>
                <w:rFonts w:ascii="Times New Roman" w:eastAsia="Times New Roman" w:hAnsi="Times New Roman" w:cs="Times New Roman"/>
                <w:color w:val="000000"/>
                <w:sz w:val="24"/>
                <w:szCs w:val="24"/>
              </w:rPr>
              <w:t xml:space="preserve"> повідомлення про намір укласти договір про закупівлю.</w:t>
            </w:r>
          </w:p>
          <w:p w14:paraId="06C0AD1C" w14:textId="77777777" w:rsidR="00A0522D" w:rsidRPr="00A0522D" w:rsidRDefault="00A0522D" w:rsidP="00A0522D">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E610DBE" w14:textId="28BDBD27" w:rsidR="002A7E56" w:rsidRDefault="00A0522D" w:rsidP="00A0522D">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 xml:space="preserve">У разі подання скарги до органу оскарження після оприлюднення в електронній системі </w:t>
            </w:r>
            <w:proofErr w:type="spellStart"/>
            <w:r w:rsidRPr="00A0522D">
              <w:rPr>
                <w:rFonts w:ascii="Times New Roman" w:eastAsia="Times New Roman" w:hAnsi="Times New Roman" w:cs="Times New Roman"/>
                <w:color w:val="000000"/>
                <w:sz w:val="24"/>
                <w:szCs w:val="24"/>
              </w:rPr>
              <w:t>закупівель</w:t>
            </w:r>
            <w:proofErr w:type="spellEnd"/>
            <w:r w:rsidRPr="00A0522D">
              <w:rPr>
                <w:rFonts w:ascii="Times New Roman" w:eastAsia="Times New Roman" w:hAnsi="Times New Roman" w:cs="Times New Roman"/>
                <w:color w:val="000000"/>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2A7E56" w14:paraId="1F93B8B8" w14:textId="77777777">
        <w:trPr>
          <w:trHeight w:val="522"/>
          <w:jc w:val="center"/>
        </w:trPr>
        <w:tc>
          <w:tcPr>
            <w:tcW w:w="570" w:type="dxa"/>
          </w:tcPr>
          <w:p w14:paraId="7D8821B5"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7" w:type="dxa"/>
            <w:gridSpan w:val="2"/>
          </w:tcPr>
          <w:p w14:paraId="6A820C52"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14:paraId="1A1F9177"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14:paraId="481C3661"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14:paraId="7D5F1142"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43261201"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14:paraId="268D821D"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14:paraId="1DC54C88"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A50973B" w14:textId="77777777" w:rsidR="009F1B1A"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 У разі якщо переможцем процедури закупівлі є </w:t>
            </w:r>
            <w:r>
              <w:rPr>
                <w:rFonts w:ascii="Times New Roman" w:eastAsia="Times New Roman" w:hAnsi="Times New Roman" w:cs="Times New Roman"/>
                <w:color w:val="000000"/>
                <w:sz w:val="24"/>
                <w:szCs w:val="24"/>
              </w:rPr>
              <w:lastRenderedPageBreak/>
              <w:t>об’єднання учасників, копія ліцензії або дозволу надається одним з учасників такого об’єднання учасників.</w:t>
            </w:r>
          </w:p>
          <w:p w14:paraId="393402EB" w14:textId="77777777" w:rsidR="008D5DD4" w:rsidRPr="008D5DD4" w:rsidRDefault="008D5DD4" w:rsidP="008D5DD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D5DD4">
              <w:rPr>
                <w:rFonts w:ascii="Times New Roman" w:eastAsia="Times New Roman" w:hAnsi="Times New Roman" w:cs="Times New Roman"/>
                <w:color w:val="000000"/>
                <w:sz w:val="24"/>
                <w:szCs w:val="24"/>
              </w:rPr>
              <w:t>Договір про закупівлю за результатами проведеної закупівлі згідно з пунктами 10 і 13, постанови КМУ № 1178 від 12.10.2022,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постанови КМУ № 1178 від 12.10.2022.</w:t>
            </w:r>
          </w:p>
          <w:p w14:paraId="1B60C1FF" w14:textId="77777777" w:rsidR="008D5DD4" w:rsidRPr="008D5DD4" w:rsidRDefault="008D5DD4" w:rsidP="008D5DD4">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proofErr w:type="spellStart"/>
            <w:r w:rsidRPr="008D5DD4">
              <w:rPr>
                <w:rFonts w:ascii="Times New Roman" w:eastAsia="Times New Roman" w:hAnsi="Times New Roman" w:cs="Times New Roman"/>
                <w:color w:val="000000"/>
                <w:sz w:val="24"/>
                <w:szCs w:val="24"/>
                <w:lang w:val="ru-RU"/>
              </w:rPr>
              <w:t>Умови</w:t>
            </w:r>
            <w:proofErr w:type="spellEnd"/>
            <w:r w:rsidRPr="008D5DD4">
              <w:rPr>
                <w:rFonts w:ascii="Times New Roman" w:eastAsia="Times New Roman" w:hAnsi="Times New Roman" w:cs="Times New Roman"/>
                <w:color w:val="000000"/>
                <w:sz w:val="24"/>
                <w:szCs w:val="24"/>
                <w:lang w:val="ru-RU"/>
              </w:rPr>
              <w:t xml:space="preserve"> договору про </w:t>
            </w:r>
            <w:proofErr w:type="spellStart"/>
            <w:r w:rsidRPr="008D5DD4">
              <w:rPr>
                <w:rFonts w:ascii="Times New Roman" w:eastAsia="Times New Roman" w:hAnsi="Times New Roman" w:cs="Times New Roman"/>
                <w:color w:val="000000"/>
                <w:sz w:val="24"/>
                <w:szCs w:val="24"/>
                <w:lang w:val="ru-RU"/>
              </w:rPr>
              <w:t>закупівлю</w:t>
            </w:r>
            <w:proofErr w:type="spellEnd"/>
            <w:r w:rsidRPr="008D5DD4">
              <w:rPr>
                <w:rFonts w:ascii="Times New Roman" w:eastAsia="Times New Roman" w:hAnsi="Times New Roman" w:cs="Times New Roman"/>
                <w:color w:val="000000"/>
                <w:sz w:val="24"/>
                <w:szCs w:val="24"/>
                <w:lang w:val="ru-RU"/>
              </w:rPr>
              <w:t xml:space="preserve"> не </w:t>
            </w:r>
            <w:proofErr w:type="spellStart"/>
            <w:r w:rsidRPr="008D5DD4">
              <w:rPr>
                <w:rFonts w:ascii="Times New Roman" w:eastAsia="Times New Roman" w:hAnsi="Times New Roman" w:cs="Times New Roman"/>
                <w:color w:val="000000"/>
                <w:sz w:val="24"/>
                <w:szCs w:val="24"/>
                <w:lang w:val="ru-RU"/>
              </w:rPr>
              <w:t>повинні</w:t>
            </w:r>
            <w:proofErr w:type="spellEnd"/>
            <w:r w:rsidRPr="008D5DD4">
              <w:rPr>
                <w:rFonts w:ascii="Times New Roman" w:eastAsia="Times New Roman" w:hAnsi="Times New Roman" w:cs="Times New Roman"/>
                <w:color w:val="000000"/>
                <w:sz w:val="24"/>
                <w:szCs w:val="24"/>
                <w:lang w:val="ru-RU"/>
              </w:rPr>
              <w:t xml:space="preserve"> </w:t>
            </w:r>
            <w:proofErr w:type="spellStart"/>
            <w:r w:rsidRPr="008D5DD4">
              <w:rPr>
                <w:rFonts w:ascii="Times New Roman" w:eastAsia="Times New Roman" w:hAnsi="Times New Roman" w:cs="Times New Roman"/>
                <w:color w:val="000000"/>
                <w:sz w:val="24"/>
                <w:szCs w:val="24"/>
                <w:lang w:val="ru-RU"/>
              </w:rPr>
              <w:t>відрізнятися</w:t>
            </w:r>
            <w:proofErr w:type="spellEnd"/>
            <w:r w:rsidRPr="008D5DD4">
              <w:rPr>
                <w:rFonts w:ascii="Times New Roman" w:eastAsia="Times New Roman" w:hAnsi="Times New Roman" w:cs="Times New Roman"/>
                <w:color w:val="000000"/>
                <w:sz w:val="24"/>
                <w:szCs w:val="24"/>
                <w:lang w:val="ru-RU"/>
              </w:rPr>
              <w:t xml:space="preserve"> </w:t>
            </w:r>
            <w:proofErr w:type="spellStart"/>
            <w:r w:rsidRPr="008D5DD4">
              <w:rPr>
                <w:rFonts w:ascii="Times New Roman" w:eastAsia="Times New Roman" w:hAnsi="Times New Roman" w:cs="Times New Roman"/>
                <w:color w:val="000000"/>
                <w:sz w:val="24"/>
                <w:szCs w:val="24"/>
                <w:lang w:val="ru-RU"/>
              </w:rPr>
              <w:t>від</w:t>
            </w:r>
            <w:proofErr w:type="spellEnd"/>
            <w:r w:rsidRPr="008D5DD4">
              <w:rPr>
                <w:rFonts w:ascii="Times New Roman" w:eastAsia="Times New Roman" w:hAnsi="Times New Roman" w:cs="Times New Roman"/>
                <w:color w:val="000000"/>
                <w:sz w:val="24"/>
                <w:szCs w:val="24"/>
                <w:lang w:val="ru-RU"/>
              </w:rPr>
              <w:t xml:space="preserve"> </w:t>
            </w:r>
            <w:proofErr w:type="spellStart"/>
            <w:r w:rsidRPr="008D5DD4">
              <w:rPr>
                <w:rFonts w:ascii="Times New Roman" w:eastAsia="Times New Roman" w:hAnsi="Times New Roman" w:cs="Times New Roman"/>
                <w:color w:val="000000"/>
                <w:sz w:val="24"/>
                <w:szCs w:val="24"/>
                <w:lang w:val="ru-RU"/>
              </w:rPr>
              <w:t>змісту</w:t>
            </w:r>
            <w:proofErr w:type="spellEnd"/>
            <w:r w:rsidRPr="008D5DD4">
              <w:rPr>
                <w:rFonts w:ascii="Times New Roman" w:eastAsia="Times New Roman" w:hAnsi="Times New Roman" w:cs="Times New Roman"/>
                <w:color w:val="000000"/>
                <w:sz w:val="24"/>
                <w:szCs w:val="24"/>
                <w:lang w:val="ru-RU"/>
              </w:rPr>
              <w:t xml:space="preserve"> </w:t>
            </w:r>
            <w:proofErr w:type="spellStart"/>
            <w:r w:rsidRPr="008D5DD4">
              <w:rPr>
                <w:rFonts w:ascii="Times New Roman" w:eastAsia="Times New Roman" w:hAnsi="Times New Roman" w:cs="Times New Roman"/>
                <w:color w:val="000000"/>
                <w:sz w:val="24"/>
                <w:szCs w:val="24"/>
                <w:lang w:val="ru-RU"/>
              </w:rPr>
              <w:t>тендерної</w:t>
            </w:r>
            <w:proofErr w:type="spellEnd"/>
            <w:r w:rsidRPr="008D5DD4">
              <w:rPr>
                <w:rFonts w:ascii="Times New Roman" w:eastAsia="Times New Roman" w:hAnsi="Times New Roman" w:cs="Times New Roman"/>
                <w:color w:val="000000"/>
                <w:sz w:val="24"/>
                <w:szCs w:val="24"/>
                <w:lang w:val="ru-RU"/>
              </w:rPr>
              <w:t xml:space="preserve"> </w:t>
            </w:r>
            <w:proofErr w:type="spellStart"/>
            <w:r w:rsidRPr="008D5DD4">
              <w:rPr>
                <w:rFonts w:ascii="Times New Roman" w:eastAsia="Times New Roman" w:hAnsi="Times New Roman" w:cs="Times New Roman"/>
                <w:color w:val="000000"/>
                <w:sz w:val="24"/>
                <w:szCs w:val="24"/>
                <w:lang w:val="ru-RU"/>
              </w:rPr>
              <w:t>пропозиції</w:t>
            </w:r>
            <w:proofErr w:type="spellEnd"/>
            <w:r w:rsidRPr="008D5DD4">
              <w:rPr>
                <w:rFonts w:ascii="Times New Roman" w:eastAsia="Times New Roman" w:hAnsi="Times New Roman" w:cs="Times New Roman"/>
                <w:color w:val="000000"/>
                <w:sz w:val="24"/>
                <w:szCs w:val="24"/>
                <w:lang w:val="ru-RU"/>
              </w:rPr>
              <w:t xml:space="preserve"> за результатами </w:t>
            </w:r>
            <w:proofErr w:type="spellStart"/>
            <w:r w:rsidRPr="008D5DD4">
              <w:rPr>
                <w:rFonts w:ascii="Times New Roman" w:eastAsia="Times New Roman" w:hAnsi="Times New Roman" w:cs="Times New Roman"/>
                <w:color w:val="000000"/>
                <w:sz w:val="24"/>
                <w:szCs w:val="24"/>
                <w:lang w:val="ru-RU"/>
              </w:rPr>
              <w:t>електронного</w:t>
            </w:r>
            <w:proofErr w:type="spellEnd"/>
            <w:r w:rsidRPr="008D5DD4">
              <w:rPr>
                <w:rFonts w:ascii="Times New Roman" w:eastAsia="Times New Roman" w:hAnsi="Times New Roman" w:cs="Times New Roman"/>
                <w:color w:val="000000"/>
                <w:sz w:val="24"/>
                <w:szCs w:val="24"/>
                <w:lang w:val="ru-RU"/>
              </w:rPr>
              <w:t xml:space="preserve"> </w:t>
            </w:r>
            <w:proofErr w:type="spellStart"/>
            <w:r w:rsidRPr="008D5DD4">
              <w:rPr>
                <w:rFonts w:ascii="Times New Roman" w:eastAsia="Times New Roman" w:hAnsi="Times New Roman" w:cs="Times New Roman"/>
                <w:color w:val="000000"/>
                <w:sz w:val="24"/>
                <w:szCs w:val="24"/>
                <w:lang w:val="ru-RU"/>
              </w:rPr>
              <w:t>аукціону</w:t>
            </w:r>
            <w:proofErr w:type="spellEnd"/>
            <w:r w:rsidRPr="008D5DD4">
              <w:rPr>
                <w:rFonts w:ascii="Times New Roman" w:eastAsia="Times New Roman" w:hAnsi="Times New Roman" w:cs="Times New Roman"/>
                <w:color w:val="000000"/>
                <w:sz w:val="24"/>
                <w:szCs w:val="24"/>
                <w:lang w:val="ru-RU"/>
              </w:rPr>
              <w:t xml:space="preserve"> </w:t>
            </w:r>
            <w:proofErr w:type="spellStart"/>
            <w:r w:rsidRPr="008D5DD4">
              <w:rPr>
                <w:rFonts w:ascii="Times New Roman" w:eastAsia="Times New Roman" w:hAnsi="Times New Roman" w:cs="Times New Roman"/>
                <w:color w:val="000000"/>
                <w:sz w:val="24"/>
                <w:szCs w:val="24"/>
                <w:lang w:val="ru-RU"/>
              </w:rPr>
              <w:t>переможця</w:t>
            </w:r>
            <w:proofErr w:type="spellEnd"/>
            <w:r w:rsidRPr="008D5DD4">
              <w:rPr>
                <w:rFonts w:ascii="Times New Roman" w:eastAsia="Times New Roman" w:hAnsi="Times New Roman" w:cs="Times New Roman"/>
                <w:color w:val="000000"/>
                <w:sz w:val="24"/>
                <w:szCs w:val="24"/>
                <w:lang w:val="ru-RU"/>
              </w:rPr>
              <w:t xml:space="preserve"> </w:t>
            </w:r>
            <w:proofErr w:type="spellStart"/>
            <w:r w:rsidRPr="008D5DD4">
              <w:rPr>
                <w:rFonts w:ascii="Times New Roman" w:eastAsia="Times New Roman" w:hAnsi="Times New Roman" w:cs="Times New Roman"/>
                <w:color w:val="000000"/>
                <w:sz w:val="24"/>
                <w:szCs w:val="24"/>
                <w:lang w:val="ru-RU"/>
              </w:rPr>
              <w:t>процедури</w:t>
            </w:r>
            <w:proofErr w:type="spellEnd"/>
            <w:r w:rsidRPr="008D5DD4">
              <w:rPr>
                <w:rFonts w:ascii="Times New Roman" w:eastAsia="Times New Roman" w:hAnsi="Times New Roman" w:cs="Times New Roman"/>
                <w:color w:val="000000"/>
                <w:sz w:val="24"/>
                <w:szCs w:val="24"/>
                <w:lang w:val="ru-RU"/>
              </w:rPr>
              <w:t xml:space="preserve"> </w:t>
            </w:r>
            <w:proofErr w:type="spellStart"/>
            <w:r w:rsidRPr="008D5DD4">
              <w:rPr>
                <w:rFonts w:ascii="Times New Roman" w:eastAsia="Times New Roman" w:hAnsi="Times New Roman" w:cs="Times New Roman"/>
                <w:color w:val="000000"/>
                <w:sz w:val="24"/>
                <w:szCs w:val="24"/>
                <w:lang w:val="ru-RU"/>
              </w:rPr>
              <w:t>закупівлі</w:t>
            </w:r>
            <w:proofErr w:type="spellEnd"/>
            <w:r w:rsidRPr="008D5DD4">
              <w:rPr>
                <w:rFonts w:ascii="Times New Roman" w:eastAsia="Times New Roman" w:hAnsi="Times New Roman" w:cs="Times New Roman"/>
                <w:color w:val="000000"/>
                <w:sz w:val="24"/>
                <w:szCs w:val="24"/>
                <w:lang w:val="ru-RU"/>
              </w:rPr>
              <w:t xml:space="preserve">, </w:t>
            </w:r>
            <w:proofErr w:type="spellStart"/>
            <w:r w:rsidRPr="008D5DD4">
              <w:rPr>
                <w:rFonts w:ascii="Times New Roman" w:eastAsia="Times New Roman" w:hAnsi="Times New Roman" w:cs="Times New Roman"/>
                <w:color w:val="000000"/>
                <w:sz w:val="24"/>
                <w:szCs w:val="24"/>
                <w:lang w:val="ru-RU"/>
              </w:rPr>
              <w:t>крім</w:t>
            </w:r>
            <w:proofErr w:type="spellEnd"/>
            <w:r w:rsidRPr="008D5DD4">
              <w:rPr>
                <w:rFonts w:ascii="Times New Roman" w:eastAsia="Times New Roman" w:hAnsi="Times New Roman" w:cs="Times New Roman"/>
                <w:color w:val="000000"/>
                <w:sz w:val="24"/>
                <w:szCs w:val="24"/>
                <w:lang w:val="ru-RU"/>
              </w:rPr>
              <w:t xml:space="preserve"> </w:t>
            </w:r>
            <w:proofErr w:type="spellStart"/>
            <w:r w:rsidRPr="008D5DD4">
              <w:rPr>
                <w:rFonts w:ascii="Times New Roman" w:eastAsia="Times New Roman" w:hAnsi="Times New Roman" w:cs="Times New Roman"/>
                <w:color w:val="000000"/>
                <w:sz w:val="24"/>
                <w:szCs w:val="24"/>
                <w:lang w:val="ru-RU"/>
              </w:rPr>
              <w:t>випадків</w:t>
            </w:r>
            <w:proofErr w:type="spellEnd"/>
            <w:r w:rsidRPr="008D5DD4">
              <w:rPr>
                <w:rFonts w:ascii="Times New Roman" w:eastAsia="Times New Roman" w:hAnsi="Times New Roman" w:cs="Times New Roman"/>
                <w:color w:val="000000"/>
                <w:sz w:val="24"/>
                <w:szCs w:val="24"/>
                <w:lang w:val="ru-RU"/>
              </w:rPr>
              <w:t>:</w:t>
            </w:r>
          </w:p>
          <w:p w14:paraId="69FF1832" w14:textId="77777777" w:rsidR="008D5DD4" w:rsidRPr="008D5DD4" w:rsidRDefault="008D5DD4" w:rsidP="008D5DD4">
            <w:pPr>
              <w:widowControl w:val="0"/>
              <w:numPr>
                <w:ilvl w:val="0"/>
                <w:numId w:val="41"/>
              </w:numPr>
              <w:pBdr>
                <w:top w:val="nil"/>
                <w:left w:val="nil"/>
                <w:bottom w:val="nil"/>
                <w:right w:val="nil"/>
                <w:between w:val="nil"/>
              </w:pBdr>
              <w:jc w:val="both"/>
              <w:rPr>
                <w:rFonts w:ascii="Times New Roman" w:eastAsia="Times New Roman" w:hAnsi="Times New Roman" w:cs="Times New Roman"/>
                <w:color w:val="000000"/>
                <w:sz w:val="24"/>
                <w:szCs w:val="24"/>
                <w:lang w:val="ru-RU"/>
              </w:rPr>
            </w:pPr>
            <w:proofErr w:type="spellStart"/>
            <w:r w:rsidRPr="008D5DD4">
              <w:rPr>
                <w:rFonts w:ascii="Times New Roman" w:eastAsia="Times New Roman" w:hAnsi="Times New Roman" w:cs="Times New Roman"/>
                <w:color w:val="000000"/>
                <w:sz w:val="24"/>
                <w:szCs w:val="24"/>
                <w:lang w:val="ru-RU"/>
              </w:rPr>
              <w:t>визначення</w:t>
            </w:r>
            <w:proofErr w:type="spellEnd"/>
            <w:r w:rsidRPr="008D5DD4">
              <w:rPr>
                <w:rFonts w:ascii="Times New Roman" w:eastAsia="Times New Roman" w:hAnsi="Times New Roman" w:cs="Times New Roman"/>
                <w:color w:val="000000"/>
                <w:sz w:val="24"/>
                <w:szCs w:val="24"/>
                <w:lang w:val="ru-RU"/>
              </w:rPr>
              <w:t xml:space="preserve"> грошового </w:t>
            </w:r>
            <w:proofErr w:type="spellStart"/>
            <w:r w:rsidRPr="008D5DD4">
              <w:rPr>
                <w:rFonts w:ascii="Times New Roman" w:eastAsia="Times New Roman" w:hAnsi="Times New Roman" w:cs="Times New Roman"/>
                <w:color w:val="000000"/>
                <w:sz w:val="24"/>
                <w:szCs w:val="24"/>
                <w:lang w:val="ru-RU"/>
              </w:rPr>
              <w:t>еквівалента</w:t>
            </w:r>
            <w:proofErr w:type="spellEnd"/>
            <w:r w:rsidRPr="008D5DD4">
              <w:rPr>
                <w:rFonts w:ascii="Times New Roman" w:eastAsia="Times New Roman" w:hAnsi="Times New Roman" w:cs="Times New Roman"/>
                <w:color w:val="000000"/>
                <w:sz w:val="24"/>
                <w:szCs w:val="24"/>
                <w:lang w:val="ru-RU"/>
              </w:rPr>
              <w:t xml:space="preserve"> </w:t>
            </w:r>
            <w:proofErr w:type="spellStart"/>
            <w:r w:rsidRPr="008D5DD4">
              <w:rPr>
                <w:rFonts w:ascii="Times New Roman" w:eastAsia="Times New Roman" w:hAnsi="Times New Roman" w:cs="Times New Roman"/>
                <w:color w:val="000000"/>
                <w:sz w:val="24"/>
                <w:szCs w:val="24"/>
                <w:lang w:val="ru-RU"/>
              </w:rPr>
              <w:t>зобов'язання</w:t>
            </w:r>
            <w:proofErr w:type="spellEnd"/>
            <w:r w:rsidRPr="008D5DD4">
              <w:rPr>
                <w:rFonts w:ascii="Times New Roman" w:eastAsia="Times New Roman" w:hAnsi="Times New Roman" w:cs="Times New Roman"/>
                <w:color w:val="000000"/>
                <w:sz w:val="24"/>
                <w:szCs w:val="24"/>
                <w:lang w:val="ru-RU"/>
              </w:rPr>
              <w:t xml:space="preserve"> в </w:t>
            </w:r>
            <w:proofErr w:type="spellStart"/>
            <w:r w:rsidRPr="008D5DD4">
              <w:rPr>
                <w:rFonts w:ascii="Times New Roman" w:eastAsia="Times New Roman" w:hAnsi="Times New Roman" w:cs="Times New Roman"/>
                <w:color w:val="000000"/>
                <w:sz w:val="24"/>
                <w:szCs w:val="24"/>
                <w:lang w:val="ru-RU"/>
              </w:rPr>
              <w:t>іноземній</w:t>
            </w:r>
            <w:proofErr w:type="spellEnd"/>
            <w:r w:rsidRPr="008D5DD4">
              <w:rPr>
                <w:rFonts w:ascii="Times New Roman" w:eastAsia="Times New Roman" w:hAnsi="Times New Roman" w:cs="Times New Roman"/>
                <w:color w:val="000000"/>
                <w:sz w:val="24"/>
                <w:szCs w:val="24"/>
                <w:lang w:val="ru-RU"/>
              </w:rPr>
              <w:t xml:space="preserve"> </w:t>
            </w:r>
            <w:proofErr w:type="spellStart"/>
            <w:r w:rsidRPr="008D5DD4">
              <w:rPr>
                <w:rFonts w:ascii="Times New Roman" w:eastAsia="Times New Roman" w:hAnsi="Times New Roman" w:cs="Times New Roman"/>
                <w:color w:val="000000"/>
                <w:sz w:val="24"/>
                <w:szCs w:val="24"/>
                <w:lang w:val="ru-RU"/>
              </w:rPr>
              <w:t>валюті</w:t>
            </w:r>
            <w:proofErr w:type="spellEnd"/>
            <w:r w:rsidRPr="008D5DD4">
              <w:rPr>
                <w:rFonts w:ascii="Times New Roman" w:eastAsia="Times New Roman" w:hAnsi="Times New Roman" w:cs="Times New Roman"/>
                <w:color w:val="000000"/>
                <w:sz w:val="24"/>
                <w:szCs w:val="24"/>
                <w:lang w:val="ru-RU"/>
              </w:rPr>
              <w:t>;</w:t>
            </w:r>
          </w:p>
          <w:p w14:paraId="7A5017B8" w14:textId="77777777" w:rsidR="008D5DD4" w:rsidRPr="008D5DD4" w:rsidRDefault="008D5DD4" w:rsidP="008D5DD4">
            <w:pPr>
              <w:widowControl w:val="0"/>
              <w:numPr>
                <w:ilvl w:val="0"/>
                <w:numId w:val="41"/>
              </w:numPr>
              <w:pBdr>
                <w:top w:val="nil"/>
                <w:left w:val="nil"/>
                <w:bottom w:val="nil"/>
                <w:right w:val="nil"/>
                <w:between w:val="nil"/>
              </w:pBdr>
              <w:jc w:val="both"/>
              <w:rPr>
                <w:rFonts w:ascii="Times New Roman" w:eastAsia="Times New Roman" w:hAnsi="Times New Roman" w:cs="Times New Roman"/>
                <w:color w:val="000000"/>
                <w:sz w:val="24"/>
                <w:szCs w:val="24"/>
                <w:lang w:val="ru-RU"/>
              </w:rPr>
            </w:pPr>
            <w:proofErr w:type="spellStart"/>
            <w:r w:rsidRPr="008D5DD4">
              <w:rPr>
                <w:rFonts w:ascii="Times New Roman" w:eastAsia="Times New Roman" w:hAnsi="Times New Roman" w:cs="Times New Roman"/>
                <w:color w:val="000000"/>
                <w:sz w:val="24"/>
                <w:szCs w:val="24"/>
                <w:lang w:val="ru-RU"/>
              </w:rPr>
              <w:t>перерахунку</w:t>
            </w:r>
            <w:proofErr w:type="spellEnd"/>
            <w:r w:rsidRPr="008D5DD4">
              <w:rPr>
                <w:rFonts w:ascii="Times New Roman" w:eastAsia="Times New Roman" w:hAnsi="Times New Roman" w:cs="Times New Roman"/>
                <w:color w:val="000000"/>
                <w:sz w:val="24"/>
                <w:szCs w:val="24"/>
                <w:lang w:val="ru-RU"/>
              </w:rPr>
              <w:t xml:space="preserve"> </w:t>
            </w:r>
            <w:proofErr w:type="spellStart"/>
            <w:r w:rsidRPr="008D5DD4">
              <w:rPr>
                <w:rFonts w:ascii="Times New Roman" w:eastAsia="Times New Roman" w:hAnsi="Times New Roman" w:cs="Times New Roman"/>
                <w:color w:val="000000"/>
                <w:sz w:val="24"/>
                <w:szCs w:val="24"/>
                <w:lang w:val="ru-RU"/>
              </w:rPr>
              <w:t>ціни</w:t>
            </w:r>
            <w:proofErr w:type="spellEnd"/>
            <w:r w:rsidRPr="008D5DD4">
              <w:rPr>
                <w:rFonts w:ascii="Times New Roman" w:eastAsia="Times New Roman" w:hAnsi="Times New Roman" w:cs="Times New Roman"/>
                <w:color w:val="000000"/>
                <w:sz w:val="24"/>
                <w:szCs w:val="24"/>
                <w:lang w:val="ru-RU"/>
              </w:rPr>
              <w:t xml:space="preserve"> за результатами </w:t>
            </w:r>
            <w:proofErr w:type="spellStart"/>
            <w:r w:rsidRPr="008D5DD4">
              <w:rPr>
                <w:rFonts w:ascii="Times New Roman" w:eastAsia="Times New Roman" w:hAnsi="Times New Roman" w:cs="Times New Roman"/>
                <w:color w:val="000000"/>
                <w:sz w:val="24"/>
                <w:szCs w:val="24"/>
                <w:lang w:val="ru-RU"/>
              </w:rPr>
              <w:t>електронного</w:t>
            </w:r>
            <w:proofErr w:type="spellEnd"/>
            <w:r w:rsidRPr="008D5DD4">
              <w:rPr>
                <w:rFonts w:ascii="Times New Roman" w:eastAsia="Times New Roman" w:hAnsi="Times New Roman" w:cs="Times New Roman"/>
                <w:color w:val="000000"/>
                <w:sz w:val="24"/>
                <w:szCs w:val="24"/>
                <w:lang w:val="ru-RU"/>
              </w:rPr>
              <w:t xml:space="preserve"> </w:t>
            </w:r>
            <w:proofErr w:type="spellStart"/>
            <w:r w:rsidRPr="008D5DD4">
              <w:rPr>
                <w:rFonts w:ascii="Times New Roman" w:eastAsia="Times New Roman" w:hAnsi="Times New Roman" w:cs="Times New Roman"/>
                <w:color w:val="000000"/>
                <w:sz w:val="24"/>
                <w:szCs w:val="24"/>
                <w:lang w:val="ru-RU"/>
              </w:rPr>
              <w:t>аукціону</w:t>
            </w:r>
            <w:proofErr w:type="spellEnd"/>
            <w:r w:rsidRPr="008D5DD4">
              <w:rPr>
                <w:rFonts w:ascii="Times New Roman" w:eastAsia="Times New Roman" w:hAnsi="Times New Roman" w:cs="Times New Roman"/>
                <w:color w:val="000000"/>
                <w:sz w:val="24"/>
                <w:szCs w:val="24"/>
                <w:lang w:val="ru-RU"/>
              </w:rPr>
              <w:t xml:space="preserve"> в </w:t>
            </w:r>
            <w:proofErr w:type="spellStart"/>
            <w:r w:rsidRPr="008D5DD4">
              <w:rPr>
                <w:rFonts w:ascii="Times New Roman" w:eastAsia="Times New Roman" w:hAnsi="Times New Roman" w:cs="Times New Roman"/>
                <w:color w:val="000000"/>
                <w:sz w:val="24"/>
                <w:szCs w:val="24"/>
                <w:lang w:val="ru-RU"/>
              </w:rPr>
              <w:t>бік</w:t>
            </w:r>
            <w:proofErr w:type="spellEnd"/>
            <w:r w:rsidRPr="008D5DD4">
              <w:rPr>
                <w:rFonts w:ascii="Times New Roman" w:eastAsia="Times New Roman" w:hAnsi="Times New Roman" w:cs="Times New Roman"/>
                <w:color w:val="000000"/>
                <w:sz w:val="24"/>
                <w:szCs w:val="24"/>
                <w:lang w:val="ru-RU"/>
              </w:rPr>
              <w:t xml:space="preserve"> </w:t>
            </w:r>
            <w:proofErr w:type="spellStart"/>
            <w:r w:rsidRPr="008D5DD4">
              <w:rPr>
                <w:rFonts w:ascii="Times New Roman" w:eastAsia="Times New Roman" w:hAnsi="Times New Roman" w:cs="Times New Roman"/>
                <w:color w:val="000000"/>
                <w:sz w:val="24"/>
                <w:szCs w:val="24"/>
                <w:lang w:val="ru-RU"/>
              </w:rPr>
              <w:t>зменшення</w:t>
            </w:r>
            <w:proofErr w:type="spellEnd"/>
            <w:r w:rsidRPr="008D5DD4">
              <w:rPr>
                <w:rFonts w:ascii="Times New Roman" w:eastAsia="Times New Roman" w:hAnsi="Times New Roman" w:cs="Times New Roman"/>
                <w:color w:val="000000"/>
                <w:sz w:val="24"/>
                <w:szCs w:val="24"/>
                <w:lang w:val="ru-RU"/>
              </w:rPr>
              <w:t xml:space="preserve"> </w:t>
            </w:r>
            <w:proofErr w:type="spellStart"/>
            <w:r w:rsidRPr="008D5DD4">
              <w:rPr>
                <w:rFonts w:ascii="Times New Roman" w:eastAsia="Times New Roman" w:hAnsi="Times New Roman" w:cs="Times New Roman"/>
                <w:color w:val="000000"/>
                <w:sz w:val="24"/>
                <w:szCs w:val="24"/>
                <w:lang w:val="ru-RU"/>
              </w:rPr>
              <w:t>ціни</w:t>
            </w:r>
            <w:proofErr w:type="spellEnd"/>
            <w:r w:rsidRPr="008D5DD4">
              <w:rPr>
                <w:rFonts w:ascii="Times New Roman" w:eastAsia="Times New Roman" w:hAnsi="Times New Roman" w:cs="Times New Roman"/>
                <w:color w:val="000000"/>
                <w:sz w:val="24"/>
                <w:szCs w:val="24"/>
                <w:lang w:val="ru-RU"/>
              </w:rPr>
              <w:t xml:space="preserve"> </w:t>
            </w:r>
            <w:proofErr w:type="spellStart"/>
            <w:r w:rsidRPr="008D5DD4">
              <w:rPr>
                <w:rFonts w:ascii="Times New Roman" w:eastAsia="Times New Roman" w:hAnsi="Times New Roman" w:cs="Times New Roman"/>
                <w:color w:val="000000"/>
                <w:sz w:val="24"/>
                <w:szCs w:val="24"/>
                <w:lang w:val="ru-RU"/>
              </w:rPr>
              <w:t>тендерної</w:t>
            </w:r>
            <w:proofErr w:type="spellEnd"/>
            <w:r w:rsidRPr="008D5DD4">
              <w:rPr>
                <w:rFonts w:ascii="Times New Roman" w:eastAsia="Times New Roman" w:hAnsi="Times New Roman" w:cs="Times New Roman"/>
                <w:color w:val="000000"/>
                <w:sz w:val="24"/>
                <w:szCs w:val="24"/>
                <w:lang w:val="ru-RU"/>
              </w:rPr>
              <w:t xml:space="preserve"> </w:t>
            </w:r>
            <w:proofErr w:type="spellStart"/>
            <w:r w:rsidRPr="008D5DD4">
              <w:rPr>
                <w:rFonts w:ascii="Times New Roman" w:eastAsia="Times New Roman" w:hAnsi="Times New Roman" w:cs="Times New Roman"/>
                <w:color w:val="000000"/>
                <w:sz w:val="24"/>
                <w:szCs w:val="24"/>
                <w:lang w:val="ru-RU"/>
              </w:rPr>
              <w:t>пропозиції</w:t>
            </w:r>
            <w:proofErr w:type="spellEnd"/>
            <w:r w:rsidRPr="008D5DD4">
              <w:rPr>
                <w:rFonts w:ascii="Times New Roman" w:eastAsia="Times New Roman" w:hAnsi="Times New Roman" w:cs="Times New Roman"/>
                <w:color w:val="000000"/>
                <w:sz w:val="24"/>
                <w:szCs w:val="24"/>
                <w:lang w:val="ru-RU"/>
              </w:rPr>
              <w:t xml:space="preserve"> </w:t>
            </w:r>
            <w:proofErr w:type="spellStart"/>
            <w:r w:rsidRPr="008D5DD4">
              <w:rPr>
                <w:rFonts w:ascii="Times New Roman" w:eastAsia="Times New Roman" w:hAnsi="Times New Roman" w:cs="Times New Roman"/>
                <w:color w:val="000000"/>
                <w:sz w:val="24"/>
                <w:szCs w:val="24"/>
                <w:lang w:val="ru-RU"/>
              </w:rPr>
              <w:t>учасника</w:t>
            </w:r>
            <w:proofErr w:type="spellEnd"/>
            <w:r w:rsidRPr="008D5DD4">
              <w:rPr>
                <w:rFonts w:ascii="Times New Roman" w:eastAsia="Times New Roman" w:hAnsi="Times New Roman" w:cs="Times New Roman"/>
                <w:color w:val="000000"/>
                <w:sz w:val="24"/>
                <w:szCs w:val="24"/>
                <w:lang w:val="ru-RU"/>
              </w:rPr>
              <w:t xml:space="preserve"> без </w:t>
            </w:r>
            <w:proofErr w:type="spellStart"/>
            <w:r w:rsidRPr="008D5DD4">
              <w:rPr>
                <w:rFonts w:ascii="Times New Roman" w:eastAsia="Times New Roman" w:hAnsi="Times New Roman" w:cs="Times New Roman"/>
                <w:color w:val="000000"/>
                <w:sz w:val="24"/>
                <w:szCs w:val="24"/>
                <w:lang w:val="ru-RU"/>
              </w:rPr>
              <w:t>зменшення</w:t>
            </w:r>
            <w:proofErr w:type="spellEnd"/>
            <w:r w:rsidRPr="008D5DD4">
              <w:rPr>
                <w:rFonts w:ascii="Times New Roman" w:eastAsia="Times New Roman" w:hAnsi="Times New Roman" w:cs="Times New Roman"/>
                <w:color w:val="000000"/>
                <w:sz w:val="24"/>
                <w:szCs w:val="24"/>
                <w:lang w:val="ru-RU"/>
              </w:rPr>
              <w:t xml:space="preserve"> </w:t>
            </w:r>
            <w:proofErr w:type="spellStart"/>
            <w:r w:rsidRPr="008D5DD4">
              <w:rPr>
                <w:rFonts w:ascii="Times New Roman" w:eastAsia="Times New Roman" w:hAnsi="Times New Roman" w:cs="Times New Roman"/>
                <w:color w:val="000000"/>
                <w:sz w:val="24"/>
                <w:szCs w:val="24"/>
                <w:lang w:val="ru-RU"/>
              </w:rPr>
              <w:t>обсягів</w:t>
            </w:r>
            <w:proofErr w:type="spellEnd"/>
            <w:r w:rsidRPr="008D5DD4">
              <w:rPr>
                <w:rFonts w:ascii="Times New Roman" w:eastAsia="Times New Roman" w:hAnsi="Times New Roman" w:cs="Times New Roman"/>
                <w:color w:val="000000"/>
                <w:sz w:val="24"/>
                <w:szCs w:val="24"/>
                <w:lang w:val="ru-RU"/>
              </w:rPr>
              <w:t xml:space="preserve"> </w:t>
            </w:r>
            <w:proofErr w:type="spellStart"/>
            <w:r w:rsidRPr="008D5DD4">
              <w:rPr>
                <w:rFonts w:ascii="Times New Roman" w:eastAsia="Times New Roman" w:hAnsi="Times New Roman" w:cs="Times New Roman"/>
                <w:color w:val="000000"/>
                <w:sz w:val="24"/>
                <w:szCs w:val="24"/>
                <w:lang w:val="ru-RU"/>
              </w:rPr>
              <w:t>закупівлі</w:t>
            </w:r>
            <w:proofErr w:type="spellEnd"/>
            <w:r w:rsidRPr="008D5DD4">
              <w:rPr>
                <w:rFonts w:ascii="Times New Roman" w:eastAsia="Times New Roman" w:hAnsi="Times New Roman" w:cs="Times New Roman"/>
                <w:color w:val="000000"/>
                <w:sz w:val="24"/>
                <w:szCs w:val="24"/>
                <w:lang w:val="ru-RU"/>
              </w:rPr>
              <w:t>;</w:t>
            </w:r>
          </w:p>
          <w:p w14:paraId="6DAADAB6" w14:textId="0A2A157A" w:rsidR="008D5DD4" w:rsidRPr="008D5DD4" w:rsidRDefault="008D5DD4" w:rsidP="008D5DD4">
            <w:pPr>
              <w:widowControl w:val="0"/>
              <w:pBdr>
                <w:top w:val="nil"/>
                <w:left w:val="nil"/>
                <w:bottom w:val="nil"/>
                <w:right w:val="nil"/>
                <w:between w:val="nil"/>
              </w:pBdr>
              <w:ind w:left="632" w:hanging="284"/>
              <w:jc w:val="both"/>
              <w:rPr>
                <w:rFonts w:ascii="Times New Roman" w:eastAsia="Times New Roman" w:hAnsi="Times New Roman" w:cs="Times New Roman"/>
                <w:color w:val="000000"/>
                <w:sz w:val="24"/>
                <w:szCs w:val="24"/>
                <w:lang w:val="ru-RU"/>
              </w:rPr>
            </w:pPr>
            <w:r w:rsidRPr="008D5DD4">
              <w:rPr>
                <w:rFonts w:ascii="Times New Roman" w:eastAsia="Times New Roman" w:hAnsi="Times New Roman" w:cs="Times New Roman"/>
                <w:color w:val="000000"/>
                <w:sz w:val="24"/>
                <w:szCs w:val="24"/>
                <w:lang w:val="ru-RU"/>
              </w:rPr>
              <w:t xml:space="preserve">3) </w:t>
            </w:r>
            <w:proofErr w:type="spellStart"/>
            <w:r w:rsidRPr="008D5DD4">
              <w:rPr>
                <w:rFonts w:ascii="Times New Roman" w:eastAsia="Times New Roman" w:hAnsi="Times New Roman" w:cs="Times New Roman"/>
                <w:color w:val="000000"/>
                <w:sz w:val="24"/>
                <w:szCs w:val="24"/>
                <w:lang w:val="ru-RU"/>
              </w:rPr>
              <w:t>перерахунку</w:t>
            </w:r>
            <w:proofErr w:type="spellEnd"/>
            <w:r w:rsidRPr="008D5DD4">
              <w:rPr>
                <w:rFonts w:ascii="Times New Roman" w:eastAsia="Times New Roman" w:hAnsi="Times New Roman" w:cs="Times New Roman"/>
                <w:color w:val="000000"/>
                <w:sz w:val="24"/>
                <w:szCs w:val="24"/>
                <w:lang w:val="ru-RU"/>
              </w:rPr>
              <w:t xml:space="preserve"> </w:t>
            </w:r>
            <w:proofErr w:type="spellStart"/>
            <w:r w:rsidRPr="008D5DD4">
              <w:rPr>
                <w:rFonts w:ascii="Times New Roman" w:eastAsia="Times New Roman" w:hAnsi="Times New Roman" w:cs="Times New Roman"/>
                <w:color w:val="000000"/>
                <w:sz w:val="24"/>
                <w:szCs w:val="24"/>
                <w:lang w:val="ru-RU"/>
              </w:rPr>
              <w:t>ціни</w:t>
            </w:r>
            <w:proofErr w:type="spellEnd"/>
            <w:r w:rsidRPr="008D5DD4">
              <w:rPr>
                <w:rFonts w:ascii="Times New Roman" w:eastAsia="Times New Roman" w:hAnsi="Times New Roman" w:cs="Times New Roman"/>
                <w:color w:val="000000"/>
                <w:sz w:val="24"/>
                <w:szCs w:val="24"/>
                <w:lang w:val="ru-RU"/>
              </w:rPr>
              <w:t xml:space="preserve"> та </w:t>
            </w:r>
            <w:proofErr w:type="spellStart"/>
            <w:r w:rsidRPr="008D5DD4">
              <w:rPr>
                <w:rFonts w:ascii="Times New Roman" w:eastAsia="Times New Roman" w:hAnsi="Times New Roman" w:cs="Times New Roman"/>
                <w:color w:val="000000"/>
                <w:sz w:val="24"/>
                <w:szCs w:val="24"/>
                <w:lang w:val="ru-RU"/>
              </w:rPr>
              <w:t>обсягів</w:t>
            </w:r>
            <w:proofErr w:type="spellEnd"/>
            <w:r w:rsidRPr="008D5DD4">
              <w:rPr>
                <w:rFonts w:ascii="Times New Roman" w:eastAsia="Times New Roman" w:hAnsi="Times New Roman" w:cs="Times New Roman"/>
                <w:color w:val="000000"/>
                <w:sz w:val="24"/>
                <w:szCs w:val="24"/>
                <w:lang w:val="ru-RU"/>
              </w:rPr>
              <w:t xml:space="preserve"> </w:t>
            </w:r>
            <w:proofErr w:type="spellStart"/>
            <w:r w:rsidRPr="008D5DD4">
              <w:rPr>
                <w:rFonts w:ascii="Times New Roman" w:eastAsia="Times New Roman" w:hAnsi="Times New Roman" w:cs="Times New Roman"/>
                <w:color w:val="000000"/>
                <w:sz w:val="24"/>
                <w:szCs w:val="24"/>
                <w:lang w:val="ru-RU"/>
              </w:rPr>
              <w:t>товарів</w:t>
            </w:r>
            <w:proofErr w:type="spellEnd"/>
            <w:r w:rsidRPr="008D5DD4">
              <w:rPr>
                <w:rFonts w:ascii="Times New Roman" w:eastAsia="Times New Roman" w:hAnsi="Times New Roman" w:cs="Times New Roman"/>
                <w:color w:val="000000"/>
                <w:sz w:val="24"/>
                <w:szCs w:val="24"/>
                <w:lang w:val="ru-RU"/>
              </w:rPr>
              <w:t xml:space="preserve"> за результатами </w:t>
            </w:r>
            <w:proofErr w:type="spellStart"/>
            <w:r w:rsidRPr="008D5DD4">
              <w:rPr>
                <w:rFonts w:ascii="Times New Roman" w:eastAsia="Times New Roman" w:hAnsi="Times New Roman" w:cs="Times New Roman"/>
                <w:color w:val="000000"/>
                <w:sz w:val="24"/>
                <w:szCs w:val="24"/>
                <w:lang w:val="ru-RU"/>
              </w:rPr>
              <w:t>електронного</w:t>
            </w:r>
            <w:proofErr w:type="spellEnd"/>
            <w:r w:rsidRPr="008D5DD4">
              <w:rPr>
                <w:rFonts w:ascii="Times New Roman" w:eastAsia="Times New Roman" w:hAnsi="Times New Roman" w:cs="Times New Roman"/>
                <w:color w:val="000000"/>
                <w:sz w:val="24"/>
                <w:szCs w:val="24"/>
                <w:lang w:val="ru-RU"/>
              </w:rPr>
              <w:t xml:space="preserve"> </w:t>
            </w:r>
            <w:proofErr w:type="spellStart"/>
            <w:r w:rsidRPr="008D5DD4">
              <w:rPr>
                <w:rFonts w:ascii="Times New Roman" w:eastAsia="Times New Roman" w:hAnsi="Times New Roman" w:cs="Times New Roman"/>
                <w:color w:val="000000"/>
                <w:sz w:val="24"/>
                <w:szCs w:val="24"/>
                <w:lang w:val="ru-RU"/>
              </w:rPr>
              <w:t>аукціону</w:t>
            </w:r>
            <w:proofErr w:type="spellEnd"/>
            <w:r w:rsidRPr="008D5DD4">
              <w:rPr>
                <w:rFonts w:ascii="Times New Roman" w:eastAsia="Times New Roman" w:hAnsi="Times New Roman" w:cs="Times New Roman"/>
                <w:color w:val="000000"/>
                <w:sz w:val="24"/>
                <w:szCs w:val="24"/>
                <w:lang w:val="ru-RU"/>
              </w:rPr>
              <w:t xml:space="preserve"> в </w:t>
            </w:r>
            <w:proofErr w:type="spellStart"/>
            <w:r w:rsidRPr="008D5DD4">
              <w:rPr>
                <w:rFonts w:ascii="Times New Roman" w:eastAsia="Times New Roman" w:hAnsi="Times New Roman" w:cs="Times New Roman"/>
                <w:color w:val="000000"/>
                <w:sz w:val="24"/>
                <w:szCs w:val="24"/>
                <w:lang w:val="ru-RU"/>
              </w:rPr>
              <w:t>бік</w:t>
            </w:r>
            <w:proofErr w:type="spellEnd"/>
            <w:r w:rsidRPr="008D5DD4">
              <w:rPr>
                <w:rFonts w:ascii="Times New Roman" w:eastAsia="Times New Roman" w:hAnsi="Times New Roman" w:cs="Times New Roman"/>
                <w:color w:val="000000"/>
                <w:sz w:val="24"/>
                <w:szCs w:val="24"/>
                <w:lang w:val="ru-RU"/>
              </w:rPr>
              <w:t xml:space="preserve"> </w:t>
            </w:r>
            <w:proofErr w:type="spellStart"/>
            <w:r w:rsidRPr="008D5DD4">
              <w:rPr>
                <w:rFonts w:ascii="Times New Roman" w:eastAsia="Times New Roman" w:hAnsi="Times New Roman" w:cs="Times New Roman"/>
                <w:color w:val="000000"/>
                <w:sz w:val="24"/>
                <w:szCs w:val="24"/>
                <w:lang w:val="ru-RU"/>
              </w:rPr>
              <w:t>зменшення</w:t>
            </w:r>
            <w:proofErr w:type="spellEnd"/>
            <w:r w:rsidRPr="008D5DD4">
              <w:rPr>
                <w:rFonts w:ascii="Times New Roman" w:eastAsia="Times New Roman" w:hAnsi="Times New Roman" w:cs="Times New Roman"/>
                <w:color w:val="000000"/>
                <w:sz w:val="24"/>
                <w:szCs w:val="24"/>
                <w:lang w:val="ru-RU"/>
              </w:rPr>
              <w:t xml:space="preserve"> за </w:t>
            </w:r>
            <w:proofErr w:type="spellStart"/>
            <w:r w:rsidRPr="008D5DD4">
              <w:rPr>
                <w:rFonts w:ascii="Times New Roman" w:eastAsia="Times New Roman" w:hAnsi="Times New Roman" w:cs="Times New Roman"/>
                <w:color w:val="000000"/>
                <w:sz w:val="24"/>
                <w:szCs w:val="24"/>
                <w:lang w:val="ru-RU"/>
              </w:rPr>
              <w:t>умови</w:t>
            </w:r>
            <w:proofErr w:type="spellEnd"/>
            <w:r w:rsidRPr="008D5DD4">
              <w:rPr>
                <w:rFonts w:ascii="Times New Roman" w:eastAsia="Times New Roman" w:hAnsi="Times New Roman" w:cs="Times New Roman"/>
                <w:color w:val="000000"/>
                <w:sz w:val="24"/>
                <w:szCs w:val="24"/>
                <w:lang w:val="ru-RU"/>
              </w:rPr>
              <w:t xml:space="preserve"> </w:t>
            </w:r>
            <w:proofErr w:type="spellStart"/>
            <w:r w:rsidRPr="008D5DD4">
              <w:rPr>
                <w:rFonts w:ascii="Times New Roman" w:eastAsia="Times New Roman" w:hAnsi="Times New Roman" w:cs="Times New Roman"/>
                <w:color w:val="000000"/>
                <w:sz w:val="24"/>
                <w:szCs w:val="24"/>
                <w:lang w:val="ru-RU"/>
              </w:rPr>
              <w:t>необхідності</w:t>
            </w:r>
            <w:proofErr w:type="spellEnd"/>
            <w:r w:rsidRPr="008D5DD4">
              <w:rPr>
                <w:rFonts w:ascii="Times New Roman" w:eastAsia="Times New Roman" w:hAnsi="Times New Roman" w:cs="Times New Roman"/>
                <w:color w:val="000000"/>
                <w:sz w:val="24"/>
                <w:szCs w:val="24"/>
                <w:lang w:val="ru-RU"/>
              </w:rPr>
              <w:t xml:space="preserve"> </w:t>
            </w:r>
            <w:proofErr w:type="spellStart"/>
            <w:r w:rsidRPr="008D5DD4">
              <w:rPr>
                <w:rFonts w:ascii="Times New Roman" w:eastAsia="Times New Roman" w:hAnsi="Times New Roman" w:cs="Times New Roman"/>
                <w:color w:val="000000"/>
                <w:sz w:val="24"/>
                <w:szCs w:val="24"/>
                <w:lang w:val="ru-RU"/>
              </w:rPr>
              <w:t>приведення</w:t>
            </w:r>
            <w:proofErr w:type="spellEnd"/>
            <w:r w:rsidRPr="008D5DD4">
              <w:rPr>
                <w:rFonts w:ascii="Times New Roman" w:eastAsia="Times New Roman" w:hAnsi="Times New Roman" w:cs="Times New Roman"/>
                <w:color w:val="000000"/>
                <w:sz w:val="24"/>
                <w:szCs w:val="24"/>
                <w:lang w:val="ru-RU"/>
              </w:rPr>
              <w:t xml:space="preserve"> </w:t>
            </w:r>
            <w:proofErr w:type="spellStart"/>
            <w:r w:rsidRPr="008D5DD4">
              <w:rPr>
                <w:rFonts w:ascii="Times New Roman" w:eastAsia="Times New Roman" w:hAnsi="Times New Roman" w:cs="Times New Roman"/>
                <w:color w:val="000000"/>
                <w:sz w:val="24"/>
                <w:szCs w:val="24"/>
                <w:lang w:val="ru-RU"/>
              </w:rPr>
              <w:t>обсягів</w:t>
            </w:r>
            <w:proofErr w:type="spellEnd"/>
            <w:r w:rsidRPr="008D5DD4">
              <w:rPr>
                <w:rFonts w:ascii="Times New Roman" w:eastAsia="Times New Roman" w:hAnsi="Times New Roman" w:cs="Times New Roman"/>
                <w:color w:val="000000"/>
                <w:sz w:val="24"/>
                <w:szCs w:val="24"/>
                <w:lang w:val="ru-RU"/>
              </w:rPr>
              <w:t xml:space="preserve"> </w:t>
            </w:r>
            <w:proofErr w:type="spellStart"/>
            <w:r w:rsidRPr="008D5DD4">
              <w:rPr>
                <w:rFonts w:ascii="Times New Roman" w:eastAsia="Times New Roman" w:hAnsi="Times New Roman" w:cs="Times New Roman"/>
                <w:color w:val="000000"/>
                <w:sz w:val="24"/>
                <w:szCs w:val="24"/>
                <w:lang w:val="ru-RU"/>
              </w:rPr>
              <w:t>товарів</w:t>
            </w:r>
            <w:proofErr w:type="spellEnd"/>
            <w:r w:rsidRPr="008D5DD4">
              <w:rPr>
                <w:rFonts w:ascii="Times New Roman" w:eastAsia="Times New Roman" w:hAnsi="Times New Roman" w:cs="Times New Roman"/>
                <w:color w:val="000000"/>
                <w:sz w:val="24"/>
                <w:szCs w:val="24"/>
                <w:lang w:val="ru-RU"/>
              </w:rPr>
              <w:t xml:space="preserve"> до </w:t>
            </w:r>
            <w:proofErr w:type="spellStart"/>
            <w:r w:rsidRPr="008D5DD4">
              <w:rPr>
                <w:rFonts w:ascii="Times New Roman" w:eastAsia="Times New Roman" w:hAnsi="Times New Roman" w:cs="Times New Roman"/>
                <w:color w:val="000000"/>
                <w:sz w:val="24"/>
                <w:szCs w:val="24"/>
                <w:lang w:val="ru-RU"/>
              </w:rPr>
              <w:t>кратності</w:t>
            </w:r>
            <w:proofErr w:type="spellEnd"/>
            <w:r w:rsidRPr="008D5DD4">
              <w:rPr>
                <w:rFonts w:ascii="Times New Roman" w:eastAsia="Times New Roman" w:hAnsi="Times New Roman" w:cs="Times New Roman"/>
                <w:color w:val="000000"/>
                <w:sz w:val="24"/>
                <w:szCs w:val="24"/>
                <w:lang w:val="ru-RU"/>
              </w:rPr>
              <w:t xml:space="preserve"> упаковки.</w:t>
            </w:r>
          </w:p>
          <w:p w14:paraId="4E957579" w14:textId="77777777" w:rsidR="008D5DD4" w:rsidRPr="008D5DD4" w:rsidRDefault="008D5DD4" w:rsidP="008D5DD4">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proofErr w:type="spellStart"/>
            <w:r w:rsidRPr="008D5DD4">
              <w:rPr>
                <w:rFonts w:ascii="Times New Roman" w:eastAsia="Times New Roman" w:hAnsi="Times New Roman" w:cs="Times New Roman"/>
                <w:color w:val="000000"/>
                <w:sz w:val="24"/>
                <w:szCs w:val="24"/>
                <w:lang w:val="ru-RU"/>
              </w:rPr>
              <w:t>Рішення</w:t>
            </w:r>
            <w:proofErr w:type="spellEnd"/>
            <w:r w:rsidRPr="008D5DD4">
              <w:rPr>
                <w:rFonts w:ascii="Times New Roman" w:eastAsia="Times New Roman" w:hAnsi="Times New Roman" w:cs="Times New Roman"/>
                <w:color w:val="000000"/>
                <w:sz w:val="24"/>
                <w:szCs w:val="24"/>
                <w:lang w:val="ru-RU"/>
              </w:rPr>
              <w:t xml:space="preserve"> про </w:t>
            </w:r>
            <w:proofErr w:type="spellStart"/>
            <w:r w:rsidRPr="008D5DD4">
              <w:rPr>
                <w:rFonts w:ascii="Times New Roman" w:eastAsia="Times New Roman" w:hAnsi="Times New Roman" w:cs="Times New Roman"/>
                <w:color w:val="000000"/>
                <w:sz w:val="24"/>
                <w:szCs w:val="24"/>
                <w:lang w:val="ru-RU"/>
              </w:rPr>
              <w:t>намір</w:t>
            </w:r>
            <w:proofErr w:type="spellEnd"/>
            <w:r w:rsidRPr="008D5DD4">
              <w:rPr>
                <w:rFonts w:ascii="Times New Roman" w:eastAsia="Times New Roman" w:hAnsi="Times New Roman" w:cs="Times New Roman"/>
                <w:color w:val="000000"/>
                <w:sz w:val="24"/>
                <w:szCs w:val="24"/>
                <w:lang w:val="ru-RU"/>
              </w:rPr>
              <w:t xml:space="preserve"> </w:t>
            </w:r>
            <w:proofErr w:type="spellStart"/>
            <w:r w:rsidRPr="008D5DD4">
              <w:rPr>
                <w:rFonts w:ascii="Times New Roman" w:eastAsia="Times New Roman" w:hAnsi="Times New Roman" w:cs="Times New Roman"/>
                <w:color w:val="000000"/>
                <w:sz w:val="24"/>
                <w:szCs w:val="24"/>
                <w:lang w:val="ru-RU"/>
              </w:rPr>
              <w:t>укласти</w:t>
            </w:r>
            <w:proofErr w:type="spellEnd"/>
            <w:r w:rsidRPr="008D5DD4">
              <w:rPr>
                <w:rFonts w:ascii="Times New Roman" w:eastAsia="Times New Roman" w:hAnsi="Times New Roman" w:cs="Times New Roman"/>
                <w:color w:val="000000"/>
                <w:sz w:val="24"/>
                <w:szCs w:val="24"/>
                <w:lang w:val="ru-RU"/>
              </w:rPr>
              <w:t xml:space="preserve"> </w:t>
            </w:r>
            <w:proofErr w:type="spellStart"/>
            <w:r w:rsidRPr="008D5DD4">
              <w:rPr>
                <w:rFonts w:ascii="Times New Roman" w:eastAsia="Times New Roman" w:hAnsi="Times New Roman" w:cs="Times New Roman"/>
                <w:color w:val="000000"/>
                <w:sz w:val="24"/>
                <w:szCs w:val="24"/>
                <w:lang w:val="ru-RU"/>
              </w:rPr>
              <w:t>договір</w:t>
            </w:r>
            <w:proofErr w:type="spellEnd"/>
            <w:r w:rsidRPr="008D5DD4">
              <w:rPr>
                <w:rFonts w:ascii="Times New Roman" w:eastAsia="Times New Roman" w:hAnsi="Times New Roman" w:cs="Times New Roman"/>
                <w:color w:val="000000"/>
                <w:sz w:val="24"/>
                <w:szCs w:val="24"/>
                <w:lang w:val="ru-RU"/>
              </w:rPr>
              <w:t xml:space="preserve"> про </w:t>
            </w:r>
            <w:proofErr w:type="spellStart"/>
            <w:r w:rsidRPr="008D5DD4">
              <w:rPr>
                <w:rFonts w:ascii="Times New Roman" w:eastAsia="Times New Roman" w:hAnsi="Times New Roman" w:cs="Times New Roman"/>
                <w:color w:val="000000"/>
                <w:sz w:val="24"/>
                <w:szCs w:val="24"/>
                <w:lang w:val="ru-RU"/>
              </w:rPr>
              <w:t>закупівлю</w:t>
            </w:r>
            <w:proofErr w:type="spellEnd"/>
            <w:r w:rsidRPr="008D5DD4">
              <w:rPr>
                <w:rFonts w:ascii="Times New Roman" w:eastAsia="Times New Roman" w:hAnsi="Times New Roman" w:cs="Times New Roman"/>
                <w:color w:val="000000"/>
                <w:sz w:val="24"/>
                <w:szCs w:val="24"/>
                <w:lang w:val="ru-RU"/>
              </w:rPr>
              <w:t xml:space="preserve"> </w:t>
            </w:r>
            <w:proofErr w:type="spellStart"/>
            <w:r w:rsidRPr="008D5DD4">
              <w:rPr>
                <w:rFonts w:ascii="Times New Roman" w:eastAsia="Times New Roman" w:hAnsi="Times New Roman" w:cs="Times New Roman"/>
                <w:color w:val="000000"/>
                <w:sz w:val="24"/>
                <w:szCs w:val="24"/>
                <w:lang w:val="ru-RU"/>
              </w:rPr>
              <w:t>приймається</w:t>
            </w:r>
            <w:proofErr w:type="spellEnd"/>
            <w:r w:rsidRPr="008D5DD4">
              <w:rPr>
                <w:rFonts w:ascii="Times New Roman" w:eastAsia="Times New Roman" w:hAnsi="Times New Roman" w:cs="Times New Roman"/>
                <w:color w:val="000000"/>
                <w:sz w:val="24"/>
                <w:szCs w:val="24"/>
                <w:lang w:val="ru-RU"/>
              </w:rPr>
              <w:t xml:space="preserve"> </w:t>
            </w:r>
            <w:proofErr w:type="spellStart"/>
            <w:r w:rsidRPr="008D5DD4">
              <w:rPr>
                <w:rFonts w:ascii="Times New Roman" w:eastAsia="Times New Roman" w:hAnsi="Times New Roman" w:cs="Times New Roman"/>
                <w:color w:val="000000"/>
                <w:sz w:val="24"/>
                <w:szCs w:val="24"/>
                <w:lang w:val="ru-RU"/>
              </w:rPr>
              <w:t>замовником</w:t>
            </w:r>
            <w:proofErr w:type="spellEnd"/>
            <w:r w:rsidRPr="008D5DD4">
              <w:rPr>
                <w:rFonts w:ascii="Times New Roman" w:eastAsia="Times New Roman" w:hAnsi="Times New Roman" w:cs="Times New Roman"/>
                <w:color w:val="000000"/>
                <w:sz w:val="24"/>
                <w:szCs w:val="24"/>
                <w:lang w:val="ru-RU"/>
              </w:rPr>
              <w:t xml:space="preserve"> </w:t>
            </w:r>
            <w:proofErr w:type="spellStart"/>
            <w:r w:rsidRPr="008D5DD4">
              <w:rPr>
                <w:rFonts w:ascii="Times New Roman" w:eastAsia="Times New Roman" w:hAnsi="Times New Roman" w:cs="Times New Roman"/>
                <w:color w:val="000000"/>
                <w:sz w:val="24"/>
                <w:szCs w:val="24"/>
                <w:lang w:val="ru-RU"/>
              </w:rPr>
              <w:t>відповідно</w:t>
            </w:r>
            <w:proofErr w:type="spellEnd"/>
            <w:r w:rsidRPr="008D5DD4">
              <w:rPr>
                <w:rFonts w:ascii="Times New Roman" w:eastAsia="Times New Roman" w:hAnsi="Times New Roman" w:cs="Times New Roman"/>
                <w:color w:val="000000"/>
                <w:sz w:val="24"/>
                <w:szCs w:val="24"/>
                <w:lang w:val="ru-RU"/>
              </w:rPr>
              <w:t xml:space="preserve"> до </w:t>
            </w:r>
            <w:proofErr w:type="spellStart"/>
            <w:r w:rsidRPr="008D5DD4">
              <w:rPr>
                <w:rFonts w:ascii="Times New Roman" w:eastAsia="Times New Roman" w:hAnsi="Times New Roman" w:cs="Times New Roman"/>
                <w:color w:val="000000"/>
                <w:sz w:val="24"/>
                <w:szCs w:val="24"/>
                <w:lang w:val="ru-RU"/>
              </w:rPr>
              <w:t>статті</w:t>
            </w:r>
            <w:proofErr w:type="spellEnd"/>
            <w:r w:rsidRPr="008D5DD4">
              <w:rPr>
                <w:rFonts w:ascii="Times New Roman" w:eastAsia="Times New Roman" w:hAnsi="Times New Roman" w:cs="Times New Roman"/>
                <w:color w:val="000000"/>
                <w:sz w:val="24"/>
                <w:szCs w:val="24"/>
                <w:lang w:val="ru-RU"/>
              </w:rPr>
              <w:t xml:space="preserve"> 33 Закону та пункту 46 </w:t>
            </w:r>
            <w:r w:rsidRPr="008D5DD4">
              <w:rPr>
                <w:rFonts w:ascii="Times New Roman" w:eastAsia="Times New Roman" w:hAnsi="Times New Roman" w:cs="Times New Roman"/>
                <w:color w:val="000000"/>
                <w:sz w:val="24"/>
                <w:szCs w:val="24"/>
              </w:rPr>
              <w:t>постанови КМУ № 1178 від 12.10.2022</w:t>
            </w:r>
            <w:r w:rsidRPr="008D5DD4">
              <w:rPr>
                <w:rFonts w:ascii="Times New Roman" w:eastAsia="Times New Roman" w:hAnsi="Times New Roman" w:cs="Times New Roman"/>
                <w:color w:val="000000"/>
                <w:sz w:val="24"/>
                <w:szCs w:val="24"/>
                <w:lang w:val="ru-RU"/>
              </w:rPr>
              <w:t>.</w:t>
            </w:r>
          </w:p>
          <w:p w14:paraId="3515C783" w14:textId="56C87873" w:rsidR="008D5DD4" w:rsidRDefault="008D5DD4" w:rsidP="008D5DD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sidRPr="008D5DD4">
              <w:rPr>
                <w:rFonts w:ascii="Times New Roman" w:eastAsia="Times New Roman" w:hAnsi="Times New Roman" w:cs="Times New Roman"/>
                <w:color w:val="000000"/>
                <w:sz w:val="24"/>
                <w:szCs w:val="24"/>
                <w:lang w:val="ru-RU"/>
              </w:rPr>
              <w:t>Повідомлення</w:t>
            </w:r>
            <w:proofErr w:type="spellEnd"/>
            <w:r w:rsidRPr="008D5DD4">
              <w:rPr>
                <w:rFonts w:ascii="Times New Roman" w:eastAsia="Times New Roman" w:hAnsi="Times New Roman" w:cs="Times New Roman"/>
                <w:color w:val="000000"/>
                <w:sz w:val="24"/>
                <w:szCs w:val="24"/>
                <w:lang w:val="ru-RU"/>
              </w:rPr>
              <w:t xml:space="preserve"> про </w:t>
            </w:r>
            <w:proofErr w:type="spellStart"/>
            <w:r w:rsidRPr="008D5DD4">
              <w:rPr>
                <w:rFonts w:ascii="Times New Roman" w:eastAsia="Times New Roman" w:hAnsi="Times New Roman" w:cs="Times New Roman"/>
                <w:color w:val="000000"/>
                <w:sz w:val="24"/>
                <w:szCs w:val="24"/>
                <w:lang w:val="ru-RU"/>
              </w:rPr>
              <w:t>намір</w:t>
            </w:r>
            <w:proofErr w:type="spellEnd"/>
            <w:r w:rsidRPr="008D5DD4">
              <w:rPr>
                <w:rFonts w:ascii="Times New Roman" w:eastAsia="Times New Roman" w:hAnsi="Times New Roman" w:cs="Times New Roman"/>
                <w:color w:val="000000"/>
                <w:sz w:val="24"/>
                <w:szCs w:val="24"/>
                <w:lang w:val="ru-RU"/>
              </w:rPr>
              <w:t xml:space="preserve"> </w:t>
            </w:r>
            <w:proofErr w:type="spellStart"/>
            <w:r w:rsidRPr="008D5DD4">
              <w:rPr>
                <w:rFonts w:ascii="Times New Roman" w:eastAsia="Times New Roman" w:hAnsi="Times New Roman" w:cs="Times New Roman"/>
                <w:color w:val="000000"/>
                <w:sz w:val="24"/>
                <w:szCs w:val="24"/>
                <w:lang w:val="ru-RU"/>
              </w:rPr>
              <w:t>укласти</w:t>
            </w:r>
            <w:proofErr w:type="spellEnd"/>
            <w:r w:rsidRPr="008D5DD4">
              <w:rPr>
                <w:rFonts w:ascii="Times New Roman" w:eastAsia="Times New Roman" w:hAnsi="Times New Roman" w:cs="Times New Roman"/>
                <w:color w:val="000000"/>
                <w:sz w:val="24"/>
                <w:szCs w:val="24"/>
                <w:lang w:val="ru-RU"/>
              </w:rPr>
              <w:t xml:space="preserve"> </w:t>
            </w:r>
            <w:proofErr w:type="spellStart"/>
            <w:r w:rsidRPr="008D5DD4">
              <w:rPr>
                <w:rFonts w:ascii="Times New Roman" w:eastAsia="Times New Roman" w:hAnsi="Times New Roman" w:cs="Times New Roman"/>
                <w:color w:val="000000"/>
                <w:sz w:val="24"/>
                <w:szCs w:val="24"/>
                <w:lang w:val="ru-RU"/>
              </w:rPr>
              <w:t>договір</w:t>
            </w:r>
            <w:proofErr w:type="spellEnd"/>
            <w:r w:rsidRPr="008D5DD4">
              <w:rPr>
                <w:rFonts w:ascii="Times New Roman" w:eastAsia="Times New Roman" w:hAnsi="Times New Roman" w:cs="Times New Roman"/>
                <w:color w:val="000000"/>
                <w:sz w:val="24"/>
                <w:szCs w:val="24"/>
                <w:lang w:val="ru-RU"/>
              </w:rPr>
              <w:t xml:space="preserve"> про </w:t>
            </w:r>
            <w:proofErr w:type="spellStart"/>
            <w:r w:rsidRPr="008D5DD4">
              <w:rPr>
                <w:rFonts w:ascii="Times New Roman" w:eastAsia="Times New Roman" w:hAnsi="Times New Roman" w:cs="Times New Roman"/>
                <w:color w:val="000000"/>
                <w:sz w:val="24"/>
                <w:szCs w:val="24"/>
                <w:lang w:val="ru-RU"/>
              </w:rPr>
              <w:t>закупівлю</w:t>
            </w:r>
            <w:proofErr w:type="spellEnd"/>
            <w:r w:rsidRPr="008D5DD4">
              <w:rPr>
                <w:rFonts w:ascii="Times New Roman" w:eastAsia="Times New Roman" w:hAnsi="Times New Roman" w:cs="Times New Roman"/>
                <w:color w:val="000000"/>
                <w:sz w:val="24"/>
                <w:szCs w:val="24"/>
                <w:lang w:val="ru-RU"/>
              </w:rPr>
              <w:t xml:space="preserve"> автоматично </w:t>
            </w:r>
            <w:proofErr w:type="spellStart"/>
            <w:r w:rsidRPr="008D5DD4">
              <w:rPr>
                <w:rFonts w:ascii="Times New Roman" w:eastAsia="Times New Roman" w:hAnsi="Times New Roman" w:cs="Times New Roman"/>
                <w:color w:val="000000"/>
                <w:sz w:val="24"/>
                <w:szCs w:val="24"/>
                <w:lang w:val="ru-RU"/>
              </w:rPr>
              <w:t>формується</w:t>
            </w:r>
            <w:proofErr w:type="spellEnd"/>
            <w:r w:rsidRPr="008D5DD4">
              <w:rPr>
                <w:rFonts w:ascii="Times New Roman" w:eastAsia="Times New Roman" w:hAnsi="Times New Roman" w:cs="Times New Roman"/>
                <w:color w:val="000000"/>
                <w:sz w:val="24"/>
                <w:szCs w:val="24"/>
                <w:lang w:val="ru-RU"/>
              </w:rPr>
              <w:t xml:space="preserve"> </w:t>
            </w:r>
            <w:proofErr w:type="spellStart"/>
            <w:r w:rsidRPr="008D5DD4">
              <w:rPr>
                <w:rFonts w:ascii="Times New Roman" w:eastAsia="Times New Roman" w:hAnsi="Times New Roman" w:cs="Times New Roman"/>
                <w:color w:val="000000"/>
                <w:sz w:val="24"/>
                <w:szCs w:val="24"/>
                <w:lang w:val="ru-RU"/>
              </w:rPr>
              <w:t>електронною</w:t>
            </w:r>
            <w:proofErr w:type="spellEnd"/>
            <w:r w:rsidRPr="008D5DD4">
              <w:rPr>
                <w:rFonts w:ascii="Times New Roman" w:eastAsia="Times New Roman" w:hAnsi="Times New Roman" w:cs="Times New Roman"/>
                <w:color w:val="000000"/>
                <w:sz w:val="24"/>
                <w:szCs w:val="24"/>
                <w:lang w:val="ru-RU"/>
              </w:rPr>
              <w:t xml:space="preserve"> системою </w:t>
            </w:r>
            <w:proofErr w:type="spellStart"/>
            <w:r w:rsidRPr="008D5DD4">
              <w:rPr>
                <w:rFonts w:ascii="Times New Roman" w:eastAsia="Times New Roman" w:hAnsi="Times New Roman" w:cs="Times New Roman"/>
                <w:color w:val="000000"/>
                <w:sz w:val="24"/>
                <w:szCs w:val="24"/>
                <w:lang w:val="ru-RU"/>
              </w:rPr>
              <w:t>закупівель</w:t>
            </w:r>
            <w:proofErr w:type="spellEnd"/>
            <w:r w:rsidRPr="008D5DD4">
              <w:rPr>
                <w:rFonts w:ascii="Times New Roman" w:eastAsia="Times New Roman" w:hAnsi="Times New Roman" w:cs="Times New Roman"/>
                <w:color w:val="000000"/>
                <w:sz w:val="24"/>
                <w:szCs w:val="24"/>
                <w:lang w:val="ru-RU"/>
              </w:rPr>
              <w:t xml:space="preserve"> </w:t>
            </w:r>
            <w:proofErr w:type="spellStart"/>
            <w:r w:rsidRPr="008D5DD4">
              <w:rPr>
                <w:rFonts w:ascii="Times New Roman" w:eastAsia="Times New Roman" w:hAnsi="Times New Roman" w:cs="Times New Roman"/>
                <w:color w:val="000000"/>
                <w:sz w:val="24"/>
                <w:szCs w:val="24"/>
                <w:lang w:val="ru-RU"/>
              </w:rPr>
              <w:t>протягом</w:t>
            </w:r>
            <w:proofErr w:type="spellEnd"/>
            <w:r w:rsidRPr="008D5DD4">
              <w:rPr>
                <w:rFonts w:ascii="Times New Roman" w:eastAsia="Times New Roman" w:hAnsi="Times New Roman" w:cs="Times New Roman"/>
                <w:color w:val="000000"/>
                <w:sz w:val="24"/>
                <w:szCs w:val="24"/>
                <w:lang w:val="ru-RU"/>
              </w:rPr>
              <w:t xml:space="preserve"> одного дня з </w:t>
            </w:r>
            <w:proofErr w:type="spellStart"/>
            <w:r w:rsidRPr="008D5DD4">
              <w:rPr>
                <w:rFonts w:ascii="Times New Roman" w:eastAsia="Times New Roman" w:hAnsi="Times New Roman" w:cs="Times New Roman"/>
                <w:color w:val="000000"/>
                <w:sz w:val="24"/>
                <w:szCs w:val="24"/>
                <w:lang w:val="ru-RU"/>
              </w:rPr>
              <w:t>дати</w:t>
            </w:r>
            <w:proofErr w:type="spellEnd"/>
            <w:r w:rsidRPr="008D5DD4">
              <w:rPr>
                <w:rFonts w:ascii="Times New Roman" w:eastAsia="Times New Roman" w:hAnsi="Times New Roman" w:cs="Times New Roman"/>
                <w:color w:val="000000"/>
                <w:sz w:val="24"/>
                <w:szCs w:val="24"/>
                <w:lang w:val="ru-RU"/>
              </w:rPr>
              <w:t xml:space="preserve"> </w:t>
            </w:r>
            <w:proofErr w:type="spellStart"/>
            <w:r w:rsidRPr="008D5DD4">
              <w:rPr>
                <w:rFonts w:ascii="Times New Roman" w:eastAsia="Times New Roman" w:hAnsi="Times New Roman" w:cs="Times New Roman"/>
                <w:color w:val="000000"/>
                <w:sz w:val="24"/>
                <w:szCs w:val="24"/>
                <w:lang w:val="ru-RU"/>
              </w:rPr>
              <w:t>оприлюднення</w:t>
            </w:r>
            <w:proofErr w:type="spellEnd"/>
            <w:r w:rsidRPr="008D5DD4">
              <w:rPr>
                <w:rFonts w:ascii="Times New Roman" w:eastAsia="Times New Roman" w:hAnsi="Times New Roman" w:cs="Times New Roman"/>
                <w:color w:val="000000"/>
                <w:sz w:val="24"/>
                <w:szCs w:val="24"/>
                <w:lang w:val="ru-RU"/>
              </w:rPr>
              <w:t xml:space="preserve"> </w:t>
            </w:r>
            <w:proofErr w:type="spellStart"/>
            <w:r w:rsidRPr="008D5DD4">
              <w:rPr>
                <w:rFonts w:ascii="Times New Roman" w:eastAsia="Times New Roman" w:hAnsi="Times New Roman" w:cs="Times New Roman"/>
                <w:color w:val="000000"/>
                <w:sz w:val="24"/>
                <w:szCs w:val="24"/>
                <w:lang w:val="ru-RU"/>
              </w:rPr>
              <w:t>замовником</w:t>
            </w:r>
            <w:proofErr w:type="spellEnd"/>
            <w:r w:rsidRPr="008D5DD4">
              <w:rPr>
                <w:rFonts w:ascii="Times New Roman" w:eastAsia="Times New Roman" w:hAnsi="Times New Roman" w:cs="Times New Roman"/>
                <w:color w:val="000000"/>
                <w:sz w:val="24"/>
                <w:szCs w:val="24"/>
                <w:lang w:val="ru-RU"/>
              </w:rPr>
              <w:t xml:space="preserve"> </w:t>
            </w:r>
            <w:proofErr w:type="spellStart"/>
            <w:r w:rsidRPr="008D5DD4">
              <w:rPr>
                <w:rFonts w:ascii="Times New Roman" w:eastAsia="Times New Roman" w:hAnsi="Times New Roman" w:cs="Times New Roman"/>
                <w:color w:val="000000"/>
                <w:sz w:val="24"/>
                <w:szCs w:val="24"/>
                <w:lang w:val="ru-RU"/>
              </w:rPr>
              <w:t>рішення</w:t>
            </w:r>
            <w:proofErr w:type="spellEnd"/>
            <w:r w:rsidRPr="008D5DD4">
              <w:rPr>
                <w:rFonts w:ascii="Times New Roman" w:eastAsia="Times New Roman" w:hAnsi="Times New Roman" w:cs="Times New Roman"/>
                <w:color w:val="000000"/>
                <w:sz w:val="24"/>
                <w:szCs w:val="24"/>
                <w:lang w:val="ru-RU"/>
              </w:rPr>
              <w:t xml:space="preserve"> про </w:t>
            </w:r>
            <w:proofErr w:type="spellStart"/>
            <w:r w:rsidRPr="008D5DD4">
              <w:rPr>
                <w:rFonts w:ascii="Times New Roman" w:eastAsia="Times New Roman" w:hAnsi="Times New Roman" w:cs="Times New Roman"/>
                <w:color w:val="000000"/>
                <w:sz w:val="24"/>
                <w:szCs w:val="24"/>
                <w:lang w:val="ru-RU"/>
              </w:rPr>
              <w:t>визначення</w:t>
            </w:r>
            <w:proofErr w:type="spellEnd"/>
            <w:r w:rsidRPr="008D5DD4">
              <w:rPr>
                <w:rFonts w:ascii="Times New Roman" w:eastAsia="Times New Roman" w:hAnsi="Times New Roman" w:cs="Times New Roman"/>
                <w:color w:val="000000"/>
                <w:sz w:val="24"/>
                <w:szCs w:val="24"/>
                <w:lang w:val="ru-RU"/>
              </w:rPr>
              <w:t xml:space="preserve"> </w:t>
            </w:r>
            <w:proofErr w:type="spellStart"/>
            <w:r w:rsidRPr="008D5DD4">
              <w:rPr>
                <w:rFonts w:ascii="Times New Roman" w:eastAsia="Times New Roman" w:hAnsi="Times New Roman" w:cs="Times New Roman"/>
                <w:color w:val="000000"/>
                <w:sz w:val="24"/>
                <w:szCs w:val="24"/>
                <w:lang w:val="ru-RU"/>
              </w:rPr>
              <w:t>переможця</w:t>
            </w:r>
            <w:proofErr w:type="spellEnd"/>
            <w:r w:rsidRPr="008D5DD4">
              <w:rPr>
                <w:rFonts w:ascii="Times New Roman" w:eastAsia="Times New Roman" w:hAnsi="Times New Roman" w:cs="Times New Roman"/>
                <w:color w:val="000000"/>
                <w:sz w:val="24"/>
                <w:szCs w:val="24"/>
                <w:lang w:val="ru-RU"/>
              </w:rPr>
              <w:t xml:space="preserve"> </w:t>
            </w:r>
            <w:proofErr w:type="spellStart"/>
            <w:r w:rsidRPr="008D5DD4">
              <w:rPr>
                <w:rFonts w:ascii="Times New Roman" w:eastAsia="Times New Roman" w:hAnsi="Times New Roman" w:cs="Times New Roman"/>
                <w:color w:val="000000"/>
                <w:sz w:val="24"/>
                <w:szCs w:val="24"/>
                <w:lang w:val="ru-RU"/>
              </w:rPr>
              <w:t>процедури</w:t>
            </w:r>
            <w:proofErr w:type="spellEnd"/>
            <w:r w:rsidRPr="008D5DD4">
              <w:rPr>
                <w:rFonts w:ascii="Times New Roman" w:eastAsia="Times New Roman" w:hAnsi="Times New Roman" w:cs="Times New Roman"/>
                <w:color w:val="000000"/>
                <w:sz w:val="24"/>
                <w:szCs w:val="24"/>
                <w:lang w:val="ru-RU"/>
              </w:rPr>
              <w:t xml:space="preserve"> </w:t>
            </w:r>
            <w:proofErr w:type="spellStart"/>
            <w:r w:rsidRPr="008D5DD4">
              <w:rPr>
                <w:rFonts w:ascii="Times New Roman" w:eastAsia="Times New Roman" w:hAnsi="Times New Roman" w:cs="Times New Roman"/>
                <w:color w:val="000000"/>
                <w:sz w:val="24"/>
                <w:szCs w:val="24"/>
                <w:lang w:val="ru-RU"/>
              </w:rPr>
              <w:t>закупівлі</w:t>
            </w:r>
            <w:proofErr w:type="spellEnd"/>
            <w:r w:rsidRPr="008D5DD4">
              <w:rPr>
                <w:rFonts w:ascii="Times New Roman" w:eastAsia="Times New Roman" w:hAnsi="Times New Roman" w:cs="Times New Roman"/>
                <w:color w:val="000000"/>
                <w:sz w:val="24"/>
                <w:szCs w:val="24"/>
                <w:lang w:val="ru-RU"/>
              </w:rPr>
              <w:t xml:space="preserve"> в </w:t>
            </w:r>
            <w:proofErr w:type="spellStart"/>
            <w:r w:rsidRPr="008D5DD4">
              <w:rPr>
                <w:rFonts w:ascii="Times New Roman" w:eastAsia="Times New Roman" w:hAnsi="Times New Roman" w:cs="Times New Roman"/>
                <w:color w:val="000000"/>
                <w:sz w:val="24"/>
                <w:szCs w:val="24"/>
                <w:lang w:val="ru-RU"/>
              </w:rPr>
              <w:t>електронній</w:t>
            </w:r>
            <w:proofErr w:type="spellEnd"/>
            <w:r w:rsidRPr="008D5DD4">
              <w:rPr>
                <w:rFonts w:ascii="Times New Roman" w:eastAsia="Times New Roman" w:hAnsi="Times New Roman" w:cs="Times New Roman"/>
                <w:color w:val="000000"/>
                <w:sz w:val="24"/>
                <w:szCs w:val="24"/>
                <w:lang w:val="ru-RU"/>
              </w:rPr>
              <w:t xml:space="preserve"> </w:t>
            </w:r>
            <w:proofErr w:type="spellStart"/>
            <w:r w:rsidRPr="008D5DD4">
              <w:rPr>
                <w:rFonts w:ascii="Times New Roman" w:eastAsia="Times New Roman" w:hAnsi="Times New Roman" w:cs="Times New Roman"/>
                <w:color w:val="000000"/>
                <w:sz w:val="24"/>
                <w:szCs w:val="24"/>
                <w:lang w:val="ru-RU"/>
              </w:rPr>
              <w:t>системі</w:t>
            </w:r>
            <w:proofErr w:type="spellEnd"/>
            <w:r w:rsidRPr="008D5DD4">
              <w:rPr>
                <w:rFonts w:ascii="Times New Roman" w:eastAsia="Times New Roman" w:hAnsi="Times New Roman" w:cs="Times New Roman"/>
                <w:color w:val="000000"/>
                <w:sz w:val="24"/>
                <w:szCs w:val="24"/>
                <w:lang w:val="ru-RU"/>
              </w:rPr>
              <w:t xml:space="preserve"> </w:t>
            </w:r>
            <w:proofErr w:type="spellStart"/>
            <w:r w:rsidRPr="008D5DD4">
              <w:rPr>
                <w:rFonts w:ascii="Times New Roman" w:eastAsia="Times New Roman" w:hAnsi="Times New Roman" w:cs="Times New Roman"/>
                <w:color w:val="000000"/>
                <w:sz w:val="24"/>
                <w:szCs w:val="24"/>
                <w:lang w:val="ru-RU"/>
              </w:rPr>
              <w:t>закупівель</w:t>
            </w:r>
            <w:proofErr w:type="spellEnd"/>
            <w:r w:rsidRPr="008D5DD4">
              <w:rPr>
                <w:rFonts w:ascii="Times New Roman" w:eastAsia="Times New Roman" w:hAnsi="Times New Roman" w:cs="Times New Roman"/>
                <w:color w:val="000000"/>
                <w:sz w:val="24"/>
                <w:szCs w:val="24"/>
                <w:lang w:val="ru-RU"/>
              </w:rPr>
              <w:t>.</w:t>
            </w:r>
          </w:p>
        </w:tc>
      </w:tr>
      <w:tr w:rsidR="002A7E56" w14:paraId="4A6B3FB2" w14:textId="77777777">
        <w:trPr>
          <w:trHeight w:val="522"/>
          <w:jc w:val="center"/>
        </w:trPr>
        <w:tc>
          <w:tcPr>
            <w:tcW w:w="570" w:type="dxa"/>
          </w:tcPr>
          <w:p w14:paraId="0122334E"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507" w:type="dxa"/>
            <w:gridSpan w:val="2"/>
          </w:tcPr>
          <w:p w14:paraId="1816DD41"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19" w:type="dxa"/>
          </w:tcPr>
          <w:p w14:paraId="4032B6A5" w14:textId="306BD88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Зазначається замовником відповідно до вимог статі 41 Закону</w:t>
            </w:r>
            <w:r w:rsidR="008D5DD4">
              <w:rPr>
                <w:rFonts w:ascii="Times New Roman" w:eastAsia="Times New Roman" w:hAnsi="Times New Roman" w:cs="Times New Roman"/>
                <w:color w:val="000000"/>
                <w:sz w:val="24"/>
                <w:szCs w:val="24"/>
              </w:rPr>
              <w:t xml:space="preserve"> </w:t>
            </w:r>
            <w:r w:rsidR="008D5DD4">
              <w:rPr>
                <w:rFonts w:ascii="Times New Roman" w:hAnsi="Times New Roman" w:cs="Times New Roman"/>
                <w:sz w:val="24"/>
                <w:szCs w:val="24"/>
              </w:rPr>
              <w:t>з у</w:t>
            </w:r>
            <w:r w:rsidR="008D5DD4" w:rsidRPr="00F67C61">
              <w:rPr>
                <w:rFonts w:ascii="Times New Roman" w:hAnsi="Times New Roman" w:cs="Times New Roman"/>
                <w:sz w:val="24"/>
                <w:szCs w:val="24"/>
              </w:rPr>
              <w:t xml:space="preserve">рахуванням особливостей, визначених пунктом </w:t>
            </w:r>
            <w:r w:rsidR="008D5DD4">
              <w:rPr>
                <w:rFonts w:ascii="Times New Roman" w:hAnsi="Times New Roman" w:cs="Times New Roman"/>
                <w:sz w:val="24"/>
                <w:szCs w:val="24"/>
              </w:rPr>
              <w:t>19</w:t>
            </w:r>
            <w:r w:rsidR="008D5DD4" w:rsidRPr="00F67C61">
              <w:rPr>
                <w:rFonts w:ascii="Times New Roman" w:hAnsi="Times New Roman" w:cs="Times New Roman"/>
                <w:sz w:val="24"/>
                <w:szCs w:val="24"/>
              </w:rPr>
              <w:t xml:space="preserve"> постанови </w:t>
            </w:r>
            <w:r w:rsidR="008D5DD4" w:rsidRPr="00111B37">
              <w:rPr>
                <w:rFonts w:ascii="Times New Roman" w:hAnsi="Times New Roman" w:cs="Times New Roman"/>
                <w:sz w:val="24"/>
                <w:szCs w:val="24"/>
              </w:rPr>
              <w:t>КМУ № 1178 від 12.10.2022</w:t>
            </w:r>
            <w:r>
              <w:rPr>
                <w:rFonts w:ascii="Times New Roman" w:eastAsia="Times New Roman" w:hAnsi="Times New Roman" w:cs="Times New Roman"/>
                <w:color w:val="000000"/>
                <w:sz w:val="24"/>
                <w:szCs w:val="24"/>
              </w:rPr>
              <w:t xml:space="preserve"> і відображені у Проекті договору (Додаток №4 до тендерної документації).</w:t>
            </w:r>
          </w:p>
          <w:p w14:paraId="7495A77A"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2C46D913"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які не можуть бути змінені при підготовці договору є:</w:t>
            </w:r>
          </w:p>
          <w:p w14:paraId="35027B28" w14:textId="77777777" w:rsidR="002A7E56" w:rsidRPr="002A6B34" w:rsidRDefault="002A7E56" w:rsidP="002A7E56">
            <w:pPr>
              <w:contextualSpacing/>
              <w:jc w:val="both"/>
              <w:rPr>
                <w:rFonts w:ascii="Times New Roman" w:hAnsi="Times New Roman" w:cs="Times New Roman"/>
                <w:sz w:val="24"/>
                <w:szCs w:val="24"/>
                <w:lang w:eastAsia="zh-CN"/>
              </w:rPr>
            </w:pPr>
            <w:r w:rsidRPr="002A6B34">
              <w:rPr>
                <w:rFonts w:ascii="Times New Roman" w:hAnsi="Times New Roman" w:cs="Times New Roman"/>
                <w:sz w:val="24"/>
                <w:szCs w:val="24"/>
                <w:lang w:eastAsia="zh-CN"/>
              </w:rPr>
              <w:t xml:space="preserve">- предмет договору; </w:t>
            </w:r>
          </w:p>
          <w:p w14:paraId="3B3B6B6C" w14:textId="77777777" w:rsidR="002A7E56" w:rsidRPr="002A6B34" w:rsidRDefault="002A7E56" w:rsidP="002A7E56">
            <w:pPr>
              <w:contextualSpacing/>
              <w:jc w:val="both"/>
              <w:rPr>
                <w:rFonts w:ascii="Times New Roman" w:hAnsi="Times New Roman" w:cs="Times New Roman"/>
                <w:sz w:val="24"/>
                <w:szCs w:val="24"/>
                <w:lang w:eastAsia="zh-CN"/>
              </w:rPr>
            </w:pPr>
            <w:r w:rsidRPr="002A6B34">
              <w:rPr>
                <w:rFonts w:ascii="Times New Roman" w:hAnsi="Times New Roman" w:cs="Times New Roman"/>
                <w:sz w:val="24"/>
                <w:szCs w:val="24"/>
                <w:lang w:eastAsia="zh-CN"/>
              </w:rPr>
              <w:t xml:space="preserve">- якість та кількість товарів; </w:t>
            </w:r>
          </w:p>
          <w:p w14:paraId="7194E96B" w14:textId="77777777" w:rsidR="002A7E56" w:rsidRPr="002A6B34" w:rsidRDefault="002A7E56" w:rsidP="002A7E56">
            <w:pPr>
              <w:contextualSpacing/>
              <w:jc w:val="both"/>
              <w:rPr>
                <w:rFonts w:ascii="Times New Roman" w:hAnsi="Times New Roman" w:cs="Times New Roman"/>
                <w:sz w:val="24"/>
                <w:szCs w:val="24"/>
                <w:lang w:eastAsia="zh-CN"/>
              </w:rPr>
            </w:pPr>
            <w:r w:rsidRPr="002A6B34">
              <w:rPr>
                <w:rFonts w:ascii="Times New Roman" w:hAnsi="Times New Roman" w:cs="Times New Roman"/>
                <w:sz w:val="24"/>
                <w:szCs w:val="24"/>
                <w:lang w:eastAsia="zh-CN"/>
              </w:rPr>
              <w:t xml:space="preserve">- сума, що визначена у договорі; </w:t>
            </w:r>
          </w:p>
          <w:p w14:paraId="78CBB03E" w14:textId="77777777" w:rsidR="002A7E56" w:rsidRPr="002A6B34" w:rsidRDefault="002A7E56" w:rsidP="002A7E56">
            <w:pPr>
              <w:contextualSpacing/>
              <w:jc w:val="both"/>
              <w:rPr>
                <w:rFonts w:ascii="Times New Roman" w:hAnsi="Times New Roman" w:cs="Times New Roman"/>
                <w:sz w:val="24"/>
                <w:szCs w:val="24"/>
                <w:lang w:eastAsia="zh-CN"/>
              </w:rPr>
            </w:pPr>
            <w:r w:rsidRPr="002A6B34">
              <w:rPr>
                <w:rFonts w:ascii="Times New Roman" w:hAnsi="Times New Roman" w:cs="Times New Roman"/>
                <w:sz w:val="24"/>
                <w:szCs w:val="24"/>
                <w:lang w:eastAsia="zh-CN"/>
              </w:rPr>
              <w:t xml:space="preserve">- місце та строк поставки товарів; </w:t>
            </w:r>
          </w:p>
          <w:p w14:paraId="01CA83D3" w14:textId="77777777" w:rsidR="002A7E56" w:rsidRDefault="002A7E56" w:rsidP="002A7E56">
            <w:pPr>
              <w:contextualSpacing/>
              <w:jc w:val="both"/>
              <w:rPr>
                <w:rFonts w:ascii="Times New Roman" w:hAnsi="Times New Roman" w:cs="Times New Roman"/>
                <w:sz w:val="24"/>
                <w:szCs w:val="24"/>
                <w:lang w:eastAsia="zh-CN"/>
              </w:rPr>
            </w:pPr>
            <w:r w:rsidRPr="002A6B34">
              <w:rPr>
                <w:rFonts w:ascii="Times New Roman" w:hAnsi="Times New Roman" w:cs="Times New Roman"/>
                <w:sz w:val="24"/>
                <w:szCs w:val="24"/>
                <w:lang w:eastAsia="zh-CN"/>
              </w:rPr>
              <w:t>- строк дії договору.</w:t>
            </w:r>
          </w:p>
          <w:p w14:paraId="338B85A2" w14:textId="77777777" w:rsidR="009F1B1A" w:rsidRDefault="009F1B1A" w:rsidP="002A7E56">
            <w:pPr>
              <w:contextualSpacing/>
              <w:jc w:val="both"/>
              <w:rPr>
                <w:rFonts w:ascii="Times New Roman" w:hAnsi="Times New Roman" w:cs="Times New Roman"/>
                <w:sz w:val="24"/>
                <w:szCs w:val="24"/>
                <w:lang w:eastAsia="zh-CN"/>
              </w:rPr>
            </w:pPr>
          </w:p>
          <w:p w14:paraId="39353CD3" w14:textId="2D2F6611" w:rsidR="009F1B1A" w:rsidRPr="002A6B34" w:rsidRDefault="009F1B1A" w:rsidP="002A7E56">
            <w:pPr>
              <w:contextualSpacing/>
              <w:jc w:val="both"/>
              <w:rPr>
                <w:rFonts w:ascii="Times New Roman" w:hAnsi="Times New Roman" w:cs="Times New Roman"/>
                <w:sz w:val="24"/>
                <w:szCs w:val="24"/>
                <w:lang w:eastAsia="zh-CN"/>
              </w:rPr>
            </w:pPr>
            <w:r w:rsidRPr="009F1B1A">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2A7E56" w14:paraId="010013F4" w14:textId="77777777">
        <w:trPr>
          <w:trHeight w:val="522"/>
          <w:jc w:val="center"/>
        </w:trPr>
        <w:tc>
          <w:tcPr>
            <w:tcW w:w="570" w:type="dxa"/>
          </w:tcPr>
          <w:p w14:paraId="0F776FBA"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3507" w:type="dxa"/>
            <w:gridSpan w:val="2"/>
          </w:tcPr>
          <w:p w14:paraId="7405E0CC"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tcPr>
          <w:p w14:paraId="208DF516" w14:textId="2CFD1EF7" w:rsidR="002A7E56" w:rsidRDefault="008D5DD4" w:rsidP="002A7E56">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8D5DD4">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D5DD4">
              <w:rPr>
                <w:rFonts w:ascii="Times New Roman" w:eastAsia="Times New Roman" w:hAnsi="Times New Roman" w:cs="Times New Roman"/>
                <w:color w:val="000000"/>
                <w:sz w:val="24"/>
                <w:szCs w:val="24"/>
              </w:rPr>
              <w:t>неукладення</w:t>
            </w:r>
            <w:proofErr w:type="spellEnd"/>
            <w:r w:rsidRPr="008D5DD4">
              <w:rPr>
                <w:rFonts w:ascii="Times New Roman" w:eastAsia="Times New Roman" w:hAnsi="Times New Roman" w:cs="Times New Roman"/>
                <w:color w:val="000000"/>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17 Закону, з урахуванням пункту 44 постанови КМУ № 1178 від 12.10.2022;,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2A7E56" w14:paraId="17F97CBC" w14:textId="77777777">
        <w:trPr>
          <w:trHeight w:val="522"/>
          <w:jc w:val="center"/>
        </w:trPr>
        <w:tc>
          <w:tcPr>
            <w:tcW w:w="570" w:type="dxa"/>
          </w:tcPr>
          <w:p w14:paraId="7B0A2BA3"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507" w:type="dxa"/>
            <w:gridSpan w:val="2"/>
          </w:tcPr>
          <w:p w14:paraId="50390EAA"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14:paraId="3359D2D1" w14:textId="7B951B11"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bl>
    <w:p w14:paraId="593305D9" w14:textId="77777777" w:rsidR="002049E6" w:rsidRDefault="002049E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15742F99" w14:textId="77777777" w:rsidR="0018357D" w:rsidRDefault="0018357D">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2552CB4A" w14:textId="77777777" w:rsidR="0018357D" w:rsidRDefault="0018357D">
      <w:pPr>
        <w:rPr>
          <w:rFonts w:ascii="Times New Roman" w:eastAsia="Times New Roman" w:hAnsi="Times New Roman" w:cs="Times New Roman"/>
          <w:color w:val="000000"/>
          <w:sz w:val="24"/>
          <w:szCs w:val="24"/>
        </w:rPr>
      </w:pPr>
    </w:p>
    <w:sectPr w:rsidR="0018357D">
      <w:headerReference w:type="default" r:id="rId13"/>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B1C69" w14:textId="77777777" w:rsidR="006C47AE" w:rsidRDefault="006C47AE">
      <w:r>
        <w:separator/>
      </w:r>
    </w:p>
  </w:endnote>
  <w:endnote w:type="continuationSeparator" w:id="0">
    <w:p w14:paraId="2D589A80" w14:textId="77777777" w:rsidR="006C47AE" w:rsidRDefault="006C4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05832" w14:textId="77777777" w:rsidR="006C47AE" w:rsidRDefault="006C47AE">
      <w:r>
        <w:separator/>
      </w:r>
    </w:p>
  </w:footnote>
  <w:footnote w:type="continuationSeparator" w:id="0">
    <w:p w14:paraId="17A6E9DD" w14:textId="77777777" w:rsidR="006C47AE" w:rsidRDefault="006C47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C8389" w14:textId="4E7809AB" w:rsidR="00624829" w:rsidRDefault="00624829">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EA48EC">
      <w:rPr>
        <w:rFonts w:ascii="Times New Roman" w:eastAsia="Times New Roman" w:hAnsi="Times New Roman" w:cs="Times New Roman"/>
        <w:noProof/>
        <w:color w:val="000000"/>
        <w:sz w:val="28"/>
        <w:szCs w:val="28"/>
      </w:rPr>
      <w:t>21</w:t>
    </w:r>
    <w:r>
      <w:rPr>
        <w:rFonts w:ascii="Times New Roman" w:eastAsia="Times New Roman" w:hAnsi="Times New Roman" w:cs="Times New Roman"/>
        <w:color w:val="000000"/>
        <w:sz w:val="28"/>
        <w:szCs w:val="28"/>
      </w:rPr>
      <w:fldChar w:fldCharType="end"/>
    </w:r>
  </w:p>
  <w:p w14:paraId="119ED6D2" w14:textId="77777777" w:rsidR="00624829" w:rsidRDefault="0062482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6663"/>
    <w:multiLevelType w:val="hybridMultilevel"/>
    <w:tmpl w:val="20F80A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39A26DB"/>
    <w:multiLevelType w:val="hybridMultilevel"/>
    <w:tmpl w:val="AF8E6320"/>
    <w:lvl w:ilvl="0" w:tplc="BA827E16">
      <w:start w:val="1"/>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4" w15:restartNumberingAfterBreak="0">
    <w:nsid w:val="1D79737F"/>
    <w:multiLevelType w:val="hybridMultilevel"/>
    <w:tmpl w:val="2F286C7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08D76BB"/>
    <w:multiLevelType w:val="multilevel"/>
    <w:tmpl w:val="55725A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2E32006"/>
    <w:multiLevelType w:val="hybridMultilevel"/>
    <w:tmpl w:val="013E04D8"/>
    <w:lvl w:ilvl="0" w:tplc="9E38372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15:restartNumberingAfterBreak="0">
    <w:nsid w:val="242C5AFF"/>
    <w:multiLevelType w:val="hybridMultilevel"/>
    <w:tmpl w:val="48D460D2"/>
    <w:lvl w:ilvl="0" w:tplc="04220001">
      <w:start w:val="1"/>
      <w:numFmt w:val="bullet"/>
      <w:lvlText w:val=""/>
      <w:lvlJc w:val="left"/>
      <w:pPr>
        <w:ind w:left="180" w:hanging="360"/>
      </w:pPr>
      <w:rPr>
        <w:rFonts w:ascii="Symbol" w:hAnsi="Symbol" w:hint="default"/>
      </w:rPr>
    </w:lvl>
    <w:lvl w:ilvl="1" w:tplc="04220003" w:tentative="1">
      <w:start w:val="1"/>
      <w:numFmt w:val="bullet"/>
      <w:lvlText w:val="o"/>
      <w:lvlJc w:val="left"/>
      <w:pPr>
        <w:ind w:left="900" w:hanging="360"/>
      </w:pPr>
      <w:rPr>
        <w:rFonts w:ascii="Courier New" w:hAnsi="Courier New" w:cs="Courier New" w:hint="default"/>
      </w:rPr>
    </w:lvl>
    <w:lvl w:ilvl="2" w:tplc="04220005" w:tentative="1">
      <w:start w:val="1"/>
      <w:numFmt w:val="bullet"/>
      <w:lvlText w:val=""/>
      <w:lvlJc w:val="left"/>
      <w:pPr>
        <w:ind w:left="1620" w:hanging="360"/>
      </w:pPr>
      <w:rPr>
        <w:rFonts w:ascii="Wingdings" w:hAnsi="Wingdings" w:hint="default"/>
      </w:rPr>
    </w:lvl>
    <w:lvl w:ilvl="3" w:tplc="04220001" w:tentative="1">
      <w:start w:val="1"/>
      <w:numFmt w:val="bullet"/>
      <w:lvlText w:val=""/>
      <w:lvlJc w:val="left"/>
      <w:pPr>
        <w:ind w:left="2340" w:hanging="360"/>
      </w:pPr>
      <w:rPr>
        <w:rFonts w:ascii="Symbol" w:hAnsi="Symbol" w:hint="default"/>
      </w:rPr>
    </w:lvl>
    <w:lvl w:ilvl="4" w:tplc="04220003" w:tentative="1">
      <w:start w:val="1"/>
      <w:numFmt w:val="bullet"/>
      <w:lvlText w:val="o"/>
      <w:lvlJc w:val="left"/>
      <w:pPr>
        <w:ind w:left="3060" w:hanging="360"/>
      </w:pPr>
      <w:rPr>
        <w:rFonts w:ascii="Courier New" w:hAnsi="Courier New" w:cs="Courier New" w:hint="default"/>
      </w:rPr>
    </w:lvl>
    <w:lvl w:ilvl="5" w:tplc="04220005" w:tentative="1">
      <w:start w:val="1"/>
      <w:numFmt w:val="bullet"/>
      <w:lvlText w:val=""/>
      <w:lvlJc w:val="left"/>
      <w:pPr>
        <w:ind w:left="3780" w:hanging="360"/>
      </w:pPr>
      <w:rPr>
        <w:rFonts w:ascii="Wingdings" w:hAnsi="Wingdings" w:hint="default"/>
      </w:rPr>
    </w:lvl>
    <w:lvl w:ilvl="6" w:tplc="04220001" w:tentative="1">
      <w:start w:val="1"/>
      <w:numFmt w:val="bullet"/>
      <w:lvlText w:val=""/>
      <w:lvlJc w:val="left"/>
      <w:pPr>
        <w:ind w:left="4500" w:hanging="360"/>
      </w:pPr>
      <w:rPr>
        <w:rFonts w:ascii="Symbol" w:hAnsi="Symbol" w:hint="default"/>
      </w:rPr>
    </w:lvl>
    <w:lvl w:ilvl="7" w:tplc="04220003" w:tentative="1">
      <w:start w:val="1"/>
      <w:numFmt w:val="bullet"/>
      <w:lvlText w:val="o"/>
      <w:lvlJc w:val="left"/>
      <w:pPr>
        <w:ind w:left="5220" w:hanging="360"/>
      </w:pPr>
      <w:rPr>
        <w:rFonts w:ascii="Courier New" w:hAnsi="Courier New" w:cs="Courier New" w:hint="default"/>
      </w:rPr>
    </w:lvl>
    <w:lvl w:ilvl="8" w:tplc="04220005" w:tentative="1">
      <w:start w:val="1"/>
      <w:numFmt w:val="bullet"/>
      <w:lvlText w:val=""/>
      <w:lvlJc w:val="left"/>
      <w:pPr>
        <w:ind w:left="5940" w:hanging="360"/>
      </w:pPr>
      <w:rPr>
        <w:rFonts w:ascii="Wingdings" w:hAnsi="Wingdings" w:hint="default"/>
      </w:rPr>
    </w:lvl>
  </w:abstractNum>
  <w:abstractNum w:abstractNumId="8" w15:restartNumberingAfterBreak="0">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28370536"/>
    <w:multiLevelType w:val="hybridMultilevel"/>
    <w:tmpl w:val="7C008DEA"/>
    <w:lvl w:ilvl="0" w:tplc="15360FF4">
      <w:start w:val="12"/>
      <w:numFmt w:val="bullet"/>
      <w:lvlText w:val="-"/>
      <w:lvlJc w:val="left"/>
      <w:pPr>
        <w:ind w:left="678" w:hanging="360"/>
      </w:pPr>
      <w:rPr>
        <w:rFonts w:ascii="Times New Roman" w:eastAsia="Times New Roman" w:hAnsi="Times New Roman" w:cs="Times New Roman" w:hint="default"/>
      </w:rPr>
    </w:lvl>
    <w:lvl w:ilvl="1" w:tplc="04190003">
      <w:start w:val="1"/>
      <w:numFmt w:val="bullet"/>
      <w:lvlText w:val="o"/>
      <w:lvlJc w:val="left"/>
      <w:pPr>
        <w:ind w:left="1398" w:hanging="360"/>
      </w:pPr>
      <w:rPr>
        <w:rFonts w:ascii="Courier New" w:hAnsi="Courier New" w:cs="Courier New" w:hint="default"/>
      </w:rPr>
    </w:lvl>
    <w:lvl w:ilvl="2" w:tplc="04190005">
      <w:start w:val="1"/>
      <w:numFmt w:val="bullet"/>
      <w:lvlText w:val=""/>
      <w:lvlJc w:val="left"/>
      <w:pPr>
        <w:ind w:left="2118" w:hanging="360"/>
      </w:pPr>
      <w:rPr>
        <w:rFonts w:ascii="Wingdings" w:hAnsi="Wingdings" w:hint="default"/>
      </w:rPr>
    </w:lvl>
    <w:lvl w:ilvl="3" w:tplc="04190001">
      <w:start w:val="1"/>
      <w:numFmt w:val="bullet"/>
      <w:lvlText w:val=""/>
      <w:lvlJc w:val="left"/>
      <w:pPr>
        <w:ind w:left="2838" w:hanging="360"/>
      </w:pPr>
      <w:rPr>
        <w:rFonts w:ascii="Symbol" w:hAnsi="Symbol" w:hint="default"/>
      </w:rPr>
    </w:lvl>
    <w:lvl w:ilvl="4" w:tplc="04190003">
      <w:start w:val="1"/>
      <w:numFmt w:val="bullet"/>
      <w:lvlText w:val="o"/>
      <w:lvlJc w:val="left"/>
      <w:pPr>
        <w:ind w:left="3558" w:hanging="360"/>
      </w:pPr>
      <w:rPr>
        <w:rFonts w:ascii="Courier New" w:hAnsi="Courier New" w:cs="Courier New" w:hint="default"/>
      </w:rPr>
    </w:lvl>
    <w:lvl w:ilvl="5" w:tplc="04190005">
      <w:start w:val="1"/>
      <w:numFmt w:val="bullet"/>
      <w:lvlText w:val=""/>
      <w:lvlJc w:val="left"/>
      <w:pPr>
        <w:ind w:left="4278" w:hanging="360"/>
      </w:pPr>
      <w:rPr>
        <w:rFonts w:ascii="Wingdings" w:hAnsi="Wingdings" w:hint="default"/>
      </w:rPr>
    </w:lvl>
    <w:lvl w:ilvl="6" w:tplc="04190001">
      <w:start w:val="1"/>
      <w:numFmt w:val="bullet"/>
      <w:lvlText w:val=""/>
      <w:lvlJc w:val="left"/>
      <w:pPr>
        <w:ind w:left="4998" w:hanging="360"/>
      </w:pPr>
      <w:rPr>
        <w:rFonts w:ascii="Symbol" w:hAnsi="Symbol" w:hint="default"/>
      </w:rPr>
    </w:lvl>
    <w:lvl w:ilvl="7" w:tplc="04190003">
      <w:start w:val="1"/>
      <w:numFmt w:val="bullet"/>
      <w:lvlText w:val="o"/>
      <w:lvlJc w:val="left"/>
      <w:pPr>
        <w:ind w:left="5718" w:hanging="360"/>
      </w:pPr>
      <w:rPr>
        <w:rFonts w:ascii="Courier New" w:hAnsi="Courier New" w:cs="Courier New" w:hint="default"/>
      </w:rPr>
    </w:lvl>
    <w:lvl w:ilvl="8" w:tplc="04190005">
      <w:start w:val="1"/>
      <w:numFmt w:val="bullet"/>
      <w:lvlText w:val=""/>
      <w:lvlJc w:val="left"/>
      <w:pPr>
        <w:ind w:left="6438" w:hanging="360"/>
      </w:pPr>
      <w:rPr>
        <w:rFonts w:ascii="Wingdings" w:hAnsi="Wingdings" w:hint="default"/>
      </w:rPr>
    </w:lvl>
  </w:abstractNum>
  <w:abstractNum w:abstractNumId="10" w15:restartNumberingAfterBreak="0">
    <w:nsid w:val="2AD60D28"/>
    <w:multiLevelType w:val="hybridMultilevel"/>
    <w:tmpl w:val="495261DE"/>
    <w:lvl w:ilvl="0" w:tplc="42F63B52">
      <w:start w:val="1"/>
      <w:numFmt w:val="decimal"/>
      <w:lvlText w:val="%1"/>
      <w:lvlJc w:val="left"/>
      <w:pPr>
        <w:ind w:left="718" w:hanging="360"/>
      </w:pPr>
      <w:rPr>
        <w:rFonts w:hint="default"/>
      </w:rPr>
    </w:lvl>
    <w:lvl w:ilvl="1" w:tplc="04220019" w:tentative="1">
      <w:start w:val="1"/>
      <w:numFmt w:val="lowerLetter"/>
      <w:lvlText w:val="%2."/>
      <w:lvlJc w:val="left"/>
      <w:pPr>
        <w:ind w:left="1438" w:hanging="360"/>
      </w:pPr>
    </w:lvl>
    <w:lvl w:ilvl="2" w:tplc="0422001B" w:tentative="1">
      <w:start w:val="1"/>
      <w:numFmt w:val="lowerRoman"/>
      <w:lvlText w:val="%3."/>
      <w:lvlJc w:val="right"/>
      <w:pPr>
        <w:ind w:left="2158" w:hanging="180"/>
      </w:pPr>
    </w:lvl>
    <w:lvl w:ilvl="3" w:tplc="0422000F" w:tentative="1">
      <w:start w:val="1"/>
      <w:numFmt w:val="decimal"/>
      <w:lvlText w:val="%4."/>
      <w:lvlJc w:val="left"/>
      <w:pPr>
        <w:ind w:left="2878" w:hanging="360"/>
      </w:pPr>
    </w:lvl>
    <w:lvl w:ilvl="4" w:tplc="04220019" w:tentative="1">
      <w:start w:val="1"/>
      <w:numFmt w:val="lowerLetter"/>
      <w:lvlText w:val="%5."/>
      <w:lvlJc w:val="left"/>
      <w:pPr>
        <w:ind w:left="3598" w:hanging="360"/>
      </w:pPr>
    </w:lvl>
    <w:lvl w:ilvl="5" w:tplc="0422001B" w:tentative="1">
      <w:start w:val="1"/>
      <w:numFmt w:val="lowerRoman"/>
      <w:lvlText w:val="%6."/>
      <w:lvlJc w:val="right"/>
      <w:pPr>
        <w:ind w:left="4318" w:hanging="180"/>
      </w:pPr>
    </w:lvl>
    <w:lvl w:ilvl="6" w:tplc="0422000F" w:tentative="1">
      <w:start w:val="1"/>
      <w:numFmt w:val="decimal"/>
      <w:lvlText w:val="%7."/>
      <w:lvlJc w:val="left"/>
      <w:pPr>
        <w:ind w:left="5038" w:hanging="360"/>
      </w:pPr>
    </w:lvl>
    <w:lvl w:ilvl="7" w:tplc="04220019" w:tentative="1">
      <w:start w:val="1"/>
      <w:numFmt w:val="lowerLetter"/>
      <w:lvlText w:val="%8."/>
      <w:lvlJc w:val="left"/>
      <w:pPr>
        <w:ind w:left="5758" w:hanging="360"/>
      </w:pPr>
    </w:lvl>
    <w:lvl w:ilvl="8" w:tplc="0422001B" w:tentative="1">
      <w:start w:val="1"/>
      <w:numFmt w:val="lowerRoman"/>
      <w:lvlText w:val="%9."/>
      <w:lvlJc w:val="right"/>
      <w:pPr>
        <w:ind w:left="6478" w:hanging="180"/>
      </w:pPr>
    </w:lvl>
  </w:abstractNum>
  <w:abstractNum w:abstractNumId="11" w15:restartNumberingAfterBreak="0">
    <w:nsid w:val="2D553F65"/>
    <w:multiLevelType w:val="hybridMultilevel"/>
    <w:tmpl w:val="352E92F6"/>
    <w:lvl w:ilvl="0" w:tplc="0AB04A84">
      <w:numFmt w:val="bullet"/>
      <w:lvlText w:val="•"/>
      <w:lvlJc w:val="left"/>
      <w:pPr>
        <w:ind w:left="948" w:hanging="588"/>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45860C5"/>
    <w:multiLevelType w:val="hybridMultilevel"/>
    <w:tmpl w:val="8D4411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6982EDB"/>
    <w:multiLevelType w:val="hybridMultilevel"/>
    <w:tmpl w:val="8C88B8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F8D5466"/>
    <w:multiLevelType w:val="hybridMultilevel"/>
    <w:tmpl w:val="1E3677BE"/>
    <w:lvl w:ilvl="0" w:tplc="1D1862BC">
      <w:start w:val="1"/>
      <w:numFmt w:val="bullet"/>
      <w:lvlText w:val="-"/>
      <w:lvlJc w:val="left"/>
      <w:pPr>
        <w:ind w:left="1064" w:hanging="360"/>
      </w:pPr>
      <w:rPr>
        <w:rFonts w:ascii="Times New Roman" w:eastAsia="Times New Roman" w:hAnsi="Times New Roman" w:cs="Times New Roman" w:hint="default"/>
        <w:i w:val="0"/>
        <w:color w:val="1A1A1A"/>
      </w:rPr>
    </w:lvl>
    <w:lvl w:ilvl="1" w:tplc="04190003">
      <w:start w:val="1"/>
      <w:numFmt w:val="bullet"/>
      <w:lvlText w:val="o"/>
      <w:lvlJc w:val="left"/>
      <w:pPr>
        <w:ind w:left="1784" w:hanging="360"/>
      </w:pPr>
      <w:rPr>
        <w:rFonts w:ascii="Courier New" w:hAnsi="Courier New" w:cs="Times New Roman" w:hint="default"/>
      </w:rPr>
    </w:lvl>
    <w:lvl w:ilvl="2" w:tplc="04190005">
      <w:start w:val="1"/>
      <w:numFmt w:val="bullet"/>
      <w:lvlText w:val=""/>
      <w:lvlJc w:val="left"/>
      <w:pPr>
        <w:ind w:left="2504" w:hanging="360"/>
      </w:pPr>
      <w:rPr>
        <w:rFonts w:ascii="Wingdings" w:hAnsi="Wingdings" w:hint="default"/>
      </w:rPr>
    </w:lvl>
    <w:lvl w:ilvl="3" w:tplc="04190001">
      <w:start w:val="1"/>
      <w:numFmt w:val="bullet"/>
      <w:lvlText w:val=""/>
      <w:lvlJc w:val="left"/>
      <w:pPr>
        <w:ind w:left="3224" w:hanging="360"/>
      </w:pPr>
      <w:rPr>
        <w:rFonts w:ascii="Symbol" w:hAnsi="Symbol" w:hint="default"/>
      </w:rPr>
    </w:lvl>
    <w:lvl w:ilvl="4" w:tplc="04190003">
      <w:start w:val="1"/>
      <w:numFmt w:val="bullet"/>
      <w:lvlText w:val="o"/>
      <w:lvlJc w:val="left"/>
      <w:pPr>
        <w:ind w:left="3944" w:hanging="360"/>
      </w:pPr>
      <w:rPr>
        <w:rFonts w:ascii="Courier New" w:hAnsi="Courier New" w:cs="Times New Roman" w:hint="default"/>
      </w:rPr>
    </w:lvl>
    <w:lvl w:ilvl="5" w:tplc="04190005">
      <w:start w:val="1"/>
      <w:numFmt w:val="bullet"/>
      <w:lvlText w:val=""/>
      <w:lvlJc w:val="left"/>
      <w:pPr>
        <w:ind w:left="4664" w:hanging="360"/>
      </w:pPr>
      <w:rPr>
        <w:rFonts w:ascii="Wingdings" w:hAnsi="Wingdings" w:hint="default"/>
      </w:rPr>
    </w:lvl>
    <w:lvl w:ilvl="6" w:tplc="04190001">
      <w:start w:val="1"/>
      <w:numFmt w:val="bullet"/>
      <w:lvlText w:val=""/>
      <w:lvlJc w:val="left"/>
      <w:pPr>
        <w:ind w:left="5384" w:hanging="360"/>
      </w:pPr>
      <w:rPr>
        <w:rFonts w:ascii="Symbol" w:hAnsi="Symbol" w:hint="default"/>
      </w:rPr>
    </w:lvl>
    <w:lvl w:ilvl="7" w:tplc="04190003">
      <w:start w:val="1"/>
      <w:numFmt w:val="bullet"/>
      <w:lvlText w:val="o"/>
      <w:lvlJc w:val="left"/>
      <w:pPr>
        <w:ind w:left="6104" w:hanging="360"/>
      </w:pPr>
      <w:rPr>
        <w:rFonts w:ascii="Courier New" w:hAnsi="Courier New" w:cs="Times New Roman" w:hint="default"/>
      </w:rPr>
    </w:lvl>
    <w:lvl w:ilvl="8" w:tplc="04190005">
      <w:start w:val="1"/>
      <w:numFmt w:val="bullet"/>
      <w:lvlText w:val=""/>
      <w:lvlJc w:val="left"/>
      <w:pPr>
        <w:ind w:left="6824" w:hanging="360"/>
      </w:pPr>
      <w:rPr>
        <w:rFonts w:ascii="Wingdings" w:hAnsi="Wingdings" w:hint="default"/>
      </w:rPr>
    </w:lvl>
  </w:abstractNum>
  <w:abstractNum w:abstractNumId="15" w15:restartNumberingAfterBreak="0">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6D34EB5"/>
    <w:multiLevelType w:val="multilevel"/>
    <w:tmpl w:val="85220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2220E4"/>
    <w:multiLevelType w:val="multilevel"/>
    <w:tmpl w:val="26308D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AA0396"/>
    <w:multiLevelType w:val="hybridMultilevel"/>
    <w:tmpl w:val="AD2A96E2"/>
    <w:lvl w:ilvl="0" w:tplc="ADF04B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FB04DB1"/>
    <w:multiLevelType w:val="multilevel"/>
    <w:tmpl w:val="63A8BA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EA472D2"/>
    <w:multiLevelType w:val="hybridMultilevel"/>
    <w:tmpl w:val="2CD677D0"/>
    <w:lvl w:ilvl="0" w:tplc="3842C87E">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24"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63DD6038"/>
    <w:multiLevelType w:val="hybridMultilevel"/>
    <w:tmpl w:val="FC1AFC8A"/>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CF00473"/>
    <w:multiLevelType w:val="hybridMultilevel"/>
    <w:tmpl w:val="CCB280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706C3397"/>
    <w:multiLevelType w:val="hybridMultilevel"/>
    <w:tmpl w:val="EB9685EA"/>
    <w:lvl w:ilvl="0" w:tplc="04190001">
      <w:start w:val="1"/>
      <w:numFmt w:val="bullet"/>
      <w:lvlText w:val=""/>
      <w:lvlJc w:val="left"/>
      <w:pPr>
        <w:ind w:left="87" w:hanging="360"/>
      </w:pPr>
      <w:rPr>
        <w:rFonts w:ascii="Symbol" w:hAnsi="Symbol" w:hint="default"/>
      </w:rPr>
    </w:lvl>
    <w:lvl w:ilvl="1" w:tplc="E4DEA9D4">
      <w:start w:val="6"/>
      <w:numFmt w:val="bullet"/>
      <w:lvlText w:val="-"/>
      <w:lvlJc w:val="left"/>
      <w:pPr>
        <w:ind w:left="807" w:hanging="360"/>
      </w:pPr>
      <w:rPr>
        <w:rFonts w:ascii="Times New Roman" w:eastAsia="Times New Roman" w:hAnsi="Times New Roman" w:cs="Times New Roman" w:hint="default"/>
      </w:rPr>
    </w:lvl>
    <w:lvl w:ilvl="2" w:tplc="04190005">
      <w:start w:val="1"/>
      <w:numFmt w:val="bullet"/>
      <w:lvlText w:val=""/>
      <w:lvlJc w:val="left"/>
      <w:pPr>
        <w:ind w:left="1527" w:hanging="360"/>
      </w:pPr>
      <w:rPr>
        <w:rFonts w:ascii="Wingdings" w:hAnsi="Wingdings" w:hint="default"/>
      </w:rPr>
    </w:lvl>
    <w:lvl w:ilvl="3" w:tplc="04190001">
      <w:start w:val="1"/>
      <w:numFmt w:val="bullet"/>
      <w:lvlText w:val=""/>
      <w:lvlJc w:val="left"/>
      <w:pPr>
        <w:ind w:left="2247" w:hanging="360"/>
      </w:pPr>
      <w:rPr>
        <w:rFonts w:ascii="Symbol" w:hAnsi="Symbol" w:hint="default"/>
      </w:rPr>
    </w:lvl>
    <w:lvl w:ilvl="4" w:tplc="04190003">
      <w:start w:val="1"/>
      <w:numFmt w:val="bullet"/>
      <w:lvlText w:val="o"/>
      <w:lvlJc w:val="left"/>
      <w:pPr>
        <w:ind w:left="2967" w:hanging="360"/>
      </w:pPr>
      <w:rPr>
        <w:rFonts w:ascii="Courier New" w:hAnsi="Courier New" w:cs="Courier New" w:hint="default"/>
      </w:rPr>
    </w:lvl>
    <w:lvl w:ilvl="5" w:tplc="04190005">
      <w:start w:val="1"/>
      <w:numFmt w:val="bullet"/>
      <w:lvlText w:val=""/>
      <w:lvlJc w:val="left"/>
      <w:pPr>
        <w:ind w:left="3687" w:hanging="360"/>
      </w:pPr>
      <w:rPr>
        <w:rFonts w:ascii="Wingdings" w:hAnsi="Wingdings" w:hint="default"/>
      </w:rPr>
    </w:lvl>
    <w:lvl w:ilvl="6" w:tplc="04190001">
      <w:start w:val="1"/>
      <w:numFmt w:val="bullet"/>
      <w:lvlText w:val=""/>
      <w:lvlJc w:val="left"/>
      <w:pPr>
        <w:ind w:left="4407" w:hanging="360"/>
      </w:pPr>
      <w:rPr>
        <w:rFonts w:ascii="Symbol" w:hAnsi="Symbol" w:hint="default"/>
      </w:rPr>
    </w:lvl>
    <w:lvl w:ilvl="7" w:tplc="04190003">
      <w:start w:val="1"/>
      <w:numFmt w:val="bullet"/>
      <w:lvlText w:val="o"/>
      <w:lvlJc w:val="left"/>
      <w:pPr>
        <w:ind w:left="5127" w:hanging="360"/>
      </w:pPr>
      <w:rPr>
        <w:rFonts w:ascii="Courier New" w:hAnsi="Courier New" w:cs="Courier New" w:hint="default"/>
      </w:rPr>
    </w:lvl>
    <w:lvl w:ilvl="8" w:tplc="04190005">
      <w:start w:val="1"/>
      <w:numFmt w:val="bullet"/>
      <w:lvlText w:val=""/>
      <w:lvlJc w:val="left"/>
      <w:pPr>
        <w:ind w:left="5847" w:hanging="360"/>
      </w:pPr>
      <w:rPr>
        <w:rFonts w:ascii="Wingdings" w:hAnsi="Wingdings" w:hint="default"/>
      </w:rPr>
    </w:lvl>
  </w:abstractNum>
  <w:abstractNum w:abstractNumId="30" w15:restartNumberingAfterBreak="0">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753B1F80"/>
    <w:multiLevelType w:val="hybridMultilevel"/>
    <w:tmpl w:val="92AAF26A"/>
    <w:lvl w:ilvl="0" w:tplc="B808B808">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3" w15:restartNumberingAfterBreak="0">
    <w:nsid w:val="77362AE4"/>
    <w:multiLevelType w:val="hybridMultilevel"/>
    <w:tmpl w:val="788631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773A34E0"/>
    <w:multiLevelType w:val="multilevel"/>
    <w:tmpl w:val="41E0A0D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5" w15:restartNumberingAfterBreak="0">
    <w:nsid w:val="77F073B4"/>
    <w:multiLevelType w:val="hybridMultilevel"/>
    <w:tmpl w:val="7B74AB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79772F68"/>
    <w:multiLevelType w:val="multilevel"/>
    <w:tmpl w:val="584E1D8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7C6456B7"/>
    <w:multiLevelType w:val="hybridMultilevel"/>
    <w:tmpl w:val="4432B570"/>
    <w:lvl w:ilvl="0" w:tplc="3A3ED83E">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39" w15:restartNumberingAfterBreak="0">
    <w:nsid w:val="7F750C18"/>
    <w:multiLevelType w:val="hybridMultilevel"/>
    <w:tmpl w:val="423437A6"/>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34"/>
  </w:num>
  <w:num w:numId="3">
    <w:abstractNumId w:val="3"/>
  </w:num>
  <w:num w:numId="4">
    <w:abstractNumId w:val="26"/>
  </w:num>
  <w:num w:numId="5">
    <w:abstractNumId w:val="39"/>
  </w:num>
  <w:num w:numId="6">
    <w:abstractNumId w:val="23"/>
  </w:num>
  <w:num w:numId="7">
    <w:abstractNumId w:val="7"/>
  </w:num>
  <w:num w:numId="8">
    <w:abstractNumId w:val="30"/>
  </w:num>
  <w:num w:numId="9">
    <w:abstractNumId w:val="27"/>
  </w:num>
  <w:num w:numId="10">
    <w:abstractNumId w:val="0"/>
  </w:num>
  <w:num w:numId="11">
    <w:abstractNumId w:val="4"/>
  </w:num>
  <w:num w:numId="12">
    <w:abstractNumId w:val="18"/>
  </w:num>
  <w:num w:numId="13">
    <w:abstractNumId w:val="17"/>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8"/>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5"/>
    <w:lvlOverride w:ilvl="0">
      <w:startOverride w:val="1"/>
    </w:lvlOverride>
    <w:lvlOverride w:ilvl="1"/>
    <w:lvlOverride w:ilvl="2"/>
    <w:lvlOverride w:ilvl="3"/>
    <w:lvlOverride w:ilvl="4"/>
    <w:lvlOverride w:ilvl="5"/>
    <w:lvlOverride w:ilvl="6"/>
    <w:lvlOverride w:ilvl="7"/>
    <w:lvlOverride w:ilvl="8"/>
  </w:num>
  <w:num w:numId="18">
    <w:abstractNumId w:val="2"/>
    <w:lvlOverride w:ilvl="0">
      <w:startOverride w:val="2"/>
    </w:lvlOverride>
    <w:lvlOverride w:ilvl="1"/>
    <w:lvlOverride w:ilvl="2"/>
    <w:lvlOverride w:ilvl="3"/>
    <w:lvlOverride w:ilvl="4"/>
    <w:lvlOverride w:ilvl="5"/>
    <w:lvlOverride w:ilvl="6"/>
    <w:lvlOverride w:ilvl="7"/>
    <w:lvlOverride w:ilvl="8"/>
  </w:num>
  <w:num w:numId="19">
    <w:abstractNumId w:val="31"/>
    <w:lvlOverride w:ilvl="0">
      <w:startOverride w:val="1"/>
    </w:lvlOverride>
    <w:lvlOverride w:ilvl="1"/>
    <w:lvlOverride w:ilvl="2"/>
    <w:lvlOverride w:ilvl="3"/>
    <w:lvlOverride w:ilvl="4"/>
    <w:lvlOverride w:ilvl="5"/>
    <w:lvlOverride w:ilvl="6"/>
    <w:lvlOverride w:ilvl="7"/>
    <w:lvlOverride w:ilvl="8"/>
  </w:num>
  <w:num w:numId="20">
    <w:abstractNumId w:val="24"/>
    <w:lvlOverride w:ilvl="0">
      <w:startOverride w:val="1"/>
    </w:lvlOverride>
    <w:lvlOverride w:ilvl="1"/>
    <w:lvlOverride w:ilvl="2"/>
    <w:lvlOverride w:ilvl="3"/>
    <w:lvlOverride w:ilvl="4"/>
    <w:lvlOverride w:ilvl="5"/>
    <w:lvlOverride w:ilvl="6"/>
    <w:lvlOverride w:ilvl="7"/>
    <w:lvlOverride w:ilvl="8"/>
  </w:num>
  <w:num w:numId="21">
    <w:abstractNumId w:val="25"/>
    <w:lvlOverride w:ilvl="0">
      <w:startOverride w:val="1"/>
    </w:lvlOverride>
    <w:lvlOverride w:ilvl="1"/>
    <w:lvlOverride w:ilvl="2"/>
    <w:lvlOverride w:ilvl="3"/>
    <w:lvlOverride w:ilvl="4"/>
    <w:lvlOverride w:ilvl="5"/>
    <w:lvlOverride w:ilvl="6"/>
    <w:lvlOverride w:ilvl="7"/>
    <w:lvlOverride w:ilvl="8"/>
  </w:num>
  <w:num w:numId="22">
    <w:abstractNumId w:val="8"/>
    <w:lvlOverride w:ilvl="0">
      <w:startOverride w:val="1"/>
    </w:lvlOverride>
    <w:lvlOverride w:ilvl="1"/>
    <w:lvlOverride w:ilvl="2"/>
    <w:lvlOverride w:ilvl="3"/>
    <w:lvlOverride w:ilvl="4"/>
    <w:lvlOverride w:ilvl="5"/>
    <w:lvlOverride w:ilvl="6"/>
    <w:lvlOverride w:ilvl="7"/>
    <w:lvlOverride w:ilvl="8"/>
  </w:num>
  <w:num w:numId="23">
    <w:abstractNumId w:val="37"/>
    <w:lvlOverride w:ilvl="0">
      <w:startOverride w:val="1"/>
    </w:lvlOverride>
    <w:lvlOverride w:ilvl="1"/>
    <w:lvlOverride w:ilvl="2"/>
    <w:lvlOverride w:ilvl="3"/>
    <w:lvlOverride w:ilvl="4"/>
    <w:lvlOverride w:ilvl="5"/>
    <w:lvlOverride w:ilvl="6"/>
    <w:lvlOverride w:ilvl="7"/>
    <w:lvlOverride w:ilvl="8"/>
  </w:num>
  <w:num w:numId="24">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10"/>
  </w:num>
  <w:num w:numId="36">
    <w:abstractNumId w:val="9"/>
  </w:num>
  <w:num w:numId="37">
    <w:abstractNumId w:val="20"/>
  </w:num>
  <w:num w:numId="38">
    <w:abstractNumId w:val="22"/>
  </w:num>
  <w:num w:numId="39">
    <w:abstractNumId w:val="1"/>
  </w:num>
  <w:num w:numId="40">
    <w:abstractNumId w:val="21"/>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9E6"/>
    <w:rsid w:val="00003D5A"/>
    <w:rsid w:val="0000702A"/>
    <w:rsid w:val="000139A9"/>
    <w:rsid w:val="00027196"/>
    <w:rsid w:val="0003187F"/>
    <w:rsid w:val="00033CA1"/>
    <w:rsid w:val="000C1E07"/>
    <w:rsid w:val="000C3AF4"/>
    <w:rsid w:val="000C66B3"/>
    <w:rsid w:val="000D527B"/>
    <w:rsid w:val="0012713D"/>
    <w:rsid w:val="00132DAB"/>
    <w:rsid w:val="00155FDA"/>
    <w:rsid w:val="0017461E"/>
    <w:rsid w:val="00177236"/>
    <w:rsid w:val="0018357D"/>
    <w:rsid w:val="00193CAD"/>
    <w:rsid w:val="001D4B76"/>
    <w:rsid w:val="00200A60"/>
    <w:rsid w:val="00204821"/>
    <w:rsid w:val="002049E6"/>
    <w:rsid w:val="00207130"/>
    <w:rsid w:val="002268F7"/>
    <w:rsid w:val="00234E66"/>
    <w:rsid w:val="0025015D"/>
    <w:rsid w:val="00256A60"/>
    <w:rsid w:val="00277053"/>
    <w:rsid w:val="002831AB"/>
    <w:rsid w:val="002A6B34"/>
    <w:rsid w:val="002A76AB"/>
    <w:rsid w:val="002A7E56"/>
    <w:rsid w:val="002B6766"/>
    <w:rsid w:val="002B708D"/>
    <w:rsid w:val="002C0CCF"/>
    <w:rsid w:val="002C79A1"/>
    <w:rsid w:val="002C7BE2"/>
    <w:rsid w:val="002F002D"/>
    <w:rsid w:val="003037E6"/>
    <w:rsid w:val="003112B1"/>
    <w:rsid w:val="00340E4C"/>
    <w:rsid w:val="00347006"/>
    <w:rsid w:val="00350F58"/>
    <w:rsid w:val="003525F2"/>
    <w:rsid w:val="003655FA"/>
    <w:rsid w:val="00381D5E"/>
    <w:rsid w:val="00385120"/>
    <w:rsid w:val="003B5C2F"/>
    <w:rsid w:val="003C5DA8"/>
    <w:rsid w:val="003E1577"/>
    <w:rsid w:val="003F011D"/>
    <w:rsid w:val="003F026F"/>
    <w:rsid w:val="00406012"/>
    <w:rsid w:val="00407997"/>
    <w:rsid w:val="00413941"/>
    <w:rsid w:val="00421163"/>
    <w:rsid w:val="00423BE0"/>
    <w:rsid w:val="00434531"/>
    <w:rsid w:val="00437773"/>
    <w:rsid w:val="00447B56"/>
    <w:rsid w:val="004539CD"/>
    <w:rsid w:val="004E60EA"/>
    <w:rsid w:val="005073E7"/>
    <w:rsid w:val="00516453"/>
    <w:rsid w:val="00520B88"/>
    <w:rsid w:val="00552EC6"/>
    <w:rsid w:val="005816E7"/>
    <w:rsid w:val="00582E7C"/>
    <w:rsid w:val="005A6324"/>
    <w:rsid w:val="005C5C83"/>
    <w:rsid w:val="005C69B1"/>
    <w:rsid w:val="005D52BE"/>
    <w:rsid w:val="006023EF"/>
    <w:rsid w:val="006136D3"/>
    <w:rsid w:val="006244A6"/>
    <w:rsid w:val="00624829"/>
    <w:rsid w:val="0063538A"/>
    <w:rsid w:val="00636B9B"/>
    <w:rsid w:val="006509CB"/>
    <w:rsid w:val="006B7888"/>
    <w:rsid w:val="006C47AE"/>
    <w:rsid w:val="006E36DD"/>
    <w:rsid w:val="00704429"/>
    <w:rsid w:val="0071158E"/>
    <w:rsid w:val="00731372"/>
    <w:rsid w:val="00770A13"/>
    <w:rsid w:val="00783BE1"/>
    <w:rsid w:val="00785963"/>
    <w:rsid w:val="007875FC"/>
    <w:rsid w:val="007A1E8D"/>
    <w:rsid w:val="007A7D25"/>
    <w:rsid w:val="007D0EAD"/>
    <w:rsid w:val="007F175F"/>
    <w:rsid w:val="00801F9F"/>
    <w:rsid w:val="00840708"/>
    <w:rsid w:val="00845A9B"/>
    <w:rsid w:val="0084687F"/>
    <w:rsid w:val="008615F5"/>
    <w:rsid w:val="008A0E71"/>
    <w:rsid w:val="008A1453"/>
    <w:rsid w:val="008A5995"/>
    <w:rsid w:val="008D5DD4"/>
    <w:rsid w:val="008F39AA"/>
    <w:rsid w:val="00902624"/>
    <w:rsid w:val="0092420D"/>
    <w:rsid w:val="00934714"/>
    <w:rsid w:val="00945E25"/>
    <w:rsid w:val="009476A5"/>
    <w:rsid w:val="00956A72"/>
    <w:rsid w:val="009675E8"/>
    <w:rsid w:val="00971A24"/>
    <w:rsid w:val="009A7494"/>
    <w:rsid w:val="009C54B2"/>
    <w:rsid w:val="009E0845"/>
    <w:rsid w:val="009F1B1A"/>
    <w:rsid w:val="00A011FF"/>
    <w:rsid w:val="00A0522D"/>
    <w:rsid w:val="00A20A1C"/>
    <w:rsid w:val="00A3118F"/>
    <w:rsid w:val="00A74E6A"/>
    <w:rsid w:val="00A873F2"/>
    <w:rsid w:val="00A94EC0"/>
    <w:rsid w:val="00AA3A26"/>
    <w:rsid w:val="00AB3B2F"/>
    <w:rsid w:val="00AB43A3"/>
    <w:rsid w:val="00AC06D9"/>
    <w:rsid w:val="00AD46AB"/>
    <w:rsid w:val="00B03BAB"/>
    <w:rsid w:val="00B07155"/>
    <w:rsid w:val="00B32E41"/>
    <w:rsid w:val="00BB0D77"/>
    <w:rsid w:val="00BC4044"/>
    <w:rsid w:val="00BC6D01"/>
    <w:rsid w:val="00BE3C12"/>
    <w:rsid w:val="00C1601A"/>
    <w:rsid w:val="00C32A93"/>
    <w:rsid w:val="00C53A2D"/>
    <w:rsid w:val="00C63316"/>
    <w:rsid w:val="00C8018D"/>
    <w:rsid w:val="00C8481C"/>
    <w:rsid w:val="00C8678D"/>
    <w:rsid w:val="00C87410"/>
    <w:rsid w:val="00C87F18"/>
    <w:rsid w:val="00C900F8"/>
    <w:rsid w:val="00CC6BF8"/>
    <w:rsid w:val="00CD322A"/>
    <w:rsid w:val="00CD4215"/>
    <w:rsid w:val="00CE478E"/>
    <w:rsid w:val="00D20F5C"/>
    <w:rsid w:val="00D2556A"/>
    <w:rsid w:val="00D26715"/>
    <w:rsid w:val="00D2796B"/>
    <w:rsid w:val="00D317B0"/>
    <w:rsid w:val="00D85D98"/>
    <w:rsid w:val="00DA1813"/>
    <w:rsid w:val="00DD1F99"/>
    <w:rsid w:val="00E134EC"/>
    <w:rsid w:val="00E1632D"/>
    <w:rsid w:val="00E4046D"/>
    <w:rsid w:val="00E40AE0"/>
    <w:rsid w:val="00E62BBF"/>
    <w:rsid w:val="00E730DE"/>
    <w:rsid w:val="00E803F9"/>
    <w:rsid w:val="00E811A5"/>
    <w:rsid w:val="00E94AC1"/>
    <w:rsid w:val="00EA1E05"/>
    <w:rsid w:val="00EA48EC"/>
    <w:rsid w:val="00F07F7D"/>
    <w:rsid w:val="00F63D7E"/>
    <w:rsid w:val="00F64FB3"/>
    <w:rsid w:val="00F76E2B"/>
    <w:rsid w:val="00F77454"/>
    <w:rsid w:val="00F778E9"/>
    <w:rsid w:val="00F81EF7"/>
    <w:rsid w:val="00F920BB"/>
    <w:rsid w:val="00FA269A"/>
    <w:rsid w:val="00FE5A94"/>
    <w:rsid w:val="00FF1F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89EA4"/>
  <w15:docId w15:val="{EC927650-091F-4275-9911-C25E8F48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left w:w="108"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Заголовок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rvps2">
    <w:name w:val="rvps2"/>
    <w:basedOn w:val="a"/>
    <w:rsid w:val="006136D3"/>
    <w:pPr>
      <w:spacing w:before="100" w:beforeAutospacing="1" w:after="100" w:afterAutospacing="1"/>
    </w:pPr>
    <w:rPr>
      <w:rFonts w:ascii="Times New Roman" w:eastAsia="Times New Roman" w:hAnsi="Times New Roman" w:cs="Times New Roman"/>
      <w:sz w:val="24"/>
      <w:szCs w:val="24"/>
      <w:lang w:val="ru-RU" w:eastAsia="ru-RU"/>
    </w:rPr>
  </w:style>
  <w:style w:type="table" w:styleId="af5">
    <w:name w:val="Table Grid"/>
    <w:basedOn w:val="a1"/>
    <w:uiPriority w:val="39"/>
    <w:rsid w:val="00447B5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annotation text"/>
    <w:basedOn w:val="a"/>
    <w:link w:val="af7"/>
    <w:rsid w:val="003E1577"/>
    <w:rPr>
      <w:rFonts w:ascii="Times New Roman" w:eastAsia="Times New Roman" w:hAnsi="Times New Roman" w:cs="Times New Roman"/>
      <w:lang w:val="ru-RU" w:eastAsia="ru-RU"/>
    </w:rPr>
  </w:style>
  <w:style w:type="character" w:customStyle="1" w:styleId="af7">
    <w:name w:val="Текст примечания Знак"/>
    <w:basedOn w:val="a0"/>
    <w:link w:val="af6"/>
    <w:rsid w:val="003E1577"/>
    <w:rPr>
      <w:rFonts w:ascii="Times New Roman" w:eastAsia="Times New Roman" w:hAnsi="Times New Roman" w:cs="Times New Roman"/>
      <w:lang w:val="ru-RU" w:eastAsia="ru-RU"/>
    </w:rPr>
  </w:style>
  <w:style w:type="paragraph" w:customStyle="1" w:styleId="LO-normal">
    <w:name w:val="LO-normal"/>
    <w:rsid w:val="003E1577"/>
    <w:pPr>
      <w:spacing w:line="276" w:lineRule="auto"/>
    </w:pPr>
    <w:rPr>
      <w:rFonts w:ascii="Arial" w:eastAsia="Times New Roman" w:hAnsi="Arial" w:cs="Arial"/>
      <w:color w:val="000000"/>
      <w:sz w:val="22"/>
      <w:szCs w:val="22"/>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0995">
      <w:bodyDiv w:val="1"/>
      <w:marLeft w:val="0"/>
      <w:marRight w:val="0"/>
      <w:marTop w:val="0"/>
      <w:marBottom w:val="0"/>
      <w:divBdr>
        <w:top w:val="none" w:sz="0" w:space="0" w:color="auto"/>
        <w:left w:val="none" w:sz="0" w:space="0" w:color="auto"/>
        <w:bottom w:val="none" w:sz="0" w:space="0" w:color="auto"/>
        <w:right w:val="none" w:sz="0" w:space="0" w:color="auto"/>
      </w:divBdr>
    </w:div>
    <w:div w:id="103500497">
      <w:bodyDiv w:val="1"/>
      <w:marLeft w:val="0"/>
      <w:marRight w:val="0"/>
      <w:marTop w:val="0"/>
      <w:marBottom w:val="0"/>
      <w:divBdr>
        <w:top w:val="none" w:sz="0" w:space="0" w:color="auto"/>
        <w:left w:val="none" w:sz="0" w:space="0" w:color="auto"/>
        <w:bottom w:val="none" w:sz="0" w:space="0" w:color="auto"/>
        <w:right w:val="none" w:sz="0" w:space="0" w:color="auto"/>
      </w:divBdr>
    </w:div>
    <w:div w:id="396246267">
      <w:bodyDiv w:val="1"/>
      <w:marLeft w:val="0"/>
      <w:marRight w:val="0"/>
      <w:marTop w:val="0"/>
      <w:marBottom w:val="0"/>
      <w:divBdr>
        <w:top w:val="none" w:sz="0" w:space="0" w:color="auto"/>
        <w:left w:val="none" w:sz="0" w:space="0" w:color="auto"/>
        <w:bottom w:val="none" w:sz="0" w:space="0" w:color="auto"/>
        <w:right w:val="none" w:sz="0" w:space="0" w:color="auto"/>
      </w:divBdr>
    </w:div>
    <w:div w:id="453715741">
      <w:bodyDiv w:val="1"/>
      <w:marLeft w:val="0"/>
      <w:marRight w:val="0"/>
      <w:marTop w:val="0"/>
      <w:marBottom w:val="0"/>
      <w:divBdr>
        <w:top w:val="none" w:sz="0" w:space="0" w:color="auto"/>
        <w:left w:val="none" w:sz="0" w:space="0" w:color="auto"/>
        <w:bottom w:val="none" w:sz="0" w:space="0" w:color="auto"/>
        <w:right w:val="none" w:sz="0" w:space="0" w:color="auto"/>
      </w:divBdr>
    </w:div>
    <w:div w:id="646712311">
      <w:bodyDiv w:val="1"/>
      <w:marLeft w:val="0"/>
      <w:marRight w:val="0"/>
      <w:marTop w:val="0"/>
      <w:marBottom w:val="0"/>
      <w:divBdr>
        <w:top w:val="none" w:sz="0" w:space="0" w:color="auto"/>
        <w:left w:val="none" w:sz="0" w:space="0" w:color="auto"/>
        <w:bottom w:val="none" w:sz="0" w:space="0" w:color="auto"/>
        <w:right w:val="none" w:sz="0" w:space="0" w:color="auto"/>
      </w:divBdr>
    </w:div>
    <w:div w:id="900404888">
      <w:bodyDiv w:val="1"/>
      <w:marLeft w:val="0"/>
      <w:marRight w:val="0"/>
      <w:marTop w:val="0"/>
      <w:marBottom w:val="0"/>
      <w:divBdr>
        <w:top w:val="none" w:sz="0" w:space="0" w:color="auto"/>
        <w:left w:val="none" w:sz="0" w:space="0" w:color="auto"/>
        <w:bottom w:val="none" w:sz="0" w:space="0" w:color="auto"/>
        <w:right w:val="none" w:sz="0" w:space="0" w:color="auto"/>
      </w:divBdr>
    </w:div>
    <w:div w:id="1012802182">
      <w:bodyDiv w:val="1"/>
      <w:marLeft w:val="0"/>
      <w:marRight w:val="0"/>
      <w:marTop w:val="0"/>
      <w:marBottom w:val="0"/>
      <w:divBdr>
        <w:top w:val="none" w:sz="0" w:space="0" w:color="auto"/>
        <w:left w:val="none" w:sz="0" w:space="0" w:color="auto"/>
        <w:bottom w:val="none" w:sz="0" w:space="0" w:color="auto"/>
        <w:right w:val="none" w:sz="0" w:space="0" w:color="auto"/>
      </w:divBdr>
    </w:div>
    <w:div w:id="1192062708">
      <w:bodyDiv w:val="1"/>
      <w:marLeft w:val="0"/>
      <w:marRight w:val="0"/>
      <w:marTop w:val="0"/>
      <w:marBottom w:val="0"/>
      <w:divBdr>
        <w:top w:val="none" w:sz="0" w:space="0" w:color="auto"/>
        <w:left w:val="none" w:sz="0" w:space="0" w:color="auto"/>
        <w:bottom w:val="none" w:sz="0" w:space="0" w:color="auto"/>
        <w:right w:val="none" w:sz="0" w:space="0" w:color="auto"/>
      </w:divBdr>
    </w:div>
    <w:div w:id="1521166585">
      <w:bodyDiv w:val="1"/>
      <w:marLeft w:val="0"/>
      <w:marRight w:val="0"/>
      <w:marTop w:val="0"/>
      <w:marBottom w:val="0"/>
      <w:divBdr>
        <w:top w:val="none" w:sz="0" w:space="0" w:color="auto"/>
        <w:left w:val="none" w:sz="0" w:space="0" w:color="auto"/>
        <w:bottom w:val="none" w:sz="0" w:space="0" w:color="auto"/>
        <w:right w:val="none" w:sz="0" w:space="0" w:color="auto"/>
      </w:divBdr>
    </w:div>
    <w:div w:id="1587689978">
      <w:bodyDiv w:val="1"/>
      <w:marLeft w:val="0"/>
      <w:marRight w:val="0"/>
      <w:marTop w:val="0"/>
      <w:marBottom w:val="0"/>
      <w:divBdr>
        <w:top w:val="none" w:sz="0" w:space="0" w:color="auto"/>
        <w:left w:val="none" w:sz="0" w:space="0" w:color="auto"/>
        <w:bottom w:val="none" w:sz="0" w:space="0" w:color="auto"/>
        <w:right w:val="none" w:sz="0" w:space="0" w:color="auto"/>
      </w:divBdr>
    </w:div>
    <w:div w:id="1599485560">
      <w:bodyDiv w:val="1"/>
      <w:marLeft w:val="0"/>
      <w:marRight w:val="0"/>
      <w:marTop w:val="0"/>
      <w:marBottom w:val="0"/>
      <w:divBdr>
        <w:top w:val="none" w:sz="0" w:space="0" w:color="auto"/>
        <w:left w:val="none" w:sz="0" w:space="0" w:color="auto"/>
        <w:bottom w:val="none" w:sz="0" w:space="0" w:color="auto"/>
        <w:right w:val="none" w:sz="0" w:space="0" w:color="auto"/>
      </w:divBdr>
    </w:div>
    <w:div w:id="1670017465">
      <w:bodyDiv w:val="1"/>
      <w:marLeft w:val="0"/>
      <w:marRight w:val="0"/>
      <w:marTop w:val="0"/>
      <w:marBottom w:val="0"/>
      <w:divBdr>
        <w:top w:val="none" w:sz="0" w:space="0" w:color="auto"/>
        <w:left w:val="none" w:sz="0" w:space="0" w:color="auto"/>
        <w:bottom w:val="none" w:sz="0" w:space="0" w:color="auto"/>
        <w:right w:val="none" w:sz="0" w:space="0" w:color="auto"/>
      </w:divBdr>
    </w:div>
    <w:div w:id="1988052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ng.org.ua/edr/uk/search?q=%D0%A3%D0%BA%D1%80%D0%B0%D1%97%D0%BD%D0%B0%2C%2044700%2C%20%D0%92%D0%BE%D0%BB%D0%B8%D0%BD%D1%81%D1%8C%D0%BA%D0%B0%20%D0%BE%D0%B1%D0%BB.%2C%20%D0%BC%D1%96%D1%81%D1%82%D0%BE%20%D0%92%D0%BE%D0%BB%D0%BE%D0%B4%D0%B8%D0%BC%D0%B8%D1%80-%D0%92%D0%BE%D0%BB%D0%B8%D0%BD%D1%81%D1%8C%D0%BA%D0%B8%D0%B9%2C%20%D0%92%D0%A3%D0%9B%D0%98%D0%A6%D0%AF%20%D0%9A%D0%9E%D0%9F%D0%95%D0%A0%D0%9D%D0%86%D0%9A%D0%90%2C%20%D0%B1%D1%83%D0%B4%D0%B8%D0%BD%D0%BE%D0%BA%202&amp;is_addr=tru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hyperlink" Target="https://vytiah.mvs.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ing.org.ua/edr/uk/search?q=%D0%A3%D0%BA%D1%80%D0%B0%D1%97%D0%BD%D0%B0%2C%2044700%2C%20%D0%92%D0%BE%D0%BB%D0%B8%D0%BD%D1%81%D1%8C%D0%BA%D0%B0%20%D0%BE%D0%B1%D0%BB.%2C%20%D0%BC%D1%96%D1%81%D1%82%D0%BE%20%D0%92%D0%BE%D0%BB%D0%BE%D0%B4%D0%B8%D0%BC%D0%B8%D1%80-%D0%92%D0%BE%D0%BB%D0%B8%D0%BD%D1%81%D1%8C%D0%BA%D0%B8%D0%B9%2C%20%D0%92%D0%A3%D0%9B%D0%98%D0%A6%D0%AF%20%D0%9A%D0%9E%D0%9F%D0%95%D0%A0%D0%9D%D0%86%D0%9A%D0%90%2C%20%D0%B1%D1%83%D0%B4%D0%B8%D0%BD%D0%BE%D0%BA%202&amp;is_addr=true" TargetMode="External"/><Relationship Id="rId4" Type="http://schemas.openxmlformats.org/officeDocument/2006/relationships/webSettings" Target="webSettings.xml"/><Relationship Id="rId9" Type="http://schemas.openxmlformats.org/officeDocument/2006/relationships/hyperlink" Target="mailto:dprch10.klm@ukr.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27</Pages>
  <Words>39488</Words>
  <Characters>22509</Characters>
  <Application>Microsoft Office Word</Application>
  <DocSecurity>0</DocSecurity>
  <Lines>187</Lines>
  <Paragraphs>123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2022-11-16T09:48:00Z</dcterms:created>
  <dcterms:modified xsi:type="dcterms:W3CDTF">2022-11-16T14:08:00Z</dcterms:modified>
</cp:coreProperties>
</file>