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9E576D" w:rsidRDefault="008C3AA4" w:rsidP="008C3AA4">
      <w:pPr>
        <w:jc w:val="right"/>
        <w:rPr>
          <w:b/>
          <w:iCs/>
          <w:sz w:val="24"/>
          <w:szCs w:val="24"/>
          <w:shd w:val="clear" w:color="auto" w:fill="FFFFFF"/>
          <w:lang w:val="uk-UA" w:eastAsia="ru-RU"/>
        </w:rPr>
      </w:pPr>
      <w:r w:rsidRPr="009E576D">
        <w:rPr>
          <w:b/>
          <w:iCs/>
          <w:sz w:val="24"/>
          <w:szCs w:val="24"/>
          <w:shd w:val="clear" w:color="auto" w:fill="FFFFFF"/>
          <w:lang w:val="uk-UA" w:eastAsia="ru-RU"/>
        </w:rPr>
        <w:t>Додаток№</w:t>
      </w:r>
      <w:r w:rsidR="006E4411" w:rsidRPr="009E576D">
        <w:rPr>
          <w:b/>
          <w:iCs/>
          <w:sz w:val="24"/>
          <w:szCs w:val="24"/>
          <w:shd w:val="clear" w:color="auto" w:fill="FFFFFF"/>
          <w:lang w:val="uk-UA" w:eastAsia="ru-RU"/>
        </w:rPr>
        <w:t>2</w:t>
      </w:r>
    </w:p>
    <w:p w14:paraId="5EAB8C14" w14:textId="76DFED6B" w:rsidR="006E4411" w:rsidRPr="009E576D" w:rsidRDefault="006E4411" w:rsidP="006E4411">
      <w:pPr>
        <w:widowControl/>
        <w:spacing w:line="276" w:lineRule="auto"/>
        <w:ind w:firstLine="284"/>
        <w:jc w:val="right"/>
        <w:rPr>
          <w:rFonts w:eastAsia="Calibri"/>
          <w:b/>
          <w:color w:val="auto"/>
          <w:kern w:val="0"/>
          <w:sz w:val="24"/>
          <w:szCs w:val="24"/>
          <w:lang w:val="uk-UA" w:eastAsia="ru-RU"/>
        </w:rPr>
      </w:pPr>
      <w:r w:rsidRPr="009E576D">
        <w:rPr>
          <w:rFonts w:eastAsia="Calibri"/>
          <w:b/>
          <w:color w:val="auto"/>
          <w:kern w:val="0"/>
          <w:sz w:val="24"/>
          <w:szCs w:val="24"/>
          <w:lang w:val="uk-UA" w:eastAsia="ru-RU"/>
        </w:rPr>
        <w:t>до тендерної документації</w:t>
      </w:r>
    </w:p>
    <w:p w14:paraId="07A4103F" w14:textId="66F85FAC" w:rsidR="00101D9F" w:rsidRPr="009E576D" w:rsidRDefault="00101D9F" w:rsidP="00FA57C8">
      <w:pPr>
        <w:widowControl/>
        <w:ind w:firstLine="284"/>
        <w:jc w:val="center"/>
        <w:rPr>
          <w:rFonts w:eastAsia="Calibri"/>
          <w:b/>
          <w:color w:val="auto"/>
          <w:kern w:val="0"/>
          <w:sz w:val="24"/>
          <w:szCs w:val="24"/>
          <w:lang w:val="uk-UA" w:eastAsia="ru-RU"/>
        </w:rPr>
      </w:pPr>
      <w:r w:rsidRPr="009E576D">
        <w:rPr>
          <w:rFonts w:eastAsia="Calibri"/>
          <w:b/>
          <w:color w:val="auto"/>
          <w:kern w:val="0"/>
          <w:sz w:val="24"/>
          <w:szCs w:val="24"/>
          <w:lang w:val="uk-UA" w:eastAsia="ru-RU"/>
        </w:rPr>
        <w:t>Технічна специфікація</w:t>
      </w:r>
    </w:p>
    <w:p w14:paraId="6D8EBFFA" w14:textId="215E0FAF" w:rsidR="00DB2CE5" w:rsidRPr="009E576D" w:rsidRDefault="002462AB" w:rsidP="00C82520">
      <w:pPr>
        <w:jc w:val="center"/>
        <w:rPr>
          <w:rFonts w:eastAsia="Calibri"/>
          <w:b/>
          <w:color w:val="auto"/>
          <w:kern w:val="0"/>
          <w:sz w:val="24"/>
          <w:szCs w:val="24"/>
          <w:lang w:val="uk-UA" w:eastAsia="ru-RU"/>
        </w:rPr>
      </w:pPr>
      <w:r w:rsidRPr="009E576D">
        <w:rPr>
          <w:rFonts w:eastAsia="Calibri"/>
          <w:b/>
          <w:color w:val="auto"/>
          <w:kern w:val="0"/>
          <w:sz w:val="24"/>
          <w:szCs w:val="24"/>
          <w:lang w:val="uk-UA" w:eastAsia="ru-RU"/>
        </w:rPr>
        <w:t xml:space="preserve">(Інформація про необхідні технічні, якісні та кількісні характеристики предмета закупівлі) </w:t>
      </w:r>
    </w:p>
    <w:p w14:paraId="308C68BE" w14:textId="77777777" w:rsidR="00CB6B73" w:rsidRPr="009E576D" w:rsidRDefault="00CB6B73" w:rsidP="00C82520">
      <w:pPr>
        <w:jc w:val="center"/>
        <w:rPr>
          <w:rFonts w:eastAsia="Calibri"/>
          <w:b/>
          <w:color w:val="auto"/>
          <w:kern w:val="0"/>
          <w:sz w:val="24"/>
          <w:szCs w:val="24"/>
          <w:lang w:val="uk-UA" w:eastAsia="ru-RU"/>
        </w:rPr>
      </w:pPr>
    </w:p>
    <w:p w14:paraId="63146549" w14:textId="1C7FEE12" w:rsidR="00244BE8" w:rsidRPr="009E576D" w:rsidRDefault="00CB6B73" w:rsidP="00C82520">
      <w:pPr>
        <w:jc w:val="center"/>
        <w:rPr>
          <w:b/>
          <w:bCs/>
          <w:i/>
          <w:sz w:val="24"/>
          <w:szCs w:val="24"/>
          <w:lang w:val="uk-UA"/>
        </w:rPr>
      </w:pPr>
      <w:r w:rsidRPr="009E576D">
        <w:rPr>
          <w:b/>
          <w:bCs/>
          <w:i/>
          <w:sz w:val="24"/>
          <w:szCs w:val="24"/>
          <w:lang w:val="uk-UA"/>
        </w:rPr>
        <w:t>Об’єми робіт</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0C50765C" w14:textId="77777777" w:rsidTr="002A28B2">
        <w:trPr>
          <w:jc w:val="center"/>
        </w:trPr>
        <w:tc>
          <w:tcPr>
            <w:tcW w:w="567" w:type="dxa"/>
            <w:tcBorders>
              <w:top w:val="single" w:sz="12" w:space="0" w:color="auto"/>
              <w:left w:val="single" w:sz="12" w:space="0" w:color="auto"/>
              <w:bottom w:val="nil"/>
              <w:right w:val="single" w:sz="4" w:space="0" w:color="auto"/>
            </w:tcBorders>
            <w:vAlign w:val="center"/>
          </w:tcPr>
          <w:p w14:paraId="2B607E12" w14:textId="77777777" w:rsidR="00187D19" w:rsidRDefault="00187D19" w:rsidP="002A28B2">
            <w:pPr>
              <w:keepLines/>
              <w:autoSpaceDE w:val="0"/>
              <w:autoSpaceDN w:val="0"/>
              <w:jc w:val="center"/>
              <w:rPr>
                <w:rFonts w:ascii="Arial" w:hAnsi="Arial" w:cs="Arial"/>
                <w:spacing w:val="-3"/>
                <w:sz w:val="20"/>
                <w:lang w:val="uk-UA"/>
              </w:rPr>
            </w:pPr>
            <w:r>
              <w:rPr>
                <w:rFonts w:ascii="Arial" w:hAnsi="Arial" w:cs="Arial"/>
                <w:spacing w:val="-3"/>
                <w:sz w:val="20"/>
                <w:lang w:val="uk-UA"/>
              </w:rPr>
              <w:t>№</w:t>
            </w:r>
          </w:p>
          <w:p w14:paraId="2FD13DE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п/п</w:t>
            </w:r>
          </w:p>
        </w:tc>
        <w:tc>
          <w:tcPr>
            <w:tcW w:w="5387" w:type="dxa"/>
            <w:tcBorders>
              <w:top w:val="single" w:sz="12" w:space="0" w:color="auto"/>
              <w:left w:val="nil"/>
              <w:bottom w:val="nil"/>
              <w:right w:val="nil"/>
            </w:tcBorders>
            <w:vAlign w:val="center"/>
          </w:tcPr>
          <w:p w14:paraId="09416838" w14:textId="77777777" w:rsidR="00187D19" w:rsidRDefault="00187D19" w:rsidP="002A28B2">
            <w:pPr>
              <w:keepLines/>
              <w:autoSpaceDE w:val="0"/>
              <w:autoSpaceDN w:val="0"/>
              <w:jc w:val="center"/>
              <w:rPr>
                <w:rFonts w:ascii="Arial" w:hAnsi="Arial" w:cs="Arial"/>
                <w:spacing w:val="-3"/>
                <w:sz w:val="20"/>
                <w:lang w:val="uk-UA"/>
              </w:rPr>
            </w:pPr>
          </w:p>
          <w:p w14:paraId="2D47EBE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3B311824" w14:textId="77777777" w:rsidR="00187D19" w:rsidRDefault="00187D19" w:rsidP="002A28B2">
            <w:pPr>
              <w:keepLines/>
              <w:autoSpaceDE w:val="0"/>
              <w:autoSpaceDN w:val="0"/>
              <w:jc w:val="center"/>
              <w:rPr>
                <w:rFonts w:ascii="Arial" w:hAnsi="Arial" w:cs="Arial"/>
                <w:spacing w:val="-3"/>
                <w:sz w:val="20"/>
                <w:lang w:val="uk-UA"/>
              </w:rPr>
            </w:pPr>
            <w:r>
              <w:rPr>
                <w:rFonts w:ascii="Arial" w:hAnsi="Arial" w:cs="Arial"/>
                <w:spacing w:val="-3"/>
                <w:sz w:val="20"/>
                <w:lang w:val="uk-UA"/>
              </w:rPr>
              <w:t>Одиниця</w:t>
            </w:r>
          </w:p>
          <w:p w14:paraId="6577EB2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44851B5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176F98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Примітка</w:t>
            </w:r>
          </w:p>
        </w:tc>
      </w:tr>
      <w:tr w:rsidR="00187D19" w14:paraId="15DA06C9" w14:textId="77777777" w:rsidTr="002A28B2">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5D95CA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w:t>
            </w:r>
          </w:p>
        </w:tc>
        <w:tc>
          <w:tcPr>
            <w:tcW w:w="5387" w:type="dxa"/>
            <w:tcBorders>
              <w:top w:val="single" w:sz="4" w:space="0" w:color="auto"/>
              <w:left w:val="nil"/>
              <w:bottom w:val="single" w:sz="4" w:space="0" w:color="auto"/>
              <w:right w:val="nil"/>
            </w:tcBorders>
            <w:vAlign w:val="center"/>
          </w:tcPr>
          <w:p w14:paraId="7EC3184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4" w:space="0" w:color="auto"/>
              <w:left w:val="single" w:sz="4" w:space="0" w:color="auto"/>
              <w:bottom w:val="single" w:sz="4" w:space="0" w:color="auto"/>
              <w:right w:val="nil"/>
            </w:tcBorders>
            <w:vAlign w:val="center"/>
          </w:tcPr>
          <w:p w14:paraId="1D863CF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41DCE6C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528D67F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rsidRPr="002C5637" w14:paraId="4312BD61" w14:textId="77777777" w:rsidTr="002A28B2">
        <w:trPr>
          <w:jc w:val="center"/>
        </w:trPr>
        <w:tc>
          <w:tcPr>
            <w:tcW w:w="567" w:type="dxa"/>
            <w:tcBorders>
              <w:top w:val="nil"/>
              <w:left w:val="single" w:sz="12" w:space="0" w:color="auto"/>
              <w:bottom w:val="nil"/>
              <w:right w:val="single" w:sz="4" w:space="0" w:color="auto"/>
            </w:tcBorders>
            <w:vAlign w:val="center"/>
          </w:tcPr>
          <w:p w14:paraId="68430C4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F3A2580"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02-01-01 на </w:t>
            </w:r>
            <w:proofErr w:type="spellStart"/>
            <w:r w:rsidRPr="00187D19">
              <w:rPr>
                <w:rFonts w:ascii="Arial" w:hAnsi="Arial" w:cs="Arial"/>
                <w:spacing w:val="-3"/>
                <w:sz w:val="20"/>
                <w:u w:val="single"/>
                <w:lang w:val="ru-RU"/>
              </w:rPr>
              <w:t>конструкції</w:t>
            </w:r>
            <w:proofErr w:type="spellEnd"/>
          </w:p>
          <w:p w14:paraId="24BDA46D"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залізобетонні</w:t>
            </w:r>
            <w:proofErr w:type="spellEnd"/>
          </w:p>
        </w:tc>
        <w:tc>
          <w:tcPr>
            <w:tcW w:w="1418" w:type="dxa"/>
            <w:tcBorders>
              <w:top w:val="nil"/>
              <w:left w:val="single" w:sz="4" w:space="0" w:color="auto"/>
              <w:bottom w:val="nil"/>
              <w:right w:val="single" w:sz="4" w:space="0" w:color="auto"/>
            </w:tcBorders>
            <w:vAlign w:val="center"/>
          </w:tcPr>
          <w:p w14:paraId="1A59A611"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C44A40D"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0568AA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1CBCEAE2" w14:textId="77777777" w:rsidTr="002A28B2">
        <w:trPr>
          <w:jc w:val="center"/>
        </w:trPr>
        <w:tc>
          <w:tcPr>
            <w:tcW w:w="567" w:type="dxa"/>
            <w:tcBorders>
              <w:top w:val="nil"/>
              <w:left w:val="single" w:sz="12" w:space="0" w:color="auto"/>
              <w:bottom w:val="nil"/>
              <w:right w:val="single" w:sz="4" w:space="0" w:color="auto"/>
            </w:tcBorders>
            <w:vAlign w:val="center"/>
          </w:tcPr>
          <w:p w14:paraId="40F8046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5CEFA22"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05E9BBA"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889234E"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01C678A"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3A4D01E2" w14:textId="77777777" w:rsidTr="002A28B2">
        <w:trPr>
          <w:jc w:val="center"/>
        </w:trPr>
        <w:tc>
          <w:tcPr>
            <w:tcW w:w="567" w:type="dxa"/>
            <w:tcBorders>
              <w:top w:val="nil"/>
              <w:left w:val="single" w:sz="12" w:space="0" w:color="auto"/>
              <w:bottom w:val="nil"/>
              <w:right w:val="single" w:sz="4" w:space="0" w:color="auto"/>
            </w:tcBorders>
            <w:vAlign w:val="center"/>
          </w:tcPr>
          <w:p w14:paraId="168B9A19"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4A37B31"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Приймальна</w:t>
            </w:r>
            <w:proofErr w:type="spellEnd"/>
            <w:r>
              <w:rPr>
                <w:rFonts w:ascii="Arial" w:hAnsi="Arial" w:cs="Arial"/>
                <w:spacing w:val="-3"/>
                <w:sz w:val="20"/>
                <w:u w:val="single"/>
              </w:rPr>
              <w:t xml:space="preserve"> </w:t>
            </w:r>
            <w:proofErr w:type="spellStart"/>
            <w:r>
              <w:rPr>
                <w:rFonts w:ascii="Arial" w:hAnsi="Arial" w:cs="Arial"/>
                <w:spacing w:val="-3"/>
                <w:sz w:val="20"/>
                <w:u w:val="single"/>
              </w:rPr>
              <w:t>камера</w:t>
            </w:r>
            <w:proofErr w:type="spellEnd"/>
          </w:p>
        </w:tc>
        <w:tc>
          <w:tcPr>
            <w:tcW w:w="1418" w:type="dxa"/>
            <w:tcBorders>
              <w:top w:val="nil"/>
              <w:left w:val="single" w:sz="4" w:space="0" w:color="auto"/>
              <w:bottom w:val="nil"/>
              <w:right w:val="single" w:sz="4" w:space="0" w:color="auto"/>
            </w:tcBorders>
            <w:vAlign w:val="center"/>
          </w:tcPr>
          <w:p w14:paraId="0EB9AC9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1DFF2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DD187A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8964659" w14:textId="77777777" w:rsidTr="002A28B2">
        <w:trPr>
          <w:jc w:val="center"/>
        </w:trPr>
        <w:tc>
          <w:tcPr>
            <w:tcW w:w="567" w:type="dxa"/>
            <w:tcBorders>
              <w:top w:val="nil"/>
              <w:left w:val="single" w:sz="12" w:space="0" w:color="auto"/>
              <w:bottom w:val="nil"/>
              <w:right w:val="single" w:sz="4" w:space="0" w:color="auto"/>
            </w:tcBorders>
            <w:vAlign w:val="center"/>
          </w:tcPr>
          <w:p w14:paraId="374DFF2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641B8D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5D8CE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F3C14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74B8E1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DB87DDB" w14:textId="77777777" w:rsidTr="002A28B2">
        <w:trPr>
          <w:jc w:val="center"/>
        </w:trPr>
        <w:tc>
          <w:tcPr>
            <w:tcW w:w="567" w:type="dxa"/>
            <w:tcBorders>
              <w:top w:val="nil"/>
              <w:left w:val="single" w:sz="12" w:space="0" w:color="auto"/>
              <w:bottom w:val="nil"/>
              <w:right w:val="single" w:sz="4" w:space="0" w:color="auto"/>
            </w:tcBorders>
          </w:tcPr>
          <w:p w14:paraId="081576D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w:t>
            </w:r>
          </w:p>
        </w:tc>
        <w:tc>
          <w:tcPr>
            <w:tcW w:w="5387" w:type="dxa"/>
            <w:tcBorders>
              <w:top w:val="nil"/>
              <w:left w:val="nil"/>
              <w:bottom w:val="nil"/>
              <w:right w:val="nil"/>
            </w:tcBorders>
          </w:tcPr>
          <w:p w14:paraId="3A7CB38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Улаштування підстильного шару піщаного</w:t>
            </w:r>
          </w:p>
        </w:tc>
        <w:tc>
          <w:tcPr>
            <w:tcW w:w="1418" w:type="dxa"/>
            <w:tcBorders>
              <w:top w:val="nil"/>
              <w:left w:val="single" w:sz="4" w:space="0" w:color="auto"/>
              <w:bottom w:val="nil"/>
              <w:right w:val="nil"/>
            </w:tcBorders>
          </w:tcPr>
          <w:p w14:paraId="5D0110D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0CEF380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0,289</w:t>
            </w:r>
          </w:p>
        </w:tc>
        <w:tc>
          <w:tcPr>
            <w:tcW w:w="1418" w:type="dxa"/>
            <w:tcBorders>
              <w:top w:val="nil"/>
              <w:left w:val="single" w:sz="4" w:space="0" w:color="auto"/>
              <w:bottom w:val="nil"/>
              <w:right w:val="single" w:sz="12" w:space="0" w:color="auto"/>
            </w:tcBorders>
            <w:vAlign w:val="center"/>
          </w:tcPr>
          <w:p w14:paraId="504477E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922A580" w14:textId="77777777" w:rsidTr="002A28B2">
        <w:trPr>
          <w:jc w:val="center"/>
        </w:trPr>
        <w:tc>
          <w:tcPr>
            <w:tcW w:w="567" w:type="dxa"/>
            <w:tcBorders>
              <w:top w:val="nil"/>
              <w:left w:val="single" w:sz="12" w:space="0" w:color="auto"/>
              <w:bottom w:val="nil"/>
              <w:right w:val="single" w:sz="4" w:space="0" w:color="auto"/>
            </w:tcBorders>
          </w:tcPr>
          <w:p w14:paraId="59C1297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5387" w:type="dxa"/>
            <w:tcBorders>
              <w:top w:val="nil"/>
              <w:left w:val="nil"/>
              <w:bottom w:val="nil"/>
              <w:right w:val="nil"/>
            </w:tcBorders>
          </w:tcPr>
          <w:p w14:paraId="62601A6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залізобетонних </w:t>
            </w:r>
            <w:proofErr w:type="spellStart"/>
            <w:r>
              <w:rPr>
                <w:rFonts w:ascii="Arial" w:hAnsi="Arial" w:cs="Arial"/>
                <w:spacing w:val="-3"/>
                <w:sz w:val="20"/>
                <w:lang w:val="uk-UA"/>
              </w:rPr>
              <w:t>фундаментiв</w:t>
            </w:r>
            <w:proofErr w:type="spellEnd"/>
            <w:r>
              <w:rPr>
                <w:rFonts w:ascii="Arial" w:hAnsi="Arial" w:cs="Arial"/>
                <w:spacing w:val="-3"/>
                <w:sz w:val="20"/>
                <w:lang w:val="uk-UA"/>
              </w:rPr>
              <w:t xml:space="preserve"> об'ємом до 5</w:t>
            </w:r>
          </w:p>
          <w:p w14:paraId="1BE11A3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м3 </w:t>
            </w:r>
            <w:proofErr w:type="spellStart"/>
            <w:r>
              <w:rPr>
                <w:rFonts w:ascii="Arial" w:hAnsi="Arial" w:cs="Arial"/>
                <w:spacing w:val="-3"/>
                <w:sz w:val="20"/>
                <w:lang w:val="uk-UA"/>
              </w:rPr>
              <w:t>пiд</w:t>
            </w:r>
            <w:proofErr w:type="spellEnd"/>
            <w:r>
              <w:rPr>
                <w:rFonts w:ascii="Arial" w:hAnsi="Arial" w:cs="Arial"/>
                <w:spacing w:val="-3"/>
                <w:sz w:val="20"/>
                <w:lang w:val="uk-UA"/>
              </w:rPr>
              <w:t xml:space="preserve"> устаткування [</w:t>
            </w:r>
            <w:proofErr w:type="spellStart"/>
            <w:r>
              <w:rPr>
                <w:rFonts w:ascii="Arial" w:hAnsi="Arial" w:cs="Arial"/>
                <w:spacing w:val="-3"/>
                <w:sz w:val="20"/>
                <w:lang w:val="uk-UA"/>
              </w:rPr>
              <w:t>сумiшi</w:t>
            </w:r>
            <w:proofErr w:type="spellEnd"/>
            <w:r>
              <w:rPr>
                <w:rFonts w:ascii="Arial" w:hAnsi="Arial" w:cs="Arial"/>
                <w:spacing w:val="-3"/>
                <w:sz w:val="20"/>
                <w:lang w:val="uk-UA"/>
              </w:rPr>
              <w:t xml:space="preserve"> </w:t>
            </w:r>
            <w:proofErr w:type="spellStart"/>
            <w:r>
              <w:rPr>
                <w:rFonts w:ascii="Arial" w:hAnsi="Arial" w:cs="Arial"/>
                <w:spacing w:val="-3"/>
                <w:sz w:val="20"/>
                <w:lang w:val="uk-UA"/>
              </w:rPr>
              <w:t>бетоннi</w:t>
            </w:r>
            <w:proofErr w:type="spellEnd"/>
            <w:r>
              <w:rPr>
                <w:rFonts w:ascii="Arial" w:hAnsi="Arial" w:cs="Arial"/>
                <w:spacing w:val="-3"/>
                <w:sz w:val="20"/>
                <w:lang w:val="uk-UA"/>
              </w:rPr>
              <w:t xml:space="preserve"> </w:t>
            </w:r>
            <w:proofErr w:type="spellStart"/>
            <w:r>
              <w:rPr>
                <w:rFonts w:ascii="Arial" w:hAnsi="Arial" w:cs="Arial"/>
                <w:spacing w:val="-3"/>
                <w:sz w:val="20"/>
                <w:lang w:val="uk-UA"/>
              </w:rPr>
              <w:t>готовi</w:t>
            </w:r>
            <w:proofErr w:type="spellEnd"/>
            <w:r>
              <w:rPr>
                <w:rFonts w:ascii="Arial" w:hAnsi="Arial" w:cs="Arial"/>
                <w:spacing w:val="-3"/>
                <w:sz w:val="20"/>
                <w:lang w:val="uk-UA"/>
              </w:rPr>
              <w:t xml:space="preserve"> </w:t>
            </w:r>
            <w:proofErr w:type="spellStart"/>
            <w:r>
              <w:rPr>
                <w:rFonts w:ascii="Arial" w:hAnsi="Arial" w:cs="Arial"/>
                <w:spacing w:val="-3"/>
                <w:sz w:val="20"/>
                <w:lang w:val="uk-UA"/>
              </w:rPr>
              <w:t>важкi</w:t>
            </w:r>
            <w:proofErr w:type="spellEnd"/>
            <w:r>
              <w:rPr>
                <w:rFonts w:ascii="Arial" w:hAnsi="Arial" w:cs="Arial"/>
                <w:spacing w:val="-3"/>
                <w:sz w:val="20"/>
                <w:lang w:val="uk-UA"/>
              </w:rPr>
              <w:t>, клас</w:t>
            </w:r>
          </w:p>
          <w:p w14:paraId="25B85A9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бетону В20 [М250],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w:t>
            </w:r>
            <w:proofErr w:type="spellStart"/>
            <w:r>
              <w:rPr>
                <w:rFonts w:ascii="Arial" w:hAnsi="Arial" w:cs="Arial"/>
                <w:spacing w:val="-3"/>
                <w:sz w:val="20"/>
                <w:lang w:val="uk-UA"/>
              </w:rPr>
              <w:t>бiльше</w:t>
            </w:r>
            <w:proofErr w:type="spellEnd"/>
            <w:r>
              <w:rPr>
                <w:rFonts w:ascii="Arial" w:hAnsi="Arial" w:cs="Arial"/>
                <w:spacing w:val="-3"/>
                <w:sz w:val="20"/>
                <w:lang w:val="uk-UA"/>
              </w:rPr>
              <w:t xml:space="preserve"> 20 до</w:t>
            </w:r>
          </w:p>
          <w:p w14:paraId="2C7766A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40 мм]</w:t>
            </w:r>
          </w:p>
        </w:tc>
        <w:tc>
          <w:tcPr>
            <w:tcW w:w="1418" w:type="dxa"/>
            <w:tcBorders>
              <w:top w:val="nil"/>
              <w:left w:val="single" w:sz="4" w:space="0" w:color="auto"/>
              <w:bottom w:val="nil"/>
              <w:right w:val="nil"/>
            </w:tcBorders>
          </w:tcPr>
          <w:p w14:paraId="7BAA302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4B05D19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0,7</w:t>
            </w:r>
          </w:p>
        </w:tc>
        <w:tc>
          <w:tcPr>
            <w:tcW w:w="1418" w:type="dxa"/>
            <w:tcBorders>
              <w:top w:val="nil"/>
              <w:left w:val="single" w:sz="4" w:space="0" w:color="auto"/>
              <w:bottom w:val="nil"/>
              <w:right w:val="single" w:sz="12" w:space="0" w:color="auto"/>
            </w:tcBorders>
            <w:vAlign w:val="center"/>
          </w:tcPr>
          <w:p w14:paraId="3947235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AC0240B" w14:textId="77777777" w:rsidTr="002A28B2">
        <w:trPr>
          <w:jc w:val="center"/>
        </w:trPr>
        <w:tc>
          <w:tcPr>
            <w:tcW w:w="567" w:type="dxa"/>
            <w:tcBorders>
              <w:top w:val="nil"/>
              <w:left w:val="single" w:sz="12" w:space="0" w:color="auto"/>
              <w:bottom w:val="nil"/>
              <w:right w:val="single" w:sz="4" w:space="0" w:color="auto"/>
            </w:tcBorders>
          </w:tcPr>
          <w:p w14:paraId="41341FD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5387" w:type="dxa"/>
            <w:tcBorders>
              <w:top w:val="nil"/>
              <w:left w:val="nil"/>
              <w:bottom w:val="nil"/>
              <w:right w:val="nil"/>
            </w:tcBorders>
          </w:tcPr>
          <w:p w14:paraId="07B6CDE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Свердлення отворів в залізобетонних конструкціях,</w:t>
            </w:r>
          </w:p>
          <w:p w14:paraId="0B0508DC"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діаметр отвору 60 мм, глибина свердлення 200 мм</w:t>
            </w:r>
          </w:p>
        </w:tc>
        <w:tc>
          <w:tcPr>
            <w:tcW w:w="1418" w:type="dxa"/>
            <w:tcBorders>
              <w:top w:val="nil"/>
              <w:left w:val="single" w:sz="4" w:space="0" w:color="auto"/>
              <w:bottom w:val="nil"/>
              <w:right w:val="nil"/>
            </w:tcBorders>
          </w:tcPr>
          <w:p w14:paraId="5B31846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15B19B9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w:t>
            </w:r>
          </w:p>
        </w:tc>
        <w:tc>
          <w:tcPr>
            <w:tcW w:w="1418" w:type="dxa"/>
            <w:tcBorders>
              <w:top w:val="nil"/>
              <w:left w:val="single" w:sz="4" w:space="0" w:color="auto"/>
              <w:bottom w:val="nil"/>
              <w:right w:val="single" w:sz="12" w:space="0" w:color="auto"/>
            </w:tcBorders>
            <w:vAlign w:val="center"/>
          </w:tcPr>
          <w:p w14:paraId="59AADBD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9021E66" w14:textId="77777777" w:rsidTr="002A28B2">
        <w:trPr>
          <w:jc w:val="center"/>
        </w:trPr>
        <w:tc>
          <w:tcPr>
            <w:tcW w:w="567" w:type="dxa"/>
            <w:tcBorders>
              <w:top w:val="nil"/>
              <w:left w:val="single" w:sz="12" w:space="0" w:color="auto"/>
              <w:bottom w:val="nil"/>
              <w:right w:val="single" w:sz="4" w:space="0" w:color="auto"/>
            </w:tcBorders>
          </w:tcPr>
          <w:p w14:paraId="08336D2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5387" w:type="dxa"/>
            <w:tcBorders>
              <w:top w:val="nil"/>
              <w:left w:val="nil"/>
              <w:bottom w:val="nil"/>
              <w:right w:val="nil"/>
            </w:tcBorders>
          </w:tcPr>
          <w:p w14:paraId="37F00D2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Установлення сталевих виробів</w:t>
            </w:r>
          </w:p>
        </w:tc>
        <w:tc>
          <w:tcPr>
            <w:tcW w:w="1418" w:type="dxa"/>
            <w:tcBorders>
              <w:top w:val="nil"/>
              <w:left w:val="single" w:sz="4" w:space="0" w:color="auto"/>
              <w:bottom w:val="nil"/>
              <w:right w:val="nil"/>
            </w:tcBorders>
          </w:tcPr>
          <w:p w14:paraId="0F352E5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кг</w:t>
            </w:r>
          </w:p>
        </w:tc>
        <w:tc>
          <w:tcPr>
            <w:tcW w:w="1418" w:type="dxa"/>
            <w:tcBorders>
              <w:top w:val="nil"/>
              <w:left w:val="single" w:sz="4" w:space="0" w:color="auto"/>
              <w:bottom w:val="nil"/>
              <w:right w:val="single" w:sz="4" w:space="0" w:color="auto"/>
            </w:tcBorders>
          </w:tcPr>
          <w:p w14:paraId="063EA62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2C79000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CD775AF" w14:textId="77777777" w:rsidTr="002A28B2">
        <w:trPr>
          <w:jc w:val="center"/>
        </w:trPr>
        <w:tc>
          <w:tcPr>
            <w:tcW w:w="567" w:type="dxa"/>
            <w:tcBorders>
              <w:top w:val="nil"/>
              <w:left w:val="single" w:sz="12" w:space="0" w:color="auto"/>
              <w:bottom w:val="nil"/>
              <w:right w:val="single" w:sz="4" w:space="0" w:color="auto"/>
            </w:tcBorders>
          </w:tcPr>
          <w:p w14:paraId="2155087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c>
          <w:tcPr>
            <w:tcW w:w="5387" w:type="dxa"/>
            <w:tcBorders>
              <w:top w:val="nil"/>
              <w:left w:val="nil"/>
              <w:bottom w:val="nil"/>
              <w:right w:val="nil"/>
            </w:tcBorders>
          </w:tcPr>
          <w:p w14:paraId="5631CBA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Виготовлення </w:t>
            </w:r>
            <w:proofErr w:type="spellStart"/>
            <w:r>
              <w:rPr>
                <w:rFonts w:ascii="Arial" w:hAnsi="Arial" w:cs="Arial"/>
                <w:spacing w:val="-3"/>
                <w:sz w:val="20"/>
                <w:lang w:val="uk-UA"/>
              </w:rPr>
              <w:t>дрiбних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iндивiдуальних</w:t>
            </w:r>
            <w:proofErr w:type="spellEnd"/>
            <w:r>
              <w:rPr>
                <w:rFonts w:ascii="Arial" w:hAnsi="Arial" w:cs="Arial"/>
                <w:spacing w:val="-3"/>
                <w:sz w:val="20"/>
                <w:lang w:val="uk-UA"/>
              </w:rPr>
              <w:t xml:space="preserve"> листових</w:t>
            </w:r>
          </w:p>
          <w:p w14:paraId="4F5E1E54" w14:textId="77777777" w:rsidR="00187D19" w:rsidRPr="00187D19"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конструкцiй</w:t>
            </w:r>
            <w:proofErr w:type="spellEnd"/>
            <w:r>
              <w:rPr>
                <w:rFonts w:ascii="Arial" w:hAnsi="Arial" w:cs="Arial"/>
                <w:spacing w:val="-3"/>
                <w:sz w:val="20"/>
                <w:lang w:val="uk-UA"/>
              </w:rPr>
              <w:t xml:space="preserve"> масою до 0,5 т</w:t>
            </w:r>
          </w:p>
        </w:tc>
        <w:tc>
          <w:tcPr>
            <w:tcW w:w="1418" w:type="dxa"/>
            <w:tcBorders>
              <w:top w:val="nil"/>
              <w:left w:val="single" w:sz="4" w:space="0" w:color="auto"/>
              <w:bottom w:val="nil"/>
              <w:right w:val="nil"/>
            </w:tcBorders>
          </w:tcPr>
          <w:p w14:paraId="68BE6ED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6CAFA87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0,00376</w:t>
            </w:r>
          </w:p>
        </w:tc>
        <w:tc>
          <w:tcPr>
            <w:tcW w:w="1418" w:type="dxa"/>
            <w:tcBorders>
              <w:top w:val="nil"/>
              <w:left w:val="single" w:sz="4" w:space="0" w:color="auto"/>
              <w:bottom w:val="nil"/>
              <w:right w:val="single" w:sz="12" w:space="0" w:color="auto"/>
            </w:tcBorders>
            <w:vAlign w:val="center"/>
          </w:tcPr>
          <w:p w14:paraId="29DDCB9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A4AFE40" w14:textId="77777777" w:rsidTr="002A28B2">
        <w:trPr>
          <w:jc w:val="center"/>
        </w:trPr>
        <w:tc>
          <w:tcPr>
            <w:tcW w:w="567" w:type="dxa"/>
            <w:tcBorders>
              <w:top w:val="nil"/>
              <w:left w:val="single" w:sz="12" w:space="0" w:color="auto"/>
              <w:bottom w:val="nil"/>
              <w:right w:val="single" w:sz="4" w:space="0" w:color="auto"/>
            </w:tcBorders>
          </w:tcPr>
          <w:p w14:paraId="30CA85A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w:t>
            </w:r>
          </w:p>
        </w:tc>
        <w:tc>
          <w:tcPr>
            <w:tcW w:w="5387" w:type="dxa"/>
            <w:tcBorders>
              <w:top w:val="nil"/>
              <w:left w:val="nil"/>
              <w:bottom w:val="nil"/>
              <w:right w:val="nil"/>
            </w:tcBorders>
          </w:tcPr>
          <w:p w14:paraId="647631A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бетонних </w:t>
            </w:r>
            <w:proofErr w:type="spellStart"/>
            <w:r>
              <w:rPr>
                <w:rFonts w:ascii="Arial" w:hAnsi="Arial" w:cs="Arial"/>
                <w:spacing w:val="-3"/>
                <w:sz w:val="20"/>
                <w:lang w:val="uk-UA"/>
              </w:rPr>
              <w:t>пiдпiрних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стiн</w:t>
            </w:r>
            <w:proofErr w:type="spellEnd"/>
            <w:r>
              <w:rPr>
                <w:rFonts w:ascii="Arial" w:hAnsi="Arial" w:cs="Arial"/>
                <w:spacing w:val="-3"/>
                <w:sz w:val="20"/>
                <w:lang w:val="uk-UA"/>
              </w:rPr>
              <w:t>[ [</w:t>
            </w:r>
            <w:proofErr w:type="spellStart"/>
            <w:r>
              <w:rPr>
                <w:rFonts w:ascii="Arial" w:hAnsi="Arial" w:cs="Arial"/>
                <w:spacing w:val="-3"/>
                <w:sz w:val="20"/>
                <w:lang w:val="uk-UA"/>
              </w:rPr>
              <w:t>сумiшi</w:t>
            </w:r>
            <w:proofErr w:type="spellEnd"/>
            <w:r>
              <w:rPr>
                <w:rFonts w:ascii="Arial" w:hAnsi="Arial" w:cs="Arial"/>
                <w:spacing w:val="-3"/>
                <w:sz w:val="20"/>
                <w:lang w:val="uk-UA"/>
              </w:rPr>
              <w:t xml:space="preserve"> </w:t>
            </w:r>
            <w:proofErr w:type="spellStart"/>
            <w:r>
              <w:rPr>
                <w:rFonts w:ascii="Arial" w:hAnsi="Arial" w:cs="Arial"/>
                <w:spacing w:val="-3"/>
                <w:sz w:val="20"/>
                <w:lang w:val="uk-UA"/>
              </w:rPr>
              <w:t>бетоннi</w:t>
            </w:r>
            <w:proofErr w:type="spellEnd"/>
          </w:p>
          <w:p w14:paraId="255BD9A4" w14:textId="77777777" w:rsidR="00187D19" w:rsidRDefault="00187D19" w:rsidP="002A28B2">
            <w:pPr>
              <w:keepLines/>
              <w:autoSpaceDE w:val="0"/>
              <w:autoSpaceDN w:val="0"/>
              <w:rPr>
                <w:rFonts w:ascii="Arial" w:hAnsi="Arial" w:cs="Arial"/>
                <w:spacing w:val="-3"/>
                <w:sz w:val="20"/>
                <w:lang w:val="uk-UA"/>
              </w:rPr>
            </w:pPr>
            <w:proofErr w:type="spellStart"/>
            <w:r>
              <w:rPr>
                <w:rFonts w:ascii="Arial" w:hAnsi="Arial" w:cs="Arial"/>
                <w:spacing w:val="-3"/>
                <w:sz w:val="20"/>
                <w:lang w:val="uk-UA"/>
              </w:rPr>
              <w:t>готовi</w:t>
            </w:r>
            <w:proofErr w:type="spellEnd"/>
            <w:r>
              <w:rPr>
                <w:rFonts w:ascii="Arial" w:hAnsi="Arial" w:cs="Arial"/>
                <w:spacing w:val="-3"/>
                <w:sz w:val="20"/>
                <w:lang w:val="uk-UA"/>
              </w:rPr>
              <w:t xml:space="preserve"> </w:t>
            </w:r>
            <w:proofErr w:type="spellStart"/>
            <w:r>
              <w:rPr>
                <w:rFonts w:ascii="Arial" w:hAnsi="Arial" w:cs="Arial"/>
                <w:spacing w:val="-3"/>
                <w:sz w:val="20"/>
                <w:lang w:val="uk-UA"/>
              </w:rPr>
              <w:t>важкi</w:t>
            </w:r>
            <w:proofErr w:type="spellEnd"/>
            <w:r>
              <w:rPr>
                <w:rFonts w:ascii="Arial" w:hAnsi="Arial" w:cs="Arial"/>
                <w:spacing w:val="-3"/>
                <w:sz w:val="20"/>
                <w:lang w:val="uk-UA"/>
              </w:rPr>
              <w:t xml:space="preserve">, клас бетону В15 [М200], </w:t>
            </w:r>
            <w:proofErr w:type="spellStart"/>
            <w:r>
              <w:rPr>
                <w:rFonts w:ascii="Arial" w:hAnsi="Arial" w:cs="Arial"/>
                <w:spacing w:val="-3"/>
                <w:sz w:val="20"/>
                <w:lang w:val="uk-UA"/>
              </w:rPr>
              <w:t>крупнiсть</w:t>
            </w:r>
            <w:proofErr w:type="spellEnd"/>
          </w:p>
          <w:p w14:paraId="4FB939B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заповнювача </w:t>
            </w:r>
            <w:proofErr w:type="spellStart"/>
            <w:r>
              <w:rPr>
                <w:rFonts w:ascii="Arial" w:hAnsi="Arial" w:cs="Arial"/>
                <w:spacing w:val="-3"/>
                <w:sz w:val="20"/>
                <w:lang w:val="uk-UA"/>
              </w:rPr>
              <w:t>бiльше</w:t>
            </w:r>
            <w:proofErr w:type="spellEnd"/>
            <w:r>
              <w:rPr>
                <w:rFonts w:ascii="Arial" w:hAnsi="Arial" w:cs="Arial"/>
                <w:spacing w:val="-3"/>
                <w:sz w:val="20"/>
                <w:lang w:val="uk-UA"/>
              </w:rPr>
              <w:t xml:space="preserve"> 20 до 40 мм]]</w:t>
            </w:r>
          </w:p>
        </w:tc>
        <w:tc>
          <w:tcPr>
            <w:tcW w:w="1418" w:type="dxa"/>
            <w:tcBorders>
              <w:top w:val="nil"/>
              <w:left w:val="single" w:sz="4" w:space="0" w:color="auto"/>
              <w:bottom w:val="nil"/>
              <w:right w:val="nil"/>
            </w:tcBorders>
          </w:tcPr>
          <w:p w14:paraId="0FE8638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13FB69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0,5</w:t>
            </w:r>
          </w:p>
        </w:tc>
        <w:tc>
          <w:tcPr>
            <w:tcW w:w="1418" w:type="dxa"/>
            <w:tcBorders>
              <w:top w:val="nil"/>
              <w:left w:val="single" w:sz="4" w:space="0" w:color="auto"/>
              <w:bottom w:val="nil"/>
              <w:right w:val="single" w:sz="12" w:space="0" w:color="auto"/>
            </w:tcBorders>
            <w:vAlign w:val="center"/>
          </w:tcPr>
          <w:p w14:paraId="644BC82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2EEC504" w14:textId="77777777" w:rsidTr="002A28B2">
        <w:trPr>
          <w:jc w:val="center"/>
        </w:trPr>
        <w:tc>
          <w:tcPr>
            <w:tcW w:w="567" w:type="dxa"/>
            <w:tcBorders>
              <w:top w:val="nil"/>
              <w:left w:val="single" w:sz="12" w:space="0" w:color="auto"/>
              <w:bottom w:val="nil"/>
              <w:right w:val="single" w:sz="4" w:space="0" w:color="auto"/>
            </w:tcBorders>
          </w:tcPr>
          <w:p w14:paraId="3A08B4E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w:t>
            </w:r>
          </w:p>
        </w:tc>
        <w:tc>
          <w:tcPr>
            <w:tcW w:w="5387" w:type="dxa"/>
            <w:tcBorders>
              <w:top w:val="nil"/>
              <w:left w:val="nil"/>
              <w:bottom w:val="nil"/>
              <w:right w:val="nil"/>
            </w:tcBorders>
          </w:tcPr>
          <w:p w14:paraId="7B1162C6"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Улаштування плит масою понад 1,5 т до 2,5 т</w:t>
            </w:r>
          </w:p>
        </w:tc>
        <w:tc>
          <w:tcPr>
            <w:tcW w:w="1418" w:type="dxa"/>
            <w:tcBorders>
              <w:top w:val="nil"/>
              <w:left w:val="single" w:sz="4" w:space="0" w:color="auto"/>
              <w:bottom w:val="nil"/>
              <w:right w:val="nil"/>
            </w:tcBorders>
          </w:tcPr>
          <w:p w14:paraId="65074A1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63B2B12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5943A3C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319287E" w14:textId="77777777" w:rsidTr="002A28B2">
        <w:trPr>
          <w:jc w:val="center"/>
        </w:trPr>
        <w:tc>
          <w:tcPr>
            <w:tcW w:w="567" w:type="dxa"/>
            <w:tcBorders>
              <w:top w:val="nil"/>
              <w:left w:val="single" w:sz="12" w:space="0" w:color="auto"/>
              <w:bottom w:val="nil"/>
              <w:right w:val="single" w:sz="4" w:space="0" w:color="auto"/>
            </w:tcBorders>
          </w:tcPr>
          <w:p w14:paraId="6D08D50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w:t>
            </w:r>
          </w:p>
        </w:tc>
        <w:tc>
          <w:tcPr>
            <w:tcW w:w="5387" w:type="dxa"/>
            <w:tcBorders>
              <w:top w:val="nil"/>
              <w:left w:val="nil"/>
              <w:bottom w:val="nil"/>
              <w:right w:val="nil"/>
            </w:tcBorders>
          </w:tcPr>
          <w:p w14:paraId="06E0B487"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Установлення опор із плит і </w:t>
            </w:r>
            <w:proofErr w:type="spellStart"/>
            <w:r>
              <w:rPr>
                <w:rFonts w:ascii="Arial" w:hAnsi="Arial" w:cs="Arial"/>
                <w:spacing w:val="-3"/>
                <w:sz w:val="20"/>
                <w:lang w:val="uk-UA"/>
              </w:rPr>
              <w:t>кілець</w:t>
            </w:r>
            <w:proofErr w:type="spellEnd"/>
            <w:r>
              <w:rPr>
                <w:rFonts w:ascii="Arial" w:hAnsi="Arial" w:cs="Arial"/>
                <w:spacing w:val="-3"/>
                <w:sz w:val="20"/>
                <w:lang w:val="uk-UA"/>
              </w:rPr>
              <w:t xml:space="preserve"> діаметром до 1000 мм</w:t>
            </w:r>
          </w:p>
        </w:tc>
        <w:tc>
          <w:tcPr>
            <w:tcW w:w="1418" w:type="dxa"/>
            <w:tcBorders>
              <w:top w:val="nil"/>
              <w:left w:val="single" w:sz="4" w:space="0" w:color="auto"/>
              <w:bottom w:val="nil"/>
              <w:right w:val="nil"/>
            </w:tcBorders>
          </w:tcPr>
          <w:p w14:paraId="757A49D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F6F18F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0,9</w:t>
            </w:r>
          </w:p>
        </w:tc>
        <w:tc>
          <w:tcPr>
            <w:tcW w:w="1418" w:type="dxa"/>
            <w:tcBorders>
              <w:top w:val="nil"/>
              <w:left w:val="single" w:sz="4" w:space="0" w:color="auto"/>
              <w:bottom w:val="nil"/>
              <w:right w:val="single" w:sz="12" w:space="0" w:color="auto"/>
            </w:tcBorders>
            <w:vAlign w:val="center"/>
          </w:tcPr>
          <w:p w14:paraId="141E8D2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A05AC6A" w14:textId="77777777" w:rsidTr="002A28B2">
        <w:trPr>
          <w:jc w:val="center"/>
        </w:trPr>
        <w:tc>
          <w:tcPr>
            <w:tcW w:w="567" w:type="dxa"/>
            <w:tcBorders>
              <w:top w:val="nil"/>
              <w:left w:val="single" w:sz="12" w:space="0" w:color="auto"/>
              <w:bottom w:val="nil"/>
              <w:right w:val="single" w:sz="4" w:space="0" w:color="auto"/>
            </w:tcBorders>
          </w:tcPr>
          <w:p w14:paraId="27334D2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w:t>
            </w:r>
          </w:p>
        </w:tc>
        <w:tc>
          <w:tcPr>
            <w:tcW w:w="5387" w:type="dxa"/>
            <w:tcBorders>
              <w:top w:val="nil"/>
              <w:left w:val="nil"/>
              <w:bottom w:val="nil"/>
              <w:right w:val="nil"/>
            </w:tcBorders>
          </w:tcPr>
          <w:p w14:paraId="7622BF6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Розробка ґрунту вручну в траншеях глибиною до 2 м без</w:t>
            </w:r>
          </w:p>
          <w:p w14:paraId="2E16D400"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кріплень з укосами, група ґрунту 2</w:t>
            </w:r>
          </w:p>
        </w:tc>
        <w:tc>
          <w:tcPr>
            <w:tcW w:w="1418" w:type="dxa"/>
            <w:tcBorders>
              <w:top w:val="nil"/>
              <w:left w:val="single" w:sz="4" w:space="0" w:color="auto"/>
              <w:bottom w:val="nil"/>
              <w:right w:val="nil"/>
            </w:tcBorders>
          </w:tcPr>
          <w:p w14:paraId="3CCFD35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0BEBE4E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6,075</w:t>
            </w:r>
          </w:p>
        </w:tc>
        <w:tc>
          <w:tcPr>
            <w:tcW w:w="1418" w:type="dxa"/>
            <w:tcBorders>
              <w:top w:val="nil"/>
              <w:left w:val="single" w:sz="4" w:space="0" w:color="auto"/>
              <w:bottom w:val="nil"/>
              <w:right w:val="single" w:sz="12" w:space="0" w:color="auto"/>
            </w:tcBorders>
            <w:vAlign w:val="center"/>
          </w:tcPr>
          <w:p w14:paraId="73B88CF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60BB02A" w14:textId="77777777" w:rsidTr="002A28B2">
        <w:trPr>
          <w:jc w:val="center"/>
        </w:trPr>
        <w:tc>
          <w:tcPr>
            <w:tcW w:w="567" w:type="dxa"/>
            <w:tcBorders>
              <w:top w:val="nil"/>
              <w:left w:val="single" w:sz="12" w:space="0" w:color="auto"/>
              <w:bottom w:val="nil"/>
              <w:right w:val="single" w:sz="4" w:space="0" w:color="auto"/>
            </w:tcBorders>
          </w:tcPr>
          <w:p w14:paraId="16B4249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w:t>
            </w:r>
          </w:p>
        </w:tc>
        <w:tc>
          <w:tcPr>
            <w:tcW w:w="5387" w:type="dxa"/>
            <w:tcBorders>
              <w:top w:val="nil"/>
              <w:left w:val="nil"/>
              <w:bottom w:val="nil"/>
              <w:right w:val="nil"/>
            </w:tcBorders>
          </w:tcPr>
          <w:p w14:paraId="17EBA226"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Засипання вручну траншей, пазух котлованів та ям,</w:t>
            </w:r>
          </w:p>
          <w:p w14:paraId="45B84C9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група ґрунту 1</w:t>
            </w:r>
          </w:p>
        </w:tc>
        <w:tc>
          <w:tcPr>
            <w:tcW w:w="1418" w:type="dxa"/>
            <w:tcBorders>
              <w:top w:val="nil"/>
              <w:left w:val="single" w:sz="4" w:space="0" w:color="auto"/>
              <w:bottom w:val="nil"/>
              <w:right w:val="nil"/>
            </w:tcBorders>
          </w:tcPr>
          <w:p w14:paraId="4A6027C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5E404F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6,075</w:t>
            </w:r>
          </w:p>
        </w:tc>
        <w:tc>
          <w:tcPr>
            <w:tcW w:w="1418" w:type="dxa"/>
            <w:tcBorders>
              <w:top w:val="nil"/>
              <w:left w:val="single" w:sz="4" w:space="0" w:color="auto"/>
              <w:bottom w:val="nil"/>
              <w:right w:val="single" w:sz="12" w:space="0" w:color="auto"/>
            </w:tcBorders>
            <w:vAlign w:val="center"/>
          </w:tcPr>
          <w:p w14:paraId="779E7C1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377E97D2" w14:textId="77777777" w:rsidTr="002A28B2">
        <w:trPr>
          <w:jc w:val="center"/>
        </w:trPr>
        <w:tc>
          <w:tcPr>
            <w:tcW w:w="567" w:type="dxa"/>
            <w:tcBorders>
              <w:top w:val="nil"/>
              <w:left w:val="single" w:sz="12" w:space="0" w:color="auto"/>
              <w:bottom w:val="nil"/>
              <w:right w:val="single" w:sz="4" w:space="0" w:color="auto"/>
            </w:tcBorders>
            <w:vAlign w:val="center"/>
          </w:tcPr>
          <w:p w14:paraId="5971F01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31431A5"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02-01-04 на </w:t>
            </w:r>
            <w:proofErr w:type="spellStart"/>
            <w:r w:rsidRPr="00187D19">
              <w:rPr>
                <w:rFonts w:ascii="Arial" w:hAnsi="Arial" w:cs="Arial"/>
                <w:spacing w:val="-3"/>
                <w:sz w:val="20"/>
                <w:u w:val="single"/>
                <w:lang w:val="ru-RU"/>
              </w:rPr>
              <w:t>конструкторські</w:t>
            </w:r>
            <w:proofErr w:type="spellEnd"/>
          </w:p>
          <w:p w14:paraId="38C13C84"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залізобетонні</w:t>
            </w:r>
            <w:proofErr w:type="spellEnd"/>
          </w:p>
        </w:tc>
        <w:tc>
          <w:tcPr>
            <w:tcW w:w="1418" w:type="dxa"/>
            <w:tcBorders>
              <w:top w:val="nil"/>
              <w:left w:val="single" w:sz="4" w:space="0" w:color="auto"/>
              <w:bottom w:val="nil"/>
              <w:right w:val="single" w:sz="4" w:space="0" w:color="auto"/>
            </w:tcBorders>
            <w:vAlign w:val="center"/>
          </w:tcPr>
          <w:p w14:paraId="683B68EC"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A3515D4"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19335A9"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4CB1A7A4" w14:textId="77777777" w:rsidTr="002A28B2">
        <w:trPr>
          <w:jc w:val="center"/>
        </w:trPr>
        <w:tc>
          <w:tcPr>
            <w:tcW w:w="567" w:type="dxa"/>
            <w:tcBorders>
              <w:top w:val="nil"/>
              <w:left w:val="single" w:sz="12" w:space="0" w:color="auto"/>
              <w:bottom w:val="nil"/>
              <w:right w:val="single" w:sz="4" w:space="0" w:color="auto"/>
            </w:tcBorders>
            <w:vAlign w:val="center"/>
          </w:tcPr>
          <w:p w14:paraId="0E931DD9"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CECB70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036F716"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7B1FBE2"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218CE5D"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48F0594A" w14:textId="77777777" w:rsidTr="002A28B2">
        <w:trPr>
          <w:jc w:val="center"/>
        </w:trPr>
        <w:tc>
          <w:tcPr>
            <w:tcW w:w="567" w:type="dxa"/>
            <w:tcBorders>
              <w:top w:val="nil"/>
              <w:left w:val="single" w:sz="12" w:space="0" w:color="auto"/>
              <w:bottom w:val="nil"/>
              <w:right w:val="single" w:sz="4" w:space="0" w:color="auto"/>
            </w:tcBorders>
          </w:tcPr>
          <w:p w14:paraId="567920F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w:t>
            </w:r>
          </w:p>
        </w:tc>
        <w:tc>
          <w:tcPr>
            <w:tcW w:w="5387" w:type="dxa"/>
            <w:tcBorders>
              <w:top w:val="nil"/>
              <w:left w:val="nil"/>
              <w:bottom w:val="nil"/>
              <w:right w:val="nil"/>
            </w:tcBorders>
          </w:tcPr>
          <w:p w14:paraId="7FF243C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Улаштування підстильного шару піщаного</w:t>
            </w:r>
          </w:p>
        </w:tc>
        <w:tc>
          <w:tcPr>
            <w:tcW w:w="1418" w:type="dxa"/>
            <w:tcBorders>
              <w:top w:val="nil"/>
              <w:left w:val="single" w:sz="4" w:space="0" w:color="auto"/>
              <w:bottom w:val="nil"/>
              <w:right w:val="nil"/>
            </w:tcBorders>
          </w:tcPr>
          <w:p w14:paraId="0C1FDF6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3DCB04E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2,5</w:t>
            </w:r>
          </w:p>
        </w:tc>
        <w:tc>
          <w:tcPr>
            <w:tcW w:w="1418" w:type="dxa"/>
            <w:tcBorders>
              <w:top w:val="nil"/>
              <w:left w:val="single" w:sz="4" w:space="0" w:color="auto"/>
              <w:bottom w:val="nil"/>
              <w:right w:val="single" w:sz="12" w:space="0" w:color="auto"/>
            </w:tcBorders>
            <w:vAlign w:val="center"/>
          </w:tcPr>
          <w:p w14:paraId="308712F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79B237C7" w14:textId="77777777" w:rsidTr="002A28B2">
        <w:trPr>
          <w:jc w:val="center"/>
        </w:trPr>
        <w:tc>
          <w:tcPr>
            <w:tcW w:w="567" w:type="dxa"/>
            <w:tcBorders>
              <w:top w:val="nil"/>
              <w:left w:val="single" w:sz="12" w:space="0" w:color="auto"/>
              <w:bottom w:val="nil"/>
              <w:right w:val="single" w:sz="4" w:space="0" w:color="auto"/>
            </w:tcBorders>
            <w:vAlign w:val="center"/>
          </w:tcPr>
          <w:p w14:paraId="479E3C8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840BCA"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02-01-06 на </w:t>
            </w:r>
            <w:proofErr w:type="spellStart"/>
            <w:r w:rsidRPr="00187D19">
              <w:rPr>
                <w:rFonts w:ascii="Arial" w:hAnsi="Arial" w:cs="Arial"/>
                <w:spacing w:val="-3"/>
                <w:sz w:val="20"/>
                <w:u w:val="single"/>
                <w:lang w:val="ru-RU"/>
              </w:rPr>
              <w:t>конструкції</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металеві</w:t>
            </w:r>
            <w:proofErr w:type="spellEnd"/>
          </w:p>
        </w:tc>
        <w:tc>
          <w:tcPr>
            <w:tcW w:w="1418" w:type="dxa"/>
            <w:tcBorders>
              <w:top w:val="nil"/>
              <w:left w:val="single" w:sz="4" w:space="0" w:color="auto"/>
              <w:bottom w:val="nil"/>
              <w:right w:val="single" w:sz="4" w:space="0" w:color="auto"/>
            </w:tcBorders>
            <w:vAlign w:val="center"/>
          </w:tcPr>
          <w:p w14:paraId="10C4FF94"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08D9745"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2F12F5A"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3FDF3D96" w14:textId="77777777" w:rsidTr="002A28B2">
        <w:trPr>
          <w:jc w:val="center"/>
        </w:trPr>
        <w:tc>
          <w:tcPr>
            <w:tcW w:w="567" w:type="dxa"/>
            <w:tcBorders>
              <w:top w:val="nil"/>
              <w:left w:val="single" w:sz="12" w:space="0" w:color="auto"/>
              <w:bottom w:val="nil"/>
              <w:right w:val="single" w:sz="4" w:space="0" w:color="auto"/>
            </w:tcBorders>
            <w:vAlign w:val="center"/>
          </w:tcPr>
          <w:p w14:paraId="4512D451"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E67FE1D"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68CA4CE"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C9B5FDC"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FB9397D"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27826E65" w14:textId="77777777" w:rsidTr="002A28B2">
        <w:trPr>
          <w:jc w:val="center"/>
        </w:trPr>
        <w:tc>
          <w:tcPr>
            <w:tcW w:w="567" w:type="dxa"/>
            <w:tcBorders>
              <w:top w:val="nil"/>
              <w:left w:val="single" w:sz="12" w:space="0" w:color="auto"/>
              <w:bottom w:val="nil"/>
              <w:right w:val="single" w:sz="4" w:space="0" w:color="auto"/>
            </w:tcBorders>
            <w:vAlign w:val="center"/>
          </w:tcPr>
          <w:p w14:paraId="724A80C6"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F3B319A"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АЕРОТЕНК</w:t>
            </w:r>
          </w:p>
        </w:tc>
        <w:tc>
          <w:tcPr>
            <w:tcW w:w="1418" w:type="dxa"/>
            <w:tcBorders>
              <w:top w:val="nil"/>
              <w:left w:val="single" w:sz="4" w:space="0" w:color="auto"/>
              <w:bottom w:val="nil"/>
              <w:right w:val="single" w:sz="4" w:space="0" w:color="auto"/>
            </w:tcBorders>
            <w:vAlign w:val="center"/>
          </w:tcPr>
          <w:p w14:paraId="0CEABC9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4517F9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598871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4E77620" w14:textId="77777777" w:rsidTr="002A28B2">
        <w:trPr>
          <w:jc w:val="center"/>
        </w:trPr>
        <w:tc>
          <w:tcPr>
            <w:tcW w:w="567" w:type="dxa"/>
            <w:tcBorders>
              <w:top w:val="nil"/>
              <w:left w:val="single" w:sz="12" w:space="0" w:color="auto"/>
              <w:bottom w:val="nil"/>
              <w:right w:val="single" w:sz="4" w:space="0" w:color="auto"/>
            </w:tcBorders>
            <w:vAlign w:val="center"/>
          </w:tcPr>
          <w:p w14:paraId="51D1DCA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B0AC2D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E1999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7CDBD1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ADD3FD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F0F3A6E" w14:textId="77777777" w:rsidTr="002A28B2">
        <w:trPr>
          <w:jc w:val="center"/>
        </w:trPr>
        <w:tc>
          <w:tcPr>
            <w:tcW w:w="567" w:type="dxa"/>
            <w:tcBorders>
              <w:top w:val="nil"/>
              <w:left w:val="single" w:sz="12" w:space="0" w:color="auto"/>
              <w:bottom w:val="nil"/>
              <w:right w:val="single" w:sz="4" w:space="0" w:color="auto"/>
            </w:tcBorders>
          </w:tcPr>
          <w:p w14:paraId="3EAB5AA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w:t>
            </w:r>
          </w:p>
        </w:tc>
        <w:tc>
          <w:tcPr>
            <w:tcW w:w="5387" w:type="dxa"/>
            <w:tcBorders>
              <w:top w:val="nil"/>
              <w:left w:val="nil"/>
              <w:bottom w:val="nil"/>
              <w:right w:val="nil"/>
            </w:tcBorders>
          </w:tcPr>
          <w:p w14:paraId="4EC0A46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Виготовлення </w:t>
            </w:r>
            <w:proofErr w:type="spellStart"/>
            <w:r>
              <w:rPr>
                <w:rFonts w:ascii="Arial" w:hAnsi="Arial" w:cs="Arial"/>
                <w:spacing w:val="-3"/>
                <w:sz w:val="20"/>
                <w:lang w:val="uk-UA"/>
              </w:rPr>
              <w:t>дрiбних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iндивiдуальних</w:t>
            </w:r>
            <w:proofErr w:type="spellEnd"/>
            <w:r>
              <w:rPr>
                <w:rFonts w:ascii="Arial" w:hAnsi="Arial" w:cs="Arial"/>
                <w:spacing w:val="-3"/>
                <w:sz w:val="20"/>
                <w:lang w:val="uk-UA"/>
              </w:rPr>
              <w:t xml:space="preserve"> листових</w:t>
            </w:r>
          </w:p>
          <w:p w14:paraId="4F6F31E5" w14:textId="77777777" w:rsidR="00187D19" w:rsidRPr="00187D19"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конструкцiй</w:t>
            </w:r>
            <w:proofErr w:type="spellEnd"/>
            <w:r>
              <w:rPr>
                <w:rFonts w:ascii="Arial" w:hAnsi="Arial" w:cs="Arial"/>
                <w:spacing w:val="-3"/>
                <w:sz w:val="20"/>
                <w:lang w:val="uk-UA"/>
              </w:rPr>
              <w:t xml:space="preserve"> масою до 0,5 т</w:t>
            </w:r>
          </w:p>
        </w:tc>
        <w:tc>
          <w:tcPr>
            <w:tcW w:w="1418" w:type="dxa"/>
            <w:tcBorders>
              <w:top w:val="nil"/>
              <w:left w:val="single" w:sz="4" w:space="0" w:color="auto"/>
              <w:bottom w:val="nil"/>
              <w:right w:val="nil"/>
            </w:tcBorders>
          </w:tcPr>
          <w:p w14:paraId="77DA066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023503C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1,90371</w:t>
            </w:r>
          </w:p>
        </w:tc>
        <w:tc>
          <w:tcPr>
            <w:tcW w:w="1418" w:type="dxa"/>
            <w:tcBorders>
              <w:top w:val="nil"/>
              <w:left w:val="single" w:sz="4" w:space="0" w:color="auto"/>
              <w:bottom w:val="nil"/>
              <w:right w:val="single" w:sz="12" w:space="0" w:color="auto"/>
            </w:tcBorders>
            <w:vAlign w:val="center"/>
          </w:tcPr>
          <w:p w14:paraId="46DD9E5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2C421FC" w14:textId="77777777" w:rsidTr="002A28B2">
        <w:trPr>
          <w:jc w:val="center"/>
        </w:trPr>
        <w:tc>
          <w:tcPr>
            <w:tcW w:w="567" w:type="dxa"/>
            <w:tcBorders>
              <w:top w:val="nil"/>
              <w:left w:val="single" w:sz="12" w:space="0" w:color="auto"/>
              <w:bottom w:val="nil"/>
              <w:right w:val="single" w:sz="4" w:space="0" w:color="auto"/>
            </w:tcBorders>
          </w:tcPr>
          <w:p w14:paraId="464176D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w:t>
            </w:r>
          </w:p>
        </w:tc>
        <w:tc>
          <w:tcPr>
            <w:tcW w:w="5387" w:type="dxa"/>
            <w:tcBorders>
              <w:top w:val="nil"/>
              <w:left w:val="nil"/>
              <w:bottom w:val="nil"/>
              <w:right w:val="nil"/>
            </w:tcBorders>
          </w:tcPr>
          <w:p w14:paraId="5879BB26"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Монтаж дрібних металоконструкцій вагою до 1 т</w:t>
            </w:r>
          </w:p>
        </w:tc>
        <w:tc>
          <w:tcPr>
            <w:tcW w:w="1418" w:type="dxa"/>
            <w:tcBorders>
              <w:top w:val="nil"/>
              <w:left w:val="single" w:sz="4" w:space="0" w:color="auto"/>
              <w:bottom w:val="nil"/>
              <w:right w:val="nil"/>
            </w:tcBorders>
          </w:tcPr>
          <w:p w14:paraId="510D89D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0F6E635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1,90371</w:t>
            </w:r>
          </w:p>
        </w:tc>
        <w:tc>
          <w:tcPr>
            <w:tcW w:w="1418" w:type="dxa"/>
            <w:tcBorders>
              <w:top w:val="nil"/>
              <w:left w:val="single" w:sz="4" w:space="0" w:color="auto"/>
              <w:bottom w:val="nil"/>
              <w:right w:val="single" w:sz="12" w:space="0" w:color="auto"/>
            </w:tcBorders>
            <w:vAlign w:val="center"/>
          </w:tcPr>
          <w:p w14:paraId="18E6A13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14A8B80" w14:textId="77777777" w:rsidTr="002A28B2">
        <w:trPr>
          <w:jc w:val="center"/>
        </w:trPr>
        <w:tc>
          <w:tcPr>
            <w:tcW w:w="567" w:type="dxa"/>
            <w:tcBorders>
              <w:top w:val="nil"/>
              <w:left w:val="single" w:sz="12" w:space="0" w:color="auto"/>
              <w:bottom w:val="nil"/>
              <w:right w:val="single" w:sz="4" w:space="0" w:color="auto"/>
            </w:tcBorders>
          </w:tcPr>
          <w:p w14:paraId="19589A5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w:t>
            </w:r>
          </w:p>
        </w:tc>
        <w:tc>
          <w:tcPr>
            <w:tcW w:w="5387" w:type="dxa"/>
            <w:tcBorders>
              <w:top w:val="nil"/>
              <w:left w:val="nil"/>
              <w:bottom w:val="nil"/>
              <w:right w:val="nil"/>
            </w:tcBorders>
          </w:tcPr>
          <w:p w14:paraId="7724B9C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Виготовлення </w:t>
            </w:r>
            <w:proofErr w:type="spellStart"/>
            <w:r>
              <w:rPr>
                <w:rFonts w:ascii="Arial" w:hAnsi="Arial" w:cs="Arial"/>
                <w:spacing w:val="-3"/>
                <w:sz w:val="20"/>
                <w:lang w:val="uk-UA"/>
              </w:rPr>
              <w:t>дрiбних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iндивiдуальних</w:t>
            </w:r>
            <w:proofErr w:type="spellEnd"/>
            <w:r>
              <w:rPr>
                <w:rFonts w:ascii="Arial" w:hAnsi="Arial" w:cs="Arial"/>
                <w:spacing w:val="-3"/>
                <w:sz w:val="20"/>
                <w:lang w:val="uk-UA"/>
              </w:rPr>
              <w:t xml:space="preserve"> листових</w:t>
            </w:r>
          </w:p>
          <w:p w14:paraId="56F771B6" w14:textId="77777777" w:rsidR="00187D19" w:rsidRPr="00187D19"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конструкцiй</w:t>
            </w:r>
            <w:proofErr w:type="spellEnd"/>
            <w:r>
              <w:rPr>
                <w:rFonts w:ascii="Arial" w:hAnsi="Arial" w:cs="Arial"/>
                <w:spacing w:val="-3"/>
                <w:sz w:val="20"/>
                <w:lang w:val="uk-UA"/>
              </w:rPr>
              <w:t xml:space="preserve"> масою до 0,5 т</w:t>
            </w:r>
          </w:p>
        </w:tc>
        <w:tc>
          <w:tcPr>
            <w:tcW w:w="1418" w:type="dxa"/>
            <w:tcBorders>
              <w:top w:val="nil"/>
              <w:left w:val="single" w:sz="4" w:space="0" w:color="auto"/>
              <w:bottom w:val="nil"/>
              <w:right w:val="nil"/>
            </w:tcBorders>
          </w:tcPr>
          <w:p w14:paraId="6DD2475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3707572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0,26296</w:t>
            </w:r>
          </w:p>
        </w:tc>
        <w:tc>
          <w:tcPr>
            <w:tcW w:w="1418" w:type="dxa"/>
            <w:tcBorders>
              <w:top w:val="nil"/>
              <w:left w:val="single" w:sz="4" w:space="0" w:color="auto"/>
              <w:bottom w:val="nil"/>
              <w:right w:val="single" w:sz="12" w:space="0" w:color="auto"/>
            </w:tcBorders>
            <w:vAlign w:val="center"/>
          </w:tcPr>
          <w:p w14:paraId="2FA753E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00F417F" w14:textId="77777777" w:rsidTr="002A28B2">
        <w:trPr>
          <w:jc w:val="center"/>
        </w:trPr>
        <w:tc>
          <w:tcPr>
            <w:tcW w:w="567" w:type="dxa"/>
            <w:tcBorders>
              <w:top w:val="nil"/>
              <w:left w:val="single" w:sz="12" w:space="0" w:color="auto"/>
              <w:bottom w:val="nil"/>
              <w:right w:val="single" w:sz="4" w:space="0" w:color="auto"/>
            </w:tcBorders>
          </w:tcPr>
          <w:p w14:paraId="63D68B6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w:t>
            </w:r>
          </w:p>
        </w:tc>
        <w:tc>
          <w:tcPr>
            <w:tcW w:w="5387" w:type="dxa"/>
            <w:tcBorders>
              <w:top w:val="nil"/>
              <w:left w:val="nil"/>
              <w:bottom w:val="nil"/>
              <w:right w:val="nil"/>
            </w:tcBorders>
          </w:tcPr>
          <w:p w14:paraId="38AE1F4B"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Монтаж дрібних металоконструкцій вагою до 0,1 т</w:t>
            </w:r>
          </w:p>
        </w:tc>
        <w:tc>
          <w:tcPr>
            <w:tcW w:w="1418" w:type="dxa"/>
            <w:tcBorders>
              <w:top w:val="nil"/>
              <w:left w:val="single" w:sz="4" w:space="0" w:color="auto"/>
              <w:bottom w:val="nil"/>
              <w:right w:val="nil"/>
            </w:tcBorders>
          </w:tcPr>
          <w:p w14:paraId="0AF3614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35E7C34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0,26296</w:t>
            </w:r>
          </w:p>
        </w:tc>
        <w:tc>
          <w:tcPr>
            <w:tcW w:w="1418" w:type="dxa"/>
            <w:tcBorders>
              <w:top w:val="nil"/>
              <w:left w:val="single" w:sz="4" w:space="0" w:color="auto"/>
              <w:bottom w:val="nil"/>
              <w:right w:val="single" w:sz="12" w:space="0" w:color="auto"/>
            </w:tcBorders>
            <w:vAlign w:val="center"/>
          </w:tcPr>
          <w:p w14:paraId="173A3BA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3478073" w14:textId="77777777" w:rsidTr="002A28B2">
        <w:trPr>
          <w:jc w:val="center"/>
        </w:trPr>
        <w:tc>
          <w:tcPr>
            <w:tcW w:w="567" w:type="dxa"/>
            <w:tcBorders>
              <w:top w:val="nil"/>
              <w:left w:val="single" w:sz="12" w:space="0" w:color="auto"/>
              <w:bottom w:val="nil"/>
              <w:right w:val="single" w:sz="4" w:space="0" w:color="auto"/>
            </w:tcBorders>
          </w:tcPr>
          <w:p w14:paraId="5450781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w:t>
            </w:r>
          </w:p>
        </w:tc>
        <w:tc>
          <w:tcPr>
            <w:tcW w:w="5387" w:type="dxa"/>
            <w:tcBorders>
              <w:top w:val="nil"/>
              <w:left w:val="nil"/>
              <w:bottom w:val="nil"/>
              <w:right w:val="nil"/>
            </w:tcBorders>
          </w:tcPr>
          <w:p w14:paraId="2E1B9A6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Виготовлення </w:t>
            </w:r>
            <w:proofErr w:type="spellStart"/>
            <w:r>
              <w:rPr>
                <w:rFonts w:ascii="Arial" w:hAnsi="Arial" w:cs="Arial"/>
                <w:spacing w:val="-3"/>
                <w:sz w:val="20"/>
                <w:lang w:val="uk-UA"/>
              </w:rPr>
              <w:t>дрiбних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iндивiдуальних</w:t>
            </w:r>
            <w:proofErr w:type="spellEnd"/>
            <w:r>
              <w:rPr>
                <w:rFonts w:ascii="Arial" w:hAnsi="Arial" w:cs="Arial"/>
                <w:spacing w:val="-3"/>
                <w:sz w:val="20"/>
                <w:lang w:val="uk-UA"/>
              </w:rPr>
              <w:t xml:space="preserve"> листових</w:t>
            </w:r>
          </w:p>
          <w:p w14:paraId="73FEC338" w14:textId="77777777" w:rsidR="00187D19" w:rsidRPr="00187D19"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конструкцiй</w:t>
            </w:r>
            <w:proofErr w:type="spellEnd"/>
            <w:r>
              <w:rPr>
                <w:rFonts w:ascii="Arial" w:hAnsi="Arial" w:cs="Arial"/>
                <w:spacing w:val="-3"/>
                <w:sz w:val="20"/>
                <w:lang w:val="uk-UA"/>
              </w:rPr>
              <w:t xml:space="preserve"> масою до 0,5 т</w:t>
            </w:r>
          </w:p>
        </w:tc>
        <w:tc>
          <w:tcPr>
            <w:tcW w:w="1418" w:type="dxa"/>
            <w:tcBorders>
              <w:top w:val="nil"/>
              <w:left w:val="single" w:sz="4" w:space="0" w:color="auto"/>
              <w:bottom w:val="nil"/>
              <w:right w:val="nil"/>
            </w:tcBorders>
          </w:tcPr>
          <w:p w14:paraId="0F9433D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439528D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0,03915</w:t>
            </w:r>
          </w:p>
        </w:tc>
        <w:tc>
          <w:tcPr>
            <w:tcW w:w="1418" w:type="dxa"/>
            <w:tcBorders>
              <w:top w:val="nil"/>
              <w:left w:val="single" w:sz="4" w:space="0" w:color="auto"/>
              <w:bottom w:val="nil"/>
              <w:right w:val="single" w:sz="12" w:space="0" w:color="auto"/>
            </w:tcBorders>
            <w:vAlign w:val="center"/>
          </w:tcPr>
          <w:p w14:paraId="4C4D0F0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36F4311" w14:textId="77777777" w:rsidTr="002A28B2">
        <w:trPr>
          <w:jc w:val="center"/>
        </w:trPr>
        <w:tc>
          <w:tcPr>
            <w:tcW w:w="567" w:type="dxa"/>
            <w:tcBorders>
              <w:top w:val="nil"/>
              <w:left w:val="single" w:sz="12" w:space="0" w:color="auto"/>
              <w:bottom w:val="nil"/>
              <w:right w:val="single" w:sz="4" w:space="0" w:color="auto"/>
            </w:tcBorders>
          </w:tcPr>
          <w:p w14:paraId="291798F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w:t>
            </w:r>
          </w:p>
        </w:tc>
        <w:tc>
          <w:tcPr>
            <w:tcW w:w="5387" w:type="dxa"/>
            <w:tcBorders>
              <w:top w:val="nil"/>
              <w:left w:val="nil"/>
              <w:bottom w:val="nil"/>
              <w:right w:val="nil"/>
            </w:tcBorders>
          </w:tcPr>
          <w:p w14:paraId="0954FA41"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Монтаж дрібних металоконструкцій вагою до 0,1 т</w:t>
            </w:r>
          </w:p>
        </w:tc>
        <w:tc>
          <w:tcPr>
            <w:tcW w:w="1418" w:type="dxa"/>
            <w:tcBorders>
              <w:top w:val="nil"/>
              <w:left w:val="single" w:sz="4" w:space="0" w:color="auto"/>
              <w:bottom w:val="nil"/>
              <w:right w:val="nil"/>
            </w:tcBorders>
          </w:tcPr>
          <w:p w14:paraId="1C11490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5E2AB0C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0,03915</w:t>
            </w:r>
          </w:p>
        </w:tc>
        <w:tc>
          <w:tcPr>
            <w:tcW w:w="1418" w:type="dxa"/>
            <w:tcBorders>
              <w:top w:val="nil"/>
              <w:left w:val="single" w:sz="4" w:space="0" w:color="auto"/>
              <w:bottom w:val="nil"/>
              <w:right w:val="single" w:sz="12" w:space="0" w:color="auto"/>
            </w:tcBorders>
            <w:vAlign w:val="center"/>
          </w:tcPr>
          <w:p w14:paraId="26CDE24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1E71BC2" w14:textId="77777777" w:rsidTr="002A28B2">
        <w:trPr>
          <w:jc w:val="center"/>
        </w:trPr>
        <w:tc>
          <w:tcPr>
            <w:tcW w:w="567" w:type="dxa"/>
            <w:tcBorders>
              <w:top w:val="nil"/>
              <w:left w:val="single" w:sz="12" w:space="0" w:color="auto"/>
              <w:bottom w:val="nil"/>
              <w:right w:val="single" w:sz="4" w:space="0" w:color="auto"/>
            </w:tcBorders>
          </w:tcPr>
          <w:p w14:paraId="1E6CCBA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w:t>
            </w:r>
          </w:p>
        </w:tc>
        <w:tc>
          <w:tcPr>
            <w:tcW w:w="5387" w:type="dxa"/>
            <w:tcBorders>
              <w:top w:val="nil"/>
              <w:left w:val="nil"/>
              <w:bottom w:val="nil"/>
              <w:right w:val="nil"/>
            </w:tcBorders>
          </w:tcPr>
          <w:p w14:paraId="4ECC9AE8" w14:textId="77777777" w:rsidR="00187D19" w:rsidRDefault="00187D19" w:rsidP="002A28B2">
            <w:pPr>
              <w:keepLines/>
              <w:autoSpaceDE w:val="0"/>
              <w:autoSpaceDN w:val="0"/>
              <w:rPr>
                <w:rFonts w:ascii="Arial" w:hAnsi="Arial" w:cs="Arial"/>
                <w:spacing w:val="-3"/>
                <w:sz w:val="20"/>
                <w:lang w:val="uk-UA"/>
              </w:rPr>
            </w:pPr>
            <w:proofErr w:type="spellStart"/>
            <w:r>
              <w:rPr>
                <w:rFonts w:ascii="Arial" w:hAnsi="Arial" w:cs="Arial"/>
                <w:spacing w:val="-3"/>
                <w:sz w:val="20"/>
                <w:lang w:val="uk-UA"/>
              </w:rPr>
              <w:t>Грунтування</w:t>
            </w:r>
            <w:proofErr w:type="spellEnd"/>
            <w:r>
              <w:rPr>
                <w:rFonts w:ascii="Arial" w:hAnsi="Arial" w:cs="Arial"/>
                <w:spacing w:val="-3"/>
                <w:sz w:val="20"/>
                <w:lang w:val="uk-UA"/>
              </w:rPr>
              <w:t xml:space="preserve"> металевих поверхонь за 2 рази </w:t>
            </w:r>
            <w:proofErr w:type="spellStart"/>
            <w:r>
              <w:rPr>
                <w:rFonts w:ascii="Arial" w:hAnsi="Arial" w:cs="Arial"/>
                <w:spacing w:val="-3"/>
                <w:sz w:val="20"/>
                <w:lang w:val="uk-UA"/>
              </w:rPr>
              <w:t>грунтовкою</w:t>
            </w:r>
            <w:proofErr w:type="spellEnd"/>
          </w:p>
          <w:p w14:paraId="1A5F91B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ФЛ-ОЗК</w:t>
            </w:r>
          </w:p>
        </w:tc>
        <w:tc>
          <w:tcPr>
            <w:tcW w:w="1418" w:type="dxa"/>
            <w:tcBorders>
              <w:top w:val="nil"/>
              <w:left w:val="single" w:sz="4" w:space="0" w:color="auto"/>
              <w:bottom w:val="nil"/>
              <w:right w:val="nil"/>
            </w:tcBorders>
          </w:tcPr>
          <w:p w14:paraId="5F65243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462B47E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95,94</w:t>
            </w:r>
          </w:p>
        </w:tc>
        <w:tc>
          <w:tcPr>
            <w:tcW w:w="1418" w:type="dxa"/>
            <w:tcBorders>
              <w:top w:val="nil"/>
              <w:left w:val="single" w:sz="4" w:space="0" w:color="auto"/>
              <w:bottom w:val="nil"/>
              <w:right w:val="single" w:sz="12" w:space="0" w:color="auto"/>
            </w:tcBorders>
            <w:vAlign w:val="center"/>
          </w:tcPr>
          <w:p w14:paraId="0572D87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BB5FC09" w14:textId="77777777" w:rsidTr="002A28B2">
        <w:trPr>
          <w:jc w:val="center"/>
        </w:trPr>
        <w:tc>
          <w:tcPr>
            <w:tcW w:w="567" w:type="dxa"/>
            <w:tcBorders>
              <w:top w:val="nil"/>
              <w:left w:val="single" w:sz="12" w:space="0" w:color="auto"/>
              <w:bottom w:val="nil"/>
              <w:right w:val="single" w:sz="4" w:space="0" w:color="auto"/>
            </w:tcBorders>
          </w:tcPr>
          <w:p w14:paraId="3A20A2B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w:t>
            </w:r>
          </w:p>
        </w:tc>
        <w:tc>
          <w:tcPr>
            <w:tcW w:w="5387" w:type="dxa"/>
            <w:tcBorders>
              <w:top w:val="nil"/>
              <w:left w:val="nil"/>
              <w:bottom w:val="nil"/>
              <w:right w:val="nil"/>
            </w:tcBorders>
          </w:tcPr>
          <w:p w14:paraId="11100E8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Фарбування металевих </w:t>
            </w:r>
            <w:proofErr w:type="spellStart"/>
            <w:r>
              <w:rPr>
                <w:rFonts w:ascii="Arial" w:hAnsi="Arial" w:cs="Arial"/>
                <w:spacing w:val="-3"/>
                <w:sz w:val="20"/>
                <w:lang w:val="uk-UA"/>
              </w:rPr>
              <w:t>погрунтованих</w:t>
            </w:r>
            <w:proofErr w:type="spellEnd"/>
            <w:r>
              <w:rPr>
                <w:rFonts w:ascii="Arial" w:hAnsi="Arial" w:cs="Arial"/>
                <w:spacing w:val="-3"/>
                <w:sz w:val="20"/>
                <w:lang w:val="uk-UA"/>
              </w:rPr>
              <w:t xml:space="preserve"> поверхонь</w:t>
            </w:r>
          </w:p>
          <w:p w14:paraId="3009C056"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емаллю ХВ-16 за 3 рази</w:t>
            </w:r>
          </w:p>
        </w:tc>
        <w:tc>
          <w:tcPr>
            <w:tcW w:w="1418" w:type="dxa"/>
            <w:tcBorders>
              <w:top w:val="nil"/>
              <w:left w:val="single" w:sz="4" w:space="0" w:color="auto"/>
              <w:bottom w:val="nil"/>
              <w:right w:val="nil"/>
            </w:tcBorders>
          </w:tcPr>
          <w:p w14:paraId="012469A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6CF6E1C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95,94</w:t>
            </w:r>
          </w:p>
        </w:tc>
        <w:tc>
          <w:tcPr>
            <w:tcW w:w="1418" w:type="dxa"/>
            <w:tcBorders>
              <w:top w:val="nil"/>
              <w:left w:val="single" w:sz="4" w:space="0" w:color="auto"/>
              <w:bottom w:val="nil"/>
              <w:right w:val="single" w:sz="12" w:space="0" w:color="auto"/>
            </w:tcBorders>
            <w:vAlign w:val="center"/>
          </w:tcPr>
          <w:p w14:paraId="564121A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D488104" w14:textId="77777777" w:rsidTr="002A28B2">
        <w:trPr>
          <w:jc w:val="center"/>
        </w:trPr>
        <w:tc>
          <w:tcPr>
            <w:tcW w:w="567" w:type="dxa"/>
            <w:tcBorders>
              <w:top w:val="nil"/>
              <w:left w:val="single" w:sz="12" w:space="0" w:color="auto"/>
              <w:bottom w:val="nil"/>
              <w:right w:val="single" w:sz="4" w:space="0" w:color="auto"/>
            </w:tcBorders>
          </w:tcPr>
          <w:p w14:paraId="2F92A75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w:t>
            </w:r>
          </w:p>
        </w:tc>
        <w:tc>
          <w:tcPr>
            <w:tcW w:w="5387" w:type="dxa"/>
            <w:tcBorders>
              <w:top w:val="nil"/>
              <w:left w:val="nil"/>
              <w:bottom w:val="nil"/>
              <w:right w:val="nil"/>
            </w:tcBorders>
          </w:tcPr>
          <w:p w14:paraId="282B2FD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(Демонтаж) дрібних металоконструкцій вагою до 0,1</w:t>
            </w:r>
          </w:p>
          <w:p w14:paraId="1BD7268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т(швелер)</w:t>
            </w:r>
          </w:p>
        </w:tc>
        <w:tc>
          <w:tcPr>
            <w:tcW w:w="1418" w:type="dxa"/>
            <w:tcBorders>
              <w:top w:val="nil"/>
              <w:left w:val="single" w:sz="4" w:space="0" w:color="auto"/>
              <w:bottom w:val="nil"/>
              <w:right w:val="nil"/>
            </w:tcBorders>
          </w:tcPr>
          <w:p w14:paraId="27ED86D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5E5BE89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0,44</w:t>
            </w:r>
          </w:p>
        </w:tc>
        <w:tc>
          <w:tcPr>
            <w:tcW w:w="1418" w:type="dxa"/>
            <w:tcBorders>
              <w:top w:val="nil"/>
              <w:left w:val="single" w:sz="4" w:space="0" w:color="auto"/>
              <w:bottom w:val="nil"/>
              <w:right w:val="single" w:sz="12" w:space="0" w:color="auto"/>
            </w:tcBorders>
            <w:vAlign w:val="center"/>
          </w:tcPr>
          <w:p w14:paraId="06F6989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218A5E15" w14:textId="77777777" w:rsidR="00187D19" w:rsidRDefault="00187D19" w:rsidP="00187D19">
      <w:pPr>
        <w:autoSpaceDE w:val="0"/>
        <w:autoSpaceDN w:val="0"/>
        <w:rPr>
          <w:sz w:val="2"/>
          <w:szCs w:val="2"/>
        </w:rPr>
        <w:sectPr w:rsidR="00187D19">
          <w:headerReference w:type="default" r:id="rId7"/>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4572EBFD" w14:textId="77777777" w:rsidTr="002A28B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448071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5387" w:type="dxa"/>
            <w:tcBorders>
              <w:top w:val="single" w:sz="12" w:space="0" w:color="auto"/>
              <w:left w:val="nil"/>
              <w:bottom w:val="single" w:sz="4" w:space="0" w:color="auto"/>
              <w:right w:val="nil"/>
            </w:tcBorders>
            <w:vAlign w:val="center"/>
          </w:tcPr>
          <w:p w14:paraId="6A4612A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12" w:space="0" w:color="auto"/>
              <w:left w:val="single" w:sz="4" w:space="0" w:color="auto"/>
              <w:bottom w:val="single" w:sz="4" w:space="0" w:color="auto"/>
              <w:right w:val="nil"/>
            </w:tcBorders>
            <w:vAlign w:val="center"/>
          </w:tcPr>
          <w:p w14:paraId="1D460A6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308D4D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4D9753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14:paraId="6A774D5A" w14:textId="77777777" w:rsidTr="002A28B2">
        <w:trPr>
          <w:jc w:val="center"/>
        </w:trPr>
        <w:tc>
          <w:tcPr>
            <w:tcW w:w="567" w:type="dxa"/>
            <w:tcBorders>
              <w:top w:val="nil"/>
              <w:left w:val="single" w:sz="12" w:space="0" w:color="auto"/>
              <w:bottom w:val="nil"/>
              <w:right w:val="single" w:sz="4" w:space="0" w:color="auto"/>
            </w:tcBorders>
          </w:tcPr>
          <w:p w14:paraId="64D4326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w:t>
            </w:r>
          </w:p>
        </w:tc>
        <w:tc>
          <w:tcPr>
            <w:tcW w:w="5387" w:type="dxa"/>
            <w:tcBorders>
              <w:top w:val="nil"/>
              <w:left w:val="nil"/>
              <w:bottom w:val="nil"/>
              <w:right w:val="nil"/>
            </w:tcBorders>
          </w:tcPr>
          <w:p w14:paraId="3B9EB66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(Демонтаж) дрібних металоконструкцій вагою до 0,1</w:t>
            </w:r>
          </w:p>
          <w:p w14:paraId="52C808C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т(огорожі)</w:t>
            </w:r>
          </w:p>
        </w:tc>
        <w:tc>
          <w:tcPr>
            <w:tcW w:w="1418" w:type="dxa"/>
            <w:tcBorders>
              <w:top w:val="nil"/>
              <w:left w:val="single" w:sz="4" w:space="0" w:color="auto"/>
              <w:bottom w:val="nil"/>
              <w:right w:val="nil"/>
            </w:tcBorders>
          </w:tcPr>
          <w:p w14:paraId="5F0563B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6CCFC19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0,31</w:t>
            </w:r>
          </w:p>
        </w:tc>
        <w:tc>
          <w:tcPr>
            <w:tcW w:w="1418" w:type="dxa"/>
            <w:tcBorders>
              <w:top w:val="nil"/>
              <w:left w:val="single" w:sz="4" w:space="0" w:color="auto"/>
              <w:bottom w:val="nil"/>
              <w:right w:val="single" w:sz="12" w:space="0" w:color="auto"/>
            </w:tcBorders>
            <w:vAlign w:val="center"/>
          </w:tcPr>
          <w:p w14:paraId="7941C03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ED93055" w14:textId="77777777" w:rsidTr="002A28B2">
        <w:trPr>
          <w:jc w:val="center"/>
        </w:trPr>
        <w:tc>
          <w:tcPr>
            <w:tcW w:w="567" w:type="dxa"/>
            <w:tcBorders>
              <w:top w:val="nil"/>
              <w:left w:val="single" w:sz="12" w:space="0" w:color="auto"/>
              <w:bottom w:val="nil"/>
              <w:right w:val="single" w:sz="4" w:space="0" w:color="auto"/>
            </w:tcBorders>
          </w:tcPr>
          <w:p w14:paraId="7DDF540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w:t>
            </w:r>
          </w:p>
        </w:tc>
        <w:tc>
          <w:tcPr>
            <w:tcW w:w="5387" w:type="dxa"/>
            <w:tcBorders>
              <w:top w:val="nil"/>
              <w:left w:val="nil"/>
              <w:bottom w:val="nil"/>
              <w:right w:val="nil"/>
            </w:tcBorders>
          </w:tcPr>
          <w:p w14:paraId="7BA784A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бетонної стяжки товщиною 20 мм площею</w:t>
            </w:r>
          </w:p>
          <w:p w14:paraId="6499F60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до 20 м2</w:t>
            </w:r>
          </w:p>
        </w:tc>
        <w:tc>
          <w:tcPr>
            <w:tcW w:w="1418" w:type="dxa"/>
            <w:tcBorders>
              <w:top w:val="nil"/>
              <w:left w:val="single" w:sz="4" w:space="0" w:color="auto"/>
              <w:bottom w:val="nil"/>
              <w:right w:val="nil"/>
            </w:tcBorders>
          </w:tcPr>
          <w:p w14:paraId="01805D4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34868A5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80</w:t>
            </w:r>
          </w:p>
        </w:tc>
        <w:tc>
          <w:tcPr>
            <w:tcW w:w="1418" w:type="dxa"/>
            <w:tcBorders>
              <w:top w:val="nil"/>
              <w:left w:val="single" w:sz="4" w:space="0" w:color="auto"/>
              <w:bottom w:val="nil"/>
              <w:right w:val="single" w:sz="12" w:space="0" w:color="auto"/>
            </w:tcBorders>
            <w:vAlign w:val="center"/>
          </w:tcPr>
          <w:p w14:paraId="2875EB8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1C6A82E" w14:textId="77777777" w:rsidTr="002A28B2">
        <w:trPr>
          <w:jc w:val="center"/>
        </w:trPr>
        <w:tc>
          <w:tcPr>
            <w:tcW w:w="567" w:type="dxa"/>
            <w:tcBorders>
              <w:top w:val="nil"/>
              <w:left w:val="single" w:sz="12" w:space="0" w:color="auto"/>
              <w:bottom w:val="nil"/>
              <w:right w:val="single" w:sz="4" w:space="0" w:color="auto"/>
            </w:tcBorders>
          </w:tcPr>
          <w:p w14:paraId="7D201B5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w:t>
            </w:r>
          </w:p>
        </w:tc>
        <w:tc>
          <w:tcPr>
            <w:tcW w:w="5387" w:type="dxa"/>
            <w:tcBorders>
              <w:top w:val="nil"/>
              <w:left w:val="nil"/>
              <w:bottom w:val="nil"/>
              <w:right w:val="nil"/>
            </w:tcBorders>
          </w:tcPr>
          <w:p w14:paraId="53C67EE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На кожні 5 мм зміни товщини шару стяжки з важкого</w:t>
            </w:r>
          </w:p>
          <w:p w14:paraId="0100102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бетону додавати або виключати</w:t>
            </w:r>
          </w:p>
        </w:tc>
        <w:tc>
          <w:tcPr>
            <w:tcW w:w="1418" w:type="dxa"/>
            <w:tcBorders>
              <w:top w:val="nil"/>
              <w:left w:val="single" w:sz="4" w:space="0" w:color="auto"/>
              <w:bottom w:val="nil"/>
              <w:right w:val="nil"/>
            </w:tcBorders>
          </w:tcPr>
          <w:p w14:paraId="7A78A20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00EBC12E"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80</w:t>
            </w:r>
          </w:p>
        </w:tc>
        <w:tc>
          <w:tcPr>
            <w:tcW w:w="1418" w:type="dxa"/>
            <w:tcBorders>
              <w:top w:val="nil"/>
              <w:left w:val="single" w:sz="4" w:space="0" w:color="auto"/>
              <w:bottom w:val="nil"/>
              <w:right w:val="single" w:sz="12" w:space="0" w:color="auto"/>
            </w:tcBorders>
            <w:vAlign w:val="center"/>
          </w:tcPr>
          <w:p w14:paraId="6F5EC55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15D0166" w14:textId="77777777" w:rsidTr="002A28B2">
        <w:trPr>
          <w:jc w:val="center"/>
        </w:trPr>
        <w:tc>
          <w:tcPr>
            <w:tcW w:w="567" w:type="dxa"/>
            <w:tcBorders>
              <w:top w:val="nil"/>
              <w:left w:val="single" w:sz="12" w:space="0" w:color="auto"/>
              <w:bottom w:val="nil"/>
              <w:right w:val="single" w:sz="4" w:space="0" w:color="auto"/>
            </w:tcBorders>
          </w:tcPr>
          <w:p w14:paraId="5D2EA37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w:t>
            </w:r>
          </w:p>
        </w:tc>
        <w:tc>
          <w:tcPr>
            <w:tcW w:w="5387" w:type="dxa"/>
            <w:tcBorders>
              <w:top w:val="nil"/>
              <w:left w:val="nil"/>
              <w:bottom w:val="nil"/>
              <w:right w:val="nil"/>
            </w:tcBorders>
          </w:tcPr>
          <w:p w14:paraId="61429D6B"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Очищення вручну внутрішніх поверхонь стін</w:t>
            </w:r>
          </w:p>
        </w:tc>
        <w:tc>
          <w:tcPr>
            <w:tcW w:w="1418" w:type="dxa"/>
            <w:tcBorders>
              <w:top w:val="nil"/>
              <w:left w:val="single" w:sz="4" w:space="0" w:color="auto"/>
              <w:bottom w:val="nil"/>
              <w:right w:val="nil"/>
            </w:tcBorders>
          </w:tcPr>
          <w:p w14:paraId="539DF5C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6DE9A57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80</w:t>
            </w:r>
          </w:p>
        </w:tc>
        <w:tc>
          <w:tcPr>
            <w:tcW w:w="1418" w:type="dxa"/>
            <w:tcBorders>
              <w:top w:val="nil"/>
              <w:left w:val="single" w:sz="4" w:space="0" w:color="auto"/>
              <w:bottom w:val="nil"/>
              <w:right w:val="single" w:sz="12" w:space="0" w:color="auto"/>
            </w:tcBorders>
            <w:vAlign w:val="center"/>
          </w:tcPr>
          <w:p w14:paraId="377D6A1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5A24466" w14:textId="77777777" w:rsidTr="002A28B2">
        <w:trPr>
          <w:jc w:val="center"/>
        </w:trPr>
        <w:tc>
          <w:tcPr>
            <w:tcW w:w="567" w:type="dxa"/>
            <w:tcBorders>
              <w:top w:val="nil"/>
              <w:left w:val="single" w:sz="12" w:space="0" w:color="auto"/>
              <w:bottom w:val="nil"/>
              <w:right w:val="single" w:sz="4" w:space="0" w:color="auto"/>
            </w:tcBorders>
          </w:tcPr>
          <w:p w14:paraId="480B939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25</w:t>
            </w:r>
          </w:p>
        </w:tc>
        <w:tc>
          <w:tcPr>
            <w:tcW w:w="5387" w:type="dxa"/>
            <w:tcBorders>
              <w:top w:val="nil"/>
              <w:left w:val="nil"/>
              <w:bottom w:val="nil"/>
              <w:right w:val="nil"/>
            </w:tcBorders>
          </w:tcPr>
          <w:p w14:paraId="7F2A43D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Навантаження сміття вручну</w:t>
            </w:r>
          </w:p>
        </w:tc>
        <w:tc>
          <w:tcPr>
            <w:tcW w:w="1418" w:type="dxa"/>
            <w:tcBorders>
              <w:top w:val="nil"/>
              <w:left w:val="single" w:sz="4" w:space="0" w:color="auto"/>
              <w:bottom w:val="nil"/>
              <w:right w:val="nil"/>
            </w:tcBorders>
          </w:tcPr>
          <w:p w14:paraId="1379D1E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4377086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w:t>
            </w:r>
          </w:p>
        </w:tc>
        <w:tc>
          <w:tcPr>
            <w:tcW w:w="1418" w:type="dxa"/>
            <w:tcBorders>
              <w:top w:val="nil"/>
              <w:left w:val="single" w:sz="4" w:space="0" w:color="auto"/>
              <w:bottom w:val="nil"/>
              <w:right w:val="single" w:sz="12" w:space="0" w:color="auto"/>
            </w:tcBorders>
            <w:vAlign w:val="center"/>
          </w:tcPr>
          <w:p w14:paraId="488A1DB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1CA992B" w14:textId="77777777" w:rsidTr="002A28B2">
        <w:trPr>
          <w:jc w:val="center"/>
        </w:trPr>
        <w:tc>
          <w:tcPr>
            <w:tcW w:w="567" w:type="dxa"/>
            <w:tcBorders>
              <w:top w:val="nil"/>
              <w:left w:val="single" w:sz="12" w:space="0" w:color="auto"/>
              <w:bottom w:val="nil"/>
              <w:right w:val="single" w:sz="4" w:space="0" w:color="auto"/>
            </w:tcBorders>
          </w:tcPr>
          <w:p w14:paraId="6D26FE3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26</w:t>
            </w:r>
          </w:p>
        </w:tc>
        <w:tc>
          <w:tcPr>
            <w:tcW w:w="5387" w:type="dxa"/>
            <w:tcBorders>
              <w:top w:val="nil"/>
              <w:left w:val="nil"/>
              <w:bottom w:val="nil"/>
              <w:right w:val="nil"/>
            </w:tcBorders>
          </w:tcPr>
          <w:p w14:paraId="0BF3FCF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Перевезення сміття до 5 км</w:t>
            </w:r>
          </w:p>
        </w:tc>
        <w:tc>
          <w:tcPr>
            <w:tcW w:w="1418" w:type="dxa"/>
            <w:tcBorders>
              <w:top w:val="nil"/>
              <w:left w:val="single" w:sz="4" w:space="0" w:color="auto"/>
              <w:bottom w:val="nil"/>
              <w:right w:val="nil"/>
            </w:tcBorders>
          </w:tcPr>
          <w:p w14:paraId="2A3C805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6E14B06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w:t>
            </w:r>
          </w:p>
        </w:tc>
        <w:tc>
          <w:tcPr>
            <w:tcW w:w="1418" w:type="dxa"/>
            <w:tcBorders>
              <w:top w:val="nil"/>
              <w:left w:val="single" w:sz="4" w:space="0" w:color="auto"/>
              <w:bottom w:val="nil"/>
              <w:right w:val="single" w:sz="12" w:space="0" w:color="auto"/>
            </w:tcBorders>
            <w:vAlign w:val="center"/>
          </w:tcPr>
          <w:p w14:paraId="2ABFF94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72FA63E0" w14:textId="77777777" w:rsidTr="002A28B2">
        <w:trPr>
          <w:jc w:val="center"/>
        </w:trPr>
        <w:tc>
          <w:tcPr>
            <w:tcW w:w="567" w:type="dxa"/>
            <w:tcBorders>
              <w:top w:val="nil"/>
              <w:left w:val="single" w:sz="12" w:space="0" w:color="auto"/>
              <w:bottom w:val="nil"/>
              <w:right w:val="single" w:sz="4" w:space="0" w:color="auto"/>
            </w:tcBorders>
            <w:vAlign w:val="center"/>
          </w:tcPr>
          <w:p w14:paraId="7462DCF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C2C69F"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02-01-08 на </w:t>
            </w:r>
            <w:proofErr w:type="spellStart"/>
            <w:r w:rsidRPr="00187D19">
              <w:rPr>
                <w:rFonts w:ascii="Arial" w:hAnsi="Arial" w:cs="Arial"/>
                <w:spacing w:val="-3"/>
                <w:sz w:val="20"/>
                <w:u w:val="single"/>
                <w:lang w:val="ru-RU"/>
              </w:rPr>
              <w:t>конструкції</w:t>
            </w:r>
            <w:proofErr w:type="spellEnd"/>
          </w:p>
          <w:p w14:paraId="3E4A76BD" w14:textId="77777777" w:rsidR="00187D19" w:rsidRPr="00187D19" w:rsidRDefault="00187D19" w:rsidP="002A28B2">
            <w:pPr>
              <w:keepLines/>
              <w:autoSpaceDE w:val="0"/>
              <w:autoSpaceDN w:val="0"/>
              <w:jc w:val="center"/>
              <w:rPr>
                <w:rFonts w:ascii="Arial" w:hAnsi="Arial" w:cs="Arial"/>
                <w:sz w:val="20"/>
                <w:lang w:val="ru-RU"/>
              </w:rPr>
            </w:pPr>
            <w:proofErr w:type="spellStart"/>
            <w:proofErr w:type="gramStart"/>
            <w:r w:rsidRPr="00187D19">
              <w:rPr>
                <w:rFonts w:ascii="Arial" w:hAnsi="Arial" w:cs="Arial"/>
                <w:spacing w:val="-3"/>
                <w:sz w:val="20"/>
                <w:u w:val="single"/>
                <w:lang w:val="ru-RU"/>
              </w:rPr>
              <w:t>залізобетонні</w:t>
            </w:r>
            <w:proofErr w:type="spellEnd"/>
            <w:r w:rsidRPr="00187D19">
              <w:rPr>
                <w:rFonts w:ascii="Arial" w:hAnsi="Arial" w:cs="Arial"/>
                <w:spacing w:val="-3"/>
                <w:sz w:val="20"/>
                <w:u w:val="single"/>
                <w:lang w:val="ru-RU"/>
              </w:rPr>
              <w:t xml:space="preserve">  (</w:t>
            </w:r>
            <w:proofErr w:type="gramEnd"/>
            <w:r w:rsidRPr="00187D19">
              <w:rPr>
                <w:rFonts w:ascii="Arial" w:hAnsi="Arial" w:cs="Arial"/>
                <w:spacing w:val="-3"/>
                <w:sz w:val="20"/>
                <w:u w:val="single"/>
                <w:lang w:val="ru-RU"/>
              </w:rPr>
              <w:t>І-4-КБ)</w:t>
            </w:r>
          </w:p>
        </w:tc>
        <w:tc>
          <w:tcPr>
            <w:tcW w:w="1418" w:type="dxa"/>
            <w:tcBorders>
              <w:top w:val="nil"/>
              <w:left w:val="single" w:sz="4" w:space="0" w:color="auto"/>
              <w:bottom w:val="nil"/>
              <w:right w:val="single" w:sz="4" w:space="0" w:color="auto"/>
            </w:tcBorders>
            <w:vAlign w:val="center"/>
          </w:tcPr>
          <w:p w14:paraId="49B9F43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DDBE894"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87671D8"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2CB85641" w14:textId="77777777" w:rsidTr="002A28B2">
        <w:trPr>
          <w:jc w:val="center"/>
        </w:trPr>
        <w:tc>
          <w:tcPr>
            <w:tcW w:w="567" w:type="dxa"/>
            <w:tcBorders>
              <w:top w:val="nil"/>
              <w:left w:val="single" w:sz="12" w:space="0" w:color="auto"/>
              <w:bottom w:val="nil"/>
              <w:right w:val="single" w:sz="4" w:space="0" w:color="auto"/>
            </w:tcBorders>
            <w:vAlign w:val="center"/>
          </w:tcPr>
          <w:p w14:paraId="0AD684A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2ACEE3C"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F3C6AA3"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BD3A5D6"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18DEC8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4D303854" w14:textId="77777777" w:rsidTr="002A28B2">
        <w:trPr>
          <w:jc w:val="center"/>
        </w:trPr>
        <w:tc>
          <w:tcPr>
            <w:tcW w:w="567" w:type="dxa"/>
            <w:tcBorders>
              <w:top w:val="nil"/>
              <w:left w:val="single" w:sz="12" w:space="0" w:color="auto"/>
              <w:bottom w:val="nil"/>
              <w:right w:val="single" w:sz="4" w:space="0" w:color="auto"/>
            </w:tcBorders>
            <w:vAlign w:val="center"/>
          </w:tcPr>
          <w:p w14:paraId="36D1D993"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B94ADB3"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Розд</w:t>
            </w:r>
            <w:r>
              <w:rPr>
                <w:rFonts w:ascii="Arial" w:hAnsi="Arial" w:cs="Arial"/>
                <w:spacing w:val="-3"/>
                <w:sz w:val="20"/>
                <w:u w:val="single"/>
              </w:rPr>
              <w:t>i</w:t>
            </w:r>
            <w:proofErr w:type="spellEnd"/>
            <w:r w:rsidRPr="00187D19">
              <w:rPr>
                <w:rFonts w:ascii="Arial" w:hAnsi="Arial" w:cs="Arial"/>
                <w:spacing w:val="-3"/>
                <w:sz w:val="20"/>
                <w:u w:val="single"/>
                <w:lang w:val="ru-RU"/>
              </w:rPr>
              <w:t xml:space="preserve">л 1. </w:t>
            </w:r>
            <w:proofErr w:type="spellStart"/>
            <w:r w:rsidRPr="00187D19">
              <w:rPr>
                <w:rFonts w:ascii="Arial" w:hAnsi="Arial" w:cs="Arial"/>
                <w:spacing w:val="-3"/>
                <w:sz w:val="20"/>
                <w:u w:val="single"/>
                <w:lang w:val="ru-RU"/>
              </w:rPr>
              <w:t>Розподільча</w:t>
            </w:r>
            <w:proofErr w:type="spellEnd"/>
            <w:r w:rsidRPr="00187D19">
              <w:rPr>
                <w:rFonts w:ascii="Arial" w:hAnsi="Arial" w:cs="Arial"/>
                <w:spacing w:val="-3"/>
                <w:sz w:val="20"/>
                <w:u w:val="single"/>
                <w:lang w:val="ru-RU"/>
              </w:rPr>
              <w:t xml:space="preserve"> камера Фундамент Ф-1 (1шт.)</w:t>
            </w:r>
          </w:p>
        </w:tc>
        <w:tc>
          <w:tcPr>
            <w:tcW w:w="1418" w:type="dxa"/>
            <w:tcBorders>
              <w:top w:val="nil"/>
              <w:left w:val="single" w:sz="4" w:space="0" w:color="auto"/>
              <w:bottom w:val="nil"/>
              <w:right w:val="single" w:sz="4" w:space="0" w:color="auto"/>
            </w:tcBorders>
            <w:vAlign w:val="center"/>
          </w:tcPr>
          <w:p w14:paraId="01D888F1"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B0A4204"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39383B4"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0C887124" w14:textId="77777777" w:rsidTr="002A28B2">
        <w:trPr>
          <w:jc w:val="center"/>
        </w:trPr>
        <w:tc>
          <w:tcPr>
            <w:tcW w:w="567" w:type="dxa"/>
            <w:tcBorders>
              <w:top w:val="nil"/>
              <w:left w:val="single" w:sz="12" w:space="0" w:color="auto"/>
              <w:bottom w:val="nil"/>
              <w:right w:val="single" w:sz="4" w:space="0" w:color="auto"/>
            </w:tcBorders>
            <w:vAlign w:val="center"/>
          </w:tcPr>
          <w:p w14:paraId="4DEDC13C"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51B0904"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935BFB5"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E087A1D"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64191F0"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2CBE0E37" w14:textId="77777777" w:rsidTr="002A28B2">
        <w:trPr>
          <w:jc w:val="center"/>
        </w:trPr>
        <w:tc>
          <w:tcPr>
            <w:tcW w:w="567" w:type="dxa"/>
            <w:tcBorders>
              <w:top w:val="nil"/>
              <w:left w:val="single" w:sz="12" w:space="0" w:color="auto"/>
              <w:bottom w:val="nil"/>
              <w:right w:val="single" w:sz="4" w:space="0" w:color="auto"/>
            </w:tcBorders>
          </w:tcPr>
          <w:p w14:paraId="69693A7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27</w:t>
            </w:r>
          </w:p>
        </w:tc>
        <w:tc>
          <w:tcPr>
            <w:tcW w:w="5387" w:type="dxa"/>
            <w:tcBorders>
              <w:top w:val="nil"/>
              <w:left w:val="nil"/>
              <w:bottom w:val="nil"/>
              <w:right w:val="nil"/>
            </w:tcBorders>
          </w:tcPr>
          <w:p w14:paraId="04F4862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залізобетонних </w:t>
            </w:r>
            <w:proofErr w:type="spellStart"/>
            <w:r>
              <w:rPr>
                <w:rFonts w:ascii="Arial" w:hAnsi="Arial" w:cs="Arial"/>
                <w:spacing w:val="-3"/>
                <w:sz w:val="20"/>
                <w:lang w:val="uk-UA"/>
              </w:rPr>
              <w:t>фундаментiв</w:t>
            </w:r>
            <w:proofErr w:type="spellEnd"/>
            <w:r>
              <w:rPr>
                <w:rFonts w:ascii="Arial" w:hAnsi="Arial" w:cs="Arial"/>
                <w:spacing w:val="-3"/>
                <w:sz w:val="20"/>
                <w:lang w:val="uk-UA"/>
              </w:rPr>
              <w:t xml:space="preserve"> об'ємом до 5</w:t>
            </w:r>
          </w:p>
          <w:p w14:paraId="33CC46D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м3 </w:t>
            </w:r>
            <w:proofErr w:type="spellStart"/>
            <w:r>
              <w:rPr>
                <w:rFonts w:ascii="Arial" w:hAnsi="Arial" w:cs="Arial"/>
                <w:spacing w:val="-3"/>
                <w:sz w:val="20"/>
                <w:lang w:val="uk-UA"/>
              </w:rPr>
              <w:t>пiд</w:t>
            </w:r>
            <w:proofErr w:type="spellEnd"/>
            <w:r>
              <w:rPr>
                <w:rFonts w:ascii="Arial" w:hAnsi="Arial" w:cs="Arial"/>
                <w:spacing w:val="-3"/>
                <w:sz w:val="20"/>
                <w:lang w:val="uk-UA"/>
              </w:rPr>
              <w:t xml:space="preserve"> устаткування [</w:t>
            </w:r>
            <w:proofErr w:type="spellStart"/>
            <w:r>
              <w:rPr>
                <w:rFonts w:ascii="Arial" w:hAnsi="Arial" w:cs="Arial"/>
                <w:spacing w:val="-3"/>
                <w:sz w:val="20"/>
                <w:lang w:val="uk-UA"/>
              </w:rPr>
              <w:t>сумiшi</w:t>
            </w:r>
            <w:proofErr w:type="spellEnd"/>
            <w:r>
              <w:rPr>
                <w:rFonts w:ascii="Arial" w:hAnsi="Arial" w:cs="Arial"/>
                <w:spacing w:val="-3"/>
                <w:sz w:val="20"/>
                <w:lang w:val="uk-UA"/>
              </w:rPr>
              <w:t xml:space="preserve"> </w:t>
            </w:r>
            <w:proofErr w:type="spellStart"/>
            <w:r>
              <w:rPr>
                <w:rFonts w:ascii="Arial" w:hAnsi="Arial" w:cs="Arial"/>
                <w:spacing w:val="-3"/>
                <w:sz w:val="20"/>
                <w:lang w:val="uk-UA"/>
              </w:rPr>
              <w:t>бетоннi</w:t>
            </w:r>
            <w:proofErr w:type="spellEnd"/>
            <w:r>
              <w:rPr>
                <w:rFonts w:ascii="Arial" w:hAnsi="Arial" w:cs="Arial"/>
                <w:spacing w:val="-3"/>
                <w:sz w:val="20"/>
                <w:lang w:val="uk-UA"/>
              </w:rPr>
              <w:t xml:space="preserve"> </w:t>
            </w:r>
            <w:proofErr w:type="spellStart"/>
            <w:r>
              <w:rPr>
                <w:rFonts w:ascii="Arial" w:hAnsi="Arial" w:cs="Arial"/>
                <w:spacing w:val="-3"/>
                <w:sz w:val="20"/>
                <w:lang w:val="uk-UA"/>
              </w:rPr>
              <w:t>готовi</w:t>
            </w:r>
            <w:proofErr w:type="spellEnd"/>
            <w:r>
              <w:rPr>
                <w:rFonts w:ascii="Arial" w:hAnsi="Arial" w:cs="Arial"/>
                <w:spacing w:val="-3"/>
                <w:sz w:val="20"/>
                <w:lang w:val="uk-UA"/>
              </w:rPr>
              <w:t xml:space="preserve"> </w:t>
            </w:r>
            <w:proofErr w:type="spellStart"/>
            <w:r>
              <w:rPr>
                <w:rFonts w:ascii="Arial" w:hAnsi="Arial" w:cs="Arial"/>
                <w:spacing w:val="-3"/>
                <w:sz w:val="20"/>
                <w:lang w:val="uk-UA"/>
              </w:rPr>
              <w:t>важкi</w:t>
            </w:r>
            <w:proofErr w:type="spellEnd"/>
            <w:r>
              <w:rPr>
                <w:rFonts w:ascii="Arial" w:hAnsi="Arial" w:cs="Arial"/>
                <w:spacing w:val="-3"/>
                <w:sz w:val="20"/>
                <w:lang w:val="uk-UA"/>
              </w:rPr>
              <w:t>, клас</w:t>
            </w:r>
          </w:p>
          <w:p w14:paraId="3EC74FF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бетону В20 [М250],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w:t>
            </w:r>
            <w:proofErr w:type="spellStart"/>
            <w:r>
              <w:rPr>
                <w:rFonts w:ascii="Arial" w:hAnsi="Arial" w:cs="Arial"/>
                <w:spacing w:val="-3"/>
                <w:sz w:val="20"/>
                <w:lang w:val="uk-UA"/>
              </w:rPr>
              <w:t>бiльше</w:t>
            </w:r>
            <w:proofErr w:type="spellEnd"/>
            <w:r>
              <w:rPr>
                <w:rFonts w:ascii="Arial" w:hAnsi="Arial" w:cs="Arial"/>
                <w:spacing w:val="-3"/>
                <w:sz w:val="20"/>
                <w:lang w:val="uk-UA"/>
              </w:rPr>
              <w:t xml:space="preserve"> 20 до</w:t>
            </w:r>
          </w:p>
          <w:p w14:paraId="7F52D19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40 мм]</w:t>
            </w:r>
          </w:p>
        </w:tc>
        <w:tc>
          <w:tcPr>
            <w:tcW w:w="1418" w:type="dxa"/>
            <w:tcBorders>
              <w:top w:val="nil"/>
              <w:left w:val="single" w:sz="4" w:space="0" w:color="auto"/>
              <w:bottom w:val="nil"/>
              <w:right w:val="nil"/>
            </w:tcBorders>
          </w:tcPr>
          <w:p w14:paraId="273EEC5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33FE7E4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1,1</w:t>
            </w:r>
          </w:p>
        </w:tc>
        <w:tc>
          <w:tcPr>
            <w:tcW w:w="1418" w:type="dxa"/>
            <w:tcBorders>
              <w:top w:val="nil"/>
              <w:left w:val="single" w:sz="4" w:space="0" w:color="auto"/>
              <w:bottom w:val="nil"/>
              <w:right w:val="single" w:sz="12" w:space="0" w:color="auto"/>
            </w:tcBorders>
            <w:vAlign w:val="center"/>
          </w:tcPr>
          <w:p w14:paraId="453F697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C784D37" w14:textId="77777777" w:rsidTr="002A28B2">
        <w:trPr>
          <w:jc w:val="center"/>
        </w:trPr>
        <w:tc>
          <w:tcPr>
            <w:tcW w:w="567" w:type="dxa"/>
            <w:tcBorders>
              <w:top w:val="nil"/>
              <w:left w:val="single" w:sz="12" w:space="0" w:color="auto"/>
              <w:bottom w:val="nil"/>
              <w:right w:val="single" w:sz="4" w:space="0" w:color="auto"/>
            </w:tcBorders>
          </w:tcPr>
          <w:p w14:paraId="123423D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28</w:t>
            </w:r>
          </w:p>
        </w:tc>
        <w:tc>
          <w:tcPr>
            <w:tcW w:w="5387" w:type="dxa"/>
            <w:tcBorders>
              <w:top w:val="nil"/>
              <w:left w:val="nil"/>
              <w:bottom w:val="nil"/>
              <w:right w:val="nil"/>
            </w:tcBorders>
          </w:tcPr>
          <w:p w14:paraId="75505429"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Свердлення отворів в залізобетонних конструкціях,</w:t>
            </w:r>
          </w:p>
          <w:p w14:paraId="25B98D4D"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діаметр отвору 60 мм, глибина свердлення 200 мм</w:t>
            </w:r>
          </w:p>
        </w:tc>
        <w:tc>
          <w:tcPr>
            <w:tcW w:w="1418" w:type="dxa"/>
            <w:tcBorders>
              <w:top w:val="nil"/>
              <w:left w:val="single" w:sz="4" w:space="0" w:color="auto"/>
              <w:bottom w:val="nil"/>
              <w:right w:val="nil"/>
            </w:tcBorders>
          </w:tcPr>
          <w:p w14:paraId="5A6E85B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5D0D511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w:t>
            </w:r>
          </w:p>
        </w:tc>
        <w:tc>
          <w:tcPr>
            <w:tcW w:w="1418" w:type="dxa"/>
            <w:tcBorders>
              <w:top w:val="nil"/>
              <w:left w:val="single" w:sz="4" w:space="0" w:color="auto"/>
              <w:bottom w:val="nil"/>
              <w:right w:val="single" w:sz="12" w:space="0" w:color="auto"/>
            </w:tcBorders>
            <w:vAlign w:val="center"/>
          </w:tcPr>
          <w:p w14:paraId="62EBD5D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E531B39" w14:textId="77777777" w:rsidTr="002A28B2">
        <w:trPr>
          <w:jc w:val="center"/>
        </w:trPr>
        <w:tc>
          <w:tcPr>
            <w:tcW w:w="567" w:type="dxa"/>
            <w:tcBorders>
              <w:top w:val="nil"/>
              <w:left w:val="single" w:sz="12" w:space="0" w:color="auto"/>
              <w:bottom w:val="nil"/>
              <w:right w:val="single" w:sz="4" w:space="0" w:color="auto"/>
            </w:tcBorders>
          </w:tcPr>
          <w:p w14:paraId="7E36E6D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29</w:t>
            </w:r>
          </w:p>
        </w:tc>
        <w:tc>
          <w:tcPr>
            <w:tcW w:w="5387" w:type="dxa"/>
            <w:tcBorders>
              <w:top w:val="nil"/>
              <w:left w:val="nil"/>
              <w:bottom w:val="nil"/>
              <w:right w:val="nil"/>
            </w:tcBorders>
          </w:tcPr>
          <w:p w14:paraId="1B43626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Установлення сталевих виробів</w:t>
            </w:r>
          </w:p>
        </w:tc>
        <w:tc>
          <w:tcPr>
            <w:tcW w:w="1418" w:type="dxa"/>
            <w:tcBorders>
              <w:top w:val="nil"/>
              <w:left w:val="single" w:sz="4" w:space="0" w:color="auto"/>
              <w:bottom w:val="nil"/>
              <w:right w:val="nil"/>
            </w:tcBorders>
          </w:tcPr>
          <w:p w14:paraId="0322292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кг</w:t>
            </w:r>
          </w:p>
        </w:tc>
        <w:tc>
          <w:tcPr>
            <w:tcW w:w="1418" w:type="dxa"/>
            <w:tcBorders>
              <w:top w:val="nil"/>
              <w:left w:val="single" w:sz="4" w:space="0" w:color="auto"/>
              <w:bottom w:val="nil"/>
              <w:right w:val="single" w:sz="4" w:space="0" w:color="auto"/>
            </w:tcBorders>
          </w:tcPr>
          <w:p w14:paraId="5090EDE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63033D4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66AE30C" w14:textId="77777777" w:rsidTr="002A28B2">
        <w:trPr>
          <w:jc w:val="center"/>
        </w:trPr>
        <w:tc>
          <w:tcPr>
            <w:tcW w:w="567" w:type="dxa"/>
            <w:tcBorders>
              <w:top w:val="nil"/>
              <w:left w:val="single" w:sz="12" w:space="0" w:color="auto"/>
              <w:bottom w:val="nil"/>
              <w:right w:val="single" w:sz="4" w:space="0" w:color="auto"/>
            </w:tcBorders>
          </w:tcPr>
          <w:p w14:paraId="25481D4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30</w:t>
            </w:r>
          </w:p>
        </w:tc>
        <w:tc>
          <w:tcPr>
            <w:tcW w:w="5387" w:type="dxa"/>
            <w:tcBorders>
              <w:top w:val="nil"/>
              <w:left w:val="nil"/>
              <w:bottom w:val="nil"/>
              <w:right w:val="nil"/>
            </w:tcBorders>
          </w:tcPr>
          <w:p w14:paraId="5A9899F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Виготовлення </w:t>
            </w:r>
            <w:proofErr w:type="spellStart"/>
            <w:r>
              <w:rPr>
                <w:rFonts w:ascii="Arial" w:hAnsi="Arial" w:cs="Arial"/>
                <w:spacing w:val="-3"/>
                <w:sz w:val="20"/>
                <w:lang w:val="uk-UA"/>
              </w:rPr>
              <w:t>дрiбних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iндивiдуальних</w:t>
            </w:r>
            <w:proofErr w:type="spellEnd"/>
            <w:r>
              <w:rPr>
                <w:rFonts w:ascii="Arial" w:hAnsi="Arial" w:cs="Arial"/>
                <w:spacing w:val="-3"/>
                <w:sz w:val="20"/>
                <w:lang w:val="uk-UA"/>
              </w:rPr>
              <w:t xml:space="preserve"> листових</w:t>
            </w:r>
          </w:p>
          <w:p w14:paraId="2B568845" w14:textId="77777777" w:rsidR="00187D19" w:rsidRPr="00187D19"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конструкцiй</w:t>
            </w:r>
            <w:proofErr w:type="spellEnd"/>
            <w:r>
              <w:rPr>
                <w:rFonts w:ascii="Arial" w:hAnsi="Arial" w:cs="Arial"/>
                <w:spacing w:val="-3"/>
                <w:sz w:val="20"/>
                <w:lang w:val="uk-UA"/>
              </w:rPr>
              <w:t xml:space="preserve"> масою до 0,5 т</w:t>
            </w:r>
          </w:p>
        </w:tc>
        <w:tc>
          <w:tcPr>
            <w:tcW w:w="1418" w:type="dxa"/>
            <w:tcBorders>
              <w:top w:val="nil"/>
              <w:left w:val="single" w:sz="4" w:space="0" w:color="auto"/>
              <w:bottom w:val="nil"/>
              <w:right w:val="nil"/>
            </w:tcBorders>
          </w:tcPr>
          <w:p w14:paraId="31B6911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43E9DB6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0,00376</w:t>
            </w:r>
          </w:p>
        </w:tc>
        <w:tc>
          <w:tcPr>
            <w:tcW w:w="1418" w:type="dxa"/>
            <w:tcBorders>
              <w:top w:val="nil"/>
              <w:left w:val="single" w:sz="4" w:space="0" w:color="auto"/>
              <w:bottom w:val="nil"/>
              <w:right w:val="single" w:sz="12" w:space="0" w:color="auto"/>
            </w:tcBorders>
            <w:vAlign w:val="center"/>
          </w:tcPr>
          <w:p w14:paraId="7D92DE6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9F69BE3" w14:textId="77777777" w:rsidTr="002A28B2">
        <w:trPr>
          <w:jc w:val="center"/>
        </w:trPr>
        <w:tc>
          <w:tcPr>
            <w:tcW w:w="567" w:type="dxa"/>
            <w:tcBorders>
              <w:top w:val="nil"/>
              <w:left w:val="single" w:sz="12" w:space="0" w:color="auto"/>
              <w:bottom w:val="nil"/>
              <w:right w:val="single" w:sz="4" w:space="0" w:color="auto"/>
            </w:tcBorders>
          </w:tcPr>
          <w:p w14:paraId="4D94FDB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31</w:t>
            </w:r>
          </w:p>
        </w:tc>
        <w:tc>
          <w:tcPr>
            <w:tcW w:w="5387" w:type="dxa"/>
            <w:tcBorders>
              <w:top w:val="nil"/>
              <w:left w:val="nil"/>
              <w:bottom w:val="nil"/>
              <w:right w:val="nil"/>
            </w:tcBorders>
          </w:tcPr>
          <w:p w14:paraId="67D6B58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бетонних </w:t>
            </w:r>
            <w:proofErr w:type="spellStart"/>
            <w:r>
              <w:rPr>
                <w:rFonts w:ascii="Arial" w:hAnsi="Arial" w:cs="Arial"/>
                <w:spacing w:val="-3"/>
                <w:sz w:val="20"/>
                <w:lang w:val="uk-UA"/>
              </w:rPr>
              <w:t>пiдпiрних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стiн</w:t>
            </w:r>
            <w:proofErr w:type="spellEnd"/>
            <w:r>
              <w:rPr>
                <w:rFonts w:ascii="Arial" w:hAnsi="Arial" w:cs="Arial"/>
                <w:spacing w:val="-3"/>
                <w:sz w:val="20"/>
                <w:lang w:val="uk-UA"/>
              </w:rPr>
              <w:t>[ [</w:t>
            </w:r>
            <w:proofErr w:type="spellStart"/>
            <w:r>
              <w:rPr>
                <w:rFonts w:ascii="Arial" w:hAnsi="Arial" w:cs="Arial"/>
                <w:spacing w:val="-3"/>
                <w:sz w:val="20"/>
                <w:lang w:val="uk-UA"/>
              </w:rPr>
              <w:t>сумiшi</w:t>
            </w:r>
            <w:proofErr w:type="spellEnd"/>
            <w:r>
              <w:rPr>
                <w:rFonts w:ascii="Arial" w:hAnsi="Arial" w:cs="Arial"/>
                <w:spacing w:val="-3"/>
                <w:sz w:val="20"/>
                <w:lang w:val="uk-UA"/>
              </w:rPr>
              <w:t xml:space="preserve"> </w:t>
            </w:r>
            <w:proofErr w:type="spellStart"/>
            <w:r>
              <w:rPr>
                <w:rFonts w:ascii="Arial" w:hAnsi="Arial" w:cs="Arial"/>
                <w:spacing w:val="-3"/>
                <w:sz w:val="20"/>
                <w:lang w:val="uk-UA"/>
              </w:rPr>
              <w:t>бетоннi</w:t>
            </w:r>
            <w:proofErr w:type="spellEnd"/>
          </w:p>
          <w:p w14:paraId="32FE66D7" w14:textId="77777777" w:rsidR="00187D19" w:rsidRDefault="00187D19" w:rsidP="002A28B2">
            <w:pPr>
              <w:keepLines/>
              <w:autoSpaceDE w:val="0"/>
              <w:autoSpaceDN w:val="0"/>
              <w:rPr>
                <w:rFonts w:ascii="Arial" w:hAnsi="Arial" w:cs="Arial"/>
                <w:spacing w:val="-3"/>
                <w:sz w:val="20"/>
                <w:lang w:val="uk-UA"/>
              </w:rPr>
            </w:pPr>
            <w:proofErr w:type="spellStart"/>
            <w:r>
              <w:rPr>
                <w:rFonts w:ascii="Arial" w:hAnsi="Arial" w:cs="Arial"/>
                <w:spacing w:val="-3"/>
                <w:sz w:val="20"/>
                <w:lang w:val="uk-UA"/>
              </w:rPr>
              <w:t>готовi</w:t>
            </w:r>
            <w:proofErr w:type="spellEnd"/>
            <w:r>
              <w:rPr>
                <w:rFonts w:ascii="Arial" w:hAnsi="Arial" w:cs="Arial"/>
                <w:spacing w:val="-3"/>
                <w:sz w:val="20"/>
                <w:lang w:val="uk-UA"/>
              </w:rPr>
              <w:t xml:space="preserve"> </w:t>
            </w:r>
            <w:proofErr w:type="spellStart"/>
            <w:r>
              <w:rPr>
                <w:rFonts w:ascii="Arial" w:hAnsi="Arial" w:cs="Arial"/>
                <w:spacing w:val="-3"/>
                <w:sz w:val="20"/>
                <w:lang w:val="uk-UA"/>
              </w:rPr>
              <w:t>важкi</w:t>
            </w:r>
            <w:proofErr w:type="spellEnd"/>
            <w:r>
              <w:rPr>
                <w:rFonts w:ascii="Arial" w:hAnsi="Arial" w:cs="Arial"/>
                <w:spacing w:val="-3"/>
                <w:sz w:val="20"/>
                <w:lang w:val="uk-UA"/>
              </w:rPr>
              <w:t xml:space="preserve">, клас бетону В15 [М200], </w:t>
            </w:r>
            <w:proofErr w:type="spellStart"/>
            <w:r>
              <w:rPr>
                <w:rFonts w:ascii="Arial" w:hAnsi="Arial" w:cs="Arial"/>
                <w:spacing w:val="-3"/>
                <w:sz w:val="20"/>
                <w:lang w:val="uk-UA"/>
              </w:rPr>
              <w:t>крупнiсть</w:t>
            </w:r>
            <w:proofErr w:type="spellEnd"/>
          </w:p>
          <w:p w14:paraId="64BC106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заповнювача </w:t>
            </w:r>
            <w:proofErr w:type="spellStart"/>
            <w:r>
              <w:rPr>
                <w:rFonts w:ascii="Arial" w:hAnsi="Arial" w:cs="Arial"/>
                <w:spacing w:val="-3"/>
                <w:sz w:val="20"/>
                <w:lang w:val="uk-UA"/>
              </w:rPr>
              <w:t>бiльше</w:t>
            </w:r>
            <w:proofErr w:type="spellEnd"/>
            <w:r>
              <w:rPr>
                <w:rFonts w:ascii="Arial" w:hAnsi="Arial" w:cs="Arial"/>
                <w:spacing w:val="-3"/>
                <w:sz w:val="20"/>
                <w:lang w:val="uk-UA"/>
              </w:rPr>
              <w:t xml:space="preserve"> 20 до 40 мм]]</w:t>
            </w:r>
          </w:p>
        </w:tc>
        <w:tc>
          <w:tcPr>
            <w:tcW w:w="1418" w:type="dxa"/>
            <w:tcBorders>
              <w:top w:val="nil"/>
              <w:left w:val="single" w:sz="4" w:space="0" w:color="auto"/>
              <w:bottom w:val="nil"/>
              <w:right w:val="nil"/>
            </w:tcBorders>
          </w:tcPr>
          <w:p w14:paraId="1DCF535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35BDAC8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0,6</w:t>
            </w:r>
          </w:p>
        </w:tc>
        <w:tc>
          <w:tcPr>
            <w:tcW w:w="1418" w:type="dxa"/>
            <w:tcBorders>
              <w:top w:val="nil"/>
              <w:left w:val="single" w:sz="4" w:space="0" w:color="auto"/>
              <w:bottom w:val="nil"/>
              <w:right w:val="single" w:sz="12" w:space="0" w:color="auto"/>
            </w:tcBorders>
            <w:vAlign w:val="center"/>
          </w:tcPr>
          <w:p w14:paraId="4890115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34A22D4" w14:textId="77777777" w:rsidTr="002A28B2">
        <w:trPr>
          <w:jc w:val="center"/>
        </w:trPr>
        <w:tc>
          <w:tcPr>
            <w:tcW w:w="567" w:type="dxa"/>
            <w:tcBorders>
              <w:top w:val="nil"/>
              <w:left w:val="single" w:sz="12" w:space="0" w:color="auto"/>
              <w:bottom w:val="nil"/>
              <w:right w:val="single" w:sz="4" w:space="0" w:color="auto"/>
            </w:tcBorders>
          </w:tcPr>
          <w:p w14:paraId="64C7266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32</w:t>
            </w:r>
          </w:p>
        </w:tc>
        <w:tc>
          <w:tcPr>
            <w:tcW w:w="5387" w:type="dxa"/>
            <w:tcBorders>
              <w:top w:val="nil"/>
              <w:left w:val="nil"/>
              <w:bottom w:val="nil"/>
              <w:right w:val="nil"/>
            </w:tcBorders>
          </w:tcPr>
          <w:p w14:paraId="471966E8"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Улаштування плит масою понад 1,5 т до 2,5 т</w:t>
            </w:r>
          </w:p>
        </w:tc>
        <w:tc>
          <w:tcPr>
            <w:tcW w:w="1418" w:type="dxa"/>
            <w:tcBorders>
              <w:top w:val="nil"/>
              <w:left w:val="single" w:sz="4" w:space="0" w:color="auto"/>
              <w:bottom w:val="nil"/>
              <w:right w:val="nil"/>
            </w:tcBorders>
          </w:tcPr>
          <w:p w14:paraId="348DA72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9533B7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491D476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82DA46E" w14:textId="77777777" w:rsidTr="002A28B2">
        <w:trPr>
          <w:jc w:val="center"/>
        </w:trPr>
        <w:tc>
          <w:tcPr>
            <w:tcW w:w="567" w:type="dxa"/>
            <w:tcBorders>
              <w:top w:val="nil"/>
              <w:left w:val="single" w:sz="12" w:space="0" w:color="auto"/>
              <w:bottom w:val="nil"/>
              <w:right w:val="single" w:sz="4" w:space="0" w:color="auto"/>
            </w:tcBorders>
          </w:tcPr>
          <w:p w14:paraId="4E26C6A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33</w:t>
            </w:r>
          </w:p>
        </w:tc>
        <w:tc>
          <w:tcPr>
            <w:tcW w:w="5387" w:type="dxa"/>
            <w:tcBorders>
              <w:top w:val="nil"/>
              <w:left w:val="nil"/>
              <w:bottom w:val="nil"/>
              <w:right w:val="nil"/>
            </w:tcBorders>
          </w:tcPr>
          <w:p w14:paraId="409FD1E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Підливання під устаткування бетону товщиною шару 20</w:t>
            </w:r>
          </w:p>
          <w:p w14:paraId="4E43941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мм</w:t>
            </w:r>
          </w:p>
        </w:tc>
        <w:tc>
          <w:tcPr>
            <w:tcW w:w="1418" w:type="dxa"/>
            <w:tcBorders>
              <w:top w:val="nil"/>
              <w:left w:val="single" w:sz="4" w:space="0" w:color="auto"/>
              <w:bottom w:val="nil"/>
              <w:right w:val="nil"/>
            </w:tcBorders>
          </w:tcPr>
          <w:p w14:paraId="1194C05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12A2E9B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2,25</w:t>
            </w:r>
          </w:p>
        </w:tc>
        <w:tc>
          <w:tcPr>
            <w:tcW w:w="1418" w:type="dxa"/>
            <w:tcBorders>
              <w:top w:val="nil"/>
              <w:left w:val="single" w:sz="4" w:space="0" w:color="auto"/>
              <w:bottom w:val="nil"/>
              <w:right w:val="single" w:sz="12" w:space="0" w:color="auto"/>
            </w:tcBorders>
            <w:vAlign w:val="center"/>
          </w:tcPr>
          <w:p w14:paraId="0EEC3EB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105C4CC" w14:textId="77777777" w:rsidTr="002A28B2">
        <w:trPr>
          <w:jc w:val="center"/>
        </w:trPr>
        <w:tc>
          <w:tcPr>
            <w:tcW w:w="567" w:type="dxa"/>
            <w:tcBorders>
              <w:top w:val="nil"/>
              <w:left w:val="single" w:sz="12" w:space="0" w:color="auto"/>
              <w:bottom w:val="nil"/>
              <w:right w:val="single" w:sz="4" w:space="0" w:color="auto"/>
            </w:tcBorders>
          </w:tcPr>
          <w:p w14:paraId="2A09D62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34</w:t>
            </w:r>
          </w:p>
        </w:tc>
        <w:tc>
          <w:tcPr>
            <w:tcW w:w="5387" w:type="dxa"/>
            <w:tcBorders>
              <w:top w:val="nil"/>
              <w:left w:val="nil"/>
              <w:bottom w:val="nil"/>
              <w:right w:val="nil"/>
            </w:tcBorders>
          </w:tcPr>
          <w:p w14:paraId="566A110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На кожні 10 мм зміни товщини шару підливання бетону</w:t>
            </w:r>
          </w:p>
          <w:p w14:paraId="3E1C187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додавати або виключати</w:t>
            </w:r>
          </w:p>
        </w:tc>
        <w:tc>
          <w:tcPr>
            <w:tcW w:w="1418" w:type="dxa"/>
            <w:tcBorders>
              <w:top w:val="nil"/>
              <w:left w:val="single" w:sz="4" w:space="0" w:color="auto"/>
              <w:bottom w:val="nil"/>
              <w:right w:val="nil"/>
            </w:tcBorders>
          </w:tcPr>
          <w:p w14:paraId="56E3DF7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7F013F6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2,25</w:t>
            </w:r>
          </w:p>
        </w:tc>
        <w:tc>
          <w:tcPr>
            <w:tcW w:w="1418" w:type="dxa"/>
            <w:tcBorders>
              <w:top w:val="nil"/>
              <w:left w:val="single" w:sz="4" w:space="0" w:color="auto"/>
              <w:bottom w:val="nil"/>
              <w:right w:val="single" w:sz="12" w:space="0" w:color="auto"/>
            </w:tcBorders>
            <w:vAlign w:val="center"/>
          </w:tcPr>
          <w:p w14:paraId="6DE97A4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9D72064" w14:textId="77777777" w:rsidTr="002A28B2">
        <w:trPr>
          <w:jc w:val="center"/>
        </w:trPr>
        <w:tc>
          <w:tcPr>
            <w:tcW w:w="567" w:type="dxa"/>
            <w:tcBorders>
              <w:top w:val="nil"/>
              <w:left w:val="single" w:sz="12" w:space="0" w:color="auto"/>
              <w:bottom w:val="nil"/>
              <w:right w:val="single" w:sz="4" w:space="0" w:color="auto"/>
            </w:tcBorders>
          </w:tcPr>
          <w:p w14:paraId="455BA47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35</w:t>
            </w:r>
          </w:p>
        </w:tc>
        <w:tc>
          <w:tcPr>
            <w:tcW w:w="5387" w:type="dxa"/>
            <w:tcBorders>
              <w:top w:val="nil"/>
              <w:left w:val="nil"/>
              <w:bottom w:val="nil"/>
              <w:right w:val="nil"/>
            </w:tcBorders>
          </w:tcPr>
          <w:p w14:paraId="67C0773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Установлення опор із плит і </w:t>
            </w:r>
            <w:proofErr w:type="spellStart"/>
            <w:r>
              <w:rPr>
                <w:rFonts w:ascii="Arial" w:hAnsi="Arial" w:cs="Arial"/>
                <w:spacing w:val="-3"/>
                <w:sz w:val="20"/>
                <w:lang w:val="uk-UA"/>
              </w:rPr>
              <w:t>кілець</w:t>
            </w:r>
            <w:proofErr w:type="spellEnd"/>
            <w:r>
              <w:rPr>
                <w:rFonts w:ascii="Arial" w:hAnsi="Arial" w:cs="Arial"/>
                <w:spacing w:val="-3"/>
                <w:sz w:val="20"/>
                <w:lang w:val="uk-UA"/>
              </w:rPr>
              <w:t xml:space="preserve"> діаметром більше</w:t>
            </w:r>
          </w:p>
          <w:p w14:paraId="5DA95B1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1000 мм</w:t>
            </w:r>
          </w:p>
        </w:tc>
        <w:tc>
          <w:tcPr>
            <w:tcW w:w="1418" w:type="dxa"/>
            <w:tcBorders>
              <w:top w:val="nil"/>
              <w:left w:val="single" w:sz="4" w:space="0" w:color="auto"/>
              <w:bottom w:val="nil"/>
              <w:right w:val="nil"/>
            </w:tcBorders>
          </w:tcPr>
          <w:p w14:paraId="4518FF8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B0F233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1,2</w:t>
            </w:r>
          </w:p>
        </w:tc>
        <w:tc>
          <w:tcPr>
            <w:tcW w:w="1418" w:type="dxa"/>
            <w:tcBorders>
              <w:top w:val="nil"/>
              <w:left w:val="single" w:sz="4" w:space="0" w:color="auto"/>
              <w:bottom w:val="nil"/>
              <w:right w:val="single" w:sz="12" w:space="0" w:color="auto"/>
            </w:tcBorders>
            <w:vAlign w:val="center"/>
          </w:tcPr>
          <w:p w14:paraId="3EC72B5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32431EF4" w14:textId="77777777" w:rsidTr="002A28B2">
        <w:trPr>
          <w:jc w:val="center"/>
        </w:trPr>
        <w:tc>
          <w:tcPr>
            <w:tcW w:w="567" w:type="dxa"/>
            <w:tcBorders>
              <w:top w:val="nil"/>
              <w:left w:val="single" w:sz="12" w:space="0" w:color="auto"/>
              <w:bottom w:val="nil"/>
              <w:right w:val="single" w:sz="4" w:space="0" w:color="auto"/>
            </w:tcBorders>
            <w:vAlign w:val="center"/>
          </w:tcPr>
          <w:p w14:paraId="4D02907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66D140C"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02-01-010 на </w:t>
            </w:r>
            <w:proofErr w:type="spellStart"/>
            <w:r w:rsidRPr="00187D19">
              <w:rPr>
                <w:rFonts w:ascii="Arial" w:hAnsi="Arial" w:cs="Arial"/>
                <w:spacing w:val="-3"/>
                <w:sz w:val="20"/>
                <w:u w:val="single"/>
                <w:lang w:val="ru-RU"/>
              </w:rPr>
              <w:t>конструкції</w:t>
            </w:r>
            <w:proofErr w:type="spellEnd"/>
          </w:p>
          <w:p w14:paraId="51A70300"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залізобетонні</w:t>
            </w:r>
            <w:proofErr w:type="spellEnd"/>
          </w:p>
        </w:tc>
        <w:tc>
          <w:tcPr>
            <w:tcW w:w="1418" w:type="dxa"/>
            <w:tcBorders>
              <w:top w:val="nil"/>
              <w:left w:val="single" w:sz="4" w:space="0" w:color="auto"/>
              <w:bottom w:val="nil"/>
              <w:right w:val="single" w:sz="4" w:space="0" w:color="auto"/>
            </w:tcBorders>
            <w:vAlign w:val="center"/>
          </w:tcPr>
          <w:p w14:paraId="0F2AED8C"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CE7BF77"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1A92D7E"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3FE030E5" w14:textId="77777777" w:rsidTr="002A28B2">
        <w:trPr>
          <w:jc w:val="center"/>
        </w:trPr>
        <w:tc>
          <w:tcPr>
            <w:tcW w:w="567" w:type="dxa"/>
            <w:tcBorders>
              <w:top w:val="nil"/>
              <w:left w:val="single" w:sz="12" w:space="0" w:color="auto"/>
              <w:bottom w:val="nil"/>
              <w:right w:val="single" w:sz="4" w:space="0" w:color="auto"/>
            </w:tcBorders>
            <w:vAlign w:val="center"/>
          </w:tcPr>
          <w:p w14:paraId="54074ADC"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36CFBA0E"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A2186A6"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33766C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F6F6772"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7D175354" w14:textId="77777777" w:rsidTr="002A28B2">
        <w:trPr>
          <w:jc w:val="center"/>
        </w:trPr>
        <w:tc>
          <w:tcPr>
            <w:tcW w:w="567" w:type="dxa"/>
            <w:tcBorders>
              <w:top w:val="nil"/>
              <w:left w:val="single" w:sz="12" w:space="0" w:color="auto"/>
              <w:bottom w:val="nil"/>
              <w:right w:val="single" w:sz="4" w:space="0" w:color="auto"/>
            </w:tcBorders>
            <w:vAlign w:val="center"/>
          </w:tcPr>
          <w:p w14:paraId="16C088AD"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3481343"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Вторинний</w:t>
            </w:r>
            <w:proofErr w:type="spellEnd"/>
            <w:r>
              <w:rPr>
                <w:rFonts w:ascii="Arial" w:hAnsi="Arial" w:cs="Arial"/>
                <w:spacing w:val="-3"/>
                <w:sz w:val="20"/>
                <w:u w:val="single"/>
              </w:rPr>
              <w:t xml:space="preserve"> </w:t>
            </w:r>
            <w:proofErr w:type="spellStart"/>
            <w:r>
              <w:rPr>
                <w:rFonts w:ascii="Arial" w:hAnsi="Arial" w:cs="Arial"/>
                <w:spacing w:val="-3"/>
                <w:sz w:val="20"/>
                <w:u w:val="single"/>
              </w:rPr>
              <w:t>відстійник</w:t>
            </w:r>
            <w:proofErr w:type="spellEnd"/>
          </w:p>
        </w:tc>
        <w:tc>
          <w:tcPr>
            <w:tcW w:w="1418" w:type="dxa"/>
            <w:tcBorders>
              <w:top w:val="nil"/>
              <w:left w:val="single" w:sz="4" w:space="0" w:color="auto"/>
              <w:bottom w:val="nil"/>
              <w:right w:val="single" w:sz="4" w:space="0" w:color="auto"/>
            </w:tcBorders>
            <w:vAlign w:val="center"/>
          </w:tcPr>
          <w:p w14:paraId="2F17D6F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9DC11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F04FAD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41E5790" w14:textId="77777777" w:rsidTr="002A28B2">
        <w:trPr>
          <w:jc w:val="center"/>
        </w:trPr>
        <w:tc>
          <w:tcPr>
            <w:tcW w:w="567" w:type="dxa"/>
            <w:tcBorders>
              <w:top w:val="nil"/>
              <w:left w:val="single" w:sz="12" w:space="0" w:color="auto"/>
              <w:bottom w:val="nil"/>
              <w:right w:val="single" w:sz="4" w:space="0" w:color="auto"/>
            </w:tcBorders>
            <w:vAlign w:val="center"/>
          </w:tcPr>
          <w:p w14:paraId="02E4C64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D96BED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2461C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DC6E83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2C6EA7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559ADEA" w14:textId="77777777" w:rsidTr="002A28B2">
        <w:trPr>
          <w:jc w:val="center"/>
        </w:trPr>
        <w:tc>
          <w:tcPr>
            <w:tcW w:w="567" w:type="dxa"/>
            <w:tcBorders>
              <w:top w:val="nil"/>
              <w:left w:val="single" w:sz="12" w:space="0" w:color="auto"/>
              <w:bottom w:val="nil"/>
              <w:right w:val="single" w:sz="4" w:space="0" w:color="auto"/>
            </w:tcBorders>
          </w:tcPr>
          <w:p w14:paraId="0B11F1D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36</w:t>
            </w:r>
          </w:p>
        </w:tc>
        <w:tc>
          <w:tcPr>
            <w:tcW w:w="5387" w:type="dxa"/>
            <w:tcBorders>
              <w:top w:val="nil"/>
              <w:left w:val="nil"/>
              <w:bottom w:val="nil"/>
              <w:right w:val="nil"/>
            </w:tcBorders>
          </w:tcPr>
          <w:p w14:paraId="4A77F70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бетонної підготовки[ бетон важкий В 7,5</w:t>
            </w:r>
          </w:p>
          <w:p w14:paraId="774DE37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(М 100),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10-20мм]</w:t>
            </w:r>
          </w:p>
        </w:tc>
        <w:tc>
          <w:tcPr>
            <w:tcW w:w="1418" w:type="dxa"/>
            <w:tcBorders>
              <w:top w:val="nil"/>
              <w:left w:val="single" w:sz="4" w:space="0" w:color="auto"/>
              <w:bottom w:val="nil"/>
              <w:right w:val="nil"/>
            </w:tcBorders>
          </w:tcPr>
          <w:p w14:paraId="021D724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3EB6D4D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2,4</w:t>
            </w:r>
          </w:p>
        </w:tc>
        <w:tc>
          <w:tcPr>
            <w:tcW w:w="1418" w:type="dxa"/>
            <w:tcBorders>
              <w:top w:val="nil"/>
              <w:left w:val="single" w:sz="4" w:space="0" w:color="auto"/>
              <w:bottom w:val="nil"/>
              <w:right w:val="single" w:sz="12" w:space="0" w:color="auto"/>
            </w:tcBorders>
            <w:vAlign w:val="center"/>
          </w:tcPr>
          <w:p w14:paraId="0710AA1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A05C753" w14:textId="77777777" w:rsidTr="002A28B2">
        <w:trPr>
          <w:jc w:val="center"/>
        </w:trPr>
        <w:tc>
          <w:tcPr>
            <w:tcW w:w="567" w:type="dxa"/>
            <w:tcBorders>
              <w:top w:val="nil"/>
              <w:left w:val="single" w:sz="12" w:space="0" w:color="auto"/>
              <w:bottom w:val="nil"/>
              <w:right w:val="single" w:sz="4" w:space="0" w:color="auto"/>
            </w:tcBorders>
          </w:tcPr>
          <w:p w14:paraId="7C71AC0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37</w:t>
            </w:r>
          </w:p>
        </w:tc>
        <w:tc>
          <w:tcPr>
            <w:tcW w:w="5387" w:type="dxa"/>
            <w:tcBorders>
              <w:top w:val="nil"/>
              <w:left w:val="nil"/>
              <w:bottom w:val="nil"/>
              <w:right w:val="nil"/>
            </w:tcBorders>
          </w:tcPr>
          <w:p w14:paraId="2FE116A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залізобетонних фундаментів об'ємом до 5</w:t>
            </w:r>
          </w:p>
          <w:p w14:paraId="692DFE0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м3 під устаткування</w:t>
            </w:r>
          </w:p>
        </w:tc>
        <w:tc>
          <w:tcPr>
            <w:tcW w:w="1418" w:type="dxa"/>
            <w:tcBorders>
              <w:top w:val="nil"/>
              <w:left w:val="single" w:sz="4" w:space="0" w:color="auto"/>
              <w:bottom w:val="nil"/>
              <w:right w:val="nil"/>
            </w:tcBorders>
          </w:tcPr>
          <w:p w14:paraId="2476F65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02D5FA8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5,1</w:t>
            </w:r>
          </w:p>
        </w:tc>
        <w:tc>
          <w:tcPr>
            <w:tcW w:w="1418" w:type="dxa"/>
            <w:tcBorders>
              <w:top w:val="nil"/>
              <w:left w:val="single" w:sz="4" w:space="0" w:color="auto"/>
              <w:bottom w:val="nil"/>
              <w:right w:val="single" w:sz="12" w:space="0" w:color="auto"/>
            </w:tcBorders>
            <w:vAlign w:val="center"/>
          </w:tcPr>
          <w:p w14:paraId="65F884A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B1A4707" w14:textId="77777777" w:rsidTr="002A28B2">
        <w:trPr>
          <w:jc w:val="center"/>
        </w:trPr>
        <w:tc>
          <w:tcPr>
            <w:tcW w:w="567" w:type="dxa"/>
            <w:tcBorders>
              <w:top w:val="nil"/>
              <w:left w:val="single" w:sz="12" w:space="0" w:color="auto"/>
              <w:bottom w:val="nil"/>
              <w:right w:val="single" w:sz="4" w:space="0" w:color="auto"/>
            </w:tcBorders>
          </w:tcPr>
          <w:p w14:paraId="1ABC7EA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38</w:t>
            </w:r>
          </w:p>
        </w:tc>
        <w:tc>
          <w:tcPr>
            <w:tcW w:w="5387" w:type="dxa"/>
            <w:tcBorders>
              <w:top w:val="nil"/>
              <w:left w:val="nil"/>
              <w:bottom w:val="nil"/>
              <w:right w:val="nil"/>
            </w:tcBorders>
          </w:tcPr>
          <w:p w14:paraId="4C540C7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Пробивання отворів у бетонних та залізобетонних</w:t>
            </w:r>
          </w:p>
          <w:p w14:paraId="4F6FCAE3"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стінах глибиною більше 300 мм, розмір сторони 200 мм</w:t>
            </w:r>
          </w:p>
        </w:tc>
        <w:tc>
          <w:tcPr>
            <w:tcW w:w="1418" w:type="dxa"/>
            <w:tcBorders>
              <w:top w:val="nil"/>
              <w:left w:val="single" w:sz="4" w:space="0" w:color="auto"/>
              <w:bottom w:val="nil"/>
              <w:right w:val="nil"/>
            </w:tcBorders>
          </w:tcPr>
          <w:p w14:paraId="0EC7382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отв</w:t>
            </w:r>
            <w:proofErr w:type="spellEnd"/>
            <w:r>
              <w:rPr>
                <w:rFonts w:ascii="Arial" w:hAnsi="Arial" w:cs="Arial"/>
                <w:spacing w:val="-3"/>
                <w:sz w:val="20"/>
                <w:lang w:val="uk-UA"/>
              </w:rPr>
              <w:t>.</w:t>
            </w:r>
          </w:p>
        </w:tc>
        <w:tc>
          <w:tcPr>
            <w:tcW w:w="1418" w:type="dxa"/>
            <w:tcBorders>
              <w:top w:val="nil"/>
              <w:left w:val="single" w:sz="4" w:space="0" w:color="auto"/>
              <w:bottom w:val="nil"/>
              <w:right w:val="single" w:sz="4" w:space="0" w:color="auto"/>
            </w:tcBorders>
          </w:tcPr>
          <w:p w14:paraId="0BC1701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w:t>
            </w:r>
          </w:p>
        </w:tc>
        <w:tc>
          <w:tcPr>
            <w:tcW w:w="1418" w:type="dxa"/>
            <w:tcBorders>
              <w:top w:val="nil"/>
              <w:left w:val="single" w:sz="4" w:space="0" w:color="auto"/>
              <w:bottom w:val="nil"/>
              <w:right w:val="single" w:sz="12" w:space="0" w:color="auto"/>
            </w:tcBorders>
            <w:vAlign w:val="center"/>
          </w:tcPr>
          <w:p w14:paraId="16F68A0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7ED290B" w14:textId="77777777" w:rsidTr="002A28B2">
        <w:trPr>
          <w:jc w:val="center"/>
        </w:trPr>
        <w:tc>
          <w:tcPr>
            <w:tcW w:w="567" w:type="dxa"/>
            <w:tcBorders>
              <w:top w:val="nil"/>
              <w:left w:val="single" w:sz="12" w:space="0" w:color="auto"/>
              <w:bottom w:val="nil"/>
              <w:right w:val="single" w:sz="4" w:space="0" w:color="auto"/>
            </w:tcBorders>
          </w:tcPr>
          <w:p w14:paraId="0A237D2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39</w:t>
            </w:r>
          </w:p>
        </w:tc>
        <w:tc>
          <w:tcPr>
            <w:tcW w:w="5387" w:type="dxa"/>
            <w:tcBorders>
              <w:top w:val="nil"/>
              <w:left w:val="nil"/>
              <w:bottom w:val="nil"/>
              <w:right w:val="nil"/>
            </w:tcBorders>
          </w:tcPr>
          <w:p w14:paraId="0E85486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бетонних </w:t>
            </w:r>
            <w:proofErr w:type="spellStart"/>
            <w:r>
              <w:rPr>
                <w:rFonts w:ascii="Arial" w:hAnsi="Arial" w:cs="Arial"/>
                <w:spacing w:val="-3"/>
                <w:sz w:val="20"/>
                <w:lang w:val="uk-UA"/>
              </w:rPr>
              <w:t>пiдпiрних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стiн</w:t>
            </w:r>
            <w:proofErr w:type="spellEnd"/>
            <w:r>
              <w:rPr>
                <w:rFonts w:ascii="Arial" w:hAnsi="Arial" w:cs="Arial"/>
                <w:spacing w:val="-3"/>
                <w:sz w:val="20"/>
                <w:lang w:val="uk-UA"/>
              </w:rPr>
              <w:t>[ [</w:t>
            </w:r>
            <w:proofErr w:type="spellStart"/>
            <w:r>
              <w:rPr>
                <w:rFonts w:ascii="Arial" w:hAnsi="Arial" w:cs="Arial"/>
                <w:spacing w:val="-3"/>
                <w:sz w:val="20"/>
                <w:lang w:val="uk-UA"/>
              </w:rPr>
              <w:t>сумiшi</w:t>
            </w:r>
            <w:proofErr w:type="spellEnd"/>
            <w:r>
              <w:rPr>
                <w:rFonts w:ascii="Arial" w:hAnsi="Arial" w:cs="Arial"/>
                <w:spacing w:val="-3"/>
                <w:sz w:val="20"/>
                <w:lang w:val="uk-UA"/>
              </w:rPr>
              <w:t xml:space="preserve"> </w:t>
            </w:r>
            <w:proofErr w:type="spellStart"/>
            <w:r>
              <w:rPr>
                <w:rFonts w:ascii="Arial" w:hAnsi="Arial" w:cs="Arial"/>
                <w:spacing w:val="-3"/>
                <w:sz w:val="20"/>
                <w:lang w:val="uk-UA"/>
              </w:rPr>
              <w:t>бетоннi</w:t>
            </w:r>
            <w:proofErr w:type="spellEnd"/>
          </w:p>
          <w:p w14:paraId="2A37DF07" w14:textId="77777777" w:rsidR="00187D19" w:rsidRDefault="00187D19" w:rsidP="002A28B2">
            <w:pPr>
              <w:keepLines/>
              <w:autoSpaceDE w:val="0"/>
              <w:autoSpaceDN w:val="0"/>
              <w:rPr>
                <w:rFonts w:ascii="Arial" w:hAnsi="Arial" w:cs="Arial"/>
                <w:spacing w:val="-3"/>
                <w:sz w:val="20"/>
                <w:lang w:val="uk-UA"/>
              </w:rPr>
            </w:pPr>
            <w:proofErr w:type="spellStart"/>
            <w:r>
              <w:rPr>
                <w:rFonts w:ascii="Arial" w:hAnsi="Arial" w:cs="Arial"/>
                <w:spacing w:val="-3"/>
                <w:sz w:val="20"/>
                <w:lang w:val="uk-UA"/>
              </w:rPr>
              <w:t>готовi</w:t>
            </w:r>
            <w:proofErr w:type="spellEnd"/>
            <w:r>
              <w:rPr>
                <w:rFonts w:ascii="Arial" w:hAnsi="Arial" w:cs="Arial"/>
                <w:spacing w:val="-3"/>
                <w:sz w:val="20"/>
                <w:lang w:val="uk-UA"/>
              </w:rPr>
              <w:t xml:space="preserve"> </w:t>
            </w:r>
            <w:proofErr w:type="spellStart"/>
            <w:r>
              <w:rPr>
                <w:rFonts w:ascii="Arial" w:hAnsi="Arial" w:cs="Arial"/>
                <w:spacing w:val="-3"/>
                <w:sz w:val="20"/>
                <w:lang w:val="uk-UA"/>
              </w:rPr>
              <w:t>важкi</w:t>
            </w:r>
            <w:proofErr w:type="spellEnd"/>
            <w:r>
              <w:rPr>
                <w:rFonts w:ascii="Arial" w:hAnsi="Arial" w:cs="Arial"/>
                <w:spacing w:val="-3"/>
                <w:sz w:val="20"/>
                <w:lang w:val="uk-UA"/>
              </w:rPr>
              <w:t xml:space="preserve">, клас бетону В15 [М200], </w:t>
            </w:r>
            <w:proofErr w:type="spellStart"/>
            <w:r>
              <w:rPr>
                <w:rFonts w:ascii="Arial" w:hAnsi="Arial" w:cs="Arial"/>
                <w:spacing w:val="-3"/>
                <w:sz w:val="20"/>
                <w:lang w:val="uk-UA"/>
              </w:rPr>
              <w:t>крупнiсть</w:t>
            </w:r>
            <w:proofErr w:type="spellEnd"/>
          </w:p>
          <w:p w14:paraId="3C73E53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заповнювача </w:t>
            </w:r>
            <w:proofErr w:type="spellStart"/>
            <w:r>
              <w:rPr>
                <w:rFonts w:ascii="Arial" w:hAnsi="Arial" w:cs="Arial"/>
                <w:spacing w:val="-3"/>
                <w:sz w:val="20"/>
                <w:lang w:val="uk-UA"/>
              </w:rPr>
              <w:t>бiльше</w:t>
            </w:r>
            <w:proofErr w:type="spellEnd"/>
            <w:r>
              <w:rPr>
                <w:rFonts w:ascii="Arial" w:hAnsi="Arial" w:cs="Arial"/>
                <w:spacing w:val="-3"/>
                <w:sz w:val="20"/>
                <w:lang w:val="uk-UA"/>
              </w:rPr>
              <w:t xml:space="preserve"> 20 до 40 мм]]</w:t>
            </w:r>
          </w:p>
        </w:tc>
        <w:tc>
          <w:tcPr>
            <w:tcW w:w="1418" w:type="dxa"/>
            <w:tcBorders>
              <w:top w:val="nil"/>
              <w:left w:val="single" w:sz="4" w:space="0" w:color="auto"/>
              <w:bottom w:val="nil"/>
              <w:right w:val="nil"/>
            </w:tcBorders>
          </w:tcPr>
          <w:p w14:paraId="452C2D8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4ADAFAF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2,4</w:t>
            </w:r>
          </w:p>
        </w:tc>
        <w:tc>
          <w:tcPr>
            <w:tcW w:w="1418" w:type="dxa"/>
            <w:tcBorders>
              <w:top w:val="nil"/>
              <w:left w:val="single" w:sz="4" w:space="0" w:color="auto"/>
              <w:bottom w:val="nil"/>
              <w:right w:val="single" w:sz="12" w:space="0" w:color="auto"/>
            </w:tcBorders>
            <w:vAlign w:val="center"/>
          </w:tcPr>
          <w:p w14:paraId="4DD9CF2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9A9AA7E" w14:textId="77777777" w:rsidTr="002A28B2">
        <w:trPr>
          <w:jc w:val="center"/>
        </w:trPr>
        <w:tc>
          <w:tcPr>
            <w:tcW w:w="567" w:type="dxa"/>
            <w:tcBorders>
              <w:top w:val="nil"/>
              <w:left w:val="single" w:sz="12" w:space="0" w:color="auto"/>
              <w:bottom w:val="nil"/>
              <w:right w:val="single" w:sz="4" w:space="0" w:color="auto"/>
            </w:tcBorders>
          </w:tcPr>
          <w:p w14:paraId="204C59F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40</w:t>
            </w:r>
          </w:p>
        </w:tc>
        <w:tc>
          <w:tcPr>
            <w:tcW w:w="5387" w:type="dxa"/>
            <w:tcBorders>
              <w:top w:val="nil"/>
              <w:left w:val="nil"/>
              <w:bottom w:val="nil"/>
              <w:right w:val="nil"/>
            </w:tcBorders>
          </w:tcPr>
          <w:p w14:paraId="2C246A2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Засипання вручну траншей, пазух котлованів та ям,</w:t>
            </w:r>
          </w:p>
          <w:p w14:paraId="0C09BCC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група ґрунту 1</w:t>
            </w:r>
          </w:p>
        </w:tc>
        <w:tc>
          <w:tcPr>
            <w:tcW w:w="1418" w:type="dxa"/>
            <w:tcBorders>
              <w:top w:val="nil"/>
              <w:left w:val="single" w:sz="4" w:space="0" w:color="auto"/>
              <w:bottom w:val="nil"/>
              <w:right w:val="nil"/>
            </w:tcBorders>
          </w:tcPr>
          <w:p w14:paraId="6C9AF66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0FEABEE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200</w:t>
            </w:r>
          </w:p>
        </w:tc>
        <w:tc>
          <w:tcPr>
            <w:tcW w:w="1418" w:type="dxa"/>
            <w:tcBorders>
              <w:top w:val="nil"/>
              <w:left w:val="single" w:sz="4" w:space="0" w:color="auto"/>
              <w:bottom w:val="nil"/>
              <w:right w:val="single" w:sz="12" w:space="0" w:color="auto"/>
            </w:tcBorders>
            <w:vAlign w:val="center"/>
          </w:tcPr>
          <w:p w14:paraId="3BAA91D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6121D41" w14:textId="77777777" w:rsidTr="002A28B2">
        <w:trPr>
          <w:jc w:val="center"/>
        </w:trPr>
        <w:tc>
          <w:tcPr>
            <w:tcW w:w="567" w:type="dxa"/>
            <w:tcBorders>
              <w:top w:val="nil"/>
              <w:left w:val="single" w:sz="12" w:space="0" w:color="auto"/>
              <w:bottom w:val="nil"/>
              <w:right w:val="single" w:sz="4" w:space="0" w:color="auto"/>
            </w:tcBorders>
          </w:tcPr>
          <w:p w14:paraId="1CFE5EE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41</w:t>
            </w:r>
          </w:p>
        </w:tc>
        <w:tc>
          <w:tcPr>
            <w:tcW w:w="5387" w:type="dxa"/>
            <w:tcBorders>
              <w:top w:val="nil"/>
              <w:left w:val="nil"/>
              <w:bottom w:val="nil"/>
              <w:right w:val="nil"/>
            </w:tcBorders>
          </w:tcPr>
          <w:p w14:paraId="658B36B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Засипання вручну траншей, пазух котлованів та ям,</w:t>
            </w:r>
          </w:p>
          <w:p w14:paraId="28BF7EF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група ґрунту 1</w:t>
            </w:r>
          </w:p>
        </w:tc>
        <w:tc>
          <w:tcPr>
            <w:tcW w:w="1418" w:type="dxa"/>
            <w:tcBorders>
              <w:top w:val="nil"/>
              <w:left w:val="single" w:sz="4" w:space="0" w:color="auto"/>
              <w:bottom w:val="nil"/>
              <w:right w:val="nil"/>
            </w:tcBorders>
          </w:tcPr>
          <w:p w14:paraId="5576E48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4D2A199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7,5</w:t>
            </w:r>
          </w:p>
        </w:tc>
        <w:tc>
          <w:tcPr>
            <w:tcW w:w="1418" w:type="dxa"/>
            <w:tcBorders>
              <w:top w:val="nil"/>
              <w:left w:val="single" w:sz="4" w:space="0" w:color="auto"/>
              <w:bottom w:val="nil"/>
              <w:right w:val="single" w:sz="12" w:space="0" w:color="auto"/>
            </w:tcBorders>
            <w:vAlign w:val="center"/>
          </w:tcPr>
          <w:p w14:paraId="632463B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DC73F6A" w14:textId="77777777" w:rsidTr="002A28B2">
        <w:trPr>
          <w:jc w:val="center"/>
        </w:trPr>
        <w:tc>
          <w:tcPr>
            <w:tcW w:w="567" w:type="dxa"/>
            <w:tcBorders>
              <w:top w:val="nil"/>
              <w:left w:val="single" w:sz="12" w:space="0" w:color="auto"/>
              <w:bottom w:val="nil"/>
              <w:right w:val="single" w:sz="4" w:space="0" w:color="auto"/>
            </w:tcBorders>
          </w:tcPr>
          <w:p w14:paraId="7FF8FBC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42</w:t>
            </w:r>
          </w:p>
        </w:tc>
        <w:tc>
          <w:tcPr>
            <w:tcW w:w="5387" w:type="dxa"/>
            <w:tcBorders>
              <w:top w:val="nil"/>
              <w:left w:val="nil"/>
              <w:bottom w:val="nil"/>
              <w:right w:val="nil"/>
            </w:tcBorders>
          </w:tcPr>
          <w:p w14:paraId="0DE1330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Копання ям для </w:t>
            </w:r>
            <w:proofErr w:type="spellStart"/>
            <w:r>
              <w:rPr>
                <w:rFonts w:ascii="Arial" w:hAnsi="Arial" w:cs="Arial"/>
                <w:spacing w:val="-3"/>
                <w:sz w:val="20"/>
                <w:lang w:val="uk-UA"/>
              </w:rPr>
              <w:t>стоякiв</w:t>
            </w:r>
            <w:proofErr w:type="spellEnd"/>
            <w:r>
              <w:rPr>
                <w:rFonts w:ascii="Arial" w:hAnsi="Arial" w:cs="Arial"/>
                <w:spacing w:val="-3"/>
                <w:sz w:val="20"/>
                <w:lang w:val="uk-UA"/>
              </w:rPr>
              <w:t xml:space="preserve"> i </w:t>
            </w:r>
            <w:proofErr w:type="spellStart"/>
            <w:r>
              <w:rPr>
                <w:rFonts w:ascii="Arial" w:hAnsi="Arial" w:cs="Arial"/>
                <w:spacing w:val="-3"/>
                <w:sz w:val="20"/>
                <w:lang w:val="uk-UA"/>
              </w:rPr>
              <w:t>стовпiв</w:t>
            </w:r>
            <w:proofErr w:type="spellEnd"/>
            <w:r>
              <w:rPr>
                <w:rFonts w:ascii="Arial" w:hAnsi="Arial" w:cs="Arial"/>
                <w:spacing w:val="-3"/>
                <w:sz w:val="20"/>
                <w:lang w:val="uk-UA"/>
              </w:rPr>
              <w:t xml:space="preserve"> вручну без </w:t>
            </w:r>
            <w:proofErr w:type="spellStart"/>
            <w:r>
              <w:rPr>
                <w:rFonts w:ascii="Arial" w:hAnsi="Arial" w:cs="Arial"/>
                <w:spacing w:val="-3"/>
                <w:sz w:val="20"/>
                <w:lang w:val="uk-UA"/>
              </w:rPr>
              <w:t>крiплень</w:t>
            </w:r>
            <w:proofErr w:type="spellEnd"/>
            <w:r>
              <w:rPr>
                <w:rFonts w:ascii="Arial" w:hAnsi="Arial" w:cs="Arial"/>
                <w:spacing w:val="-3"/>
                <w:sz w:val="20"/>
                <w:lang w:val="uk-UA"/>
              </w:rPr>
              <w:t>,</w:t>
            </w:r>
          </w:p>
          <w:p w14:paraId="1370677F"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без </w:t>
            </w:r>
            <w:proofErr w:type="spellStart"/>
            <w:r>
              <w:rPr>
                <w:rFonts w:ascii="Arial" w:hAnsi="Arial" w:cs="Arial"/>
                <w:spacing w:val="-3"/>
                <w:sz w:val="20"/>
                <w:lang w:val="uk-UA"/>
              </w:rPr>
              <w:t>укосiв</w:t>
            </w:r>
            <w:proofErr w:type="spellEnd"/>
            <w:r>
              <w:rPr>
                <w:rFonts w:ascii="Arial" w:hAnsi="Arial" w:cs="Arial"/>
                <w:spacing w:val="-3"/>
                <w:sz w:val="20"/>
                <w:lang w:val="uk-UA"/>
              </w:rPr>
              <w:t xml:space="preserve">, глибиною до 0,7 м, група </w:t>
            </w:r>
            <w:proofErr w:type="spellStart"/>
            <w:r>
              <w:rPr>
                <w:rFonts w:ascii="Arial" w:hAnsi="Arial" w:cs="Arial"/>
                <w:spacing w:val="-3"/>
                <w:sz w:val="20"/>
                <w:lang w:val="uk-UA"/>
              </w:rPr>
              <w:t>грунтiв</w:t>
            </w:r>
            <w:proofErr w:type="spellEnd"/>
            <w:r>
              <w:rPr>
                <w:rFonts w:ascii="Arial" w:hAnsi="Arial" w:cs="Arial"/>
                <w:spacing w:val="-3"/>
                <w:sz w:val="20"/>
                <w:lang w:val="uk-UA"/>
              </w:rPr>
              <w:t xml:space="preserve"> 2</w:t>
            </w:r>
          </w:p>
        </w:tc>
        <w:tc>
          <w:tcPr>
            <w:tcW w:w="1418" w:type="dxa"/>
            <w:tcBorders>
              <w:top w:val="nil"/>
              <w:left w:val="single" w:sz="4" w:space="0" w:color="auto"/>
              <w:bottom w:val="nil"/>
              <w:right w:val="nil"/>
            </w:tcBorders>
          </w:tcPr>
          <w:p w14:paraId="5A3F2A9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44517FD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0,096</w:t>
            </w:r>
          </w:p>
        </w:tc>
        <w:tc>
          <w:tcPr>
            <w:tcW w:w="1418" w:type="dxa"/>
            <w:tcBorders>
              <w:top w:val="nil"/>
              <w:left w:val="single" w:sz="4" w:space="0" w:color="auto"/>
              <w:bottom w:val="nil"/>
              <w:right w:val="single" w:sz="12" w:space="0" w:color="auto"/>
            </w:tcBorders>
            <w:vAlign w:val="center"/>
          </w:tcPr>
          <w:p w14:paraId="05A2B35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B3840B4" w14:textId="77777777" w:rsidTr="002A28B2">
        <w:trPr>
          <w:jc w:val="center"/>
        </w:trPr>
        <w:tc>
          <w:tcPr>
            <w:tcW w:w="567" w:type="dxa"/>
            <w:tcBorders>
              <w:top w:val="nil"/>
              <w:left w:val="single" w:sz="12" w:space="0" w:color="auto"/>
              <w:bottom w:val="nil"/>
              <w:right w:val="single" w:sz="4" w:space="0" w:color="auto"/>
            </w:tcBorders>
          </w:tcPr>
          <w:p w14:paraId="6FD8966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43</w:t>
            </w:r>
          </w:p>
        </w:tc>
        <w:tc>
          <w:tcPr>
            <w:tcW w:w="5387" w:type="dxa"/>
            <w:tcBorders>
              <w:top w:val="nil"/>
              <w:left w:val="nil"/>
              <w:bottom w:val="nil"/>
              <w:right w:val="nil"/>
            </w:tcBorders>
          </w:tcPr>
          <w:p w14:paraId="630FDA6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бетонних фундаментів об'ємом до 5 м3</w:t>
            </w:r>
          </w:p>
          <w:p w14:paraId="723A25D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під устаткування</w:t>
            </w:r>
          </w:p>
        </w:tc>
        <w:tc>
          <w:tcPr>
            <w:tcW w:w="1418" w:type="dxa"/>
            <w:tcBorders>
              <w:top w:val="nil"/>
              <w:left w:val="single" w:sz="4" w:space="0" w:color="auto"/>
              <w:bottom w:val="nil"/>
              <w:right w:val="nil"/>
            </w:tcBorders>
          </w:tcPr>
          <w:p w14:paraId="3BCA781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16D827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0,06</w:t>
            </w:r>
          </w:p>
        </w:tc>
        <w:tc>
          <w:tcPr>
            <w:tcW w:w="1418" w:type="dxa"/>
            <w:tcBorders>
              <w:top w:val="nil"/>
              <w:left w:val="single" w:sz="4" w:space="0" w:color="auto"/>
              <w:bottom w:val="nil"/>
              <w:right w:val="single" w:sz="12" w:space="0" w:color="auto"/>
            </w:tcBorders>
            <w:vAlign w:val="center"/>
          </w:tcPr>
          <w:p w14:paraId="4133CC7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4EF454C" w14:textId="77777777" w:rsidTr="002A28B2">
        <w:trPr>
          <w:jc w:val="center"/>
        </w:trPr>
        <w:tc>
          <w:tcPr>
            <w:tcW w:w="567" w:type="dxa"/>
            <w:tcBorders>
              <w:top w:val="nil"/>
              <w:left w:val="single" w:sz="12" w:space="0" w:color="auto"/>
              <w:bottom w:val="nil"/>
              <w:right w:val="single" w:sz="4" w:space="0" w:color="auto"/>
            </w:tcBorders>
          </w:tcPr>
          <w:p w14:paraId="3817382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44</w:t>
            </w:r>
          </w:p>
        </w:tc>
        <w:tc>
          <w:tcPr>
            <w:tcW w:w="5387" w:type="dxa"/>
            <w:tcBorders>
              <w:top w:val="nil"/>
              <w:left w:val="nil"/>
              <w:bottom w:val="nil"/>
              <w:right w:val="nil"/>
            </w:tcBorders>
          </w:tcPr>
          <w:p w14:paraId="6DD2B05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Виготовлення </w:t>
            </w:r>
            <w:proofErr w:type="spellStart"/>
            <w:r>
              <w:rPr>
                <w:rFonts w:ascii="Arial" w:hAnsi="Arial" w:cs="Arial"/>
                <w:spacing w:val="-3"/>
                <w:sz w:val="20"/>
                <w:lang w:val="uk-UA"/>
              </w:rPr>
              <w:t>гратчастих</w:t>
            </w:r>
            <w:proofErr w:type="spellEnd"/>
            <w:r>
              <w:rPr>
                <w:rFonts w:ascii="Arial" w:hAnsi="Arial" w:cs="Arial"/>
                <w:spacing w:val="-3"/>
                <w:sz w:val="20"/>
                <w:lang w:val="uk-UA"/>
              </w:rPr>
              <w:t xml:space="preserve"> конструкцій [стояки, опори,</w:t>
            </w:r>
          </w:p>
          <w:p w14:paraId="46C4214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ферми та ін.]</w:t>
            </w:r>
          </w:p>
        </w:tc>
        <w:tc>
          <w:tcPr>
            <w:tcW w:w="1418" w:type="dxa"/>
            <w:tcBorders>
              <w:top w:val="nil"/>
              <w:left w:val="single" w:sz="4" w:space="0" w:color="auto"/>
              <w:bottom w:val="nil"/>
              <w:right w:val="nil"/>
            </w:tcBorders>
          </w:tcPr>
          <w:p w14:paraId="6D3E27D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048C3F8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0,06796</w:t>
            </w:r>
          </w:p>
        </w:tc>
        <w:tc>
          <w:tcPr>
            <w:tcW w:w="1418" w:type="dxa"/>
            <w:tcBorders>
              <w:top w:val="nil"/>
              <w:left w:val="single" w:sz="4" w:space="0" w:color="auto"/>
              <w:bottom w:val="nil"/>
              <w:right w:val="single" w:sz="12" w:space="0" w:color="auto"/>
            </w:tcBorders>
            <w:vAlign w:val="center"/>
          </w:tcPr>
          <w:p w14:paraId="136DC36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C38424A" w14:textId="77777777" w:rsidTr="002A28B2">
        <w:trPr>
          <w:jc w:val="center"/>
        </w:trPr>
        <w:tc>
          <w:tcPr>
            <w:tcW w:w="567" w:type="dxa"/>
            <w:tcBorders>
              <w:top w:val="nil"/>
              <w:left w:val="single" w:sz="12" w:space="0" w:color="auto"/>
              <w:bottom w:val="nil"/>
              <w:right w:val="single" w:sz="4" w:space="0" w:color="auto"/>
            </w:tcBorders>
          </w:tcPr>
          <w:p w14:paraId="1A427BD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45</w:t>
            </w:r>
          </w:p>
        </w:tc>
        <w:tc>
          <w:tcPr>
            <w:tcW w:w="5387" w:type="dxa"/>
            <w:tcBorders>
              <w:top w:val="nil"/>
              <w:left w:val="nil"/>
              <w:bottom w:val="nil"/>
              <w:right w:val="nil"/>
            </w:tcBorders>
          </w:tcPr>
          <w:p w14:paraId="03965528"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Монтаж захисної </w:t>
            </w:r>
            <w:proofErr w:type="spellStart"/>
            <w:r>
              <w:rPr>
                <w:rFonts w:ascii="Arial" w:hAnsi="Arial" w:cs="Arial"/>
                <w:spacing w:val="-3"/>
                <w:sz w:val="20"/>
                <w:lang w:val="uk-UA"/>
              </w:rPr>
              <w:t>огорожi</w:t>
            </w:r>
            <w:proofErr w:type="spellEnd"/>
            <w:r>
              <w:rPr>
                <w:rFonts w:ascii="Arial" w:hAnsi="Arial" w:cs="Arial"/>
                <w:spacing w:val="-3"/>
                <w:sz w:val="20"/>
                <w:lang w:val="uk-UA"/>
              </w:rPr>
              <w:t xml:space="preserve"> устаткування з хвірткою</w:t>
            </w:r>
          </w:p>
        </w:tc>
        <w:tc>
          <w:tcPr>
            <w:tcW w:w="1418" w:type="dxa"/>
            <w:tcBorders>
              <w:top w:val="nil"/>
              <w:left w:val="single" w:sz="4" w:space="0" w:color="auto"/>
              <w:bottom w:val="nil"/>
              <w:right w:val="nil"/>
            </w:tcBorders>
          </w:tcPr>
          <w:p w14:paraId="394D95C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7077E09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0,06796</w:t>
            </w:r>
          </w:p>
        </w:tc>
        <w:tc>
          <w:tcPr>
            <w:tcW w:w="1418" w:type="dxa"/>
            <w:tcBorders>
              <w:top w:val="nil"/>
              <w:left w:val="single" w:sz="4" w:space="0" w:color="auto"/>
              <w:bottom w:val="nil"/>
              <w:right w:val="single" w:sz="12" w:space="0" w:color="auto"/>
            </w:tcBorders>
            <w:vAlign w:val="center"/>
          </w:tcPr>
          <w:p w14:paraId="41F0C16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7BAB3BA" w14:textId="77777777" w:rsidTr="002A28B2">
        <w:trPr>
          <w:jc w:val="center"/>
        </w:trPr>
        <w:tc>
          <w:tcPr>
            <w:tcW w:w="567" w:type="dxa"/>
            <w:tcBorders>
              <w:top w:val="nil"/>
              <w:left w:val="single" w:sz="12" w:space="0" w:color="auto"/>
              <w:bottom w:val="nil"/>
              <w:right w:val="single" w:sz="4" w:space="0" w:color="auto"/>
            </w:tcBorders>
          </w:tcPr>
          <w:p w14:paraId="255401B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46</w:t>
            </w:r>
          </w:p>
        </w:tc>
        <w:tc>
          <w:tcPr>
            <w:tcW w:w="5387" w:type="dxa"/>
            <w:tcBorders>
              <w:top w:val="nil"/>
              <w:left w:val="nil"/>
              <w:bottom w:val="nil"/>
              <w:right w:val="nil"/>
            </w:tcBorders>
          </w:tcPr>
          <w:p w14:paraId="22D3052E" w14:textId="77777777" w:rsidR="00187D19" w:rsidRDefault="00187D19" w:rsidP="002A28B2">
            <w:pPr>
              <w:keepLines/>
              <w:autoSpaceDE w:val="0"/>
              <w:autoSpaceDN w:val="0"/>
              <w:rPr>
                <w:rFonts w:ascii="Arial" w:hAnsi="Arial" w:cs="Arial"/>
                <w:spacing w:val="-3"/>
                <w:sz w:val="20"/>
                <w:lang w:val="uk-UA"/>
              </w:rPr>
            </w:pPr>
            <w:proofErr w:type="spellStart"/>
            <w:r>
              <w:rPr>
                <w:rFonts w:ascii="Arial" w:hAnsi="Arial" w:cs="Arial"/>
                <w:spacing w:val="-3"/>
                <w:sz w:val="20"/>
                <w:lang w:val="uk-UA"/>
              </w:rPr>
              <w:t>Грунтування</w:t>
            </w:r>
            <w:proofErr w:type="spellEnd"/>
            <w:r>
              <w:rPr>
                <w:rFonts w:ascii="Arial" w:hAnsi="Arial" w:cs="Arial"/>
                <w:spacing w:val="-3"/>
                <w:sz w:val="20"/>
                <w:lang w:val="uk-UA"/>
              </w:rPr>
              <w:t xml:space="preserve"> металевих поверхонь за 2 рази </w:t>
            </w:r>
            <w:proofErr w:type="spellStart"/>
            <w:r>
              <w:rPr>
                <w:rFonts w:ascii="Arial" w:hAnsi="Arial" w:cs="Arial"/>
                <w:spacing w:val="-3"/>
                <w:sz w:val="20"/>
                <w:lang w:val="uk-UA"/>
              </w:rPr>
              <w:t>грунтовкою</w:t>
            </w:r>
            <w:proofErr w:type="spellEnd"/>
          </w:p>
          <w:p w14:paraId="147A699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ФЛ-ОЗК</w:t>
            </w:r>
          </w:p>
        </w:tc>
        <w:tc>
          <w:tcPr>
            <w:tcW w:w="1418" w:type="dxa"/>
            <w:tcBorders>
              <w:top w:val="nil"/>
              <w:left w:val="single" w:sz="4" w:space="0" w:color="auto"/>
              <w:bottom w:val="nil"/>
              <w:right w:val="nil"/>
            </w:tcBorders>
          </w:tcPr>
          <w:p w14:paraId="3730877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5BC9A50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2,87</w:t>
            </w:r>
          </w:p>
        </w:tc>
        <w:tc>
          <w:tcPr>
            <w:tcW w:w="1418" w:type="dxa"/>
            <w:tcBorders>
              <w:top w:val="nil"/>
              <w:left w:val="single" w:sz="4" w:space="0" w:color="auto"/>
              <w:bottom w:val="nil"/>
              <w:right w:val="single" w:sz="12" w:space="0" w:color="auto"/>
            </w:tcBorders>
            <w:vAlign w:val="center"/>
          </w:tcPr>
          <w:p w14:paraId="61CC5A8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71A5130" w14:textId="77777777" w:rsidTr="002A28B2">
        <w:trPr>
          <w:jc w:val="center"/>
        </w:trPr>
        <w:tc>
          <w:tcPr>
            <w:tcW w:w="567" w:type="dxa"/>
            <w:tcBorders>
              <w:top w:val="nil"/>
              <w:left w:val="single" w:sz="12" w:space="0" w:color="auto"/>
              <w:bottom w:val="nil"/>
              <w:right w:val="single" w:sz="4" w:space="0" w:color="auto"/>
            </w:tcBorders>
          </w:tcPr>
          <w:p w14:paraId="508DE4F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47</w:t>
            </w:r>
          </w:p>
        </w:tc>
        <w:tc>
          <w:tcPr>
            <w:tcW w:w="5387" w:type="dxa"/>
            <w:tcBorders>
              <w:top w:val="nil"/>
              <w:left w:val="nil"/>
              <w:bottom w:val="nil"/>
              <w:right w:val="nil"/>
            </w:tcBorders>
          </w:tcPr>
          <w:p w14:paraId="6E960EC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Фарбування металевих </w:t>
            </w:r>
            <w:proofErr w:type="spellStart"/>
            <w:r>
              <w:rPr>
                <w:rFonts w:ascii="Arial" w:hAnsi="Arial" w:cs="Arial"/>
                <w:spacing w:val="-3"/>
                <w:sz w:val="20"/>
                <w:lang w:val="uk-UA"/>
              </w:rPr>
              <w:t>погрунтованих</w:t>
            </w:r>
            <w:proofErr w:type="spellEnd"/>
            <w:r>
              <w:rPr>
                <w:rFonts w:ascii="Arial" w:hAnsi="Arial" w:cs="Arial"/>
                <w:spacing w:val="-3"/>
                <w:sz w:val="20"/>
                <w:lang w:val="uk-UA"/>
              </w:rPr>
              <w:t xml:space="preserve"> поверхонь</w:t>
            </w:r>
          </w:p>
          <w:p w14:paraId="0DC1DED5"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емаллю ХВ-16 за 3 рази</w:t>
            </w:r>
          </w:p>
        </w:tc>
        <w:tc>
          <w:tcPr>
            <w:tcW w:w="1418" w:type="dxa"/>
            <w:tcBorders>
              <w:top w:val="nil"/>
              <w:left w:val="single" w:sz="4" w:space="0" w:color="auto"/>
              <w:bottom w:val="nil"/>
              <w:right w:val="nil"/>
            </w:tcBorders>
          </w:tcPr>
          <w:p w14:paraId="618E52A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2C053F7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2,87</w:t>
            </w:r>
          </w:p>
        </w:tc>
        <w:tc>
          <w:tcPr>
            <w:tcW w:w="1418" w:type="dxa"/>
            <w:tcBorders>
              <w:top w:val="nil"/>
              <w:left w:val="single" w:sz="4" w:space="0" w:color="auto"/>
              <w:bottom w:val="nil"/>
              <w:right w:val="single" w:sz="12" w:space="0" w:color="auto"/>
            </w:tcBorders>
            <w:vAlign w:val="center"/>
          </w:tcPr>
          <w:p w14:paraId="605F67B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57A96E63" w14:textId="77777777" w:rsidR="00187D19" w:rsidRDefault="00187D19" w:rsidP="00187D19">
      <w:pPr>
        <w:autoSpaceDE w:val="0"/>
        <w:autoSpaceDN w:val="0"/>
        <w:rPr>
          <w:sz w:val="2"/>
          <w:szCs w:val="2"/>
        </w:rPr>
        <w:sectPr w:rsidR="00187D19">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074962CB" w14:textId="77777777" w:rsidTr="002A28B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9FC9E8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5387" w:type="dxa"/>
            <w:tcBorders>
              <w:top w:val="single" w:sz="12" w:space="0" w:color="auto"/>
              <w:left w:val="nil"/>
              <w:bottom w:val="single" w:sz="4" w:space="0" w:color="auto"/>
              <w:right w:val="nil"/>
            </w:tcBorders>
            <w:vAlign w:val="center"/>
          </w:tcPr>
          <w:p w14:paraId="0B5ACE0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12" w:space="0" w:color="auto"/>
              <w:left w:val="single" w:sz="4" w:space="0" w:color="auto"/>
              <w:bottom w:val="single" w:sz="4" w:space="0" w:color="auto"/>
              <w:right w:val="nil"/>
            </w:tcBorders>
            <w:vAlign w:val="center"/>
          </w:tcPr>
          <w:p w14:paraId="359FB23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A8504F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C1BF31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rsidRPr="002C5637" w14:paraId="53EC1256" w14:textId="77777777" w:rsidTr="002A28B2">
        <w:trPr>
          <w:jc w:val="center"/>
        </w:trPr>
        <w:tc>
          <w:tcPr>
            <w:tcW w:w="567" w:type="dxa"/>
            <w:tcBorders>
              <w:top w:val="nil"/>
              <w:left w:val="single" w:sz="12" w:space="0" w:color="auto"/>
              <w:bottom w:val="nil"/>
              <w:right w:val="single" w:sz="4" w:space="0" w:color="auto"/>
            </w:tcBorders>
            <w:vAlign w:val="center"/>
          </w:tcPr>
          <w:p w14:paraId="255FCA7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6E6B3A2"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02-01-011 на </w:t>
            </w:r>
            <w:proofErr w:type="spellStart"/>
            <w:r w:rsidRPr="00187D19">
              <w:rPr>
                <w:rFonts w:ascii="Arial" w:hAnsi="Arial" w:cs="Arial"/>
                <w:spacing w:val="-3"/>
                <w:sz w:val="20"/>
                <w:u w:val="single"/>
                <w:lang w:val="ru-RU"/>
              </w:rPr>
              <w:t>конструкції</w:t>
            </w:r>
            <w:proofErr w:type="spellEnd"/>
          </w:p>
          <w:p w14:paraId="3B86327B"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залізобетонні</w:t>
            </w:r>
            <w:proofErr w:type="spellEnd"/>
            <w:r w:rsidRPr="00187D19">
              <w:rPr>
                <w:rFonts w:ascii="Arial" w:hAnsi="Arial" w:cs="Arial"/>
                <w:spacing w:val="-3"/>
                <w:sz w:val="20"/>
                <w:u w:val="single"/>
                <w:lang w:val="ru-RU"/>
              </w:rPr>
              <w:t xml:space="preserve"> (-І-6)</w:t>
            </w:r>
          </w:p>
        </w:tc>
        <w:tc>
          <w:tcPr>
            <w:tcW w:w="1418" w:type="dxa"/>
            <w:tcBorders>
              <w:top w:val="nil"/>
              <w:left w:val="single" w:sz="4" w:space="0" w:color="auto"/>
              <w:bottom w:val="nil"/>
              <w:right w:val="single" w:sz="4" w:space="0" w:color="auto"/>
            </w:tcBorders>
            <w:vAlign w:val="center"/>
          </w:tcPr>
          <w:p w14:paraId="264B705A"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721F41A"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C9E6742"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4350A678" w14:textId="77777777" w:rsidTr="002A28B2">
        <w:trPr>
          <w:jc w:val="center"/>
        </w:trPr>
        <w:tc>
          <w:tcPr>
            <w:tcW w:w="567" w:type="dxa"/>
            <w:tcBorders>
              <w:top w:val="nil"/>
              <w:left w:val="single" w:sz="12" w:space="0" w:color="auto"/>
              <w:bottom w:val="nil"/>
              <w:right w:val="single" w:sz="4" w:space="0" w:color="auto"/>
            </w:tcBorders>
            <w:vAlign w:val="center"/>
          </w:tcPr>
          <w:p w14:paraId="22885266"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2CDCEC5"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C8252D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EB155A0"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42ED28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65DCD282" w14:textId="77777777" w:rsidTr="002A28B2">
        <w:trPr>
          <w:jc w:val="center"/>
        </w:trPr>
        <w:tc>
          <w:tcPr>
            <w:tcW w:w="567" w:type="dxa"/>
            <w:tcBorders>
              <w:top w:val="nil"/>
              <w:left w:val="single" w:sz="12" w:space="0" w:color="auto"/>
              <w:bottom w:val="nil"/>
              <w:right w:val="single" w:sz="4" w:space="0" w:color="auto"/>
            </w:tcBorders>
            <w:vAlign w:val="center"/>
          </w:tcPr>
          <w:p w14:paraId="080F2070"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75C302B"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Колодязі</w:t>
            </w:r>
            <w:proofErr w:type="spellEnd"/>
            <w:r>
              <w:rPr>
                <w:rFonts w:ascii="Arial" w:hAnsi="Arial" w:cs="Arial"/>
                <w:spacing w:val="-3"/>
                <w:sz w:val="20"/>
                <w:u w:val="single"/>
              </w:rPr>
              <w:t xml:space="preserve"> </w:t>
            </w:r>
          </w:p>
        </w:tc>
        <w:tc>
          <w:tcPr>
            <w:tcW w:w="1418" w:type="dxa"/>
            <w:tcBorders>
              <w:top w:val="nil"/>
              <w:left w:val="single" w:sz="4" w:space="0" w:color="auto"/>
              <w:bottom w:val="nil"/>
              <w:right w:val="single" w:sz="4" w:space="0" w:color="auto"/>
            </w:tcBorders>
            <w:vAlign w:val="center"/>
          </w:tcPr>
          <w:p w14:paraId="36B0C66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B81CA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0303E8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FEAF499" w14:textId="77777777" w:rsidTr="002A28B2">
        <w:trPr>
          <w:jc w:val="center"/>
        </w:trPr>
        <w:tc>
          <w:tcPr>
            <w:tcW w:w="567" w:type="dxa"/>
            <w:tcBorders>
              <w:top w:val="nil"/>
              <w:left w:val="single" w:sz="12" w:space="0" w:color="auto"/>
              <w:bottom w:val="nil"/>
              <w:right w:val="single" w:sz="4" w:space="0" w:color="auto"/>
            </w:tcBorders>
            <w:vAlign w:val="center"/>
          </w:tcPr>
          <w:p w14:paraId="6384A7E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32A519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88CD5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03996E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C6027F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6A9B328" w14:textId="77777777" w:rsidTr="002A28B2">
        <w:trPr>
          <w:jc w:val="center"/>
        </w:trPr>
        <w:tc>
          <w:tcPr>
            <w:tcW w:w="567" w:type="dxa"/>
            <w:tcBorders>
              <w:top w:val="nil"/>
              <w:left w:val="single" w:sz="12" w:space="0" w:color="auto"/>
              <w:bottom w:val="nil"/>
              <w:right w:val="single" w:sz="4" w:space="0" w:color="auto"/>
            </w:tcBorders>
          </w:tcPr>
          <w:p w14:paraId="13B6435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48</w:t>
            </w:r>
          </w:p>
        </w:tc>
        <w:tc>
          <w:tcPr>
            <w:tcW w:w="5387" w:type="dxa"/>
            <w:tcBorders>
              <w:top w:val="nil"/>
              <w:left w:val="nil"/>
              <w:bottom w:val="nil"/>
              <w:right w:val="nil"/>
            </w:tcBorders>
          </w:tcPr>
          <w:p w14:paraId="5242051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прошарку з нетканого синтетичного</w:t>
            </w:r>
          </w:p>
          <w:p w14:paraId="49CA552A"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матеріалу під час укріплення укосів, </w:t>
            </w:r>
            <w:proofErr w:type="spellStart"/>
            <w:r>
              <w:rPr>
                <w:rFonts w:ascii="Arial" w:hAnsi="Arial" w:cs="Arial"/>
                <w:spacing w:val="-3"/>
                <w:sz w:val="20"/>
                <w:lang w:val="uk-UA"/>
              </w:rPr>
              <w:t>непідтоплюваного</w:t>
            </w:r>
            <w:proofErr w:type="spellEnd"/>
          </w:p>
        </w:tc>
        <w:tc>
          <w:tcPr>
            <w:tcW w:w="1418" w:type="dxa"/>
            <w:tcBorders>
              <w:top w:val="nil"/>
              <w:left w:val="single" w:sz="4" w:space="0" w:color="auto"/>
              <w:bottom w:val="nil"/>
              <w:right w:val="nil"/>
            </w:tcBorders>
          </w:tcPr>
          <w:p w14:paraId="7232183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06D85F7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380</w:t>
            </w:r>
          </w:p>
        </w:tc>
        <w:tc>
          <w:tcPr>
            <w:tcW w:w="1418" w:type="dxa"/>
            <w:tcBorders>
              <w:top w:val="nil"/>
              <w:left w:val="single" w:sz="4" w:space="0" w:color="auto"/>
              <w:bottom w:val="nil"/>
              <w:right w:val="single" w:sz="12" w:space="0" w:color="auto"/>
            </w:tcBorders>
            <w:vAlign w:val="center"/>
          </w:tcPr>
          <w:p w14:paraId="35D2E50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3B9EC7D" w14:textId="77777777" w:rsidTr="002A28B2">
        <w:trPr>
          <w:jc w:val="center"/>
        </w:trPr>
        <w:tc>
          <w:tcPr>
            <w:tcW w:w="567" w:type="dxa"/>
            <w:tcBorders>
              <w:top w:val="nil"/>
              <w:left w:val="single" w:sz="12" w:space="0" w:color="auto"/>
              <w:bottom w:val="nil"/>
              <w:right w:val="single" w:sz="4" w:space="0" w:color="auto"/>
            </w:tcBorders>
          </w:tcPr>
          <w:p w14:paraId="674AEF6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49</w:t>
            </w:r>
          </w:p>
        </w:tc>
        <w:tc>
          <w:tcPr>
            <w:tcW w:w="5387" w:type="dxa"/>
            <w:tcBorders>
              <w:top w:val="nil"/>
              <w:left w:val="nil"/>
              <w:bottom w:val="nil"/>
              <w:right w:val="nil"/>
            </w:tcBorders>
          </w:tcPr>
          <w:p w14:paraId="40CF359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Армування шарів асфальтобетонного покриття</w:t>
            </w:r>
          </w:p>
          <w:p w14:paraId="684775EF" w14:textId="77777777" w:rsidR="00187D19" w:rsidRPr="00187D19"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геотекстилем</w:t>
            </w:r>
            <w:proofErr w:type="spellEnd"/>
            <w:r>
              <w:rPr>
                <w:rFonts w:ascii="Arial" w:hAnsi="Arial" w:cs="Arial"/>
                <w:spacing w:val="-3"/>
                <w:sz w:val="20"/>
                <w:lang w:val="uk-UA"/>
              </w:rPr>
              <w:t xml:space="preserve"> (влаштування плівки)</w:t>
            </w:r>
          </w:p>
        </w:tc>
        <w:tc>
          <w:tcPr>
            <w:tcW w:w="1418" w:type="dxa"/>
            <w:tcBorders>
              <w:top w:val="nil"/>
              <w:left w:val="single" w:sz="4" w:space="0" w:color="auto"/>
              <w:bottom w:val="nil"/>
              <w:right w:val="nil"/>
            </w:tcBorders>
          </w:tcPr>
          <w:p w14:paraId="188445B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25743D6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760</w:t>
            </w:r>
          </w:p>
        </w:tc>
        <w:tc>
          <w:tcPr>
            <w:tcW w:w="1418" w:type="dxa"/>
            <w:tcBorders>
              <w:top w:val="nil"/>
              <w:left w:val="single" w:sz="4" w:space="0" w:color="auto"/>
              <w:bottom w:val="nil"/>
              <w:right w:val="single" w:sz="12" w:space="0" w:color="auto"/>
            </w:tcBorders>
            <w:vAlign w:val="center"/>
          </w:tcPr>
          <w:p w14:paraId="7765494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92C8C20" w14:textId="77777777" w:rsidTr="002A28B2">
        <w:trPr>
          <w:jc w:val="center"/>
        </w:trPr>
        <w:tc>
          <w:tcPr>
            <w:tcW w:w="567" w:type="dxa"/>
            <w:tcBorders>
              <w:top w:val="nil"/>
              <w:left w:val="single" w:sz="12" w:space="0" w:color="auto"/>
              <w:bottom w:val="nil"/>
              <w:right w:val="single" w:sz="4" w:space="0" w:color="auto"/>
            </w:tcBorders>
          </w:tcPr>
          <w:p w14:paraId="0EB21EE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50</w:t>
            </w:r>
          </w:p>
        </w:tc>
        <w:tc>
          <w:tcPr>
            <w:tcW w:w="5387" w:type="dxa"/>
            <w:tcBorders>
              <w:top w:val="nil"/>
              <w:left w:val="nil"/>
              <w:bottom w:val="nil"/>
              <w:right w:val="nil"/>
            </w:tcBorders>
          </w:tcPr>
          <w:p w14:paraId="62582CD4" w14:textId="77777777" w:rsidR="00187D19" w:rsidRDefault="00187D19" w:rsidP="002A28B2">
            <w:pPr>
              <w:keepLines/>
              <w:autoSpaceDE w:val="0"/>
              <w:autoSpaceDN w:val="0"/>
              <w:rPr>
                <w:rFonts w:ascii="Arial" w:hAnsi="Arial" w:cs="Arial"/>
                <w:sz w:val="20"/>
              </w:rPr>
            </w:pPr>
            <w:proofErr w:type="spellStart"/>
            <w:r>
              <w:rPr>
                <w:rFonts w:ascii="Arial" w:hAnsi="Arial" w:cs="Arial"/>
                <w:spacing w:val="-3"/>
                <w:sz w:val="20"/>
                <w:lang w:val="uk-UA"/>
              </w:rPr>
              <w:t>Грунтова</w:t>
            </w:r>
            <w:proofErr w:type="spellEnd"/>
            <w:r>
              <w:rPr>
                <w:rFonts w:ascii="Arial" w:hAnsi="Arial" w:cs="Arial"/>
                <w:spacing w:val="-3"/>
                <w:sz w:val="20"/>
                <w:lang w:val="uk-UA"/>
              </w:rPr>
              <w:t xml:space="preserve"> засипка</w:t>
            </w:r>
          </w:p>
        </w:tc>
        <w:tc>
          <w:tcPr>
            <w:tcW w:w="1418" w:type="dxa"/>
            <w:tcBorders>
              <w:top w:val="nil"/>
              <w:left w:val="single" w:sz="4" w:space="0" w:color="auto"/>
              <w:bottom w:val="nil"/>
              <w:right w:val="nil"/>
            </w:tcBorders>
          </w:tcPr>
          <w:p w14:paraId="6BBCA19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3E90499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38</w:t>
            </w:r>
          </w:p>
        </w:tc>
        <w:tc>
          <w:tcPr>
            <w:tcW w:w="1418" w:type="dxa"/>
            <w:tcBorders>
              <w:top w:val="nil"/>
              <w:left w:val="single" w:sz="4" w:space="0" w:color="auto"/>
              <w:bottom w:val="nil"/>
              <w:right w:val="single" w:sz="12" w:space="0" w:color="auto"/>
            </w:tcBorders>
            <w:vAlign w:val="center"/>
          </w:tcPr>
          <w:p w14:paraId="40640BF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E5E4A6A" w14:textId="77777777" w:rsidTr="002A28B2">
        <w:trPr>
          <w:jc w:val="center"/>
        </w:trPr>
        <w:tc>
          <w:tcPr>
            <w:tcW w:w="567" w:type="dxa"/>
            <w:tcBorders>
              <w:top w:val="nil"/>
              <w:left w:val="single" w:sz="12" w:space="0" w:color="auto"/>
              <w:bottom w:val="nil"/>
              <w:right w:val="single" w:sz="4" w:space="0" w:color="auto"/>
            </w:tcBorders>
          </w:tcPr>
          <w:p w14:paraId="1D088FB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51</w:t>
            </w:r>
          </w:p>
        </w:tc>
        <w:tc>
          <w:tcPr>
            <w:tcW w:w="5387" w:type="dxa"/>
            <w:tcBorders>
              <w:top w:val="nil"/>
              <w:left w:val="nil"/>
              <w:bottom w:val="nil"/>
              <w:right w:val="nil"/>
            </w:tcBorders>
          </w:tcPr>
          <w:p w14:paraId="6C7DAB5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w:t>
            </w:r>
            <w:proofErr w:type="spellStart"/>
            <w:r>
              <w:rPr>
                <w:rFonts w:ascii="Arial" w:hAnsi="Arial" w:cs="Arial"/>
                <w:spacing w:val="-3"/>
                <w:sz w:val="20"/>
                <w:lang w:val="uk-UA"/>
              </w:rPr>
              <w:t>вирівнюючих</w:t>
            </w:r>
            <w:proofErr w:type="spellEnd"/>
            <w:r>
              <w:rPr>
                <w:rFonts w:ascii="Arial" w:hAnsi="Arial" w:cs="Arial"/>
                <w:spacing w:val="-3"/>
                <w:sz w:val="20"/>
                <w:lang w:val="uk-UA"/>
              </w:rPr>
              <w:t xml:space="preserve"> шарів основи глинобитних</w:t>
            </w:r>
          </w:p>
          <w:p w14:paraId="2C22A58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шарів автогрейдером</w:t>
            </w:r>
          </w:p>
        </w:tc>
        <w:tc>
          <w:tcPr>
            <w:tcW w:w="1418" w:type="dxa"/>
            <w:tcBorders>
              <w:top w:val="nil"/>
              <w:left w:val="single" w:sz="4" w:space="0" w:color="auto"/>
              <w:bottom w:val="nil"/>
              <w:right w:val="nil"/>
            </w:tcBorders>
          </w:tcPr>
          <w:p w14:paraId="4835418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3E1F99D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286,395</w:t>
            </w:r>
          </w:p>
        </w:tc>
        <w:tc>
          <w:tcPr>
            <w:tcW w:w="1418" w:type="dxa"/>
            <w:tcBorders>
              <w:top w:val="nil"/>
              <w:left w:val="single" w:sz="4" w:space="0" w:color="auto"/>
              <w:bottom w:val="nil"/>
              <w:right w:val="single" w:sz="12" w:space="0" w:color="auto"/>
            </w:tcBorders>
            <w:vAlign w:val="center"/>
          </w:tcPr>
          <w:p w14:paraId="5D5D464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ED0FB6C" w14:textId="77777777" w:rsidTr="002A28B2">
        <w:trPr>
          <w:jc w:val="center"/>
        </w:trPr>
        <w:tc>
          <w:tcPr>
            <w:tcW w:w="567" w:type="dxa"/>
            <w:tcBorders>
              <w:top w:val="nil"/>
              <w:left w:val="single" w:sz="12" w:space="0" w:color="auto"/>
              <w:bottom w:val="nil"/>
              <w:right w:val="single" w:sz="4" w:space="0" w:color="auto"/>
            </w:tcBorders>
          </w:tcPr>
          <w:p w14:paraId="6259B3E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52</w:t>
            </w:r>
          </w:p>
        </w:tc>
        <w:tc>
          <w:tcPr>
            <w:tcW w:w="5387" w:type="dxa"/>
            <w:tcBorders>
              <w:top w:val="nil"/>
              <w:left w:val="nil"/>
              <w:bottom w:val="nil"/>
              <w:right w:val="nil"/>
            </w:tcBorders>
          </w:tcPr>
          <w:p w14:paraId="265868C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Армування шарів асфальтобетонного покриття</w:t>
            </w:r>
          </w:p>
          <w:p w14:paraId="28B7B644" w14:textId="77777777" w:rsidR="00187D19" w:rsidRPr="00187D19"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геотекстилем</w:t>
            </w:r>
            <w:proofErr w:type="spellEnd"/>
            <w:r>
              <w:rPr>
                <w:rFonts w:ascii="Arial" w:hAnsi="Arial" w:cs="Arial"/>
                <w:spacing w:val="-3"/>
                <w:sz w:val="20"/>
                <w:lang w:val="uk-UA"/>
              </w:rPr>
              <w:t xml:space="preserve"> (влаштування плівки)</w:t>
            </w:r>
          </w:p>
        </w:tc>
        <w:tc>
          <w:tcPr>
            <w:tcW w:w="1418" w:type="dxa"/>
            <w:tcBorders>
              <w:top w:val="nil"/>
              <w:left w:val="single" w:sz="4" w:space="0" w:color="auto"/>
              <w:bottom w:val="nil"/>
              <w:right w:val="nil"/>
            </w:tcBorders>
          </w:tcPr>
          <w:p w14:paraId="2AD815B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3EC6AEA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1041,6</w:t>
            </w:r>
          </w:p>
        </w:tc>
        <w:tc>
          <w:tcPr>
            <w:tcW w:w="1418" w:type="dxa"/>
            <w:tcBorders>
              <w:top w:val="nil"/>
              <w:left w:val="single" w:sz="4" w:space="0" w:color="auto"/>
              <w:bottom w:val="nil"/>
              <w:right w:val="single" w:sz="12" w:space="0" w:color="auto"/>
            </w:tcBorders>
            <w:vAlign w:val="center"/>
          </w:tcPr>
          <w:p w14:paraId="67262E7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49886AE" w14:textId="77777777" w:rsidTr="002A28B2">
        <w:trPr>
          <w:jc w:val="center"/>
        </w:trPr>
        <w:tc>
          <w:tcPr>
            <w:tcW w:w="567" w:type="dxa"/>
            <w:tcBorders>
              <w:top w:val="nil"/>
              <w:left w:val="single" w:sz="12" w:space="0" w:color="auto"/>
              <w:bottom w:val="nil"/>
              <w:right w:val="single" w:sz="4" w:space="0" w:color="auto"/>
            </w:tcBorders>
          </w:tcPr>
          <w:p w14:paraId="724A2B8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53</w:t>
            </w:r>
          </w:p>
        </w:tc>
        <w:tc>
          <w:tcPr>
            <w:tcW w:w="5387" w:type="dxa"/>
            <w:tcBorders>
              <w:top w:val="nil"/>
              <w:left w:val="nil"/>
              <w:bottom w:val="nil"/>
              <w:right w:val="nil"/>
            </w:tcBorders>
          </w:tcPr>
          <w:p w14:paraId="2275F82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w:t>
            </w:r>
            <w:proofErr w:type="spellStart"/>
            <w:r>
              <w:rPr>
                <w:rFonts w:ascii="Arial" w:hAnsi="Arial" w:cs="Arial"/>
                <w:spacing w:val="-3"/>
                <w:sz w:val="20"/>
                <w:lang w:val="uk-UA"/>
              </w:rPr>
              <w:t>вирівнюючих</w:t>
            </w:r>
            <w:proofErr w:type="spellEnd"/>
            <w:r>
              <w:rPr>
                <w:rFonts w:ascii="Arial" w:hAnsi="Arial" w:cs="Arial"/>
                <w:spacing w:val="-3"/>
                <w:sz w:val="20"/>
                <w:lang w:val="uk-UA"/>
              </w:rPr>
              <w:t xml:space="preserve"> шарів основи глинобитних</w:t>
            </w:r>
          </w:p>
          <w:p w14:paraId="22BE8721"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шарів автогрейдером</w:t>
            </w:r>
          </w:p>
        </w:tc>
        <w:tc>
          <w:tcPr>
            <w:tcW w:w="1418" w:type="dxa"/>
            <w:tcBorders>
              <w:top w:val="nil"/>
              <w:left w:val="single" w:sz="4" w:space="0" w:color="auto"/>
              <w:bottom w:val="nil"/>
              <w:right w:val="nil"/>
            </w:tcBorders>
          </w:tcPr>
          <w:p w14:paraId="0252B9F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3AB5A67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52,08</w:t>
            </w:r>
          </w:p>
        </w:tc>
        <w:tc>
          <w:tcPr>
            <w:tcW w:w="1418" w:type="dxa"/>
            <w:tcBorders>
              <w:top w:val="nil"/>
              <w:left w:val="single" w:sz="4" w:space="0" w:color="auto"/>
              <w:bottom w:val="nil"/>
              <w:right w:val="single" w:sz="12" w:space="0" w:color="auto"/>
            </w:tcBorders>
            <w:vAlign w:val="center"/>
          </w:tcPr>
          <w:p w14:paraId="65C07D6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A8F0694" w14:textId="77777777" w:rsidTr="002A28B2">
        <w:trPr>
          <w:jc w:val="center"/>
        </w:trPr>
        <w:tc>
          <w:tcPr>
            <w:tcW w:w="567" w:type="dxa"/>
            <w:tcBorders>
              <w:top w:val="nil"/>
              <w:left w:val="single" w:sz="12" w:space="0" w:color="auto"/>
              <w:bottom w:val="nil"/>
              <w:right w:val="single" w:sz="4" w:space="0" w:color="auto"/>
            </w:tcBorders>
          </w:tcPr>
          <w:p w14:paraId="0A73910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54</w:t>
            </w:r>
          </w:p>
        </w:tc>
        <w:tc>
          <w:tcPr>
            <w:tcW w:w="5387" w:type="dxa"/>
            <w:tcBorders>
              <w:top w:val="nil"/>
              <w:left w:val="nil"/>
              <w:bottom w:val="nil"/>
              <w:right w:val="nil"/>
            </w:tcBorders>
          </w:tcPr>
          <w:p w14:paraId="0E8EE4B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Улаштування основи під фундаменти</w:t>
            </w:r>
          </w:p>
        </w:tc>
        <w:tc>
          <w:tcPr>
            <w:tcW w:w="1418" w:type="dxa"/>
            <w:tcBorders>
              <w:top w:val="nil"/>
              <w:left w:val="single" w:sz="4" w:space="0" w:color="auto"/>
              <w:bottom w:val="nil"/>
              <w:right w:val="nil"/>
            </w:tcBorders>
          </w:tcPr>
          <w:p w14:paraId="1AE975B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09566FB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0,578</w:t>
            </w:r>
          </w:p>
        </w:tc>
        <w:tc>
          <w:tcPr>
            <w:tcW w:w="1418" w:type="dxa"/>
            <w:tcBorders>
              <w:top w:val="nil"/>
              <w:left w:val="single" w:sz="4" w:space="0" w:color="auto"/>
              <w:bottom w:val="nil"/>
              <w:right w:val="single" w:sz="12" w:space="0" w:color="auto"/>
            </w:tcBorders>
            <w:vAlign w:val="center"/>
          </w:tcPr>
          <w:p w14:paraId="540763D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9A1F7D5" w14:textId="77777777" w:rsidTr="002A28B2">
        <w:trPr>
          <w:jc w:val="center"/>
        </w:trPr>
        <w:tc>
          <w:tcPr>
            <w:tcW w:w="567" w:type="dxa"/>
            <w:tcBorders>
              <w:top w:val="nil"/>
              <w:left w:val="single" w:sz="12" w:space="0" w:color="auto"/>
              <w:bottom w:val="nil"/>
              <w:right w:val="single" w:sz="4" w:space="0" w:color="auto"/>
            </w:tcBorders>
          </w:tcPr>
          <w:p w14:paraId="1BFC27D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55</w:t>
            </w:r>
          </w:p>
        </w:tc>
        <w:tc>
          <w:tcPr>
            <w:tcW w:w="5387" w:type="dxa"/>
            <w:tcBorders>
              <w:top w:val="nil"/>
              <w:left w:val="nil"/>
              <w:bottom w:val="nil"/>
              <w:right w:val="nil"/>
            </w:tcBorders>
          </w:tcPr>
          <w:p w14:paraId="339064C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круглих збірних залізобетонних</w:t>
            </w:r>
          </w:p>
          <w:p w14:paraId="4576F6B1"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каналізаційних колодязів діаметром 1 м у мокрих ґрунтах</w:t>
            </w:r>
          </w:p>
        </w:tc>
        <w:tc>
          <w:tcPr>
            <w:tcW w:w="1418" w:type="dxa"/>
            <w:tcBorders>
              <w:top w:val="nil"/>
              <w:left w:val="single" w:sz="4" w:space="0" w:color="auto"/>
              <w:bottom w:val="nil"/>
              <w:right w:val="nil"/>
            </w:tcBorders>
          </w:tcPr>
          <w:p w14:paraId="7FE2BA5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3812A35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2,2</w:t>
            </w:r>
          </w:p>
        </w:tc>
        <w:tc>
          <w:tcPr>
            <w:tcW w:w="1418" w:type="dxa"/>
            <w:tcBorders>
              <w:top w:val="nil"/>
              <w:left w:val="single" w:sz="4" w:space="0" w:color="auto"/>
              <w:bottom w:val="nil"/>
              <w:right w:val="single" w:sz="12" w:space="0" w:color="auto"/>
            </w:tcBorders>
            <w:vAlign w:val="center"/>
          </w:tcPr>
          <w:p w14:paraId="3E1152C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280FDBD" w14:textId="77777777" w:rsidTr="002A28B2">
        <w:trPr>
          <w:jc w:val="center"/>
        </w:trPr>
        <w:tc>
          <w:tcPr>
            <w:tcW w:w="567" w:type="dxa"/>
            <w:tcBorders>
              <w:top w:val="nil"/>
              <w:left w:val="single" w:sz="12" w:space="0" w:color="auto"/>
              <w:bottom w:val="nil"/>
              <w:right w:val="single" w:sz="4" w:space="0" w:color="auto"/>
            </w:tcBorders>
          </w:tcPr>
          <w:p w14:paraId="15AD882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56</w:t>
            </w:r>
          </w:p>
        </w:tc>
        <w:tc>
          <w:tcPr>
            <w:tcW w:w="5387" w:type="dxa"/>
            <w:tcBorders>
              <w:top w:val="nil"/>
              <w:left w:val="nil"/>
              <w:bottom w:val="nil"/>
              <w:right w:val="nil"/>
            </w:tcBorders>
          </w:tcPr>
          <w:p w14:paraId="3D4D684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Пробивання отворів в бетонних стінах, підлогах</w:t>
            </w:r>
          </w:p>
          <w:p w14:paraId="5DA7694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товщиною 100 мм, площею до 100 см2 (при пробиванні</w:t>
            </w:r>
          </w:p>
          <w:p w14:paraId="7A7DB22F"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отворів і </w:t>
            </w:r>
            <w:proofErr w:type="spellStart"/>
            <w:r>
              <w:rPr>
                <w:rFonts w:ascii="Arial" w:hAnsi="Arial" w:cs="Arial"/>
                <w:spacing w:val="-3"/>
                <w:sz w:val="20"/>
                <w:lang w:val="uk-UA"/>
              </w:rPr>
              <w:t>борозен</w:t>
            </w:r>
            <w:proofErr w:type="spellEnd"/>
            <w:r>
              <w:rPr>
                <w:rFonts w:ascii="Arial" w:hAnsi="Arial" w:cs="Arial"/>
                <w:spacing w:val="-3"/>
                <w:sz w:val="20"/>
                <w:lang w:val="uk-UA"/>
              </w:rPr>
              <w:t xml:space="preserve"> у залізобетонних конструкціях)</w:t>
            </w:r>
          </w:p>
        </w:tc>
        <w:tc>
          <w:tcPr>
            <w:tcW w:w="1418" w:type="dxa"/>
            <w:tcBorders>
              <w:top w:val="nil"/>
              <w:left w:val="single" w:sz="4" w:space="0" w:color="auto"/>
              <w:bottom w:val="nil"/>
              <w:right w:val="nil"/>
            </w:tcBorders>
          </w:tcPr>
          <w:p w14:paraId="4329B18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18C7D02"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w:t>
            </w:r>
          </w:p>
        </w:tc>
        <w:tc>
          <w:tcPr>
            <w:tcW w:w="1418" w:type="dxa"/>
            <w:tcBorders>
              <w:top w:val="nil"/>
              <w:left w:val="single" w:sz="4" w:space="0" w:color="auto"/>
              <w:bottom w:val="nil"/>
              <w:right w:val="single" w:sz="12" w:space="0" w:color="auto"/>
            </w:tcBorders>
            <w:vAlign w:val="center"/>
          </w:tcPr>
          <w:p w14:paraId="75A47DF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9E23447" w14:textId="77777777" w:rsidTr="002A28B2">
        <w:trPr>
          <w:jc w:val="center"/>
        </w:trPr>
        <w:tc>
          <w:tcPr>
            <w:tcW w:w="567" w:type="dxa"/>
            <w:tcBorders>
              <w:top w:val="nil"/>
              <w:left w:val="single" w:sz="12" w:space="0" w:color="auto"/>
              <w:bottom w:val="nil"/>
              <w:right w:val="single" w:sz="4" w:space="0" w:color="auto"/>
            </w:tcBorders>
          </w:tcPr>
          <w:p w14:paraId="69931E7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57</w:t>
            </w:r>
          </w:p>
        </w:tc>
        <w:tc>
          <w:tcPr>
            <w:tcW w:w="5387" w:type="dxa"/>
            <w:tcBorders>
              <w:top w:val="nil"/>
              <w:left w:val="nil"/>
              <w:bottom w:val="nil"/>
              <w:right w:val="nil"/>
            </w:tcBorders>
          </w:tcPr>
          <w:p w14:paraId="4C0591A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Засипання вручну траншей, пазух котлованів та ям,</w:t>
            </w:r>
          </w:p>
          <w:p w14:paraId="0CB1914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група ґрунту 1 місцевим </w:t>
            </w:r>
            <w:proofErr w:type="spellStart"/>
            <w:r>
              <w:rPr>
                <w:rFonts w:ascii="Arial" w:hAnsi="Arial" w:cs="Arial"/>
                <w:spacing w:val="-3"/>
                <w:sz w:val="20"/>
                <w:lang w:val="uk-UA"/>
              </w:rPr>
              <w:t>грунтом</w:t>
            </w:r>
            <w:proofErr w:type="spellEnd"/>
          </w:p>
        </w:tc>
        <w:tc>
          <w:tcPr>
            <w:tcW w:w="1418" w:type="dxa"/>
            <w:tcBorders>
              <w:top w:val="nil"/>
              <w:left w:val="single" w:sz="4" w:space="0" w:color="auto"/>
              <w:bottom w:val="nil"/>
              <w:right w:val="nil"/>
            </w:tcBorders>
          </w:tcPr>
          <w:p w14:paraId="131E3F6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0A74507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3,7</w:t>
            </w:r>
          </w:p>
        </w:tc>
        <w:tc>
          <w:tcPr>
            <w:tcW w:w="1418" w:type="dxa"/>
            <w:tcBorders>
              <w:top w:val="nil"/>
              <w:left w:val="single" w:sz="4" w:space="0" w:color="auto"/>
              <w:bottom w:val="nil"/>
              <w:right w:val="single" w:sz="12" w:space="0" w:color="auto"/>
            </w:tcBorders>
            <w:vAlign w:val="center"/>
          </w:tcPr>
          <w:p w14:paraId="2B40394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602FD69" w14:textId="77777777" w:rsidTr="002A28B2">
        <w:trPr>
          <w:jc w:val="center"/>
        </w:trPr>
        <w:tc>
          <w:tcPr>
            <w:tcW w:w="567" w:type="dxa"/>
            <w:tcBorders>
              <w:top w:val="nil"/>
              <w:left w:val="single" w:sz="12" w:space="0" w:color="auto"/>
              <w:bottom w:val="nil"/>
              <w:right w:val="single" w:sz="4" w:space="0" w:color="auto"/>
            </w:tcBorders>
          </w:tcPr>
          <w:p w14:paraId="55FC7FA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58</w:t>
            </w:r>
          </w:p>
        </w:tc>
        <w:tc>
          <w:tcPr>
            <w:tcW w:w="5387" w:type="dxa"/>
            <w:tcBorders>
              <w:top w:val="nil"/>
              <w:left w:val="nil"/>
              <w:bottom w:val="nil"/>
              <w:right w:val="nil"/>
            </w:tcBorders>
          </w:tcPr>
          <w:p w14:paraId="52BB01A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Улаштування основи під фундаменти</w:t>
            </w:r>
          </w:p>
        </w:tc>
        <w:tc>
          <w:tcPr>
            <w:tcW w:w="1418" w:type="dxa"/>
            <w:tcBorders>
              <w:top w:val="nil"/>
              <w:left w:val="single" w:sz="4" w:space="0" w:color="auto"/>
              <w:bottom w:val="nil"/>
              <w:right w:val="nil"/>
            </w:tcBorders>
          </w:tcPr>
          <w:p w14:paraId="6B3BAD3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B715512"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0,289</w:t>
            </w:r>
          </w:p>
        </w:tc>
        <w:tc>
          <w:tcPr>
            <w:tcW w:w="1418" w:type="dxa"/>
            <w:tcBorders>
              <w:top w:val="nil"/>
              <w:left w:val="single" w:sz="4" w:space="0" w:color="auto"/>
              <w:bottom w:val="nil"/>
              <w:right w:val="single" w:sz="12" w:space="0" w:color="auto"/>
            </w:tcBorders>
            <w:vAlign w:val="center"/>
          </w:tcPr>
          <w:p w14:paraId="75D98CF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5158210" w14:textId="77777777" w:rsidTr="002A28B2">
        <w:trPr>
          <w:jc w:val="center"/>
        </w:trPr>
        <w:tc>
          <w:tcPr>
            <w:tcW w:w="567" w:type="dxa"/>
            <w:tcBorders>
              <w:top w:val="nil"/>
              <w:left w:val="single" w:sz="12" w:space="0" w:color="auto"/>
              <w:bottom w:val="nil"/>
              <w:right w:val="single" w:sz="4" w:space="0" w:color="auto"/>
            </w:tcBorders>
          </w:tcPr>
          <w:p w14:paraId="2BC078D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59</w:t>
            </w:r>
          </w:p>
        </w:tc>
        <w:tc>
          <w:tcPr>
            <w:tcW w:w="5387" w:type="dxa"/>
            <w:tcBorders>
              <w:top w:val="nil"/>
              <w:left w:val="nil"/>
              <w:bottom w:val="nil"/>
              <w:right w:val="nil"/>
            </w:tcBorders>
          </w:tcPr>
          <w:p w14:paraId="11E8A5D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круглих збірних залізобетонних</w:t>
            </w:r>
          </w:p>
          <w:p w14:paraId="252E61B3"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каналізаційних колодязів діаметром 1 м у мокрих ґрунтах</w:t>
            </w:r>
          </w:p>
        </w:tc>
        <w:tc>
          <w:tcPr>
            <w:tcW w:w="1418" w:type="dxa"/>
            <w:tcBorders>
              <w:top w:val="nil"/>
              <w:left w:val="single" w:sz="4" w:space="0" w:color="auto"/>
              <w:bottom w:val="nil"/>
              <w:right w:val="nil"/>
            </w:tcBorders>
          </w:tcPr>
          <w:p w14:paraId="7F66E5E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298E622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1,44</w:t>
            </w:r>
          </w:p>
        </w:tc>
        <w:tc>
          <w:tcPr>
            <w:tcW w:w="1418" w:type="dxa"/>
            <w:tcBorders>
              <w:top w:val="nil"/>
              <w:left w:val="single" w:sz="4" w:space="0" w:color="auto"/>
              <w:bottom w:val="nil"/>
              <w:right w:val="single" w:sz="12" w:space="0" w:color="auto"/>
            </w:tcBorders>
            <w:vAlign w:val="center"/>
          </w:tcPr>
          <w:p w14:paraId="5659260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871081A" w14:textId="77777777" w:rsidTr="002A28B2">
        <w:trPr>
          <w:jc w:val="center"/>
        </w:trPr>
        <w:tc>
          <w:tcPr>
            <w:tcW w:w="567" w:type="dxa"/>
            <w:tcBorders>
              <w:top w:val="nil"/>
              <w:left w:val="single" w:sz="12" w:space="0" w:color="auto"/>
              <w:bottom w:val="nil"/>
              <w:right w:val="single" w:sz="4" w:space="0" w:color="auto"/>
            </w:tcBorders>
          </w:tcPr>
          <w:p w14:paraId="152B624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60</w:t>
            </w:r>
          </w:p>
        </w:tc>
        <w:tc>
          <w:tcPr>
            <w:tcW w:w="5387" w:type="dxa"/>
            <w:tcBorders>
              <w:top w:val="nil"/>
              <w:left w:val="nil"/>
              <w:bottom w:val="nil"/>
              <w:right w:val="nil"/>
            </w:tcBorders>
          </w:tcPr>
          <w:p w14:paraId="3C65F5B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Пробивання отворів в бетонних стінах, підлогах</w:t>
            </w:r>
          </w:p>
          <w:p w14:paraId="2E8F4E1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товщиною 100 мм, площею до 100 см2 (при пробиванні</w:t>
            </w:r>
          </w:p>
          <w:p w14:paraId="4AB4549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отворів і </w:t>
            </w:r>
            <w:proofErr w:type="spellStart"/>
            <w:r>
              <w:rPr>
                <w:rFonts w:ascii="Arial" w:hAnsi="Arial" w:cs="Arial"/>
                <w:spacing w:val="-3"/>
                <w:sz w:val="20"/>
                <w:lang w:val="uk-UA"/>
              </w:rPr>
              <w:t>борозен</w:t>
            </w:r>
            <w:proofErr w:type="spellEnd"/>
            <w:r>
              <w:rPr>
                <w:rFonts w:ascii="Arial" w:hAnsi="Arial" w:cs="Arial"/>
                <w:spacing w:val="-3"/>
                <w:sz w:val="20"/>
                <w:lang w:val="uk-UA"/>
              </w:rPr>
              <w:t xml:space="preserve"> у залізобетонних конструкціях)</w:t>
            </w:r>
          </w:p>
        </w:tc>
        <w:tc>
          <w:tcPr>
            <w:tcW w:w="1418" w:type="dxa"/>
            <w:tcBorders>
              <w:top w:val="nil"/>
              <w:left w:val="single" w:sz="4" w:space="0" w:color="auto"/>
              <w:bottom w:val="nil"/>
              <w:right w:val="nil"/>
            </w:tcBorders>
          </w:tcPr>
          <w:p w14:paraId="031E55E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DD2ADC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5662695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5AE8A20" w14:textId="77777777" w:rsidTr="002A28B2">
        <w:trPr>
          <w:jc w:val="center"/>
        </w:trPr>
        <w:tc>
          <w:tcPr>
            <w:tcW w:w="567" w:type="dxa"/>
            <w:tcBorders>
              <w:top w:val="nil"/>
              <w:left w:val="single" w:sz="12" w:space="0" w:color="auto"/>
              <w:bottom w:val="nil"/>
              <w:right w:val="single" w:sz="4" w:space="0" w:color="auto"/>
            </w:tcBorders>
          </w:tcPr>
          <w:p w14:paraId="435095D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61</w:t>
            </w:r>
          </w:p>
        </w:tc>
        <w:tc>
          <w:tcPr>
            <w:tcW w:w="5387" w:type="dxa"/>
            <w:tcBorders>
              <w:top w:val="nil"/>
              <w:left w:val="nil"/>
              <w:bottom w:val="nil"/>
              <w:right w:val="nil"/>
            </w:tcBorders>
          </w:tcPr>
          <w:p w14:paraId="0590AB5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Засипання вручну траншей, пазух котлованів та ям,</w:t>
            </w:r>
          </w:p>
          <w:p w14:paraId="1A0969A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група ґрунту 1 місцевим </w:t>
            </w:r>
            <w:proofErr w:type="spellStart"/>
            <w:r>
              <w:rPr>
                <w:rFonts w:ascii="Arial" w:hAnsi="Arial" w:cs="Arial"/>
                <w:spacing w:val="-3"/>
                <w:sz w:val="20"/>
                <w:lang w:val="uk-UA"/>
              </w:rPr>
              <w:t>грунтом</w:t>
            </w:r>
            <w:proofErr w:type="spellEnd"/>
          </w:p>
        </w:tc>
        <w:tc>
          <w:tcPr>
            <w:tcW w:w="1418" w:type="dxa"/>
            <w:tcBorders>
              <w:top w:val="nil"/>
              <w:left w:val="single" w:sz="4" w:space="0" w:color="auto"/>
              <w:bottom w:val="nil"/>
              <w:right w:val="nil"/>
            </w:tcBorders>
          </w:tcPr>
          <w:p w14:paraId="762788C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5B73B5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416B8A8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8E5EFFE" w14:textId="77777777" w:rsidTr="002A28B2">
        <w:trPr>
          <w:jc w:val="center"/>
        </w:trPr>
        <w:tc>
          <w:tcPr>
            <w:tcW w:w="567" w:type="dxa"/>
            <w:tcBorders>
              <w:top w:val="nil"/>
              <w:left w:val="single" w:sz="12" w:space="0" w:color="auto"/>
              <w:bottom w:val="nil"/>
              <w:right w:val="single" w:sz="4" w:space="0" w:color="auto"/>
            </w:tcBorders>
          </w:tcPr>
          <w:p w14:paraId="23F5DE1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62</w:t>
            </w:r>
          </w:p>
        </w:tc>
        <w:tc>
          <w:tcPr>
            <w:tcW w:w="5387" w:type="dxa"/>
            <w:tcBorders>
              <w:top w:val="nil"/>
              <w:left w:val="nil"/>
              <w:bottom w:val="nil"/>
              <w:right w:val="nil"/>
            </w:tcBorders>
          </w:tcPr>
          <w:p w14:paraId="2A560AD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Улаштування основи під фундаменти</w:t>
            </w:r>
          </w:p>
        </w:tc>
        <w:tc>
          <w:tcPr>
            <w:tcW w:w="1418" w:type="dxa"/>
            <w:tcBorders>
              <w:top w:val="nil"/>
              <w:left w:val="single" w:sz="4" w:space="0" w:color="auto"/>
              <w:bottom w:val="nil"/>
              <w:right w:val="nil"/>
            </w:tcBorders>
          </w:tcPr>
          <w:p w14:paraId="41EAEF4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CEAB62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0,289</w:t>
            </w:r>
          </w:p>
        </w:tc>
        <w:tc>
          <w:tcPr>
            <w:tcW w:w="1418" w:type="dxa"/>
            <w:tcBorders>
              <w:top w:val="nil"/>
              <w:left w:val="single" w:sz="4" w:space="0" w:color="auto"/>
              <w:bottom w:val="nil"/>
              <w:right w:val="single" w:sz="12" w:space="0" w:color="auto"/>
            </w:tcBorders>
            <w:vAlign w:val="center"/>
          </w:tcPr>
          <w:p w14:paraId="035B194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B2FE355" w14:textId="77777777" w:rsidTr="002A28B2">
        <w:trPr>
          <w:jc w:val="center"/>
        </w:trPr>
        <w:tc>
          <w:tcPr>
            <w:tcW w:w="567" w:type="dxa"/>
            <w:tcBorders>
              <w:top w:val="nil"/>
              <w:left w:val="single" w:sz="12" w:space="0" w:color="auto"/>
              <w:bottom w:val="nil"/>
              <w:right w:val="single" w:sz="4" w:space="0" w:color="auto"/>
            </w:tcBorders>
          </w:tcPr>
          <w:p w14:paraId="0834C16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63</w:t>
            </w:r>
          </w:p>
        </w:tc>
        <w:tc>
          <w:tcPr>
            <w:tcW w:w="5387" w:type="dxa"/>
            <w:tcBorders>
              <w:top w:val="nil"/>
              <w:left w:val="nil"/>
              <w:bottom w:val="nil"/>
              <w:right w:val="nil"/>
            </w:tcBorders>
          </w:tcPr>
          <w:p w14:paraId="6AEBABD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круглих збірних залізобетонних</w:t>
            </w:r>
          </w:p>
          <w:p w14:paraId="6E2C056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каналізаційних колодязів діаметром 1 м у мокрих ґрунтах</w:t>
            </w:r>
          </w:p>
        </w:tc>
        <w:tc>
          <w:tcPr>
            <w:tcW w:w="1418" w:type="dxa"/>
            <w:tcBorders>
              <w:top w:val="nil"/>
              <w:left w:val="single" w:sz="4" w:space="0" w:color="auto"/>
              <w:bottom w:val="nil"/>
              <w:right w:val="nil"/>
            </w:tcBorders>
          </w:tcPr>
          <w:p w14:paraId="29D870E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F6F123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0,88</w:t>
            </w:r>
          </w:p>
        </w:tc>
        <w:tc>
          <w:tcPr>
            <w:tcW w:w="1418" w:type="dxa"/>
            <w:tcBorders>
              <w:top w:val="nil"/>
              <w:left w:val="single" w:sz="4" w:space="0" w:color="auto"/>
              <w:bottom w:val="nil"/>
              <w:right w:val="single" w:sz="12" w:space="0" w:color="auto"/>
            </w:tcBorders>
            <w:vAlign w:val="center"/>
          </w:tcPr>
          <w:p w14:paraId="131AEE2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25ABC41" w14:textId="77777777" w:rsidTr="002A28B2">
        <w:trPr>
          <w:jc w:val="center"/>
        </w:trPr>
        <w:tc>
          <w:tcPr>
            <w:tcW w:w="567" w:type="dxa"/>
            <w:tcBorders>
              <w:top w:val="nil"/>
              <w:left w:val="single" w:sz="12" w:space="0" w:color="auto"/>
              <w:bottom w:val="nil"/>
              <w:right w:val="single" w:sz="4" w:space="0" w:color="auto"/>
            </w:tcBorders>
          </w:tcPr>
          <w:p w14:paraId="4730E31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64</w:t>
            </w:r>
          </w:p>
        </w:tc>
        <w:tc>
          <w:tcPr>
            <w:tcW w:w="5387" w:type="dxa"/>
            <w:tcBorders>
              <w:top w:val="nil"/>
              <w:left w:val="nil"/>
              <w:bottom w:val="nil"/>
              <w:right w:val="nil"/>
            </w:tcBorders>
          </w:tcPr>
          <w:p w14:paraId="3984871A"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Пробивання отворів в бетонних стінах, підлогах</w:t>
            </w:r>
          </w:p>
          <w:p w14:paraId="2C3FCE8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товщиною 100 мм, площею до 100 см2 (при пробиванні</w:t>
            </w:r>
          </w:p>
          <w:p w14:paraId="26E3FCD2"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отворів і </w:t>
            </w:r>
            <w:proofErr w:type="spellStart"/>
            <w:r>
              <w:rPr>
                <w:rFonts w:ascii="Arial" w:hAnsi="Arial" w:cs="Arial"/>
                <w:spacing w:val="-3"/>
                <w:sz w:val="20"/>
                <w:lang w:val="uk-UA"/>
              </w:rPr>
              <w:t>борозен</w:t>
            </w:r>
            <w:proofErr w:type="spellEnd"/>
            <w:r>
              <w:rPr>
                <w:rFonts w:ascii="Arial" w:hAnsi="Arial" w:cs="Arial"/>
                <w:spacing w:val="-3"/>
                <w:sz w:val="20"/>
                <w:lang w:val="uk-UA"/>
              </w:rPr>
              <w:t xml:space="preserve"> у залізобетонних конструкціях)</w:t>
            </w:r>
          </w:p>
        </w:tc>
        <w:tc>
          <w:tcPr>
            <w:tcW w:w="1418" w:type="dxa"/>
            <w:tcBorders>
              <w:top w:val="nil"/>
              <w:left w:val="single" w:sz="4" w:space="0" w:color="auto"/>
              <w:bottom w:val="nil"/>
              <w:right w:val="nil"/>
            </w:tcBorders>
          </w:tcPr>
          <w:p w14:paraId="1366D8F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6B9E129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2A3BC75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70F9351" w14:textId="77777777" w:rsidTr="002A28B2">
        <w:trPr>
          <w:jc w:val="center"/>
        </w:trPr>
        <w:tc>
          <w:tcPr>
            <w:tcW w:w="567" w:type="dxa"/>
            <w:tcBorders>
              <w:top w:val="nil"/>
              <w:left w:val="single" w:sz="12" w:space="0" w:color="auto"/>
              <w:bottom w:val="nil"/>
              <w:right w:val="single" w:sz="4" w:space="0" w:color="auto"/>
            </w:tcBorders>
          </w:tcPr>
          <w:p w14:paraId="7DF4E22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65</w:t>
            </w:r>
          </w:p>
        </w:tc>
        <w:tc>
          <w:tcPr>
            <w:tcW w:w="5387" w:type="dxa"/>
            <w:tcBorders>
              <w:top w:val="nil"/>
              <w:left w:val="nil"/>
              <w:bottom w:val="nil"/>
              <w:right w:val="nil"/>
            </w:tcBorders>
          </w:tcPr>
          <w:p w14:paraId="3695CD0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Засипання вручну траншей, пазух котлованів та ям,</w:t>
            </w:r>
          </w:p>
          <w:p w14:paraId="2BE6BEE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група ґрунту 1 місцевим </w:t>
            </w:r>
            <w:proofErr w:type="spellStart"/>
            <w:r>
              <w:rPr>
                <w:rFonts w:ascii="Arial" w:hAnsi="Arial" w:cs="Arial"/>
                <w:spacing w:val="-3"/>
                <w:sz w:val="20"/>
                <w:lang w:val="uk-UA"/>
              </w:rPr>
              <w:t>грунтом</w:t>
            </w:r>
            <w:proofErr w:type="spellEnd"/>
          </w:p>
        </w:tc>
        <w:tc>
          <w:tcPr>
            <w:tcW w:w="1418" w:type="dxa"/>
            <w:tcBorders>
              <w:top w:val="nil"/>
              <w:left w:val="single" w:sz="4" w:space="0" w:color="auto"/>
              <w:bottom w:val="nil"/>
              <w:right w:val="nil"/>
            </w:tcBorders>
          </w:tcPr>
          <w:p w14:paraId="4E35D94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02DDC90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0,7</w:t>
            </w:r>
          </w:p>
        </w:tc>
        <w:tc>
          <w:tcPr>
            <w:tcW w:w="1418" w:type="dxa"/>
            <w:tcBorders>
              <w:top w:val="nil"/>
              <w:left w:val="single" w:sz="4" w:space="0" w:color="auto"/>
              <w:bottom w:val="nil"/>
              <w:right w:val="single" w:sz="12" w:space="0" w:color="auto"/>
            </w:tcBorders>
            <w:vAlign w:val="center"/>
          </w:tcPr>
          <w:p w14:paraId="1175963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002A4C59" w14:textId="77777777" w:rsidTr="002A28B2">
        <w:trPr>
          <w:jc w:val="center"/>
        </w:trPr>
        <w:tc>
          <w:tcPr>
            <w:tcW w:w="567" w:type="dxa"/>
            <w:tcBorders>
              <w:top w:val="nil"/>
              <w:left w:val="single" w:sz="12" w:space="0" w:color="auto"/>
              <w:bottom w:val="nil"/>
              <w:right w:val="single" w:sz="4" w:space="0" w:color="auto"/>
            </w:tcBorders>
            <w:vAlign w:val="center"/>
          </w:tcPr>
          <w:p w14:paraId="5B93802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4A7A644"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02-01-012 на </w:t>
            </w:r>
            <w:proofErr w:type="spellStart"/>
            <w:r w:rsidRPr="00187D19">
              <w:rPr>
                <w:rFonts w:ascii="Arial" w:hAnsi="Arial" w:cs="Arial"/>
                <w:spacing w:val="-3"/>
                <w:sz w:val="20"/>
                <w:u w:val="single"/>
                <w:lang w:val="ru-RU"/>
              </w:rPr>
              <w:t>архітектурно</w:t>
            </w:r>
            <w:proofErr w:type="spellEnd"/>
            <w:r w:rsidRPr="00187D19">
              <w:rPr>
                <w:rFonts w:ascii="Arial" w:hAnsi="Arial" w:cs="Arial"/>
                <w:spacing w:val="-3"/>
                <w:sz w:val="20"/>
                <w:u w:val="single"/>
                <w:lang w:val="ru-RU"/>
              </w:rPr>
              <w:t>-</w:t>
            </w:r>
          </w:p>
          <w:p w14:paraId="6EA25997"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будівельні</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рішення</w:t>
            </w:r>
            <w:proofErr w:type="spellEnd"/>
          </w:p>
        </w:tc>
        <w:tc>
          <w:tcPr>
            <w:tcW w:w="1418" w:type="dxa"/>
            <w:tcBorders>
              <w:top w:val="nil"/>
              <w:left w:val="single" w:sz="4" w:space="0" w:color="auto"/>
              <w:bottom w:val="nil"/>
              <w:right w:val="single" w:sz="4" w:space="0" w:color="auto"/>
            </w:tcBorders>
            <w:vAlign w:val="center"/>
          </w:tcPr>
          <w:p w14:paraId="6553DC5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D397B7A"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142F128"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2F836FA2" w14:textId="77777777" w:rsidTr="002A28B2">
        <w:trPr>
          <w:jc w:val="center"/>
        </w:trPr>
        <w:tc>
          <w:tcPr>
            <w:tcW w:w="567" w:type="dxa"/>
            <w:tcBorders>
              <w:top w:val="nil"/>
              <w:left w:val="single" w:sz="12" w:space="0" w:color="auto"/>
              <w:bottom w:val="nil"/>
              <w:right w:val="single" w:sz="4" w:space="0" w:color="auto"/>
            </w:tcBorders>
            <w:vAlign w:val="center"/>
          </w:tcPr>
          <w:p w14:paraId="71BFAA60"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0F82B7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BA8F2C3"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B75FDF5"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89C4EA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391AC06B" w14:textId="77777777" w:rsidTr="002A28B2">
        <w:trPr>
          <w:jc w:val="center"/>
        </w:trPr>
        <w:tc>
          <w:tcPr>
            <w:tcW w:w="567" w:type="dxa"/>
            <w:tcBorders>
              <w:top w:val="nil"/>
              <w:left w:val="single" w:sz="12" w:space="0" w:color="auto"/>
              <w:bottom w:val="nil"/>
              <w:right w:val="single" w:sz="4" w:space="0" w:color="auto"/>
            </w:tcBorders>
            <w:vAlign w:val="center"/>
          </w:tcPr>
          <w:p w14:paraId="605E6E72"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1BFE807"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Повітродувна</w:t>
            </w:r>
            <w:proofErr w:type="spellEnd"/>
          </w:p>
        </w:tc>
        <w:tc>
          <w:tcPr>
            <w:tcW w:w="1418" w:type="dxa"/>
            <w:tcBorders>
              <w:top w:val="nil"/>
              <w:left w:val="single" w:sz="4" w:space="0" w:color="auto"/>
              <w:bottom w:val="nil"/>
              <w:right w:val="single" w:sz="4" w:space="0" w:color="auto"/>
            </w:tcBorders>
            <w:vAlign w:val="center"/>
          </w:tcPr>
          <w:p w14:paraId="5A351B8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6CD7D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4A2155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AF8E2BA" w14:textId="77777777" w:rsidTr="002A28B2">
        <w:trPr>
          <w:jc w:val="center"/>
        </w:trPr>
        <w:tc>
          <w:tcPr>
            <w:tcW w:w="567" w:type="dxa"/>
            <w:tcBorders>
              <w:top w:val="nil"/>
              <w:left w:val="single" w:sz="12" w:space="0" w:color="auto"/>
              <w:bottom w:val="nil"/>
              <w:right w:val="single" w:sz="4" w:space="0" w:color="auto"/>
            </w:tcBorders>
            <w:vAlign w:val="center"/>
          </w:tcPr>
          <w:p w14:paraId="525499B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29A015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3108E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2F00D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B3F6B0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5C0D26A" w14:textId="77777777" w:rsidTr="002A28B2">
        <w:trPr>
          <w:jc w:val="center"/>
        </w:trPr>
        <w:tc>
          <w:tcPr>
            <w:tcW w:w="567" w:type="dxa"/>
            <w:tcBorders>
              <w:top w:val="nil"/>
              <w:left w:val="single" w:sz="12" w:space="0" w:color="auto"/>
              <w:bottom w:val="nil"/>
              <w:right w:val="single" w:sz="4" w:space="0" w:color="auto"/>
            </w:tcBorders>
          </w:tcPr>
          <w:p w14:paraId="591EB97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66</w:t>
            </w:r>
          </w:p>
        </w:tc>
        <w:tc>
          <w:tcPr>
            <w:tcW w:w="5387" w:type="dxa"/>
            <w:tcBorders>
              <w:top w:val="nil"/>
              <w:left w:val="nil"/>
              <w:bottom w:val="nil"/>
              <w:right w:val="nil"/>
            </w:tcBorders>
          </w:tcPr>
          <w:p w14:paraId="0ABEA19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залізобетонних фундаментів об'ємом до 5</w:t>
            </w:r>
          </w:p>
          <w:p w14:paraId="4E48F12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м3 під устаткування[ [</w:t>
            </w:r>
            <w:proofErr w:type="spellStart"/>
            <w:r>
              <w:rPr>
                <w:rFonts w:ascii="Arial" w:hAnsi="Arial" w:cs="Arial"/>
                <w:spacing w:val="-3"/>
                <w:sz w:val="20"/>
                <w:lang w:val="uk-UA"/>
              </w:rPr>
              <w:t>сумiшi</w:t>
            </w:r>
            <w:proofErr w:type="spellEnd"/>
            <w:r>
              <w:rPr>
                <w:rFonts w:ascii="Arial" w:hAnsi="Arial" w:cs="Arial"/>
                <w:spacing w:val="-3"/>
                <w:sz w:val="20"/>
                <w:lang w:val="uk-UA"/>
              </w:rPr>
              <w:t xml:space="preserve"> </w:t>
            </w:r>
            <w:proofErr w:type="spellStart"/>
            <w:r>
              <w:rPr>
                <w:rFonts w:ascii="Arial" w:hAnsi="Arial" w:cs="Arial"/>
                <w:spacing w:val="-3"/>
                <w:sz w:val="20"/>
                <w:lang w:val="uk-UA"/>
              </w:rPr>
              <w:t>бетоннi</w:t>
            </w:r>
            <w:proofErr w:type="spellEnd"/>
            <w:r>
              <w:rPr>
                <w:rFonts w:ascii="Arial" w:hAnsi="Arial" w:cs="Arial"/>
                <w:spacing w:val="-3"/>
                <w:sz w:val="20"/>
                <w:lang w:val="uk-UA"/>
              </w:rPr>
              <w:t xml:space="preserve"> </w:t>
            </w:r>
            <w:proofErr w:type="spellStart"/>
            <w:r>
              <w:rPr>
                <w:rFonts w:ascii="Arial" w:hAnsi="Arial" w:cs="Arial"/>
                <w:spacing w:val="-3"/>
                <w:sz w:val="20"/>
                <w:lang w:val="uk-UA"/>
              </w:rPr>
              <w:t>готовi</w:t>
            </w:r>
            <w:proofErr w:type="spellEnd"/>
            <w:r>
              <w:rPr>
                <w:rFonts w:ascii="Arial" w:hAnsi="Arial" w:cs="Arial"/>
                <w:spacing w:val="-3"/>
                <w:sz w:val="20"/>
                <w:lang w:val="uk-UA"/>
              </w:rPr>
              <w:t xml:space="preserve"> </w:t>
            </w:r>
            <w:proofErr w:type="spellStart"/>
            <w:r>
              <w:rPr>
                <w:rFonts w:ascii="Arial" w:hAnsi="Arial" w:cs="Arial"/>
                <w:spacing w:val="-3"/>
                <w:sz w:val="20"/>
                <w:lang w:val="uk-UA"/>
              </w:rPr>
              <w:t>важкi</w:t>
            </w:r>
            <w:proofErr w:type="spellEnd"/>
            <w:r>
              <w:rPr>
                <w:rFonts w:ascii="Arial" w:hAnsi="Arial" w:cs="Arial"/>
                <w:spacing w:val="-3"/>
                <w:sz w:val="20"/>
                <w:lang w:val="uk-UA"/>
              </w:rPr>
              <w:t>, клас</w:t>
            </w:r>
          </w:p>
          <w:p w14:paraId="5F57FE7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бетону В15 [М200],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w:t>
            </w:r>
            <w:proofErr w:type="spellStart"/>
            <w:r>
              <w:rPr>
                <w:rFonts w:ascii="Arial" w:hAnsi="Arial" w:cs="Arial"/>
                <w:spacing w:val="-3"/>
                <w:sz w:val="20"/>
                <w:lang w:val="uk-UA"/>
              </w:rPr>
              <w:t>бiльше</w:t>
            </w:r>
            <w:proofErr w:type="spellEnd"/>
            <w:r>
              <w:rPr>
                <w:rFonts w:ascii="Arial" w:hAnsi="Arial" w:cs="Arial"/>
                <w:spacing w:val="-3"/>
                <w:sz w:val="20"/>
                <w:lang w:val="uk-UA"/>
              </w:rPr>
              <w:t xml:space="preserve"> 20 до</w:t>
            </w:r>
          </w:p>
          <w:p w14:paraId="4DCB10B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40 мм]]</w:t>
            </w:r>
          </w:p>
        </w:tc>
        <w:tc>
          <w:tcPr>
            <w:tcW w:w="1418" w:type="dxa"/>
            <w:tcBorders>
              <w:top w:val="nil"/>
              <w:left w:val="single" w:sz="4" w:space="0" w:color="auto"/>
              <w:bottom w:val="nil"/>
              <w:right w:val="nil"/>
            </w:tcBorders>
          </w:tcPr>
          <w:p w14:paraId="024E5B9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131C480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0,22</w:t>
            </w:r>
          </w:p>
        </w:tc>
        <w:tc>
          <w:tcPr>
            <w:tcW w:w="1418" w:type="dxa"/>
            <w:tcBorders>
              <w:top w:val="nil"/>
              <w:left w:val="single" w:sz="4" w:space="0" w:color="auto"/>
              <w:bottom w:val="nil"/>
              <w:right w:val="single" w:sz="12" w:space="0" w:color="auto"/>
            </w:tcBorders>
            <w:vAlign w:val="center"/>
          </w:tcPr>
          <w:p w14:paraId="3F0534A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6A1EF87" w14:textId="77777777" w:rsidTr="002A28B2">
        <w:trPr>
          <w:jc w:val="center"/>
        </w:trPr>
        <w:tc>
          <w:tcPr>
            <w:tcW w:w="567" w:type="dxa"/>
            <w:tcBorders>
              <w:top w:val="nil"/>
              <w:left w:val="single" w:sz="12" w:space="0" w:color="auto"/>
              <w:bottom w:val="nil"/>
              <w:right w:val="single" w:sz="4" w:space="0" w:color="auto"/>
            </w:tcBorders>
          </w:tcPr>
          <w:p w14:paraId="115502C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67</w:t>
            </w:r>
          </w:p>
        </w:tc>
        <w:tc>
          <w:tcPr>
            <w:tcW w:w="5387" w:type="dxa"/>
            <w:tcBorders>
              <w:top w:val="nil"/>
              <w:left w:val="nil"/>
              <w:bottom w:val="nil"/>
              <w:right w:val="nil"/>
            </w:tcBorders>
          </w:tcPr>
          <w:p w14:paraId="05575C3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металевих дверних коробок із</w:t>
            </w:r>
          </w:p>
          <w:p w14:paraId="03796301"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навішуванням дверних </w:t>
            </w:r>
            <w:proofErr w:type="spellStart"/>
            <w:r>
              <w:rPr>
                <w:rFonts w:ascii="Arial" w:hAnsi="Arial" w:cs="Arial"/>
                <w:spacing w:val="-3"/>
                <w:sz w:val="20"/>
                <w:lang w:val="uk-UA"/>
              </w:rPr>
              <w:t>полотен</w:t>
            </w:r>
            <w:proofErr w:type="spellEnd"/>
          </w:p>
        </w:tc>
        <w:tc>
          <w:tcPr>
            <w:tcW w:w="1418" w:type="dxa"/>
            <w:tcBorders>
              <w:top w:val="nil"/>
              <w:left w:val="single" w:sz="4" w:space="0" w:color="auto"/>
              <w:bottom w:val="nil"/>
              <w:right w:val="nil"/>
            </w:tcBorders>
          </w:tcPr>
          <w:p w14:paraId="62D7D99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0DC3EAA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2,1</w:t>
            </w:r>
          </w:p>
        </w:tc>
        <w:tc>
          <w:tcPr>
            <w:tcW w:w="1418" w:type="dxa"/>
            <w:tcBorders>
              <w:top w:val="nil"/>
              <w:left w:val="single" w:sz="4" w:space="0" w:color="auto"/>
              <w:bottom w:val="nil"/>
              <w:right w:val="single" w:sz="12" w:space="0" w:color="auto"/>
            </w:tcBorders>
            <w:vAlign w:val="center"/>
          </w:tcPr>
          <w:p w14:paraId="300DA5E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E248028" w14:textId="77777777" w:rsidTr="002A28B2">
        <w:trPr>
          <w:jc w:val="center"/>
        </w:trPr>
        <w:tc>
          <w:tcPr>
            <w:tcW w:w="567" w:type="dxa"/>
            <w:tcBorders>
              <w:top w:val="nil"/>
              <w:left w:val="single" w:sz="12" w:space="0" w:color="auto"/>
              <w:bottom w:val="nil"/>
              <w:right w:val="single" w:sz="4" w:space="0" w:color="auto"/>
            </w:tcBorders>
          </w:tcPr>
          <w:p w14:paraId="5D6EBD6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68</w:t>
            </w:r>
          </w:p>
        </w:tc>
        <w:tc>
          <w:tcPr>
            <w:tcW w:w="5387" w:type="dxa"/>
            <w:tcBorders>
              <w:top w:val="nil"/>
              <w:left w:val="nil"/>
              <w:bottom w:val="nil"/>
              <w:right w:val="nil"/>
            </w:tcBorders>
          </w:tcPr>
          <w:p w14:paraId="7C64C419"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Заповнення віконних прорізів готовими блоками</w:t>
            </w:r>
          </w:p>
          <w:p w14:paraId="40C3EF5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площею до 2 м2 з металопластику в житлових і</w:t>
            </w:r>
          </w:p>
          <w:p w14:paraId="37C0B03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громадських будівель</w:t>
            </w:r>
          </w:p>
        </w:tc>
        <w:tc>
          <w:tcPr>
            <w:tcW w:w="1418" w:type="dxa"/>
            <w:tcBorders>
              <w:top w:val="nil"/>
              <w:left w:val="single" w:sz="4" w:space="0" w:color="auto"/>
              <w:bottom w:val="nil"/>
              <w:right w:val="nil"/>
            </w:tcBorders>
          </w:tcPr>
          <w:p w14:paraId="763449B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4EFD3D0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0,35</w:t>
            </w:r>
          </w:p>
        </w:tc>
        <w:tc>
          <w:tcPr>
            <w:tcW w:w="1418" w:type="dxa"/>
            <w:tcBorders>
              <w:top w:val="nil"/>
              <w:left w:val="single" w:sz="4" w:space="0" w:color="auto"/>
              <w:bottom w:val="nil"/>
              <w:right w:val="single" w:sz="12" w:space="0" w:color="auto"/>
            </w:tcBorders>
            <w:vAlign w:val="center"/>
          </w:tcPr>
          <w:p w14:paraId="641C563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6002106" w14:textId="77777777" w:rsidTr="002A28B2">
        <w:trPr>
          <w:jc w:val="center"/>
        </w:trPr>
        <w:tc>
          <w:tcPr>
            <w:tcW w:w="567" w:type="dxa"/>
            <w:tcBorders>
              <w:top w:val="nil"/>
              <w:left w:val="single" w:sz="12" w:space="0" w:color="auto"/>
              <w:bottom w:val="nil"/>
              <w:right w:val="single" w:sz="4" w:space="0" w:color="auto"/>
            </w:tcBorders>
          </w:tcPr>
          <w:p w14:paraId="495541E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69</w:t>
            </w:r>
          </w:p>
        </w:tc>
        <w:tc>
          <w:tcPr>
            <w:tcW w:w="5387" w:type="dxa"/>
            <w:tcBorders>
              <w:top w:val="nil"/>
              <w:left w:val="nil"/>
              <w:bottom w:val="nil"/>
              <w:right w:val="nil"/>
            </w:tcBorders>
          </w:tcPr>
          <w:p w14:paraId="66CDACF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Установлення грат</w:t>
            </w:r>
          </w:p>
        </w:tc>
        <w:tc>
          <w:tcPr>
            <w:tcW w:w="1418" w:type="dxa"/>
            <w:tcBorders>
              <w:top w:val="nil"/>
              <w:left w:val="single" w:sz="4" w:space="0" w:color="auto"/>
              <w:bottom w:val="nil"/>
              <w:right w:val="nil"/>
            </w:tcBorders>
          </w:tcPr>
          <w:p w14:paraId="7B71FB4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грати</w:t>
            </w:r>
          </w:p>
        </w:tc>
        <w:tc>
          <w:tcPr>
            <w:tcW w:w="1418" w:type="dxa"/>
            <w:tcBorders>
              <w:top w:val="nil"/>
              <w:left w:val="single" w:sz="4" w:space="0" w:color="auto"/>
              <w:bottom w:val="nil"/>
              <w:right w:val="single" w:sz="4" w:space="0" w:color="auto"/>
            </w:tcBorders>
          </w:tcPr>
          <w:p w14:paraId="5EC130A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34734A8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5AEE8FA" w14:textId="77777777" w:rsidTr="002A28B2">
        <w:trPr>
          <w:jc w:val="center"/>
        </w:trPr>
        <w:tc>
          <w:tcPr>
            <w:tcW w:w="567" w:type="dxa"/>
            <w:tcBorders>
              <w:top w:val="nil"/>
              <w:left w:val="single" w:sz="12" w:space="0" w:color="auto"/>
              <w:bottom w:val="nil"/>
              <w:right w:val="single" w:sz="4" w:space="0" w:color="auto"/>
            </w:tcBorders>
          </w:tcPr>
          <w:p w14:paraId="0DFFAB3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70</w:t>
            </w:r>
          </w:p>
        </w:tc>
        <w:tc>
          <w:tcPr>
            <w:tcW w:w="5387" w:type="dxa"/>
            <w:tcBorders>
              <w:top w:val="nil"/>
              <w:left w:val="nil"/>
              <w:bottom w:val="nil"/>
              <w:right w:val="nil"/>
            </w:tcBorders>
          </w:tcPr>
          <w:p w14:paraId="2457194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цементної стяжки товщиною 20 мм по</w:t>
            </w:r>
          </w:p>
          <w:p w14:paraId="3C7134D3"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бетонній основі площею до 20 м2</w:t>
            </w:r>
          </w:p>
        </w:tc>
        <w:tc>
          <w:tcPr>
            <w:tcW w:w="1418" w:type="dxa"/>
            <w:tcBorders>
              <w:top w:val="nil"/>
              <w:left w:val="single" w:sz="4" w:space="0" w:color="auto"/>
              <w:bottom w:val="nil"/>
              <w:right w:val="nil"/>
            </w:tcBorders>
          </w:tcPr>
          <w:p w14:paraId="5E04447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64C268F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18</w:t>
            </w:r>
          </w:p>
        </w:tc>
        <w:tc>
          <w:tcPr>
            <w:tcW w:w="1418" w:type="dxa"/>
            <w:tcBorders>
              <w:top w:val="nil"/>
              <w:left w:val="single" w:sz="4" w:space="0" w:color="auto"/>
              <w:bottom w:val="nil"/>
              <w:right w:val="single" w:sz="12" w:space="0" w:color="auto"/>
            </w:tcBorders>
            <w:vAlign w:val="center"/>
          </w:tcPr>
          <w:p w14:paraId="11416AE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FC539CC" w14:textId="77777777" w:rsidTr="002A28B2">
        <w:trPr>
          <w:jc w:val="center"/>
        </w:trPr>
        <w:tc>
          <w:tcPr>
            <w:tcW w:w="567" w:type="dxa"/>
            <w:tcBorders>
              <w:top w:val="nil"/>
              <w:left w:val="single" w:sz="12" w:space="0" w:color="auto"/>
              <w:bottom w:val="nil"/>
              <w:right w:val="single" w:sz="4" w:space="0" w:color="auto"/>
            </w:tcBorders>
          </w:tcPr>
          <w:p w14:paraId="722C761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71</w:t>
            </w:r>
          </w:p>
        </w:tc>
        <w:tc>
          <w:tcPr>
            <w:tcW w:w="5387" w:type="dxa"/>
            <w:tcBorders>
              <w:top w:val="nil"/>
              <w:left w:val="nil"/>
              <w:bottom w:val="nil"/>
              <w:right w:val="nil"/>
            </w:tcBorders>
          </w:tcPr>
          <w:p w14:paraId="2EBC38B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Армування стяжки</w:t>
            </w:r>
          </w:p>
        </w:tc>
        <w:tc>
          <w:tcPr>
            <w:tcW w:w="1418" w:type="dxa"/>
            <w:tcBorders>
              <w:top w:val="nil"/>
              <w:left w:val="single" w:sz="4" w:space="0" w:color="auto"/>
              <w:bottom w:val="nil"/>
              <w:right w:val="nil"/>
            </w:tcBorders>
          </w:tcPr>
          <w:p w14:paraId="05D77F0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3731B14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0,05472</w:t>
            </w:r>
          </w:p>
        </w:tc>
        <w:tc>
          <w:tcPr>
            <w:tcW w:w="1418" w:type="dxa"/>
            <w:tcBorders>
              <w:top w:val="nil"/>
              <w:left w:val="single" w:sz="4" w:space="0" w:color="auto"/>
              <w:bottom w:val="nil"/>
              <w:right w:val="single" w:sz="12" w:space="0" w:color="auto"/>
            </w:tcBorders>
            <w:vAlign w:val="center"/>
          </w:tcPr>
          <w:p w14:paraId="086B847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F2FD76B" w14:textId="77777777" w:rsidTr="002A28B2">
        <w:trPr>
          <w:jc w:val="center"/>
        </w:trPr>
        <w:tc>
          <w:tcPr>
            <w:tcW w:w="567" w:type="dxa"/>
            <w:tcBorders>
              <w:top w:val="nil"/>
              <w:left w:val="single" w:sz="12" w:space="0" w:color="auto"/>
              <w:bottom w:val="nil"/>
              <w:right w:val="single" w:sz="4" w:space="0" w:color="auto"/>
            </w:tcBorders>
          </w:tcPr>
          <w:p w14:paraId="6C4710E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72</w:t>
            </w:r>
          </w:p>
        </w:tc>
        <w:tc>
          <w:tcPr>
            <w:tcW w:w="5387" w:type="dxa"/>
            <w:tcBorders>
              <w:top w:val="nil"/>
              <w:left w:val="nil"/>
              <w:bottom w:val="nil"/>
              <w:right w:val="nil"/>
            </w:tcBorders>
          </w:tcPr>
          <w:p w14:paraId="7D60B79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Засипання вручну траншей, пазух котлованів та ям,</w:t>
            </w:r>
          </w:p>
          <w:p w14:paraId="02714E1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група ґрунту 2 лотка</w:t>
            </w:r>
          </w:p>
        </w:tc>
        <w:tc>
          <w:tcPr>
            <w:tcW w:w="1418" w:type="dxa"/>
            <w:tcBorders>
              <w:top w:val="nil"/>
              <w:left w:val="single" w:sz="4" w:space="0" w:color="auto"/>
              <w:bottom w:val="nil"/>
              <w:right w:val="nil"/>
            </w:tcBorders>
          </w:tcPr>
          <w:p w14:paraId="4FCCAD0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7A16D0F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1,2</w:t>
            </w:r>
          </w:p>
        </w:tc>
        <w:tc>
          <w:tcPr>
            <w:tcW w:w="1418" w:type="dxa"/>
            <w:tcBorders>
              <w:top w:val="nil"/>
              <w:left w:val="single" w:sz="4" w:space="0" w:color="auto"/>
              <w:bottom w:val="nil"/>
              <w:right w:val="single" w:sz="12" w:space="0" w:color="auto"/>
            </w:tcBorders>
            <w:vAlign w:val="center"/>
          </w:tcPr>
          <w:p w14:paraId="585C7CE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D3DB18C" w14:textId="77777777" w:rsidTr="002A28B2">
        <w:trPr>
          <w:jc w:val="center"/>
        </w:trPr>
        <w:tc>
          <w:tcPr>
            <w:tcW w:w="567" w:type="dxa"/>
            <w:tcBorders>
              <w:top w:val="nil"/>
              <w:left w:val="single" w:sz="12" w:space="0" w:color="auto"/>
              <w:bottom w:val="nil"/>
              <w:right w:val="single" w:sz="4" w:space="0" w:color="auto"/>
            </w:tcBorders>
          </w:tcPr>
          <w:p w14:paraId="1968249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73</w:t>
            </w:r>
          </w:p>
        </w:tc>
        <w:tc>
          <w:tcPr>
            <w:tcW w:w="5387" w:type="dxa"/>
            <w:tcBorders>
              <w:top w:val="nil"/>
              <w:left w:val="nil"/>
              <w:bottom w:val="nil"/>
              <w:right w:val="nil"/>
            </w:tcBorders>
          </w:tcPr>
          <w:p w14:paraId="4B50DDD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Розбирання монолітних бетонних фундаментів</w:t>
            </w:r>
          </w:p>
        </w:tc>
        <w:tc>
          <w:tcPr>
            <w:tcW w:w="1418" w:type="dxa"/>
            <w:tcBorders>
              <w:top w:val="nil"/>
              <w:left w:val="single" w:sz="4" w:space="0" w:color="auto"/>
              <w:bottom w:val="nil"/>
              <w:right w:val="nil"/>
            </w:tcBorders>
          </w:tcPr>
          <w:p w14:paraId="785A8BC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44B0CD2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0,4</w:t>
            </w:r>
          </w:p>
        </w:tc>
        <w:tc>
          <w:tcPr>
            <w:tcW w:w="1418" w:type="dxa"/>
            <w:tcBorders>
              <w:top w:val="nil"/>
              <w:left w:val="single" w:sz="4" w:space="0" w:color="auto"/>
              <w:bottom w:val="nil"/>
              <w:right w:val="single" w:sz="12" w:space="0" w:color="auto"/>
            </w:tcBorders>
            <w:vAlign w:val="center"/>
          </w:tcPr>
          <w:p w14:paraId="4DBBEB4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02D12EE4" w14:textId="77777777" w:rsidR="00187D19" w:rsidRDefault="00187D19" w:rsidP="00187D19">
      <w:pPr>
        <w:autoSpaceDE w:val="0"/>
        <w:autoSpaceDN w:val="0"/>
        <w:rPr>
          <w:sz w:val="2"/>
          <w:szCs w:val="2"/>
        </w:rPr>
        <w:sectPr w:rsidR="00187D19">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16680C3D" w14:textId="77777777" w:rsidTr="002A28B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E008AF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5387" w:type="dxa"/>
            <w:tcBorders>
              <w:top w:val="single" w:sz="12" w:space="0" w:color="auto"/>
              <w:left w:val="nil"/>
              <w:bottom w:val="single" w:sz="4" w:space="0" w:color="auto"/>
              <w:right w:val="nil"/>
            </w:tcBorders>
            <w:vAlign w:val="center"/>
          </w:tcPr>
          <w:p w14:paraId="65DEF62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12" w:space="0" w:color="auto"/>
              <w:left w:val="single" w:sz="4" w:space="0" w:color="auto"/>
              <w:bottom w:val="single" w:sz="4" w:space="0" w:color="auto"/>
              <w:right w:val="nil"/>
            </w:tcBorders>
            <w:vAlign w:val="center"/>
          </w:tcPr>
          <w:p w14:paraId="3596F6C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B86601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D2097A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14:paraId="213A95AF" w14:textId="77777777" w:rsidTr="002A28B2">
        <w:trPr>
          <w:jc w:val="center"/>
        </w:trPr>
        <w:tc>
          <w:tcPr>
            <w:tcW w:w="567" w:type="dxa"/>
            <w:tcBorders>
              <w:top w:val="nil"/>
              <w:left w:val="single" w:sz="12" w:space="0" w:color="auto"/>
              <w:bottom w:val="nil"/>
              <w:right w:val="single" w:sz="4" w:space="0" w:color="auto"/>
            </w:tcBorders>
          </w:tcPr>
          <w:p w14:paraId="30AA36C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74</w:t>
            </w:r>
          </w:p>
        </w:tc>
        <w:tc>
          <w:tcPr>
            <w:tcW w:w="5387" w:type="dxa"/>
            <w:tcBorders>
              <w:top w:val="nil"/>
              <w:left w:val="nil"/>
              <w:bottom w:val="nil"/>
              <w:right w:val="nil"/>
            </w:tcBorders>
          </w:tcPr>
          <w:p w14:paraId="0D04807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(Демонтаж) дрібних металоконструкцій вагою до 0,1</w:t>
            </w:r>
          </w:p>
          <w:p w14:paraId="00C0CE4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т(кутик100х7,63х5)</w:t>
            </w:r>
          </w:p>
        </w:tc>
        <w:tc>
          <w:tcPr>
            <w:tcW w:w="1418" w:type="dxa"/>
            <w:tcBorders>
              <w:top w:val="nil"/>
              <w:left w:val="single" w:sz="4" w:space="0" w:color="auto"/>
              <w:bottom w:val="nil"/>
              <w:right w:val="nil"/>
            </w:tcBorders>
          </w:tcPr>
          <w:p w14:paraId="7FB5BE4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7A52614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0,0147</w:t>
            </w:r>
          </w:p>
        </w:tc>
        <w:tc>
          <w:tcPr>
            <w:tcW w:w="1418" w:type="dxa"/>
            <w:tcBorders>
              <w:top w:val="nil"/>
              <w:left w:val="single" w:sz="4" w:space="0" w:color="auto"/>
              <w:bottom w:val="nil"/>
              <w:right w:val="single" w:sz="12" w:space="0" w:color="auto"/>
            </w:tcBorders>
            <w:vAlign w:val="center"/>
          </w:tcPr>
          <w:p w14:paraId="456A7C9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2AAEE84" w14:textId="77777777" w:rsidTr="002A28B2">
        <w:trPr>
          <w:jc w:val="center"/>
        </w:trPr>
        <w:tc>
          <w:tcPr>
            <w:tcW w:w="567" w:type="dxa"/>
            <w:tcBorders>
              <w:top w:val="nil"/>
              <w:left w:val="single" w:sz="12" w:space="0" w:color="auto"/>
              <w:bottom w:val="nil"/>
              <w:right w:val="single" w:sz="4" w:space="0" w:color="auto"/>
            </w:tcBorders>
          </w:tcPr>
          <w:p w14:paraId="5F8D127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75</w:t>
            </w:r>
          </w:p>
        </w:tc>
        <w:tc>
          <w:tcPr>
            <w:tcW w:w="5387" w:type="dxa"/>
            <w:tcBorders>
              <w:top w:val="nil"/>
              <w:left w:val="nil"/>
              <w:bottom w:val="nil"/>
              <w:right w:val="nil"/>
            </w:tcBorders>
          </w:tcPr>
          <w:p w14:paraId="420A72C4"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Улаштування </w:t>
            </w:r>
            <w:proofErr w:type="spellStart"/>
            <w:r>
              <w:rPr>
                <w:rFonts w:ascii="Arial" w:hAnsi="Arial" w:cs="Arial"/>
                <w:spacing w:val="-3"/>
                <w:sz w:val="20"/>
                <w:lang w:val="uk-UA"/>
              </w:rPr>
              <w:t>стiн</w:t>
            </w:r>
            <w:proofErr w:type="spellEnd"/>
            <w:r>
              <w:rPr>
                <w:rFonts w:ascii="Arial" w:hAnsi="Arial" w:cs="Arial"/>
                <w:spacing w:val="-3"/>
                <w:sz w:val="20"/>
                <w:lang w:val="uk-UA"/>
              </w:rPr>
              <w:t xml:space="preserve"> </w:t>
            </w:r>
            <w:proofErr w:type="spellStart"/>
            <w:r>
              <w:rPr>
                <w:rFonts w:ascii="Arial" w:hAnsi="Arial" w:cs="Arial"/>
                <w:spacing w:val="-3"/>
                <w:sz w:val="20"/>
                <w:lang w:val="uk-UA"/>
              </w:rPr>
              <w:t>iз</w:t>
            </w:r>
            <w:proofErr w:type="spellEnd"/>
            <w:r>
              <w:rPr>
                <w:rFonts w:ascii="Arial" w:hAnsi="Arial" w:cs="Arial"/>
                <w:spacing w:val="-3"/>
                <w:sz w:val="20"/>
                <w:lang w:val="uk-UA"/>
              </w:rPr>
              <w:t xml:space="preserve"> стінових сендвіч-панелей</w:t>
            </w:r>
          </w:p>
        </w:tc>
        <w:tc>
          <w:tcPr>
            <w:tcW w:w="1418" w:type="dxa"/>
            <w:tcBorders>
              <w:top w:val="nil"/>
              <w:left w:val="single" w:sz="4" w:space="0" w:color="auto"/>
              <w:bottom w:val="nil"/>
              <w:right w:val="nil"/>
            </w:tcBorders>
          </w:tcPr>
          <w:p w14:paraId="25E195A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5A3625D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40</w:t>
            </w:r>
          </w:p>
        </w:tc>
        <w:tc>
          <w:tcPr>
            <w:tcW w:w="1418" w:type="dxa"/>
            <w:tcBorders>
              <w:top w:val="nil"/>
              <w:left w:val="single" w:sz="4" w:space="0" w:color="auto"/>
              <w:bottom w:val="nil"/>
              <w:right w:val="single" w:sz="12" w:space="0" w:color="auto"/>
            </w:tcBorders>
            <w:vAlign w:val="center"/>
          </w:tcPr>
          <w:p w14:paraId="6A55A51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6935F3F" w14:textId="77777777" w:rsidTr="002A28B2">
        <w:trPr>
          <w:jc w:val="center"/>
        </w:trPr>
        <w:tc>
          <w:tcPr>
            <w:tcW w:w="567" w:type="dxa"/>
            <w:tcBorders>
              <w:top w:val="nil"/>
              <w:left w:val="single" w:sz="12" w:space="0" w:color="auto"/>
              <w:bottom w:val="nil"/>
              <w:right w:val="single" w:sz="4" w:space="0" w:color="auto"/>
            </w:tcBorders>
          </w:tcPr>
          <w:p w14:paraId="228D40A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76</w:t>
            </w:r>
          </w:p>
        </w:tc>
        <w:tc>
          <w:tcPr>
            <w:tcW w:w="5387" w:type="dxa"/>
            <w:tcBorders>
              <w:top w:val="nil"/>
              <w:left w:val="nil"/>
              <w:bottom w:val="nil"/>
              <w:right w:val="nil"/>
            </w:tcBorders>
          </w:tcPr>
          <w:p w14:paraId="1FF531F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Монтаж </w:t>
            </w:r>
            <w:proofErr w:type="spellStart"/>
            <w:r>
              <w:rPr>
                <w:rFonts w:ascii="Arial" w:hAnsi="Arial" w:cs="Arial"/>
                <w:spacing w:val="-3"/>
                <w:sz w:val="20"/>
                <w:lang w:val="uk-UA"/>
              </w:rPr>
              <w:t>покрiвельного</w:t>
            </w:r>
            <w:proofErr w:type="spellEnd"/>
            <w:r>
              <w:rPr>
                <w:rFonts w:ascii="Arial" w:hAnsi="Arial" w:cs="Arial"/>
                <w:spacing w:val="-3"/>
                <w:sz w:val="20"/>
                <w:lang w:val="uk-UA"/>
              </w:rPr>
              <w:t xml:space="preserve"> покриття з дахових сендвіч-</w:t>
            </w:r>
          </w:p>
          <w:p w14:paraId="1C8988A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панелей</w:t>
            </w:r>
          </w:p>
        </w:tc>
        <w:tc>
          <w:tcPr>
            <w:tcW w:w="1418" w:type="dxa"/>
            <w:tcBorders>
              <w:top w:val="nil"/>
              <w:left w:val="single" w:sz="4" w:space="0" w:color="auto"/>
              <w:bottom w:val="nil"/>
              <w:right w:val="nil"/>
            </w:tcBorders>
          </w:tcPr>
          <w:p w14:paraId="634D091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1D61E88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20</w:t>
            </w:r>
          </w:p>
        </w:tc>
        <w:tc>
          <w:tcPr>
            <w:tcW w:w="1418" w:type="dxa"/>
            <w:tcBorders>
              <w:top w:val="nil"/>
              <w:left w:val="single" w:sz="4" w:space="0" w:color="auto"/>
              <w:bottom w:val="nil"/>
              <w:right w:val="single" w:sz="12" w:space="0" w:color="auto"/>
            </w:tcBorders>
            <w:vAlign w:val="center"/>
          </w:tcPr>
          <w:p w14:paraId="50227FF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515A13D9" w14:textId="77777777" w:rsidTr="002A28B2">
        <w:trPr>
          <w:jc w:val="center"/>
        </w:trPr>
        <w:tc>
          <w:tcPr>
            <w:tcW w:w="567" w:type="dxa"/>
            <w:tcBorders>
              <w:top w:val="nil"/>
              <w:left w:val="single" w:sz="12" w:space="0" w:color="auto"/>
              <w:bottom w:val="nil"/>
              <w:right w:val="single" w:sz="4" w:space="0" w:color="auto"/>
            </w:tcBorders>
            <w:vAlign w:val="center"/>
          </w:tcPr>
          <w:p w14:paraId="6EB9E92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D323AE8"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02-01-013 на </w:t>
            </w:r>
            <w:proofErr w:type="spellStart"/>
            <w:r w:rsidRPr="00187D19">
              <w:rPr>
                <w:rFonts w:ascii="Arial" w:hAnsi="Arial" w:cs="Arial"/>
                <w:spacing w:val="-3"/>
                <w:sz w:val="20"/>
                <w:u w:val="single"/>
                <w:lang w:val="ru-RU"/>
              </w:rPr>
              <w:t>технологічні</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рішення</w:t>
            </w:r>
            <w:proofErr w:type="spellEnd"/>
          </w:p>
        </w:tc>
        <w:tc>
          <w:tcPr>
            <w:tcW w:w="1418" w:type="dxa"/>
            <w:tcBorders>
              <w:top w:val="nil"/>
              <w:left w:val="single" w:sz="4" w:space="0" w:color="auto"/>
              <w:bottom w:val="nil"/>
              <w:right w:val="single" w:sz="4" w:space="0" w:color="auto"/>
            </w:tcBorders>
            <w:vAlign w:val="center"/>
          </w:tcPr>
          <w:p w14:paraId="3B0AC9E5"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7F03A86"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601E279"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32384506" w14:textId="77777777" w:rsidTr="002A28B2">
        <w:trPr>
          <w:jc w:val="center"/>
        </w:trPr>
        <w:tc>
          <w:tcPr>
            <w:tcW w:w="567" w:type="dxa"/>
            <w:tcBorders>
              <w:top w:val="nil"/>
              <w:left w:val="single" w:sz="12" w:space="0" w:color="auto"/>
              <w:bottom w:val="nil"/>
              <w:right w:val="single" w:sz="4" w:space="0" w:color="auto"/>
            </w:tcBorders>
            <w:vAlign w:val="center"/>
          </w:tcPr>
          <w:p w14:paraId="07B84826"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3B484E3"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F5AE34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CCF4EA6"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8092760"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716E9B5D" w14:textId="77777777" w:rsidTr="002A28B2">
        <w:trPr>
          <w:jc w:val="center"/>
        </w:trPr>
        <w:tc>
          <w:tcPr>
            <w:tcW w:w="567" w:type="dxa"/>
            <w:tcBorders>
              <w:top w:val="nil"/>
              <w:left w:val="single" w:sz="12" w:space="0" w:color="auto"/>
              <w:bottom w:val="nil"/>
              <w:right w:val="single" w:sz="4" w:space="0" w:color="auto"/>
            </w:tcBorders>
            <w:vAlign w:val="center"/>
          </w:tcPr>
          <w:p w14:paraId="33BCC508"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BDF932E"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Повітродувна</w:t>
            </w:r>
            <w:proofErr w:type="spellEnd"/>
          </w:p>
        </w:tc>
        <w:tc>
          <w:tcPr>
            <w:tcW w:w="1418" w:type="dxa"/>
            <w:tcBorders>
              <w:top w:val="nil"/>
              <w:left w:val="single" w:sz="4" w:space="0" w:color="auto"/>
              <w:bottom w:val="nil"/>
              <w:right w:val="single" w:sz="4" w:space="0" w:color="auto"/>
            </w:tcBorders>
            <w:vAlign w:val="center"/>
          </w:tcPr>
          <w:p w14:paraId="7B1E2C4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F96185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C303BB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344AF66" w14:textId="77777777" w:rsidTr="002A28B2">
        <w:trPr>
          <w:jc w:val="center"/>
        </w:trPr>
        <w:tc>
          <w:tcPr>
            <w:tcW w:w="567" w:type="dxa"/>
            <w:tcBorders>
              <w:top w:val="nil"/>
              <w:left w:val="single" w:sz="12" w:space="0" w:color="auto"/>
              <w:bottom w:val="nil"/>
              <w:right w:val="single" w:sz="4" w:space="0" w:color="auto"/>
            </w:tcBorders>
            <w:vAlign w:val="center"/>
          </w:tcPr>
          <w:p w14:paraId="3B4B231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C8EF1C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DDCB1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C3FD0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6CDE12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23E13E6" w14:textId="77777777" w:rsidTr="002A28B2">
        <w:trPr>
          <w:jc w:val="center"/>
        </w:trPr>
        <w:tc>
          <w:tcPr>
            <w:tcW w:w="567" w:type="dxa"/>
            <w:tcBorders>
              <w:top w:val="nil"/>
              <w:left w:val="single" w:sz="12" w:space="0" w:color="auto"/>
              <w:bottom w:val="nil"/>
              <w:right w:val="single" w:sz="4" w:space="0" w:color="auto"/>
            </w:tcBorders>
          </w:tcPr>
          <w:p w14:paraId="5D09C86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77</w:t>
            </w:r>
          </w:p>
        </w:tc>
        <w:tc>
          <w:tcPr>
            <w:tcW w:w="5387" w:type="dxa"/>
            <w:tcBorders>
              <w:top w:val="nil"/>
              <w:left w:val="nil"/>
              <w:bottom w:val="nil"/>
              <w:right w:val="nil"/>
            </w:tcBorders>
          </w:tcPr>
          <w:p w14:paraId="5B59E3E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Монтаж повітродувки</w:t>
            </w:r>
          </w:p>
        </w:tc>
        <w:tc>
          <w:tcPr>
            <w:tcW w:w="1418" w:type="dxa"/>
            <w:tcBorders>
              <w:top w:val="nil"/>
              <w:left w:val="single" w:sz="4" w:space="0" w:color="auto"/>
              <w:bottom w:val="nil"/>
              <w:right w:val="nil"/>
            </w:tcBorders>
          </w:tcPr>
          <w:p w14:paraId="228999A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13D9132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09C0BDC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00501D0" w14:textId="77777777" w:rsidTr="002A28B2">
        <w:trPr>
          <w:jc w:val="center"/>
        </w:trPr>
        <w:tc>
          <w:tcPr>
            <w:tcW w:w="567" w:type="dxa"/>
            <w:tcBorders>
              <w:top w:val="nil"/>
              <w:left w:val="single" w:sz="12" w:space="0" w:color="auto"/>
              <w:bottom w:val="nil"/>
              <w:right w:val="single" w:sz="4" w:space="0" w:color="auto"/>
            </w:tcBorders>
          </w:tcPr>
          <w:p w14:paraId="628E41C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78</w:t>
            </w:r>
          </w:p>
        </w:tc>
        <w:tc>
          <w:tcPr>
            <w:tcW w:w="5387" w:type="dxa"/>
            <w:tcBorders>
              <w:top w:val="nil"/>
              <w:left w:val="nil"/>
              <w:bottom w:val="nil"/>
              <w:right w:val="nil"/>
            </w:tcBorders>
          </w:tcPr>
          <w:p w14:paraId="067D9C34"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Установлення манометрів з триходовим краном</w:t>
            </w:r>
          </w:p>
        </w:tc>
        <w:tc>
          <w:tcPr>
            <w:tcW w:w="1418" w:type="dxa"/>
            <w:tcBorders>
              <w:top w:val="nil"/>
              <w:left w:val="single" w:sz="4" w:space="0" w:color="auto"/>
              <w:bottom w:val="nil"/>
              <w:right w:val="nil"/>
            </w:tcBorders>
          </w:tcPr>
          <w:p w14:paraId="1BDE198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комплект</w:t>
            </w:r>
          </w:p>
        </w:tc>
        <w:tc>
          <w:tcPr>
            <w:tcW w:w="1418" w:type="dxa"/>
            <w:tcBorders>
              <w:top w:val="nil"/>
              <w:left w:val="single" w:sz="4" w:space="0" w:color="auto"/>
              <w:bottom w:val="nil"/>
              <w:right w:val="single" w:sz="4" w:space="0" w:color="auto"/>
            </w:tcBorders>
          </w:tcPr>
          <w:p w14:paraId="328566E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42CA254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2AE6AC1" w14:textId="77777777" w:rsidTr="002A28B2">
        <w:trPr>
          <w:jc w:val="center"/>
        </w:trPr>
        <w:tc>
          <w:tcPr>
            <w:tcW w:w="567" w:type="dxa"/>
            <w:tcBorders>
              <w:top w:val="nil"/>
              <w:left w:val="single" w:sz="12" w:space="0" w:color="auto"/>
              <w:bottom w:val="nil"/>
              <w:right w:val="single" w:sz="4" w:space="0" w:color="auto"/>
            </w:tcBorders>
          </w:tcPr>
          <w:p w14:paraId="3B236D6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79</w:t>
            </w:r>
          </w:p>
        </w:tc>
        <w:tc>
          <w:tcPr>
            <w:tcW w:w="5387" w:type="dxa"/>
            <w:tcBorders>
              <w:top w:val="nil"/>
              <w:left w:val="nil"/>
              <w:bottom w:val="nil"/>
              <w:right w:val="nil"/>
            </w:tcBorders>
          </w:tcPr>
          <w:p w14:paraId="5929681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фланцевих засувок, на трубопроводах із</w:t>
            </w:r>
          </w:p>
          <w:p w14:paraId="248AA8AD"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сталевих труб діаметром понад 100 мм</w:t>
            </w:r>
          </w:p>
        </w:tc>
        <w:tc>
          <w:tcPr>
            <w:tcW w:w="1418" w:type="dxa"/>
            <w:tcBorders>
              <w:top w:val="nil"/>
              <w:left w:val="single" w:sz="4" w:space="0" w:color="auto"/>
              <w:bottom w:val="nil"/>
              <w:right w:val="nil"/>
            </w:tcBorders>
          </w:tcPr>
          <w:p w14:paraId="7675AD6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1B8AC10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351C1DC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2518DE6" w14:textId="77777777" w:rsidTr="002A28B2">
        <w:trPr>
          <w:jc w:val="center"/>
        </w:trPr>
        <w:tc>
          <w:tcPr>
            <w:tcW w:w="567" w:type="dxa"/>
            <w:tcBorders>
              <w:top w:val="nil"/>
              <w:left w:val="single" w:sz="12" w:space="0" w:color="auto"/>
              <w:bottom w:val="nil"/>
              <w:right w:val="single" w:sz="4" w:space="0" w:color="auto"/>
            </w:tcBorders>
          </w:tcPr>
          <w:p w14:paraId="4842285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80</w:t>
            </w:r>
          </w:p>
        </w:tc>
        <w:tc>
          <w:tcPr>
            <w:tcW w:w="5387" w:type="dxa"/>
            <w:tcBorders>
              <w:top w:val="nil"/>
              <w:left w:val="nil"/>
              <w:bottom w:val="nil"/>
              <w:right w:val="nil"/>
            </w:tcBorders>
          </w:tcPr>
          <w:p w14:paraId="2D1223E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фланцевих засувок, на трубопроводах із</w:t>
            </w:r>
          </w:p>
          <w:p w14:paraId="2BF7A19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сталевих труб діаметром 150 мм</w:t>
            </w:r>
          </w:p>
        </w:tc>
        <w:tc>
          <w:tcPr>
            <w:tcW w:w="1418" w:type="dxa"/>
            <w:tcBorders>
              <w:top w:val="nil"/>
              <w:left w:val="single" w:sz="4" w:space="0" w:color="auto"/>
              <w:bottom w:val="nil"/>
              <w:right w:val="nil"/>
            </w:tcBorders>
          </w:tcPr>
          <w:p w14:paraId="55FF0DC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4C1333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72D5776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B13D361" w14:textId="77777777" w:rsidTr="002A28B2">
        <w:trPr>
          <w:jc w:val="center"/>
        </w:trPr>
        <w:tc>
          <w:tcPr>
            <w:tcW w:w="567" w:type="dxa"/>
            <w:tcBorders>
              <w:top w:val="nil"/>
              <w:left w:val="single" w:sz="12" w:space="0" w:color="auto"/>
              <w:bottom w:val="nil"/>
              <w:right w:val="single" w:sz="4" w:space="0" w:color="auto"/>
            </w:tcBorders>
          </w:tcPr>
          <w:p w14:paraId="0DBD52F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81</w:t>
            </w:r>
          </w:p>
        </w:tc>
        <w:tc>
          <w:tcPr>
            <w:tcW w:w="5387" w:type="dxa"/>
            <w:tcBorders>
              <w:top w:val="nil"/>
              <w:left w:val="nil"/>
              <w:bottom w:val="nil"/>
              <w:right w:val="nil"/>
            </w:tcBorders>
          </w:tcPr>
          <w:p w14:paraId="3323F61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Трубопроводи зі сталевих труб із фланцями та</w:t>
            </w:r>
          </w:p>
          <w:p w14:paraId="05A3C71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зварними стиками на умовний тиск не більше 2,5 МПа</w:t>
            </w:r>
          </w:p>
          <w:p w14:paraId="771979D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[25 </w:t>
            </w:r>
            <w:proofErr w:type="spellStart"/>
            <w:r>
              <w:rPr>
                <w:rFonts w:ascii="Arial" w:hAnsi="Arial" w:cs="Arial"/>
                <w:spacing w:val="-3"/>
                <w:sz w:val="20"/>
                <w:lang w:val="uk-UA"/>
              </w:rPr>
              <w:t>кгс</w:t>
            </w:r>
            <w:proofErr w:type="spellEnd"/>
            <w:r>
              <w:rPr>
                <w:rFonts w:ascii="Arial" w:hAnsi="Arial" w:cs="Arial"/>
                <w:spacing w:val="-3"/>
                <w:sz w:val="20"/>
                <w:lang w:val="uk-UA"/>
              </w:rPr>
              <w:t>/см2], що монтуються з готових вузлів, діаметр</w:t>
            </w:r>
          </w:p>
          <w:p w14:paraId="27635D8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зовнішній 108 мм</w:t>
            </w:r>
          </w:p>
        </w:tc>
        <w:tc>
          <w:tcPr>
            <w:tcW w:w="1418" w:type="dxa"/>
            <w:tcBorders>
              <w:top w:val="nil"/>
              <w:left w:val="single" w:sz="4" w:space="0" w:color="auto"/>
              <w:bottom w:val="nil"/>
              <w:right w:val="nil"/>
            </w:tcBorders>
          </w:tcPr>
          <w:p w14:paraId="2A08082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112D2FD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0,01715</w:t>
            </w:r>
          </w:p>
        </w:tc>
        <w:tc>
          <w:tcPr>
            <w:tcW w:w="1418" w:type="dxa"/>
            <w:tcBorders>
              <w:top w:val="nil"/>
              <w:left w:val="single" w:sz="4" w:space="0" w:color="auto"/>
              <w:bottom w:val="nil"/>
              <w:right w:val="single" w:sz="12" w:space="0" w:color="auto"/>
            </w:tcBorders>
            <w:vAlign w:val="center"/>
          </w:tcPr>
          <w:p w14:paraId="0D90E7A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EDAC112" w14:textId="77777777" w:rsidTr="002A28B2">
        <w:trPr>
          <w:jc w:val="center"/>
        </w:trPr>
        <w:tc>
          <w:tcPr>
            <w:tcW w:w="567" w:type="dxa"/>
            <w:tcBorders>
              <w:top w:val="nil"/>
              <w:left w:val="single" w:sz="12" w:space="0" w:color="auto"/>
              <w:bottom w:val="nil"/>
              <w:right w:val="single" w:sz="4" w:space="0" w:color="auto"/>
            </w:tcBorders>
          </w:tcPr>
          <w:p w14:paraId="12A0DE5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82</w:t>
            </w:r>
          </w:p>
        </w:tc>
        <w:tc>
          <w:tcPr>
            <w:tcW w:w="5387" w:type="dxa"/>
            <w:tcBorders>
              <w:top w:val="nil"/>
              <w:left w:val="nil"/>
              <w:bottom w:val="nil"/>
              <w:right w:val="nil"/>
            </w:tcBorders>
          </w:tcPr>
          <w:p w14:paraId="407DBE7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Трубопроводи зі сталевих труб із фланцями та</w:t>
            </w:r>
          </w:p>
          <w:p w14:paraId="3300AA6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зварними стиками на умовний тиск не більше 2,5 МПа</w:t>
            </w:r>
          </w:p>
          <w:p w14:paraId="3B97179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[25 </w:t>
            </w:r>
            <w:proofErr w:type="spellStart"/>
            <w:r>
              <w:rPr>
                <w:rFonts w:ascii="Arial" w:hAnsi="Arial" w:cs="Arial"/>
                <w:spacing w:val="-3"/>
                <w:sz w:val="20"/>
                <w:lang w:val="uk-UA"/>
              </w:rPr>
              <w:t>кгс</w:t>
            </w:r>
            <w:proofErr w:type="spellEnd"/>
            <w:r>
              <w:rPr>
                <w:rFonts w:ascii="Arial" w:hAnsi="Arial" w:cs="Arial"/>
                <w:spacing w:val="-3"/>
                <w:sz w:val="20"/>
                <w:lang w:val="uk-UA"/>
              </w:rPr>
              <w:t>/см2], що монтуються з готових вузлів, діаметр</w:t>
            </w:r>
          </w:p>
          <w:p w14:paraId="2E70458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зовнішній 159 мм</w:t>
            </w:r>
          </w:p>
        </w:tc>
        <w:tc>
          <w:tcPr>
            <w:tcW w:w="1418" w:type="dxa"/>
            <w:tcBorders>
              <w:top w:val="nil"/>
              <w:left w:val="single" w:sz="4" w:space="0" w:color="auto"/>
              <w:bottom w:val="nil"/>
              <w:right w:val="nil"/>
            </w:tcBorders>
          </w:tcPr>
          <w:p w14:paraId="2428582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3ACAE9F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0,08875</w:t>
            </w:r>
          </w:p>
        </w:tc>
        <w:tc>
          <w:tcPr>
            <w:tcW w:w="1418" w:type="dxa"/>
            <w:tcBorders>
              <w:top w:val="nil"/>
              <w:left w:val="single" w:sz="4" w:space="0" w:color="auto"/>
              <w:bottom w:val="nil"/>
              <w:right w:val="single" w:sz="12" w:space="0" w:color="auto"/>
            </w:tcBorders>
            <w:vAlign w:val="center"/>
          </w:tcPr>
          <w:p w14:paraId="157FB1F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8D6A5BB" w14:textId="77777777" w:rsidTr="002A28B2">
        <w:trPr>
          <w:jc w:val="center"/>
        </w:trPr>
        <w:tc>
          <w:tcPr>
            <w:tcW w:w="567" w:type="dxa"/>
            <w:tcBorders>
              <w:top w:val="nil"/>
              <w:left w:val="single" w:sz="12" w:space="0" w:color="auto"/>
              <w:bottom w:val="nil"/>
              <w:right w:val="single" w:sz="4" w:space="0" w:color="auto"/>
            </w:tcBorders>
          </w:tcPr>
          <w:p w14:paraId="092DAAC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83</w:t>
            </w:r>
          </w:p>
        </w:tc>
        <w:tc>
          <w:tcPr>
            <w:tcW w:w="5387" w:type="dxa"/>
            <w:tcBorders>
              <w:top w:val="nil"/>
              <w:left w:val="nil"/>
              <w:bottom w:val="nil"/>
              <w:right w:val="nil"/>
            </w:tcBorders>
          </w:tcPr>
          <w:p w14:paraId="37FE5D7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фланцевих з'єднань на сталевих</w:t>
            </w:r>
          </w:p>
          <w:p w14:paraId="345402F5"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трубопроводах діаметром 100 мм</w:t>
            </w:r>
          </w:p>
        </w:tc>
        <w:tc>
          <w:tcPr>
            <w:tcW w:w="1418" w:type="dxa"/>
            <w:tcBorders>
              <w:top w:val="nil"/>
              <w:left w:val="single" w:sz="4" w:space="0" w:color="auto"/>
              <w:bottom w:val="nil"/>
              <w:right w:val="nil"/>
            </w:tcBorders>
          </w:tcPr>
          <w:p w14:paraId="1602465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705199E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w:t>
            </w:r>
          </w:p>
        </w:tc>
        <w:tc>
          <w:tcPr>
            <w:tcW w:w="1418" w:type="dxa"/>
            <w:tcBorders>
              <w:top w:val="nil"/>
              <w:left w:val="single" w:sz="4" w:space="0" w:color="auto"/>
              <w:bottom w:val="nil"/>
              <w:right w:val="single" w:sz="12" w:space="0" w:color="auto"/>
            </w:tcBorders>
            <w:vAlign w:val="center"/>
          </w:tcPr>
          <w:p w14:paraId="0589F70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A86AD5C" w14:textId="77777777" w:rsidTr="002A28B2">
        <w:trPr>
          <w:jc w:val="center"/>
        </w:trPr>
        <w:tc>
          <w:tcPr>
            <w:tcW w:w="567" w:type="dxa"/>
            <w:tcBorders>
              <w:top w:val="nil"/>
              <w:left w:val="single" w:sz="12" w:space="0" w:color="auto"/>
              <w:bottom w:val="nil"/>
              <w:right w:val="single" w:sz="4" w:space="0" w:color="auto"/>
            </w:tcBorders>
          </w:tcPr>
          <w:p w14:paraId="7DA0B6C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84</w:t>
            </w:r>
          </w:p>
        </w:tc>
        <w:tc>
          <w:tcPr>
            <w:tcW w:w="5387" w:type="dxa"/>
            <w:tcBorders>
              <w:top w:val="nil"/>
              <w:left w:val="nil"/>
              <w:bottom w:val="nil"/>
              <w:right w:val="nil"/>
            </w:tcBorders>
          </w:tcPr>
          <w:p w14:paraId="19909A7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фланцевих з'єднань на сталевих</w:t>
            </w:r>
          </w:p>
          <w:p w14:paraId="5B831E5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трубопроводах діаметром 150 мм</w:t>
            </w:r>
          </w:p>
        </w:tc>
        <w:tc>
          <w:tcPr>
            <w:tcW w:w="1418" w:type="dxa"/>
            <w:tcBorders>
              <w:top w:val="nil"/>
              <w:left w:val="single" w:sz="4" w:space="0" w:color="auto"/>
              <w:bottom w:val="nil"/>
              <w:right w:val="nil"/>
            </w:tcBorders>
          </w:tcPr>
          <w:p w14:paraId="503028F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62A0E732"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51D243F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98422A9" w14:textId="77777777" w:rsidTr="002A28B2">
        <w:trPr>
          <w:jc w:val="center"/>
        </w:trPr>
        <w:tc>
          <w:tcPr>
            <w:tcW w:w="567" w:type="dxa"/>
            <w:tcBorders>
              <w:top w:val="nil"/>
              <w:left w:val="single" w:sz="12" w:space="0" w:color="auto"/>
              <w:bottom w:val="nil"/>
              <w:right w:val="single" w:sz="4" w:space="0" w:color="auto"/>
            </w:tcBorders>
          </w:tcPr>
          <w:p w14:paraId="6BB5463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85</w:t>
            </w:r>
          </w:p>
        </w:tc>
        <w:tc>
          <w:tcPr>
            <w:tcW w:w="5387" w:type="dxa"/>
            <w:tcBorders>
              <w:top w:val="nil"/>
              <w:left w:val="nil"/>
              <w:bottom w:val="nil"/>
              <w:right w:val="nil"/>
            </w:tcBorders>
          </w:tcPr>
          <w:p w14:paraId="2454654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сталевих заглушок на трубопроводі</w:t>
            </w:r>
          </w:p>
          <w:p w14:paraId="54BD5963"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діаметром понад 100 до 150 мм</w:t>
            </w:r>
          </w:p>
        </w:tc>
        <w:tc>
          <w:tcPr>
            <w:tcW w:w="1418" w:type="dxa"/>
            <w:tcBorders>
              <w:top w:val="nil"/>
              <w:left w:val="single" w:sz="4" w:space="0" w:color="auto"/>
              <w:bottom w:val="nil"/>
              <w:right w:val="nil"/>
            </w:tcBorders>
          </w:tcPr>
          <w:p w14:paraId="7F1AFE9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заглушка</w:t>
            </w:r>
          </w:p>
        </w:tc>
        <w:tc>
          <w:tcPr>
            <w:tcW w:w="1418" w:type="dxa"/>
            <w:tcBorders>
              <w:top w:val="nil"/>
              <w:left w:val="single" w:sz="4" w:space="0" w:color="auto"/>
              <w:bottom w:val="nil"/>
              <w:right w:val="single" w:sz="4" w:space="0" w:color="auto"/>
            </w:tcBorders>
          </w:tcPr>
          <w:p w14:paraId="49A58F3E"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6F7513C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12B46E0" w14:textId="77777777" w:rsidTr="002A28B2">
        <w:trPr>
          <w:jc w:val="center"/>
        </w:trPr>
        <w:tc>
          <w:tcPr>
            <w:tcW w:w="567" w:type="dxa"/>
            <w:tcBorders>
              <w:top w:val="nil"/>
              <w:left w:val="single" w:sz="12" w:space="0" w:color="auto"/>
              <w:bottom w:val="nil"/>
              <w:right w:val="single" w:sz="4" w:space="0" w:color="auto"/>
            </w:tcBorders>
          </w:tcPr>
          <w:p w14:paraId="5D32B34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86</w:t>
            </w:r>
          </w:p>
        </w:tc>
        <w:tc>
          <w:tcPr>
            <w:tcW w:w="5387" w:type="dxa"/>
            <w:tcBorders>
              <w:top w:val="nil"/>
              <w:left w:val="nil"/>
              <w:bottom w:val="nil"/>
              <w:right w:val="nil"/>
            </w:tcBorders>
          </w:tcPr>
          <w:p w14:paraId="7D150E7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поліетиленових фасонних частин:</w:t>
            </w:r>
          </w:p>
          <w:p w14:paraId="2BDA1E9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відводів, колін, патрубків, переходів діаметром до 160</w:t>
            </w:r>
          </w:p>
          <w:p w14:paraId="69D3610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мм</w:t>
            </w:r>
          </w:p>
        </w:tc>
        <w:tc>
          <w:tcPr>
            <w:tcW w:w="1418" w:type="dxa"/>
            <w:tcBorders>
              <w:top w:val="nil"/>
              <w:left w:val="single" w:sz="4" w:space="0" w:color="auto"/>
              <w:bottom w:val="nil"/>
              <w:right w:val="nil"/>
            </w:tcBorders>
          </w:tcPr>
          <w:p w14:paraId="6D3E979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154A8FB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w:t>
            </w:r>
          </w:p>
        </w:tc>
        <w:tc>
          <w:tcPr>
            <w:tcW w:w="1418" w:type="dxa"/>
            <w:tcBorders>
              <w:top w:val="nil"/>
              <w:left w:val="single" w:sz="4" w:space="0" w:color="auto"/>
              <w:bottom w:val="nil"/>
              <w:right w:val="single" w:sz="12" w:space="0" w:color="auto"/>
            </w:tcBorders>
            <w:vAlign w:val="center"/>
          </w:tcPr>
          <w:p w14:paraId="68773B4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F5DDA3A" w14:textId="77777777" w:rsidTr="002A28B2">
        <w:trPr>
          <w:jc w:val="center"/>
        </w:trPr>
        <w:tc>
          <w:tcPr>
            <w:tcW w:w="567" w:type="dxa"/>
            <w:tcBorders>
              <w:top w:val="nil"/>
              <w:left w:val="single" w:sz="12" w:space="0" w:color="auto"/>
              <w:bottom w:val="nil"/>
              <w:right w:val="single" w:sz="4" w:space="0" w:color="auto"/>
            </w:tcBorders>
          </w:tcPr>
          <w:p w14:paraId="344ADEE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87</w:t>
            </w:r>
          </w:p>
        </w:tc>
        <w:tc>
          <w:tcPr>
            <w:tcW w:w="5387" w:type="dxa"/>
            <w:tcBorders>
              <w:top w:val="nil"/>
              <w:left w:val="nil"/>
              <w:bottom w:val="nil"/>
              <w:right w:val="nil"/>
            </w:tcBorders>
          </w:tcPr>
          <w:p w14:paraId="37565AD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Ґрунтування металевих поверхонь за один раз</w:t>
            </w:r>
          </w:p>
          <w:p w14:paraId="06E723C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ґрунтовкою ГФ-021</w:t>
            </w:r>
          </w:p>
        </w:tc>
        <w:tc>
          <w:tcPr>
            <w:tcW w:w="1418" w:type="dxa"/>
            <w:tcBorders>
              <w:top w:val="nil"/>
              <w:left w:val="single" w:sz="4" w:space="0" w:color="auto"/>
              <w:bottom w:val="nil"/>
              <w:right w:val="nil"/>
            </w:tcBorders>
          </w:tcPr>
          <w:p w14:paraId="6C53411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50F4B5A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45</w:t>
            </w:r>
          </w:p>
        </w:tc>
        <w:tc>
          <w:tcPr>
            <w:tcW w:w="1418" w:type="dxa"/>
            <w:tcBorders>
              <w:top w:val="nil"/>
              <w:left w:val="single" w:sz="4" w:space="0" w:color="auto"/>
              <w:bottom w:val="nil"/>
              <w:right w:val="single" w:sz="12" w:space="0" w:color="auto"/>
            </w:tcBorders>
            <w:vAlign w:val="center"/>
          </w:tcPr>
          <w:p w14:paraId="56E94DE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67740CE" w14:textId="77777777" w:rsidTr="002A28B2">
        <w:trPr>
          <w:jc w:val="center"/>
        </w:trPr>
        <w:tc>
          <w:tcPr>
            <w:tcW w:w="567" w:type="dxa"/>
            <w:tcBorders>
              <w:top w:val="nil"/>
              <w:left w:val="single" w:sz="12" w:space="0" w:color="auto"/>
              <w:bottom w:val="nil"/>
              <w:right w:val="single" w:sz="4" w:space="0" w:color="auto"/>
            </w:tcBorders>
          </w:tcPr>
          <w:p w14:paraId="5E89B7F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88</w:t>
            </w:r>
          </w:p>
        </w:tc>
        <w:tc>
          <w:tcPr>
            <w:tcW w:w="5387" w:type="dxa"/>
            <w:tcBorders>
              <w:top w:val="nil"/>
              <w:left w:val="nil"/>
              <w:bottom w:val="nil"/>
              <w:right w:val="nil"/>
            </w:tcBorders>
          </w:tcPr>
          <w:p w14:paraId="646350DA"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Фарбування металевих поґрунтованих поверхонь</w:t>
            </w:r>
          </w:p>
          <w:p w14:paraId="51219808" w14:textId="77777777" w:rsidR="00187D19" w:rsidRDefault="00187D19" w:rsidP="002A28B2">
            <w:pPr>
              <w:keepLines/>
              <w:autoSpaceDE w:val="0"/>
              <w:autoSpaceDN w:val="0"/>
              <w:rPr>
                <w:rFonts w:ascii="Arial" w:hAnsi="Arial" w:cs="Arial"/>
                <w:sz w:val="20"/>
              </w:rPr>
            </w:pPr>
            <w:proofErr w:type="spellStart"/>
            <w:r>
              <w:rPr>
                <w:rFonts w:ascii="Arial" w:hAnsi="Arial" w:cs="Arial"/>
                <w:spacing w:val="-3"/>
                <w:sz w:val="20"/>
                <w:lang w:val="uk-UA"/>
              </w:rPr>
              <w:t>поліуритановою</w:t>
            </w:r>
            <w:proofErr w:type="spellEnd"/>
            <w:r>
              <w:rPr>
                <w:rFonts w:ascii="Arial" w:hAnsi="Arial" w:cs="Arial"/>
                <w:spacing w:val="-3"/>
                <w:sz w:val="20"/>
                <w:lang w:val="uk-UA"/>
              </w:rPr>
              <w:t xml:space="preserve"> композицією УТК-М</w:t>
            </w:r>
          </w:p>
        </w:tc>
        <w:tc>
          <w:tcPr>
            <w:tcW w:w="1418" w:type="dxa"/>
            <w:tcBorders>
              <w:top w:val="nil"/>
              <w:left w:val="single" w:sz="4" w:space="0" w:color="auto"/>
              <w:bottom w:val="nil"/>
              <w:right w:val="nil"/>
            </w:tcBorders>
          </w:tcPr>
          <w:p w14:paraId="10D246C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6DF1C19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22</w:t>
            </w:r>
          </w:p>
        </w:tc>
        <w:tc>
          <w:tcPr>
            <w:tcW w:w="1418" w:type="dxa"/>
            <w:tcBorders>
              <w:top w:val="nil"/>
              <w:left w:val="single" w:sz="4" w:space="0" w:color="auto"/>
              <w:bottom w:val="nil"/>
              <w:right w:val="single" w:sz="12" w:space="0" w:color="auto"/>
            </w:tcBorders>
            <w:vAlign w:val="center"/>
          </w:tcPr>
          <w:p w14:paraId="6E9BB4E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8A521AE" w14:textId="77777777" w:rsidTr="002A28B2">
        <w:trPr>
          <w:jc w:val="center"/>
        </w:trPr>
        <w:tc>
          <w:tcPr>
            <w:tcW w:w="567" w:type="dxa"/>
            <w:tcBorders>
              <w:top w:val="nil"/>
              <w:left w:val="single" w:sz="12" w:space="0" w:color="auto"/>
              <w:bottom w:val="nil"/>
              <w:right w:val="single" w:sz="4" w:space="0" w:color="auto"/>
            </w:tcBorders>
          </w:tcPr>
          <w:p w14:paraId="07FDFEA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89</w:t>
            </w:r>
          </w:p>
        </w:tc>
        <w:tc>
          <w:tcPr>
            <w:tcW w:w="5387" w:type="dxa"/>
            <w:tcBorders>
              <w:top w:val="nil"/>
              <w:left w:val="nil"/>
              <w:bottom w:val="nil"/>
              <w:right w:val="nil"/>
            </w:tcBorders>
          </w:tcPr>
          <w:p w14:paraId="361FCC2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Установлення умивальників одиночних</w:t>
            </w:r>
          </w:p>
        </w:tc>
        <w:tc>
          <w:tcPr>
            <w:tcW w:w="1418" w:type="dxa"/>
            <w:tcBorders>
              <w:top w:val="nil"/>
              <w:left w:val="single" w:sz="4" w:space="0" w:color="auto"/>
              <w:bottom w:val="nil"/>
              <w:right w:val="nil"/>
            </w:tcBorders>
          </w:tcPr>
          <w:p w14:paraId="7CE89CF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к-т</w:t>
            </w:r>
          </w:p>
        </w:tc>
        <w:tc>
          <w:tcPr>
            <w:tcW w:w="1418" w:type="dxa"/>
            <w:tcBorders>
              <w:top w:val="nil"/>
              <w:left w:val="single" w:sz="4" w:space="0" w:color="auto"/>
              <w:bottom w:val="nil"/>
              <w:right w:val="single" w:sz="4" w:space="0" w:color="auto"/>
            </w:tcBorders>
          </w:tcPr>
          <w:p w14:paraId="02DA4F3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0C1D3C7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0D10E2D3" w14:textId="77777777" w:rsidTr="002A28B2">
        <w:trPr>
          <w:jc w:val="center"/>
        </w:trPr>
        <w:tc>
          <w:tcPr>
            <w:tcW w:w="567" w:type="dxa"/>
            <w:tcBorders>
              <w:top w:val="nil"/>
              <w:left w:val="single" w:sz="12" w:space="0" w:color="auto"/>
              <w:bottom w:val="nil"/>
              <w:right w:val="single" w:sz="4" w:space="0" w:color="auto"/>
            </w:tcBorders>
            <w:vAlign w:val="center"/>
          </w:tcPr>
          <w:p w14:paraId="520A047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55B1CBB"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02-01-014 на </w:t>
            </w:r>
            <w:proofErr w:type="spellStart"/>
            <w:r w:rsidRPr="00187D19">
              <w:rPr>
                <w:rFonts w:ascii="Arial" w:hAnsi="Arial" w:cs="Arial"/>
                <w:spacing w:val="-3"/>
                <w:sz w:val="20"/>
                <w:u w:val="single"/>
                <w:lang w:val="ru-RU"/>
              </w:rPr>
              <w:t>електротехнічні</w:t>
            </w:r>
            <w:proofErr w:type="spellEnd"/>
          </w:p>
          <w:p w14:paraId="736A0C4B"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рішення</w:t>
            </w:r>
            <w:proofErr w:type="spellEnd"/>
          </w:p>
        </w:tc>
        <w:tc>
          <w:tcPr>
            <w:tcW w:w="1418" w:type="dxa"/>
            <w:tcBorders>
              <w:top w:val="nil"/>
              <w:left w:val="single" w:sz="4" w:space="0" w:color="auto"/>
              <w:bottom w:val="nil"/>
              <w:right w:val="single" w:sz="4" w:space="0" w:color="auto"/>
            </w:tcBorders>
            <w:vAlign w:val="center"/>
          </w:tcPr>
          <w:p w14:paraId="46669BB2"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96FDEA4"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3BD37C3"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0EA645C3" w14:textId="77777777" w:rsidTr="002A28B2">
        <w:trPr>
          <w:jc w:val="center"/>
        </w:trPr>
        <w:tc>
          <w:tcPr>
            <w:tcW w:w="567" w:type="dxa"/>
            <w:tcBorders>
              <w:top w:val="nil"/>
              <w:left w:val="single" w:sz="12" w:space="0" w:color="auto"/>
              <w:bottom w:val="nil"/>
              <w:right w:val="single" w:sz="4" w:space="0" w:color="auto"/>
            </w:tcBorders>
            <w:vAlign w:val="center"/>
          </w:tcPr>
          <w:p w14:paraId="5BDA67D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4CF2708"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A193C03"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52044B0"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1F7E8A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187D19" w14:paraId="59657C87" w14:textId="77777777" w:rsidTr="002A28B2">
        <w:trPr>
          <w:jc w:val="center"/>
        </w:trPr>
        <w:tc>
          <w:tcPr>
            <w:tcW w:w="567" w:type="dxa"/>
            <w:tcBorders>
              <w:top w:val="nil"/>
              <w:left w:val="single" w:sz="12" w:space="0" w:color="auto"/>
              <w:bottom w:val="nil"/>
              <w:right w:val="single" w:sz="4" w:space="0" w:color="auto"/>
            </w:tcBorders>
            <w:vAlign w:val="center"/>
          </w:tcPr>
          <w:p w14:paraId="1BCF088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0880AB2"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Розд</w:t>
            </w:r>
            <w:r>
              <w:rPr>
                <w:rFonts w:ascii="Arial" w:hAnsi="Arial" w:cs="Arial"/>
                <w:spacing w:val="-3"/>
                <w:sz w:val="20"/>
                <w:u w:val="single"/>
              </w:rPr>
              <w:t>i</w:t>
            </w:r>
            <w:proofErr w:type="spellEnd"/>
            <w:r w:rsidRPr="00187D19">
              <w:rPr>
                <w:rFonts w:ascii="Arial" w:hAnsi="Arial" w:cs="Arial"/>
                <w:spacing w:val="-3"/>
                <w:sz w:val="20"/>
                <w:u w:val="single"/>
                <w:lang w:val="ru-RU"/>
              </w:rPr>
              <w:t xml:space="preserve">л 1. </w:t>
            </w:r>
            <w:proofErr w:type="spellStart"/>
            <w:r w:rsidRPr="00187D19">
              <w:rPr>
                <w:rFonts w:ascii="Arial" w:hAnsi="Arial" w:cs="Arial"/>
                <w:spacing w:val="-3"/>
                <w:sz w:val="20"/>
                <w:u w:val="single"/>
                <w:lang w:val="ru-RU"/>
              </w:rPr>
              <w:t>Внутрішнє</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електричне</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освітлення</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виробничого</w:t>
            </w:r>
            <w:proofErr w:type="spellEnd"/>
          </w:p>
          <w:p w14:paraId="2E0F4A13" w14:textId="77777777" w:rsidR="00187D19" w:rsidRPr="00187D19" w:rsidRDefault="00187D19" w:rsidP="002A28B2">
            <w:pPr>
              <w:keepLines/>
              <w:autoSpaceDE w:val="0"/>
              <w:autoSpaceDN w:val="0"/>
              <w:jc w:val="center"/>
              <w:rPr>
                <w:rFonts w:ascii="Arial" w:hAnsi="Arial" w:cs="Arial"/>
                <w:sz w:val="20"/>
                <w:lang w:val="ru-RU"/>
              </w:rPr>
            </w:pPr>
            <w:r w:rsidRPr="00187D19">
              <w:rPr>
                <w:rFonts w:ascii="Arial" w:hAnsi="Arial" w:cs="Arial"/>
                <w:spacing w:val="-3"/>
                <w:sz w:val="20"/>
                <w:u w:val="single"/>
                <w:lang w:val="ru-RU"/>
              </w:rPr>
              <w:t>корпусу</w:t>
            </w:r>
          </w:p>
        </w:tc>
        <w:tc>
          <w:tcPr>
            <w:tcW w:w="1418" w:type="dxa"/>
            <w:tcBorders>
              <w:top w:val="nil"/>
              <w:left w:val="single" w:sz="4" w:space="0" w:color="auto"/>
              <w:bottom w:val="nil"/>
              <w:right w:val="single" w:sz="4" w:space="0" w:color="auto"/>
            </w:tcBorders>
            <w:vAlign w:val="center"/>
          </w:tcPr>
          <w:p w14:paraId="1B9974AD"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91DC60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64392DA"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187D19" w14:paraId="13E353DE" w14:textId="77777777" w:rsidTr="002A28B2">
        <w:trPr>
          <w:jc w:val="center"/>
        </w:trPr>
        <w:tc>
          <w:tcPr>
            <w:tcW w:w="567" w:type="dxa"/>
            <w:tcBorders>
              <w:top w:val="nil"/>
              <w:left w:val="single" w:sz="12" w:space="0" w:color="auto"/>
              <w:bottom w:val="nil"/>
              <w:right w:val="single" w:sz="4" w:space="0" w:color="auto"/>
            </w:tcBorders>
            <w:vAlign w:val="center"/>
          </w:tcPr>
          <w:p w14:paraId="25671DE3"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FF254F1"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EB1ACB2"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13AE7FA"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BE24E51"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1BA76B46" w14:textId="77777777" w:rsidTr="002A28B2">
        <w:trPr>
          <w:jc w:val="center"/>
        </w:trPr>
        <w:tc>
          <w:tcPr>
            <w:tcW w:w="567" w:type="dxa"/>
            <w:tcBorders>
              <w:top w:val="nil"/>
              <w:left w:val="single" w:sz="12" w:space="0" w:color="auto"/>
              <w:bottom w:val="nil"/>
              <w:right w:val="single" w:sz="4" w:space="0" w:color="auto"/>
            </w:tcBorders>
          </w:tcPr>
          <w:p w14:paraId="1315285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90</w:t>
            </w:r>
          </w:p>
        </w:tc>
        <w:tc>
          <w:tcPr>
            <w:tcW w:w="5387" w:type="dxa"/>
            <w:tcBorders>
              <w:top w:val="nil"/>
              <w:left w:val="nil"/>
              <w:bottom w:val="nil"/>
              <w:right w:val="nil"/>
            </w:tcBorders>
          </w:tcPr>
          <w:p w14:paraId="2DB97064"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Прокладання кабелю перерізом до 6 мм2 на скобах</w:t>
            </w:r>
          </w:p>
        </w:tc>
        <w:tc>
          <w:tcPr>
            <w:tcW w:w="1418" w:type="dxa"/>
            <w:tcBorders>
              <w:top w:val="nil"/>
              <w:left w:val="single" w:sz="4" w:space="0" w:color="auto"/>
              <w:bottom w:val="nil"/>
              <w:right w:val="nil"/>
            </w:tcBorders>
          </w:tcPr>
          <w:p w14:paraId="3E197D8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72F2602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35</w:t>
            </w:r>
          </w:p>
        </w:tc>
        <w:tc>
          <w:tcPr>
            <w:tcW w:w="1418" w:type="dxa"/>
            <w:tcBorders>
              <w:top w:val="nil"/>
              <w:left w:val="single" w:sz="4" w:space="0" w:color="auto"/>
              <w:bottom w:val="nil"/>
              <w:right w:val="single" w:sz="12" w:space="0" w:color="auto"/>
            </w:tcBorders>
            <w:vAlign w:val="center"/>
          </w:tcPr>
          <w:p w14:paraId="5760123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A4E98BE" w14:textId="77777777" w:rsidTr="002A28B2">
        <w:trPr>
          <w:jc w:val="center"/>
        </w:trPr>
        <w:tc>
          <w:tcPr>
            <w:tcW w:w="567" w:type="dxa"/>
            <w:tcBorders>
              <w:top w:val="nil"/>
              <w:left w:val="single" w:sz="12" w:space="0" w:color="auto"/>
              <w:bottom w:val="nil"/>
              <w:right w:val="single" w:sz="4" w:space="0" w:color="auto"/>
            </w:tcBorders>
          </w:tcPr>
          <w:p w14:paraId="00CB251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91</w:t>
            </w:r>
          </w:p>
        </w:tc>
        <w:tc>
          <w:tcPr>
            <w:tcW w:w="5387" w:type="dxa"/>
            <w:tcBorders>
              <w:top w:val="nil"/>
              <w:left w:val="nil"/>
              <w:bottom w:val="nil"/>
              <w:right w:val="nil"/>
            </w:tcBorders>
          </w:tcPr>
          <w:p w14:paraId="0C5B845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Монтаж світильників для люмінесцентних ламп, які</w:t>
            </w:r>
          </w:p>
          <w:p w14:paraId="2DF16117"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встановлюються на </w:t>
            </w:r>
            <w:proofErr w:type="spellStart"/>
            <w:r>
              <w:rPr>
                <w:rFonts w:ascii="Arial" w:hAnsi="Arial" w:cs="Arial"/>
                <w:spacing w:val="-3"/>
                <w:sz w:val="20"/>
                <w:lang w:val="uk-UA"/>
              </w:rPr>
              <w:t>штирах</w:t>
            </w:r>
            <w:proofErr w:type="spellEnd"/>
            <w:r>
              <w:rPr>
                <w:rFonts w:ascii="Arial" w:hAnsi="Arial" w:cs="Arial"/>
                <w:spacing w:val="-3"/>
                <w:sz w:val="20"/>
                <w:lang w:val="uk-UA"/>
              </w:rPr>
              <w:t xml:space="preserve">, кількість ламп 2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nil"/>
            </w:tcBorders>
          </w:tcPr>
          <w:p w14:paraId="2026800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0009F4A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w:t>
            </w:r>
          </w:p>
        </w:tc>
        <w:tc>
          <w:tcPr>
            <w:tcW w:w="1418" w:type="dxa"/>
            <w:tcBorders>
              <w:top w:val="nil"/>
              <w:left w:val="single" w:sz="4" w:space="0" w:color="auto"/>
              <w:bottom w:val="nil"/>
              <w:right w:val="single" w:sz="12" w:space="0" w:color="auto"/>
            </w:tcBorders>
            <w:vAlign w:val="center"/>
          </w:tcPr>
          <w:p w14:paraId="18FC838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3E94BF9" w14:textId="77777777" w:rsidTr="002A28B2">
        <w:trPr>
          <w:jc w:val="center"/>
        </w:trPr>
        <w:tc>
          <w:tcPr>
            <w:tcW w:w="567" w:type="dxa"/>
            <w:tcBorders>
              <w:top w:val="nil"/>
              <w:left w:val="single" w:sz="12" w:space="0" w:color="auto"/>
              <w:bottom w:val="nil"/>
              <w:right w:val="single" w:sz="4" w:space="0" w:color="auto"/>
            </w:tcBorders>
          </w:tcPr>
          <w:p w14:paraId="24466D7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92</w:t>
            </w:r>
          </w:p>
        </w:tc>
        <w:tc>
          <w:tcPr>
            <w:tcW w:w="5387" w:type="dxa"/>
            <w:tcBorders>
              <w:top w:val="nil"/>
              <w:left w:val="nil"/>
              <w:bottom w:val="nil"/>
              <w:right w:val="nil"/>
            </w:tcBorders>
          </w:tcPr>
          <w:p w14:paraId="3CE28CB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вимикачів неутопленого типу при</w:t>
            </w:r>
          </w:p>
          <w:p w14:paraId="5A3CB5BF"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відкритій проводці</w:t>
            </w:r>
          </w:p>
        </w:tc>
        <w:tc>
          <w:tcPr>
            <w:tcW w:w="1418" w:type="dxa"/>
            <w:tcBorders>
              <w:top w:val="nil"/>
              <w:left w:val="single" w:sz="4" w:space="0" w:color="auto"/>
              <w:bottom w:val="nil"/>
              <w:right w:val="nil"/>
            </w:tcBorders>
          </w:tcPr>
          <w:p w14:paraId="661550D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5ACBADA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52D3016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8A03A7B" w14:textId="77777777" w:rsidTr="002A28B2">
        <w:trPr>
          <w:jc w:val="center"/>
        </w:trPr>
        <w:tc>
          <w:tcPr>
            <w:tcW w:w="567" w:type="dxa"/>
            <w:tcBorders>
              <w:top w:val="nil"/>
              <w:left w:val="single" w:sz="12" w:space="0" w:color="auto"/>
              <w:bottom w:val="nil"/>
              <w:right w:val="single" w:sz="4" w:space="0" w:color="auto"/>
            </w:tcBorders>
          </w:tcPr>
          <w:p w14:paraId="28143F7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93</w:t>
            </w:r>
          </w:p>
        </w:tc>
        <w:tc>
          <w:tcPr>
            <w:tcW w:w="5387" w:type="dxa"/>
            <w:tcBorders>
              <w:top w:val="nil"/>
              <w:left w:val="nil"/>
              <w:bottom w:val="nil"/>
              <w:right w:val="nil"/>
            </w:tcBorders>
          </w:tcPr>
          <w:p w14:paraId="2BD4627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Монтаж </w:t>
            </w:r>
            <w:proofErr w:type="spellStart"/>
            <w:r>
              <w:rPr>
                <w:rFonts w:ascii="Arial" w:hAnsi="Arial" w:cs="Arial"/>
                <w:spacing w:val="-3"/>
                <w:sz w:val="20"/>
                <w:lang w:val="uk-UA"/>
              </w:rPr>
              <w:t>вініпластових</w:t>
            </w:r>
            <w:proofErr w:type="spellEnd"/>
            <w:r>
              <w:rPr>
                <w:rFonts w:ascii="Arial" w:hAnsi="Arial" w:cs="Arial"/>
                <w:spacing w:val="-3"/>
                <w:sz w:val="20"/>
                <w:lang w:val="uk-UA"/>
              </w:rPr>
              <w:t xml:space="preserve"> труб для електропроводки</w:t>
            </w:r>
          </w:p>
          <w:p w14:paraId="0DD1868F"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діаметром до 25 мм, укладених в борознах під заливку</w:t>
            </w:r>
          </w:p>
        </w:tc>
        <w:tc>
          <w:tcPr>
            <w:tcW w:w="1418" w:type="dxa"/>
            <w:tcBorders>
              <w:top w:val="nil"/>
              <w:left w:val="single" w:sz="4" w:space="0" w:color="auto"/>
              <w:bottom w:val="nil"/>
              <w:right w:val="nil"/>
            </w:tcBorders>
          </w:tcPr>
          <w:p w14:paraId="3A23D8F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0C4669D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w:t>
            </w:r>
          </w:p>
        </w:tc>
        <w:tc>
          <w:tcPr>
            <w:tcW w:w="1418" w:type="dxa"/>
            <w:tcBorders>
              <w:top w:val="nil"/>
              <w:left w:val="single" w:sz="4" w:space="0" w:color="auto"/>
              <w:bottom w:val="nil"/>
              <w:right w:val="single" w:sz="12" w:space="0" w:color="auto"/>
            </w:tcBorders>
            <w:vAlign w:val="center"/>
          </w:tcPr>
          <w:p w14:paraId="04576A9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968FD53" w14:textId="77777777" w:rsidTr="002A28B2">
        <w:trPr>
          <w:jc w:val="center"/>
        </w:trPr>
        <w:tc>
          <w:tcPr>
            <w:tcW w:w="567" w:type="dxa"/>
            <w:tcBorders>
              <w:top w:val="nil"/>
              <w:left w:val="single" w:sz="12" w:space="0" w:color="auto"/>
              <w:bottom w:val="nil"/>
              <w:right w:val="single" w:sz="4" w:space="0" w:color="auto"/>
            </w:tcBorders>
          </w:tcPr>
          <w:p w14:paraId="25F0598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94</w:t>
            </w:r>
          </w:p>
        </w:tc>
        <w:tc>
          <w:tcPr>
            <w:tcW w:w="5387" w:type="dxa"/>
            <w:tcBorders>
              <w:top w:val="nil"/>
              <w:left w:val="nil"/>
              <w:bottom w:val="nil"/>
              <w:right w:val="nil"/>
            </w:tcBorders>
          </w:tcPr>
          <w:p w14:paraId="10A83A09"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штепсельних розеток неутопленого типу</w:t>
            </w:r>
          </w:p>
          <w:p w14:paraId="20C72D82"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при відкритій проводці</w:t>
            </w:r>
          </w:p>
        </w:tc>
        <w:tc>
          <w:tcPr>
            <w:tcW w:w="1418" w:type="dxa"/>
            <w:tcBorders>
              <w:top w:val="nil"/>
              <w:left w:val="single" w:sz="4" w:space="0" w:color="auto"/>
              <w:bottom w:val="nil"/>
              <w:right w:val="nil"/>
            </w:tcBorders>
          </w:tcPr>
          <w:p w14:paraId="14299D9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1B8F304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5F3CC54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2ED5576" w14:textId="77777777" w:rsidTr="002A28B2">
        <w:trPr>
          <w:jc w:val="center"/>
        </w:trPr>
        <w:tc>
          <w:tcPr>
            <w:tcW w:w="567" w:type="dxa"/>
            <w:tcBorders>
              <w:top w:val="nil"/>
              <w:left w:val="single" w:sz="12" w:space="0" w:color="auto"/>
              <w:bottom w:val="nil"/>
              <w:right w:val="single" w:sz="4" w:space="0" w:color="auto"/>
            </w:tcBorders>
          </w:tcPr>
          <w:p w14:paraId="0BCB2C6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95</w:t>
            </w:r>
          </w:p>
        </w:tc>
        <w:tc>
          <w:tcPr>
            <w:tcW w:w="5387" w:type="dxa"/>
            <w:tcBorders>
              <w:top w:val="nil"/>
              <w:left w:val="nil"/>
              <w:bottom w:val="nil"/>
              <w:right w:val="nil"/>
            </w:tcBorders>
          </w:tcPr>
          <w:p w14:paraId="0C73175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трансформаторів понижувальних</w:t>
            </w:r>
          </w:p>
          <w:p w14:paraId="3652B5ED"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потужністю до 0,25 </w:t>
            </w:r>
            <w:proofErr w:type="spellStart"/>
            <w:r>
              <w:rPr>
                <w:rFonts w:ascii="Arial" w:hAnsi="Arial" w:cs="Arial"/>
                <w:spacing w:val="-3"/>
                <w:sz w:val="20"/>
                <w:lang w:val="uk-UA"/>
              </w:rPr>
              <w:t>кВ.А</w:t>
            </w:r>
            <w:proofErr w:type="spellEnd"/>
          </w:p>
        </w:tc>
        <w:tc>
          <w:tcPr>
            <w:tcW w:w="1418" w:type="dxa"/>
            <w:tcBorders>
              <w:top w:val="nil"/>
              <w:left w:val="single" w:sz="4" w:space="0" w:color="auto"/>
              <w:bottom w:val="nil"/>
              <w:right w:val="nil"/>
            </w:tcBorders>
          </w:tcPr>
          <w:p w14:paraId="1E1A18B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6A33199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4569B26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FCED2BB" w14:textId="77777777" w:rsidTr="002A28B2">
        <w:trPr>
          <w:jc w:val="center"/>
        </w:trPr>
        <w:tc>
          <w:tcPr>
            <w:tcW w:w="567" w:type="dxa"/>
            <w:tcBorders>
              <w:top w:val="nil"/>
              <w:left w:val="single" w:sz="12" w:space="0" w:color="auto"/>
              <w:bottom w:val="nil"/>
              <w:right w:val="single" w:sz="4" w:space="0" w:color="auto"/>
            </w:tcBorders>
          </w:tcPr>
          <w:p w14:paraId="65F44D0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96</w:t>
            </w:r>
          </w:p>
        </w:tc>
        <w:tc>
          <w:tcPr>
            <w:tcW w:w="5387" w:type="dxa"/>
            <w:tcBorders>
              <w:top w:val="nil"/>
              <w:left w:val="nil"/>
              <w:bottom w:val="nil"/>
              <w:right w:val="nil"/>
            </w:tcBorders>
          </w:tcPr>
          <w:p w14:paraId="683B27F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Прокладання коробів пластикових</w:t>
            </w:r>
          </w:p>
        </w:tc>
        <w:tc>
          <w:tcPr>
            <w:tcW w:w="1418" w:type="dxa"/>
            <w:tcBorders>
              <w:top w:val="nil"/>
              <w:left w:val="single" w:sz="4" w:space="0" w:color="auto"/>
              <w:bottom w:val="nil"/>
              <w:right w:val="nil"/>
            </w:tcBorders>
          </w:tcPr>
          <w:p w14:paraId="4078D7D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76FE2EC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22</w:t>
            </w:r>
          </w:p>
        </w:tc>
        <w:tc>
          <w:tcPr>
            <w:tcW w:w="1418" w:type="dxa"/>
            <w:tcBorders>
              <w:top w:val="nil"/>
              <w:left w:val="single" w:sz="4" w:space="0" w:color="auto"/>
              <w:bottom w:val="nil"/>
              <w:right w:val="single" w:sz="12" w:space="0" w:color="auto"/>
            </w:tcBorders>
            <w:vAlign w:val="center"/>
          </w:tcPr>
          <w:p w14:paraId="1055349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8CA13A6" w14:textId="77777777" w:rsidTr="002A28B2">
        <w:trPr>
          <w:jc w:val="center"/>
        </w:trPr>
        <w:tc>
          <w:tcPr>
            <w:tcW w:w="567" w:type="dxa"/>
            <w:tcBorders>
              <w:top w:val="nil"/>
              <w:left w:val="single" w:sz="12" w:space="0" w:color="auto"/>
              <w:bottom w:val="nil"/>
              <w:right w:val="single" w:sz="4" w:space="0" w:color="auto"/>
            </w:tcBorders>
          </w:tcPr>
          <w:p w14:paraId="2C7715E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97</w:t>
            </w:r>
          </w:p>
        </w:tc>
        <w:tc>
          <w:tcPr>
            <w:tcW w:w="5387" w:type="dxa"/>
            <w:tcBorders>
              <w:top w:val="nil"/>
              <w:left w:val="nil"/>
              <w:bottom w:val="nil"/>
              <w:right w:val="nil"/>
            </w:tcBorders>
          </w:tcPr>
          <w:p w14:paraId="6F90A4D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Світильник для ламп розжарювання місцевого</w:t>
            </w:r>
          </w:p>
          <w:p w14:paraId="1B11EA50"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освітлення</w:t>
            </w:r>
          </w:p>
        </w:tc>
        <w:tc>
          <w:tcPr>
            <w:tcW w:w="1418" w:type="dxa"/>
            <w:tcBorders>
              <w:top w:val="nil"/>
              <w:left w:val="single" w:sz="4" w:space="0" w:color="auto"/>
              <w:bottom w:val="nil"/>
              <w:right w:val="nil"/>
            </w:tcBorders>
          </w:tcPr>
          <w:p w14:paraId="1956B6B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2EAD229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4313C71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7D9DBA7" w14:textId="77777777" w:rsidTr="002A28B2">
        <w:trPr>
          <w:jc w:val="center"/>
        </w:trPr>
        <w:tc>
          <w:tcPr>
            <w:tcW w:w="567" w:type="dxa"/>
            <w:tcBorders>
              <w:top w:val="nil"/>
              <w:left w:val="single" w:sz="12" w:space="0" w:color="auto"/>
              <w:bottom w:val="nil"/>
              <w:right w:val="single" w:sz="4" w:space="0" w:color="auto"/>
            </w:tcBorders>
          </w:tcPr>
          <w:p w14:paraId="2B60B40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98</w:t>
            </w:r>
          </w:p>
        </w:tc>
        <w:tc>
          <w:tcPr>
            <w:tcW w:w="5387" w:type="dxa"/>
            <w:tcBorders>
              <w:top w:val="nil"/>
              <w:left w:val="nil"/>
              <w:bottom w:val="nil"/>
              <w:right w:val="nil"/>
            </w:tcBorders>
          </w:tcPr>
          <w:p w14:paraId="37E73986"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щитків освітлювальних групових масою</w:t>
            </w:r>
          </w:p>
          <w:p w14:paraId="3C96A05F"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понад 10 кг до 20 кг у готовій ніші або на стіні</w:t>
            </w:r>
          </w:p>
        </w:tc>
        <w:tc>
          <w:tcPr>
            <w:tcW w:w="1418" w:type="dxa"/>
            <w:tcBorders>
              <w:top w:val="nil"/>
              <w:left w:val="single" w:sz="4" w:space="0" w:color="auto"/>
              <w:bottom w:val="nil"/>
              <w:right w:val="nil"/>
            </w:tcBorders>
          </w:tcPr>
          <w:p w14:paraId="79933C6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2081C1E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2CF82CC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A3EAE0E" w14:textId="77777777" w:rsidTr="002A28B2">
        <w:trPr>
          <w:jc w:val="center"/>
        </w:trPr>
        <w:tc>
          <w:tcPr>
            <w:tcW w:w="567" w:type="dxa"/>
            <w:tcBorders>
              <w:top w:val="nil"/>
              <w:left w:val="single" w:sz="12" w:space="0" w:color="auto"/>
              <w:bottom w:val="nil"/>
              <w:right w:val="single" w:sz="4" w:space="0" w:color="auto"/>
            </w:tcBorders>
            <w:vAlign w:val="center"/>
          </w:tcPr>
          <w:p w14:paraId="0BCC72F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D62D9F3"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2. </w:t>
            </w:r>
            <w:proofErr w:type="spellStart"/>
            <w:r>
              <w:rPr>
                <w:rFonts w:ascii="Arial" w:hAnsi="Arial" w:cs="Arial"/>
                <w:spacing w:val="-3"/>
                <w:sz w:val="20"/>
                <w:u w:val="single"/>
              </w:rPr>
              <w:t>Силова</w:t>
            </w:r>
            <w:proofErr w:type="spellEnd"/>
            <w:r>
              <w:rPr>
                <w:rFonts w:ascii="Arial" w:hAnsi="Arial" w:cs="Arial"/>
                <w:spacing w:val="-3"/>
                <w:sz w:val="20"/>
                <w:u w:val="single"/>
              </w:rPr>
              <w:t xml:space="preserve"> </w:t>
            </w:r>
            <w:proofErr w:type="spellStart"/>
            <w:r>
              <w:rPr>
                <w:rFonts w:ascii="Arial" w:hAnsi="Arial" w:cs="Arial"/>
                <w:spacing w:val="-3"/>
                <w:sz w:val="20"/>
                <w:u w:val="single"/>
              </w:rPr>
              <w:t>розподільча</w:t>
            </w:r>
            <w:proofErr w:type="spellEnd"/>
            <w:r>
              <w:rPr>
                <w:rFonts w:ascii="Arial" w:hAnsi="Arial" w:cs="Arial"/>
                <w:spacing w:val="-3"/>
                <w:sz w:val="20"/>
                <w:u w:val="single"/>
              </w:rPr>
              <w:t xml:space="preserve"> </w:t>
            </w:r>
            <w:proofErr w:type="spellStart"/>
            <w:r>
              <w:rPr>
                <w:rFonts w:ascii="Arial" w:hAnsi="Arial" w:cs="Arial"/>
                <w:spacing w:val="-3"/>
                <w:sz w:val="20"/>
                <w:u w:val="single"/>
              </w:rPr>
              <w:t>мережа</w:t>
            </w:r>
            <w:proofErr w:type="spellEnd"/>
          </w:p>
        </w:tc>
        <w:tc>
          <w:tcPr>
            <w:tcW w:w="1418" w:type="dxa"/>
            <w:tcBorders>
              <w:top w:val="nil"/>
              <w:left w:val="single" w:sz="4" w:space="0" w:color="auto"/>
              <w:bottom w:val="nil"/>
              <w:right w:val="single" w:sz="4" w:space="0" w:color="auto"/>
            </w:tcBorders>
            <w:vAlign w:val="center"/>
          </w:tcPr>
          <w:p w14:paraId="14501AE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025627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53F58C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BCFFDA1" w14:textId="77777777" w:rsidTr="002A28B2">
        <w:trPr>
          <w:jc w:val="center"/>
        </w:trPr>
        <w:tc>
          <w:tcPr>
            <w:tcW w:w="567" w:type="dxa"/>
            <w:tcBorders>
              <w:top w:val="nil"/>
              <w:left w:val="single" w:sz="12" w:space="0" w:color="auto"/>
              <w:bottom w:val="nil"/>
              <w:right w:val="single" w:sz="4" w:space="0" w:color="auto"/>
            </w:tcBorders>
            <w:vAlign w:val="center"/>
          </w:tcPr>
          <w:p w14:paraId="11A8130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7EF838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A95DFE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BAB51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FC24B4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C16ECBD" w14:textId="77777777" w:rsidTr="002A28B2">
        <w:trPr>
          <w:jc w:val="center"/>
        </w:trPr>
        <w:tc>
          <w:tcPr>
            <w:tcW w:w="567" w:type="dxa"/>
            <w:tcBorders>
              <w:top w:val="nil"/>
              <w:left w:val="single" w:sz="12" w:space="0" w:color="auto"/>
              <w:bottom w:val="nil"/>
              <w:right w:val="single" w:sz="4" w:space="0" w:color="auto"/>
            </w:tcBorders>
          </w:tcPr>
          <w:p w14:paraId="4541BA9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99</w:t>
            </w:r>
          </w:p>
        </w:tc>
        <w:tc>
          <w:tcPr>
            <w:tcW w:w="5387" w:type="dxa"/>
            <w:tcBorders>
              <w:top w:val="nil"/>
              <w:left w:val="nil"/>
              <w:bottom w:val="nil"/>
              <w:right w:val="nil"/>
            </w:tcBorders>
          </w:tcPr>
          <w:p w14:paraId="059F258B"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Прокладання кабелю перерізом до 6 мм2 на скобах</w:t>
            </w:r>
          </w:p>
        </w:tc>
        <w:tc>
          <w:tcPr>
            <w:tcW w:w="1418" w:type="dxa"/>
            <w:tcBorders>
              <w:top w:val="nil"/>
              <w:left w:val="single" w:sz="4" w:space="0" w:color="auto"/>
              <w:bottom w:val="nil"/>
              <w:right w:val="nil"/>
            </w:tcBorders>
          </w:tcPr>
          <w:p w14:paraId="4570094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7621DDE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18</w:t>
            </w:r>
          </w:p>
        </w:tc>
        <w:tc>
          <w:tcPr>
            <w:tcW w:w="1418" w:type="dxa"/>
            <w:tcBorders>
              <w:top w:val="nil"/>
              <w:left w:val="single" w:sz="4" w:space="0" w:color="auto"/>
              <w:bottom w:val="nil"/>
              <w:right w:val="single" w:sz="12" w:space="0" w:color="auto"/>
            </w:tcBorders>
            <w:vAlign w:val="center"/>
          </w:tcPr>
          <w:p w14:paraId="0C4C098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7685074B" w14:textId="77777777" w:rsidR="00187D19" w:rsidRDefault="00187D19" w:rsidP="00187D19">
      <w:pPr>
        <w:autoSpaceDE w:val="0"/>
        <w:autoSpaceDN w:val="0"/>
        <w:rPr>
          <w:sz w:val="2"/>
          <w:szCs w:val="2"/>
        </w:rPr>
        <w:sectPr w:rsidR="00187D19">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27271399" w14:textId="77777777" w:rsidTr="002A28B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875B30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5387" w:type="dxa"/>
            <w:tcBorders>
              <w:top w:val="single" w:sz="12" w:space="0" w:color="auto"/>
              <w:left w:val="nil"/>
              <w:bottom w:val="single" w:sz="4" w:space="0" w:color="auto"/>
              <w:right w:val="nil"/>
            </w:tcBorders>
            <w:vAlign w:val="center"/>
          </w:tcPr>
          <w:p w14:paraId="06619A8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12" w:space="0" w:color="auto"/>
              <w:left w:val="single" w:sz="4" w:space="0" w:color="auto"/>
              <w:bottom w:val="single" w:sz="4" w:space="0" w:color="auto"/>
              <w:right w:val="nil"/>
            </w:tcBorders>
            <w:vAlign w:val="center"/>
          </w:tcPr>
          <w:p w14:paraId="6971694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EE1CDB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79EEE4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14:paraId="716537C5" w14:textId="77777777" w:rsidTr="002A28B2">
        <w:trPr>
          <w:jc w:val="center"/>
        </w:trPr>
        <w:tc>
          <w:tcPr>
            <w:tcW w:w="567" w:type="dxa"/>
            <w:tcBorders>
              <w:top w:val="nil"/>
              <w:left w:val="single" w:sz="12" w:space="0" w:color="auto"/>
              <w:bottom w:val="nil"/>
              <w:right w:val="single" w:sz="4" w:space="0" w:color="auto"/>
            </w:tcBorders>
          </w:tcPr>
          <w:p w14:paraId="2127A24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100</w:t>
            </w:r>
          </w:p>
        </w:tc>
        <w:tc>
          <w:tcPr>
            <w:tcW w:w="5387" w:type="dxa"/>
            <w:tcBorders>
              <w:top w:val="nil"/>
              <w:left w:val="nil"/>
              <w:bottom w:val="nil"/>
              <w:right w:val="nil"/>
            </w:tcBorders>
          </w:tcPr>
          <w:p w14:paraId="08898BD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Затягування першого проводу перерізом понад 2,5 мм2</w:t>
            </w:r>
          </w:p>
          <w:p w14:paraId="1FC7396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до 6 мм2 в труби</w:t>
            </w:r>
          </w:p>
        </w:tc>
        <w:tc>
          <w:tcPr>
            <w:tcW w:w="1418" w:type="dxa"/>
            <w:tcBorders>
              <w:top w:val="nil"/>
              <w:left w:val="single" w:sz="4" w:space="0" w:color="auto"/>
              <w:bottom w:val="nil"/>
              <w:right w:val="nil"/>
            </w:tcBorders>
          </w:tcPr>
          <w:p w14:paraId="38F142D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1A9EDF1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w:t>
            </w:r>
          </w:p>
        </w:tc>
        <w:tc>
          <w:tcPr>
            <w:tcW w:w="1418" w:type="dxa"/>
            <w:tcBorders>
              <w:top w:val="nil"/>
              <w:left w:val="single" w:sz="4" w:space="0" w:color="auto"/>
              <w:bottom w:val="nil"/>
              <w:right w:val="single" w:sz="12" w:space="0" w:color="auto"/>
            </w:tcBorders>
            <w:vAlign w:val="center"/>
          </w:tcPr>
          <w:p w14:paraId="5BE1682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995335C" w14:textId="77777777" w:rsidTr="002A28B2">
        <w:trPr>
          <w:jc w:val="center"/>
        </w:trPr>
        <w:tc>
          <w:tcPr>
            <w:tcW w:w="567" w:type="dxa"/>
            <w:tcBorders>
              <w:top w:val="nil"/>
              <w:left w:val="single" w:sz="12" w:space="0" w:color="auto"/>
              <w:bottom w:val="nil"/>
              <w:right w:val="single" w:sz="4" w:space="0" w:color="auto"/>
            </w:tcBorders>
          </w:tcPr>
          <w:p w14:paraId="531962B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101</w:t>
            </w:r>
          </w:p>
        </w:tc>
        <w:tc>
          <w:tcPr>
            <w:tcW w:w="5387" w:type="dxa"/>
            <w:tcBorders>
              <w:top w:val="nil"/>
              <w:left w:val="nil"/>
              <w:bottom w:val="nil"/>
              <w:right w:val="nil"/>
            </w:tcBorders>
          </w:tcPr>
          <w:p w14:paraId="0FED2B4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Провід, що прокладається у лотках, сумарний переріз</w:t>
            </w:r>
          </w:p>
          <w:p w14:paraId="18A0FA2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до 6 мм2</w:t>
            </w:r>
          </w:p>
        </w:tc>
        <w:tc>
          <w:tcPr>
            <w:tcW w:w="1418" w:type="dxa"/>
            <w:tcBorders>
              <w:top w:val="nil"/>
              <w:left w:val="single" w:sz="4" w:space="0" w:color="auto"/>
              <w:bottom w:val="nil"/>
              <w:right w:val="nil"/>
            </w:tcBorders>
          </w:tcPr>
          <w:p w14:paraId="72A8D9E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2BCF7F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18</w:t>
            </w:r>
          </w:p>
        </w:tc>
        <w:tc>
          <w:tcPr>
            <w:tcW w:w="1418" w:type="dxa"/>
            <w:tcBorders>
              <w:top w:val="nil"/>
              <w:left w:val="single" w:sz="4" w:space="0" w:color="auto"/>
              <w:bottom w:val="nil"/>
              <w:right w:val="single" w:sz="12" w:space="0" w:color="auto"/>
            </w:tcBorders>
            <w:vAlign w:val="center"/>
          </w:tcPr>
          <w:p w14:paraId="3681B8A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F3C5F84" w14:textId="77777777" w:rsidTr="002A28B2">
        <w:trPr>
          <w:jc w:val="center"/>
        </w:trPr>
        <w:tc>
          <w:tcPr>
            <w:tcW w:w="567" w:type="dxa"/>
            <w:tcBorders>
              <w:top w:val="nil"/>
              <w:left w:val="single" w:sz="12" w:space="0" w:color="auto"/>
              <w:bottom w:val="nil"/>
              <w:right w:val="single" w:sz="4" w:space="0" w:color="auto"/>
            </w:tcBorders>
          </w:tcPr>
          <w:p w14:paraId="5BE02AB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102</w:t>
            </w:r>
          </w:p>
        </w:tc>
        <w:tc>
          <w:tcPr>
            <w:tcW w:w="5387" w:type="dxa"/>
            <w:tcBorders>
              <w:top w:val="nil"/>
              <w:left w:val="nil"/>
              <w:bottom w:val="nil"/>
              <w:right w:val="nil"/>
            </w:tcBorders>
          </w:tcPr>
          <w:p w14:paraId="41D35D3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Провід, що прокладається у коробах, сумарний переріз</w:t>
            </w:r>
          </w:p>
          <w:p w14:paraId="64ACADD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до 6 мм2[</w:t>
            </w:r>
          </w:p>
          <w:p w14:paraId="4F954820"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[при </w:t>
            </w:r>
            <w:proofErr w:type="spellStart"/>
            <w:r>
              <w:rPr>
                <w:rFonts w:ascii="Arial" w:hAnsi="Arial" w:cs="Arial"/>
                <w:spacing w:val="-3"/>
                <w:sz w:val="20"/>
                <w:lang w:val="uk-UA"/>
              </w:rPr>
              <w:t>роботi</w:t>
            </w:r>
            <w:proofErr w:type="spellEnd"/>
            <w:r>
              <w:rPr>
                <w:rFonts w:ascii="Arial" w:hAnsi="Arial" w:cs="Arial"/>
                <w:spacing w:val="-3"/>
                <w:sz w:val="20"/>
                <w:lang w:val="uk-UA"/>
              </w:rPr>
              <w:t xml:space="preserve"> на </w:t>
            </w:r>
            <w:proofErr w:type="spellStart"/>
            <w:r>
              <w:rPr>
                <w:rFonts w:ascii="Arial" w:hAnsi="Arial" w:cs="Arial"/>
                <w:spacing w:val="-3"/>
                <w:sz w:val="20"/>
                <w:lang w:val="uk-UA"/>
              </w:rPr>
              <w:t>висотi</w:t>
            </w:r>
            <w:proofErr w:type="spellEnd"/>
            <w:r>
              <w:rPr>
                <w:rFonts w:ascii="Arial" w:hAnsi="Arial" w:cs="Arial"/>
                <w:spacing w:val="-3"/>
                <w:sz w:val="20"/>
                <w:lang w:val="uk-UA"/>
              </w:rPr>
              <w:t xml:space="preserve"> понад 2 до 8 м]]</w:t>
            </w:r>
          </w:p>
        </w:tc>
        <w:tc>
          <w:tcPr>
            <w:tcW w:w="1418" w:type="dxa"/>
            <w:tcBorders>
              <w:top w:val="nil"/>
              <w:left w:val="single" w:sz="4" w:space="0" w:color="auto"/>
              <w:bottom w:val="nil"/>
              <w:right w:val="nil"/>
            </w:tcBorders>
          </w:tcPr>
          <w:p w14:paraId="2CFCD09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79DBDA7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10</w:t>
            </w:r>
          </w:p>
        </w:tc>
        <w:tc>
          <w:tcPr>
            <w:tcW w:w="1418" w:type="dxa"/>
            <w:tcBorders>
              <w:top w:val="nil"/>
              <w:left w:val="single" w:sz="4" w:space="0" w:color="auto"/>
              <w:bottom w:val="nil"/>
              <w:right w:val="single" w:sz="12" w:space="0" w:color="auto"/>
            </w:tcBorders>
            <w:vAlign w:val="center"/>
          </w:tcPr>
          <w:p w14:paraId="025919B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BF0E242" w14:textId="77777777" w:rsidTr="002A28B2">
        <w:trPr>
          <w:jc w:val="center"/>
        </w:trPr>
        <w:tc>
          <w:tcPr>
            <w:tcW w:w="567" w:type="dxa"/>
            <w:tcBorders>
              <w:top w:val="nil"/>
              <w:left w:val="single" w:sz="12" w:space="0" w:color="auto"/>
              <w:bottom w:val="nil"/>
              <w:right w:val="single" w:sz="4" w:space="0" w:color="auto"/>
            </w:tcBorders>
          </w:tcPr>
          <w:p w14:paraId="3A29233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103</w:t>
            </w:r>
          </w:p>
        </w:tc>
        <w:tc>
          <w:tcPr>
            <w:tcW w:w="5387" w:type="dxa"/>
            <w:tcBorders>
              <w:top w:val="nil"/>
              <w:left w:val="nil"/>
              <w:bottom w:val="nil"/>
              <w:right w:val="nil"/>
            </w:tcBorders>
          </w:tcPr>
          <w:p w14:paraId="57390B2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Прокладання коробів пластикових</w:t>
            </w:r>
          </w:p>
        </w:tc>
        <w:tc>
          <w:tcPr>
            <w:tcW w:w="1418" w:type="dxa"/>
            <w:tcBorders>
              <w:top w:val="nil"/>
              <w:left w:val="single" w:sz="4" w:space="0" w:color="auto"/>
              <w:bottom w:val="nil"/>
              <w:right w:val="nil"/>
            </w:tcBorders>
          </w:tcPr>
          <w:p w14:paraId="426D17D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6E38F3B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10</w:t>
            </w:r>
          </w:p>
        </w:tc>
        <w:tc>
          <w:tcPr>
            <w:tcW w:w="1418" w:type="dxa"/>
            <w:tcBorders>
              <w:top w:val="nil"/>
              <w:left w:val="single" w:sz="4" w:space="0" w:color="auto"/>
              <w:bottom w:val="nil"/>
              <w:right w:val="single" w:sz="12" w:space="0" w:color="auto"/>
            </w:tcBorders>
            <w:vAlign w:val="center"/>
          </w:tcPr>
          <w:p w14:paraId="19EB88E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EEACF08" w14:textId="77777777" w:rsidTr="002A28B2">
        <w:trPr>
          <w:jc w:val="center"/>
        </w:trPr>
        <w:tc>
          <w:tcPr>
            <w:tcW w:w="567" w:type="dxa"/>
            <w:tcBorders>
              <w:top w:val="nil"/>
              <w:left w:val="single" w:sz="12" w:space="0" w:color="auto"/>
              <w:bottom w:val="nil"/>
              <w:right w:val="single" w:sz="4" w:space="0" w:color="auto"/>
            </w:tcBorders>
          </w:tcPr>
          <w:p w14:paraId="6324E8F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104</w:t>
            </w:r>
          </w:p>
        </w:tc>
        <w:tc>
          <w:tcPr>
            <w:tcW w:w="5387" w:type="dxa"/>
            <w:tcBorders>
              <w:top w:val="nil"/>
              <w:left w:val="nil"/>
              <w:bottom w:val="nil"/>
              <w:right w:val="nil"/>
            </w:tcBorders>
          </w:tcPr>
          <w:p w14:paraId="1A0A80F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Лоток по установлених конструкціях, ширина лотка до</w:t>
            </w:r>
          </w:p>
          <w:p w14:paraId="200305F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200 мм</w:t>
            </w:r>
          </w:p>
        </w:tc>
        <w:tc>
          <w:tcPr>
            <w:tcW w:w="1418" w:type="dxa"/>
            <w:tcBorders>
              <w:top w:val="nil"/>
              <w:left w:val="single" w:sz="4" w:space="0" w:color="auto"/>
              <w:bottom w:val="nil"/>
              <w:right w:val="nil"/>
            </w:tcBorders>
          </w:tcPr>
          <w:p w14:paraId="2F07791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4CBE3ED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18</w:t>
            </w:r>
          </w:p>
        </w:tc>
        <w:tc>
          <w:tcPr>
            <w:tcW w:w="1418" w:type="dxa"/>
            <w:tcBorders>
              <w:top w:val="nil"/>
              <w:left w:val="single" w:sz="4" w:space="0" w:color="auto"/>
              <w:bottom w:val="nil"/>
              <w:right w:val="single" w:sz="12" w:space="0" w:color="auto"/>
            </w:tcBorders>
            <w:vAlign w:val="center"/>
          </w:tcPr>
          <w:p w14:paraId="397D171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544D774" w14:textId="77777777" w:rsidTr="002A28B2">
        <w:trPr>
          <w:jc w:val="center"/>
        </w:trPr>
        <w:tc>
          <w:tcPr>
            <w:tcW w:w="567" w:type="dxa"/>
            <w:tcBorders>
              <w:top w:val="nil"/>
              <w:left w:val="single" w:sz="12" w:space="0" w:color="auto"/>
              <w:bottom w:val="nil"/>
              <w:right w:val="single" w:sz="4" w:space="0" w:color="auto"/>
            </w:tcBorders>
          </w:tcPr>
          <w:p w14:paraId="61150FF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105</w:t>
            </w:r>
          </w:p>
        </w:tc>
        <w:tc>
          <w:tcPr>
            <w:tcW w:w="5387" w:type="dxa"/>
            <w:tcBorders>
              <w:top w:val="nil"/>
              <w:left w:val="nil"/>
              <w:bottom w:val="nil"/>
              <w:right w:val="nil"/>
            </w:tcBorders>
          </w:tcPr>
          <w:p w14:paraId="0011669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Монтаж </w:t>
            </w:r>
            <w:proofErr w:type="spellStart"/>
            <w:r>
              <w:rPr>
                <w:rFonts w:ascii="Arial" w:hAnsi="Arial" w:cs="Arial"/>
                <w:spacing w:val="-3"/>
                <w:sz w:val="20"/>
                <w:lang w:val="uk-UA"/>
              </w:rPr>
              <w:t>вініпластових</w:t>
            </w:r>
            <w:proofErr w:type="spellEnd"/>
            <w:r>
              <w:rPr>
                <w:rFonts w:ascii="Arial" w:hAnsi="Arial" w:cs="Arial"/>
                <w:spacing w:val="-3"/>
                <w:sz w:val="20"/>
                <w:lang w:val="uk-UA"/>
              </w:rPr>
              <w:t xml:space="preserve"> труб для електропроводки</w:t>
            </w:r>
          </w:p>
          <w:p w14:paraId="3698B699"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діаметром до 25 мм, укладених в борознах під заливку</w:t>
            </w:r>
          </w:p>
        </w:tc>
        <w:tc>
          <w:tcPr>
            <w:tcW w:w="1418" w:type="dxa"/>
            <w:tcBorders>
              <w:top w:val="nil"/>
              <w:left w:val="single" w:sz="4" w:space="0" w:color="auto"/>
              <w:bottom w:val="nil"/>
              <w:right w:val="nil"/>
            </w:tcBorders>
          </w:tcPr>
          <w:p w14:paraId="1BA1D0F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29DA82D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w:t>
            </w:r>
          </w:p>
        </w:tc>
        <w:tc>
          <w:tcPr>
            <w:tcW w:w="1418" w:type="dxa"/>
            <w:tcBorders>
              <w:top w:val="nil"/>
              <w:left w:val="single" w:sz="4" w:space="0" w:color="auto"/>
              <w:bottom w:val="nil"/>
              <w:right w:val="single" w:sz="12" w:space="0" w:color="auto"/>
            </w:tcBorders>
            <w:vAlign w:val="center"/>
          </w:tcPr>
          <w:p w14:paraId="3EDAA6F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9ADCBD4" w14:textId="77777777" w:rsidTr="002A28B2">
        <w:trPr>
          <w:jc w:val="center"/>
        </w:trPr>
        <w:tc>
          <w:tcPr>
            <w:tcW w:w="567" w:type="dxa"/>
            <w:tcBorders>
              <w:top w:val="nil"/>
              <w:left w:val="single" w:sz="12" w:space="0" w:color="auto"/>
              <w:bottom w:val="nil"/>
              <w:right w:val="single" w:sz="4" w:space="0" w:color="auto"/>
            </w:tcBorders>
          </w:tcPr>
          <w:p w14:paraId="1D0A690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106</w:t>
            </w:r>
          </w:p>
        </w:tc>
        <w:tc>
          <w:tcPr>
            <w:tcW w:w="5387" w:type="dxa"/>
            <w:tcBorders>
              <w:top w:val="nil"/>
              <w:left w:val="nil"/>
              <w:bottom w:val="nil"/>
              <w:right w:val="nil"/>
            </w:tcBorders>
          </w:tcPr>
          <w:p w14:paraId="336C6DB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Монтаж </w:t>
            </w:r>
            <w:proofErr w:type="spellStart"/>
            <w:r>
              <w:rPr>
                <w:rFonts w:ascii="Arial" w:hAnsi="Arial" w:cs="Arial"/>
                <w:spacing w:val="-3"/>
                <w:sz w:val="20"/>
                <w:lang w:val="uk-UA"/>
              </w:rPr>
              <w:t>увідно</w:t>
            </w:r>
            <w:proofErr w:type="spellEnd"/>
            <w:r>
              <w:rPr>
                <w:rFonts w:ascii="Arial" w:hAnsi="Arial" w:cs="Arial"/>
                <w:spacing w:val="-3"/>
                <w:sz w:val="20"/>
                <w:lang w:val="uk-UA"/>
              </w:rPr>
              <w:t>-розподільних пристроїв</w:t>
            </w:r>
          </w:p>
        </w:tc>
        <w:tc>
          <w:tcPr>
            <w:tcW w:w="1418" w:type="dxa"/>
            <w:tcBorders>
              <w:top w:val="nil"/>
              <w:left w:val="single" w:sz="4" w:space="0" w:color="auto"/>
              <w:bottom w:val="nil"/>
              <w:right w:val="nil"/>
            </w:tcBorders>
          </w:tcPr>
          <w:p w14:paraId="61B8D69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шафа</w:t>
            </w:r>
          </w:p>
        </w:tc>
        <w:tc>
          <w:tcPr>
            <w:tcW w:w="1418" w:type="dxa"/>
            <w:tcBorders>
              <w:top w:val="nil"/>
              <w:left w:val="single" w:sz="4" w:space="0" w:color="auto"/>
              <w:bottom w:val="nil"/>
              <w:right w:val="single" w:sz="4" w:space="0" w:color="auto"/>
            </w:tcBorders>
          </w:tcPr>
          <w:p w14:paraId="0B0D875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210F0E8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D66744B" w14:textId="77777777" w:rsidTr="002A28B2">
        <w:trPr>
          <w:jc w:val="center"/>
        </w:trPr>
        <w:tc>
          <w:tcPr>
            <w:tcW w:w="567" w:type="dxa"/>
            <w:tcBorders>
              <w:top w:val="nil"/>
              <w:left w:val="single" w:sz="12" w:space="0" w:color="auto"/>
              <w:bottom w:val="nil"/>
              <w:right w:val="single" w:sz="4" w:space="0" w:color="auto"/>
            </w:tcBorders>
            <w:vAlign w:val="center"/>
          </w:tcPr>
          <w:p w14:paraId="7B715BF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6E28F77"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3. </w:t>
            </w:r>
            <w:proofErr w:type="spellStart"/>
            <w:r>
              <w:rPr>
                <w:rFonts w:ascii="Arial" w:hAnsi="Arial" w:cs="Arial"/>
                <w:spacing w:val="-3"/>
                <w:sz w:val="20"/>
                <w:u w:val="single"/>
              </w:rPr>
              <w:t>Мережа</w:t>
            </w:r>
            <w:proofErr w:type="spellEnd"/>
            <w:r>
              <w:rPr>
                <w:rFonts w:ascii="Arial" w:hAnsi="Arial" w:cs="Arial"/>
                <w:spacing w:val="-3"/>
                <w:sz w:val="20"/>
                <w:u w:val="single"/>
              </w:rPr>
              <w:t xml:space="preserve"> </w:t>
            </w:r>
            <w:proofErr w:type="spellStart"/>
            <w:r>
              <w:rPr>
                <w:rFonts w:ascii="Arial" w:hAnsi="Arial" w:cs="Arial"/>
                <w:spacing w:val="-3"/>
                <w:sz w:val="20"/>
                <w:u w:val="single"/>
              </w:rPr>
              <w:t>заземлення</w:t>
            </w:r>
            <w:proofErr w:type="spellEnd"/>
          </w:p>
        </w:tc>
        <w:tc>
          <w:tcPr>
            <w:tcW w:w="1418" w:type="dxa"/>
            <w:tcBorders>
              <w:top w:val="nil"/>
              <w:left w:val="single" w:sz="4" w:space="0" w:color="auto"/>
              <w:bottom w:val="nil"/>
              <w:right w:val="single" w:sz="4" w:space="0" w:color="auto"/>
            </w:tcBorders>
            <w:vAlign w:val="center"/>
          </w:tcPr>
          <w:p w14:paraId="7CA695A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DC733A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E166D2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242165C" w14:textId="77777777" w:rsidTr="002A28B2">
        <w:trPr>
          <w:jc w:val="center"/>
        </w:trPr>
        <w:tc>
          <w:tcPr>
            <w:tcW w:w="567" w:type="dxa"/>
            <w:tcBorders>
              <w:top w:val="nil"/>
              <w:left w:val="single" w:sz="12" w:space="0" w:color="auto"/>
              <w:bottom w:val="nil"/>
              <w:right w:val="single" w:sz="4" w:space="0" w:color="auto"/>
            </w:tcBorders>
            <w:vAlign w:val="center"/>
          </w:tcPr>
          <w:p w14:paraId="1E88364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9794F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439B62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0D860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DC8E0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C86BC6C" w14:textId="77777777" w:rsidTr="002A28B2">
        <w:trPr>
          <w:jc w:val="center"/>
        </w:trPr>
        <w:tc>
          <w:tcPr>
            <w:tcW w:w="567" w:type="dxa"/>
            <w:tcBorders>
              <w:top w:val="nil"/>
              <w:left w:val="single" w:sz="12" w:space="0" w:color="auto"/>
              <w:bottom w:val="nil"/>
              <w:right w:val="single" w:sz="4" w:space="0" w:color="auto"/>
            </w:tcBorders>
          </w:tcPr>
          <w:p w14:paraId="4C60A38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107</w:t>
            </w:r>
          </w:p>
        </w:tc>
        <w:tc>
          <w:tcPr>
            <w:tcW w:w="5387" w:type="dxa"/>
            <w:tcBorders>
              <w:top w:val="nil"/>
              <w:left w:val="nil"/>
              <w:bottom w:val="nil"/>
              <w:right w:val="nil"/>
            </w:tcBorders>
          </w:tcPr>
          <w:p w14:paraId="326D952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Провідник заземлюючий відкрито по будівельних</w:t>
            </w:r>
          </w:p>
          <w:p w14:paraId="30FF0A33"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основах зі штабової сталі перерізом 100 мм2</w:t>
            </w:r>
          </w:p>
        </w:tc>
        <w:tc>
          <w:tcPr>
            <w:tcW w:w="1418" w:type="dxa"/>
            <w:tcBorders>
              <w:top w:val="nil"/>
              <w:left w:val="single" w:sz="4" w:space="0" w:color="auto"/>
              <w:bottom w:val="nil"/>
              <w:right w:val="nil"/>
            </w:tcBorders>
          </w:tcPr>
          <w:p w14:paraId="43371FF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34D3287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5</w:t>
            </w:r>
          </w:p>
        </w:tc>
        <w:tc>
          <w:tcPr>
            <w:tcW w:w="1418" w:type="dxa"/>
            <w:tcBorders>
              <w:top w:val="nil"/>
              <w:left w:val="single" w:sz="4" w:space="0" w:color="auto"/>
              <w:bottom w:val="nil"/>
              <w:right w:val="single" w:sz="12" w:space="0" w:color="auto"/>
            </w:tcBorders>
            <w:vAlign w:val="center"/>
          </w:tcPr>
          <w:p w14:paraId="23C44B3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7C80E5C" w14:textId="77777777" w:rsidTr="002A28B2">
        <w:trPr>
          <w:jc w:val="center"/>
        </w:trPr>
        <w:tc>
          <w:tcPr>
            <w:tcW w:w="567" w:type="dxa"/>
            <w:tcBorders>
              <w:top w:val="nil"/>
              <w:left w:val="single" w:sz="12" w:space="0" w:color="auto"/>
              <w:bottom w:val="nil"/>
              <w:right w:val="single" w:sz="4" w:space="0" w:color="auto"/>
            </w:tcBorders>
          </w:tcPr>
          <w:p w14:paraId="17F7589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108</w:t>
            </w:r>
          </w:p>
        </w:tc>
        <w:tc>
          <w:tcPr>
            <w:tcW w:w="5387" w:type="dxa"/>
            <w:tcBorders>
              <w:top w:val="nil"/>
              <w:left w:val="nil"/>
              <w:bottom w:val="nil"/>
              <w:right w:val="nil"/>
            </w:tcBorders>
          </w:tcPr>
          <w:p w14:paraId="070EA58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Заземлювач горизонтальний у траншеї зі сталі штабової,</w:t>
            </w:r>
          </w:p>
          <w:p w14:paraId="57EFD0A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переріз 160 мм2</w:t>
            </w:r>
          </w:p>
        </w:tc>
        <w:tc>
          <w:tcPr>
            <w:tcW w:w="1418" w:type="dxa"/>
            <w:tcBorders>
              <w:top w:val="nil"/>
              <w:left w:val="single" w:sz="4" w:space="0" w:color="auto"/>
              <w:bottom w:val="nil"/>
              <w:right w:val="nil"/>
            </w:tcBorders>
          </w:tcPr>
          <w:p w14:paraId="2624768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FE2F28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25</w:t>
            </w:r>
          </w:p>
        </w:tc>
        <w:tc>
          <w:tcPr>
            <w:tcW w:w="1418" w:type="dxa"/>
            <w:tcBorders>
              <w:top w:val="nil"/>
              <w:left w:val="single" w:sz="4" w:space="0" w:color="auto"/>
              <w:bottom w:val="nil"/>
              <w:right w:val="single" w:sz="12" w:space="0" w:color="auto"/>
            </w:tcBorders>
            <w:vAlign w:val="center"/>
          </w:tcPr>
          <w:p w14:paraId="207FF43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14FC622" w14:textId="77777777" w:rsidTr="002A28B2">
        <w:trPr>
          <w:jc w:val="center"/>
        </w:trPr>
        <w:tc>
          <w:tcPr>
            <w:tcW w:w="567" w:type="dxa"/>
            <w:tcBorders>
              <w:top w:val="nil"/>
              <w:left w:val="single" w:sz="12" w:space="0" w:color="auto"/>
              <w:bottom w:val="nil"/>
              <w:right w:val="single" w:sz="4" w:space="0" w:color="auto"/>
            </w:tcBorders>
          </w:tcPr>
          <w:p w14:paraId="00DBC45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109</w:t>
            </w:r>
          </w:p>
        </w:tc>
        <w:tc>
          <w:tcPr>
            <w:tcW w:w="5387" w:type="dxa"/>
            <w:tcBorders>
              <w:top w:val="nil"/>
              <w:left w:val="nil"/>
              <w:bottom w:val="nil"/>
              <w:right w:val="nil"/>
            </w:tcBorders>
          </w:tcPr>
          <w:p w14:paraId="0A087DE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Заземлювач вертикальний з круглої сталі діаметром 16</w:t>
            </w:r>
          </w:p>
          <w:p w14:paraId="02D1B14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мм</w:t>
            </w:r>
          </w:p>
        </w:tc>
        <w:tc>
          <w:tcPr>
            <w:tcW w:w="1418" w:type="dxa"/>
            <w:tcBorders>
              <w:top w:val="nil"/>
              <w:left w:val="single" w:sz="4" w:space="0" w:color="auto"/>
              <w:bottom w:val="nil"/>
              <w:right w:val="nil"/>
            </w:tcBorders>
          </w:tcPr>
          <w:p w14:paraId="418B9B6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23D6422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w:t>
            </w:r>
          </w:p>
        </w:tc>
        <w:tc>
          <w:tcPr>
            <w:tcW w:w="1418" w:type="dxa"/>
            <w:tcBorders>
              <w:top w:val="nil"/>
              <w:left w:val="single" w:sz="4" w:space="0" w:color="auto"/>
              <w:bottom w:val="nil"/>
              <w:right w:val="single" w:sz="12" w:space="0" w:color="auto"/>
            </w:tcBorders>
            <w:vAlign w:val="center"/>
          </w:tcPr>
          <w:p w14:paraId="6DB4EF5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1CE5E15" w14:textId="77777777" w:rsidTr="002A28B2">
        <w:trPr>
          <w:jc w:val="center"/>
        </w:trPr>
        <w:tc>
          <w:tcPr>
            <w:tcW w:w="567" w:type="dxa"/>
            <w:tcBorders>
              <w:top w:val="nil"/>
              <w:left w:val="single" w:sz="12" w:space="0" w:color="auto"/>
              <w:bottom w:val="nil"/>
              <w:right w:val="single" w:sz="4" w:space="0" w:color="auto"/>
            </w:tcBorders>
          </w:tcPr>
          <w:p w14:paraId="7C70F03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110</w:t>
            </w:r>
          </w:p>
        </w:tc>
        <w:tc>
          <w:tcPr>
            <w:tcW w:w="5387" w:type="dxa"/>
            <w:tcBorders>
              <w:top w:val="nil"/>
              <w:left w:val="nil"/>
              <w:bottom w:val="nil"/>
              <w:right w:val="nil"/>
            </w:tcBorders>
          </w:tcPr>
          <w:p w14:paraId="13BCADC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Затягування першого проводу перерізом понад 2,5 мм2</w:t>
            </w:r>
          </w:p>
          <w:p w14:paraId="486444F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до 6 мм2 в труби</w:t>
            </w:r>
          </w:p>
        </w:tc>
        <w:tc>
          <w:tcPr>
            <w:tcW w:w="1418" w:type="dxa"/>
            <w:tcBorders>
              <w:top w:val="nil"/>
              <w:left w:val="single" w:sz="4" w:space="0" w:color="auto"/>
              <w:bottom w:val="nil"/>
              <w:right w:val="nil"/>
            </w:tcBorders>
          </w:tcPr>
          <w:p w14:paraId="49B5EFF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63C316A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5</w:t>
            </w:r>
          </w:p>
        </w:tc>
        <w:tc>
          <w:tcPr>
            <w:tcW w:w="1418" w:type="dxa"/>
            <w:tcBorders>
              <w:top w:val="nil"/>
              <w:left w:val="single" w:sz="4" w:space="0" w:color="auto"/>
              <w:bottom w:val="nil"/>
              <w:right w:val="single" w:sz="12" w:space="0" w:color="auto"/>
            </w:tcBorders>
            <w:vAlign w:val="center"/>
          </w:tcPr>
          <w:p w14:paraId="4E496C5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DBFEA3D" w14:textId="77777777" w:rsidTr="002A28B2">
        <w:trPr>
          <w:jc w:val="center"/>
        </w:trPr>
        <w:tc>
          <w:tcPr>
            <w:tcW w:w="567" w:type="dxa"/>
            <w:tcBorders>
              <w:top w:val="nil"/>
              <w:left w:val="single" w:sz="12" w:space="0" w:color="auto"/>
              <w:bottom w:val="nil"/>
              <w:right w:val="single" w:sz="4" w:space="0" w:color="auto"/>
            </w:tcBorders>
            <w:vAlign w:val="center"/>
          </w:tcPr>
          <w:p w14:paraId="14FC3DF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BE23421"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Локальний</w:t>
            </w:r>
            <w:proofErr w:type="spellEnd"/>
            <w:r>
              <w:rPr>
                <w:rFonts w:ascii="Arial" w:hAnsi="Arial" w:cs="Arial"/>
                <w:spacing w:val="-3"/>
                <w:sz w:val="20"/>
                <w:u w:val="single"/>
              </w:rPr>
              <w:t xml:space="preserve"> </w:t>
            </w:r>
            <w:proofErr w:type="spellStart"/>
            <w:r>
              <w:rPr>
                <w:rFonts w:ascii="Arial" w:hAnsi="Arial" w:cs="Arial"/>
                <w:spacing w:val="-3"/>
                <w:sz w:val="20"/>
                <w:u w:val="single"/>
              </w:rPr>
              <w:t>кошторис</w:t>
            </w:r>
            <w:proofErr w:type="spellEnd"/>
            <w:r>
              <w:rPr>
                <w:rFonts w:ascii="Arial" w:hAnsi="Arial" w:cs="Arial"/>
                <w:spacing w:val="-3"/>
                <w:sz w:val="20"/>
                <w:u w:val="single"/>
              </w:rPr>
              <w:t xml:space="preserve"> 02-01-015 </w:t>
            </w:r>
            <w:proofErr w:type="spellStart"/>
            <w:r>
              <w:rPr>
                <w:rFonts w:ascii="Arial" w:hAnsi="Arial" w:cs="Arial"/>
                <w:spacing w:val="-3"/>
                <w:sz w:val="20"/>
                <w:u w:val="single"/>
              </w:rPr>
              <w:t>на</w:t>
            </w:r>
            <w:proofErr w:type="spellEnd"/>
            <w:r>
              <w:rPr>
                <w:rFonts w:ascii="Arial" w:hAnsi="Arial" w:cs="Arial"/>
                <w:spacing w:val="-3"/>
                <w:sz w:val="20"/>
                <w:u w:val="single"/>
              </w:rPr>
              <w:t xml:space="preserve"> </w:t>
            </w:r>
            <w:proofErr w:type="spellStart"/>
            <w:r>
              <w:rPr>
                <w:rFonts w:ascii="Arial" w:hAnsi="Arial" w:cs="Arial"/>
                <w:spacing w:val="-3"/>
                <w:sz w:val="20"/>
                <w:u w:val="single"/>
              </w:rPr>
              <w:t>автоматизацію</w:t>
            </w:r>
            <w:proofErr w:type="spellEnd"/>
          </w:p>
        </w:tc>
        <w:tc>
          <w:tcPr>
            <w:tcW w:w="1418" w:type="dxa"/>
            <w:tcBorders>
              <w:top w:val="nil"/>
              <w:left w:val="single" w:sz="4" w:space="0" w:color="auto"/>
              <w:bottom w:val="nil"/>
              <w:right w:val="single" w:sz="4" w:space="0" w:color="auto"/>
            </w:tcBorders>
            <w:vAlign w:val="center"/>
          </w:tcPr>
          <w:p w14:paraId="1FF6921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14EFD0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E4DE7B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7C5F578" w14:textId="77777777" w:rsidTr="002A28B2">
        <w:trPr>
          <w:jc w:val="center"/>
        </w:trPr>
        <w:tc>
          <w:tcPr>
            <w:tcW w:w="567" w:type="dxa"/>
            <w:tcBorders>
              <w:top w:val="nil"/>
              <w:left w:val="single" w:sz="12" w:space="0" w:color="auto"/>
              <w:bottom w:val="nil"/>
              <w:right w:val="single" w:sz="4" w:space="0" w:color="auto"/>
            </w:tcBorders>
            <w:vAlign w:val="center"/>
          </w:tcPr>
          <w:p w14:paraId="768A294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D5EAA9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C2367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CAF8EF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60CE55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DAAB7AF" w14:textId="77777777" w:rsidTr="002A28B2">
        <w:trPr>
          <w:jc w:val="center"/>
        </w:trPr>
        <w:tc>
          <w:tcPr>
            <w:tcW w:w="567" w:type="dxa"/>
            <w:tcBorders>
              <w:top w:val="nil"/>
              <w:left w:val="single" w:sz="12" w:space="0" w:color="auto"/>
              <w:bottom w:val="nil"/>
              <w:right w:val="single" w:sz="4" w:space="0" w:color="auto"/>
            </w:tcBorders>
          </w:tcPr>
          <w:p w14:paraId="6066DA6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111</w:t>
            </w:r>
          </w:p>
        </w:tc>
        <w:tc>
          <w:tcPr>
            <w:tcW w:w="5387" w:type="dxa"/>
            <w:tcBorders>
              <w:top w:val="nil"/>
              <w:left w:val="nil"/>
              <w:bottom w:val="nil"/>
              <w:right w:val="nil"/>
            </w:tcBorders>
          </w:tcPr>
          <w:p w14:paraId="64D58B24"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Щити, пульти, </w:t>
            </w:r>
            <w:proofErr w:type="spellStart"/>
            <w:r>
              <w:rPr>
                <w:rFonts w:ascii="Arial" w:hAnsi="Arial" w:cs="Arial"/>
                <w:spacing w:val="-3"/>
                <w:sz w:val="20"/>
                <w:lang w:val="uk-UA"/>
              </w:rPr>
              <w:t>стативи</w:t>
            </w:r>
            <w:proofErr w:type="spellEnd"/>
            <w:r>
              <w:rPr>
                <w:rFonts w:ascii="Arial" w:hAnsi="Arial" w:cs="Arial"/>
                <w:spacing w:val="-3"/>
                <w:sz w:val="20"/>
                <w:lang w:val="uk-UA"/>
              </w:rPr>
              <w:t>, маса до 50 кг</w:t>
            </w:r>
          </w:p>
        </w:tc>
        <w:tc>
          <w:tcPr>
            <w:tcW w:w="1418" w:type="dxa"/>
            <w:tcBorders>
              <w:top w:val="nil"/>
              <w:left w:val="single" w:sz="4" w:space="0" w:color="auto"/>
              <w:bottom w:val="nil"/>
              <w:right w:val="nil"/>
            </w:tcBorders>
          </w:tcPr>
          <w:p w14:paraId="6F47C93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2FFFBE8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013C9EF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EC3A0F5" w14:textId="77777777" w:rsidTr="002A28B2">
        <w:trPr>
          <w:jc w:val="center"/>
        </w:trPr>
        <w:tc>
          <w:tcPr>
            <w:tcW w:w="567" w:type="dxa"/>
            <w:tcBorders>
              <w:top w:val="nil"/>
              <w:left w:val="single" w:sz="12" w:space="0" w:color="auto"/>
              <w:bottom w:val="nil"/>
              <w:right w:val="single" w:sz="4" w:space="0" w:color="auto"/>
            </w:tcBorders>
          </w:tcPr>
          <w:p w14:paraId="69555B2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112</w:t>
            </w:r>
          </w:p>
        </w:tc>
        <w:tc>
          <w:tcPr>
            <w:tcW w:w="5387" w:type="dxa"/>
            <w:tcBorders>
              <w:top w:val="nil"/>
              <w:left w:val="nil"/>
              <w:bottom w:val="nil"/>
              <w:right w:val="nil"/>
            </w:tcBorders>
          </w:tcPr>
          <w:p w14:paraId="0A972E2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Підключення проводів і жил електричних кабелів до</w:t>
            </w:r>
          </w:p>
          <w:p w14:paraId="64D1EEF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приладів і засобів автоматизації, спосіб підключення під</w:t>
            </w:r>
          </w:p>
          <w:p w14:paraId="64CA974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гвинт з </w:t>
            </w:r>
            <w:proofErr w:type="spellStart"/>
            <w:r>
              <w:rPr>
                <w:rFonts w:ascii="Arial" w:hAnsi="Arial" w:cs="Arial"/>
                <w:spacing w:val="-3"/>
                <w:sz w:val="20"/>
                <w:lang w:val="uk-UA"/>
              </w:rPr>
              <w:t>окінцюванням</w:t>
            </w:r>
            <w:proofErr w:type="spellEnd"/>
            <w:r>
              <w:rPr>
                <w:rFonts w:ascii="Arial" w:hAnsi="Arial" w:cs="Arial"/>
                <w:spacing w:val="-3"/>
                <w:sz w:val="20"/>
                <w:lang w:val="uk-UA"/>
              </w:rPr>
              <w:t xml:space="preserve"> наконечником</w:t>
            </w:r>
          </w:p>
        </w:tc>
        <w:tc>
          <w:tcPr>
            <w:tcW w:w="1418" w:type="dxa"/>
            <w:tcBorders>
              <w:top w:val="nil"/>
              <w:left w:val="single" w:sz="4" w:space="0" w:color="auto"/>
              <w:bottom w:val="nil"/>
              <w:right w:val="nil"/>
            </w:tcBorders>
          </w:tcPr>
          <w:p w14:paraId="4B19AB0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кінц</w:t>
            </w:r>
            <w:proofErr w:type="spellEnd"/>
            <w:r>
              <w:rPr>
                <w:rFonts w:ascii="Arial" w:hAnsi="Arial" w:cs="Arial"/>
                <w:spacing w:val="-3"/>
                <w:sz w:val="20"/>
                <w:lang w:val="uk-UA"/>
              </w:rPr>
              <w:t>.</w:t>
            </w:r>
          </w:p>
        </w:tc>
        <w:tc>
          <w:tcPr>
            <w:tcW w:w="1418" w:type="dxa"/>
            <w:tcBorders>
              <w:top w:val="nil"/>
              <w:left w:val="single" w:sz="4" w:space="0" w:color="auto"/>
              <w:bottom w:val="nil"/>
              <w:right w:val="single" w:sz="4" w:space="0" w:color="auto"/>
            </w:tcBorders>
          </w:tcPr>
          <w:p w14:paraId="32C2DC2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7885596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4BD4D451" w14:textId="77777777" w:rsidTr="002A28B2">
        <w:trPr>
          <w:jc w:val="center"/>
        </w:trPr>
        <w:tc>
          <w:tcPr>
            <w:tcW w:w="567" w:type="dxa"/>
            <w:tcBorders>
              <w:top w:val="nil"/>
              <w:left w:val="single" w:sz="12" w:space="0" w:color="auto"/>
              <w:bottom w:val="nil"/>
              <w:right w:val="single" w:sz="4" w:space="0" w:color="auto"/>
            </w:tcBorders>
            <w:vAlign w:val="center"/>
          </w:tcPr>
          <w:p w14:paraId="2202971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86A4CA1" w14:textId="77777777" w:rsidR="00187D19" w:rsidRPr="002C5637" w:rsidRDefault="00187D19" w:rsidP="002A28B2">
            <w:pPr>
              <w:keepLines/>
              <w:autoSpaceDE w:val="0"/>
              <w:autoSpaceDN w:val="0"/>
              <w:jc w:val="center"/>
              <w:rPr>
                <w:rFonts w:ascii="Arial" w:hAnsi="Arial" w:cs="Arial"/>
                <w:spacing w:val="-3"/>
                <w:sz w:val="20"/>
                <w:u w:val="single"/>
                <w:lang w:val="ru-RU"/>
              </w:rPr>
            </w:pPr>
            <w:proofErr w:type="spellStart"/>
            <w:r w:rsidRPr="002C5637">
              <w:rPr>
                <w:rFonts w:ascii="Arial" w:hAnsi="Arial" w:cs="Arial"/>
                <w:spacing w:val="-3"/>
                <w:sz w:val="20"/>
                <w:u w:val="single"/>
                <w:lang w:val="ru-RU"/>
              </w:rPr>
              <w:t>Локальний</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кошторис</w:t>
            </w:r>
            <w:proofErr w:type="spellEnd"/>
            <w:r w:rsidRPr="002C5637">
              <w:rPr>
                <w:rFonts w:ascii="Arial" w:hAnsi="Arial" w:cs="Arial"/>
                <w:spacing w:val="-3"/>
                <w:sz w:val="20"/>
                <w:u w:val="single"/>
                <w:lang w:val="ru-RU"/>
              </w:rPr>
              <w:t xml:space="preserve"> 02-01-016 на </w:t>
            </w:r>
            <w:proofErr w:type="spellStart"/>
            <w:r w:rsidRPr="002C5637">
              <w:rPr>
                <w:rFonts w:ascii="Arial" w:hAnsi="Arial" w:cs="Arial"/>
                <w:spacing w:val="-3"/>
                <w:sz w:val="20"/>
                <w:u w:val="single"/>
                <w:lang w:val="ru-RU"/>
              </w:rPr>
              <w:t>конструкції</w:t>
            </w:r>
            <w:proofErr w:type="spellEnd"/>
          </w:p>
          <w:p w14:paraId="010A9415" w14:textId="77777777" w:rsidR="00187D19" w:rsidRPr="002C5637" w:rsidRDefault="00187D19" w:rsidP="002A28B2">
            <w:pPr>
              <w:keepLines/>
              <w:autoSpaceDE w:val="0"/>
              <w:autoSpaceDN w:val="0"/>
              <w:jc w:val="center"/>
              <w:rPr>
                <w:rFonts w:ascii="Arial" w:hAnsi="Arial" w:cs="Arial"/>
                <w:sz w:val="20"/>
                <w:lang w:val="ru-RU"/>
              </w:rPr>
            </w:pPr>
            <w:proofErr w:type="spellStart"/>
            <w:r w:rsidRPr="002C5637">
              <w:rPr>
                <w:rFonts w:ascii="Arial" w:hAnsi="Arial" w:cs="Arial"/>
                <w:spacing w:val="-3"/>
                <w:sz w:val="20"/>
                <w:u w:val="single"/>
                <w:lang w:val="ru-RU"/>
              </w:rPr>
              <w:t>залізобетонні</w:t>
            </w:r>
            <w:proofErr w:type="spellEnd"/>
          </w:p>
        </w:tc>
        <w:tc>
          <w:tcPr>
            <w:tcW w:w="1418" w:type="dxa"/>
            <w:tcBorders>
              <w:top w:val="nil"/>
              <w:left w:val="single" w:sz="4" w:space="0" w:color="auto"/>
              <w:bottom w:val="nil"/>
              <w:right w:val="single" w:sz="4" w:space="0" w:color="auto"/>
            </w:tcBorders>
            <w:vAlign w:val="center"/>
          </w:tcPr>
          <w:p w14:paraId="0DDFAA12"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88C301B"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51E70AA"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130BF7F9" w14:textId="77777777" w:rsidTr="002A28B2">
        <w:trPr>
          <w:jc w:val="center"/>
        </w:trPr>
        <w:tc>
          <w:tcPr>
            <w:tcW w:w="567" w:type="dxa"/>
            <w:tcBorders>
              <w:top w:val="nil"/>
              <w:left w:val="single" w:sz="12" w:space="0" w:color="auto"/>
              <w:bottom w:val="nil"/>
              <w:right w:val="single" w:sz="4" w:space="0" w:color="auto"/>
            </w:tcBorders>
            <w:vAlign w:val="center"/>
          </w:tcPr>
          <w:p w14:paraId="3EE207DC"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0545400"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E2725A5"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EDBF3C5"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5723CA12"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14:paraId="6871337D" w14:textId="77777777" w:rsidTr="002A28B2">
        <w:trPr>
          <w:jc w:val="center"/>
        </w:trPr>
        <w:tc>
          <w:tcPr>
            <w:tcW w:w="567" w:type="dxa"/>
            <w:tcBorders>
              <w:top w:val="nil"/>
              <w:left w:val="single" w:sz="12" w:space="0" w:color="auto"/>
              <w:bottom w:val="nil"/>
              <w:right w:val="single" w:sz="4" w:space="0" w:color="auto"/>
            </w:tcBorders>
            <w:vAlign w:val="center"/>
          </w:tcPr>
          <w:p w14:paraId="4D34C05B"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BC44609"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Пандус</w:t>
            </w:r>
            <w:proofErr w:type="spellEnd"/>
          </w:p>
        </w:tc>
        <w:tc>
          <w:tcPr>
            <w:tcW w:w="1418" w:type="dxa"/>
            <w:tcBorders>
              <w:top w:val="nil"/>
              <w:left w:val="single" w:sz="4" w:space="0" w:color="auto"/>
              <w:bottom w:val="nil"/>
              <w:right w:val="single" w:sz="4" w:space="0" w:color="auto"/>
            </w:tcBorders>
            <w:vAlign w:val="center"/>
          </w:tcPr>
          <w:p w14:paraId="33BFC57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06A21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C8654D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6F701EC" w14:textId="77777777" w:rsidTr="002A28B2">
        <w:trPr>
          <w:jc w:val="center"/>
        </w:trPr>
        <w:tc>
          <w:tcPr>
            <w:tcW w:w="567" w:type="dxa"/>
            <w:tcBorders>
              <w:top w:val="nil"/>
              <w:left w:val="single" w:sz="12" w:space="0" w:color="auto"/>
              <w:bottom w:val="nil"/>
              <w:right w:val="single" w:sz="4" w:space="0" w:color="auto"/>
            </w:tcBorders>
            <w:vAlign w:val="center"/>
          </w:tcPr>
          <w:p w14:paraId="59D1208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6D96D8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E4C8EE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A12A46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83A12F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32A53E3" w14:textId="77777777" w:rsidTr="002A28B2">
        <w:trPr>
          <w:jc w:val="center"/>
        </w:trPr>
        <w:tc>
          <w:tcPr>
            <w:tcW w:w="567" w:type="dxa"/>
            <w:tcBorders>
              <w:top w:val="nil"/>
              <w:left w:val="single" w:sz="12" w:space="0" w:color="auto"/>
              <w:bottom w:val="nil"/>
              <w:right w:val="single" w:sz="4" w:space="0" w:color="auto"/>
            </w:tcBorders>
          </w:tcPr>
          <w:p w14:paraId="6D11934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113</w:t>
            </w:r>
          </w:p>
        </w:tc>
        <w:tc>
          <w:tcPr>
            <w:tcW w:w="5387" w:type="dxa"/>
            <w:tcBorders>
              <w:top w:val="nil"/>
              <w:left w:val="nil"/>
              <w:bottom w:val="nil"/>
              <w:right w:val="nil"/>
            </w:tcBorders>
          </w:tcPr>
          <w:p w14:paraId="564CBF4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Ущільнення </w:t>
            </w:r>
            <w:proofErr w:type="spellStart"/>
            <w:r>
              <w:rPr>
                <w:rFonts w:ascii="Arial" w:hAnsi="Arial" w:cs="Arial"/>
                <w:spacing w:val="-3"/>
                <w:sz w:val="20"/>
                <w:lang w:val="uk-UA"/>
              </w:rPr>
              <w:t>грунту</w:t>
            </w:r>
            <w:proofErr w:type="spellEnd"/>
            <w:r>
              <w:rPr>
                <w:rFonts w:ascii="Arial" w:hAnsi="Arial" w:cs="Arial"/>
                <w:spacing w:val="-3"/>
                <w:sz w:val="20"/>
                <w:lang w:val="uk-UA"/>
              </w:rPr>
              <w:t xml:space="preserve"> </w:t>
            </w:r>
            <w:proofErr w:type="spellStart"/>
            <w:r>
              <w:rPr>
                <w:rFonts w:ascii="Arial" w:hAnsi="Arial" w:cs="Arial"/>
                <w:spacing w:val="-3"/>
                <w:sz w:val="20"/>
                <w:lang w:val="uk-UA"/>
              </w:rPr>
              <w:t>щебенем</w:t>
            </w:r>
            <w:proofErr w:type="spellEnd"/>
          </w:p>
        </w:tc>
        <w:tc>
          <w:tcPr>
            <w:tcW w:w="1418" w:type="dxa"/>
            <w:tcBorders>
              <w:top w:val="nil"/>
              <w:left w:val="single" w:sz="4" w:space="0" w:color="auto"/>
              <w:bottom w:val="nil"/>
              <w:right w:val="nil"/>
            </w:tcBorders>
          </w:tcPr>
          <w:p w14:paraId="5952B33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54B286E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6,5</w:t>
            </w:r>
          </w:p>
        </w:tc>
        <w:tc>
          <w:tcPr>
            <w:tcW w:w="1418" w:type="dxa"/>
            <w:tcBorders>
              <w:top w:val="nil"/>
              <w:left w:val="single" w:sz="4" w:space="0" w:color="auto"/>
              <w:bottom w:val="nil"/>
              <w:right w:val="single" w:sz="12" w:space="0" w:color="auto"/>
            </w:tcBorders>
            <w:vAlign w:val="center"/>
          </w:tcPr>
          <w:p w14:paraId="5FEDDC5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11E2BAE" w14:textId="77777777" w:rsidTr="002A28B2">
        <w:trPr>
          <w:jc w:val="center"/>
        </w:trPr>
        <w:tc>
          <w:tcPr>
            <w:tcW w:w="567" w:type="dxa"/>
            <w:tcBorders>
              <w:top w:val="nil"/>
              <w:left w:val="single" w:sz="12" w:space="0" w:color="auto"/>
              <w:bottom w:val="nil"/>
              <w:right w:val="single" w:sz="4" w:space="0" w:color="auto"/>
            </w:tcBorders>
          </w:tcPr>
          <w:p w14:paraId="49E10F5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114</w:t>
            </w:r>
          </w:p>
        </w:tc>
        <w:tc>
          <w:tcPr>
            <w:tcW w:w="5387" w:type="dxa"/>
            <w:tcBorders>
              <w:top w:val="nil"/>
              <w:left w:val="nil"/>
              <w:bottom w:val="nil"/>
              <w:right w:val="nil"/>
            </w:tcBorders>
          </w:tcPr>
          <w:p w14:paraId="5A1681A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Улаштування основи під фундаменти</w:t>
            </w:r>
          </w:p>
        </w:tc>
        <w:tc>
          <w:tcPr>
            <w:tcW w:w="1418" w:type="dxa"/>
            <w:tcBorders>
              <w:top w:val="nil"/>
              <w:left w:val="single" w:sz="4" w:space="0" w:color="auto"/>
              <w:bottom w:val="nil"/>
              <w:right w:val="nil"/>
            </w:tcBorders>
          </w:tcPr>
          <w:p w14:paraId="2C79BA7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54F3414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0,7</w:t>
            </w:r>
          </w:p>
        </w:tc>
        <w:tc>
          <w:tcPr>
            <w:tcW w:w="1418" w:type="dxa"/>
            <w:tcBorders>
              <w:top w:val="nil"/>
              <w:left w:val="single" w:sz="4" w:space="0" w:color="auto"/>
              <w:bottom w:val="nil"/>
              <w:right w:val="single" w:sz="12" w:space="0" w:color="auto"/>
            </w:tcBorders>
            <w:vAlign w:val="center"/>
          </w:tcPr>
          <w:p w14:paraId="131CC0D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1771C3E" w14:textId="77777777" w:rsidTr="002A28B2">
        <w:trPr>
          <w:jc w:val="center"/>
        </w:trPr>
        <w:tc>
          <w:tcPr>
            <w:tcW w:w="567" w:type="dxa"/>
            <w:tcBorders>
              <w:top w:val="nil"/>
              <w:left w:val="single" w:sz="12" w:space="0" w:color="auto"/>
              <w:bottom w:val="nil"/>
              <w:right w:val="single" w:sz="4" w:space="0" w:color="auto"/>
            </w:tcBorders>
          </w:tcPr>
          <w:p w14:paraId="0D7E819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115</w:t>
            </w:r>
          </w:p>
        </w:tc>
        <w:tc>
          <w:tcPr>
            <w:tcW w:w="5387" w:type="dxa"/>
            <w:tcBorders>
              <w:top w:val="nil"/>
              <w:left w:val="nil"/>
              <w:bottom w:val="nil"/>
              <w:right w:val="nil"/>
            </w:tcBorders>
          </w:tcPr>
          <w:p w14:paraId="493D328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фундаментних плит бетонних плоских[</w:t>
            </w:r>
          </w:p>
          <w:p w14:paraId="4BC7336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бетон важкий В 20 (М 250),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10-</w:t>
            </w:r>
          </w:p>
          <w:p w14:paraId="340B437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20мм]</w:t>
            </w:r>
          </w:p>
        </w:tc>
        <w:tc>
          <w:tcPr>
            <w:tcW w:w="1418" w:type="dxa"/>
            <w:tcBorders>
              <w:top w:val="nil"/>
              <w:left w:val="single" w:sz="4" w:space="0" w:color="auto"/>
              <w:bottom w:val="nil"/>
              <w:right w:val="nil"/>
            </w:tcBorders>
          </w:tcPr>
          <w:p w14:paraId="2F2818A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3046922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0,975</w:t>
            </w:r>
          </w:p>
        </w:tc>
        <w:tc>
          <w:tcPr>
            <w:tcW w:w="1418" w:type="dxa"/>
            <w:tcBorders>
              <w:top w:val="nil"/>
              <w:left w:val="single" w:sz="4" w:space="0" w:color="auto"/>
              <w:bottom w:val="nil"/>
              <w:right w:val="single" w:sz="12" w:space="0" w:color="auto"/>
            </w:tcBorders>
            <w:vAlign w:val="center"/>
          </w:tcPr>
          <w:p w14:paraId="1E612FE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37EB0A3" w14:textId="77777777" w:rsidTr="002A28B2">
        <w:trPr>
          <w:jc w:val="center"/>
        </w:trPr>
        <w:tc>
          <w:tcPr>
            <w:tcW w:w="567" w:type="dxa"/>
            <w:tcBorders>
              <w:top w:val="nil"/>
              <w:left w:val="single" w:sz="12" w:space="0" w:color="auto"/>
              <w:bottom w:val="nil"/>
              <w:right w:val="single" w:sz="4" w:space="0" w:color="auto"/>
            </w:tcBorders>
          </w:tcPr>
          <w:p w14:paraId="218324E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116</w:t>
            </w:r>
          </w:p>
        </w:tc>
        <w:tc>
          <w:tcPr>
            <w:tcW w:w="5387" w:type="dxa"/>
            <w:tcBorders>
              <w:top w:val="nil"/>
              <w:left w:val="nil"/>
              <w:bottom w:val="nil"/>
              <w:right w:val="nil"/>
            </w:tcBorders>
          </w:tcPr>
          <w:p w14:paraId="3F2B9C7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двошарових асфальтобетонних покриттів</w:t>
            </w:r>
          </w:p>
          <w:p w14:paraId="071E665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доріжок та тротуарів, верхній шар із піщаної</w:t>
            </w:r>
          </w:p>
          <w:p w14:paraId="3447BFD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асфальтобетонної суміші товщиною 3,0 см</w:t>
            </w:r>
          </w:p>
        </w:tc>
        <w:tc>
          <w:tcPr>
            <w:tcW w:w="1418" w:type="dxa"/>
            <w:tcBorders>
              <w:top w:val="nil"/>
              <w:left w:val="single" w:sz="4" w:space="0" w:color="auto"/>
              <w:bottom w:val="nil"/>
              <w:right w:val="nil"/>
            </w:tcBorders>
          </w:tcPr>
          <w:p w14:paraId="3F96639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0778115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6,5</w:t>
            </w:r>
          </w:p>
        </w:tc>
        <w:tc>
          <w:tcPr>
            <w:tcW w:w="1418" w:type="dxa"/>
            <w:tcBorders>
              <w:top w:val="nil"/>
              <w:left w:val="single" w:sz="4" w:space="0" w:color="auto"/>
              <w:bottom w:val="nil"/>
              <w:right w:val="single" w:sz="12" w:space="0" w:color="auto"/>
            </w:tcBorders>
            <w:vAlign w:val="center"/>
          </w:tcPr>
          <w:p w14:paraId="243F17B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7BFA1B2" w14:textId="77777777" w:rsidTr="002A28B2">
        <w:trPr>
          <w:jc w:val="center"/>
        </w:trPr>
        <w:tc>
          <w:tcPr>
            <w:tcW w:w="567" w:type="dxa"/>
            <w:tcBorders>
              <w:top w:val="nil"/>
              <w:left w:val="single" w:sz="12" w:space="0" w:color="auto"/>
              <w:bottom w:val="nil"/>
              <w:right w:val="single" w:sz="4" w:space="0" w:color="auto"/>
            </w:tcBorders>
          </w:tcPr>
          <w:p w14:paraId="4E4B242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117</w:t>
            </w:r>
          </w:p>
        </w:tc>
        <w:tc>
          <w:tcPr>
            <w:tcW w:w="5387" w:type="dxa"/>
            <w:tcBorders>
              <w:top w:val="nil"/>
              <w:left w:val="nil"/>
              <w:bottom w:val="nil"/>
              <w:right w:val="nil"/>
            </w:tcBorders>
          </w:tcPr>
          <w:p w14:paraId="33B78659"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На кожні 0,5 см зміни товщини шару додавати або</w:t>
            </w:r>
          </w:p>
          <w:p w14:paraId="22A9E06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виключати до норм 18-46-3, 18-46-4</w:t>
            </w:r>
          </w:p>
        </w:tc>
        <w:tc>
          <w:tcPr>
            <w:tcW w:w="1418" w:type="dxa"/>
            <w:tcBorders>
              <w:top w:val="nil"/>
              <w:left w:val="single" w:sz="4" w:space="0" w:color="auto"/>
              <w:bottom w:val="nil"/>
              <w:right w:val="nil"/>
            </w:tcBorders>
          </w:tcPr>
          <w:p w14:paraId="6A134BC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014EE22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6,5</w:t>
            </w:r>
          </w:p>
        </w:tc>
        <w:tc>
          <w:tcPr>
            <w:tcW w:w="1418" w:type="dxa"/>
            <w:tcBorders>
              <w:top w:val="nil"/>
              <w:left w:val="single" w:sz="4" w:space="0" w:color="auto"/>
              <w:bottom w:val="nil"/>
              <w:right w:val="single" w:sz="12" w:space="0" w:color="auto"/>
            </w:tcBorders>
            <w:vAlign w:val="center"/>
          </w:tcPr>
          <w:p w14:paraId="4A46588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BBEE396" w14:textId="77777777" w:rsidTr="002A28B2">
        <w:trPr>
          <w:jc w:val="center"/>
        </w:trPr>
        <w:tc>
          <w:tcPr>
            <w:tcW w:w="567" w:type="dxa"/>
            <w:tcBorders>
              <w:top w:val="nil"/>
              <w:left w:val="single" w:sz="12" w:space="0" w:color="auto"/>
              <w:bottom w:val="nil"/>
              <w:right w:val="single" w:sz="4" w:space="0" w:color="auto"/>
            </w:tcBorders>
            <w:vAlign w:val="center"/>
          </w:tcPr>
          <w:p w14:paraId="5DAAD66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DEFCB63"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2. </w:t>
            </w:r>
            <w:proofErr w:type="spellStart"/>
            <w:r>
              <w:rPr>
                <w:rFonts w:ascii="Arial" w:hAnsi="Arial" w:cs="Arial"/>
                <w:spacing w:val="-3"/>
                <w:sz w:val="20"/>
                <w:u w:val="single"/>
              </w:rPr>
              <w:t>Огороджуючі</w:t>
            </w:r>
            <w:proofErr w:type="spellEnd"/>
            <w:r>
              <w:rPr>
                <w:rFonts w:ascii="Arial" w:hAnsi="Arial" w:cs="Arial"/>
                <w:spacing w:val="-3"/>
                <w:sz w:val="20"/>
                <w:u w:val="single"/>
              </w:rPr>
              <w:t xml:space="preserve"> </w:t>
            </w:r>
            <w:proofErr w:type="spellStart"/>
            <w:r>
              <w:rPr>
                <w:rFonts w:ascii="Arial" w:hAnsi="Arial" w:cs="Arial"/>
                <w:spacing w:val="-3"/>
                <w:sz w:val="20"/>
                <w:u w:val="single"/>
              </w:rPr>
              <w:t>конструкції</w:t>
            </w:r>
            <w:proofErr w:type="spellEnd"/>
          </w:p>
        </w:tc>
        <w:tc>
          <w:tcPr>
            <w:tcW w:w="1418" w:type="dxa"/>
            <w:tcBorders>
              <w:top w:val="nil"/>
              <w:left w:val="single" w:sz="4" w:space="0" w:color="auto"/>
              <w:bottom w:val="nil"/>
              <w:right w:val="single" w:sz="4" w:space="0" w:color="auto"/>
            </w:tcBorders>
            <w:vAlign w:val="center"/>
          </w:tcPr>
          <w:p w14:paraId="735A87F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31F7B2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9C37DD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AAA2EFF" w14:textId="77777777" w:rsidTr="002A28B2">
        <w:trPr>
          <w:jc w:val="center"/>
        </w:trPr>
        <w:tc>
          <w:tcPr>
            <w:tcW w:w="567" w:type="dxa"/>
            <w:tcBorders>
              <w:top w:val="nil"/>
              <w:left w:val="single" w:sz="12" w:space="0" w:color="auto"/>
              <w:bottom w:val="nil"/>
              <w:right w:val="single" w:sz="4" w:space="0" w:color="auto"/>
            </w:tcBorders>
            <w:vAlign w:val="center"/>
          </w:tcPr>
          <w:p w14:paraId="652DECD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DE333E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04A987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C87AA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17307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6766E80" w14:textId="77777777" w:rsidTr="002A28B2">
        <w:trPr>
          <w:jc w:val="center"/>
        </w:trPr>
        <w:tc>
          <w:tcPr>
            <w:tcW w:w="567" w:type="dxa"/>
            <w:tcBorders>
              <w:top w:val="nil"/>
              <w:left w:val="single" w:sz="12" w:space="0" w:color="auto"/>
              <w:bottom w:val="nil"/>
              <w:right w:val="single" w:sz="4" w:space="0" w:color="auto"/>
            </w:tcBorders>
          </w:tcPr>
          <w:p w14:paraId="1DD9E59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118</w:t>
            </w:r>
          </w:p>
        </w:tc>
        <w:tc>
          <w:tcPr>
            <w:tcW w:w="5387" w:type="dxa"/>
            <w:tcBorders>
              <w:top w:val="nil"/>
              <w:left w:val="nil"/>
              <w:bottom w:val="nil"/>
              <w:right w:val="nil"/>
            </w:tcBorders>
          </w:tcPr>
          <w:p w14:paraId="4B48F25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бетонної підготовки[ бетон важкий В 7,5</w:t>
            </w:r>
          </w:p>
          <w:p w14:paraId="48851D4A"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 100),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20-40мм][ бетон важкий</w:t>
            </w:r>
          </w:p>
          <w:p w14:paraId="35C17022"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В 7,5 (М 100),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20-40мм]</w:t>
            </w:r>
          </w:p>
        </w:tc>
        <w:tc>
          <w:tcPr>
            <w:tcW w:w="1418" w:type="dxa"/>
            <w:tcBorders>
              <w:top w:val="nil"/>
              <w:left w:val="single" w:sz="4" w:space="0" w:color="auto"/>
              <w:bottom w:val="nil"/>
              <w:right w:val="nil"/>
            </w:tcBorders>
          </w:tcPr>
          <w:p w14:paraId="58F7906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2C6CC22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0,5</w:t>
            </w:r>
          </w:p>
        </w:tc>
        <w:tc>
          <w:tcPr>
            <w:tcW w:w="1418" w:type="dxa"/>
            <w:tcBorders>
              <w:top w:val="nil"/>
              <w:left w:val="single" w:sz="4" w:space="0" w:color="auto"/>
              <w:bottom w:val="nil"/>
              <w:right w:val="single" w:sz="12" w:space="0" w:color="auto"/>
            </w:tcBorders>
            <w:vAlign w:val="center"/>
          </w:tcPr>
          <w:p w14:paraId="63600A4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1CADD2E" w14:textId="77777777" w:rsidTr="002A28B2">
        <w:trPr>
          <w:jc w:val="center"/>
        </w:trPr>
        <w:tc>
          <w:tcPr>
            <w:tcW w:w="567" w:type="dxa"/>
            <w:tcBorders>
              <w:top w:val="nil"/>
              <w:left w:val="single" w:sz="12" w:space="0" w:color="auto"/>
              <w:bottom w:val="nil"/>
              <w:right w:val="single" w:sz="4" w:space="0" w:color="auto"/>
            </w:tcBorders>
          </w:tcPr>
          <w:p w14:paraId="387A0D4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119</w:t>
            </w:r>
          </w:p>
        </w:tc>
        <w:tc>
          <w:tcPr>
            <w:tcW w:w="5387" w:type="dxa"/>
            <w:tcBorders>
              <w:top w:val="nil"/>
              <w:left w:val="nil"/>
              <w:bottom w:val="nil"/>
              <w:right w:val="nil"/>
            </w:tcBorders>
          </w:tcPr>
          <w:p w14:paraId="3D5B27B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w:t>
            </w:r>
            <w:proofErr w:type="spellStart"/>
            <w:r>
              <w:rPr>
                <w:rFonts w:ascii="Arial" w:hAnsi="Arial" w:cs="Arial"/>
                <w:spacing w:val="-3"/>
                <w:sz w:val="20"/>
                <w:lang w:val="uk-UA"/>
              </w:rPr>
              <w:t>залiзобетонних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пiдпiрних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стiн</w:t>
            </w:r>
            <w:proofErr w:type="spellEnd"/>
            <w:r>
              <w:rPr>
                <w:rFonts w:ascii="Arial" w:hAnsi="Arial" w:cs="Arial"/>
                <w:spacing w:val="-3"/>
                <w:sz w:val="20"/>
                <w:lang w:val="uk-UA"/>
              </w:rPr>
              <w:t xml:space="preserve"> висотою до</w:t>
            </w:r>
          </w:p>
          <w:p w14:paraId="6D0E8A2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3 м, товщиною до 300 мм</w:t>
            </w:r>
          </w:p>
        </w:tc>
        <w:tc>
          <w:tcPr>
            <w:tcW w:w="1418" w:type="dxa"/>
            <w:tcBorders>
              <w:top w:val="nil"/>
              <w:left w:val="single" w:sz="4" w:space="0" w:color="auto"/>
              <w:bottom w:val="nil"/>
              <w:right w:val="nil"/>
            </w:tcBorders>
          </w:tcPr>
          <w:p w14:paraId="61D7576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1D41FFA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2,6</w:t>
            </w:r>
          </w:p>
        </w:tc>
        <w:tc>
          <w:tcPr>
            <w:tcW w:w="1418" w:type="dxa"/>
            <w:tcBorders>
              <w:top w:val="nil"/>
              <w:left w:val="single" w:sz="4" w:space="0" w:color="auto"/>
              <w:bottom w:val="nil"/>
              <w:right w:val="single" w:sz="12" w:space="0" w:color="auto"/>
            </w:tcBorders>
            <w:vAlign w:val="center"/>
          </w:tcPr>
          <w:p w14:paraId="07F8E08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2A64CB9" w14:textId="77777777" w:rsidTr="002A28B2">
        <w:trPr>
          <w:jc w:val="center"/>
        </w:trPr>
        <w:tc>
          <w:tcPr>
            <w:tcW w:w="567" w:type="dxa"/>
            <w:tcBorders>
              <w:top w:val="nil"/>
              <w:left w:val="single" w:sz="12" w:space="0" w:color="auto"/>
              <w:bottom w:val="nil"/>
              <w:right w:val="single" w:sz="4" w:space="0" w:color="auto"/>
            </w:tcBorders>
          </w:tcPr>
          <w:p w14:paraId="0E941FC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120</w:t>
            </w:r>
          </w:p>
        </w:tc>
        <w:tc>
          <w:tcPr>
            <w:tcW w:w="5387" w:type="dxa"/>
            <w:tcBorders>
              <w:top w:val="nil"/>
              <w:left w:val="nil"/>
              <w:bottom w:val="nil"/>
              <w:right w:val="nil"/>
            </w:tcBorders>
          </w:tcPr>
          <w:p w14:paraId="6392F44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залізобетонних підпірних стін і стін</w:t>
            </w:r>
          </w:p>
          <w:p w14:paraId="17B1EE02"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підвалів висотою до 3 м, товщиною до 300 мм</w:t>
            </w:r>
          </w:p>
        </w:tc>
        <w:tc>
          <w:tcPr>
            <w:tcW w:w="1418" w:type="dxa"/>
            <w:tcBorders>
              <w:top w:val="nil"/>
              <w:left w:val="single" w:sz="4" w:space="0" w:color="auto"/>
              <w:bottom w:val="nil"/>
              <w:right w:val="nil"/>
            </w:tcBorders>
          </w:tcPr>
          <w:p w14:paraId="20048EA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9E0906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2,6</w:t>
            </w:r>
          </w:p>
        </w:tc>
        <w:tc>
          <w:tcPr>
            <w:tcW w:w="1418" w:type="dxa"/>
            <w:tcBorders>
              <w:top w:val="nil"/>
              <w:left w:val="single" w:sz="4" w:space="0" w:color="auto"/>
              <w:bottom w:val="nil"/>
              <w:right w:val="single" w:sz="12" w:space="0" w:color="auto"/>
            </w:tcBorders>
            <w:vAlign w:val="center"/>
          </w:tcPr>
          <w:p w14:paraId="6710980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774338E4" w14:textId="77777777" w:rsidTr="002A28B2">
        <w:trPr>
          <w:jc w:val="center"/>
        </w:trPr>
        <w:tc>
          <w:tcPr>
            <w:tcW w:w="567" w:type="dxa"/>
            <w:tcBorders>
              <w:top w:val="nil"/>
              <w:left w:val="single" w:sz="12" w:space="0" w:color="auto"/>
              <w:bottom w:val="nil"/>
              <w:right w:val="single" w:sz="4" w:space="0" w:color="auto"/>
            </w:tcBorders>
            <w:vAlign w:val="center"/>
          </w:tcPr>
          <w:p w14:paraId="40D9FD7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DCC6A7" w14:textId="77777777" w:rsidR="00187D19" w:rsidRPr="002C5637" w:rsidRDefault="00187D19" w:rsidP="002A28B2">
            <w:pPr>
              <w:keepLines/>
              <w:autoSpaceDE w:val="0"/>
              <w:autoSpaceDN w:val="0"/>
              <w:jc w:val="center"/>
              <w:rPr>
                <w:rFonts w:ascii="Arial" w:hAnsi="Arial" w:cs="Arial"/>
                <w:spacing w:val="-3"/>
                <w:sz w:val="20"/>
                <w:u w:val="single"/>
                <w:lang w:val="ru-RU"/>
              </w:rPr>
            </w:pPr>
            <w:proofErr w:type="spellStart"/>
            <w:r w:rsidRPr="002C5637">
              <w:rPr>
                <w:rFonts w:ascii="Arial" w:hAnsi="Arial" w:cs="Arial"/>
                <w:spacing w:val="-3"/>
                <w:sz w:val="20"/>
                <w:u w:val="single"/>
                <w:lang w:val="ru-RU"/>
              </w:rPr>
              <w:t>Локальний</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кошторис</w:t>
            </w:r>
            <w:proofErr w:type="spellEnd"/>
            <w:r w:rsidRPr="002C5637">
              <w:rPr>
                <w:rFonts w:ascii="Arial" w:hAnsi="Arial" w:cs="Arial"/>
                <w:spacing w:val="-3"/>
                <w:sz w:val="20"/>
                <w:u w:val="single"/>
                <w:lang w:val="ru-RU"/>
              </w:rPr>
              <w:t xml:space="preserve"> 02-01-017 на </w:t>
            </w:r>
            <w:proofErr w:type="spellStart"/>
            <w:r w:rsidRPr="002C5637">
              <w:rPr>
                <w:rFonts w:ascii="Arial" w:hAnsi="Arial" w:cs="Arial"/>
                <w:spacing w:val="-3"/>
                <w:sz w:val="20"/>
                <w:u w:val="single"/>
                <w:lang w:val="ru-RU"/>
              </w:rPr>
              <w:t>конструкторські</w:t>
            </w:r>
            <w:proofErr w:type="spellEnd"/>
          </w:p>
          <w:p w14:paraId="01BD9CAF" w14:textId="77777777" w:rsidR="00187D19" w:rsidRPr="002C5637" w:rsidRDefault="00187D19" w:rsidP="002A28B2">
            <w:pPr>
              <w:keepLines/>
              <w:autoSpaceDE w:val="0"/>
              <w:autoSpaceDN w:val="0"/>
              <w:jc w:val="center"/>
              <w:rPr>
                <w:rFonts w:ascii="Arial" w:hAnsi="Arial" w:cs="Arial"/>
                <w:sz w:val="20"/>
                <w:lang w:val="ru-RU"/>
              </w:rPr>
            </w:pPr>
            <w:proofErr w:type="spellStart"/>
            <w:r w:rsidRPr="002C5637">
              <w:rPr>
                <w:rFonts w:ascii="Arial" w:hAnsi="Arial" w:cs="Arial"/>
                <w:spacing w:val="-3"/>
                <w:sz w:val="20"/>
                <w:u w:val="single"/>
                <w:lang w:val="ru-RU"/>
              </w:rPr>
              <w:t>рішення</w:t>
            </w:r>
            <w:proofErr w:type="spellEnd"/>
          </w:p>
        </w:tc>
        <w:tc>
          <w:tcPr>
            <w:tcW w:w="1418" w:type="dxa"/>
            <w:tcBorders>
              <w:top w:val="nil"/>
              <w:left w:val="single" w:sz="4" w:space="0" w:color="auto"/>
              <w:bottom w:val="nil"/>
              <w:right w:val="single" w:sz="4" w:space="0" w:color="auto"/>
            </w:tcBorders>
            <w:vAlign w:val="center"/>
          </w:tcPr>
          <w:p w14:paraId="623098E6"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D6699A7"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421944D"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7C87BD82" w14:textId="77777777" w:rsidTr="002A28B2">
        <w:trPr>
          <w:jc w:val="center"/>
        </w:trPr>
        <w:tc>
          <w:tcPr>
            <w:tcW w:w="567" w:type="dxa"/>
            <w:tcBorders>
              <w:top w:val="nil"/>
              <w:left w:val="single" w:sz="12" w:space="0" w:color="auto"/>
              <w:bottom w:val="nil"/>
              <w:right w:val="single" w:sz="4" w:space="0" w:color="auto"/>
            </w:tcBorders>
            <w:vAlign w:val="center"/>
          </w:tcPr>
          <w:p w14:paraId="68EA8ABF"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8D9AE69"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204B0A3"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8F9236D"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8D0C7A3"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14:paraId="32586FAD" w14:textId="77777777" w:rsidTr="002A28B2">
        <w:trPr>
          <w:jc w:val="center"/>
        </w:trPr>
        <w:tc>
          <w:tcPr>
            <w:tcW w:w="567" w:type="dxa"/>
            <w:tcBorders>
              <w:top w:val="nil"/>
              <w:left w:val="single" w:sz="12" w:space="0" w:color="auto"/>
              <w:bottom w:val="nil"/>
              <w:right w:val="single" w:sz="4" w:space="0" w:color="auto"/>
            </w:tcBorders>
            <w:vAlign w:val="center"/>
          </w:tcPr>
          <w:p w14:paraId="7E7E29D2"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9175865"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Аеробний</w:t>
            </w:r>
            <w:proofErr w:type="spellEnd"/>
            <w:r>
              <w:rPr>
                <w:rFonts w:ascii="Arial" w:hAnsi="Arial" w:cs="Arial"/>
                <w:spacing w:val="-3"/>
                <w:sz w:val="20"/>
                <w:u w:val="single"/>
              </w:rPr>
              <w:t xml:space="preserve"> </w:t>
            </w:r>
            <w:proofErr w:type="spellStart"/>
            <w:r>
              <w:rPr>
                <w:rFonts w:ascii="Arial" w:hAnsi="Arial" w:cs="Arial"/>
                <w:spacing w:val="-3"/>
                <w:sz w:val="20"/>
                <w:u w:val="single"/>
              </w:rPr>
              <w:t>стабілізатор</w:t>
            </w:r>
            <w:proofErr w:type="spellEnd"/>
          </w:p>
        </w:tc>
        <w:tc>
          <w:tcPr>
            <w:tcW w:w="1418" w:type="dxa"/>
            <w:tcBorders>
              <w:top w:val="nil"/>
              <w:left w:val="single" w:sz="4" w:space="0" w:color="auto"/>
              <w:bottom w:val="nil"/>
              <w:right w:val="single" w:sz="4" w:space="0" w:color="auto"/>
            </w:tcBorders>
            <w:vAlign w:val="center"/>
          </w:tcPr>
          <w:p w14:paraId="1FA7055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583BA1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9879B2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3FF6593" w14:textId="77777777" w:rsidTr="002A28B2">
        <w:trPr>
          <w:jc w:val="center"/>
        </w:trPr>
        <w:tc>
          <w:tcPr>
            <w:tcW w:w="567" w:type="dxa"/>
            <w:tcBorders>
              <w:top w:val="nil"/>
              <w:left w:val="single" w:sz="12" w:space="0" w:color="auto"/>
              <w:bottom w:val="nil"/>
              <w:right w:val="single" w:sz="4" w:space="0" w:color="auto"/>
            </w:tcBorders>
            <w:vAlign w:val="center"/>
          </w:tcPr>
          <w:p w14:paraId="05C11C6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C6AC1F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9F8C2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CF835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0EE60A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5B5E26F" w14:textId="77777777" w:rsidTr="002A28B2">
        <w:trPr>
          <w:jc w:val="center"/>
        </w:trPr>
        <w:tc>
          <w:tcPr>
            <w:tcW w:w="567" w:type="dxa"/>
            <w:tcBorders>
              <w:top w:val="nil"/>
              <w:left w:val="single" w:sz="12" w:space="0" w:color="auto"/>
              <w:bottom w:val="nil"/>
              <w:right w:val="single" w:sz="4" w:space="0" w:color="auto"/>
            </w:tcBorders>
          </w:tcPr>
          <w:p w14:paraId="07E8900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121</w:t>
            </w:r>
          </w:p>
        </w:tc>
        <w:tc>
          <w:tcPr>
            <w:tcW w:w="5387" w:type="dxa"/>
            <w:tcBorders>
              <w:top w:val="nil"/>
              <w:left w:val="nil"/>
              <w:bottom w:val="nil"/>
              <w:right w:val="nil"/>
            </w:tcBorders>
          </w:tcPr>
          <w:p w14:paraId="7FE8F589"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Монтаж устаткування виду посудин або апаратів без</w:t>
            </w:r>
          </w:p>
          <w:p w14:paraId="2720890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механізмів на відкритій площадці, маса устаткування 1,5</w:t>
            </w:r>
          </w:p>
          <w:p w14:paraId="26366A0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т</w:t>
            </w:r>
          </w:p>
        </w:tc>
        <w:tc>
          <w:tcPr>
            <w:tcW w:w="1418" w:type="dxa"/>
            <w:tcBorders>
              <w:top w:val="nil"/>
              <w:left w:val="single" w:sz="4" w:space="0" w:color="auto"/>
              <w:bottom w:val="nil"/>
              <w:right w:val="nil"/>
            </w:tcBorders>
          </w:tcPr>
          <w:p w14:paraId="108D574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1959C0A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2341285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7DBC78B7" w14:textId="77777777" w:rsidR="00187D19" w:rsidRDefault="00187D19" w:rsidP="00187D19">
      <w:pPr>
        <w:autoSpaceDE w:val="0"/>
        <w:autoSpaceDN w:val="0"/>
        <w:rPr>
          <w:sz w:val="2"/>
          <w:szCs w:val="2"/>
        </w:rPr>
        <w:sectPr w:rsidR="00187D19">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3CD7AD04" w14:textId="77777777" w:rsidTr="002A28B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26FEDC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5387" w:type="dxa"/>
            <w:tcBorders>
              <w:top w:val="single" w:sz="12" w:space="0" w:color="auto"/>
              <w:left w:val="nil"/>
              <w:bottom w:val="single" w:sz="4" w:space="0" w:color="auto"/>
              <w:right w:val="nil"/>
            </w:tcBorders>
            <w:vAlign w:val="center"/>
          </w:tcPr>
          <w:p w14:paraId="5B00E6E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12" w:space="0" w:color="auto"/>
              <w:left w:val="single" w:sz="4" w:space="0" w:color="auto"/>
              <w:bottom w:val="single" w:sz="4" w:space="0" w:color="auto"/>
              <w:right w:val="nil"/>
            </w:tcBorders>
            <w:vAlign w:val="center"/>
          </w:tcPr>
          <w:p w14:paraId="4CA6BA9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35196D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C156BD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14:paraId="34CE01D2" w14:textId="77777777" w:rsidTr="002A28B2">
        <w:trPr>
          <w:jc w:val="center"/>
        </w:trPr>
        <w:tc>
          <w:tcPr>
            <w:tcW w:w="567" w:type="dxa"/>
            <w:tcBorders>
              <w:top w:val="nil"/>
              <w:left w:val="single" w:sz="12" w:space="0" w:color="auto"/>
              <w:bottom w:val="nil"/>
              <w:right w:val="single" w:sz="4" w:space="0" w:color="auto"/>
            </w:tcBorders>
          </w:tcPr>
          <w:p w14:paraId="391540F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122</w:t>
            </w:r>
          </w:p>
        </w:tc>
        <w:tc>
          <w:tcPr>
            <w:tcW w:w="5387" w:type="dxa"/>
            <w:tcBorders>
              <w:top w:val="nil"/>
              <w:left w:val="nil"/>
              <w:bottom w:val="nil"/>
              <w:right w:val="nil"/>
            </w:tcBorders>
          </w:tcPr>
          <w:p w14:paraId="7F6A9E7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Підготовлення до випробування, здавання під</w:t>
            </w:r>
          </w:p>
          <w:p w14:paraId="384D5D4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налагодження і пуску, приєднування до електричної</w:t>
            </w:r>
          </w:p>
          <w:p w14:paraId="0B00029A"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мережі електричних машин з короткозамкненим</w:t>
            </w:r>
          </w:p>
          <w:p w14:paraId="1A707BF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ротором зі щитовими підшипниками, які надходять у</w:t>
            </w:r>
          </w:p>
          <w:p w14:paraId="68500758"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зібраному вигляді, маса до 0,15 т</w:t>
            </w:r>
          </w:p>
        </w:tc>
        <w:tc>
          <w:tcPr>
            <w:tcW w:w="1418" w:type="dxa"/>
            <w:tcBorders>
              <w:top w:val="nil"/>
              <w:left w:val="single" w:sz="4" w:space="0" w:color="auto"/>
              <w:bottom w:val="nil"/>
              <w:right w:val="nil"/>
            </w:tcBorders>
          </w:tcPr>
          <w:p w14:paraId="6136B4A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0ABD43E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19E301F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736D9459" w14:textId="77777777" w:rsidTr="002A28B2">
        <w:trPr>
          <w:jc w:val="center"/>
        </w:trPr>
        <w:tc>
          <w:tcPr>
            <w:tcW w:w="567" w:type="dxa"/>
            <w:tcBorders>
              <w:top w:val="nil"/>
              <w:left w:val="single" w:sz="12" w:space="0" w:color="auto"/>
              <w:bottom w:val="nil"/>
              <w:right w:val="single" w:sz="4" w:space="0" w:color="auto"/>
            </w:tcBorders>
            <w:vAlign w:val="center"/>
          </w:tcPr>
          <w:p w14:paraId="5E28A08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7A2CFE1" w14:textId="77777777" w:rsidR="00187D19" w:rsidRPr="002C5637" w:rsidRDefault="00187D19" w:rsidP="002A28B2">
            <w:pPr>
              <w:keepLines/>
              <w:autoSpaceDE w:val="0"/>
              <w:autoSpaceDN w:val="0"/>
              <w:jc w:val="center"/>
              <w:rPr>
                <w:rFonts w:ascii="Arial" w:hAnsi="Arial" w:cs="Arial"/>
                <w:spacing w:val="-3"/>
                <w:sz w:val="20"/>
                <w:u w:val="single"/>
                <w:lang w:val="ru-RU"/>
              </w:rPr>
            </w:pPr>
            <w:proofErr w:type="spellStart"/>
            <w:r w:rsidRPr="002C5637">
              <w:rPr>
                <w:rFonts w:ascii="Arial" w:hAnsi="Arial" w:cs="Arial"/>
                <w:spacing w:val="-3"/>
                <w:sz w:val="20"/>
                <w:u w:val="single"/>
                <w:lang w:val="ru-RU"/>
              </w:rPr>
              <w:t>Локальний</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кошторис</w:t>
            </w:r>
            <w:proofErr w:type="spellEnd"/>
            <w:r w:rsidRPr="002C5637">
              <w:rPr>
                <w:rFonts w:ascii="Arial" w:hAnsi="Arial" w:cs="Arial"/>
                <w:spacing w:val="-3"/>
                <w:sz w:val="20"/>
                <w:u w:val="single"/>
                <w:lang w:val="ru-RU"/>
              </w:rPr>
              <w:t xml:space="preserve"> 02-01-018 на </w:t>
            </w:r>
            <w:proofErr w:type="spellStart"/>
            <w:r w:rsidRPr="002C5637">
              <w:rPr>
                <w:rFonts w:ascii="Arial" w:hAnsi="Arial" w:cs="Arial"/>
                <w:spacing w:val="-3"/>
                <w:sz w:val="20"/>
                <w:u w:val="single"/>
                <w:lang w:val="ru-RU"/>
              </w:rPr>
              <w:t>конструкції</w:t>
            </w:r>
            <w:proofErr w:type="spellEnd"/>
          </w:p>
          <w:p w14:paraId="1C0DC21B" w14:textId="77777777" w:rsidR="00187D19" w:rsidRPr="002C5637" w:rsidRDefault="00187D19" w:rsidP="002A28B2">
            <w:pPr>
              <w:keepLines/>
              <w:autoSpaceDE w:val="0"/>
              <w:autoSpaceDN w:val="0"/>
              <w:jc w:val="center"/>
              <w:rPr>
                <w:rFonts w:ascii="Arial" w:hAnsi="Arial" w:cs="Arial"/>
                <w:sz w:val="20"/>
                <w:lang w:val="ru-RU"/>
              </w:rPr>
            </w:pPr>
            <w:proofErr w:type="spellStart"/>
            <w:r w:rsidRPr="002C5637">
              <w:rPr>
                <w:rFonts w:ascii="Arial" w:hAnsi="Arial" w:cs="Arial"/>
                <w:spacing w:val="-3"/>
                <w:sz w:val="20"/>
                <w:u w:val="single"/>
                <w:lang w:val="ru-RU"/>
              </w:rPr>
              <w:t>залізобетонні</w:t>
            </w:r>
            <w:proofErr w:type="spellEnd"/>
          </w:p>
        </w:tc>
        <w:tc>
          <w:tcPr>
            <w:tcW w:w="1418" w:type="dxa"/>
            <w:tcBorders>
              <w:top w:val="nil"/>
              <w:left w:val="single" w:sz="4" w:space="0" w:color="auto"/>
              <w:bottom w:val="nil"/>
              <w:right w:val="single" w:sz="4" w:space="0" w:color="auto"/>
            </w:tcBorders>
            <w:vAlign w:val="center"/>
          </w:tcPr>
          <w:p w14:paraId="56DC57B4"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E1D82AF"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D2B5BCD"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6CC3C5B4" w14:textId="77777777" w:rsidTr="002A28B2">
        <w:trPr>
          <w:jc w:val="center"/>
        </w:trPr>
        <w:tc>
          <w:tcPr>
            <w:tcW w:w="567" w:type="dxa"/>
            <w:tcBorders>
              <w:top w:val="nil"/>
              <w:left w:val="single" w:sz="12" w:space="0" w:color="auto"/>
              <w:bottom w:val="nil"/>
              <w:right w:val="single" w:sz="4" w:space="0" w:color="auto"/>
            </w:tcBorders>
            <w:vAlign w:val="center"/>
          </w:tcPr>
          <w:p w14:paraId="4DE1021B"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C1AB5AD"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7B88EF5"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E511011"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6E22575"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14:paraId="52A46F99" w14:textId="77777777" w:rsidTr="002A28B2">
        <w:trPr>
          <w:jc w:val="center"/>
        </w:trPr>
        <w:tc>
          <w:tcPr>
            <w:tcW w:w="567" w:type="dxa"/>
            <w:tcBorders>
              <w:top w:val="nil"/>
              <w:left w:val="single" w:sz="12" w:space="0" w:color="auto"/>
              <w:bottom w:val="nil"/>
              <w:right w:val="single" w:sz="4" w:space="0" w:color="auto"/>
            </w:tcBorders>
            <w:vAlign w:val="center"/>
          </w:tcPr>
          <w:p w14:paraId="2D84802E"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F362CDE"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Аеробний</w:t>
            </w:r>
            <w:proofErr w:type="spellEnd"/>
            <w:r>
              <w:rPr>
                <w:rFonts w:ascii="Arial" w:hAnsi="Arial" w:cs="Arial"/>
                <w:spacing w:val="-3"/>
                <w:sz w:val="20"/>
                <w:u w:val="single"/>
              </w:rPr>
              <w:t xml:space="preserve"> </w:t>
            </w:r>
            <w:proofErr w:type="spellStart"/>
            <w:r>
              <w:rPr>
                <w:rFonts w:ascii="Arial" w:hAnsi="Arial" w:cs="Arial"/>
                <w:spacing w:val="-3"/>
                <w:sz w:val="20"/>
                <w:u w:val="single"/>
              </w:rPr>
              <w:t>стабілізатор</w:t>
            </w:r>
            <w:proofErr w:type="spellEnd"/>
          </w:p>
        </w:tc>
        <w:tc>
          <w:tcPr>
            <w:tcW w:w="1418" w:type="dxa"/>
            <w:tcBorders>
              <w:top w:val="nil"/>
              <w:left w:val="single" w:sz="4" w:space="0" w:color="auto"/>
              <w:bottom w:val="nil"/>
              <w:right w:val="single" w:sz="4" w:space="0" w:color="auto"/>
            </w:tcBorders>
            <w:vAlign w:val="center"/>
          </w:tcPr>
          <w:p w14:paraId="6C64176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6E3246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2F7AC9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DB46924" w14:textId="77777777" w:rsidTr="002A28B2">
        <w:trPr>
          <w:jc w:val="center"/>
        </w:trPr>
        <w:tc>
          <w:tcPr>
            <w:tcW w:w="567" w:type="dxa"/>
            <w:tcBorders>
              <w:top w:val="nil"/>
              <w:left w:val="single" w:sz="12" w:space="0" w:color="auto"/>
              <w:bottom w:val="nil"/>
              <w:right w:val="single" w:sz="4" w:space="0" w:color="auto"/>
            </w:tcBorders>
            <w:vAlign w:val="center"/>
          </w:tcPr>
          <w:p w14:paraId="095A258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25DDFC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65E3F7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8B67DB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C01D77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66D491A" w14:textId="77777777" w:rsidTr="002A28B2">
        <w:trPr>
          <w:jc w:val="center"/>
        </w:trPr>
        <w:tc>
          <w:tcPr>
            <w:tcW w:w="567" w:type="dxa"/>
            <w:tcBorders>
              <w:top w:val="nil"/>
              <w:left w:val="single" w:sz="12" w:space="0" w:color="auto"/>
              <w:bottom w:val="nil"/>
              <w:right w:val="single" w:sz="4" w:space="0" w:color="auto"/>
            </w:tcBorders>
          </w:tcPr>
          <w:p w14:paraId="3D3273C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123</w:t>
            </w:r>
          </w:p>
        </w:tc>
        <w:tc>
          <w:tcPr>
            <w:tcW w:w="5387" w:type="dxa"/>
            <w:tcBorders>
              <w:top w:val="nil"/>
              <w:left w:val="nil"/>
              <w:bottom w:val="nil"/>
              <w:right w:val="nil"/>
            </w:tcBorders>
          </w:tcPr>
          <w:p w14:paraId="539164B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Улаштування підстильного шару піщаного</w:t>
            </w:r>
          </w:p>
        </w:tc>
        <w:tc>
          <w:tcPr>
            <w:tcW w:w="1418" w:type="dxa"/>
            <w:tcBorders>
              <w:top w:val="nil"/>
              <w:left w:val="single" w:sz="4" w:space="0" w:color="auto"/>
              <w:bottom w:val="nil"/>
              <w:right w:val="nil"/>
            </w:tcBorders>
          </w:tcPr>
          <w:p w14:paraId="0BD1101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E629C1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0,841</w:t>
            </w:r>
          </w:p>
        </w:tc>
        <w:tc>
          <w:tcPr>
            <w:tcW w:w="1418" w:type="dxa"/>
            <w:tcBorders>
              <w:top w:val="nil"/>
              <w:left w:val="single" w:sz="4" w:space="0" w:color="auto"/>
              <w:bottom w:val="nil"/>
              <w:right w:val="single" w:sz="12" w:space="0" w:color="auto"/>
            </w:tcBorders>
            <w:vAlign w:val="center"/>
          </w:tcPr>
          <w:p w14:paraId="580A18F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EFA9034" w14:textId="77777777" w:rsidTr="002A28B2">
        <w:trPr>
          <w:jc w:val="center"/>
        </w:trPr>
        <w:tc>
          <w:tcPr>
            <w:tcW w:w="567" w:type="dxa"/>
            <w:tcBorders>
              <w:top w:val="nil"/>
              <w:left w:val="single" w:sz="12" w:space="0" w:color="auto"/>
              <w:bottom w:val="nil"/>
              <w:right w:val="single" w:sz="4" w:space="0" w:color="auto"/>
            </w:tcBorders>
          </w:tcPr>
          <w:p w14:paraId="799A1DD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124</w:t>
            </w:r>
          </w:p>
        </w:tc>
        <w:tc>
          <w:tcPr>
            <w:tcW w:w="5387" w:type="dxa"/>
            <w:tcBorders>
              <w:top w:val="nil"/>
              <w:left w:val="nil"/>
              <w:bottom w:val="nil"/>
              <w:right w:val="nil"/>
            </w:tcBorders>
          </w:tcPr>
          <w:p w14:paraId="2877D88A"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залізобетонних </w:t>
            </w:r>
            <w:proofErr w:type="spellStart"/>
            <w:r>
              <w:rPr>
                <w:rFonts w:ascii="Arial" w:hAnsi="Arial" w:cs="Arial"/>
                <w:spacing w:val="-3"/>
                <w:sz w:val="20"/>
                <w:lang w:val="uk-UA"/>
              </w:rPr>
              <w:t>фундаментiв</w:t>
            </w:r>
            <w:proofErr w:type="spellEnd"/>
            <w:r>
              <w:rPr>
                <w:rFonts w:ascii="Arial" w:hAnsi="Arial" w:cs="Arial"/>
                <w:spacing w:val="-3"/>
                <w:sz w:val="20"/>
                <w:lang w:val="uk-UA"/>
              </w:rPr>
              <w:t xml:space="preserve"> об'ємом до 5</w:t>
            </w:r>
          </w:p>
          <w:p w14:paraId="18BADD5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м3 </w:t>
            </w:r>
            <w:proofErr w:type="spellStart"/>
            <w:r>
              <w:rPr>
                <w:rFonts w:ascii="Arial" w:hAnsi="Arial" w:cs="Arial"/>
                <w:spacing w:val="-3"/>
                <w:sz w:val="20"/>
                <w:lang w:val="uk-UA"/>
              </w:rPr>
              <w:t>пiд</w:t>
            </w:r>
            <w:proofErr w:type="spellEnd"/>
            <w:r>
              <w:rPr>
                <w:rFonts w:ascii="Arial" w:hAnsi="Arial" w:cs="Arial"/>
                <w:spacing w:val="-3"/>
                <w:sz w:val="20"/>
                <w:lang w:val="uk-UA"/>
              </w:rPr>
              <w:t xml:space="preserve"> устаткування [</w:t>
            </w:r>
            <w:proofErr w:type="spellStart"/>
            <w:r>
              <w:rPr>
                <w:rFonts w:ascii="Arial" w:hAnsi="Arial" w:cs="Arial"/>
                <w:spacing w:val="-3"/>
                <w:sz w:val="20"/>
                <w:lang w:val="uk-UA"/>
              </w:rPr>
              <w:t>сумiшi</w:t>
            </w:r>
            <w:proofErr w:type="spellEnd"/>
            <w:r>
              <w:rPr>
                <w:rFonts w:ascii="Arial" w:hAnsi="Arial" w:cs="Arial"/>
                <w:spacing w:val="-3"/>
                <w:sz w:val="20"/>
                <w:lang w:val="uk-UA"/>
              </w:rPr>
              <w:t xml:space="preserve"> </w:t>
            </w:r>
            <w:proofErr w:type="spellStart"/>
            <w:r>
              <w:rPr>
                <w:rFonts w:ascii="Arial" w:hAnsi="Arial" w:cs="Arial"/>
                <w:spacing w:val="-3"/>
                <w:sz w:val="20"/>
                <w:lang w:val="uk-UA"/>
              </w:rPr>
              <w:t>бетоннi</w:t>
            </w:r>
            <w:proofErr w:type="spellEnd"/>
            <w:r>
              <w:rPr>
                <w:rFonts w:ascii="Arial" w:hAnsi="Arial" w:cs="Arial"/>
                <w:spacing w:val="-3"/>
                <w:sz w:val="20"/>
                <w:lang w:val="uk-UA"/>
              </w:rPr>
              <w:t xml:space="preserve"> </w:t>
            </w:r>
            <w:proofErr w:type="spellStart"/>
            <w:r>
              <w:rPr>
                <w:rFonts w:ascii="Arial" w:hAnsi="Arial" w:cs="Arial"/>
                <w:spacing w:val="-3"/>
                <w:sz w:val="20"/>
                <w:lang w:val="uk-UA"/>
              </w:rPr>
              <w:t>готовi</w:t>
            </w:r>
            <w:proofErr w:type="spellEnd"/>
            <w:r>
              <w:rPr>
                <w:rFonts w:ascii="Arial" w:hAnsi="Arial" w:cs="Arial"/>
                <w:spacing w:val="-3"/>
                <w:sz w:val="20"/>
                <w:lang w:val="uk-UA"/>
              </w:rPr>
              <w:t xml:space="preserve"> </w:t>
            </w:r>
            <w:proofErr w:type="spellStart"/>
            <w:r>
              <w:rPr>
                <w:rFonts w:ascii="Arial" w:hAnsi="Arial" w:cs="Arial"/>
                <w:spacing w:val="-3"/>
                <w:sz w:val="20"/>
                <w:lang w:val="uk-UA"/>
              </w:rPr>
              <w:t>важкi</w:t>
            </w:r>
            <w:proofErr w:type="spellEnd"/>
            <w:r>
              <w:rPr>
                <w:rFonts w:ascii="Arial" w:hAnsi="Arial" w:cs="Arial"/>
                <w:spacing w:val="-3"/>
                <w:sz w:val="20"/>
                <w:lang w:val="uk-UA"/>
              </w:rPr>
              <w:t>, клас</w:t>
            </w:r>
          </w:p>
          <w:p w14:paraId="53CAC0E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бетону В20 [М250],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w:t>
            </w:r>
            <w:proofErr w:type="spellStart"/>
            <w:r>
              <w:rPr>
                <w:rFonts w:ascii="Arial" w:hAnsi="Arial" w:cs="Arial"/>
                <w:spacing w:val="-3"/>
                <w:sz w:val="20"/>
                <w:lang w:val="uk-UA"/>
              </w:rPr>
              <w:t>бiльше</w:t>
            </w:r>
            <w:proofErr w:type="spellEnd"/>
            <w:r>
              <w:rPr>
                <w:rFonts w:ascii="Arial" w:hAnsi="Arial" w:cs="Arial"/>
                <w:spacing w:val="-3"/>
                <w:sz w:val="20"/>
                <w:lang w:val="uk-UA"/>
              </w:rPr>
              <w:t xml:space="preserve"> 20 до</w:t>
            </w:r>
          </w:p>
          <w:p w14:paraId="245642E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40 мм]</w:t>
            </w:r>
          </w:p>
        </w:tc>
        <w:tc>
          <w:tcPr>
            <w:tcW w:w="1418" w:type="dxa"/>
            <w:tcBorders>
              <w:top w:val="nil"/>
              <w:left w:val="single" w:sz="4" w:space="0" w:color="auto"/>
              <w:bottom w:val="nil"/>
              <w:right w:val="nil"/>
            </w:tcBorders>
          </w:tcPr>
          <w:p w14:paraId="1C5105C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B57CB8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1,9</w:t>
            </w:r>
          </w:p>
        </w:tc>
        <w:tc>
          <w:tcPr>
            <w:tcW w:w="1418" w:type="dxa"/>
            <w:tcBorders>
              <w:top w:val="nil"/>
              <w:left w:val="single" w:sz="4" w:space="0" w:color="auto"/>
              <w:bottom w:val="nil"/>
              <w:right w:val="single" w:sz="12" w:space="0" w:color="auto"/>
            </w:tcBorders>
            <w:vAlign w:val="center"/>
          </w:tcPr>
          <w:p w14:paraId="22270BC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79DFAB0" w14:textId="77777777" w:rsidTr="002A28B2">
        <w:trPr>
          <w:jc w:val="center"/>
        </w:trPr>
        <w:tc>
          <w:tcPr>
            <w:tcW w:w="567" w:type="dxa"/>
            <w:tcBorders>
              <w:top w:val="nil"/>
              <w:left w:val="single" w:sz="12" w:space="0" w:color="auto"/>
              <w:bottom w:val="nil"/>
              <w:right w:val="single" w:sz="4" w:space="0" w:color="auto"/>
            </w:tcBorders>
          </w:tcPr>
          <w:p w14:paraId="7D7AF15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125</w:t>
            </w:r>
          </w:p>
        </w:tc>
        <w:tc>
          <w:tcPr>
            <w:tcW w:w="5387" w:type="dxa"/>
            <w:tcBorders>
              <w:top w:val="nil"/>
              <w:left w:val="nil"/>
              <w:bottom w:val="nil"/>
              <w:right w:val="nil"/>
            </w:tcBorders>
          </w:tcPr>
          <w:p w14:paraId="708A216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бетонних </w:t>
            </w:r>
            <w:proofErr w:type="spellStart"/>
            <w:r>
              <w:rPr>
                <w:rFonts w:ascii="Arial" w:hAnsi="Arial" w:cs="Arial"/>
                <w:spacing w:val="-3"/>
                <w:sz w:val="20"/>
                <w:lang w:val="uk-UA"/>
              </w:rPr>
              <w:t>пiдпiрних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стiн</w:t>
            </w:r>
            <w:proofErr w:type="spellEnd"/>
            <w:r>
              <w:rPr>
                <w:rFonts w:ascii="Arial" w:hAnsi="Arial" w:cs="Arial"/>
                <w:spacing w:val="-3"/>
                <w:sz w:val="20"/>
                <w:lang w:val="uk-UA"/>
              </w:rPr>
              <w:t>[ [</w:t>
            </w:r>
            <w:proofErr w:type="spellStart"/>
            <w:r>
              <w:rPr>
                <w:rFonts w:ascii="Arial" w:hAnsi="Arial" w:cs="Arial"/>
                <w:spacing w:val="-3"/>
                <w:sz w:val="20"/>
                <w:lang w:val="uk-UA"/>
              </w:rPr>
              <w:t>сумiшi</w:t>
            </w:r>
            <w:proofErr w:type="spellEnd"/>
            <w:r>
              <w:rPr>
                <w:rFonts w:ascii="Arial" w:hAnsi="Arial" w:cs="Arial"/>
                <w:spacing w:val="-3"/>
                <w:sz w:val="20"/>
                <w:lang w:val="uk-UA"/>
              </w:rPr>
              <w:t xml:space="preserve"> </w:t>
            </w:r>
            <w:proofErr w:type="spellStart"/>
            <w:r>
              <w:rPr>
                <w:rFonts w:ascii="Arial" w:hAnsi="Arial" w:cs="Arial"/>
                <w:spacing w:val="-3"/>
                <w:sz w:val="20"/>
                <w:lang w:val="uk-UA"/>
              </w:rPr>
              <w:t>бетоннi</w:t>
            </w:r>
            <w:proofErr w:type="spellEnd"/>
          </w:p>
          <w:p w14:paraId="7E3125B1" w14:textId="77777777" w:rsidR="00187D19" w:rsidRDefault="00187D19" w:rsidP="002A28B2">
            <w:pPr>
              <w:keepLines/>
              <w:autoSpaceDE w:val="0"/>
              <w:autoSpaceDN w:val="0"/>
              <w:rPr>
                <w:rFonts w:ascii="Arial" w:hAnsi="Arial" w:cs="Arial"/>
                <w:spacing w:val="-3"/>
                <w:sz w:val="20"/>
                <w:lang w:val="uk-UA"/>
              </w:rPr>
            </w:pPr>
            <w:proofErr w:type="spellStart"/>
            <w:r>
              <w:rPr>
                <w:rFonts w:ascii="Arial" w:hAnsi="Arial" w:cs="Arial"/>
                <w:spacing w:val="-3"/>
                <w:sz w:val="20"/>
                <w:lang w:val="uk-UA"/>
              </w:rPr>
              <w:t>готовi</w:t>
            </w:r>
            <w:proofErr w:type="spellEnd"/>
            <w:r>
              <w:rPr>
                <w:rFonts w:ascii="Arial" w:hAnsi="Arial" w:cs="Arial"/>
                <w:spacing w:val="-3"/>
                <w:sz w:val="20"/>
                <w:lang w:val="uk-UA"/>
              </w:rPr>
              <w:t xml:space="preserve"> </w:t>
            </w:r>
            <w:proofErr w:type="spellStart"/>
            <w:r>
              <w:rPr>
                <w:rFonts w:ascii="Arial" w:hAnsi="Arial" w:cs="Arial"/>
                <w:spacing w:val="-3"/>
                <w:sz w:val="20"/>
                <w:lang w:val="uk-UA"/>
              </w:rPr>
              <w:t>важкi</w:t>
            </w:r>
            <w:proofErr w:type="spellEnd"/>
            <w:r>
              <w:rPr>
                <w:rFonts w:ascii="Arial" w:hAnsi="Arial" w:cs="Arial"/>
                <w:spacing w:val="-3"/>
                <w:sz w:val="20"/>
                <w:lang w:val="uk-UA"/>
              </w:rPr>
              <w:t xml:space="preserve">, клас бетону В15 [М200], </w:t>
            </w:r>
            <w:proofErr w:type="spellStart"/>
            <w:r>
              <w:rPr>
                <w:rFonts w:ascii="Arial" w:hAnsi="Arial" w:cs="Arial"/>
                <w:spacing w:val="-3"/>
                <w:sz w:val="20"/>
                <w:lang w:val="uk-UA"/>
              </w:rPr>
              <w:t>крупнiсть</w:t>
            </w:r>
            <w:proofErr w:type="spellEnd"/>
          </w:p>
          <w:p w14:paraId="3E7FE21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заповнювача </w:t>
            </w:r>
            <w:proofErr w:type="spellStart"/>
            <w:r>
              <w:rPr>
                <w:rFonts w:ascii="Arial" w:hAnsi="Arial" w:cs="Arial"/>
                <w:spacing w:val="-3"/>
                <w:sz w:val="20"/>
                <w:lang w:val="uk-UA"/>
              </w:rPr>
              <w:t>бiльше</w:t>
            </w:r>
            <w:proofErr w:type="spellEnd"/>
            <w:r>
              <w:rPr>
                <w:rFonts w:ascii="Arial" w:hAnsi="Arial" w:cs="Arial"/>
                <w:spacing w:val="-3"/>
                <w:sz w:val="20"/>
                <w:lang w:val="uk-UA"/>
              </w:rPr>
              <w:t xml:space="preserve"> 20 до 40 мм]]</w:t>
            </w:r>
          </w:p>
        </w:tc>
        <w:tc>
          <w:tcPr>
            <w:tcW w:w="1418" w:type="dxa"/>
            <w:tcBorders>
              <w:top w:val="nil"/>
              <w:left w:val="single" w:sz="4" w:space="0" w:color="auto"/>
              <w:bottom w:val="nil"/>
              <w:right w:val="nil"/>
            </w:tcBorders>
          </w:tcPr>
          <w:p w14:paraId="4B10C69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5D9FB14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w:t>
            </w:r>
          </w:p>
        </w:tc>
        <w:tc>
          <w:tcPr>
            <w:tcW w:w="1418" w:type="dxa"/>
            <w:tcBorders>
              <w:top w:val="nil"/>
              <w:left w:val="single" w:sz="4" w:space="0" w:color="auto"/>
              <w:bottom w:val="nil"/>
              <w:right w:val="single" w:sz="12" w:space="0" w:color="auto"/>
            </w:tcBorders>
            <w:vAlign w:val="center"/>
          </w:tcPr>
          <w:p w14:paraId="5261A90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B25AA14" w14:textId="77777777" w:rsidTr="002A28B2">
        <w:trPr>
          <w:jc w:val="center"/>
        </w:trPr>
        <w:tc>
          <w:tcPr>
            <w:tcW w:w="567" w:type="dxa"/>
            <w:tcBorders>
              <w:top w:val="nil"/>
              <w:left w:val="single" w:sz="12" w:space="0" w:color="auto"/>
              <w:bottom w:val="nil"/>
              <w:right w:val="single" w:sz="4" w:space="0" w:color="auto"/>
            </w:tcBorders>
          </w:tcPr>
          <w:p w14:paraId="52A6EB8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126</w:t>
            </w:r>
          </w:p>
        </w:tc>
        <w:tc>
          <w:tcPr>
            <w:tcW w:w="5387" w:type="dxa"/>
            <w:tcBorders>
              <w:top w:val="nil"/>
              <w:left w:val="nil"/>
              <w:bottom w:val="nil"/>
              <w:right w:val="nil"/>
            </w:tcBorders>
          </w:tcPr>
          <w:p w14:paraId="68A79A93"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Улаштування плит масою понад 4,5т</w:t>
            </w:r>
          </w:p>
        </w:tc>
        <w:tc>
          <w:tcPr>
            <w:tcW w:w="1418" w:type="dxa"/>
            <w:tcBorders>
              <w:top w:val="nil"/>
              <w:left w:val="single" w:sz="4" w:space="0" w:color="auto"/>
              <w:bottom w:val="nil"/>
              <w:right w:val="nil"/>
            </w:tcBorders>
          </w:tcPr>
          <w:p w14:paraId="00E1DA2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737A374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32A83C7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73F5ED16" w14:textId="77777777" w:rsidTr="002A28B2">
        <w:trPr>
          <w:jc w:val="center"/>
        </w:trPr>
        <w:tc>
          <w:tcPr>
            <w:tcW w:w="567" w:type="dxa"/>
            <w:tcBorders>
              <w:top w:val="nil"/>
              <w:left w:val="single" w:sz="12" w:space="0" w:color="auto"/>
              <w:bottom w:val="nil"/>
              <w:right w:val="single" w:sz="4" w:space="0" w:color="auto"/>
            </w:tcBorders>
            <w:vAlign w:val="center"/>
          </w:tcPr>
          <w:p w14:paraId="6EFAA83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1143600" w14:textId="77777777" w:rsidR="00187D19" w:rsidRPr="002C5637" w:rsidRDefault="00187D19" w:rsidP="002A28B2">
            <w:pPr>
              <w:keepLines/>
              <w:autoSpaceDE w:val="0"/>
              <w:autoSpaceDN w:val="0"/>
              <w:jc w:val="center"/>
              <w:rPr>
                <w:rFonts w:ascii="Arial" w:hAnsi="Arial" w:cs="Arial"/>
                <w:spacing w:val="-3"/>
                <w:sz w:val="20"/>
                <w:u w:val="single"/>
                <w:lang w:val="ru-RU"/>
              </w:rPr>
            </w:pPr>
            <w:proofErr w:type="spellStart"/>
            <w:r w:rsidRPr="002C5637">
              <w:rPr>
                <w:rFonts w:ascii="Arial" w:hAnsi="Arial" w:cs="Arial"/>
                <w:spacing w:val="-3"/>
                <w:sz w:val="20"/>
                <w:u w:val="single"/>
                <w:lang w:val="ru-RU"/>
              </w:rPr>
              <w:t>Локальний</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кошторис</w:t>
            </w:r>
            <w:proofErr w:type="spellEnd"/>
            <w:r w:rsidRPr="002C5637">
              <w:rPr>
                <w:rFonts w:ascii="Arial" w:hAnsi="Arial" w:cs="Arial"/>
                <w:spacing w:val="-3"/>
                <w:sz w:val="20"/>
                <w:u w:val="single"/>
                <w:lang w:val="ru-RU"/>
              </w:rPr>
              <w:t xml:space="preserve"> 02-01-019 на </w:t>
            </w:r>
            <w:proofErr w:type="spellStart"/>
            <w:r w:rsidRPr="002C5637">
              <w:rPr>
                <w:rFonts w:ascii="Arial" w:hAnsi="Arial" w:cs="Arial"/>
                <w:spacing w:val="-3"/>
                <w:sz w:val="20"/>
                <w:u w:val="single"/>
                <w:lang w:val="ru-RU"/>
              </w:rPr>
              <w:t>архітектурно</w:t>
            </w:r>
            <w:proofErr w:type="spellEnd"/>
            <w:r w:rsidRPr="002C5637">
              <w:rPr>
                <w:rFonts w:ascii="Arial" w:hAnsi="Arial" w:cs="Arial"/>
                <w:spacing w:val="-3"/>
                <w:sz w:val="20"/>
                <w:u w:val="single"/>
                <w:lang w:val="ru-RU"/>
              </w:rPr>
              <w:t>-</w:t>
            </w:r>
          </w:p>
          <w:p w14:paraId="1F6866C2" w14:textId="77777777" w:rsidR="00187D19" w:rsidRPr="002C5637" w:rsidRDefault="00187D19" w:rsidP="002A28B2">
            <w:pPr>
              <w:keepLines/>
              <w:autoSpaceDE w:val="0"/>
              <w:autoSpaceDN w:val="0"/>
              <w:jc w:val="center"/>
              <w:rPr>
                <w:rFonts w:ascii="Arial" w:hAnsi="Arial" w:cs="Arial"/>
                <w:sz w:val="20"/>
                <w:lang w:val="ru-RU"/>
              </w:rPr>
            </w:pPr>
            <w:proofErr w:type="spellStart"/>
            <w:r w:rsidRPr="002C5637">
              <w:rPr>
                <w:rFonts w:ascii="Arial" w:hAnsi="Arial" w:cs="Arial"/>
                <w:spacing w:val="-3"/>
                <w:sz w:val="20"/>
                <w:u w:val="single"/>
                <w:lang w:val="ru-RU"/>
              </w:rPr>
              <w:t>будівельні</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рішення</w:t>
            </w:r>
            <w:proofErr w:type="spellEnd"/>
          </w:p>
        </w:tc>
        <w:tc>
          <w:tcPr>
            <w:tcW w:w="1418" w:type="dxa"/>
            <w:tcBorders>
              <w:top w:val="nil"/>
              <w:left w:val="single" w:sz="4" w:space="0" w:color="auto"/>
              <w:bottom w:val="nil"/>
              <w:right w:val="single" w:sz="4" w:space="0" w:color="auto"/>
            </w:tcBorders>
            <w:vAlign w:val="center"/>
          </w:tcPr>
          <w:p w14:paraId="033AE245"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507109D"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B151C91"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3DF1341D" w14:textId="77777777" w:rsidTr="002A28B2">
        <w:trPr>
          <w:jc w:val="center"/>
        </w:trPr>
        <w:tc>
          <w:tcPr>
            <w:tcW w:w="567" w:type="dxa"/>
            <w:tcBorders>
              <w:top w:val="nil"/>
              <w:left w:val="single" w:sz="12" w:space="0" w:color="auto"/>
              <w:bottom w:val="nil"/>
              <w:right w:val="single" w:sz="4" w:space="0" w:color="auto"/>
            </w:tcBorders>
            <w:vAlign w:val="center"/>
          </w:tcPr>
          <w:p w14:paraId="3C9550D1"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74A2416"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25748BF"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98E7850"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9AA865C"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61D952DF" w14:textId="77777777" w:rsidTr="002A28B2">
        <w:trPr>
          <w:jc w:val="center"/>
        </w:trPr>
        <w:tc>
          <w:tcPr>
            <w:tcW w:w="567" w:type="dxa"/>
            <w:tcBorders>
              <w:top w:val="nil"/>
              <w:left w:val="single" w:sz="12" w:space="0" w:color="auto"/>
              <w:bottom w:val="nil"/>
              <w:right w:val="single" w:sz="4" w:space="0" w:color="auto"/>
            </w:tcBorders>
            <w:vAlign w:val="center"/>
          </w:tcPr>
          <w:p w14:paraId="69691B51"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0049EA04" w14:textId="77777777" w:rsidR="00187D19" w:rsidRPr="002C5637" w:rsidRDefault="00187D19" w:rsidP="002A28B2">
            <w:pPr>
              <w:keepLines/>
              <w:autoSpaceDE w:val="0"/>
              <w:autoSpaceDN w:val="0"/>
              <w:jc w:val="center"/>
              <w:rPr>
                <w:rFonts w:ascii="Arial" w:hAnsi="Arial" w:cs="Arial"/>
                <w:sz w:val="20"/>
                <w:lang w:val="ru-RU"/>
              </w:rPr>
            </w:pPr>
            <w:proofErr w:type="spellStart"/>
            <w:r w:rsidRPr="002C5637">
              <w:rPr>
                <w:rFonts w:ascii="Arial" w:hAnsi="Arial" w:cs="Arial"/>
                <w:spacing w:val="-3"/>
                <w:sz w:val="20"/>
                <w:u w:val="single"/>
                <w:lang w:val="ru-RU"/>
              </w:rPr>
              <w:t>Розд</w:t>
            </w:r>
            <w:r>
              <w:rPr>
                <w:rFonts w:ascii="Arial" w:hAnsi="Arial" w:cs="Arial"/>
                <w:spacing w:val="-3"/>
                <w:sz w:val="20"/>
                <w:u w:val="single"/>
              </w:rPr>
              <w:t>i</w:t>
            </w:r>
            <w:proofErr w:type="spellEnd"/>
            <w:r w:rsidRPr="002C5637">
              <w:rPr>
                <w:rFonts w:ascii="Arial" w:hAnsi="Arial" w:cs="Arial"/>
                <w:spacing w:val="-3"/>
                <w:sz w:val="20"/>
                <w:u w:val="single"/>
                <w:lang w:val="ru-RU"/>
              </w:rPr>
              <w:t xml:space="preserve">л 1. </w:t>
            </w:r>
            <w:proofErr w:type="spellStart"/>
            <w:r w:rsidRPr="002C5637">
              <w:rPr>
                <w:rFonts w:ascii="Arial" w:hAnsi="Arial" w:cs="Arial"/>
                <w:spacing w:val="-3"/>
                <w:sz w:val="20"/>
                <w:u w:val="single"/>
                <w:lang w:val="ru-RU"/>
              </w:rPr>
              <w:t>Приміщення</w:t>
            </w:r>
            <w:proofErr w:type="spellEnd"/>
            <w:r w:rsidRPr="002C5637">
              <w:rPr>
                <w:rFonts w:ascii="Arial" w:hAnsi="Arial" w:cs="Arial"/>
                <w:spacing w:val="-3"/>
                <w:sz w:val="20"/>
                <w:u w:val="single"/>
                <w:lang w:val="ru-RU"/>
              </w:rPr>
              <w:t xml:space="preserve"> для </w:t>
            </w:r>
            <w:proofErr w:type="spellStart"/>
            <w:r w:rsidRPr="002C5637">
              <w:rPr>
                <w:rFonts w:ascii="Arial" w:hAnsi="Arial" w:cs="Arial"/>
                <w:spacing w:val="-3"/>
                <w:sz w:val="20"/>
                <w:u w:val="single"/>
                <w:lang w:val="ru-RU"/>
              </w:rPr>
              <w:t>чергового</w:t>
            </w:r>
            <w:proofErr w:type="spellEnd"/>
            <w:r w:rsidRPr="002C5637">
              <w:rPr>
                <w:rFonts w:ascii="Arial" w:hAnsi="Arial" w:cs="Arial"/>
                <w:spacing w:val="-3"/>
                <w:sz w:val="20"/>
                <w:u w:val="single"/>
                <w:lang w:val="ru-RU"/>
              </w:rPr>
              <w:t xml:space="preserve"> персоналу</w:t>
            </w:r>
          </w:p>
        </w:tc>
        <w:tc>
          <w:tcPr>
            <w:tcW w:w="1418" w:type="dxa"/>
            <w:tcBorders>
              <w:top w:val="nil"/>
              <w:left w:val="single" w:sz="4" w:space="0" w:color="auto"/>
              <w:bottom w:val="nil"/>
              <w:right w:val="single" w:sz="4" w:space="0" w:color="auto"/>
            </w:tcBorders>
            <w:vAlign w:val="center"/>
          </w:tcPr>
          <w:p w14:paraId="2EA34B09"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98258DC"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897C7D1"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028F5768" w14:textId="77777777" w:rsidTr="002A28B2">
        <w:trPr>
          <w:jc w:val="center"/>
        </w:trPr>
        <w:tc>
          <w:tcPr>
            <w:tcW w:w="567" w:type="dxa"/>
            <w:tcBorders>
              <w:top w:val="nil"/>
              <w:left w:val="single" w:sz="12" w:space="0" w:color="auto"/>
              <w:bottom w:val="nil"/>
              <w:right w:val="single" w:sz="4" w:space="0" w:color="auto"/>
            </w:tcBorders>
            <w:vAlign w:val="center"/>
          </w:tcPr>
          <w:p w14:paraId="694D2CD2"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0BD5F23"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BF79C4F"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53426F7"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CC7A846"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14:paraId="5C2362DE" w14:textId="77777777" w:rsidTr="002A28B2">
        <w:trPr>
          <w:jc w:val="center"/>
        </w:trPr>
        <w:tc>
          <w:tcPr>
            <w:tcW w:w="567" w:type="dxa"/>
            <w:tcBorders>
              <w:top w:val="nil"/>
              <w:left w:val="single" w:sz="12" w:space="0" w:color="auto"/>
              <w:bottom w:val="nil"/>
              <w:right w:val="single" w:sz="4" w:space="0" w:color="auto"/>
            </w:tcBorders>
          </w:tcPr>
          <w:p w14:paraId="5018D95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127</w:t>
            </w:r>
          </w:p>
        </w:tc>
        <w:tc>
          <w:tcPr>
            <w:tcW w:w="5387" w:type="dxa"/>
            <w:tcBorders>
              <w:top w:val="nil"/>
              <w:left w:val="nil"/>
              <w:bottom w:val="nil"/>
              <w:right w:val="nil"/>
            </w:tcBorders>
          </w:tcPr>
          <w:p w14:paraId="6455DC8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залізобетонних фундаментів об'ємом до 5</w:t>
            </w:r>
          </w:p>
          <w:p w14:paraId="4CFA31A9"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м3 під устаткування[ [</w:t>
            </w:r>
            <w:proofErr w:type="spellStart"/>
            <w:r>
              <w:rPr>
                <w:rFonts w:ascii="Arial" w:hAnsi="Arial" w:cs="Arial"/>
                <w:spacing w:val="-3"/>
                <w:sz w:val="20"/>
                <w:lang w:val="uk-UA"/>
              </w:rPr>
              <w:t>сумiшi</w:t>
            </w:r>
            <w:proofErr w:type="spellEnd"/>
            <w:r>
              <w:rPr>
                <w:rFonts w:ascii="Arial" w:hAnsi="Arial" w:cs="Arial"/>
                <w:spacing w:val="-3"/>
                <w:sz w:val="20"/>
                <w:lang w:val="uk-UA"/>
              </w:rPr>
              <w:t xml:space="preserve"> </w:t>
            </w:r>
            <w:proofErr w:type="spellStart"/>
            <w:r>
              <w:rPr>
                <w:rFonts w:ascii="Arial" w:hAnsi="Arial" w:cs="Arial"/>
                <w:spacing w:val="-3"/>
                <w:sz w:val="20"/>
                <w:lang w:val="uk-UA"/>
              </w:rPr>
              <w:t>бетоннi</w:t>
            </w:r>
            <w:proofErr w:type="spellEnd"/>
            <w:r>
              <w:rPr>
                <w:rFonts w:ascii="Arial" w:hAnsi="Arial" w:cs="Arial"/>
                <w:spacing w:val="-3"/>
                <w:sz w:val="20"/>
                <w:lang w:val="uk-UA"/>
              </w:rPr>
              <w:t xml:space="preserve"> </w:t>
            </w:r>
            <w:proofErr w:type="spellStart"/>
            <w:r>
              <w:rPr>
                <w:rFonts w:ascii="Arial" w:hAnsi="Arial" w:cs="Arial"/>
                <w:spacing w:val="-3"/>
                <w:sz w:val="20"/>
                <w:lang w:val="uk-UA"/>
              </w:rPr>
              <w:t>готовi</w:t>
            </w:r>
            <w:proofErr w:type="spellEnd"/>
            <w:r>
              <w:rPr>
                <w:rFonts w:ascii="Arial" w:hAnsi="Arial" w:cs="Arial"/>
                <w:spacing w:val="-3"/>
                <w:sz w:val="20"/>
                <w:lang w:val="uk-UA"/>
              </w:rPr>
              <w:t xml:space="preserve"> </w:t>
            </w:r>
            <w:proofErr w:type="spellStart"/>
            <w:r>
              <w:rPr>
                <w:rFonts w:ascii="Arial" w:hAnsi="Arial" w:cs="Arial"/>
                <w:spacing w:val="-3"/>
                <w:sz w:val="20"/>
                <w:lang w:val="uk-UA"/>
              </w:rPr>
              <w:t>важкi</w:t>
            </w:r>
            <w:proofErr w:type="spellEnd"/>
            <w:r>
              <w:rPr>
                <w:rFonts w:ascii="Arial" w:hAnsi="Arial" w:cs="Arial"/>
                <w:spacing w:val="-3"/>
                <w:sz w:val="20"/>
                <w:lang w:val="uk-UA"/>
              </w:rPr>
              <w:t>, клас</w:t>
            </w:r>
          </w:p>
          <w:p w14:paraId="354FFB9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бетону В15 [М200],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w:t>
            </w:r>
            <w:proofErr w:type="spellStart"/>
            <w:r>
              <w:rPr>
                <w:rFonts w:ascii="Arial" w:hAnsi="Arial" w:cs="Arial"/>
                <w:spacing w:val="-3"/>
                <w:sz w:val="20"/>
                <w:lang w:val="uk-UA"/>
              </w:rPr>
              <w:t>бiльше</w:t>
            </w:r>
            <w:proofErr w:type="spellEnd"/>
            <w:r>
              <w:rPr>
                <w:rFonts w:ascii="Arial" w:hAnsi="Arial" w:cs="Arial"/>
                <w:spacing w:val="-3"/>
                <w:sz w:val="20"/>
                <w:lang w:val="uk-UA"/>
              </w:rPr>
              <w:t xml:space="preserve"> 20 до</w:t>
            </w:r>
          </w:p>
          <w:p w14:paraId="58735F2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40 мм]]</w:t>
            </w:r>
          </w:p>
        </w:tc>
        <w:tc>
          <w:tcPr>
            <w:tcW w:w="1418" w:type="dxa"/>
            <w:tcBorders>
              <w:top w:val="nil"/>
              <w:left w:val="single" w:sz="4" w:space="0" w:color="auto"/>
              <w:bottom w:val="nil"/>
              <w:right w:val="nil"/>
            </w:tcBorders>
          </w:tcPr>
          <w:p w14:paraId="5D15C40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270DA26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1,5</w:t>
            </w:r>
          </w:p>
        </w:tc>
        <w:tc>
          <w:tcPr>
            <w:tcW w:w="1418" w:type="dxa"/>
            <w:tcBorders>
              <w:top w:val="nil"/>
              <w:left w:val="single" w:sz="4" w:space="0" w:color="auto"/>
              <w:bottom w:val="nil"/>
              <w:right w:val="single" w:sz="12" w:space="0" w:color="auto"/>
            </w:tcBorders>
            <w:vAlign w:val="center"/>
          </w:tcPr>
          <w:p w14:paraId="511CE25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7F9F87F" w14:textId="77777777" w:rsidTr="002A28B2">
        <w:trPr>
          <w:jc w:val="center"/>
        </w:trPr>
        <w:tc>
          <w:tcPr>
            <w:tcW w:w="567" w:type="dxa"/>
            <w:tcBorders>
              <w:top w:val="nil"/>
              <w:left w:val="single" w:sz="12" w:space="0" w:color="auto"/>
              <w:bottom w:val="nil"/>
              <w:right w:val="single" w:sz="4" w:space="0" w:color="auto"/>
            </w:tcBorders>
          </w:tcPr>
          <w:p w14:paraId="5494BAE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128</w:t>
            </w:r>
          </w:p>
        </w:tc>
        <w:tc>
          <w:tcPr>
            <w:tcW w:w="5387" w:type="dxa"/>
            <w:tcBorders>
              <w:top w:val="nil"/>
              <w:left w:val="nil"/>
              <w:bottom w:val="nil"/>
              <w:right w:val="nil"/>
            </w:tcBorders>
          </w:tcPr>
          <w:p w14:paraId="68D260F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Заповнення дверних прорізів готовими дверними</w:t>
            </w:r>
          </w:p>
          <w:p w14:paraId="69DDEC8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блоками площею до 2 м2 з металопластику у кам'яних</w:t>
            </w:r>
          </w:p>
          <w:p w14:paraId="01C7848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стінах</w:t>
            </w:r>
          </w:p>
        </w:tc>
        <w:tc>
          <w:tcPr>
            <w:tcW w:w="1418" w:type="dxa"/>
            <w:tcBorders>
              <w:top w:val="nil"/>
              <w:left w:val="single" w:sz="4" w:space="0" w:color="auto"/>
              <w:bottom w:val="nil"/>
              <w:right w:val="nil"/>
            </w:tcBorders>
          </w:tcPr>
          <w:p w14:paraId="5E34238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1144E9B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1,68</w:t>
            </w:r>
          </w:p>
        </w:tc>
        <w:tc>
          <w:tcPr>
            <w:tcW w:w="1418" w:type="dxa"/>
            <w:tcBorders>
              <w:top w:val="nil"/>
              <w:left w:val="single" w:sz="4" w:space="0" w:color="auto"/>
              <w:bottom w:val="nil"/>
              <w:right w:val="single" w:sz="12" w:space="0" w:color="auto"/>
            </w:tcBorders>
            <w:vAlign w:val="center"/>
          </w:tcPr>
          <w:p w14:paraId="1BC7B86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885C703" w14:textId="77777777" w:rsidTr="002A28B2">
        <w:trPr>
          <w:jc w:val="center"/>
        </w:trPr>
        <w:tc>
          <w:tcPr>
            <w:tcW w:w="567" w:type="dxa"/>
            <w:tcBorders>
              <w:top w:val="nil"/>
              <w:left w:val="single" w:sz="12" w:space="0" w:color="auto"/>
              <w:bottom w:val="nil"/>
              <w:right w:val="single" w:sz="4" w:space="0" w:color="auto"/>
            </w:tcBorders>
          </w:tcPr>
          <w:p w14:paraId="2BBEF90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129</w:t>
            </w:r>
          </w:p>
        </w:tc>
        <w:tc>
          <w:tcPr>
            <w:tcW w:w="5387" w:type="dxa"/>
            <w:tcBorders>
              <w:top w:val="nil"/>
              <w:left w:val="nil"/>
              <w:bottom w:val="nil"/>
              <w:right w:val="nil"/>
            </w:tcBorders>
          </w:tcPr>
          <w:p w14:paraId="58635F2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Заповнення віконних прорізів готовими блоками</w:t>
            </w:r>
          </w:p>
          <w:p w14:paraId="7747039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площею до 2 м2 з металопластику в житлових і</w:t>
            </w:r>
          </w:p>
          <w:p w14:paraId="7A615AD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громадських будівель</w:t>
            </w:r>
          </w:p>
        </w:tc>
        <w:tc>
          <w:tcPr>
            <w:tcW w:w="1418" w:type="dxa"/>
            <w:tcBorders>
              <w:top w:val="nil"/>
              <w:left w:val="single" w:sz="4" w:space="0" w:color="auto"/>
              <w:bottom w:val="nil"/>
              <w:right w:val="nil"/>
            </w:tcBorders>
          </w:tcPr>
          <w:p w14:paraId="03E70A1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517A739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1,8</w:t>
            </w:r>
          </w:p>
        </w:tc>
        <w:tc>
          <w:tcPr>
            <w:tcW w:w="1418" w:type="dxa"/>
            <w:tcBorders>
              <w:top w:val="nil"/>
              <w:left w:val="single" w:sz="4" w:space="0" w:color="auto"/>
              <w:bottom w:val="nil"/>
              <w:right w:val="single" w:sz="12" w:space="0" w:color="auto"/>
            </w:tcBorders>
            <w:vAlign w:val="center"/>
          </w:tcPr>
          <w:p w14:paraId="61B2196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10D147F" w14:textId="77777777" w:rsidTr="002A28B2">
        <w:trPr>
          <w:jc w:val="center"/>
        </w:trPr>
        <w:tc>
          <w:tcPr>
            <w:tcW w:w="567" w:type="dxa"/>
            <w:tcBorders>
              <w:top w:val="nil"/>
              <w:left w:val="single" w:sz="12" w:space="0" w:color="auto"/>
              <w:bottom w:val="nil"/>
              <w:right w:val="single" w:sz="4" w:space="0" w:color="auto"/>
            </w:tcBorders>
          </w:tcPr>
          <w:p w14:paraId="0F3066D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130</w:t>
            </w:r>
          </w:p>
        </w:tc>
        <w:tc>
          <w:tcPr>
            <w:tcW w:w="5387" w:type="dxa"/>
            <w:tcBorders>
              <w:top w:val="nil"/>
              <w:left w:val="nil"/>
              <w:bottom w:val="nil"/>
              <w:right w:val="nil"/>
            </w:tcBorders>
          </w:tcPr>
          <w:p w14:paraId="4EE68BD7"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Улаштування </w:t>
            </w:r>
            <w:proofErr w:type="spellStart"/>
            <w:r>
              <w:rPr>
                <w:rFonts w:ascii="Arial" w:hAnsi="Arial" w:cs="Arial"/>
                <w:spacing w:val="-3"/>
                <w:sz w:val="20"/>
                <w:lang w:val="uk-UA"/>
              </w:rPr>
              <w:t>стiн</w:t>
            </w:r>
            <w:proofErr w:type="spellEnd"/>
            <w:r>
              <w:rPr>
                <w:rFonts w:ascii="Arial" w:hAnsi="Arial" w:cs="Arial"/>
                <w:spacing w:val="-3"/>
                <w:sz w:val="20"/>
                <w:lang w:val="uk-UA"/>
              </w:rPr>
              <w:t xml:space="preserve"> </w:t>
            </w:r>
            <w:proofErr w:type="spellStart"/>
            <w:r>
              <w:rPr>
                <w:rFonts w:ascii="Arial" w:hAnsi="Arial" w:cs="Arial"/>
                <w:spacing w:val="-3"/>
                <w:sz w:val="20"/>
                <w:lang w:val="uk-UA"/>
              </w:rPr>
              <w:t>iз</w:t>
            </w:r>
            <w:proofErr w:type="spellEnd"/>
            <w:r>
              <w:rPr>
                <w:rFonts w:ascii="Arial" w:hAnsi="Arial" w:cs="Arial"/>
                <w:spacing w:val="-3"/>
                <w:sz w:val="20"/>
                <w:lang w:val="uk-UA"/>
              </w:rPr>
              <w:t xml:space="preserve"> стінових сендвіч-панелей</w:t>
            </w:r>
          </w:p>
        </w:tc>
        <w:tc>
          <w:tcPr>
            <w:tcW w:w="1418" w:type="dxa"/>
            <w:tcBorders>
              <w:top w:val="nil"/>
              <w:left w:val="single" w:sz="4" w:space="0" w:color="auto"/>
              <w:bottom w:val="nil"/>
              <w:right w:val="nil"/>
            </w:tcBorders>
          </w:tcPr>
          <w:p w14:paraId="7D8F9E5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09BAEE7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25</w:t>
            </w:r>
          </w:p>
        </w:tc>
        <w:tc>
          <w:tcPr>
            <w:tcW w:w="1418" w:type="dxa"/>
            <w:tcBorders>
              <w:top w:val="nil"/>
              <w:left w:val="single" w:sz="4" w:space="0" w:color="auto"/>
              <w:bottom w:val="nil"/>
              <w:right w:val="single" w:sz="12" w:space="0" w:color="auto"/>
            </w:tcBorders>
            <w:vAlign w:val="center"/>
          </w:tcPr>
          <w:p w14:paraId="635A0F6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21275DD" w14:textId="77777777" w:rsidTr="002A28B2">
        <w:trPr>
          <w:jc w:val="center"/>
        </w:trPr>
        <w:tc>
          <w:tcPr>
            <w:tcW w:w="567" w:type="dxa"/>
            <w:tcBorders>
              <w:top w:val="nil"/>
              <w:left w:val="single" w:sz="12" w:space="0" w:color="auto"/>
              <w:bottom w:val="nil"/>
              <w:right w:val="single" w:sz="4" w:space="0" w:color="auto"/>
            </w:tcBorders>
          </w:tcPr>
          <w:p w14:paraId="3DD8033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131</w:t>
            </w:r>
          </w:p>
        </w:tc>
        <w:tc>
          <w:tcPr>
            <w:tcW w:w="5387" w:type="dxa"/>
            <w:tcBorders>
              <w:top w:val="nil"/>
              <w:left w:val="nil"/>
              <w:bottom w:val="nil"/>
              <w:right w:val="nil"/>
            </w:tcBorders>
          </w:tcPr>
          <w:p w14:paraId="22FFF58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Монтаж </w:t>
            </w:r>
            <w:proofErr w:type="spellStart"/>
            <w:r>
              <w:rPr>
                <w:rFonts w:ascii="Arial" w:hAnsi="Arial" w:cs="Arial"/>
                <w:spacing w:val="-3"/>
                <w:sz w:val="20"/>
                <w:lang w:val="uk-UA"/>
              </w:rPr>
              <w:t>покрiвельного</w:t>
            </w:r>
            <w:proofErr w:type="spellEnd"/>
            <w:r>
              <w:rPr>
                <w:rFonts w:ascii="Arial" w:hAnsi="Arial" w:cs="Arial"/>
                <w:spacing w:val="-3"/>
                <w:sz w:val="20"/>
                <w:lang w:val="uk-UA"/>
              </w:rPr>
              <w:t xml:space="preserve"> покриття з дахових сендвіч-</w:t>
            </w:r>
          </w:p>
          <w:p w14:paraId="507A02E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панелей</w:t>
            </w:r>
          </w:p>
        </w:tc>
        <w:tc>
          <w:tcPr>
            <w:tcW w:w="1418" w:type="dxa"/>
            <w:tcBorders>
              <w:top w:val="nil"/>
              <w:left w:val="single" w:sz="4" w:space="0" w:color="auto"/>
              <w:bottom w:val="nil"/>
              <w:right w:val="nil"/>
            </w:tcBorders>
          </w:tcPr>
          <w:p w14:paraId="73CDEB6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3DCC8A9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10</w:t>
            </w:r>
          </w:p>
        </w:tc>
        <w:tc>
          <w:tcPr>
            <w:tcW w:w="1418" w:type="dxa"/>
            <w:tcBorders>
              <w:top w:val="nil"/>
              <w:left w:val="single" w:sz="4" w:space="0" w:color="auto"/>
              <w:bottom w:val="nil"/>
              <w:right w:val="single" w:sz="12" w:space="0" w:color="auto"/>
            </w:tcBorders>
            <w:vAlign w:val="center"/>
          </w:tcPr>
          <w:p w14:paraId="6AED70E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13CFC6C0" w14:textId="77777777" w:rsidTr="002A28B2">
        <w:trPr>
          <w:jc w:val="center"/>
        </w:trPr>
        <w:tc>
          <w:tcPr>
            <w:tcW w:w="567" w:type="dxa"/>
            <w:tcBorders>
              <w:top w:val="nil"/>
              <w:left w:val="single" w:sz="12" w:space="0" w:color="auto"/>
              <w:bottom w:val="nil"/>
              <w:right w:val="single" w:sz="4" w:space="0" w:color="auto"/>
            </w:tcBorders>
            <w:vAlign w:val="center"/>
          </w:tcPr>
          <w:p w14:paraId="09406EA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7E12468" w14:textId="77777777" w:rsidR="00187D19" w:rsidRPr="002C5637" w:rsidRDefault="00187D19" w:rsidP="002A28B2">
            <w:pPr>
              <w:keepLines/>
              <w:autoSpaceDE w:val="0"/>
              <w:autoSpaceDN w:val="0"/>
              <w:jc w:val="center"/>
              <w:rPr>
                <w:rFonts w:ascii="Arial" w:hAnsi="Arial" w:cs="Arial"/>
                <w:spacing w:val="-3"/>
                <w:sz w:val="20"/>
                <w:u w:val="single"/>
                <w:lang w:val="ru-RU"/>
              </w:rPr>
            </w:pPr>
            <w:proofErr w:type="spellStart"/>
            <w:r w:rsidRPr="002C5637">
              <w:rPr>
                <w:rFonts w:ascii="Arial" w:hAnsi="Arial" w:cs="Arial"/>
                <w:spacing w:val="-3"/>
                <w:sz w:val="20"/>
                <w:u w:val="single"/>
                <w:lang w:val="ru-RU"/>
              </w:rPr>
              <w:t>Локальний</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кошторис</w:t>
            </w:r>
            <w:proofErr w:type="spellEnd"/>
            <w:r w:rsidRPr="002C5637">
              <w:rPr>
                <w:rFonts w:ascii="Arial" w:hAnsi="Arial" w:cs="Arial"/>
                <w:spacing w:val="-3"/>
                <w:sz w:val="20"/>
                <w:u w:val="single"/>
                <w:lang w:val="ru-RU"/>
              </w:rPr>
              <w:t xml:space="preserve"> 02-01-020 на </w:t>
            </w:r>
            <w:proofErr w:type="spellStart"/>
            <w:r w:rsidRPr="002C5637">
              <w:rPr>
                <w:rFonts w:ascii="Arial" w:hAnsi="Arial" w:cs="Arial"/>
                <w:spacing w:val="-3"/>
                <w:sz w:val="20"/>
                <w:u w:val="single"/>
                <w:lang w:val="ru-RU"/>
              </w:rPr>
              <w:t>електротехнічні</w:t>
            </w:r>
            <w:proofErr w:type="spellEnd"/>
          </w:p>
          <w:p w14:paraId="633E5E4E" w14:textId="77777777" w:rsidR="00187D19" w:rsidRPr="002C5637" w:rsidRDefault="00187D19" w:rsidP="002A28B2">
            <w:pPr>
              <w:keepLines/>
              <w:autoSpaceDE w:val="0"/>
              <w:autoSpaceDN w:val="0"/>
              <w:jc w:val="center"/>
              <w:rPr>
                <w:rFonts w:ascii="Arial" w:hAnsi="Arial" w:cs="Arial"/>
                <w:sz w:val="20"/>
                <w:lang w:val="ru-RU"/>
              </w:rPr>
            </w:pPr>
            <w:proofErr w:type="spellStart"/>
            <w:r w:rsidRPr="002C5637">
              <w:rPr>
                <w:rFonts w:ascii="Arial" w:hAnsi="Arial" w:cs="Arial"/>
                <w:spacing w:val="-3"/>
                <w:sz w:val="20"/>
                <w:u w:val="single"/>
                <w:lang w:val="ru-RU"/>
              </w:rPr>
              <w:t>рішення</w:t>
            </w:r>
            <w:proofErr w:type="spellEnd"/>
          </w:p>
        </w:tc>
        <w:tc>
          <w:tcPr>
            <w:tcW w:w="1418" w:type="dxa"/>
            <w:tcBorders>
              <w:top w:val="nil"/>
              <w:left w:val="single" w:sz="4" w:space="0" w:color="auto"/>
              <w:bottom w:val="nil"/>
              <w:right w:val="single" w:sz="4" w:space="0" w:color="auto"/>
            </w:tcBorders>
            <w:vAlign w:val="center"/>
          </w:tcPr>
          <w:p w14:paraId="6AB4BCD6"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2BD4A2A"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2D300BB"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75BC0EFD" w14:textId="77777777" w:rsidTr="002A28B2">
        <w:trPr>
          <w:jc w:val="center"/>
        </w:trPr>
        <w:tc>
          <w:tcPr>
            <w:tcW w:w="567" w:type="dxa"/>
            <w:tcBorders>
              <w:top w:val="nil"/>
              <w:left w:val="single" w:sz="12" w:space="0" w:color="auto"/>
              <w:bottom w:val="nil"/>
              <w:right w:val="single" w:sz="4" w:space="0" w:color="auto"/>
            </w:tcBorders>
            <w:vAlign w:val="center"/>
          </w:tcPr>
          <w:p w14:paraId="25086BCC"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F1C45DA"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AB0A6BF"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5F9AC1A"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64C3C8F"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185A6DB7" w14:textId="77777777" w:rsidTr="002A28B2">
        <w:trPr>
          <w:jc w:val="center"/>
        </w:trPr>
        <w:tc>
          <w:tcPr>
            <w:tcW w:w="567" w:type="dxa"/>
            <w:tcBorders>
              <w:top w:val="nil"/>
              <w:left w:val="single" w:sz="12" w:space="0" w:color="auto"/>
              <w:bottom w:val="nil"/>
              <w:right w:val="single" w:sz="4" w:space="0" w:color="auto"/>
            </w:tcBorders>
            <w:vAlign w:val="center"/>
          </w:tcPr>
          <w:p w14:paraId="4A980655"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537BF9F" w14:textId="77777777" w:rsidR="00187D19" w:rsidRPr="002C5637" w:rsidRDefault="00187D19" w:rsidP="002A28B2">
            <w:pPr>
              <w:keepLines/>
              <w:autoSpaceDE w:val="0"/>
              <w:autoSpaceDN w:val="0"/>
              <w:jc w:val="center"/>
              <w:rPr>
                <w:rFonts w:ascii="Arial" w:hAnsi="Arial" w:cs="Arial"/>
                <w:spacing w:val="-3"/>
                <w:sz w:val="20"/>
                <w:u w:val="single"/>
                <w:lang w:val="ru-RU"/>
              </w:rPr>
            </w:pPr>
            <w:proofErr w:type="spellStart"/>
            <w:r w:rsidRPr="002C5637">
              <w:rPr>
                <w:rFonts w:ascii="Arial" w:hAnsi="Arial" w:cs="Arial"/>
                <w:spacing w:val="-3"/>
                <w:sz w:val="20"/>
                <w:u w:val="single"/>
                <w:lang w:val="ru-RU"/>
              </w:rPr>
              <w:t>Розд</w:t>
            </w:r>
            <w:r>
              <w:rPr>
                <w:rFonts w:ascii="Arial" w:hAnsi="Arial" w:cs="Arial"/>
                <w:spacing w:val="-3"/>
                <w:sz w:val="20"/>
                <w:u w:val="single"/>
              </w:rPr>
              <w:t>i</w:t>
            </w:r>
            <w:proofErr w:type="spellEnd"/>
            <w:r w:rsidRPr="002C5637">
              <w:rPr>
                <w:rFonts w:ascii="Arial" w:hAnsi="Arial" w:cs="Arial"/>
                <w:spacing w:val="-3"/>
                <w:sz w:val="20"/>
                <w:u w:val="single"/>
                <w:lang w:val="ru-RU"/>
              </w:rPr>
              <w:t xml:space="preserve">л 1. </w:t>
            </w:r>
            <w:proofErr w:type="spellStart"/>
            <w:r w:rsidRPr="002C5637">
              <w:rPr>
                <w:rFonts w:ascii="Arial" w:hAnsi="Arial" w:cs="Arial"/>
                <w:spacing w:val="-3"/>
                <w:sz w:val="20"/>
                <w:u w:val="single"/>
                <w:lang w:val="ru-RU"/>
              </w:rPr>
              <w:t>Внутрішнє</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електричне</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освітлення</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будинку</w:t>
            </w:r>
            <w:proofErr w:type="spellEnd"/>
          </w:p>
          <w:p w14:paraId="06BF2150" w14:textId="77777777" w:rsidR="00187D19" w:rsidRPr="002C5637" w:rsidRDefault="00187D19" w:rsidP="002A28B2">
            <w:pPr>
              <w:keepLines/>
              <w:autoSpaceDE w:val="0"/>
              <w:autoSpaceDN w:val="0"/>
              <w:jc w:val="center"/>
              <w:rPr>
                <w:rFonts w:ascii="Arial" w:hAnsi="Arial" w:cs="Arial"/>
                <w:sz w:val="20"/>
                <w:lang w:val="ru-RU"/>
              </w:rPr>
            </w:pPr>
            <w:proofErr w:type="spellStart"/>
            <w:r w:rsidRPr="002C5637">
              <w:rPr>
                <w:rFonts w:ascii="Arial" w:hAnsi="Arial" w:cs="Arial"/>
                <w:spacing w:val="-3"/>
                <w:sz w:val="20"/>
                <w:u w:val="single"/>
                <w:lang w:val="ru-RU"/>
              </w:rPr>
              <w:t>чергового</w:t>
            </w:r>
            <w:proofErr w:type="spellEnd"/>
            <w:r w:rsidRPr="002C5637">
              <w:rPr>
                <w:rFonts w:ascii="Arial" w:hAnsi="Arial" w:cs="Arial"/>
                <w:spacing w:val="-3"/>
                <w:sz w:val="20"/>
                <w:u w:val="single"/>
                <w:lang w:val="ru-RU"/>
              </w:rPr>
              <w:t xml:space="preserve"> персоналу</w:t>
            </w:r>
          </w:p>
        </w:tc>
        <w:tc>
          <w:tcPr>
            <w:tcW w:w="1418" w:type="dxa"/>
            <w:tcBorders>
              <w:top w:val="nil"/>
              <w:left w:val="single" w:sz="4" w:space="0" w:color="auto"/>
              <w:bottom w:val="nil"/>
              <w:right w:val="single" w:sz="4" w:space="0" w:color="auto"/>
            </w:tcBorders>
            <w:vAlign w:val="center"/>
          </w:tcPr>
          <w:p w14:paraId="6D6DB8C6"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5568568"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348BBD4"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07D016A8" w14:textId="77777777" w:rsidTr="002A28B2">
        <w:trPr>
          <w:jc w:val="center"/>
        </w:trPr>
        <w:tc>
          <w:tcPr>
            <w:tcW w:w="567" w:type="dxa"/>
            <w:tcBorders>
              <w:top w:val="nil"/>
              <w:left w:val="single" w:sz="12" w:space="0" w:color="auto"/>
              <w:bottom w:val="nil"/>
              <w:right w:val="single" w:sz="4" w:space="0" w:color="auto"/>
            </w:tcBorders>
            <w:vAlign w:val="center"/>
          </w:tcPr>
          <w:p w14:paraId="602FB3B6"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10E40BC"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3AD62A30"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451D4EA0"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05E2C24"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14:paraId="4BE38571" w14:textId="77777777" w:rsidTr="002A28B2">
        <w:trPr>
          <w:jc w:val="center"/>
        </w:trPr>
        <w:tc>
          <w:tcPr>
            <w:tcW w:w="567" w:type="dxa"/>
            <w:tcBorders>
              <w:top w:val="nil"/>
              <w:left w:val="single" w:sz="12" w:space="0" w:color="auto"/>
              <w:bottom w:val="nil"/>
              <w:right w:val="single" w:sz="4" w:space="0" w:color="auto"/>
            </w:tcBorders>
          </w:tcPr>
          <w:p w14:paraId="5501D9A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132</w:t>
            </w:r>
          </w:p>
        </w:tc>
        <w:tc>
          <w:tcPr>
            <w:tcW w:w="5387" w:type="dxa"/>
            <w:tcBorders>
              <w:top w:val="nil"/>
              <w:left w:val="nil"/>
              <w:bottom w:val="nil"/>
              <w:right w:val="nil"/>
            </w:tcBorders>
          </w:tcPr>
          <w:p w14:paraId="43071B4E"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Прокладання кабелю перерізом до 6 мм2 на скобах</w:t>
            </w:r>
          </w:p>
        </w:tc>
        <w:tc>
          <w:tcPr>
            <w:tcW w:w="1418" w:type="dxa"/>
            <w:tcBorders>
              <w:top w:val="nil"/>
              <w:left w:val="single" w:sz="4" w:space="0" w:color="auto"/>
              <w:bottom w:val="nil"/>
              <w:right w:val="nil"/>
            </w:tcBorders>
          </w:tcPr>
          <w:p w14:paraId="02AF580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1BD1C6F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20</w:t>
            </w:r>
          </w:p>
        </w:tc>
        <w:tc>
          <w:tcPr>
            <w:tcW w:w="1418" w:type="dxa"/>
            <w:tcBorders>
              <w:top w:val="nil"/>
              <w:left w:val="single" w:sz="4" w:space="0" w:color="auto"/>
              <w:bottom w:val="nil"/>
              <w:right w:val="single" w:sz="12" w:space="0" w:color="auto"/>
            </w:tcBorders>
            <w:vAlign w:val="center"/>
          </w:tcPr>
          <w:p w14:paraId="59CA95D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AF86C55" w14:textId="77777777" w:rsidTr="002A28B2">
        <w:trPr>
          <w:jc w:val="center"/>
        </w:trPr>
        <w:tc>
          <w:tcPr>
            <w:tcW w:w="567" w:type="dxa"/>
            <w:tcBorders>
              <w:top w:val="nil"/>
              <w:left w:val="single" w:sz="12" w:space="0" w:color="auto"/>
              <w:bottom w:val="nil"/>
              <w:right w:val="single" w:sz="4" w:space="0" w:color="auto"/>
            </w:tcBorders>
          </w:tcPr>
          <w:p w14:paraId="7283113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133</w:t>
            </w:r>
          </w:p>
        </w:tc>
        <w:tc>
          <w:tcPr>
            <w:tcW w:w="5387" w:type="dxa"/>
            <w:tcBorders>
              <w:top w:val="nil"/>
              <w:left w:val="nil"/>
              <w:bottom w:val="nil"/>
              <w:right w:val="nil"/>
            </w:tcBorders>
          </w:tcPr>
          <w:p w14:paraId="2937A08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Монтаж світильників для люмінесцентних ламп, які</w:t>
            </w:r>
          </w:p>
          <w:p w14:paraId="561539B9"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встановлюються на </w:t>
            </w:r>
            <w:proofErr w:type="spellStart"/>
            <w:r>
              <w:rPr>
                <w:rFonts w:ascii="Arial" w:hAnsi="Arial" w:cs="Arial"/>
                <w:spacing w:val="-3"/>
                <w:sz w:val="20"/>
                <w:lang w:val="uk-UA"/>
              </w:rPr>
              <w:t>штирах</w:t>
            </w:r>
            <w:proofErr w:type="spellEnd"/>
            <w:r>
              <w:rPr>
                <w:rFonts w:ascii="Arial" w:hAnsi="Arial" w:cs="Arial"/>
                <w:spacing w:val="-3"/>
                <w:sz w:val="20"/>
                <w:lang w:val="uk-UA"/>
              </w:rPr>
              <w:t xml:space="preserve">, кількість ламп 2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nil"/>
            </w:tcBorders>
          </w:tcPr>
          <w:p w14:paraId="0754454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46F26AD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5CF8AC5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F4C5E89" w14:textId="77777777" w:rsidTr="002A28B2">
        <w:trPr>
          <w:jc w:val="center"/>
        </w:trPr>
        <w:tc>
          <w:tcPr>
            <w:tcW w:w="567" w:type="dxa"/>
            <w:tcBorders>
              <w:top w:val="nil"/>
              <w:left w:val="single" w:sz="12" w:space="0" w:color="auto"/>
              <w:bottom w:val="nil"/>
              <w:right w:val="single" w:sz="4" w:space="0" w:color="auto"/>
            </w:tcBorders>
          </w:tcPr>
          <w:p w14:paraId="3760D3D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134</w:t>
            </w:r>
          </w:p>
        </w:tc>
        <w:tc>
          <w:tcPr>
            <w:tcW w:w="5387" w:type="dxa"/>
            <w:tcBorders>
              <w:top w:val="nil"/>
              <w:left w:val="nil"/>
              <w:bottom w:val="nil"/>
              <w:right w:val="nil"/>
            </w:tcBorders>
          </w:tcPr>
          <w:p w14:paraId="18ABCC9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вимикачів неутопленого типу при</w:t>
            </w:r>
          </w:p>
          <w:p w14:paraId="11D40BB5"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відкритій проводці</w:t>
            </w:r>
          </w:p>
        </w:tc>
        <w:tc>
          <w:tcPr>
            <w:tcW w:w="1418" w:type="dxa"/>
            <w:tcBorders>
              <w:top w:val="nil"/>
              <w:left w:val="single" w:sz="4" w:space="0" w:color="auto"/>
              <w:bottom w:val="nil"/>
              <w:right w:val="nil"/>
            </w:tcBorders>
          </w:tcPr>
          <w:p w14:paraId="0ED1CC3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2194FD7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6BCC14F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BD07439" w14:textId="77777777" w:rsidTr="002A28B2">
        <w:trPr>
          <w:jc w:val="center"/>
        </w:trPr>
        <w:tc>
          <w:tcPr>
            <w:tcW w:w="567" w:type="dxa"/>
            <w:tcBorders>
              <w:top w:val="nil"/>
              <w:left w:val="single" w:sz="12" w:space="0" w:color="auto"/>
              <w:bottom w:val="nil"/>
              <w:right w:val="single" w:sz="4" w:space="0" w:color="auto"/>
            </w:tcBorders>
          </w:tcPr>
          <w:p w14:paraId="7FD3605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135</w:t>
            </w:r>
          </w:p>
        </w:tc>
        <w:tc>
          <w:tcPr>
            <w:tcW w:w="5387" w:type="dxa"/>
            <w:tcBorders>
              <w:top w:val="nil"/>
              <w:left w:val="nil"/>
              <w:bottom w:val="nil"/>
              <w:right w:val="nil"/>
            </w:tcBorders>
          </w:tcPr>
          <w:p w14:paraId="6B24011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Монтаж </w:t>
            </w:r>
            <w:proofErr w:type="spellStart"/>
            <w:r>
              <w:rPr>
                <w:rFonts w:ascii="Arial" w:hAnsi="Arial" w:cs="Arial"/>
                <w:spacing w:val="-3"/>
                <w:sz w:val="20"/>
                <w:lang w:val="uk-UA"/>
              </w:rPr>
              <w:t>вініпластових</w:t>
            </w:r>
            <w:proofErr w:type="spellEnd"/>
            <w:r>
              <w:rPr>
                <w:rFonts w:ascii="Arial" w:hAnsi="Arial" w:cs="Arial"/>
                <w:spacing w:val="-3"/>
                <w:sz w:val="20"/>
                <w:lang w:val="uk-UA"/>
              </w:rPr>
              <w:t xml:space="preserve"> труб для електропроводки</w:t>
            </w:r>
          </w:p>
          <w:p w14:paraId="5F4B73CD"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діаметром до 25 мм, укладених в борознах під заливку</w:t>
            </w:r>
          </w:p>
        </w:tc>
        <w:tc>
          <w:tcPr>
            <w:tcW w:w="1418" w:type="dxa"/>
            <w:tcBorders>
              <w:top w:val="nil"/>
              <w:left w:val="single" w:sz="4" w:space="0" w:color="auto"/>
              <w:bottom w:val="nil"/>
              <w:right w:val="nil"/>
            </w:tcBorders>
          </w:tcPr>
          <w:p w14:paraId="6CA6573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446CA75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w:t>
            </w:r>
          </w:p>
        </w:tc>
        <w:tc>
          <w:tcPr>
            <w:tcW w:w="1418" w:type="dxa"/>
            <w:tcBorders>
              <w:top w:val="nil"/>
              <w:left w:val="single" w:sz="4" w:space="0" w:color="auto"/>
              <w:bottom w:val="nil"/>
              <w:right w:val="single" w:sz="12" w:space="0" w:color="auto"/>
            </w:tcBorders>
            <w:vAlign w:val="center"/>
          </w:tcPr>
          <w:p w14:paraId="175D27E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AA72EFB" w14:textId="77777777" w:rsidTr="002A28B2">
        <w:trPr>
          <w:jc w:val="center"/>
        </w:trPr>
        <w:tc>
          <w:tcPr>
            <w:tcW w:w="567" w:type="dxa"/>
            <w:tcBorders>
              <w:top w:val="nil"/>
              <w:left w:val="single" w:sz="12" w:space="0" w:color="auto"/>
              <w:bottom w:val="nil"/>
              <w:right w:val="single" w:sz="4" w:space="0" w:color="auto"/>
            </w:tcBorders>
          </w:tcPr>
          <w:p w14:paraId="3707AE7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136</w:t>
            </w:r>
          </w:p>
        </w:tc>
        <w:tc>
          <w:tcPr>
            <w:tcW w:w="5387" w:type="dxa"/>
            <w:tcBorders>
              <w:top w:val="nil"/>
              <w:left w:val="nil"/>
              <w:bottom w:val="nil"/>
              <w:right w:val="nil"/>
            </w:tcBorders>
          </w:tcPr>
          <w:p w14:paraId="3CBCB32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штепсельних розеток неутопленого типу</w:t>
            </w:r>
          </w:p>
          <w:p w14:paraId="2E324B58"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при відкритій проводці</w:t>
            </w:r>
          </w:p>
        </w:tc>
        <w:tc>
          <w:tcPr>
            <w:tcW w:w="1418" w:type="dxa"/>
            <w:tcBorders>
              <w:top w:val="nil"/>
              <w:left w:val="single" w:sz="4" w:space="0" w:color="auto"/>
              <w:bottom w:val="nil"/>
              <w:right w:val="nil"/>
            </w:tcBorders>
          </w:tcPr>
          <w:p w14:paraId="5A8136D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2A211DE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538544A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78F17A7" w14:textId="77777777" w:rsidTr="002A28B2">
        <w:trPr>
          <w:jc w:val="center"/>
        </w:trPr>
        <w:tc>
          <w:tcPr>
            <w:tcW w:w="567" w:type="dxa"/>
            <w:tcBorders>
              <w:top w:val="nil"/>
              <w:left w:val="single" w:sz="12" w:space="0" w:color="auto"/>
              <w:bottom w:val="nil"/>
              <w:right w:val="single" w:sz="4" w:space="0" w:color="auto"/>
            </w:tcBorders>
          </w:tcPr>
          <w:p w14:paraId="3AC2202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137</w:t>
            </w:r>
          </w:p>
        </w:tc>
        <w:tc>
          <w:tcPr>
            <w:tcW w:w="5387" w:type="dxa"/>
            <w:tcBorders>
              <w:top w:val="nil"/>
              <w:left w:val="nil"/>
              <w:bottom w:val="nil"/>
              <w:right w:val="nil"/>
            </w:tcBorders>
          </w:tcPr>
          <w:p w14:paraId="4457A71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Прокладання коробів пластикових</w:t>
            </w:r>
          </w:p>
        </w:tc>
        <w:tc>
          <w:tcPr>
            <w:tcW w:w="1418" w:type="dxa"/>
            <w:tcBorders>
              <w:top w:val="nil"/>
              <w:left w:val="single" w:sz="4" w:space="0" w:color="auto"/>
              <w:bottom w:val="nil"/>
              <w:right w:val="nil"/>
            </w:tcBorders>
          </w:tcPr>
          <w:p w14:paraId="71B22F6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BD0E9D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16</w:t>
            </w:r>
          </w:p>
        </w:tc>
        <w:tc>
          <w:tcPr>
            <w:tcW w:w="1418" w:type="dxa"/>
            <w:tcBorders>
              <w:top w:val="nil"/>
              <w:left w:val="single" w:sz="4" w:space="0" w:color="auto"/>
              <w:bottom w:val="nil"/>
              <w:right w:val="single" w:sz="12" w:space="0" w:color="auto"/>
            </w:tcBorders>
            <w:vAlign w:val="center"/>
          </w:tcPr>
          <w:p w14:paraId="78A7C72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22D4A76" w14:textId="77777777" w:rsidTr="002A28B2">
        <w:trPr>
          <w:jc w:val="center"/>
        </w:trPr>
        <w:tc>
          <w:tcPr>
            <w:tcW w:w="567" w:type="dxa"/>
            <w:tcBorders>
              <w:top w:val="nil"/>
              <w:left w:val="single" w:sz="12" w:space="0" w:color="auto"/>
              <w:bottom w:val="nil"/>
              <w:right w:val="single" w:sz="4" w:space="0" w:color="auto"/>
            </w:tcBorders>
            <w:vAlign w:val="center"/>
          </w:tcPr>
          <w:p w14:paraId="278B336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24049DE"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2. </w:t>
            </w:r>
            <w:proofErr w:type="spellStart"/>
            <w:r>
              <w:rPr>
                <w:rFonts w:ascii="Arial" w:hAnsi="Arial" w:cs="Arial"/>
                <w:spacing w:val="-3"/>
                <w:sz w:val="20"/>
                <w:u w:val="single"/>
              </w:rPr>
              <w:t>Силова</w:t>
            </w:r>
            <w:proofErr w:type="spellEnd"/>
            <w:r>
              <w:rPr>
                <w:rFonts w:ascii="Arial" w:hAnsi="Arial" w:cs="Arial"/>
                <w:spacing w:val="-3"/>
                <w:sz w:val="20"/>
                <w:u w:val="single"/>
              </w:rPr>
              <w:t xml:space="preserve"> </w:t>
            </w:r>
            <w:proofErr w:type="spellStart"/>
            <w:r>
              <w:rPr>
                <w:rFonts w:ascii="Arial" w:hAnsi="Arial" w:cs="Arial"/>
                <w:spacing w:val="-3"/>
                <w:sz w:val="20"/>
                <w:u w:val="single"/>
              </w:rPr>
              <w:t>розподільча</w:t>
            </w:r>
            <w:proofErr w:type="spellEnd"/>
            <w:r>
              <w:rPr>
                <w:rFonts w:ascii="Arial" w:hAnsi="Arial" w:cs="Arial"/>
                <w:spacing w:val="-3"/>
                <w:sz w:val="20"/>
                <w:u w:val="single"/>
              </w:rPr>
              <w:t xml:space="preserve"> </w:t>
            </w:r>
            <w:proofErr w:type="spellStart"/>
            <w:r>
              <w:rPr>
                <w:rFonts w:ascii="Arial" w:hAnsi="Arial" w:cs="Arial"/>
                <w:spacing w:val="-3"/>
                <w:sz w:val="20"/>
                <w:u w:val="single"/>
              </w:rPr>
              <w:t>мережа</w:t>
            </w:r>
            <w:proofErr w:type="spellEnd"/>
          </w:p>
        </w:tc>
        <w:tc>
          <w:tcPr>
            <w:tcW w:w="1418" w:type="dxa"/>
            <w:tcBorders>
              <w:top w:val="nil"/>
              <w:left w:val="single" w:sz="4" w:space="0" w:color="auto"/>
              <w:bottom w:val="nil"/>
              <w:right w:val="single" w:sz="4" w:space="0" w:color="auto"/>
            </w:tcBorders>
            <w:vAlign w:val="center"/>
          </w:tcPr>
          <w:p w14:paraId="175E93C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2571F3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35655F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580EEA3" w14:textId="77777777" w:rsidTr="002A28B2">
        <w:trPr>
          <w:jc w:val="center"/>
        </w:trPr>
        <w:tc>
          <w:tcPr>
            <w:tcW w:w="567" w:type="dxa"/>
            <w:tcBorders>
              <w:top w:val="nil"/>
              <w:left w:val="single" w:sz="12" w:space="0" w:color="auto"/>
              <w:bottom w:val="nil"/>
              <w:right w:val="single" w:sz="4" w:space="0" w:color="auto"/>
            </w:tcBorders>
            <w:vAlign w:val="center"/>
          </w:tcPr>
          <w:p w14:paraId="3E8E674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81C395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DD1EF0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CB4FE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7C46C7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2B87D85" w14:textId="77777777" w:rsidTr="002A28B2">
        <w:trPr>
          <w:jc w:val="center"/>
        </w:trPr>
        <w:tc>
          <w:tcPr>
            <w:tcW w:w="567" w:type="dxa"/>
            <w:tcBorders>
              <w:top w:val="nil"/>
              <w:left w:val="single" w:sz="12" w:space="0" w:color="auto"/>
              <w:bottom w:val="nil"/>
              <w:right w:val="single" w:sz="4" w:space="0" w:color="auto"/>
            </w:tcBorders>
          </w:tcPr>
          <w:p w14:paraId="7E4FB70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138</w:t>
            </w:r>
          </w:p>
        </w:tc>
        <w:tc>
          <w:tcPr>
            <w:tcW w:w="5387" w:type="dxa"/>
            <w:tcBorders>
              <w:top w:val="nil"/>
              <w:left w:val="nil"/>
              <w:bottom w:val="nil"/>
              <w:right w:val="nil"/>
            </w:tcBorders>
          </w:tcPr>
          <w:p w14:paraId="532E9E1A"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Провід, що прокладається у коробах, сумарний переріз</w:t>
            </w:r>
          </w:p>
          <w:p w14:paraId="3E743BC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до 6 мм2[</w:t>
            </w:r>
          </w:p>
          <w:p w14:paraId="0C258C66"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[при </w:t>
            </w:r>
            <w:proofErr w:type="spellStart"/>
            <w:r>
              <w:rPr>
                <w:rFonts w:ascii="Arial" w:hAnsi="Arial" w:cs="Arial"/>
                <w:spacing w:val="-3"/>
                <w:sz w:val="20"/>
                <w:lang w:val="uk-UA"/>
              </w:rPr>
              <w:t>роботi</w:t>
            </w:r>
            <w:proofErr w:type="spellEnd"/>
            <w:r>
              <w:rPr>
                <w:rFonts w:ascii="Arial" w:hAnsi="Arial" w:cs="Arial"/>
                <w:spacing w:val="-3"/>
                <w:sz w:val="20"/>
                <w:lang w:val="uk-UA"/>
              </w:rPr>
              <w:t xml:space="preserve"> на </w:t>
            </w:r>
            <w:proofErr w:type="spellStart"/>
            <w:r>
              <w:rPr>
                <w:rFonts w:ascii="Arial" w:hAnsi="Arial" w:cs="Arial"/>
                <w:spacing w:val="-3"/>
                <w:sz w:val="20"/>
                <w:lang w:val="uk-UA"/>
              </w:rPr>
              <w:t>висотi</w:t>
            </w:r>
            <w:proofErr w:type="spellEnd"/>
            <w:r>
              <w:rPr>
                <w:rFonts w:ascii="Arial" w:hAnsi="Arial" w:cs="Arial"/>
                <w:spacing w:val="-3"/>
                <w:sz w:val="20"/>
                <w:lang w:val="uk-UA"/>
              </w:rPr>
              <w:t xml:space="preserve"> понад 2 до 8 м]]</w:t>
            </w:r>
          </w:p>
        </w:tc>
        <w:tc>
          <w:tcPr>
            <w:tcW w:w="1418" w:type="dxa"/>
            <w:tcBorders>
              <w:top w:val="nil"/>
              <w:left w:val="single" w:sz="4" w:space="0" w:color="auto"/>
              <w:bottom w:val="nil"/>
              <w:right w:val="nil"/>
            </w:tcBorders>
          </w:tcPr>
          <w:p w14:paraId="1787CF6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02BFAD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13</w:t>
            </w:r>
          </w:p>
        </w:tc>
        <w:tc>
          <w:tcPr>
            <w:tcW w:w="1418" w:type="dxa"/>
            <w:tcBorders>
              <w:top w:val="nil"/>
              <w:left w:val="single" w:sz="4" w:space="0" w:color="auto"/>
              <w:bottom w:val="nil"/>
              <w:right w:val="single" w:sz="12" w:space="0" w:color="auto"/>
            </w:tcBorders>
            <w:vAlign w:val="center"/>
          </w:tcPr>
          <w:p w14:paraId="424380F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02EA7D1" w14:textId="77777777" w:rsidTr="002A28B2">
        <w:trPr>
          <w:jc w:val="center"/>
        </w:trPr>
        <w:tc>
          <w:tcPr>
            <w:tcW w:w="567" w:type="dxa"/>
            <w:tcBorders>
              <w:top w:val="nil"/>
              <w:left w:val="single" w:sz="12" w:space="0" w:color="auto"/>
              <w:bottom w:val="nil"/>
              <w:right w:val="single" w:sz="4" w:space="0" w:color="auto"/>
            </w:tcBorders>
          </w:tcPr>
          <w:p w14:paraId="6AB42AB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139</w:t>
            </w:r>
          </w:p>
        </w:tc>
        <w:tc>
          <w:tcPr>
            <w:tcW w:w="5387" w:type="dxa"/>
            <w:tcBorders>
              <w:top w:val="nil"/>
              <w:left w:val="nil"/>
              <w:bottom w:val="nil"/>
              <w:right w:val="nil"/>
            </w:tcBorders>
          </w:tcPr>
          <w:p w14:paraId="1CD7685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Затягування першого проводу перерізом понад 2,5 мм2</w:t>
            </w:r>
          </w:p>
          <w:p w14:paraId="0ECA1AB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до 6 мм2 в труби</w:t>
            </w:r>
          </w:p>
        </w:tc>
        <w:tc>
          <w:tcPr>
            <w:tcW w:w="1418" w:type="dxa"/>
            <w:tcBorders>
              <w:top w:val="nil"/>
              <w:left w:val="single" w:sz="4" w:space="0" w:color="auto"/>
              <w:bottom w:val="nil"/>
              <w:right w:val="nil"/>
            </w:tcBorders>
          </w:tcPr>
          <w:p w14:paraId="7A6E7FF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7C2F2E9E"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391C5D2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F53D296" w14:textId="77777777" w:rsidTr="002A28B2">
        <w:trPr>
          <w:jc w:val="center"/>
        </w:trPr>
        <w:tc>
          <w:tcPr>
            <w:tcW w:w="567" w:type="dxa"/>
            <w:tcBorders>
              <w:top w:val="nil"/>
              <w:left w:val="single" w:sz="12" w:space="0" w:color="auto"/>
              <w:bottom w:val="nil"/>
              <w:right w:val="single" w:sz="4" w:space="0" w:color="auto"/>
            </w:tcBorders>
          </w:tcPr>
          <w:p w14:paraId="68E8C00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140</w:t>
            </w:r>
          </w:p>
        </w:tc>
        <w:tc>
          <w:tcPr>
            <w:tcW w:w="5387" w:type="dxa"/>
            <w:tcBorders>
              <w:top w:val="nil"/>
              <w:left w:val="nil"/>
              <w:bottom w:val="nil"/>
              <w:right w:val="nil"/>
            </w:tcBorders>
          </w:tcPr>
          <w:p w14:paraId="441CF61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штепсельних розеток неутопленого типу</w:t>
            </w:r>
          </w:p>
          <w:p w14:paraId="26188BE5"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при відкритій проводці</w:t>
            </w:r>
          </w:p>
        </w:tc>
        <w:tc>
          <w:tcPr>
            <w:tcW w:w="1418" w:type="dxa"/>
            <w:tcBorders>
              <w:top w:val="nil"/>
              <w:left w:val="single" w:sz="4" w:space="0" w:color="auto"/>
              <w:bottom w:val="nil"/>
              <w:right w:val="nil"/>
            </w:tcBorders>
          </w:tcPr>
          <w:p w14:paraId="16BB9FF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6F597E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06D187C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A467CC4" w14:textId="77777777" w:rsidTr="002A28B2">
        <w:trPr>
          <w:jc w:val="center"/>
        </w:trPr>
        <w:tc>
          <w:tcPr>
            <w:tcW w:w="567" w:type="dxa"/>
            <w:tcBorders>
              <w:top w:val="nil"/>
              <w:left w:val="single" w:sz="12" w:space="0" w:color="auto"/>
              <w:bottom w:val="nil"/>
              <w:right w:val="single" w:sz="4" w:space="0" w:color="auto"/>
            </w:tcBorders>
          </w:tcPr>
          <w:p w14:paraId="3DC29BC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141</w:t>
            </w:r>
          </w:p>
        </w:tc>
        <w:tc>
          <w:tcPr>
            <w:tcW w:w="5387" w:type="dxa"/>
            <w:tcBorders>
              <w:top w:val="nil"/>
              <w:left w:val="nil"/>
              <w:bottom w:val="nil"/>
              <w:right w:val="nil"/>
            </w:tcBorders>
          </w:tcPr>
          <w:p w14:paraId="6DDF38F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Прокладання коробів пластикових</w:t>
            </w:r>
          </w:p>
        </w:tc>
        <w:tc>
          <w:tcPr>
            <w:tcW w:w="1418" w:type="dxa"/>
            <w:tcBorders>
              <w:top w:val="nil"/>
              <w:left w:val="single" w:sz="4" w:space="0" w:color="auto"/>
              <w:bottom w:val="nil"/>
              <w:right w:val="nil"/>
            </w:tcBorders>
          </w:tcPr>
          <w:p w14:paraId="27988E5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2299147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13</w:t>
            </w:r>
          </w:p>
        </w:tc>
        <w:tc>
          <w:tcPr>
            <w:tcW w:w="1418" w:type="dxa"/>
            <w:tcBorders>
              <w:top w:val="nil"/>
              <w:left w:val="single" w:sz="4" w:space="0" w:color="auto"/>
              <w:bottom w:val="nil"/>
              <w:right w:val="single" w:sz="12" w:space="0" w:color="auto"/>
            </w:tcBorders>
            <w:vAlign w:val="center"/>
          </w:tcPr>
          <w:p w14:paraId="65B20A6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7D2D597F" w14:textId="77777777" w:rsidR="00187D19" w:rsidRDefault="00187D19" w:rsidP="00187D19">
      <w:pPr>
        <w:autoSpaceDE w:val="0"/>
        <w:autoSpaceDN w:val="0"/>
        <w:rPr>
          <w:sz w:val="2"/>
          <w:szCs w:val="2"/>
        </w:rPr>
        <w:sectPr w:rsidR="00187D19">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17D077DC" w14:textId="77777777" w:rsidTr="002A28B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FCF455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5387" w:type="dxa"/>
            <w:tcBorders>
              <w:top w:val="single" w:sz="12" w:space="0" w:color="auto"/>
              <w:left w:val="nil"/>
              <w:bottom w:val="single" w:sz="4" w:space="0" w:color="auto"/>
              <w:right w:val="nil"/>
            </w:tcBorders>
            <w:vAlign w:val="center"/>
          </w:tcPr>
          <w:p w14:paraId="5DA4CDB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12" w:space="0" w:color="auto"/>
              <w:left w:val="single" w:sz="4" w:space="0" w:color="auto"/>
              <w:bottom w:val="single" w:sz="4" w:space="0" w:color="auto"/>
              <w:right w:val="nil"/>
            </w:tcBorders>
            <w:vAlign w:val="center"/>
          </w:tcPr>
          <w:p w14:paraId="1675940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7BD2F4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FCC9DD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14:paraId="505849EE" w14:textId="77777777" w:rsidTr="002A28B2">
        <w:trPr>
          <w:jc w:val="center"/>
        </w:trPr>
        <w:tc>
          <w:tcPr>
            <w:tcW w:w="567" w:type="dxa"/>
            <w:tcBorders>
              <w:top w:val="nil"/>
              <w:left w:val="single" w:sz="12" w:space="0" w:color="auto"/>
              <w:bottom w:val="nil"/>
              <w:right w:val="single" w:sz="4" w:space="0" w:color="auto"/>
            </w:tcBorders>
          </w:tcPr>
          <w:p w14:paraId="3392E74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142</w:t>
            </w:r>
          </w:p>
        </w:tc>
        <w:tc>
          <w:tcPr>
            <w:tcW w:w="5387" w:type="dxa"/>
            <w:tcBorders>
              <w:top w:val="nil"/>
              <w:left w:val="nil"/>
              <w:bottom w:val="nil"/>
              <w:right w:val="nil"/>
            </w:tcBorders>
          </w:tcPr>
          <w:p w14:paraId="25C0272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Монтаж </w:t>
            </w:r>
            <w:proofErr w:type="spellStart"/>
            <w:r>
              <w:rPr>
                <w:rFonts w:ascii="Arial" w:hAnsi="Arial" w:cs="Arial"/>
                <w:spacing w:val="-3"/>
                <w:sz w:val="20"/>
                <w:lang w:val="uk-UA"/>
              </w:rPr>
              <w:t>вініпластових</w:t>
            </w:r>
            <w:proofErr w:type="spellEnd"/>
            <w:r>
              <w:rPr>
                <w:rFonts w:ascii="Arial" w:hAnsi="Arial" w:cs="Arial"/>
                <w:spacing w:val="-3"/>
                <w:sz w:val="20"/>
                <w:lang w:val="uk-UA"/>
              </w:rPr>
              <w:t xml:space="preserve"> труб для електропроводки</w:t>
            </w:r>
          </w:p>
          <w:p w14:paraId="57ABB7A6"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діаметром до 25 мм, укладених в борознах під заливку</w:t>
            </w:r>
          </w:p>
        </w:tc>
        <w:tc>
          <w:tcPr>
            <w:tcW w:w="1418" w:type="dxa"/>
            <w:tcBorders>
              <w:top w:val="nil"/>
              <w:left w:val="single" w:sz="4" w:space="0" w:color="auto"/>
              <w:bottom w:val="nil"/>
              <w:right w:val="nil"/>
            </w:tcBorders>
          </w:tcPr>
          <w:p w14:paraId="71B12E0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353F8A6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61AD4C6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54F7565" w14:textId="77777777" w:rsidTr="002A28B2">
        <w:trPr>
          <w:jc w:val="center"/>
        </w:trPr>
        <w:tc>
          <w:tcPr>
            <w:tcW w:w="567" w:type="dxa"/>
            <w:tcBorders>
              <w:top w:val="nil"/>
              <w:left w:val="single" w:sz="12" w:space="0" w:color="auto"/>
              <w:bottom w:val="nil"/>
              <w:right w:val="single" w:sz="4" w:space="0" w:color="auto"/>
            </w:tcBorders>
          </w:tcPr>
          <w:p w14:paraId="661912B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143</w:t>
            </w:r>
          </w:p>
        </w:tc>
        <w:tc>
          <w:tcPr>
            <w:tcW w:w="5387" w:type="dxa"/>
            <w:tcBorders>
              <w:top w:val="nil"/>
              <w:left w:val="nil"/>
              <w:bottom w:val="nil"/>
              <w:right w:val="nil"/>
            </w:tcBorders>
          </w:tcPr>
          <w:p w14:paraId="6AF0D05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Установлення опалювальних конвекторів</w:t>
            </w:r>
          </w:p>
        </w:tc>
        <w:tc>
          <w:tcPr>
            <w:tcW w:w="1418" w:type="dxa"/>
            <w:tcBorders>
              <w:top w:val="nil"/>
              <w:left w:val="single" w:sz="4" w:space="0" w:color="auto"/>
              <w:bottom w:val="nil"/>
              <w:right w:val="nil"/>
            </w:tcBorders>
          </w:tcPr>
          <w:p w14:paraId="3375D18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кВт</w:t>
            </w:r>
          </w:p>
        </w:tc>
        <w:tc>
          <w:tcPr>
            <w:tcW w:w="1418" w:type="dxa"/>
            <w:tcBorders>
              <w:top w:val="nil"/>
              <w:left w:val="single" w:sz="4" w:space="0" w:color="auto"/>
              <w:bottom w:val="nil"/>
              <w:right w:val="single" w:sz="4" w:space="0" w:color="auto"/>
            </w:tcBorders>
          </w:tcPr>
          <w:p w14:paraId="49F50BB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58CFC1E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F297E40" w14:textId="77777777" w:rsidTr="002A28B2">
        <w:trPr>
          <w:jc w:val="center"/>
        </w:trPr>
        <w:tc>
          <w:tcPr>
            <w:tcW w:w="567" w:type="dxa"/>
            <w:tcBorders>
              <w:top w:val="nil"/>
              <w:left w:val="single" w:sz="12" w:space="0" w:color="auto"/>
              <w:bottom w:val="nil"/>
              <w:right w:val="single" w:sz="4" w:space="0" w:color="auto"/>
            </w:tcBorders>
          </w:tcPr>
          <w:p w14:paraId="4457646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144</w:t>
            </w:r>
          </w:p>
        </w:tc>
        <w:tc>
          <w:tcPr>
            <w:tcW w:w="5387" w:type="dxa"/>
            <w:tcBorders>
              <w:top w:val="nil"/>
              <w:left w:val="nil"/>
              <w:bottom w:val="nil"/>
              <w:right w:val="nil"/>
            </w:tcBorders>
          </w:tcPr>
          <w:p w14:paraId="67B4A76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Монтаж </w:t>
            </w:r>
            <w:proofErr w:type="spellStart"/>
            <w:r>
              <w:rPr>
                <w:rFonts w:ascii="Arial" w:hAnsi="Arial" w:cs="Arial"/>
                <w:spacing w:val="-3"/>
                <w:sz w:val="20"/>
                <w:lang w:val="uk-UA"/>
              </w:rPr>
              <w:t>увідно</w:t>
            </w:r>
            <w:proofErr w:type="spellEnd"/>
            <w:r>
              <w:rPr>
                <w:rFonts w:ascii="Arial" w:hAnsi="Arial" w:cs="Arial"/>
                <w:spacing w:val="-3"/>
                <w:sz w:val="20"/>
                <w:lang w:val="uk-UA"/>
              </w:rPr>
              <w:t>-розподільних пристроїв</w:t>
            </w:r>
          </w:p>
        </w:tc>
        <w:tc>
          <w:tcPr>
            <w:tcW w:w="1418" w:type="dxa"/>
            <w:tcBorders>
              <w:top w:val="nil"/>
              <w:left w:val="single" w:sz="4" w:space="0" w:color="auto"/>
              <w:bottom w:val="nil"/>
              <w:right w:val="nil"/>
            </w:tcBorders>
          </w:tcPr>
          <w:p w14:paraId="1886F34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шафа</w:t>
            </w:r>
          </w:p>
        </w:tc>
        <w:tc>
          <w:tcPr>
            <w:tcW w:w="1418" w:type="dxa"/>
            <w:tcBorders>
              <w:top w:val="nil"/>
              <w:left w:val="single" w:sz="4" w:space="0" w:color="auto"/>
              <w:bottom w:val="nil"/>
              <w:right w:val="single" w:sz="4" w:space="0" w:color="auto"/>
            </w:tcBorders>
          </w:tcPr>
          <w:p w14:paraId="0C2FFB5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27C9AE1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9CB2567" w14:textId="77777777" w:rsidTr="002A28B2">
        <w:trPr>
          <w:jc w:val="center"/>
        </w:trPr>
        <w:tc>
          <w:tcPr>
            <w:tcW w:w="567" w:type="dxa"/>
            <w:tcBorders>
              <w:top w:val="nil"/>
              <w:left w:val="single" w:sz="12" w:space="0" w:color="auto"/>
              <w:bottom w:val="nil"/>
              <w:right w:val="single" w:sz="4" w:space="0" w:color="auto"/>
            </w:tcBorders>
            <w:vAlign w:val="center"/>
          </w:tcPr>
          <w:p w14:paraId="75DD56C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7572879"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3. </w:t>
            </w:r>
            <w:proofErr w:type="spellStart"/>
            <w:r>
              <w:rPr>
                <w:rFonts w:ascii="Arial" w:hAnsi="Arial" w:cs="Arial"/>
                <w:spacing w:val="-3"/>
                <w:sz w:val="20"/>
                <w:u w:val="single"/>
              </w:rPr>
              <w:t>Мережа</w:t>
            </w:r>
            <w:proofErr w:type="spellEnd"/>
            <w:r>
              <w:rPr>
                <w:rFonts w:ascii="Arial" w:hAnsi="Arial" w:cs="Arial"/>
                <w:spacing w:val="-3"/>
                <w:sz w:val="20"/>
                <w:u w:val="single"/>
              </w:rPr>
              <w:t xml:space="preserve"> </w:t>
            </w:r>
            <w:proofErr w:type="spellStart"/>
            <w:r>
              <w:rPr>
                <w:rFonts w:ascii="Arial" w:hAnsi="Arial" w:cs="Arial"/>
                <w:spacing w:val="-3"/>
                <w:sz w:val="20"/>
                <w:u w:val="single"/>
              </w:rPr>
              <w:t>заземлення</w:t>
            </w:r>
            <w:proofErr w:type="spellEnd"/>
          </w:p>
        </w:tc>
        <w:tc>
          <w:tcPr>
            <w:tcW w:w="1418" w:type="dxa"/>
            <w:tcBorders>
              <w:top w:val="nil"/>
              <w:left w:val="single" w:sz="4" w:space="0" w:color="auto"/>
              <w:bottom w:val="nil"/>
              <w:right w:val="single" w:sz="4" w:space="0" w:color="auto"/>
            </w:tcBorders>
            <w:vAlign w:val="center"/>
          </w:tcPr>
          <w:p w14:paraId="75B8807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26807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A1B710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2940437" w14:textId="77777777" w:rsidTr="002A28B2">
        <w:trPr>
          <w:jc w:val="center"/>
        </w:trPr>
        <w:tc>
          <w:tcPr>
            <w:tcW w:w="567" w:type="dxa"/>
            <w:tcBorders>
              <w:top w:val="nil"/>
              <w:left w:val="single" w:sz="12" w:space="0" w:color="auto"/>
              <w:bottom w:val="nil"/>
              <w:right w:val="single" w:sz="4" w:space="0" w:color="auto"/>
            </w:tcBorders>
            <w:vAlign w:val="center"/>
          </w:tcPr>
          <w:p w14:paraId="3166CBC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FA4E96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49A4F1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ED9BE5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267C8E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78410BC" w14:textId="77777777" w:rsidTr="002A28B2">
        <w:trPr>
          <w:jc w:val="center"/>
        </w:trPr>
        <w:tc>
          <w:tcPr>
            <w:tcW w:w="567" w:type="dxa"/>
            <w:tcBorders>
              <w:top w:val="nil"/>
              <w:left w:val="single" w:sz="12" w:space="0" w:color="auto"/>
              <w:bottom w:val="nil"/>
              <w:right w:val="single" w:sz="4" w:space="0" w:color="auto"/>
            </w:tcBorders>
          </w:tcPr>
          <w:p w14:paraId="53727CD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145</w:t>
            </w:r>
          </w:p>
        </w:tc>
        <w:tc>
          <w:tcPr>
            <w:tcW w:w="5387" w:type="dxa"/>
            <w:tcBorders>
              <w:top w:val="nil"/>
              <w:left w:val="nil"/>
              <w:bottom w:val="nil"/>
              <w:right w:val="nil"/>
            </w:tcBorders>
          </w:tcPr>
          <w:p w14:paraId="6A2BE2D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Заземлювач горизонтальний у траншеї зі сталі штабової,</w:t>
            </w:r>
          </w:p>
          <w:p w14:paraId="30A9A4A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переріз 160 мм2</w:t>
            </w:r>
          </w:p>
        </w:tc>
        <w:tc>
          <w:tcPr>
            <w:tcW w:w="1418" w:type="dxa"/>
            <w:tcBorders>
              <w:top w:val="nil"/>
              <w:left w:val="single" w:sz="4" w:space="0" w:color="auto"/>
              <w:bottom w:val="nil"/>
              <w:right w:val="nil"/>
            </w:tcBorders>
          </w:tcPr>
          <w:p w14:paraId="771D5E2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3CB1B15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10</w:t>
            </w:r>
          </w:p>
        </w:tc>
        <w:tc>
          <w:tcPr>
            <w:tcW w:w="1418" w:type="dxa"/>
            <w:tcBorders>
              <w:top w:val="nil"/>
              <w:left w:val="single" w:sz="4" w:space="0" w:color="auto"/>
              <w:bottom w:val="nil"/>
              <w:right w:val="single" w:sz="12" w:space="0" w:color="auto"/>
            </w:tcBorders>
            <w:vAlign w:val="center"/>
          </w:tcPr>
          <w:p w14:paraId="07ED593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620BE23" w14:textId="77777777" w:rsidTr="002A28B2">
        <w:trPr>
          <w:jc w:val="center"/>
        </w:trPr>
        <w:tc>
          <w:tcPr>
            <w:tcW w:w="567" w:type="dxa"/>
            <w:tcBorders>
              <w:top w:val="nil"/>
              <w:left w:val="single" w:sz="12" w:space="0" w:color="auto"/>
              <w:bottom w:val="nil"/>
              <w:right w:val="single" w:sz="4" w:space="0" w:color="auto"/>
            </w:tcBorders>
          </w:tcPr>
          <w:p w14:paraId="6082C4E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146</w:t>
            </w:r>
          </w:p>
        </w:tc>
        <w:tc>
          <w:tcPr>
            <w:tcW w:w="5387" w:type="dxa"/>
            <w:tcBorders>
              <w:top w:val="nil"/>
              <w:left w:val="nil"/>
              <w:bottom w:val="nil"/>
              <w:right w:val="nil"/>
            </w:tcBorders>
          </w:tcPr>
          <w:p w14:paraId="13C8AC2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Заземлювач вертикальний з круглої сталі діаметром 16</w:t>
            </w:r>
          </w:p>
          <w:p w14:paraId="1480628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мм</w:t>
            </w:r>
          </w:p>
        </w:tc>
        <w:tc>
          <w:tcPr>
            <w:tcW w:w="1418" w:type="dxa"/>
            <w:tcBorders>
              <w:top w:val="nil"/>
              <w:left w:val="single" w:sz="4" w:space="0" w:color="auto"/>
              <w:bottom w:val="nil"/>
              <w:right w:val="nil"/>
            </w:tcBorders>
          </w:tcPr>
          <w:p w14:paraId="1C4FB3A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8ABB76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2EA7CAE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152F4BC1" w14:textId="77777777" w:rsidTr="002A28B2">
        <w:trPr>
          <w:jc w:val="center"/>
        </w:trPr>
        <w:tc>
          <w:tcPr>
            <w:tcW w:w="567" w:type="dxa"/>
            <w:tcBorders>
              <w:top w:val="nil"/>
              <w:left w:val="single" w:sz="12" w:space="0" w:color="auto"/>
              <w:bottom w:val="nil"/>
              <w:right w:val="single" w:sz="4" w:space="0" w:color="auto"/>
            </w:tcBorders>
            <w:vAlign w:val="center"/>
          </w:tcPr>
          <w:p w14:paraId="612B2EF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0B58316" w14:textId="77777777" w:rsidR="00187D19" w:rsidRPr="002C5637" w:rsidRDefault="00187D19" w:rsidP="002A28B2">
            <w:pPr>
              <w:keepLines/>
              <w:autoSpaceDE w:val="0"/>
              <w:autoSpaceDN w:val="0"/>
              <w:jc w:val="center"/>
              <w:rPr>
                <w:rFonts w:ascii="Arial" w:hAnsi="Arial" w:cs="Arial"/>
                <w:spacing w:val="-3"/>
                <w:sz w:val="20"/>
                <w:u w:val="single"/>
                <w:lang w:val="ru-RU"/>
              </w:rPr>
            </w:pPr>
            <w:proofErr w:type="spellStart"/>
            <w:r w:rsidRPr="002C5637">
              <w:rPr>
                <w:rFonts w:ascii="Arial" w:hAnsi="Arial" w:cs="Arial"/>
                <w:spacing w:val="-3"/>
                <w:sz w:val="20"/>
                <w:u w:val="single"/>
                <w:lang w:val="ru-RU"/>
              </w:rPr>
              <w:t>Локальний</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кошторис</w:t>
            </w:r>
            <w:proofErr w:type="spellEnd"/>
            <w:r w:rsidRPr="002C5637">
              <w:rPr>
                <w:rFonts w:ascii="Arial" w:hAnsi="Arial" w:cs="Arial"/>
                <w:spacing w:val="-3"/>
                <w:sz w:val="20"/>
                <w:u w:val="single"/>
                <w:lang w:val="ru-RU"/>
              </w:rPr>
              <w:t xml:space="preserve"> 02-01-021 на </w:t>
            </w:r>
            <w:proofErr w:type="spellStart"/>
            <w:r w:rsidRPr="002C5637">
              <w:rPr>
                <w:rFonts w:ascii="Arial" w:hAnsi="Arial" w:cs="Arial"/>
                <w:spacing w:val="-3"/>
                <w:sz w:val="20"/>
                <w:u w:val="single"/>
                <w:lang w:val="ru-RU"/>
              </w:rPr>
              <w:t>технологічні</w:t>
            </w:r>
            <w:proofErr w:type="spellEnd"/>
          </w:p>
          <w:p w14:paraId="5E72B629" w14:textId="77777777" w:rsidR="00187D19" w:rsidRPr="002C5637" w:rsidRDefault="00187D19" w:rsidP="002A28B2">
            <w:pPr>
              <w:keepLines/>
              <w:autoSpaceDE w:val="0"/>
              <w:autoSpaceDN w:val="0"/>
              <w:jc w:val="center"/>
              <w:rPr>
                <w:rFonts w:ascii="Arial" w:hAnsi="Arial" w:cs="Arial"/>
                <w:sz w:val="20"/>
                <w:lang w:val="ru-RU"/>
              </w:rPr>
            </w:pPr>
            <w:proofErr w:type="spellStart"/>
            <w:r w:rsidRPr="002C5637">
              <w:rPr>
                <w:rFonts w:ascii="Arial" w:hAnsi="Arial" w:cs="Arial"/>
                <w:spacing w:val="-3"/>
                <w:sz w:val="20"/>
                <w:u w:val="single"/>
                <w:lang w:val="ru-RU"/>
              </w:rPr>
              <w:t>комунікації</w:t>
            </w:r>
            <w:proofErr w:type="spellEnd"/>
          </w:p>
        </w:tc>
        <w:tc>
          <w:tcPr>
            <w:tcW w:w="1418" w:type="dxa"/>
            <w:tcBorders>
              <w:top w:val="nil"/>
              <w:left w:val="single" w:sz="4" w:space="0" w:color="auto"/>
              <w:bottom w:val="nil"/>
              <w:right w:val="single" w:sz="4" w:space="0" w:color="auto"/>
            </w:tcBorders>
            <w:vAlign w:val="center"/>
          </w:tcPr>
          <w:p w14:paraId="71C3348F"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8C440D7"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BF871B7"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4394BB65" w14:textId="77777777" w:rsidTr="002A28B2">
        <w:trPr>
          <w:jc w:val="center"/>
        </w:trPr>
        <w:tc>
          <w:tcPr>
            <w:tcW w:w="567" w:type="dxa"/>
            <w:tcBorders>
              <w:top w:val="nil"/>
              <w:left w:val="single" w:sz="12" w:space="0" w:color="auto"/>
              <w:bottom w:val="nil"/>
              <w:right w:val="single" w:sz="4" w:space="0" w:color="auto"/>
            </w:tcBorders>
            <w:vAlign w:val="center"/>
          </w:tcPr>
          <w:p w14:paraId="5279EF86"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AE6BB4D"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70AC47B8"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C485A61"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1EBFEA85"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14:paraId="47B1D19D" w14:textId="77777777" w:rsidTr="002A28B2">
        <w:trPr>
          <w:jc w:val="center"/>
        </w:trPr>
        <w:tc>
          <w:tcPr>
            <w:tcW w:w="567" w:type="dxa"/>
            <w:tcBorders>
              <w:top w:val="nil"/>
              <w:left w:val="single" w:sz="12" w:space="0" w:color="auto"/>
              <w:bottom w:val="nil"/>
              <w:right w:val="single" w:sz="4" w:space="0" w:color="auto"/>
            </w:tcBorders>
            <w:vAlign w:val="center"/>
          </w:tcPr>
          <w:p w14:paraId="3BE5EBAE"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7E8F51D1"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Приймальна</w:t>
            </w:r>
            <w:proofErr w:type="spellEnd"/>
            <w:r>
              <w:rPr>
                <w:rFonts w:ascii="Arial" w:hAnsi="Arial" w:cs="Arial"/>
                <w:spacing w:val="-3"/>
                <w:sz w:val="20"/>
                <w:u w:val="single"/>
              </w:rPr>
              <w:t xml:space="preserve"> </w:t>
            </w:r>
            <w:proofErr w:type="spellStart"/>
            <w:r>
              <w:rPr>
                <w:rFonts w:ascii="Arial" w:hAnsi="Arial" w:cs="Arial"/>
                <w:spacing w:val="-3"/>
                <w:sz w:val="20"/>
                <w:u w:val="single"/>
              </w:rPr>
              <w:t>камера</w:t>
            </w:r>
            <w:proofErr w:type="spellEnd"/>
          </w:p>
        </w:tc>
        <w:tc>
          <w:tcPr>
            <w:tcW w:w="1418" w:type="dxa"/>
            <w:tcBorders>
              <w:top w:val="nil"/>
              <w:left w:val="single" w:sz="4" w:space="0" w:color="auto"/>
              <w:bottom w:val="nil"/>
              <w:right w:val="single" w:sz="4" w:space="0" w:color="auto"/>
            </w:tcBorders>
            <w:vAlign w:val="center"/>
          </w:tcPr>
          <w:p w14:paraId="5B42B66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95DB5B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B11DF5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0235E50" w14:textId="77777777" w:rsidTr="002A28B2">
        <w:trPr>
          <w:jc w:val="center"/>
        </w:trPr>
        <w:tc>
          <w:tcPr>
            <w:tcW w:w="567" w:type="dxa"/>
            <w:tcBorders>
              <w:top w:val="nil"/>
              <w:left w:val="single" w:sz="12" w:space="0" w:color="auto"/>
              <w:bottom w:val="nil"/>
              <w:right w:val="single" w:sz="4" w:space="0" w:color="auto"/>
            </w:tcBorders>
            <w:vAlign w:val="center"/>
          </w:tcPr>
          <w:p w14:paraId="0BC3590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03BA8C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BC6B37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DF6F3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6B95CA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304F2E3" w14:textId="77777777" w:rsidTr="002A28B2">
        <w:trPr>
          <w:jc w:val="center"/>
        </w:trPr>
        <w:tc>
          <w:tcPr>
            <w:tcW w:w="567" w:type="dxa"/>
            <w:tcBorders>
              <w:top w:val="nil"/>
              <w:left w:val="single" w:sz="12" w:space="0" w:color="auto"/>
              <w:bottom w:val="nil"/>
              <w:right w:val="single" w:sz="4" w:space="0" w:color="auto"/>
            </w:tcBorders>
          </w:tcPr>
          <w:p w14:paraId="07E5E40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147</w:t>
            </w:r>
          </w:p>
        </w:tc>
        <w:tc>
          <w:tcPr>
            <w:tcW w:w="5387" w:type="dxa"/>
            <w:tcBorders>
              <w:top w:val="nil"/>
              <w:left w:val="nil"/>
              <w:bottom w:val="nil"/>
              <w:right w:val="nil"/>
            </w:tcBorders>
          </w:tcPr>
          <w:p w14:paraId="1969A68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Монтаж устаткування виду посудин або апаратів без</w:t>
            </w:r>
          </w:p>
          <w:p w14:paraId="0526558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механізмів на відкритій площадці, маса устаткування 0,5</w:t>
            </w:r>
          </w:p>
          <w:p w14:paraId="2AACA0C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т</w:t>
            </w:r>
          </w:p>
        </w:tc>
        <w:tc>
          <w:tcPr>
            <w:tcW w:w="1418" w:type="dxa"/>
            <w:tcBorders>
              <w:top w:val="nil"/>
              <w:left w:val="single" w:sz="4" w:space="0" w:color="auto"/>
              <w:bottom w:val="nil"/>
              <w:right w:val="nil"/>
            </w:tcBorders>
          </w:tcPr>
          <w:p w14:paraId="3BA169C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A63F5E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27DE378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C44B98A" w14:textId="77777777" w:rsidTr="002A28B2">
        <w:trPr>
          <w:jc w:val="center"/>
        </w:trPr>
        <w:tc>
          <w:tcPr>
            <w:tcW w:w="567" w:type="dxa"/>
            <w:tcBorders>
              <w:top w:val="nil"/>
              <w:left w:val="single" w:sz="12" w:space="0" w:color="auto"/>
              <w:bottom w:val="nil"/>
              <w:right w:val="single" w:sz="4" w:space="0" w:color="auto"/>
            </w:tcBorders>
            <w:vAlign w:val="center"/>
          </w:tcPr>
          <w:p w14:paraId="3FE6B4D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B3CBA3"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2. </w:t>
            </w:r>
            <w:proofErr w:type="spellStart"/>
            <w:r>
              <w:rPr>
                <w:rFonts w:ascii="Arial" w:hAnsi="Arial" w:cs="Arial"/>
                <w:spacing w:val="-3"/>
                <w:sz w:val="20"/>
                <w:u w:val="single"/>
              </w:rPr>
              <w:t>Пісковловлювач</w:t>
            </w:r>
            <w:proofErr w:type="spellEnd"/>
          </w:p>
        </w:tc>
        <w:tc>
          <w:tcPr>
            <w:tcW w:w="1418" w:type="dxa"/>
            <w:tcBorders>
              <w:top w:val="nil"/>
              <w:left w:val="single" w:sz="4" w:space="0" w:color="auto"/>
              <w:bottom w:val="nil"/>
              <w:right w:val="single" w:sz="4" w:space="0" w:color="auto"/>
            </w:tcBorders>
            <w:vAlign w:val="center"/>
          </w:tcPr>
          <w:p w14:paraId="5C97DC8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8F4A06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BBA7C7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0D07752" w14:textId="77777777" w:rsidTr="002A28B2">
        <w:trPr>
          <w:jc w:val="center"/>
        </w:trPr>
        <w:tc>
          <w:tcPr>
            <w:tcW w:w="567" w:type="dxa"/>
            <w:tcBorders>
              <w:top w:val="nil"/>
              <w:left w:val="single" w:sz="12" w:space="0" w:color="auto"/>
              <w:bottom w:val="nil"/>
              <w:right w:val="single" w:sz="4" w:space="0" w:color="auto"/>
            </w:tcBorders>
            <w:vAlign w:val="center"/>
          </w:tcPr>
          <w:p w14:paraId="238ECFD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8C8CD9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A84DDB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639D17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25162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DACB7D7" w14:textId="77777777" w:rsidTr="002A28B2">
        <w:trPr>
          <w:jc w:val="center"/>
        </w:trPr>
        <w:tc>
          <w:tcPr>
            <w:tcW w:w="567" w:type="dxa"/>
            <w:tcBorders>
              <w:top w:val="nil"/>
              <w:left w:val="single" w:sz="12" w:space="0" w:color="auto"/>
              <w:bottom w:val="nil"/>
              <w:right w:val="single" w:sz="4" w:space="0" w:color="auto"/>
            </w:tcBorders>
          </w:tcPr>
          <w:p w14:paraId="287E366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148</w:t>
            </w:r>
          </w:p>
        </w:tc>
        <w:tc>
          <w:tcPr>
            <w:tcW w:w="5387" w:type="dxa"/>
            <w:tcBorders>
              <w:top w:val="nil"/>
              <w:left w:val="nil"/>
              <w:bottom w:val="nil"/>
              <w:right w:val="nil"/>
            </w:tcBorders>
          </w:tcPr>
          <w:p w14:paraId="0CF97D9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Монтаж устаткування виду посудин або апаратів без</w:t>
            </w:r>
          </w:p>
          <w:p w14:paraId="5A5496F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механізмів на відкритій площадці, маса устаткування 0,5</w:t>
            </w:r>
          </w:p>
          <w:p w14:paraId="7A319FD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т</w:t>
            </w:r>
          </w:p>
        </w:tc>
        <w:tc>
          <w:tcPr>
            <w:tcW w:w="1418" w:type="dxa"/>
            <w:tcBorders>
              <w:top w:val="nil"/>
              <w:left w:val="single" w:sz="4" w:space="0" w:color="auto"/>
              <w:bottom w:val="nil"/>
              <w:right w:val="nil"/>
            </w:tcBorders>
          </w:tcPr>
          <w:p w14:paraId="5CCE91F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7BC3737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1430C2C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1107E5C" w14:textId="77777777" w:rsidTr="002A28B2">
        <w:trPr>
          <w:jc w:val="center"/>
        </w:trPr>
        <w:tc>
          <w:tcPr>
            <w:tcW w:w="567" w:type="dxa"/>
            <w:tcBorders>
              <w:top w:val="nil"/>
              <w:left w:val="single" w:sz="12" w:space="0" w:color="auto"/>
              <w:bottom w:val="nil"/>
              <w:right w:val="single" w:sz="4" w:space="0" w:color="auto"/>
            </w:tcBorders>
            <w:vAlign w:val="center"/>
          </w:tcPr>
          <w:p w14:paraId="5615766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06BB884"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3. </w:t>
            </w:r>
            <w:proofErr w:type="spellStart"/>
            <w:r>
              <w:rPr>
                <w:rFonts w:ascii="Arial" w:hAnsi="Arial" w:cs="Arial"/>
                <w:spacing w:val="-3"/>
                <w:sz w:val="20"/>
                <w:u w:val="single"/>
              </w:rPr>
              <w:t>Аеротенк</w:t>
            </w:r>
            <w:proofErr w:type="spellEnd"/>
          </w:p>
        </w:tc>
        <w:tc>
          <w:tcPr>
            <w:tcW w:w="1418" w:type="dxa"/>
            <w:tcBorders>
              <w:top w:val="nil"/>
              <w:left w:val="single" w:sz="4" w:space="0" w:color="auto"/>
              <w:bottom w:val="nil"/>
              <w:right w:val="single" w:sz="4" w:space="0" w:color="auto"/>
            </w:tcBorders>
            <w:vAlign w:val="center"/>
          </w:tcPr>
          <w:p w14:paraId="0F925FC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D71BF4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FC4843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262FB4F" w14:textId="77777777" w:rsidTr="002A28B2">
        <w:trPr>
          <w:jc w:val="center"/>
        </w:trPr>
        <w:tc>
          <w:tcPr>
            <w:tcW w:w="567" w:type="dxa"/>
            <w:tcBorders>
              <w:top w:val="nil"/>
              <w:left w:val="single" w:sz="12" w:space="0" w:color="auto"/>
              <w:bottom w:val="nil"/>
              <w:right w:val="single" w:sz="4" w:space="0" w:color="auto"/>
            </w:tcBorders>
            <w:vAlign w:val="center"/>
          </w:tcPr>
          <w:p w14:paraId="70CC3D2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651ED2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005137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DC9A67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C02CC4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8DC587F" w14:textId="77777777" w:rsidTr="002A28B2">
        <w:trPr>
          <w:jc w:val="center"/>
        </w:trPr>
        <w:tc>
          <w:tcPr>
            <w:tcW w:w="567" w:type="dxa"/>
            <w:tcBorders>
              <w:top w:val="nil"/>
              <w:left w:val="single" w:sz="12" w:space="0" w:color="auto"/>
              <w:bottom w:val="nil"/>
              <w:right w:val="single" w:sz="4" w:space="0" w:color="auto"/>
            </w:tcBorders>
          </w:tcPr>
          <w:p w14:paraId="0A4FDEC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149</w:t>
            </w:r>
          </w:p>
        </w:tc>
        <w:tc>
          <w:tcPr>
            <w:tcW w:w="5387" w:type="dxa"/>
            <w:tcBorders>
              <w:top w:val="nil"/>
              <w:left w:val="nil"/>
              <w:bottom w:val="nil"/>
              <w:right w:val="nil"/>
            </w:tcBorders>
          </w:tcPr>
          <w:p w14:paraId="3522C419"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Монтаж устаткування виду посудин або апаратів без</w:t>
            </w:r>
          </w:p>
          <w:p w14:paraId="11C9CF5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механізмів на відкритій площадці, маса устаткування 0,5</w:t>
            </w:r>
          </w:p>
          <w:p w14:paraId="0623474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т</w:t>
            </w:r>
          </w:p>
        </w:tc>
        <w:tc>
          <w:tcPr>
            <w:tcW w:w="1418" w:type="dxa"/>
            <w:tcBorders>
              <w:top w:val="nil"/>
              <w:left w:val="single" w:sz="4" w:space="0" w:color="auto"/>
              <w:bottom w:val="nil"/>
              <w:right w:val="nil"/>
            </w:tcBorders>
          </w:tcPr>
          <w:p w14:paraId="1271EAA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744A2B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5F227B2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ED65F9E" w14:textId="77777777" w:rsidTr="002A28B2">
        <w:trPr>
          <w:jc w:val="center"/>
        </w:trPr>
        <w:tc>
          <w:tcPr>
            <w:tcW w:w="567" w:type="dxa"/>
            <w:tcBorders>
              <w:top w:val="nil"/>
              <w:left w:val="single" w:sz="12" w:space="0" w:color="auto"/>
              <w:bottom w:val="nil"/>
              <w:right w:val="single" w:sz="4" w:space="0" w:color="auto"/>
            </w:tcBorders>
            <w:vAlign w:val="center"/>
          </w:tcPr>
          <w:p w14:paraId="483BD03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9B06E4E"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4. </w:t>
            </w:r>
            <w:proofErr w:type="spellStart"/>
            <w:r>
              <w:rPr>
                <w:rFonts w:ascii="Arial" w:hAnsi="Arial" w:cs="Arial"/>
                <w:spacing w:val="-3"/>
                <w:sz w:val="20"/>
                <w:u w:val="single"/>
              </w:rPr>
              <w:t>Розподільча</w:t>
            </w:r>
            <w:proofErr w:type="spellEnd"/>
            <w:r>
              <w:rPr>
                <w:rFonts w:ascii="Arial" w:hAnsi="Arial" w:cs="Arial"/>
                <w:spacing w:val="-3"/>
                <w:sz w:val="20"/>
                <w:u w:val="single"/>
              </w:rPr>
              <w:t xml:space="preserve"> </w:t>
            </w:r>
            <w:proofErr w:type="spellStart"/>
            <w:r>
              <w:rPr>
                <w:rFonts w:ascii="Arial" w:hAnsi="Arial" w:cs="Arial"/>
                <w:spacing w:val="-3"/>
                <w:sz w:val="20"/>
                <w:u w:val="single"/>
              </w:rPr>
              <w:t>камера</w:t>
            </w:r>
            <w:proofErr w:type="spellEnd"/>
          </w:p>
        </w:tc>
        <w:tc>
          <w:tcPr>
            <w:tcW w:w="1418" w:type="dxa"/>
            <w:tcBorders>
              <w:top w:val="nil"/>
              <w:left w:val="single" w:sz="4" w:space="0" w:color="auto"/>
              <w:bottom w:val="nil"/>
              <w:right w:val="single" w:sz="4" w:space="0" w:color="auto"/>
            </w:tcBorders>
            <w:vAlign w:val="center"/>
          </w:tcPr>
          <w:p w14:paraId="40847E6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5F1132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C777BD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6FF773E" w14:textId="77777777" w:rsidTr="002A28B2">
        <w:trPr>
          <w:jc w:val="center"/>
        </w:trPr>
        <w:tc>
          <w:tcPr>
            <w:tcW w:w="567" w:type="dxa"/>
            <w:tcBorders>
              <w:top w:val="nil"/>
              <w:left w:val="single" w:sz="12" w:space="0" w:color="auto"/>
              <w:bottom w:val="nil"/>
              <w:right w:val="single" w:sz="4" w:space="0" w:color="auto"/>
            </w:tcBorders>
            <w:vAlign w:val="center"/>
          </w:tcPr>
          <w:p w14:paraId="511EDD9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82764E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A5718F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A645DF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774CD9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D0AA312" w14:textId="77777777" w:rsidTr="002A28B2">
        <w:trPr>
          <w:jc w:val="center"/>
        </w:trPr>
        <w:tc>
          <w:tcPr>
            <w:tcW w:w="567" w:type="dxa"/>
            <w:tcBorders>
              <w:top w:val="nil"/>
              <w:left w:val="single" w:sz="12" w:space="0" w:color="auto"/>
              <w:bottom w:val="nil"/>
              <w:right w:val="single" w:sz="4" w:space="0" w:color="auto"/>
            </w:tcBorders>
          </w:tcPr>
          <w:p w14:paraId="318E3C2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150</w:t>
            </w:r>
          </w:p>
        </w:tc>
        <w:tc>
          <w:tcPr>
            <w:tcW w:w="5387" w:type="dxa"/>
            <w:tcBorders>
              <w:top w:val="nil"/>
              <w:left w:val="nil"/>
              <w:bottom w:val="nil"/>
              <w:right w:val="nil"/>
            </w:tcBorders>
          </w:tcPr>
          <w:p w14:paraId="38A6413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Монтаж устаткування виду посудин або апаратів без</w:t>
            </w:r>
          </w:p>
          <w:p w14:paraId="5D21AD4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механізмів на відкритій площадці, маса устаткування 0,5</w:t>
            </w:r>
          </w:p>
          <w:p w14:paraId="7001811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т</w:t>
            </w:r>
          </w:p>
        </w:tc>
        <w:tc>
          <w:tcPr>
            <w:tcW w:w="1418" w:type="dxa"/>
            <w:tcBorders>
              <w:top w:val="nil"/>
              <w:left w:val="single" w:sz="4" w:space="0" w:color="auto"/>
              <w:bottom w:val="nil"/>
              <w:right w:val="nil"/>
            </w:tcBorders>
          </w:tcPr>
          <w:p w14:paraId="04C32D3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4EA9B42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5F70FF9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D455BA8" w14:textId="77777777" w:rsidTr="002A28B2">
        <w:trPr>
          <w:jc w:val="center"/>
        </w:trPr>
        <w:tc>
          <w:tcPr>
            <w:tcW w:w="567" w:type="dxa"/>
            <w:tcBorders>
              <w:top w:val="nil"/>
              <w:left w:val="single" w:sz="12" w:space="0" w:color="auto"/>
              <w:bottom w:val="nil"/>
              <w:right w:val="single" w:sz="4" w:space="0" w:color="auto"/>
            </w:tcBorders>
            <w:vAlign w:val="center"/>
          </w:tcPr>
          <w:p w14:paraId="6C1EA12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E188D02"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5. </w:t>
            </w:r>
            <w:proofErr w:type="spellStart"/>
            <w:r>
              <w:rPr>
                <w:rFonts w:ascii="Arial" w:hAnsi="Arial" w:cs="Arial"/>
                <w:spacing w:val="-3"/>
                <w:sz w:val="20"/>
                <w:u w:val="single"/>
              </w:rPr>
              <w:t>Вторинні</w:t>
            </w:r>
            <w:proofErr w:type="spellEnd"/>
            <w:r>
              <w:rPr>
                <w:rFonts w:ascii="Arial" w:hAnsi="Arial" w:cs="Arial"/>
                <w:spacing w:val="-3"/>
                <w:sz w:val="20"/>
                <w:u w:val="single"/>
              </w:rPr>
              <w:t xml:space="preserve"> </w:t>
            </w:r>
            <w:proofErr w:type="spellStart"/>
            <w:r>
              <w:rPr>
                <w:rFonts w:ascii="Arial" w:hAnsi="Arial" w:cs="Arial"/>
                <w:spacing w:val="-3"/>
                <w:sz w:val="20"/>
                <w:u w:val="single"/>
              </w:rPr>
              <w:t>відстійники</w:t>
            </w:r>
            <w:proofErr w:type="spellEnd"/>
          </w:p>
        </w:tc>
        <w:tc>
          <w:tcPr>
            <w:tcW w:w="1418" w:type="dxa"/>
            <w:tcBorders>
              <w:top w:val="nil"/>
              <w:left w:val="single" w:sz="4" w:space="0" w:color="auto"/>
              <w:bottom w:val="nil"/>
              <w:right w:val="single" w:sz="4" w:space="0" w:color="auto"/>
            </w:tcBorders>
            <w:vAlign w:val="center"/>
          </w:tcPr>
          <w:p w14:paraId="3EE6891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D2587C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D6AA0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0597BA6" w14:textId="77777777" w:rsidTr="002A28B2">
        <w:trPr>
          <w:jc w:val="center"/>
        </w:trPr>
        <w:tc>
          <w:tcPr>
            <w:tcW w:w="567" w:type="dxa"/>
            <w:tcBorders>
              <w:top w:val="nil"/>
              <w:left w:val="single" w:sz="12" w:space="0" w:color="auto"/>
              <w:bottom w:val="nil"/>
              <w:right w:val="single" w:sz="4" w:space="0" w:color="auto"/>
            </w:tcBorders>
            <w:vAlign w:val="center"/>
          </w:tcPr>
          <w:p w14:paraId="58DA0DB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04C8BC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39B45E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6D4BAD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A112F8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60460FA" w14:textId="77777777" w:rsidTr="002A28B2">
        <w:trPr>
          <w:jc w:val="center"/>
        </w:trPr>
        <w:tc>
          <w:tcPr>
            <w:tcW w:w="567" w:type="dxa"/>
            <w:tcBorders>
              <w:top w:val="nil"/>
              <w:left w:val="single" w:sz="12" w:space="0" w:color="auto"/>
              <w:bottom w:val="nil"/>
              <w:right w:val="single" w:sz="4" w:space="0" w:color="auto"/>
            </w:tcBorders>
          </w:tcPr>
          <w:p w14:paraId="33E98A3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151</w:t>
            </w:r>
          </w:p>
        </w:tc>
        <w:tc>
          <w:tcPr>
            <w:tcW w:w="5387" w:type="dxa"/>
            <w:tcBorders>
              <w:top w:val="nil"/>
              <w:left w:val="nil"/>
              <w:bottom w:val="nil"/>
              <w:right w:val="nil"/>
            </w:tcBorders>
          </w:tcPr>
          <w:p w14:paraId="2167291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Монтаж устаткування виду посудин або апаратів без</w:t>
            </w:r>
          </w:p>
          <w:p w14:paraId="0D9FD5B6"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механізмів на відкритій площадці, маса устаткування 5 т</w:t>
            </w:r>
          </w:p>
        </w:tc>
        <w:tc>
          <w:tcPr>
            <w:tcW w:w="1418" w:type="dxa"/>
            <w:tcBorders>
              <w:top w:val="nil"/>
              <w:left w:val="single" w:sz="4" w:space="0" w:color="auto"/>
              <w:bottom w:val="nil"/>
              <w:right w:val="nil"/>
            </w:tcBorders>
          </w:tcPr>
          <w:p w14:paraId="47D65AB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05640AA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w:t>
            </w:r>
          </w:p>
        </w:tc>
        <w:tc>
          <w:tcPr>
            <w:tcW w:w="1418" w:type="dxa"/>
            <w:tcBorders>
              <w:top w:val="nil"/>
              <w:left w:val="single" w:sz="4" w:space="0" w:color="auto"/>
              <w:bottom w:val="nil"/>
              <w:right w:val="single" w:sz="12" w:space="0" w:color="auto"/>
            </w:tcBorders>
            <w:vAlign w:val="center"/>
          </w:tcPr>
          <w:p w14:paraId="69F8B9F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7DD27558" w14:textId="77777777" w:rsidTr="002A28B2">
        <w:trPr>
          <w:jc w:val="center"/>
        </w:trPr>
        <w:tc>
          <w:tcPr>
            <w:tcW w:w="567" w:type="dxa"/>
            <w:tcBorders>
              <w:top w:val="nil"/>
              <w:left w:val="single" w:sz="12" w:space="0" w:color="auto"/>
              <w:bottom w:val="nil"/>
              <w:right w:val="single" w:sz="4" w:space="0" w:color="auto"/>
            </w:tcBorders>
            <w:vAlign w:val="center"/>
          </w:tcPr>
          <w:p w14:paraId="71091B8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571F98A" w14:textId="77777777" w:rsidR="00187D19" w:rsidRPr="002C5637" w:rsidRDefault="00187D19" w:rsidP="002A28B2">
            <w:pPr>
              <w:keepLines/>
              <w:autoSpaceDE w:val="0"/>
              <w:autoSpaceDN w:val="0"/>
              <w:jc w:val="center"/>
              <w:rPr>
                <w:rFonts w:ascii="Arial" w:hAnsi="Arial" w:cs="Arial"/>
                <w:sz w:val="20"/>
                <w:lang w:val="ru-RU"/>
              </w:rPr>
            </w:pPr>
            <w:proofErr w:type="spellStart"/>
            <w:r w:rsidRPr="002C5637">
              <w:rPr>
                <w:rFonts w:ascii="Arial" w:hAnsi="Arial" w:cs="Arial"/>
                <w:spacing w:val="-3"/>
                <w:sz w:val="20"/>
                <w:u w:val="single"/>
                <w:lang w:val="ru-RU"/>
              </w:rPr>
              <w:t>Розд</w:t>
            </w:r>
            <w:r>
              <w:rPr>
                <w:rFonts w:ascii="Arial" w:hAnsi="Arial" w:cs="Arial"/>
                <w:spacing w:val="-3"/>
                <w:sz w:val="20"/>
                <w:u w:val="single"/>
              </w:rPr>
              <w:t>i</w:t>
            </w:r>
            <w:proofErr w:type="spellEnd"/>
            <w:r w:rsidRPr="002C5637">
              <w:rPr>
                <w:rFonts w:ascii="Arial" w:hAnsi="Arial" w:cs="Arial"/>
                <w:spacing w:val="-3"/>
                <w:sz w:val="20"/>
                <w:u w:val="single"/>
                <w:lang w:val="ru-RU"/>
              </w:rPr>
              <w:t xml:space="preserve">л 6. </w:t>
            </w:r>
            <w:proofErr w:type="spellStart"/>
            <w:r w:rsidRPr="002C5637">
              <w:rPr>
                <w:rFonts w:ascii="Arial" w:hAnsi="Arial" w:cs="Arial"/>
                <w:spacing w:val="-3"/>
                <w:sz w:val="20"/>
                <w:u w:val="single"/>
                <w:lang w:val="ru-RU"/>
              </w:rPr>
              <w:t>Контактний</w:t>
            </w:r>
            <w:proofErr w:type="spellEnd"/>
            <w:r w:rsidRPr="002C5637">
              <w:rPr>
                <w:rFonts w:ascii="Arial" w:hAnsi="Arial" w:cs="Arial"/>
                <w:spacing w:val="-3"/>
                <w:sz w:val="20"/>
                <w:u w:val="single"/>
                <w:lang w:val="ru-RU"/>
              </w:rPr>
              <w:t xml:space="preserve"> резервуар д.2000</w:t>
            </w:r>
            <w:proofErr w:type="gramStart"/>
            <w:r w:rsidRPr="002C5637">
              <w:rPr>
                <w:rFonts w:ascii="Arial" w:hAnsi="Arial" w:cs="Arial"/>
                <w:spacing w:val="-3"/>
                <w:sz w:val="20"/>
                <w:u w:val="single"/>
                <w:lang w:val="ru-RU"/>
              </w:rPr>
              <w:t>мм,Н</w:t>
            </w:r>
            <w:proofErr w:type="gramEnd"/>
            <w:r w:rsidRPr="002C5637">
              <w:rPr>
                <w:rFonts w:ascii="Arial" w:hAnsi="Arial" w:cs="Arial"/>
                <w:spacing w:val="-3"/>
                <w:sz w:val="20"/>
                <w:u w:val="single"/>
                <w:lang w:val="ru-RU"/>
              </w:rPr>
              <w:t>=2600мм</w:t>
            </w:r>
          </w:p>
        </w:tc>
        <w:tc>
          <w:tcPr>
            <w:tcW w:w="1418" w:type="dxa"/>
            <w:tcBorders>
              <w:top w:val="nil"/>
              <w:left w:val="single" w:sz="4" w:space="0" w:color="auto"/>
              <w:bottom w:val="nil"/>
              <w:right w:val="single" w:sz="4" w:space="0" w:color="auto"/>
            </w:tcBorders>
            <w:vAlign w:val="center"/>
          </w:tcPr>
          <w:p w14:paraId="007EE167"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E99DDB9"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FDBC99E"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27B33E12" w14:textId="77777777" w:rsidTr="002A28B2">
        <w:trPr>
          <w:jc w:val="center"/>
        </w:trPr>
        <w:tc>
          <w:tcPr>
            <w:tcW w:w="567" w:type="dxa"/>
            <w:tcBorders>
              <w:top w:val="nil"/>
              <w:left w:val="single" w:sz="12" w:space="0" w:color="auto"/>
              <w:bottom w:val="nil"/>
              <w:right w:val="single" w:sz="4" w:space="0" w:color="auto"/>
            </w:tcBorders>
            <w:vAlign w:val="center"/>
          </w:tcPr>
          <w:p w14:paraId="0DECA958"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B295448"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B933AA8"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2A3DF31C"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5A435DE"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14:paraId="7AE7F25C" w14:textId="77777777" w:rsidTr="002A28B2">
        <w:trPr>
          <w:jc w:val="center"/>
        </w:trPr>
        <w:tc>
          <w:tcPr>
            <w:tcW w:w="567" w:type="dxa"/>
            <w:tcBorders>
              <w:top w:val="nil"/>
              <w:left w:val="single" w:sz="12" w:space="0" w:color="auto"/>
              <w:bottom w:val="nil"/>
              <w:right w:val="single" w:sz="4" w:space="0" w:color="auto"/>
            </w:tcBorders>
          </w:tcPr>
          <w:p w14:paraId="226109C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152</w:t>
            </w:r>
          </w:p>
        </w:tc>
        <w:tc>
          <w:tcPr>
            <w:tcW w:w="5387" w:type="dxa"/>
            <w:tcBorders>
              <w:top w:val="nil"/>
              <w:left w:val="nil"/>
              <w:bottom w:val="nil"/>
              <w:right w:val="nil"/>
            </w:tcBorders>
          </w:tcPr>
          <w:p w14:paraId="7FC053C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круглих збірних залізобетонних</w:t>
            </w:r>
          </w:p>
          <w:p w14:paraId="105B069C"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каналізаційних колодязів діаметром 2 м у мокрих ґрунтах</w:t>
            </w:r>
          </w:p>
        </w:tc>
        <w:tc>
          <w:tcPr>
            <w:tcW w:w="1418" w:type="dxa"/>
            <w:tcBorders>
              <w:top w:val="nil"/>
              <w:left w:val="single" w:sz="4" w:space="0" w:color="auto"/>
              <w:bottom w:val="nil"/>
              <w:right w:val="nil"/>
            </w:tcBorders>
          </w:tcPr>
          <w:p w14:paraId="0F19585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5A5E5732"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2,236</w:t>
            </w:r>
          </w:p>
        </w:tc>
        <w:tc>
          <w:tcPr>
            <w:tcW w:w="1418" w:type="dxa"/>
            <w:tcBorders>
              <w:top w:val="nil"/>
              <w:left w:val="single" w:sz="4" w:space="0" w:color="auto"/>
              <w:bottom w:val="nil"/>
              <w:right w:val="single" w:sz="12" w:space="0" w:color="auto"/>
            </w:tcBorders>
            <w:vAlign w:val="center"/>
          </w:tcPr>
          <w:p w14:paraId="7043FA5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41EAB26" w14:textId="77777777" w:rsidTr="002A28B2">
        <w:trPr>
          <w:jc w:val="center"/>
        </w:trPr>
        <w:tc>
          <w:tcPr>
            <w:tcW w:w="567" w:type="dxa"/>
            <w:tcBorders>
              <w:top w:val="nil"/>
              <w:left w:val="single" w:sz="12" w:space="0" w:color="auto"/>
              <w:bottom w:val="nil"/>
              <w:right w:val="single" w:sz="4" w:space="0" w:color="auto"/>
            </w:tcBorders>
          </w:tcPr>
          <w:p w14:paraId="2F499EF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153</w:t>
            </w:r>
          </w:p>
        </w:tc>
        <w:tc>
          <w:tcPr>
            <w:tcW w:w="5387" w:type="dxa"/>
            <w:tcBorders>
              <w:top w:val="nil"/>
              <w:left w:val="nil"/>
              <w:bottom w:val="nil"/>
              <w:right w:val="nil"/>
            </w:tcBorders>
          </w:tcPr>
          <w:p w14:paraId="3663769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Виготовлення </w:t>
            </w:r>
            <w:proofErr w:type="spellStart"/>
            <w:r>
              <w:rPr>
                <w:rFonts w:ascii="Arial" w:hAnsi="Arial" w:cs="Arial"/>
                <w:spacing w:val="-3"/>
                <w:sz w:val="20"/>
                <w:lang w:val="uk-UA"/>
              </w:rPr>
              <w:t>дрiбних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iндивiдуальних</w:t>
            </w:r>
            <w:proofErr w:type="spellEnd"/>
            <w:r>
              <w:rPr>
                <w:rFonts w:ascii="Arial" w:hAnsi="Arial" w:cs="Arial"/>
                <w:spacing w:val="-3"/>
                <w:sz w:val="20"/>
                <w:lang w:val="uk-UA"/>
              </w:rPr>
              <w:t xml:space="preserve"> листових</w:t>
            </w:r>
          </w:p>
          <w:p w14:paraId="20C86B8C" w14:textId="77777777" w:rsidR="00187D19" w:rsidRPr="002C5637"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конструкцiй</w:t>
            </w:r>
            <w:proofErr w:type="spellEnd"/>
            <w:r>
              <w:rPr>
                <w:rFonts w:ascii="Arial" w:hAnsi="Arial" w:cs="Arial"/>
                <w:spacing w:val="-3"/>
                <w:sz w:val="20"/>
                <w:lang w:val="uk-UA"/>
              </w:rPr>
              <w:t xml:space="preserve"> масою до 0,5 т</w:t>
            </w:r>
          </w:p>
        </w:tc>
        <w:tc>
          <w:tcPr>
            <w:tcW w:w="1418" w:type="dxa"/>
            <w:tcBorders>
              <w:top w:val="nil"/>
              <w:left w:val="single" w:sz="4" w:space="0" w:color="auto"/>
              <w:bottom w:val="nil"/>
              <w:right w:val="nil"/>
            </w:tcBorders>
          </w:tcPr>
          <w:p w14:paraId="43D2AFA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04A972B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0,00756</w:t>
            </w:r>
          </w:p>
        </w:tc>
        <w:tc>
          <w:tcPr>
            <w:tcW w:w="1418" w:type="dxa"/>
            <w:tcBorders>
              <w:top w:val="nil"/>
              <w:left w:val="single" w:sz="4" w:space="0" w:color="auto"/>
              <w:bottom w:val="nil"/>
              <w:right w:val="single" w:sz="12" w:space="0" w:color="auto"/>
            </w:tcBorders>
            <w:vAlign w:val="center"/>
          </w:tcPr>
          <w:p w14:paraId="73A1755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7AB5FA0" w14:textId="77777777" w:rsidTr="002A28B2">
        <w:trPr>
          <w:jc w:val="center"/>
        </w:trPr>
        <w:tc>
          <w:tcPr>
            <w:tcW w:w="567" w:type="dxa"/>
            <w:tcBorders>
              <w:top w:val="nil"/>
              <w:left w:val="single" w:sz="12" w:space="0" w:color="auto"/>
              <w:bottom w:val="nil"/>
              <w:right w:val="single" w:sz="4" w:space="0" w:color="auto"/>
            </w:tcBorders>
          </w:tcPr>
          <w:p w14:paraId="77989B0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154</w:t>
            </w:r>
          </w:p>
        </w:tc>
        <w:tc>
          <w:tcPr>
            <w:tcW w:w="5387" w:type="dxa"/>
            <w:tcBorders>
              <w:top w:val="nil"/>
              <w:left w:val="nil"/>
              <w:bottom w:val="nil"/>
              <w:right w:val="nil"/>
            </w:tcBorders>
          </w:tcPr>
          <w:p w14:paraId="34816884"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Монтаж дрібних металоконструкцій вагою до 1 т</w:t>
            </w:r>
          </w:p>
        </w:tc>
        <w:tc>
          <w:tcPr>
            <w:tcW w:w="1418" w:type="dxa"/>
            <w:tcBorders>
              <w:top w:val="nil"/>
              <w:left w:val="single" w:sz="4" w:space="0" w:color="auto"/>
              <w:bottom w:val="nil"/>
              <w:right w:val="nil"/>
            </w:tcBorders>
          </w:tcPr>
          <w:p w14:paraId="6393505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257D0E6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0,00756</w:t>
            </w:r>
          </w:p>
        </w:tc>
        <w:tc>
          <w:tcPr>
            <w:tcW w:w="1418" w:type="dxa"/>
            <w:tcBorders>
              <w:top w:val="nil"/>
              <w:left w:val="single" w:sz="4" w:space="0" w:color="auto"/>
              <w:bottom w:val="nil"/>
              <w:right w:val="single" w:sz="12" w:space="0" w:color="auto"/>
            </w:tcBorders>
            <w:vAlign w:val="center"/>
          </w:tcPr>
          <w:p w14:paraId="499DD96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AF6F328" w14:textId="77777777" w:rsidTr="002A28B2">
        <w:trPr>
          <w:jc w:val="center"/>
        </w:trPr>
        <w:tc>
          <w:tcPr>
            <w:tcW w:w="567" w:type="dxa"/>
            <w:tcBorders>
              <w:top w:val="nil"/>
              <w:left w:val="single" w:sz="12" w:space="0" w:color="auto"/>
              <w:bottom w:val="nil"/>
              <w:right w:val="single" w:sz="4" w:space="0" w:color="auto"/>
            </w:tcBorders>
          </w:tcPr>
          <w:p w14:paraId="148050F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155</w:t>
            </w:r>
          </w:p>
        </w:tc>
        <w:tc>
          <w:tcPr>
            <w:tcW w:w="5387" w:type="dxa"/>
            <w:tcBorders>
              <w:top w:val="nil"/>
              <w:left w:val="nil"/>
              <w:bottom w:val="nil"/>
              <w:right w:val="nil"/>
            </w:tcBorders>
          </w:tcPr>
          <w:p w14:paraId="19AF1DC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Свердлення отворів</w:t>
            </w:r>
          </w:p>
        </w:tc>
        <w:tc>
          <w:tcPr>
            <w:tcW w:w="1418" w:type="dxa"/>
            <w:tcBorders>
              <w:top w:val="nil"/>
              <w:left w:val="single" w:sz="4" w:space="0" w:color="auto"/>
              <w:bottom w:val="nil"/>
              <w:right w:val="nil"/>
            </w:tcBorders>
          </w:tcPr>
          <w:p w14:paraId="6E15188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A5BD63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w:t>
            </w:r>
          </w:p>
        </w:tc>
        <w:tc>
          <w:tcPr>
            <w:tcW w:w="1418" w:type="dxa"/>
            <w:tcBorders>
              <w:top w:val="nil"/>
              <w:left w:val="single" w:sz="4" w:space="0" w:color="auto"/>
              <w:bottom w:val="nil"/>
              <w:right w:val="single" w:sz="12" w:space="0" w:color="auto"/>
            </w:tcBorders>
            <w:vAlign w:val="center"/>
          </w:tcPr>
          <w:p w14:paraId="703561D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3B849B0" w14:textId="77777777" w:rsidTr="002A28B2">
        <w:trPr>
          <w:jc w:val="center"/>
        </w:trPr>
        <w:tc>
          <w:tcPr>
            <w:tcW w:w="567" w:type="dxa"/>
            <w:tcBorders>
              <w:top w:val="nil"/>
              <w:left w:val="single" w:sz="12" w:space="0" w:color="auto"/>
              <w:bottom w:val="nil"/>
              <w:right w:val="single" w:sz="4" w:space="0" w:color="auto"/>
            </w:tcBorders>
          </w:tcPr>
          <w:p w14:paraId="7EDB2A2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156</w:t>
            </w:r>
          </w:p>
        </w:tc>
        <w:tc>
          <w:tcPr>
            <w:tcW w:w="5387" w:type="dxa"/>
            <w:tcBorders>
              <w:top w:val="nil"/>
              <w:left w:val="nil"/>
              <w:bottom w:val="nil"/>
              <w:right w:val="nil"/>
            </w:tcBorders>
          </w:tcPr>
          <w:p w14:paraId="38ED3E9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Ґрунтування металевих поверхонь за один раз</w:t>
            </w:r>
          </w:p>
          <w:p w14:paraId="0085E1E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ґрунтовкою ХС-010</w:t>
            </w:r>
          </w:p>
        </w:tc>
        <w:tc>
          <w:tcPr>
            <w:tcW w:w="1418" w:type="dxa"/>
            <w:tcBorders>
              <w:top w:val="nil"/>
              <w:left w:val="single" w:sz="4" w:space="0" w:color="auto"/>
              <w:bottom w:val="nil"/>
              <w:right w:val="nil"/>
            </w:tcBorders>
          </w:tcPr>
          <w:p w14:paraId="2B36ED6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753E1D2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0,33264</w:t>
            </w:r>
          </w:p>
        </w:tc>
        <w:tc>
          <w:tcPr>
            <w:tcW w:w="1418" w:type="dxa"/>
            <w:tcBorders>
              <w:top w:val="nil"/>
              <w:left w:val="single" w:sz="4" w:space="0" w:color="auto"/>
              <w:bottom w:val="nil"/>
              <w:right w:val="single" w:sz="12" w:space="0" w:color="auto"/>
            </w:tcBorders>
            <w:vAlign w:val="center"/>
          </w:tcPr>
          <w:p w14:paraId="6AF2126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AF37128" w14:textId="77777777" w:rsidTr="002A28B2">
        <w:trPr>
          <w:jc w:val="center"/>
        </w:trPr>
        <w:tc>
          <w:tcPr>
            <w:tcW w:w="567" w:type="dxa"/>
            <w:tcBorders>
              <w:top w:val="nil"/>
              <w:left w:val="single" w:sz="12" w:space="0" w:color="auto"/>
              <w:bottom w:val="nil"/>
              <w:right w:val="single" w:sz="4" w:space="0" w:color="auto"/>
            </w:tcBorders>
          </w:tcPr>
          <w:p w14:paraId="2FEFCA2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157</w:t>
            </w:r>
          </w:p>
        </w:tc>
        <w:tc>
          <w:tcPr>
            <w:tcW w:w="5387" w:type="dxa"/>
            <w:tcBorders>
              <w:top w:val="nil"/>
              <w:left w:val="nil"/>
              <w:bottom w:val="nil"/>
              <w:right w:val="nil"/>
            </w:tcBorders>
          </w:tcPr>
          <w:p w14:paraId="1D2B964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Фарбування металевих поґрунтованих поверхонь</w:t>
            </w:r>
          </w:p>
          <w:p w14:paraId="2C322181"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емаллю ХВ-785</w:t>
            </w:r>
          </w:p>
        </w:tc>
        <w:tc>
          <w:tcPr>
            <w:tcW w:w="1418" w:type="dxa"/>
            <w:tcBorders>
              <w:top w:val="nil"/>
              <w:left w:val="single" w:sz="4" w:space="0" w:color="auto"/>
              <w:bottom w:val="nil"/>
              <w:right w:val="nil"/>
            </w:tcBorders>
          </w:tcPr>
          <w:p w14:paraId="1A3C0C4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0CB1004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0,33264</w:t>
            </w:r>
          </w:p>
        </w:tc>
        <w:tc>
          <w:tcPr>
            <w:tcW w:w="1418" w:type="dxa"/>
            <w:tcBorders>
              <w:top w:val="nil"/>
              <w:left w:val="single" w:sz="4" w:space="0" w:color="auto"/>
              <w:bottom w:val="nil"/>
              <w:right w:val="single" w:sz="12" w:space="0" w:color="auto"/>
            </w:tcBorders>
            <w:vAlign w:val="center"/>
          </w:tcPr>
          <w:p w14:paraId="7D63710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175FAA6" w14:textId="77777777" w:rsidTr="002A28B2">
        <w:trPr>
          <w:jc w:val="center"/>
        </w:trPr>
        <w:tc>
          <w:tcPr>
            <w:tcW w:w="567" w:type="dxa"/>
            <w:tcBorders>
              <w:top w:val="nil"/>
              <w:left w:val="single" w:sz="12" w:space="0" w:color="auto"/>
              <w:bottom w:val="nil"/>
              <w:right w:val="single" w:sz="4" w:space="0" w:color="auto"/>
            </w:tcBorders>
            <w:vAlign w:val="center"/>
          </w:tcPr>
          <w:p w14:paraId="1848E91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023F8CB"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7. </w:t>
            </w:r>
            <w:proofErr w:type="spellStart"/>
            <w:r>
              <w:rPr>
                <w:rFonts w:ascii="Arial" w:hAnsi="Arial" w:cs="Arial"/>
                <w:spacing w:val="-3"/>
                <w:sz w:val="20"/>
                <w:u w:val="single"/>
              </w:rPr>
              <w:t>Приміщення</w:t>
            </w:r>
            <w:proofErr w:type="spellEnd"/>
            <w:r>
              <w:rPr>
                <w:rFonts w:ascii="Arial" w:hAnsi="Arial" w:cs="Arial"/>
                <w:spacing w:val="-3"/>
                <w:sz w:val="20"/>
                <w:u w:val="single"/>
              </w:rPr>
              <w:t xml:space="preserve"> </w:t>
            </w:r>
            <w:proofErr w:type="spellStart"/>
            <w:r>
              <w:rPr>
                <w:rFonts w:ascii="Arial" w:hAnsi="Arial" w:cs="Arial"/>
                <w:spacing w:val="-3"/>
                <w:sz w:val="20"/>
                <w:u w:val="single"/>
              </w:rPr>
              <w:t>чергового</w:t>
            </w:r>
            <w:proofErr w:type="spellEnd"/>
            <w:r>
              <w:rPr>
                <w:rFonts w:ascii="Arial" w:hAnsi="Arial" w:cs="Arial"/>
                <w:spacing w:val="-3"/>
                <w:sz w:val="20"/>
                <w:u w:val="single"/>
              </w:rPr>
              <w:t xml:space="preserve"> </w:t>
            </w:r>
            <w:proofErr w:type="spellStart"/>
            <w:r>
              <w:rPr>
                <w:rFonts w:ascii="Arial" w:hAnsi="Arial" w:cs="Arial"/>
                <w:spacing w:val="-3"/>
                <w:sz w:val="20"/>
                <w:u w:val="single"/>
              </w:rPr>
              <w:t>персоналу</w:t>
            </w:r>
            <w:proofErr w:type="spellEnd"/>
          </w:p>
        </w:tc>
        <w:tc>
          <w:tcPr>
            <w:tcW w:w="1418" w:type="dxa"/>
            <w:tcBorders>
              <w:top w:val="nil"/>
              <w:left w:val="single" w:sz="4" w:space="0" w:color="auto"/>
              <w:bottom w:val="nil"/>
              <w:right w:val="single" w:sz="4" w:space="0" w:color="auto"/>
            </w:tcBorders>
            <w:vAlign w:val="center"/>
          </w:tcPr>
          <w:p w14:paraId="3F0C55D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747027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A372AE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0882DC6" w14:textId="77777777" w:rsidTr="002A28B2">
        <w:trPr>
          <w:jc w:val="center"/>
        </w:trPr>
        <w:tc>
          <w:tcPr>
            <w:tcW w:w="567" w:type="dxa"/>
            <w:tcBorders>
              <w:top w:val="nil"/>
              <w:left w:val="single" w:sz="12" w:space="0" w:color="auto"/>
              <w:bottom w:val="nil"/>
              <w:right w:val="single" w:sz="4" w:space="0" w:color="auto"/>
            </w:tcBorders>
            <w:vAlign w:val="center"/>
          </w:tcPr>
          <w:p w14:paraId="761D692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157D58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A6BC1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89718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7D4247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E4EE097" w14:textId="77777777" w:rsidTr="002A28B2">
        <w:trPr>
          <w:jc w:val="center"/>
        </w:trPr>
        <w:tc>
          <w:tcPr>
            <w:tcW w:w="567" w:type="dxa"/>
            <w:tcBorders>
              <w:top w:val="nil"/>
              <w:left w:val="single" w:sz="12" w:space="0" w:color="auto"/>
              <w:bottom w:val="nil"/>
              <w:right w:val="single" w:sz="4" w:space="0" w:color="auto"/>
            </w:tcBorders>
          </w:tcPr>
          <w:p w14:paraId="0350A30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158</w:t>
            </w:r>
          </w:p>
        </w:tc>
        <w:tc>
          <w:tcPr>
            <w:tcW w:w="5387" w:type="dxa"/>
            <w:tcBorders>
              <w:top w:val="nil"/>
              <w:left w:val="nil"/>
              <w:bottom w:val="nil"/>
              <w:right w:val="nil"/>
            </w:tcBorders>
          </w:tcPr>
          <w:p w14:paraId="478C045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Установлення умивальників одиночних</w:t>
            </w:r>
          </w:p>
        </w:tc>
        <w:tc>
          <w:tcPr>
            <w:tcW w:w="1418" w:type="dxa"/>
            <w:tcBorders>
              <w:top w:val="nil"/>
              <w:left w:val="single" w:sz="4" w:space="0" w:color="auto"/>
              <w:bottom w:val="nil"/>
              <w:right w:val="nil"/>
            </w:tcBorders>
          </w:tcPr>
          <w:p w14:paraId="618E473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к-т</w:t>
            </w:r>
          </w:p>
        </w:tc>
        <w:tc>
          <w:tcPr>
            <w:tcW w:w="1418" w:type="dxa"/>
            <w:tcBorders>
              <w:top w:val="nil"/>
              <w:left w:val="single" w:sz="4" w:space="0" w:color="auto"/>
              <w:bottom w:val="nil"/>
              <w:right w:val="single" w:sz="4" w:space="0" w:color="auto"/>
            </w:tcBorders>
          </w:tcPr>
          <w:p w14:paraId="2A4DF10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0B24654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576E157" w14:textId="77777777" w:rsidTr="002A28B2">
        <w:trPr>
          <w:jc w:val="center"/>
        </w:trPr>
        <w:tc>
          <w:tcPr>
            <w:tcW w:w="567" w:type="dxa"/>
            <w:tcBorders>
              <w:top w:val="nil"/>
              <w:left w:val="single" w:sz="12" w:space="0" w:color="auto"/>
              <w:bottom w:val="nil"/>
              <w:right w:val="single" w:sz="4" w:space="0" w:color="auto"/>
            </w:tcBorders>
            <w:vAlign w:val="center"/>
          </w:tcPr>
          <w:p w14:paraId="030ABB6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DC32665"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8. К1Н</w:t>
            </w:r>
          </w:p>
        </w:tc>
        <w:tc>
          <w:tcPr>
            <w:tcW w:w="1418" w:type="dxa"/>
            <w:tcBorders>
              <w:top w:val="nil"/>
              <w:left w:val="single" w:sz="4" w:space="0" w:color="auto"/>
              <w:bottom w:val="nil"/>
              <w:right w:val="single" w:sz="4" w:space="0" w:color="auto"/>
            </w:tcBorders>
            <w:vAlign w:val="center"/>
          </w:tcPr>
          <w:p w14:paraId="52A4C65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59B35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A41481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200D265" w14:textId="77777777" w:rsidTr="002A28B2">
        <w:trPr>
          <w:jc w:val="center"/>
        </w:trPr>
        <w:tc>
          <w:tcPr>
            <w:tcW w:w="567" w:type="dxa"/>
            <w:tcBorders>
              <w:top w:val="nil"/>
              <w:left w:val="single" w:sz="12" w:space="0" w:color="auto"/>
              <w:bottom w:val="nil"/>
              <w:right w:val="single" w:sz="4" w:space="0" w:color="auto"/>
            </w:tcBorders>
            <w:vAlign w:val="center"/>
          </w:tcPr>
          <w:p w14:paraId="3CAF715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19AF86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139832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6695E4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352FEA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57E938D" w14:textId="77777777" w:rsidTr="002A28B2">
        <w:trPr>
          <w:jc w:val="center"/>
        </w:trPr>
        <w:tc>
          <w:tcPr>
            <w:tcW w:w="567" w:type="dxa"/>
            <w:tcBorders>
              <w:top w:val="nil"/>
              <w:left w:val="single" w:sz="12" w:space="0" w:color="auto"/>
              <w:bottom w:val="nil"/>
              <w:right w:val="single" w:sz="4" w:space="0" w:color="auto"/>
            </w:tcBorders>
          </w:tcPr>
          <w:p w14:paraId="1494323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159</w:t>
            </w:r>
          </w:p>
        </w:tc>
        <w:tc>
          <w:tcPr>
            <w:tcW w:w="5387" w:type="dxa"/>
            <w:tcBorders>
              <w:top w:val="nil"/>
              <w:left w:val="nil"/>
              <w:bottom w:val="nil"/>
              <w:right w:val="nil"/>
            </w:tcBorders>
          </w:tcPr>
          <w:p w14:paraId="1457BB22"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Укладання труб поліетиленових діаметром 110 мм</w:t>
            </w:r>
          </w:p>
        </w:tc>
        <w:tc>
          <w:tcPr>
            <w:tcW w:w="1418" w:type="dxa"/>
            <w:tcBorders>
              <w:top w:val="nil"/>
              <w:left w:val="single" w:sz="4" w:space="0" w:color="auto"/>
              <w:bottom w:val="nil"/>
              <w:right w:val="nil"/>
            </w:tcBorders>
          </w:tcPr>
          <w:p w14:paraId="04B2B59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6ECF1B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55</w:t>
            </w:r>
          </w:p>
        </w:tc>
        <w:tc>
          <w:tcPr>
            <w:tcW w:w="1418" w:type="dxa"/>
            <w:tcBorders>
              <w:top w:val="nil"/>
              <w:left w:val="single" w:sz="4" w:space="0" w:color="auto"/>
              <w:bottom w:val="nil"/>
              <w:right w:val="single" w:sz="12" w:space="0" w:color="auto"/>
            </w:tcBorders>
            <w:vAlign w:val="center"/>
          </w:tcPr>
          <w:p w14:paraId="5B02CCF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66B2190" w14:textId="77777777" w:rsidTr="002A28B2">
        <w:trPr>
          <w:jc w:val="center"/>
        </w:trPr>
        <w:tc>
          <w:tcPr>
            <w:tcW w:w="567" w:type="dxa"/>
            <w:tcBorders>
              <w:top w:val="nil"/>
              <w:left w:val="single" w:sz="12" w:space="0" w:color="auto"/>
              <w:bottom w:val="nil"/>
              <w:right w:val="single" w:sz="4" w:space="0" w:color="auto"/>
            </w:tcBorders>
          </w:tcPr>
          <w:p w14:paraId="33EF3DF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160</w:t>
            </w:r>
          </w:p>
        </w:tc>
        <w:tc>
          <w:tcPr>
            <w:tcW w:w="5387" w:type="dxa"/>
            <w:tcBorders>
              <w:top w:val="nil"/>
              <w:left w:val="nil"/>
              <w:bottom w:val="nil"/>
              <w:right w:val="nil"/>
            </w:tcBorders>
          </w:tcPr>
          <w:p w14:paraId="7C284FD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поліетиленових відводів, колін, патрубків,</w:t>
            </w:r>
          </w:p>
          <w:p w14:paraId="318AFC2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переходів діаметром 110 мм</w:t>
            </w:r>
          </w:p>
        </w:tc>
        <w:tc>
          <w:tcPr>
            <w:tcW w:w="1418" w:type="dxa"/>
            <w:tcBorders>
              <w:top w:val="nil"/>
              <w:left w:val="single" w:sz="4" w:space="0" w:color="auto"/>
              <w:bottom w:val="nil"/>
              <w:right w:val="nil"/>
            </w:tcBorders>
          </w:tcPr>
          <w:p w14:paraId="3BF7A44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26652DC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w:t>
            </w:r>
          </w:p>
        </w:tc>
        <w:tc>
          <w:tcPr>
            <w:tcW w:w="1418" w:type="dxa"/>
            <w:tcBorders>
              <w:top w:val="nil"/>
              <w:left w:val="single" w:sz="4" w:space="0" w:color="auto"/>
              <w:bottom w:val="nil"/>
              <w:right w:val="single" w:sz="12" w:space="0" w:color="auto"/>
            </w:tcBorders>
            <w:vAlign w:val="center"/>
          </w:tcPr>
          <w:p w14:paraId="1299EEC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FEB2F0E" w14:textId="77777777" w:rsidTr="002A28B2">
        <w:trPr>
          <w:jc w:val="center"/>
        </w:trPr>
        <w:tc>
          <w:tcPr>
            <w:tcW w:w="567" w:type="dxa"/>
            <w:tcBorders>
              <w:top w:val="nil"/>
              <w:left w:val="single" w:sz="12" w:space="0" w:color="auto"/>
              <w:bottom w:val="nil"/>
              <w:right w:val="single" w:sz="4" w:space="0" w:color="auto"/>
            </w:tcBorders>
          </w:tcPr>
          <w:p w14:paraId="46F36B2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161</w:t>
            </w:r>
          </w:p>
        </w:tc>
        <w:tc>
          <w:tcPr>
            <w:tcW w:w="5387" w:type="dxa"/>
            <w:tcBorders>
              <w:top w:val="nil"/>
              <w:left w:val="nil"/>
              <w:bottom w:val="nil"/>
              <w:right w:val="nil"/>
            </w:tcBorders>
          </w:tcPr>
          <w:p w14:paraId="036288D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Приєднання каналізаційних трубопроводів до існуючої</w:t>
            </w:r>
          </w:p>
          <w:p w14:paraId="7628797E"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мережі в мокрих </w:t>
            </w:r>
            <w:proofErr w:type="spellStart"/>
            <w:r>
              <w:rPr>
                <w:rFonts w:ascii="Arial" w:hAnsi="Arial" w:cs="Arial"/>
                <w:spacing w:val="-3"/>
                <w:sz w:val="20"/>
                <w:lang w:val="uk-UA"/>
              </w:rPr>
              <w:t>грунтах</w:t>
            </w:r>
            <w:proofErr w:type="spellEnd"/>
          </w:p>
        </w:tc>
        <w:tc>
          <w:tcPr>
            <w:tcW w:w="1418" w:type="dxa"/>
            <w:tcBorders>
              <w:top w:val="nil"/>
              <w:left w:val="single" w:sz="4" w:space="0" w:color="auto"/>
              <w:bottom w:val="nil"/>
              <w:right w:val="nil"/>
            </w:tcBorders>
          </w:tcPr>
          <w:p w14:paraId="09C9CB5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1D8B7A8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0AE8CC1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979FA8E" w14:textId="77777777" w:rsidTr="002A28B2">
        <w:trPr>
          <w:jc w:val="center"/>
        </w:trPr>
        <w:tc>
          <w:tcPr>
            <w:tcW w:w="567" w:type="dxa"/>
            <w:tcBorders>
              <w:top w:val="nil"/>
              <w:left w:val="single" w:sz="12" w:space="0" w:color="auto"/>
              <w:bottom w:val="nil"/>
              <w:right w:val="single" w:sz="4" w:space="0" w:color="auto"/>
            </w:tcBorders>
            <w:vAlign w:val="center"/>
          </w:tcPr>
          <w:p w14:paraId="1C79009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9190FF3"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9. К1</w:t>
            </w:r>
          </w:p>
        </w:tc>
        <w:tc>
          <w:tcPr>
            <w:tcW w:w="1418" w:type="dxa"/>
            <w:tcBorders>
              <w:top w:val="nil"/>
              <w:left w:val="single" w:sz="4" w:space="0" w:color="auto"/>
              <w:bottom w:val="nil"/>
              <w:right w:val="single" w:sz="4" w:space="0" w:color="auto"/>
            </w:tcBorders>
            <w:vAlign w:val="center"/>
          </w:tcPr>
          <w:p w14:paraId="0185CEB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55842D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608C4F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7BD7B8C" w14:textId="77777777" w:rsidTr="002A28B2">
        <w:trPr>
          <w:jc w:val="center"/>
        </w:trPr>
        <w:tc>
          <w:tcPr>
            <w:tcW w:w="567" w:type="dxa"/>
            <w:tcBorders>
              <w:top w:val="nil"/>
              <w:left w:val="single" w:sz="12" w:space="0" w:color="auto"/>
              <w:bottom w:val="nil"/>
              <w:right w:val="single" w:sz="4" w:space="0" w:color="auto"/>
            </w:tcBorders>
            <w:vAlign w:val="center"/>
          </w:tcPr>
          <w:p w14:paraId="178DEF9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B2C64E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27692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FF9CD5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D476A1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3B39947C" w14:textId="77777777" w:rsidR="00187D19" w:rsidRDefault="00187D19" w:rsidP="00187D19">
      <w:pPr>
        <w:autoSpaceDE w:val="0"/>
        <w:autoSpaceDN w:val="0"/>
        <w:rPr>
          <w:sz w:val="2"/>
          <w:szCs w:val="2"/>
        </w:rPr>
        <w:sectPr w:rsidR="00187D19">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39FFBA3B" w14:textId="77777777" w:rsidTr="002A28B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B021EC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5387" w:type="dxa"/>
            <w:tcBorders>
              <w:top w:val="single" w:sz="12" w:space="0" w:color="auto"/>
              <w:left w:val="nil"/>
              <w:bottom w:val="single" w:sz="4" w:space="0" w:color="auto"/>
              <w:right w:val="nil"/>
            </w:tcBorders>
            <w:vAlign w:val="center"/>
          </w:tcPr>
          <w:p w14:paraId="0B64A2C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12" w:space="0" w:color="auto"/>
              <w:left w:val="single" w:sz="4" w:space="0" w:color="auto"/>
              <w:bottom w:val="single" w:sz="4" w:space="0" w:color="auto"/>
              <w:right w:val="nil"/>
            </w:tcBorders>
            <w:vAlign w:val="center"/>
          </w:tcPr>
          <w:p w14:paraId="2EC63D6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62E9BB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517B82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14:paraId="3C8F3397" w14:textId="77777777" w:rsidTr="002A28B2">
        <w:trPr>
          <w:jc w:val="center"/>
        </w:trPr>
        <w:tc>
          <w:tcPr>
            <w:tcW w:w="567" w:type="dxa"/>
            <w:tcBorders>
              <w:top w:val="nil"/>
              <w:left w:val="single" w:sz="12" w:space="0" w:color="auto"/>
              <w:bottom w:val="nil"/>
              <w:right w:val="single" w:sz="4" w:space="0" w:color="auto"/>
            </w:tcBorders>
          </w:tcPr>
          <w:p w14:paraId="2298470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162</w:t>
            </w:r>
          </w:p>
        </w:tc>
        <w:tc>
          <w:tcPr>
            <w:tcW w:w="5387" w:type="dxa"/>
            <w:tcBorders>
              <w:top w:val="nil"/>
              <w:left w:val="nil"/>
              <w:bottom w:val="nil"/>
              <w:right w:val="nil"/>
            </w:tcBorders>
          </w:tcPr>
          <w:p w14:paraId="46E95FA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Трубопроводи з </w:t>
            </w:r>
            <w:proofErr w:type="spellStart"/>
            <w:r>
              <w:rPr>
                <w:rFonts w:ascii="Arial" w:hAnsi="Arial" w:cs="Arial"/>
                <w:spacing w:val="-3"/>
                <w:sz w:val="20"/>
                <w:lang w:val="uk-UA"/>
              </w:rPr>
              <w:t>нержавійної</w:t>
            </w:r>
            <w:proofErr w:type="spellEnd"/>
            <w:r>
              <w:rPr>
                <w:rFonts w:ascii="Arial" w:hAnsi="Arial" w:cs="Arial"/>
                <w:spacing w:val="-3"/>
                <w:sz w:val="20"/>
                <w:lang w:val="uk-UA"/>
              </w:rPr>
              <w:t xml:space="preserve"> сталі із фланцями та</w:t>
            </w:r>
          </w:p>
          <w:p w14:paraId="0206BB5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зварними стиками на умовний тиск не більше 2,5 МПа</w:t>
            </w:r>
          </w:p>
          <w:p w14:paraId="574EE61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[25 </w:t>
            </w:r>
            <w:proofErr w:type="spellStart"/>
            <w:r>
              <w:rPr>
                <w:rFonts w:ascii="Arial" w:hAnsi="Arial" w:cs="Arial"/>
                <w:spacing w:val="-3"/>
                <w:sz w:val="20"/>
                <w:lang w:val="uk-UA"/>
              </w:rPr>
              <w:t>кгс</w:t>
            </w:r>
            <w:proofErr w:type="spellEnd"/>
            <w:r>
              <w:rPr>
                <w:rFonts w:ascii="Arial" w:hAnsi="Arial" w:cs="Arial"/>
                <w:spacing w:val="-3"/>
                <w:sz w:val="20"/>
                <w:lang w:val="uk-UA"/>
              </w:rPr>
              <w:t>/см2] з готових вузлів у каналах і траншеях,</w:t>
            </w:r>
          </w:p>
          <w:p w14:paraId="08DE754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діаметр зовнішній 219 мм</w:t>
            </w:r>
          </w:p>
        </w:tc>
        <w:tc>
          <w:tcPr>
            <w:tcW w:w="1418" w:type="dxa"/>
            <w:tcBorders>
              <w:top w:val="nil"/>
              <w:left w:val="single" w:sz="4" w:space="0" w:color="auto"/>
              <w:bottom w:val="nil"/>
              <w:right w:val="nil"/>
            </w:tcBorders>
          </w:tcPr>
          <w:p w14:paraId="5946CD2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0C387A1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0,02575</w:t>
            </w:r>
          </w:p>
        </w:tc>
        <w:tc>
          <w:tcPr>
            <w:tcW w:w="1418" w:type="dxa"/>
            <w:tcBorders>
              <w:top w:val="nil"/>
              <w:left w:val="single" w:sz="4" w:space="0" w:color="auto"/>
              <w:bottom w:val="nil"/>
              <w:right w:val="single" w:sz="12" w:space="0" w:color="auto"/>
            </w:tcBorders>
            <w:vAlign w:val="center"/>
          </w:tcPr>
          <w:p w14:paraId="6DB10EB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B31DA92" w14:textId="77777777" w:rsidTr="002A28B2">
        <w:trPr>
          <w:jc w:val="center"/>
        </w:trPr>
        <w:tc>
          <w:tcPr>
            <w:tcW w:w="567" w:type="dxa"/>
            <w:tcBorders>
              <w:top w:val="nil"/>
              <w:left w:val="single" w:sz="12" w:space="0" w:color="auto"/>
              <w:bottom w:val="nil"/>
              <w:right w:val="single" w:sz="4" w:space="0" w:color="auto"/>
            </w:tcBorders>
          </w:tcPr>
          <w:p w14:paraId="5CBAF3E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163</w:t>
            </w:r>
          </w:p>
        </w:tc>
        <w:tc>
          <w:tcPr>
            <w:tcW w:w="5387" w:type="dxa"/>
            <w:tcBorders>
              <w:top w:val="nil"/>
              <w:left w:val="nil"/>
              <w:bottom w:val="nil"/>
              <w:right w:val="nil"/>
            </w:tcBorders>
          </w:tcPr>
          <w:p w14:paraId="0B2BF32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Трубопроводи зі сталевих труб із фланцями та</w:t>
            </w:r>
          </w:p>
          <w:p w14:paraId="301B2FC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зварними стиками на умовний тиск не більше 2,5 МПа</w:t>
            </w:r>
          </w:p>
          <w:p w14:paraId="1E03AEC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[25 </w:t>
            </w:r>
            <w:proofErr w:type="spellStart"/>
            <w:r>
              <w:rPr>
                <w:rFonts w:ascii="Arial" w:hAnsi="Arial" w:cs="Arial"/>
                <w:spacing w:val="-3"/>
                <w:sz w:val="20"/>
                <w:lang w:val="uk-UA"/>
              </w:rPr>
              <w:t>кгс</w:t>
            </w:r>
            <w:proofErr w:type="spellEnd"/>
            <w:r>
              <w:rPr>
                <w:rFonts w:ascii="Arial" w:hAnsi="Arial" w:cs="Arial"/>
                <w:spacing w:val="-3"/>
                <w:sz w:val="20"/>
                <w:lang w:val="uk-UA"/>
              </w:rPr>
              <w:t>/см2] з готових вузлів у каналах і траншеях,</w:t>
            </w:r>
          </w:p>
          <w:p w14:paraId="0E54832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діаметр зовнішній 159 мм</w:t>
            </w:r>
          </w:p>
        </w:tc>
        <w:tc>
          <w:tcPr>
            <w:tcW w:w="1418" w:type="dxa"/>
            <w:tcBorders>
              <w:top w:val="nil"/>
              <w:left w:val="single" w:sz="4" w:space="0" w:color="auto"/>
              <w:bottom w:val="nil"/>
              <w:right w:val="nil"/>
            </w:tcBorders>
          </w:tcPr>
          <w:p w14:paraId="5B37280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6E06B63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0,191276</w:t>
            </w:r>
          </w:p>
        </w:tc>
        <w:tc>
          <w:tcPr>
            <w:tcW w:w="1418" w:type="dxa"/>
            <w:tcBorders>
              <w:top w:val="nil"/>
              <w:left w:val="single" w:sz="4" w:space="0" w:color="auto"/>
              <w:bottom w:val="nil"/>
              <w:right w:val="single" w:sz="12" w:space="0" w:color="auto"/>
            </w:tcBorders>
            <w:vAlign w:val="center"/>
          </w:tcPr>
          <w:p w14:paraId="1288F52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3EE4E23" w14:textId="77777777" w:rsidTr="002A28B2">
        <w:trPr>
          <w:jc w:val="center"/>
        </w:trPr>
        <w:tc>
          <w:tcPr>
            <w:tcW w:w="567" w:type="dxa"/>
            <w:tcBorders>
              <w:top w:val="nil"/>
              <w:left w:val="single" w:sz="12" w:space="0" w:color="auto"/>
              <w:bottom w:val="nil"/>
              <w:right w:val="single" w:sz="4" w:space="0" w:color="auto"/>
            </w:tcBorders>
          </w:tcPr>
          <w:p w14:paraId="329AE11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164</w:t>
            </w:r>
          </w:p>
        </w:tc>
        <w:tc>
          <w:tcPr>
            <w:tcW w:w="5387" w:type="dxa"/>
            <w:tcBorders>
              <w:top w:val="nil"/>
              <w:left w:val="nil"/>
              <w:bottom w:val="nil"/>
              <w:right w:val="nil"/>
            </w:tcBorders>
          </w:tcPr>
          <w:p w14:paraId="7ABAF9B6"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Монтаж устаткування виду посудин або апаратів без</w:t>
            </w:r>
          </w:p>
          <w:p w14:paraId="720AB5B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механізмів на відкритій площадці, маса устаткування 0,5</w:t>
            </w:r>
          </w:p>
          <w:p w14:paraId="1FE9742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т</w:t>
            </w:r>
          </w:p>
        </w:tc>
        <w:tc>
          <w:tcPr>
            <w:tcW w:w="1418" w:type="dxa"/>
            <w:tcBorders>
              <w:top w:val="nil"/>
              <w:left w:val="single" w:sz="4" w:space="0" w:color="auto"/>
              <w:bottom w:val="nil"/>
              <w:right w:val="nil"/>
            </w:tcBorders>
          </w:tcPr>
          <w:p w14:paraId="5A1A248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7F854DE"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4CDC8BD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53015E1" w14:textId="77777777" w:rsidTr="002A28B2">
        <w:trPr>
          <w:jc w:val="center"/>
        </w:trPr>
        <w:tc>
          <w:tcPr>
            <w:tcW w:w="567" w:type="dxa"/>
            <w:tcBorders>
              <w:top w:val="nil"/>
              <w:left w:val="single" w:sz="12" w:space="0" w:color="auto"/>
              <w:bottom w:val="nil"/>
              <w:right w:val="single" w:sz="4" w:space="0" w:color="auto"/>
            </w:tcBorders>
          </w:tcPr>
          <w:p w14:paraId="28387F0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165</w:t>
            </w:r>
          </w:p>
        </w:tc>
        <w:tc>
          <w:tcPr>
            <w:tcW w:w="5387" w:type="dxa"/>
            <w:tcBorders>
              <w:top w:val="nil"/>
              <w:left w:val="nil"/>
              <w:bottom w:val="nil"/>
              <w:right w:val="nil"/>
            </w:tcBorders>
          </w:tcPr>
          <w:p w14:paraId="1A6E72CF"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Укладання труб поліетиленових діаметром 160,225 мм</w:t>
            </w:r>
          </w:p>
        </w:tc>
        <w:tc>
          <w:tcPr>
            <w:tcW w:w="1418" w:type="dxa"/>
            <w:tcBorders>
              <w:top w:val="nil"/>
              <w:left w:val="single" w:sz="4" w:space="0" w:color="auto"/>
              <w:bottom w:val="nil"/>
              <w:right w:val="nil"/>
            </w:tcBorders>
          </w:tcPr>
          <w:p w14:paraId="1A37305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24540F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w:t>
            </w:r>
          </w:p>
        </w:tc>
        <w:tc>
          <w:tcPr>
            <w:tcW w:w="1418" w:type="dxa"/>
            <w:tcBorders>
              <w:top w:val="nil"/>
              <w:left w:val="single" w:sz="4" w:space="0" w:color="auto"/>
              <w:bottom w:val="nil"/>
              <w:right w:val="single" w:sz="12" w:space="0" w:color="auto"/>
            </w:tcBorders>
            <w:vAlign w:val="center"/>
          </w:tcPr>
          <w:p w14:paraId="45DAC7C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9BEED40" w14:textId="77777777" w:rsidTr="002A28B2">
        <w:trPr>
          <w:jc w:val="center"/>
        </w:trPr>
        <w:tc>
          <w:tcPr>
            <w:tcW w:w="567" w:type="dxa"/>
            <w:tcBorders>
              <w:top w:val="nil"/>
              <w:left w:val="single" w:sz="12" w:space="0" w:color="auto"/>
              <w:bottom w:val="nil"/>
              <w:right w:val="single" w:sz="4" w:space="0" w:color="auto"/>
            </w:tcBorders>
          </w:tcPr>
          <w:p w14:paraId="50C4561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166</w:t>
            </w:r>
          </w:p>
        </w:tc>
        <w:tc>
          <w:tcPr>
            <w:tcW w:w="5387" w:type="dxa"/>
            <w:tcBorders>
              <w:top w:val="nil"/>
              <w:left w:val="nil"/>
              <w:bottom w:val="nil"/>
              <w:right w:val="nil"/>
            </w:tcBorders>
          </w:tcPr>
          <w:p w14:paraId="1727AC3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круглих збірних залізобетонних</w:t>
            </w:r>
          </w:p>
          <w:p w14:paraId="6806771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каналізаційних колодязів діаметром 1,5 м у мокрих</w:t>
            </w:r>
          </w:p>
          <w:p w14:paraId="5B14C27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ґрунтах</w:t>
            </w:r>
          </w:p>
        </w:tc>
        <w:tc>
          <w:tcPr>
            <w:tcW w:w="1418" w:type="dxa"/>
            <w:tcBorders>
              <w:top w:val="nil"/>
              <w:left w:val="single" w:sz="4" w:space="0" w:color="auto"/>
              <w:bottom w:val="nil"/>
              <w:right w:val="nil"/>
            </w:tcBorders>
          </w:tcPr>
          <w:p w14:paraId="46763AA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40B4310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0,69</w:t>
            </w:r>
          </w:p>
        </w:tc>
        <w:tc>
          <w:tcPr>
            <w:tcW w:w="1418" w:type="dxa"/>
            <w:tcBorders>
              <w:top w:val="nil"/>
              <w:left w:val="single" w:sz="4" w:space="0" w:color="auto"/>
              <w:bottom w:val="nil"/>
              <w:right w:val="single" w:sz="12" w:space="0" w:color="auto"/>
            </w:tcBorders>
            <w:vAlign w:val="center"/>
          </w:tcPr>
          <w:p w14:paraId="5BCA44D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B782074" w14:textId="77777777" w:rsidTr="002A28B2">
        <w:trPr>
          <w:jc w:val="center"/>
        </w:trPr>
        <w:tc>
          <w:tcPr>
            <w:tcW w:w="567" w:type="dxa"/>
            <w:tcBorders>
              <w:top w:val="nil"/>
              <w:left w:val="single" w:sz="12" w:space="0" w:color="auto"/>
              <w:bottom w:val="nil"/>
              <w:right w:val="single" w:sz="4" w:space="0" w:color="auto"/>
            </w:tcBorders>
          </w:tcPr>
          <w:p w14:paraId="2CA09C9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167</w:t>
            </w:r>
          </w:p>
        </w:tc>
        <w:tc>
          <w:tcPr>
            <w:tcW w:w="5387" w:type="dxa"/>
            <w:tcBorders>
              <w:top w:val="nil"/>
              <w:left w:val="nil"/>
              <w:bottom w:val="nil"/>
              <w:right w:val="nil"/>
            </w:tcBorders>
          </w:tcPr>
          <w:p w14:paraId="28A4663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круглих збірних залізобетонних</w:t>
            </w:r>
          </w:p>
          <w:p w14:paraId="45F2DEAB"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каналізаційних колодязів діаметром 1 м у мокрих ґрунтах</w:t>
            </w:r>
          </w:p>
        </w:tc>
        <w:tc>
          <w:tcPr>
            <w:tcW w:w="1418" w:type="dxa"/>
            <w:tcBorders>
              <w:top w:val="nil"/>
              <w:left w:val="single" w:sz="4" w:space="0" w:color="auto"/>
              <w:bottom w:val="nil"/>
              <w:right w:val="nil"/>
            </w:tcBorders>
          </w:tcPr>
          <w:p w14:paraId="11551BE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091CB90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0,38</w:t>
            </w:r>
          </w:p>
        </w:tc>
        <w:tc>
          <w:tcPr>
            <w:tcW w:w="1418" w:type="dxa"/>
            <w:tcBorders>
              <w:top w:val="nil"/>
              <w:left w:val="single" w:sz="4" w:space="0" w:color="auto"/>
              <w:bottom w:val="nil"/>
              <w:right w:val="single" w:sz="12" w:space="0" w:color="auto"/>
            </w:tcBorders>
            <w:vAlign w:val="center"/>
          </w:tcPr>
          <w:p w14:paraId="2DF2ECE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D5DDE1F" w14:textId="77777777" w:rsidTr="002A28B2">
        <w:trPr>
          <w:jc w:val="center"/>
        </w:trPr>
        <w:tc>
          <w:tcPr>
            <w:tcW w:w="567" w:type="dxa"/>
            <w:tcBorders>
              <w:top w:val="nil"/>
              <w:left w:val="single" w:sz="12" w:space="0" w:color="auto"/>
              <w:bottom w:val="nil"/>
              <w:right w:val="single" w:sz="4" w:space="0" w:color="auto"/>
            </w:tcBorders>
            <w:vAlign w:val="center"/>
          </w:tcPr>
          <w:p w14:paraId="2A81F29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64516CC"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10. К13</w:t>
            </w:r>
          </w:p>
        </w:tc>
        <w:tc>
          <w:tcPr>
            <w:tcW w:w="1418" w:type="dxa"/>
            <w:tcBorders>
              <w:top w:val="nil"/>
              <w:left w:val="single" w:sz="4" w:space="0" w:color="auto"/>
              <w:bottom w:val="nil"/>
              <w:right w:val="single" w:sz="4" w:space="0" w:color="auto"/>
            </w:tcBorders>
            <w:vAlign w:val="center"/>
          </w:tcPr>
          <w:p w14:paraId="33887EE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7A3CB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A78F50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DBAFD72" w14:textId="77777777" w:rsidTr="002A28B2">
        <w:trPr>
          <w:jc w:val="center"/>
        </w:trPr>
        <w:tc>
          <w:tcPr>
            <w:tcW w:w="567" w:type="dxa"/>
            <w:tcBorders>
              <w:top w:val="nil"/>
              <w:left w:val="single" w:sz="12" w:space="0" w:color="auto"/>
              <w:bottom w:val="nil"/>
              <w:right w:val="single" w:sz="4" w:space="0" w:color="auto"/>
            </w:tcBorders>
            <w:vAlign w:val="center"/>
          </w:tcPr>
          <w:p w14:paraId="551F226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77ACC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82BFC3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A77FDC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850C5A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92BB4BE" w14:textId="77777777" w:rsidTr="002A28B2">
        <w:trPr>
          <w:jc w:val="center"/>
        </w:trPr>
        <w:tc>
          <w:tcPr>
            <w:tcW w:w="567" w:type="dxa"/>
            <w:tcBorders>
              <w:top w:val="nil"/>
              <w:left w:val="single" w:sz="12" w:space="0" w:color="auto"/>
              <w:bottom w:val="nil"/>
              <w:right w:val="single" w:sz="4" w:space="0" w:color="auto"/>
            </w:tcBorders>
          </w:tcPr>
          <w:p w14:paraId="7999C23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168</w:t>
            </w:r>
          </w:p>
        </w:tc>
        <w:tc>
          <w:tcPr>
            <w:tcW w:w="5387" w:type="dxa"/>
            <w:tcBorders>
              <w:top w:val="nil"/>
              <w:left w:val="nil"/>
              <w:bottom w:val="nil"/>
              <w:right w:val="nil"/>
            </w:tcBorders>
          </w:tcPr>
          <w:p w14:paraId="1ABCED4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Трубопроводи зі сталевих труб із фланцями та</w:t>
            </w:r>
          </w:p>
          <w:p w14:paraId="5CE8B90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зварними стиками на умовний тиск не більше 2,5 МПа</w:t>
            </w:r>
          </w:p>
          <w:p w14:paraId="6710214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[25 </w:t>
            </w:r>
            <w:proofErr w:type="spellStart"/>
            <w:r>
              <w:rPr>
                <w:rFonts w:ascii="Arial" w:hAnsi="Arial" w:cs="Arial"/>
                <w:spacing w:val="-3"/>
                <w:sz w:val="20"/>
                <w:lang w:val="uk-UA"/>
              </w:rPr>
              <w:t>кгс</w:t>
            </w:r>
            <w:proofErr w:type="spellEnd"/>
            <w:r>
              <w:rPr>
                <w:rFonts w:ascii="Arial" w:hAnsi="Arial" w:cs="Arial"/>
                <w:spacing w:val="-3"/>
                <w:sz w:val="20"/>
                <w:lang w:val="uk-UA"/>
              </w:rPr>
              <w:t>/см2] з готових вузлів у каналах і траншеях,</w:t>
            </w:r>
          </w:p>
          <w:p w14:paraId="70D8AC4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діаметр зовнішній 159 мм</w:t>
            </w:r>
          </w:p>
        </w:tc>
        <w:tc>
          <w:tcPr>
            <w:tcW w:w="1418" w:type="dxa"/>
            <w:tcBorders>
              <w:top w:val="nil"/>
              <w:left w:val="single" w:sz="4" w:space="0" w:color="auto"/>
              <w:bottom w:val="nil"/>
              <w:right w:val="nil"/>
            </w:tcBorders>
          </w:tcPr>
          <w:p w14:paraId="43560EB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577E492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0,036954</w:t>
            </w:r>
          </w:p>
        </w:tc>
        <w:tc>
          <w:tcPr>
            <w:tcW w:w="1418" w:type="dxa"/>
            <w:tcBorders>
              <w:top w:val="nil"/>
              <w:left w:val="single" w:sz="4" w:space="0" w:color="auto"/>
              <w:bottom w:val="nil"/>
              <w:right w:val="single" w:sz="12" w:space="0" w:color="auto"/>
            </w:tcBorders>
            <w:vAlign w:val="center"/>
          </w:tcPr>
          <w:p w14:paraId="22CA625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C83736E" w14:textId="77777777" w:rsidTr="002A28B2">
        <w:trPr>
          <w:jc w:val="center"/>
        </w:trPr>
        <w:tc>
          <w:tcPr>
            <w:tcW w:w="567" w:type="dxa"/>
            <w:tcBorders>
              <w:top w:val="nil"/>
              <w:left w:val="single" w:sz="12" w:space="0" w:color="auto"/>
              <w:bottom w:val="nil"/>
              <w:right w:val="single" w:sz="4" w:space="0" w:color="auto"/>
            </w:tcBorders>
          </w:tcPr>
          <w:p w14:paraId="2CC1B0A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169</w:t>
            </w:r>
          </w:p>
        </w:tc>
        <w:tc>
          <w:tcPr>
            <w:tcW w:w="5387" w:type="dxa"/>
            <w:tcBorders>
              <w:top w:val="nil"/>
              <w:left w:val="nil"/>
              <w:bottom w:val="nil"/>
              <w:right w:val="nil"/>
            </w:tcBorders>
          </w:tcPr>
          <w:p w14:paraId="1DA278B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Трубопроводи з </w:t>
            </w:r>
            <w:proofErr w:type="spellStart"/>
            <w:r>
              <w:rPr>
                <w:rFonts w:ascii="Arial" w:hAnsi="Arial" w:cs="Arial"/>
                <w:spacing w:val="-3"/>
                <w:sz w:val="20"/>
                <w:lang w:val="uk-UA"/>
              </w:rPr>
              <w:t>нержавійної</w:t>
            </w:r>
            <w:proofErr w:type="spellEnd"/>
            <w:r>
              <w:rPr>
                <w:rFonts w:ascii="Arial" w:hAnsi="Arial" w:cs="Arial"/>
                <w:spacing w:val="-3"/>
                <w:sz w:val="20"/>
                <w:lang w:val="uk-UA"/>
              </w:rPr>
              <w:t xml:space="preserve"> сталі із фланцями та</w:t>
            </w:r>
          </w:p>
          <w:p w14:paraId="7CFCF47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зварними стиками на умовний тиск не більше 2,5 МПа</w:t>
            </w:r>
          </w:p>
          <w:p w14:paraId="0F3B751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[25 </w:t>
            </w:r>
            <w:proofErr w:type="spellStart"/>
            <w:r>
              <w:rPr>
                <w:rFonts w:ascii="Arial" w:hAnsi="Arial" w:cs="Arial"/>
                <w:spacing w:val="-3"/>
                <w:sz w:val="20"/>
                <w:lang w:val="uk-UA"/>
              </w:rPr>
              <w:t>кгс</w:t>
            </w:r>
            <w:proofErr w:type="spellEnd"/>
            <w:r>
              <w:rPr>
                <w:rFonts w:ascii="Arial" w:hAnsi="Arial" w:cs="Arial"/>
                <w:spacing w:val="-3"/>
                <w:sz w:val="20"/>
                <w:lang w:val="uk-UA"/>
              </w:rPr>
              <w:t>/см2] з готових вузлів у каналах і траншеях,</w:t>
            </w:r>
          </w:p>
          <w:p w14:paraId="7707B09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діаметр зовнішній 219 мм</w:t>
            </w:r>
          </w:p>
        </w:tc>
        <w:tc>
          <w:tcPr>
            <w:tcW w:w="1418" w:type="dxa"/>
            <w:tcBorders>
              <w:top w:val="nil"/>
              <w:left w:val="single" w:sz="4" w:space="0" w:color="auto"/>
              <w:bottom w:val="nil"/>
              <w:right w:val="nil"/>
            </w:tcBorders>
          </w:tcPr>
          <w:p w14:paraId="7D0DBA3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12AE90E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0,10225</w:t>
            </w:r>
          </w:p>
        </w:tc>
        <w:tc>
          <w:tcPr>
            <w:tcW w:w="1418" w:type="dxa"/>
            <w:tcBorders>
              <w:top w:val="nil"/>
              <w:left w:val="single" w:sz="4" w:space="0" w:color="auto"/>
              <w:bottom w:val="nil"/>
              <w:right w:val="single" w:sz="12" w:space="0" w:color="auto"/>
            </w:tcBorders>
            <w:vAlign w:val="center"/>
          </w:tcPr>
          <w:p w14:paraId="4DF9A03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1EB6316" w14:textId="77777777" w:rsidTr="002A28B2">
        <w:trPr>
          <w:jc w:val="center"/>
        </w:trPr>
        <w:tc>
          <w:tcPr>
            <w:tcW w:w="567" w:type="dxa"/>
            <w:tcBorders>
              <w:top w:val="nil"/>
              <w:left w:val="single" w:sz="12" w:space="0" w:color="auto"/>
              <w:bottom w:val="nil"/>
              <w:right w:val="single" w:sz="4" w:space="0" w:color="auto"/>
            </w:tcBorders>
          </w:tcPr>
          <w:p w14:paraId="59F037E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170</w:t>
            </w:r>
          </w:p>
        </w:tc>
        <w:tc>
          <w:tcPr>
            <w:tcW w:w="5387" w:type="dxa"/>
            <w:tcBorders>
              <w:top w:val="nil"/>
              <w:left w:val="nil"/>
              <w:bottom w:val="nil"/>
              <w:right w:val="nil"/>
            </w:tcBorders>
          </w:tcPr>
          <w:p w14:paraId="6F9E476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поліетиленових відводів, колін, патрубків,</w:t>
            </w:r>
          </w:p>
          <w:p w14:paraId="26261F2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переходів діаметром 200 мм</w:t>
            </w:r>
          </w:p>
        </w:tc>
        <w:tc>
          <w:tcPr>
            <w:tcW w:w="1418" w:type="dxa"/>
            <w:tcBorders>
              <w:top w:val="nil"/>
              <w:left w:val="single" w:sz="4" w:space="0" w:color="auto"/>
              <w:bottom w:val="nil"/>
              <w:right w:val="nil"/>
            </w:tcBorders>
          </w:tcPr>
          <w:p w14:paraId="1F84C6E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43CF28D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7D5E9E4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0C1A9CD" w14:textId="77777777" w:rsidTr="002A28B2">
        <w:trPr>
          <w:jc w:val="center"/>
        </w:trPr>
        <w:tc>
          <w:tcPr>
            <w:tcW w:w="567" w:type="dxa"/>
            <w:tcBorders>
              <w:top w:val="nil"/>
              <w:left w:val="single" w:sz="12" w:space="0" w:color="auto"/>
              <w:bottom w:val="nil"/>
              <w:right w:val="single" w:sz="4" w:space="0" w:color="auto"/>
            </w:tcBorders>
          </w:tcPr>
          <w:p w14:paraId="2E45138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171</w:t>
            </w:r>
          </w:p>
        </w:tc>
        <w:tc>
          <w:tcPr>
            <w:tcW w:w="5387" w:type="dxa"/>
            <w:tcBorders>
              <w:top w:val="nil"/>
              <w:left w:val="nil"/>
              <w:bottom w:val="nil"/>
              <w:right w:val="nil"/>
            </w:tcBorders>
          </w:tcPr>
          <w:p w14:paraId="2B0B7917"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Укладання труб поліетиленових діаметром 140 мм</w:t>
            </w:r>
          </w:p>
        </w:tc>
        <w:tc>
          <w:tcPr>
            <w:tcW w:w="1418" w:type="dxa"/>
            <w:tcBorders>
              <w:top w:val="nil"/>
              <w:left w:val="single" w:sz="4" w:space="0" w:color="auto"/>
              <w:bottom w:val="nil"/>
              <w:right w:val="nil"/>
            </w:tcBorders>
          </w:tcPr>
          <w:p w14:paraId="723126A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62A55A9E"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6</w:t>
            </w:r>
          </w:p>
        </w:tc>
        <w:tc>
          <w:tcPr>
            <w:tcW w:w="1418" w:type="dxa"/>
            <w:tcBorders>
              <w:top w:val="nil"/>
              <w:left w:val="single" w:sz="4" w:space="0" w:color="auto"/>
              <w:bottom w:val="nil"/>
              <w:right w:val="single" w:sz="12" w:space="0" w:color="auto"/>
            </w:tcBorders>
            <w:vAlign w:val="center"/>
          </w:tcPr>
          <w:p w14:paraId="7C9239D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1A9C2ED" w14:textId="77777777" w:rsidTr="002A28B2">
        <w:trPr>
          <w:jc w:val="center"/>
        </w:trPr>
        <w:tc>
          <w:tcPr>
            <w:tcW w:w="567" w:type="dxa"/>
            <w:tcBorders>
              <w:top w:val="nil"/>
              <w:left w:val="single" w:sz="12" w:space="0" w:color="auto"/>
              <w:bottom w:val="nil"/>
              <w:right w:val="single" w:sz="4" w:space="0" w:color="auto"/>
            </w:tcBorders>
          </w:tcPr>
          <w:p w14:paraId="709BD60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172</w:t>
            </w:r>
          </w:p>
        </w:tc>
        <w:tc>
          <w:tcPr>
            <w:tcW w:w="5387" w:type="dxa"/>
            <w:tcBorders>
              <w:top w:val="nil"/>
              <w:left w:val="nil"/>
              <w:bottom w:val="nil"/>
              <w:right w:val="nil"/>
            </w:tcBorders>
          </w:tcPr>
          <w:p w14:paraId="256F432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Прокладання трубопроводів водопостачання з напірних</w:t>
            </w:r>
          </w:p>
          <w:p w14:paraId="3870236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поліетиленових [поліпропіленових] труб діаметром 200</w:t>
            </w:r>
          </w:p>
          <w:p w14:paraId="410A35E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мм</w:t>
            </w:r>
          </w:p>
        </w:tc>
        <w:tc>
          <w:tcPr>
            <w:tcW w:w="1418" w:type="dxa"/>
            <w:tcBorders>
              <w:top w:val="nil"/>
              <w:left w:val="single" w:sz="4" w:space="0" w:color="auto"/>
              <w:bottom w:val="nil"/>
              <w:right w:val="nil"/>
            </w:tcBorders>
          </w:tcPr>
          <w:p w14:paraId="3FC1B2F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04FB400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6</w:t>
            </w:r>
          </w:p>
        </w:tc>
        <w:tc>
          <w:tcPr>
            <w:tcW w:w="1418" w:type="dxa"/>
            <w:tcBorders>
              <w:top w:val="nil"/>
              <w:left w:val="single" w:sz="4" w:space="0" w:color="auto"/>
              <w:bottom w:val="nil"/>
              <w:right w:val="single" w:sz="12" w:space="0" w:color="auto"/>
            </w:tcBorders>
            <w:vAlign w:val="center"/>
          </w:tcPr>
          <w:p w14:paraId="35D3993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7D2F652" w14:textId="77777777" w:rsidTr="002A28B2">
        <w:trPr>
          <w:jc w:val="center"/>
        </w:trPr>
        <w:tc>
          <w:tcPr>
            <w:tcW w:w="567" w:type="dxa"/>
            <w:tcBorders>
              <w:top w:val="nil"/>
              <w:left w:val="single" w:sz="12" w:space="0" w:color="auto"/>
              <w:bottom w:val="nil"/>
              <w:right w:val="single" w:sz="4" w:space="0" w:color="auto"/>
            </w:tcBorders>
          </w:tcPr>
          <w:p w14:paraId="38A7BFC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173</w:t>
            </w:r>
          </w:p>
        </w:tc>
        <w:tc>
          <w:tcPr>
            <w:tcW w:w="5387" w:type="dxa"/>
            <w:tcBorders>
              <w:top w:val="nil"/>
              <w:left w:val="nil"/>
              <w:bottom w:val="nil"/>
              <w:right w:val="nil"/>
            </w:tcBorders>
          </w:tcPr>
          <w:p w14:paraId="16764D81"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Укладання труб поліетиленових діаметром 200 мм</w:t>
            </w:r>
          </w:p>
        </w:tc>
        <w:tc>
          <w:tcPr>
            <w:tcW w:w="1418" w:type="dxa"/>
            <w:tcBorders>
              <w:top w:val="nil"/>
              <w:left w:val="single" w:sz="4" w:space="0" w:color="auto"/>
              <w:bottom w:val="nil"/>
              <w:right w:val="nil"/>
            </w:tcBorders>
          </w:tcPr>
          <w:p w14:paraId="5388178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26FB120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29,5</w:t>
            </w:r>
          </w:p>
        </w:tc>
        <w:tc>
          <w:tcPr>
            <w:tcW w:w="1418" w:type="dxa"/>
            <w:tcBorders>
              <w:top w:val="nil"/>
              <w:left w:val="single" w:sz="4" w:space="0" w:color="auto"/>
              <w:bottom w:val="nil"/>
              <w:right w:val="single" w:sz="12" w:space="0" w:color="auto"/>
            </w:tcBorders>
            <w:vAlign w:val="center"/>
          </w:tcPr>
          <w:p w14:paraId="08EE44D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8B85657" w14:textId="77777777" w:rsidTr="002A28B2">
        <w:trPr>
          <w:jc w:val="center"/>
        </w:trPr>
        <w:tc>
          <w:tcPr>
            <w:tcW w:w="567" w:type="dxa"/>
            <w:tcBorders>
              <w:top w:val="nil"/>
              <w:left w:val="single" w:sz="12" w:space="0" w:color="auto"/>
              <w:bottom w:val="nil"/>
              <w:right w:val="single" w:sz="4" w:space="0" w:color="auto"/>
            </w:tcBorders>
          </w:tcPr>
          <w:p w14:paraId="33406CF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174</w:t>
            </w:r>
          </w:p>
        </w:tc>
        <w:tc>
          <w:tcPr>
            <w:tcW w:w="5387" w:type="dxa"/>
            <w:tcBorders>
              <w:top w:val="nil"/>
              <w:left w:val="nil"/>
              <w:bottom w:val="nil"/>
              <w:right w:val="nil"/>
            </w:tcBorders>
          </w:tcPr>
          <w:p w14:paraId="49A072D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круглих збірних залізобетонних</w:t>
            </w:r>
          </w:p>
          <w:p w14:paraId="2B630776"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каналізаційних колодязів діаметром 1 м у мокрих ґрунтах</w:t>
            </w:r>
          </w:p>
        </w:tc>
        <w:tc>
          <w:tcPr>
            <w:tcW w:w="1418" w:type="dxa"/>
            <w:tcBorders>
              <w:top w:val="nil"/>
              <w:left w:val="single" w:sz="4" w:space="0" w:color="auto"/>
              <w:bottom w:val="nil"/>
              <w:right w:val="nil"/>
            </w:tcBorders>
          </w:tcPr>
          <w:p w14:paraId="112213C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35DB84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2,7</w:t>
            </w:r>
          </w:p>
        </w:tc>
        <w:tc>
          <w:tcPr>
            <w:tcW w:w="1418" w:type="dxa"/>
            <w:tcBorders>
              <w:top w:val="nil"/>
              <w:left w:val="single" w:sz="4" w:space="0" w:color="auto"/>
              <w:bottom w:val="nil"/>
              <w:right w:val="single" w:sz="12" w:space="0" w:color="auto"/>
            </w:tcBorders>
            <w:vAlign w:val="center"/>
          </w:tcPr>
          <w:p w14:paraId="1D7410E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8DB1866" w14:textId="77777777" w:rsidTr="002A28B2">
        <w:trPr>
          <w:jc w:val="center"/>
        </w:trPr>
        <w:tc>
          <w:tcPr>
            <w:tcW w:w="567" w:type="dxa"/>
            <w:tcBorders>
              <w:top w:val="nil"/>
              <w:left w:val="single" w:sz="12" w:space="0" w:color="auto"/>
              <w:bottom w:val="nil"/>
              <w:right w:val="single" w:sz="4" w:space="0" w:color="auto"/>
            </w:tcBorders>
            <w:vAlign w:val="center"/>
          </w:tcPr>
          <w:p w14:paraId="22D50FD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2CD627A"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11. К14</w:t>
            </w:r>
          </w:p>
        </w:tc>
        <w:tc>
          <w:tcPr>
            <w:tcW w:w="1418" w:type="dxa"/>
            <w:tcBorders>
              <w:top w:val="nil"/>
              <w:left w:val="single" w:sz="4" w:space="0" w:color="auto"/>
              <w:bottom w:val="nil"/>
              <w:right w:val="single" w:sz="4" w:space="0" w:color="auto"/>
            </w:tcBorders>
            <w:vAlign w:val="center"/>
          </w:tcPr>
          <w:p w14:paraId="7C47C51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860532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263C72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09C4632" w14:textId="77777777" w:rsidTr="002A28B2">
        <w:trPr>
          <w:jc w:val="center"/>
        </w:trPr>
        <w:tc>
          <w:tcPr>
            <w:tcW w:w="567" w:type="dxa"/>
            <w:tcBorders>
              <w:top w:val="nil"/>
              <w:left w:val="single" w:sz="12" w:space="0" w:color="auto"/>
              <w:bottom w:val="nil"/>
              <w:right w:val="single" w:sz="4" w:space="0" w:color="auto"/>
            </w:tcBorders>
            <w:vAlign w:val="center"/>
          </w:tcPr>
          <w:p w14:paraId="6843F1F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1A6AD0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248E20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112E88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D6F444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09B3C55" w14:textId="77777777" w:rsidTr="002A28B2">
        <w:trPr>
          <w:jc w:val="center"/>
        </w:trPr>
        <w:tc>
          <w:tcPr>
            <w:tcW w:w="567" w:type="dxa"/>
            <w:tcBorders>
              <w:top w:val="nil"/>
              <w:left w:val="single" w:sz="12" w:space="0" w:color="auto"/>
              <w:bottom w:val="nil"/>
              <w:right w:val="single" w:sz="4" w:space="0" w:color="auto"/>
            </w:tcBorders>
          </w:tcPr>
          <w:p w14:paraId="463DB3A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175</w:t>
            </w:r>
          </w:p>
        </w:tc>
        <w:tc>
          <w:tcPr>
            <w:tcW w:w="5387" w:type="dxa"/>
            <w:tcBorders>
              <w:top w:val="nil"/>
              <w:left w:val="nil"/>
              <w:bottom w:val="nil"/>
              <w:right w:val="nil"/>
            </w:tcBorders>
          </w:tcPr>
          <w:p w14:paraId="4821A5B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Прокладання трубопроводів водопостачання з напірних</w:t>
            </w:r>
          </w:p>
          <w:p w14:paraId="4DDF697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поліетиленових [поліпропіленових] труб діаметром 200</w:t>
            </w:r>
          </w:p>
          <w:p w14:paraId="0EDD1FF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мм</w:t>
            </w:r>
          </w:p>
        </w:tc>
        <w:tc>
          <w:tcPr>
            <w:tcW w:w="1418" w:type="dxa"/>
            <w:tcBorders>
              <w:top w:val="nil"/>
              <w:left w:val="single" w:sz="4" w:space="0" w:color="auto"/>
              <w:bottom w:val="nil"/>
              <w:right w:val="nil"/>
            </w:tcBorders>
          </w:tcPr>
          <w:p w14:paraId="541F3F1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4DC4F7D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25</w:t>
            </w:r>
          </w:p>
        </w:tc>
        <w:tc>
          <w:tcPr>
            <w:tcW w:w="1418" w:type="dxa"/>
            <w:tcBorders>
              <w:top w:val="nil"/>
              <w:left w:val="single" w:sz="4" w:space="0" w:color="auto"/>
              <w:bottom w:val="nil"/>
              <w:right w:val="single" w:sz="12" w:space="0" w:color="auto"/>
            </w:tcBorders>
            <w:vAlign w:val="center"/>
          </w:tcPr>
          <w:p w14:paraId="1865488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502C8D8" w14:textId="77777777" w:rsidTr="002A28B2">
        <w:trPr>
          <w:jc w:val="center"/>
        </w:trPr>
        <w:tc>
          <w:tcPr>
            <w:tcW w:w="567" w:type="dxa"/>
            <w:tcBorders>
              <w:top w:val="nil"/>
              <w:left w:val="single" w:sz="12" w:space="0" w:color="auto"/>
              <w:bottom w:val="nil"/>
              <w:right w:val="single" w:sz="4" w:space="0" w:color="auto"/>
            </w:tcBorders>
          </w:tcPr>
          <w:p w14:paraId="5E66369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176</w:t>
            </w:r>
          </w:p>
        </w:tc>
        <w:tc>
          <w:tcPr>
            <w:tcW w:w="5387" w:type="dxa"/>
            <w:tcBorders>
              <w:top w:val="nil"/>
              <w:left w:val="nil"/>
              <w:bottom w:val="nil"/>
              <w:right w:val="nil"/>
            </w:tcBorders>
          </w:tcPr>
          <w:p w14:paraId="1248EAB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круглих збірних залізобетонних</w:t>
            </w:r>
          </w:p>
          <w:p w14:paraId="12605136"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каналізаційних колодязів діаметром 1 м у мокрих ґрунтах</w:t>
            </w:r>
          </w:p>
        </w:tc>
        <w:tc>
          <w:tcPr>
            <w:tcW w:w="1418" w:type="dxa"/>
            <w:tcBorders>
              <w:top w:val="nil"/>
              <w:left w:val="single" w:sz="4" w:space="0" w:color="auto"/>
              <w:bottom w:val="nil"/>
              <w:right w:val="nil"/>
            </w:tcBorders>
          </w:tcPr>
          <w:p w14:paraId="14182DF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7EA8B3D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0,86</w:t>
            </w:r>
          </w:p>
        </w:tc>
        <w:tc>
          <w:tcPr>
            <w:tcW w:w="1418" w:type="dxa"/>
            <w:tcBorders>
              <w:top w:val="nil"/>
              <w:left w:val="single" w:sz="4" w:space="0" w:color="auto"/>
              <w:bottom w:val="nil"/>
              <w:right w:val="single" w:sz="12" w:space="0" w:color="auto"/>
            </w:tcBorders>
            <w:vAlign w:val="center"/>
          </w:tcPr>
          <w:p w14:paraId="2908787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F88A486" w14:textId="77777777" w:rsidTr="002A28B2">
        <w:trPr>
          <w:jc w:val="center"/>
        </w:trPr>
        <w:tc>
          <w:tcPr>
            <w:tcW w:w="567" w:type="dxa"/>
            <w:tcBorders>
              <w:top w:val="nil"/>
              <w:left w:val="single" w:sz="12" w:space="0" w:color="auto"/>
              <w:bottom w:val="nil"/>
              <w:right w:val="single" w:sz="4" w:space="0" w:color="auto"/>
            </w:tcBorders>
            <w:vAlign w:val="center"/>
          </w:tcPr>
          <w:p w14:paraId="16DFEF3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7E90EA3"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12. К15</w:t>
            </w:r>
          </w:p>
        </w:tc>
        <w:tc>
          <w:tcPr>
            <w:tcW w:w="1418" w:type="dxa"/>
            <w:tcBorders>
              <w:top w:val="nil"/>
              <w:left w:val="single" w:sz="4" w:space="0" w:color="auto"/>
              <w:bottom w:val="nil"/>
              <w:right w:val="single" w:sz="4" w:space="0" w:color="auto"/>
            </w:tcBorders>
            <w:vAlign w:val="center"/>
          </w:tcPr>
          <w:p w14:paraId="32E34E2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539AD7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20C1A2A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033DC01" w14:textId="77777777" w:rsidTr="002A28B2">
        <w:trPr>
          <w:jc w:val="center"/>
        </w:trPr>
        <w:tc>
          <w:tcPr>
            <w:tcW w:w="567" w:type="dxa"/>
            <w:tcBorders>
              <w:top w:val="nil"/>
              <w:left w:val="single" w:sz="12" w:space="0" w:color="auto"/>
              <w:bottom w:val="nil"/>
              <w:right w:val="single" w:sz="4" w:space="0" w:color="auto"/>
            </w:tcBorders>
            <w:vAlign w:val="center"/>
          </w:tcPr>
          <w:p w14:paraId="781C7EB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835609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2C71FF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2195C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F7CC23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4726E45" w14:textId="77777777" w:rsidTr="002A28B2">
        <w:trPr>
          <w:jc w:val="center"/>
        </w:trPr>
        <w:tc>
          <w:tcPr>
            <w:tcW w:w="567" w:type="dxa"/>
            <w:tcBorders>
              <w:top w:val="nil"/>
              <w:left w:val="single" w:sz="12" w:space="0" w:color="auto"/>
              <w:bottom w:val="nil"/>
              <w:right w:val="single" w:sz="4" w:space="0" w:color="auto"/>
            </w:tcBorders>
          </w:tcPr>
          <w:p w14:paraId="608BB6E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177</w:t>
            </w:r>
          </w:p>
        </w:tc>
        <w:tc>
          <w:tcPr>
            <w:tcW w:w="5387" w:type="dxa"/>
            <w:tcBorders>
              <w:top w:val="nil"/>
              <w:left w:val="nil"/>
              <w:bottom w:val="nil"/>
              <w:right w:val="nil"/>
            </w:tcBorders>
          </w:tcPr>
          <w:p w14:paraId="6AF5948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Прокладання трубопроводів водопостачання з напірних</w:t>
            </w:r>
          </w:p>
          <w:p w14:paraId="6A4F5BD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поліетиленових [поліпропіленових] труб діаметром 200</w:t>
            </w:r>
          </w:p>
          <w:p w14:paraId="01829FC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мм</w:t>
            </w:r>
          </w:p>
        </w:tc>
        <w:tc>
          <w:tcPr>
            <w:tcW w:w="1418" w:type="dxa"/>
            <w:tcBorders>
              <w:top w:val="nil"/>
              <w:left w:val="single" w:sz="4" w:space="0" w:color="auto"/>
              <w:bottom w:val="nil"/>
              <w:right w:val="nil"/>
            </w:tcBorders>
          </w:tcPr>
          <w:p w14:paraId="0B38148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0178F962"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30</w:t>
            </w:r>
          </w:p>
        </w:tc>
        <w:tc>
          <w:tcPr>
            <w:tcW w:w="1418" w:type="dxa"/>
            <w:tcBorders>
              <w:top w:val="nil"/>
              <w:left w:val="single" w:sz="4" w:space="0" w:color="auto"/>
              <w:bottom w:val="nil"/>
              <w:right w:val="single" w:sz="12" w:space="0" w:color="auto"/>
            </w:tcBorders>
            <w:vAlign w:val="center"/>
          </w:tcPr>
          <w:p w14:paraId="1903DE4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99BCF09" w14:textId="77777777" w:rsidTr="002A28B2">
        <w:trPr>
          <w:jc w:val="center"/>
        </w:trPr>
        <w:tc>
          <w:tcPr>
            <w:tcW w:w="567" w:type="dxa"/>
            <w:tcBorders>
              <w:top w:val="nil"/>
              <w:left w:val="single" w:sz="12" w:space="0" w:color="auto"/>
              <w:bottom w:val="nil"/>
              <w:right w:val="single" w:sz="4" w:space="0" w:color="auto"/>
            </w:tcBorders>
          </w:tcPr>
          <w:p w14:paraId="74FD240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178</w:t>
            </w:r>
          </w:p>
        </w:tc>
        <w:tc>
          <w:tcPr>
            <w:tcW w:w="5387" w:type="dxa"/>
            <w:tcBorders>
              <w:top w:val="nil"/>
              <w:left w:val="nil"/>
              <w:bottom w:val="nil"/>
              <w:right w:val="nil"/>
            </w:tcBorders>
          </w:tcPr>
          <w:p w14:paraId="2E5D28D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Приєднання каналізаційних трубопроводів до існуючої</w:t>
            </w:r>
          </w:p>
          <w:p w14:paraId="46F5A92F"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мережі в мокрих </w:t>
            </w:r>
            <w:proofErr w:type="spellStart"/>
            <w:r>
              <w:rPr>
                <w:rFonts w:ascii="Arial" w:hAnsi="Arial" w:cs="Arial"/>
                <w:spacing w:val="-3"/>
                <w:sz w:val="20"/>
                <w:lang w:val="uk-UA"/>
              </w:rPr>
              <w:t>грунтах</w:t>
            </w:r>
            <w:proofErr w:type="spellEnd"/>
          </w:p>
        </w:tc>
        <w:tc>
          <w:tcPr>
            <w:tcW w:w="1418" w:type="dxa"/>
            <w:tcBorders>
              <w:top w:val="nil"/>
              <w:left w:val="single" w:sz="4" w:space="0" w:color="auto"/>
              <w:bottom w:val="nil"/>
              <w:right w:val="nil"/>
            </w:tcBorders>
          </w:tcPr>
          <w:p w14:paraId="5968566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12C8721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2ECD6B5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CDDBF53" w14:textId="77777777" w:rsidTr="002A28B2">
        <w:trPr>
          <w:jc w:val="center"/>
        </w:trPr>
        <w:tc>
          <w:tcPr>
            <w:tcW w:w="567" w:type="dxa"/>
            <w:tcBorders>
              <w:top w:val="nil"/>
              <w:left w:val="single" w:sz="12" w:space="0" w:color="auto"/>
              <w:bottom w:val="nil"/>
              <w:right w:val="single" w:sz="4" w:space="0" w:color="auto"/>
            </w:tcBorders>
            <w:vAlign w:val="center"/>
          </w:tcPr>
          <w:p w14:paraId="09624B5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AF1E004"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13. к18</w:t>
            </w:r>
          </w:p>
        </w:tc>
        <w:tc>
          <w:tcPr>
            <w:tcW w:w="1418" w:type="dxa"/>
            <w:tcBorders>
              <w:top w:val="nil"/>
              <w:left w:val="single" w:sz="4" w:space="0" w:color="auto"/>
              <w:bottom w:val="nil"/>
              <w:right w:val="single" w:sz="4" w:space="0" w:color="auto"/>
            </w:tcBorders>
            <w:vAlign w:val="center"/>
          </w:tcPr>
          <w:p w14:paraId="4C2BB9E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8741C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3F298D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8624322" w14:textId="77777777" w:rsidTr="002A28B2">
        <w:trPr>
          <w:jc w:val="center"/>
        </w:trPr>
        <w:tc>
          <w:tcPr>
            <w:tcW w:w="567" w:type="dxa"/>
            <w:tcBorders>
              <w:top w:val="nil"/>
              <w:left w:val="single" w:sz="12" w:space="0" w:color="auto"/>
              <w:bottom w:val="nil"/>
              <w:right w:val="single" w:sz="4" w:space="0" w:color="auto"/>
            </w:tcBorders>
            <w:vAlign w:val="center"/>
          </w:tcPr>
          <w:p w14:paraId="4201C9D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59A90C2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544263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27AAAA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6F0A12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0351010" w14:textId="77777777" w:rsidTr="002A28B2">
        <w:trPr>
          <w:jc w:val="center"/>
        </w:trPr>
        <w:tc>
          <w:tcPr>
            <w:tcW w:w="567" w:type="dxa"/>
            <w:tcBorders>
              <w:top w:val="nil"/>
              <w:left w:val="single" w:sz="12" w:space="0" w:color="auto"/>
              <w:bottom w:val="nil"/>
              <w:right w:val="single" w:sz="4" w:space="0" w:color="auto"/>
            </w:tcBorders>
          </w:tcPr>
          <w:p w14:paraId="5CB6488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179</w:t>
            </w:r>
          </w:p>
        </w:tc>
        <w:tc>
          <w:tcPr>
            <w:tcW w:w="5387" w:type="dxa"/>
            <w:tcBorders>
              <w:top w:val="nil"/>
              <w:left w:val="nil"/>
              <w:bottom w:val="nil"/>
              <w:right w:val="nil"/>
            </w:tcBorders>
          </w:tcPr>
          <w:p w14:paraId="5808CFA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Трубопроводи зі сталевих труб із фланцями та</w:t>
            </w:r>
          </w:p>
          <w:p w14:paraId="6512785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зварними стиками на умовний тиск не більше 2,5 МПа</w:t>
            </w:r>
          </w:p>
          <w:p w14:paraId="109F1FB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[25 </w:t>
            </w:r>
            <w:proofErr w:type="spellStart"/>
            <w:r>
              <w:rPr>
                <w:rFonts w:ascii="Arial" w:hAnsi="Arial" w:cs="Arial"/>
                <w:spacing w:val="-3"/>
                <w:sz w:val="20"/>
                <w:lang w:val="uk-UA"/>
              </w:rPr>
              <w:t>кгс</w:t>
            </w:r>
            <w:proofErr w:type="spellEnd"/>
            <w:r>
              <w:rPr>
                <w:rFonts w:ascii="Arial" w:hAnsi="Arial" w:cs="Arial"/>
                <w:spacing w:val="-3"/>
                <w:sz w:val="20"/>
                <w:lang w:val="uk-UA"/>
              </w:rPr>
              <w:t>/см2] з готових вузлів у каналах і траншеях,</w:t>
            </w:r>
          </w:p>
          <w:p w14:paraId="4391346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діаметр зовнішній 159 мм</w:t>
            </w:r>
          </w:p>
        </w:tc>
        <w:tc>
          <w:tcPr>
            <w:tcW w:w="1418" w:type="dxa"/>
            <w:tcBorders>
              <w:top w:val="nil"/>
              <w:left w:val="single" w:sz="4" w:space="0" w:color="auto"/>
              <w:bottom w:val="nil"/>
              <w:right w:val="nil"/>
            </w:tcBorders>
          </w:tcPr>
          <w:p w14:paraId="3493593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13D23CA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0,21746</w:t>
            </w:r>
          </w:p>
        </w:tc>
        <w:tc>
          <w:tcPr>
            <w:tcW w:w="1418" w:type="dxa"/>
            <w:tcBorders>
              <w:top w:val="nil"/>
              <w:left w:val="single" w:sz="4" w:space="0" w:color="auto"/>
              <w:bottom w:val="nil"/>
              <w:right w:val="single" w:sz="12" w:space="0" w:color="auto"/>
            </w:tcBorders>
            <w:vAlign w:val="center"/>
          </w:tcPr>
          <w:p w14:paraId="036D391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2DF347F" w14:textId="77777777" w:rsidTr="002A28B2">
        <w:trPr>
          <w:jc w:val="center"/>
        </w:trPr>
        <w:tc>
          <w:tcPr>
            <w:tcW w:w="567" w:type="dxa"/>
            <w:tcBorders>
              <w:top w:val="nil"/>
              <w:left w:val="single" w:sz="12" w:space="0" w:color="auto"/>
              <w:bottom w:val="nil"/>
              <w:right w:val="single" w:sz="4" w:space="0" w:color="auto"/>
            </w:tcBorders>
            <w:vAlign w:val="center"/>
          </w:tcPr>
          <w:p w14:paraId="5EB5F95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62AB1E2"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14. К5</w:t>
            </w:r>
          </w:p>
        </w:tc>
        <w:tc>
          <w:tcPr>
            <w:tcW w:w="1418" w:type="dxa"/>
            <w:tcBorders>
              <w:top w:val="nil"/>
              <w:left w:val="single" w:sz="4" w:space="0" w:color="auto"/>
              <w:bottom w:val="nil"/>
              <w:right w:val="single" w:sz="4" w:space="0" w:color="auto"/>
            </w:tcBorders>
            <w:vAlign w:val="center"/>
          </w:tcPr>
          <w:p w14:paraId="2EF6DE9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FC5A57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C68931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8B11132" w14:textId="77777777" w:rsidTr="002A28B2">
        <w:trPr>
          <w:jc w:val="center"/>
        </w:trPr>
        <w:tc>
          <w:tcPr>
            <w:tcW w:w="567" w:type="dxa"/>
            <w:tcBorders>
              <w:top w:val="nil"/>
              <w:left w:val="single" w:sz="12" w:space="0" w:color="auto"/>
              <w:bottom w:val="nil"/>
              <w:right w:val="single" w:sz="4" w:space="0" w:color="auto"/>
            </w:tcBorders>
            <w:vAlign w:val="center"/>
          </w:tcPr>
          <w:p w14:paraId="47ED918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7FF4B40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9AB1BB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45293D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EFE9BE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4BB3A5A" w14:textId="77777777" w:rsidTr="002A28B2">
        <w:trPr>
          <w:jc w:val="center"/>
        </w:trPr>
        <w:tc>
          <w:tcPr>
            <w:tcW w:w="567" w:type="dxa"/>
            <w:tcBorders>
              <w:top w:val="nil"/>
              <w:left w:val="single" w:sz="12" w:space="0" w:color="auto"/>
              <w:bottom w:val="nil"/>
              <w:right w:val="single" w:sz="4" w:space="0" w:color="auto"/>
            </w:tcBorders>
          </w:tcPr>
          <w:p w14:paraId="5BED57D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180</w:t>
            </w:r>
          </w:p>
        </w:tc>
        <w:tc>
          <w:tcPr>
            <w:tcW w:w="5387" w:type="dxa"/>
            <w:tcBorders>
              <w:top w:val="nil"/>
              <w:left w:val="nil"/>
              <w:bottom w:val="nil"/>
              <w:right w:val="nil"/>
            </w:tcBorders>
          </w:tcPr>
          <w:p w14:paraId="3B4EF705"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Укладання труб поліетиленових діаметром 63 мм</w:t>
            </w:r>
          </w:p>
        </w:tc>
        <w:tc>
          <w:tcPr>
            <w:tcW w:w="1418" w:type="dxa"/>
            <w:tcBorders>
              <w:top w:val="nil"/>
              <w:left w:val="single" w:sz="4" w:space="0" w:color="auto"/>
              <w:bottom w:val="nil"/>
              <w:right w:val="nil"/>
            </w:tcBorders>
          </w:tcPr>
          <w:p w14:paraId="5F674B9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18CBB25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10</w:t>
            </w:r>
          </w:p>
        </w:tc>
        <w:tc>
          <w:tcPr>
            <w:tcW w:w="1418" w:type="dxa"/>
            <w:tcBorders>
              <w:top w:val="nil"/>
              <w:left w:val="single" w:sz="4" w:space="0" w:color="auto"/>
              <w:bottom w:val="nil"/>
              <w:right w:val="single" w:sz="12" w:space="0" w:color="auto"/>
            </w:tcBorders>
            <w:vAlign w:val="center"/>
          </w:tcPr>
          <w:p w14:paraId="5986000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50C1EFB" w14:textId="77777777" w:rsidTr="002A28B2">
        <w:trPr>
          <w:jc w:val="center"/>
        </w:trPr>
        <w:tc>
          <w:tcPr>
            <w:tcW w:w="567" w:type="dxa"/>
            <w:tcBorders>
              <w:top w:val="nil"/>
              <w:left w:val="single" w:sz="12" w:space="0" w:color="auto"/>
              <w:bottom w:val="nil"/>
              <w:right w:val="single" w:sz="4" w:space="0" w:color="auto"/>
            </w:tcBorders>
          </w:tcPr>
          <w:p w14:paraId="1DBA383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181</w:t>
            </w:r>
          </w:p>
        </w:tc>
        <w:tc>
          <w:tcPr>
            <w:tcW w:w="5387" w:type="dxa"/>
            <w:tcBorders>
              <w:top w:val="nil"/>
              <w:left w:val="nil"/>
              <w:bottom w:val="nil"/>
              <w:right w:val="nil"/>
            </w:tcBorders>
          </w:tcPr>
          <w:p w14:paraId="0C0B14D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Вентилі, засувки, клапани сталеві фланцеві запобіжні,</w:t>
            </w:r>
          </w:p>
          <w:p w14:paraId="202BF9F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пружинні </w:t>
            </w:r>
            <w:proofErr w:type="spellStart"/>
            <w:r>
              <w:rPr>
                <w:rFonts w:ascii="Arial" w:hAnsi="Arial" w:cs="Arial"/>
                <w:spacing w:val="-3"/>
                <w:sz w:val="20"/>
                <w:lang w:val="uk-UA"/>
              </w:rPr>
              <w:t>одноважільні</w:t>
            </w:r>
            <w:proofErr w:type="spellEnd"/>
            <w:r>
              <w:rPr>
                <w:rFonts w:ascii="Arial" w:hAnsi="Arial" w:cs="Arial"/>
                <w:spacing w:val="-3"/>
                <w:sz w:val="20"/>
                <w:lang w:val="uk-UA"/>
              </w:rPr>
              <w:t xml:space="preserve"> та </w:t>
            </w:r>
            <w:proofErr w:type="spellStart"/>
            <w:r>
              <w:rPr>
                <w:rFonts w:ascii="Arial" w:hAnsi="Arial" w:cs="Arial"/>
                <w:spacing w:val="-3"/>
                <w:sz w:val="20"/>
                <w:lang w:val="uk-UA"/>
              </w:rPr>
              <w:t>двоважільні</w:t>
            </w:r>
            <w:proofErr w:type="spellEnd"/>
            <w:r>
              <w:rPr>
                <w:rFonts w:ascii="Arial" w:hAnsi="Arial" w:cs="Arial"/>
                <w:spacing w:val="-3"/>
                <w:sz w:val="20"/>
                <w:lang w:val="uk-UA"/>
              </w:rPr>
              <w:t xml:space="preserve"> зворотні</w:t>
            </w:r>
          </w:p>
          <w:p w14:paraId="52213B7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підіймальні на умовний тиск до 2,5 МПа [25 </w:t>
            </w:r>
            <w:proofErr w:type="spellStart"/>
            <w:r>
              <w:rPr>
                <w:rFonts w:ascii="Arial" w:hAnsi="Arial" w:cs="Arial"/>
                <w:spacing w:val="-3"/>
                <w:sz w:val="20"/>
                <w:lang w:val="uk-UA"/>
              </w:rPr>
              <w:t>кгс</w:t>
            </w:r>
            <w:proofErr w:type="spellEnd"/>
            <w:r>
              <w:rPr>
                <w:rFonts w:ascii="Arial" w:hAnsi="Arial" w:cs="Arial"/>
                <w:spacing w:val="-3"/>
                <w:sz w:val="20"/>
                <w:lang w:val="uk-UA"/>
              </w:rPr>
              <w:t>/см2],</w:t>
            </w:r>
          </w:p>
          <w:p w14:paraId="5FF4248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діаметр умовного проходу 50 мм</w:t>
            </w:r>
          </w:p>
        </w:tc>
        <w:tc>
          <w:tcPr>
            <w:tcW w:w="1418" w:type="dxa"/>
            <w:tcBorders>
              <w:top w:val="nil"/>
              <w:left w:val="single" w:sz="4" w:space="0" w:color="auto"/>
              <w:bottom w:val="nil"/>
              <w:right w:val="nil"/>
            </w:tcBorders>
          </w:tcPr>
          <w:p w14:paraId="342AC52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67DB69F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677E583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6D0D88EE" w14:textId="77777777" w:rsidR="00187D19" w:rsidRDefault="00187D19" w:rsidP="00187D19">
      <w:pPr>
        <w:autoSpaceDE w:val="0"/>
        <w:autoSpaceDN w:val="0"/>
        <w:rPr>
          <w:sz w:val="2"/>
          <w:szCs w:val="2"/>
        </w:rPr>
        <w:sectPr w:rsidR="00187D19">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565AF29E" w14:textId="77777777" w:rsidTr="002A28B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B4AF52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5387" w:type="dxa"/>
            <w:tcBorders>
              <w:top w:val="single" w:sz="12" w:space="0" w:color="auto"/>
              <w:left w:val="nil"/>
              <w:bottom w:val="single" w:sz="4" w:space="0" w:color="auto"/>
              <w:right w:val="nil"/>
            </w:tcBorders>
            <w:vAlign w:val="center"/>
          </w:tcPr>
          <w:p w14:paraId="45AB487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12" w:space="0" w:color="auto"/>
              <w:left w:val="single" w:sz="4" w:space="0" w:color="auto"/>
              <w:bottom w:val="single" w:sz="4" w:space="0" w:color="auto"/>
              <w:right w:val="nil"/>
            </w:tcBorders>
            <w:vAlign w:val="center"/>
          </w:tcPr>
          <w:p w14:paraId="57079D4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A2A62E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721CA4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14:paraId="643932A2" w14:textId="77777777" w:rsidTr="002A28B2">
        <w:trPr>
          <w:jc w:val="center"/>
        </w:trPr>
        <w:tc>
          <w:tcPr>
            <w:tcW w:w="567" w:type="dxa"/>
            <w:tcBorders>
              <w:top w:val="nil"/>
              <w:left w:val="single" w:sz="12" w:space="0" w:color="auto"/>
              <w:bottom w:val="nil"/>
              <w:right w:val="single" w:sz="4" w:space="0" w:color="auto"/>
            </w:tcBorders>
          </w:tcPr>
          <w:p w14:paraId="7A1A80E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182</w:t>
            </w:r>
          </w:p>
        </w:tc>
        <w:tc>
          <w:tcPr>
            <w:tcW w:w="5387" w:type="dxa"/>
            <w:tcBorders>
              <w:top w:val="nil"/>
              <w:left w:val="nil"/>
              <w:bottom w:val="nil"/>
              <w:right w:val="nil"/>
            </w:tcBorders>
          </w:tcPr>
          <w:p w14:paraId="65CFC7C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поліетиленових відводів, колін, патрубків,</w:t>
            </w:r>
          </w:p>
          <w:p w14:paraId="6F30F1F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переходів діаметром 110 мм</w:t>
            </w:r>
          </w:p>
        </w:tc>
        <w:tc>
          <w:tcPr>
            <w:tcW w:w="1418" w:type="dxa"/>
            <w:tcBorders>
              <w:top w:val="nil"/>
              <w:left w:val="single" w:sz="4" w:space="0" w:color="auto"/>
              <w:bottom w:val="nil"/>
              <w:right w:val="nil"/>
            </w:tcBorders>
          </w:tcPr>
          <w:p w14:paraId="43C0740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49308AA9"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w:t>
            </w:r>
          </w:p>
        </w:tc>
        <w:tc>
          <w:tcPr>
            <w:tcW w:w="1418" w:type="dxa"/>
            <w:tcBorders>
              <w:top w:val="nil"/>
              <w:left w:val="single" w:sz="4" w:space="0" w:color="auto"/>
              <w:bottom w:val="nil"/>
              <w:right w:val="single" w:sz="12" w:space="0" w:color="auto"/>
            </w:tcBorders>
            <w:vAlign w:val="center"/>
          </w:tcPr>
          <w:p w14:paraId="664445D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D6C2237" w14:textId="77777777" w:rsidTr="002A28B2">
        <w:trPr>
          <w:jc w:val="center"/>
        </w:trPr>
        <w:tc>
          <w:tcPr>
            <w:tcW w:w="567" w:type="dxa"/>
            <w:tcBorders>
              <w:top w:val="nil"/>
              <w:left w:val="single" w:sz="12" w:space="0" w:color="auto"/>
              <w:bottom w:val="nil"/>
              <w:right w:val="single" w:sz="4" w:space="0" w:color="auto"/>
            </w:tcBorders>
            <w:vAlign w:val="center"/>
          </w:tcPr>
          <w:p w14:paraId="01585AA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359A7E6D"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15. </w:t>
            </w:r>
            <w:proofErr w:type="spellStart"/>
            <w:r>
              <w:rPr>
                <w:rFonts w:ascii="Arial" w:hAnsi="Arial" w:cs="Arial"/>
                <w:spacing w:val="-3"/>
                <w:sz w:val="20"/>
                <w:u w:val="single"/>
              </w:rPr>
              <w:t>Пп</w:t>
            </w:r>
            <w:proofErr w:type="spellEnd"/>
          </w:p>
        </w:tc>
        <w:tc>
          <w:tcPr>
            <w:tcW w:w="1418" w:type="dxa"/>
            <w:tcBorders>
              <w:top w:val="nil"/>
              <w:left w:val="single" w:sz="4" w:space="0" w:color="auto"/>
              <w:bottom w:val="nil"/>
              <w:right w:val="single" w:sz="4" w:space="0" w:color="auto"/>
            </w:tcBorders>
            <w:vAlign w:val="center"/>
          </w:tcPr>
          <w:p w14:paraId="02F0F99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1A2BFB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BA17E0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CF16100" w14:textId="77777777" w:rsidTr="002A28B2">
        <w:trPr>
          <w:jc w:val="center"/>
        </w:trPr>
        <w:tc>
          <w:tcPr>
            <w:tcW w:w="567" w:type="dxa"/>
            <w:tcBorders>
              <w:top w:val="nil"/>
              <w:left w:val="single" w:sz="12" w:space="0" w:color="auto"/>
              <w:bottom w:val="nil"/>
              <w:right w:val="single" w:sz="4" w:space="0" w:color="auto"/>
            </w:tcBorders>
            <w:vAlign w:val="center"/>
          </w:tcPr>
          <w:p w14:paraId="48696BC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F57817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B0D739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E19244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591944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4431235" w14:textId="77777777" w:rsidTr="002A28B2">
        <w:trPr>
          <w:jc w:val="center"/>
        </w:trPr>
        <w:tc>
          <w:tcPr>
            <w:tcW w:w="567" w:type="dxa"/>
            <w:tcBorders>
              <w:top w:val="nil"/>
              <w:left w:val="single" w:sz="12" w:space="0" w:color="auto"/>
              <w:bottom w:val="nil"/>
              <w:right w:val="single" w:sz="4" w:space="0" w:color="auto"/>
            </w:tcBorders>
          </w:tcPr>
          <w:p w14:paraId="7322F93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183</w:t>
            </w:r>
          </w:p>
        </w:tc>
        <w:tc>
          <w:tcPr>
            <w:tcW w:w="5387" w:type="dxa"/>
            <w:tcBorders>
              <w:top w:val="nil"/>
              <w:left w:val="nil"/>
              <w:bottom w:val="nil"/>
              <w:right w:val="nil"/>
            </w:tcBorders>
          </w:tcPr>
          <w:p w14:paraId="1FC09ADD"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Укладання труб поліетиленових діаметром 32 мм</w:t>
            </w:r>
          </w:p>
        </w:tc>
        <w:tc>
          <w:tcPr>
            <w:tcW w:w="1418" w:type="dxa"/>
            <w:tcBorders>
              <w:top w:val="nil"/>
              <w:left w:val="single" w:sz="4" w:space="0" w:color="auto"/>
              <w:bottom w:val="nil"/>
              <w:right w:val="nil"/>
            </w:tcBorders>
          </w:tcPr>
          <w:p w14:paraId="3B01D3F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02CC59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51,5</w:t>
            </w:r>
          </w:p>
        </w:tc>
        <w:tc>
          <w:tcPr>
            <w:tcW w:w="1418" w:type="dxa"/>
            <w:tcBorders>
              <w:top w:val="nil"/>
              <w:left w:val="single" w:sz="4" w:space="0" w:color="auto"/>
              <w:bottom w:val="nil"/>
              <w:right w:val="single" w:sz="12" w:space="0" w:color="auto"/>
            </w:tcBorders>
            <w:vAlign w:val="center"/>
          </w:tcPr>
          <w:p w14:paraId="60A4905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092A378" w14:textId="77777777" w:rsidTr="002A28B2">
        <w:trPr>
          <w:jc w:val="center"/>
        </w:trPr>
        <w:tc>
          <w:tcPr>
            <w:tcW w:w="567" w:type="dxa"/>
            <w:tcBorders>
              <w:top w:val="nil"/>
              <w:left w:val="single" w:sz="12" w:space="0" w:color="auto"/>
              <w:bottom w:val="nil"/>
              <w:right w:val="single" w:sz="4" w:space="0" w:color="auto"/>
            </w:tcBorders>
          </w:tcPr>
          <w:p w14:paraId="3C1E4D9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184</w:t>
            </w:r>
          </w:p>
        </w:tc>
        <w:tc>
          <w:tcPr>
            <w:tcW w:w="5387" w:type="dxa"/>
            <w:tcBorders>
              <w:top w:val="nil"/>
              <w:left w:val="nil"/>
              <w:bottom w:val="nil"/>
              <w:right w:val="nil"/>
            </w:tcBorders>
          </w:tcPr>
          <w:p w14:paraId="7193D852"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Укладання труб поліетиленових діаметром 63 мм</w:t>
            </w:r>
          </w:p>
        </w:tc>
        <w:tc>
          <w:tcPr>
            <w:tcW w:w="1418" w:type="dxa"/>
            <w:tcBorders>
              <w:top w:val="nil"/>
              <w:left w:val="single" w:sz="4" w:space="0" w:color="auto"/>
              <w:bottom w:val="nil"/>
              <w:right w:val="nil"/>
            </w:tcBorders>
          </w:tcPr>
          <w:p w14:paraId="4FDEB7A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2E3850DE"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20</w:t>
            </w:r>
          </w:p>
        </w:tc>
        <w:tc>
          <w:tcPr>
            <w:tcW w:w="1418" w:type="dxa"/>
            <w:tcBorders>
              <w:top w:val="nil"/>
              <w:left w:val="single" w:sz="4" w:space="0" w:color="auto"/>
              <w:bottom w:val="nil"/>
              <w:right w:val="single" w:sz="12" w:space="0" w:color="auto"/>
            </w:tcBorders>
            <w:vAlign w:val="center"/>
          </w:tcPr>
          <w:p w14:paraId="41832E4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AA8DA19" w14:textId="77777777" w:rsidTr="002A28B2">
        <w:trPr>
          <w:jc w:val="center"/>
        </w:trPr>
        <w:tc>
          <w:tcPr>
            <w:tcW w:w="567" w:type="dxa"/>
            <w:tcBorders>
              <w:top w:val="nil"/>
              <w:left w:val="single" w:sz="12" w:space="0" w:color="auto"/>
              <w:bottom w:val="nil"/>
              <w:right w:val="single" w:sz="4" w:space="0" w:color="auto"/>
            </w:tcBorders>
          </w:tcPr>
          <w:p w14:paraId="7496185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185</w:t>
            </w:r>
          </w:p>
        </w:tc>
        <w:tc>
          <w:tcPr>
            <w:tcW w:w="5387" w:type="dxa"/>
            <w:tcBorders>
              <w:top w:val="nil"/>
              <w:left w:val="nil"/>
              <w:bottom w:val="nil"/>
              <w:right w:val="nil"/>
            </w:tcBorders>
          </w:tcPr>
          <w:p w14:paraId="3D30DB6F"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Укладання труб поліетиленових діаметром 110 мм</w:t>
            </w:r>
          </w:p>
        </w:tc>
        <w:tc>
          <w:tcPr>
            <w:tcW w:w="1418" w:type="dxa"/>
            <w:tcBorders>
              <w:top w:val="nil"/>
              <w:left w:val="single" w:sz="4" w:space="0" w:color="auto"/>
              <w:bottom w:val="nil"/>
              <w:right w:val="nil"/>
            </w:tcBorders>
          </w:tcPr>
          <w:p w14:paraId="165F07B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6B7E1E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15</w:t>
            </w:r>
          </w:p>
        </w:tc>
        <w:tc>
          <w:tcPr>
            <w:tcW w:w="1418" w:type="dxa"/>
            <w:tcBorders>
              <w:top w:val="nil"/>
              <w:left w:val="single" w:sz="4" w:space="0" w:color="auto"/>
              <w:bottom w:val="nil"/>
              <w:right w:val="single" w:sz="12" w:space="0" w:color="auto"/>
            </w:tcBorders>
            <w:vAlign w:val="center"/>
          </w:tcPr>
          <w:p w14:paraId="67614BE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BF6FA50" w14:textId="77777777" w:rsidTr="002A28B2">
        <w:trPr>
          <w:jc w:val="center"/>
        </w:trPr>
        <w:tc>
          <w:tcPr>
            <w:tcW w:w="567" w:type="dxa"/>
            <w:tcBorders>
              <w:top w:val="nil"/>
              <w:left w:val="single" w:sz="12" w:space="0" w:color="auto"/>
              <w:bottom w:val="nil"/>
              <w:right w:val="single" w:sz="4" w:space="0" w:color="auto"/>
            </w:tcBorders>
          </w:tcPr>
          <w:p w14:paraId="5AC39F0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186</w:t>
            </w:r>
          </w:p>
        </w:tc>
        <w:tc>
          <w:tcPr>
            <w:tcW w:w="5387" w:type="dxa"/>
            <w:tcBorders>
              <w:top w:val="nil"/>
              <w:left w:val="nil"/>
              <w:bottom w:val="nil"/>
              <w:right w:val="nil"/>
            </w:tcBorders>
          </w:tcPr>
          <w:p w14:paraId="1DB81D32"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Укладання труб поліетиленових діаметром 125 мм</w:t>
            </w:r>
          </w:p>
        </w:tc>
        <w:tc>
          <w:tcPr>
            <w:tcW w:w="1418" w:type="dxa"/>
            <w:tcBorders>
              <w:top w:val="nil"/>
              <w:left w:val="single" w:sz="4" w:space="0" w:color="auto"/>
              <w:bottom w:val="nil"/>
              <w:right w:val="nil"/>
            </w:tcBorders>
          </w:tcPr>
          <w:p w14:paraId="3B44B83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65CFB6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w:t>
            </w:r>
          </w:p>
        </w:tc>
        <w:tc>
          <w:tcPr>
            <w:tcW w:w="1418" w:type="dxa"/>
            <w:tcBorders>
              <w:top w:val="nil"/>
              <w:left w:val="single" w:sz="4" w:space="0" w:color="auto"/>
              <w:bottom w:val="nil"/>
              <w:right w:val="single" w:sz="12" w:space="0" w:color="auto"/>
            </w:tcBorders>
            <w:vAlign w:val="center"/>
          </w:tcPr>
          <w:p w14:paraId="4824EF2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611478A" w14:textId="77777777" w:rsidTr="002A28B2">
        <w:trPr>
          <w:jc w:val="center"/>
        </w:trPr>
        <w:tc>
          <w:tcPr>
            <w:tcW w:w="567" w:type="dxa"/>
            <w:tcBorders>
              <w:top w:val="nil"/>
              <w:left w:val="single" w:sz="12" w:space="0" w:color="auto"/>
              <w:bottom w:val="nil"/>
              <w:right w:val="single" w:sz="4" w:space="0" w:color="auto"/>
            </w:tcBorders>
          </w:tcPr>
          <w:p w14:paraId="5CEDBEC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187</w:t>
            </w:r>
          </w:p>
        </w:tc>
        <w:tc>
          <w:tcPr>
            <w:tcW w:w="5387" w:type="dxa"/>
            <w:tcBorders>
              <w:top w:val="nil"/>
              <w:left w:val="nil"/>
              <w:bottom w:val="nil"/>
              <w:right w:val="nil"/>
            </w:tcBorders>
          </w:tcPr>
          <w:p w14:paraId="27BCD1D4"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Укладання труб поліетиленових діаметром 160 мм</w:t>
            </w:r>
          </w:p>
        </w:tc>
        <w:tc>
          <w:tcPr>
            <w:tcW w:w="1418" w:type="dxa"/>
            <w:tcBorders>
              <w:top w:val="nil"/>
              <w:left w:val="single" w:sz="4" w:space="0" w:color="auto"/>
              <w:bottom w:val="nil"/>
              <w:right w:val="nil"/>
            </w:tcBorders>
          </w:tcPr>
          <w:p w14:paraId="11CA7D5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20367B52"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9</w:t>
            </w:r>
          </w:p>
        </w:tc>
        <w:tc>
          <w:tcPr>
            <w:tcW w:w="1418" w:type="dxa"/>
            <w:tcBorders>
              <w:top w:val="nil"/>
              <w:left w:val="single" w:sz="4" w:space="0" w:color="auto"/>
              <w:bottom w:val="nil"/>
              <w:right w:val="single" w:sz="12" w:space="0" w:color="auto"/>
            </w:tcBorders>
            <w:vAlign w:val="center"/>
          </w:tcPr>
          <w:p w14:paraId="6525CC0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5FC5861" w14:textId="77777777" w:rsidTr="002A28B2">
        <w:trPr>
          <w:jc w:val="center"/>
        </w:trPr>
        <w:tc>
          <w:tcPr>
            <w:tcW w:w="567" w:type="dxa"/>
            <w:tcBorders>
              <w:top w:val="nil"/>
              <w:left w:val="single" w:sz="12" w:space="0" w:color="auto"/>
              <w:bottom w:val="nil"/>
              <w:right w:val="single" w:sz="4" w:space="0" w:color="auto"/>
            </w:tcBorders>
          </w:tcPr>
          <w:p w14:paraId="0FF263E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188</w:t>
            </w:r>
          </w:p>
        </w:tc>
        <w:tc>
          <w:tcPr>
            <w:tcW w:w="5387" w:type="dxa"/>
            <w:tcBorders>
              <w:top w:val="nil"/>
              <w:left w:val="nil"/>
              <w:bottom w:val="nil"/>
              <w:right w:val="nil"/>
            </w:tcBorders>
          </w:tcPr>
          <w:p w14:paraId="60EF8EF9"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поліетиленових відводів, колін, патрубків,</w:t>
            </w:r>
          </w:p>
          <w:p w14:paraId="614CE28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переходів діаметром 160 мм</w:t>
            </w:r>
          </w:p>
        </w:tc>
        <w:tc>
          <w:tcPr>
            <w:tcW w:w="1418" w:type="dxa"/>
            <w:tcBorders>
              <w:top w:val="nil"/>
              <w:left w:val="single" w:sz="4" w:space="0" w:color="auto"/>
              <w:bottom w:val="nil"/>
              <w:right w:val="nil"/>
            </w:tcBorders>
          </w:tcPr>
          <w:p w14:paraId="5D9B9A2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3576AC9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7</w:t>
            </w:r>
          </w:p>
        </w:tc>
        <w:tc>
          <w:tcPr>
            <w:tcW w:w="1418" w:type="dxa"/>
            <w:tcBorders>
              <w:top w:val="nil"/>
              <w:left w:val="single" w:sz="4" w:space="0" w:color="auto"/>
              <w:bottom w:val="nil"/>
              <w:right w:val="single" w:sz="12" w:space="0" w:color="auto"/>
            </w:tcBorders>
            <w:vAlign w:val="center"/>
          </w:tcPr>
          <w:p w14:paraId="24C789C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A36CC33" w14:textId="77777777" w:rsidTr="002A28B2">
        <w:trPr>
          <w:jc w:val="center"/>
        </w:trPr>
        <w:tc>
          <w:tcPr>
            <w:tcW w:w="567" w:type="dxa"/>
            <w:tcBorders>
              <w:top w:val="nil"/>
              <w:left w:val="single" w:sz="12" w:space="0" w:color="auto"/>
              <w:bottom w:val="nil"/>
              <w:right w:val="single" w:sz="4" w:space="0" w:color="auto"/>
            </w:tcBorders>
          </w:tcPr>
          <w:p w14:paraId="0CD73B9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189</w:t>
            </w:r>
          </w:p>
        </w:tc>
        <w:tc>
          <w:tcPr>
            <w:tcW w:w="5387" w:type="dxa"/>
            <w:tcBorders>
              <w:top w:val="nil"/>
              <w:left w:val="nil"/>
              <w:bottom w:val="nil"/>
              <w:right w:val="nil"/>
            </w:tcBorders>
          </w:tcPr>
          <w:p w14:paraId="3816964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поліетиленових відводів, колін, патрубків,</w:t>
            </w:r>
          </w:p>
          <w:p w14:paraId="558F197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переходів діаметром 110 мм</w:t>
            </w:r>
          </w:p>
        </w:tc>
        <w:tc>
          <w:tcPr>
            <w:tcW w:w="1418" w:type="dxa"/>
            <w:tcBorders>
              <w:top w:val="nil"/>
              <w:left w:val="single" w:sz="4" w:space="0" w:color="auto"/>
              <w:bottom w:val="nil"/>
              <w:right w:val="nil"/>
            </w:tcBorders>
          </w:tcPr>
          <w:p w14:paraId="6DD20DD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2E695F0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12</w:t>
            </w:r>
          </w:p>
        </w:tc>
        <w:tc>
          <w:tcPr>
            <w:tcW w:w="1418" w:type="dxa"/>
            <w:tcBorders>
              <w:top w:val="nil"/>
              <w:left w:val="single" w:sz="4" w:space="0" w:color="auto"/>
              <w:bottom w:val="nil"/>
              <w:right w:val="single" w:sz="12" w:space="0" w:color="auto"/>
            </w:tcBorders>
            <w:vAlign w:val="center"/>
          </w:tcPr>
          <w:p w14:paraId="1B7031E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C2AD60C" w14:textId="77777777" w:rsidTr="002A28B2">
        <w:trPr>
          <w:jc w:val="center"/>
        </w:trPr>
        <w:tc>
          <w:tcPr>
            <w:tcW w:w="567" w:type="dxa"/>
            <w:tcBorders>
              <w:top w:val="nil"/>
              <w:left w:val="single" w:sz="12" w:space="0" w:color="auto"/>
              <w:bottom w:val="nil"/>
              <w:right w:val="single" w:sz="4" w:space="0" w:color="auto"/>
            </w:tcBorders>
          </w:tcPr>
          <w:p w14:paraId="6344883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190</w:t>
            </w:r>
          </w:p>
        </w:tc>
        <w:tc>
          <w:tcPr>
            <w:tcW w:w="5387" w:type="dxa"/>
            <w:tcBorders>
              <w:top w:val="nil"/>
              <w:left w:val="nil"/>
              <w:bottom w:val="nil"/>
              <w:right w:val="nil"/>
            </w:tcBorders>
          </w:tcPr>
          <w:p w14:paraId="572B391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умивальників одиночних без підведення</w:t>
            </w:r>
          </w:p>
          <w:p w14:paraId="303B0D24"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води</w:t>
            </w:r>
          </w:p>
        </w:tc>
        <w:tc>
          <w:tcPr>
            <w:tcW w:w="1418" w:type="dxa"/>
            <w:tcBorders>
              <w:top w:val="nil"/>
              <w:left w:val="single" w:sz="4" w:space="0" w:color="auto"/>
              <w:bottom w:val="nil"/>
              <w:right w:val="nil"/>
            </w:tcBorders>
          </w:tcPr>
          <w:p w14:paraId="6473DE5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компл</w:t>
            </w:r>
            <w:proofErr w:type="spellEnd"/>
            <w:r>
              <w:rPr>
                <w:rFonts w:ascii="Arial" w:hAnsi="Arial" w:cs="Arial"/>
                <w:spacing w:val="-3"/>
                <w:sz w:val="20"/>
                <w:lang w:val="uk-UA"/>
              </w:rPr>
              <w:t>.</w:t>
            </w:r>
          </w:p>
        </w:tc>
        <w:tc>
          <w:tcPr>
            <w:tcW w:w="1418" w:type="dxa"/>
            <w:tcBorders>
              <w:top w:val="nil"/>
              <w:left w:val="single" w:sz="4" w:space="0" w:color="auto"/>
              <w:bottom w:val="nil"/>
              <w:right w:val="single" w:sz="4" w:space="0" w:color="auto"/>
            </w:tcBorders>
          </w:tcPr>
          <w:p w14:paraId="4C26902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7E74A6A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2600F686" w14:textId="77777777" w:rsidTr="002A28B2">
        <w:trPr>
          <w:jc w:val="center"/>
        </w:trPr>
        <w:tc>
          <w:tcPr>
            <w:tcW w:w="567" w:type="dxa"/>
            <w:tcBorders>
              <w:top w:val="nil"/>
              <w:left w:val="single" w:sz="12" w:space="0" w:color="auto"/>
              <w:bottom w:val="nil"/>
              <w:right w:val="single" w:sz="4" w:space="0" w:color="auto"/>
            </w:tcBorders>
            <w:vAlign w:val="center"/>
          </w:tcPr>
          <w:p w14:paraId="726261C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34ECE56" w14:textId="77777777" w:rsidR="00187D19" w:rsidRPr="002C5637" w:rsidRDefault="00187D19" w:rsidP="002A28B2">
            <w:pPr>
              <w:keepLines/>
              <w:autoSpaceDE w:val="0"/>
              <w:autoSpaceDN w:val="0"/>
              <w:jc w:val="center"/>
              <w:rPr>
                <w:rFonts w:ascii="Arial" w:hAnsi="Arial" w:cs="Arial"/>
                <w:spacing w:val="-3"/>
                <w:sz w:val="20"/>
                <w:u w:val="single"/>
                <w:lang w:val="ru-RU"/>
              </w:rPr>
            </w:pPr>
            <w:proofErr w:type="spellStart"/>
            <w:r w:rsidRPr="002C5637">
              <w:rPr>
                <w:rFonts w:ascii="Arial" w:hAnsi="Arial" w:cs="Arial"/>
                <w:spacing w:val="-3"/>
                <w:sz w:val="20"/>
                <w:u w:val="single"/>
                <w:lang w:val="ru-RU"/>
              </w:rPr>
              <w:t>Локальний</w:t>
            </w:r>
            <w:proofErr w:type="spellEnd"/>
            <w:r w:rsidRPr="002C5637">
              <w:rPr>
                <w:rFonts w:ascii="Arial" w:hAnsi="Arial" w:cs="Arial"/>
                <w:spacing w:val="-3"/>
                <w:sz w:val="20"/>
                <w:u w:val="single"/>
                <w:lang w:val="ru-RU"/>
              </w:rPr>
              <w:t xml:space="preserve"> </w:t>
            </w:r>
            <w:proofErr w:type="spellStart"/>
            <w:r w:rsidRPr="002C5637">
              <w:rPr>
                <w:rFonts w:ascii="Arial" w:hAnsi="Arial" w:cs="Arial"/>
                <w:spacing w:val="-3"/>
                <w:sz w:val="20"/>
                <w:u w:val="single"/>
                <w:lang w:val="ru-RU"/>
              </w:rPr>
              <w:t>кошторис</w:t>
            </w:r>
            <w:proofErr w:type="spellEnd"/>
            <w:r w:rsidRPr="002C5637">
              <w:rPr>
                <w:rFonts w:ascii="Arial" w:hAnsi="Arial" w:cs="Arial"/>
                <w:spacing w:val="-3"/>
                <w:sz w:val="20"/>
                <w:u w:val="single"/>
                <w:lang w:val="ru-RU"/>
              </w:rPr>
              <w:t xml:space="preserve"> 02-01-022 на </w:t>
            </w:r>
            <w:proofErr w:type="spellStart"/>
            <w:r w:rsidRPr="002C5637">
              <w:rPr>
                <w:rFonts w:ascii="Arial" w:hAnsi="Arial" w:cs="Arial"/>
                <w:spacing w:val="-3"/>
                <w:sz w:val="20"/>
                <w:u w:val="single"/>
                <w:lang w:val="ru-RU"/>
              </w:rPr>
              <w:t>конструкції</w:t>
            </w:r>
            <w:proofErr w:type="spellEnd"/>
          </w:p>
          <w:p w14:paraId="414EA391" w14:textId="77777777" w:rsidR="00187D19" w:rsidRPr="002C5637" w:rsidRDefault="00187D19" w:rsidP="002A28B2">
            <w:pPr>
              <w:keepLines/>
              <w:autoSpaceDE w:val="0"/>
              <w:autoSpaceDN w:val="0"/>
              <w:jc w:val="center"/>
              <w:rPr>
                <w:rFonts w:ascii="Arial" w:hAnsi="Arial" w:cs="Arial"/>
                <w:sz w:val="20"/>
                <w:lang w:val="ru-RU"/>
              </w:rPr>
            </w:pPr>
            <w:proofErr w:type="spellStart"/>
            <w:r w:rsidRPr="002C5637">
              <w:rPr>
                <w:rFonts w:ascii="Arial" w:hAnsi="Arial" w:cs="Arial"/>
                <w:spacing w:val="-3"/>
                <w:sz w:val="20"/>
                <w:u w:val="single"/>
                <w:lang w:val="ru-RU"/>
              </w:rPr>
              <w:t>залізобетонні</w:t>
            </w:r>
            <w:proofErr w:type="spellEnd"/>
          </w:p>
        </w:tc>
        <w:tc>
          <w:tcPr>
            <w:tcW w:w="1418" w:type="dxa"/>
            <w:tcBorders>
              <w:top w:val="nil"/>
              <w:left w:val="single" w:sz="4" w:space="0" w:color="auto"/>
              <w:bottom w:val="nil"/>
              <w:right w:val="single" w:sz="4" w:space="0" w:color="auto"/>
            </w:tcBorders>
            <w:vAlign w:val="center"/>
          </w:tcPr>
          <w:p w14:paraId="00E5C1DA"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94A8950"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B826FA0"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rsidRPr="002C5637" w14:paraId="47277775" w14:textId="77777777" w:rsidTr="002A28B2">
        <w:trPr>
          <w:jc w:val="center"/>
        </w:trPr>
        <w:tc>
          <w:tcPr>
            <w:tcW w:w="567" w:type="dxa"/>
            <w:tcBorders>
              <w:top w:val="nil"/>
              <w:left w:val="single" w:sz="12" w:space="0" w:color="auto"/>
              <w:bottom w:val="nil"/>
              <w:right w:val="single" w:sz="4" w:space="0" w:color="auto"/>
            </w:tcBorders>
            <w:vAlign w:val="center"/>
          </w:tcPr>
          <w:p w14:paraId="0DFE4704"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EF7157E"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8006B57"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3229B55"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41ADE498" w14:textId="77777777" w:rsidR="00187D19" w:rsidRPr="002C5637" w:rsidRDefault="00187D19" w:rsidP="002A28B2">
            <w:pPr>
              <w:keepLines/>
              <w:autoSpaceDE w:val="0"/>
              <w:autoSpaceDN w:val="0"/>
              <w:jc w:val="center"/>
              <w:rPr>
                <w:rFonts w:ascii="Arial" w:hAnsi="Arial" w:cs="Arial"/>
                <w:sz w:val="16"/>
                <w:szCs w:val="16"/>
                <w:lang w:val="ru-RU"/>
              </w:rPr>
            </w:pPr>
            <w:r w:rsidRPr="002C5637">
              <w:rPr>
                <w:rFonts w:ascii="Arial" w:hAnsi="Arial" w:cs="Arial"/>
                <w:sz w:val="16"/>
                <w:szCs w:val="16"/>
                <w:lang w:val="ru-RU"/>
              </w:rPr>
              <w:t xml:space="preserve"> </w:t>
            </w:r>
          </w:p>
        </w:tc>
      </w:tr>
      <w:tr w:rsidR="00187D19" w14:paraId="6400982B" w14:textId="77777777" w:rsidTr="002A28B2">
        <w:trPr>
          <w:jc w:val="center"/>
        </w:trPr>
        <w:tc>
          <w:tcPr>
            <w:tcW w:w="567" w:type="dxa"/>
            <w:tcBorders>
              <w:top w:val="nil"/>
              <w:left w:val="single" w:sz="12" w:space="0" w:color="auto"/>
              <w:bottom w:val="nil"/>
              <w:right w:val="single" w:sz="4" w:space="0" w:color="auto"/>
            </w:tcBorders>
          </w:tcPr>
          <w:p w14:paraId="501E8DF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191</w:t>
            </w:r>
          </w:p>
        </w:tc>
        <w:tc>
          <w:tcPr>
            <w:tcW w:w="5387" w:type="dxa"/>
            <w:tcBorders>
              <w:top w:val="nil"/>
              <w:left w:val="nil"/>
              <w:bottom w:val="nil"/>
              <w:right w:val="nil"/>
            </w:tcBorders>
          </w:tcPr>
          <w:p w14:paraId="3F39C52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бетонної підготовки[ бетон важкий В 7,5</w:t>
            </w:r>
          </w:p>
          <w:p w14:paraId="264D436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 100),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10-20мм][ бетон важкий</w:t>
            </w:r>
          </w:p>
          <w:p w14:paraId="7D1ED4C0" w14:textId="77777777" w:rsidR="00187D19" w:rsidRPr="002C5637"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В 7,5 (М 100),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20-40мм]</w:t>
            </w:r>
          </w:p>
        </w:tc>
        <w:tc>
          <w:tcPr>
            <w:tcW w:w="1418" w:type="dxa"/>
            <w:tcBorders>
              <w:top w:val="nil"/>
              <w:left w:val="single" w:sz="4" w:space="0" w:color="auto"/>
              <w:bottom w:val="nil"/>
              <w:right w:val="nil"/>
            </w:tcBorders>
          </w:tcPr>
          <w:p w14:paraId="22D4B4E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552CABC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0,03</w:t>
            </w:r>
          </w:p>
        </w:tc>
        <w:tc>
          <w:tcPr>
            <w:tcW w:w="1418" w:type="dxa"/>
            <w:tcBorders>
              <w:top w:val="nil"/>
              <w:left w:val="single" w:sz="4" w:space="0" w:color="auto"/>
              <w:bottom w:val="nil"/>
              <w:right w:val="single" w:sz="12" w:space="0" w:color="auto"/>
            </w:tcBorders>
            <w:vAlign w:val="center"/>
          </w:tcPr>
          <w:p w14:paraId="2DC7C5E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2C8FB3B" w14:textId="77777777" w:rsidTr="002A28B2">
        <w:trPr>
          <w:jc w:val="center"/>
        </w:trPr>
        <w:tc>
          <w:tcPr>
            <w:tcW w:w="567" w:type="dxa"/>
            <w:tcBorders>
              <w:top w:val="nil"/>
              <w:left w:val="single" w:sz="12" w:space="0" w:color="auto"/>
              <w:bottom w:val="nil"/>
              <w:right w:val="single" w:sz="4" w:space="0" w:color="auto"/>
            </w:tcBorders>
          </w:tcPr>
          <w:p w14:paraId="05DA949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192</w:t>
            </w:r>
          </w:p>
        </w:tc>
        <w:tc>
          <w:tcPr>
            <w:tcW w:w="5387" w:type="dxa"/>
            <w:tcBorders>
              <w:top w:val="nil"/>
              <w:left w:val="nil"/>
              <w:bottom w:val="nil"/>
              <w:right w:val="nil"/>
            </w:tcBorders>
          </w:tcPr>
          <w:p w14:paraId="2D8459E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бетонних фундаментів об'ємом до 5 м3</w:t>
            </w:r>
          </w:p>
          <w:p w14:paraId="497A9B7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під устаткування[ [</w:t>
            </w:r>
            <w:proofErr w:type="spellStart"/>
            <w:r>
              <w:rPr>
                <w:rFonts w:ascii="Arial" w:hAnsi="Arial" w:cs="Arial"/>
                <w:spacing w:val="-3"/>
                <w:sz w:val="20"/>
                <w:lang w:val="uk-UA"/>
              </w:rPr>
              <w:t>сумiшi</w:t>
            </w:r>
            <w:proofErr w:type="spellEnd"/>
            <w:r>
              <w:rPr>
                <w:rFonts w:ascii="Arial" w:hAnsi="Arial" w:cs="Arial"/>
                <w:spacing w:val="-3"/>
                <w:sz w:val="20"/>
                <w:lang w:val="uk-UA"/>
              </w:rPr>
              <w:t xml:space="preserve"> </w:t>
            </w:r>
            <w:proofErr w:type="spellStart"/>
            <w:r>
              <w:rPr>
                <w:rFonts w:ascii="Arial" w:hAnsi="Arial" w:cs="Arial"/>
                <w:spacing w:val="-3"/>
                <w:sz w:val="20"/>
                <w:lang w:val="uk-UA"/>
              </w:rPr>
              <w:t>бетоннi</w:t>
            </w:r>
            <w:proofErr w:type="spellEnd"/>
            <w:r>
              <w:rPr>
                <w:rFonts w:ascii="Arial" w:hAnsi="Arial" w:cs="Arial"/>
                <w:spacing w:val="-3"/>
                <w:sz w:val="20"/>
                <w:lang w:val="uk-UA"/>
              </w:rPr>
              <w:t xml:space="preserve"> </w:t>
            </w:r>
            <w:proofErr w:type="spellStart"/>
            <w:r>
              <w:rPr>
                <w:rFonts w:ascii="Arial" w:hAnsi="Arial" w:cs="Arial"/>
                <w:spacing w:val="-3"/>
                <w:sz w:val="20"/>
                <w:lang w:val="uk-UA"/>
              </w:rPr>
              <w:t>готовi</w:t>
            </w:r>
            <w:proofErr w:type="spellEnd"/>
            <w:r>
              <w:rPr>
                <w:rFonts w:ascii="Arial" w:hAnsi="Arial" w:cs="Arial"/>
                <w:spacing w:val="-3"/>
                <w:sz w:val="20"/>
                <w:lang w:val="uk-UA"/>
              </w:rPr>
              <w:t xml:space="preserve"> </w:t>
            </w:r>
            <w:proofErr w:type="spellStart"/>
            <w:r>
              <w:rPr>
                <w:rFonts w:ascii="Arial" w:hAnsi="Arial" w:cs="Arial"/>
                <w:spacing w:val="-3"/>
                <w:sz w:val="20"/>
                <w:lang w:val="uk-UA"/>
              </w:rPr>
              <w:t>важкi</w:t>
            </w:r>
            <w:proofErr w:type="spellEnd"/>
            <w:r>
              <w:rPr>
                <w:rFonts w:ascii="Arial" w:hAnsi="Arial" w:cs="Arial"/>
                <w:spacing w:val="-3"/>
                <w:sz w:val="20"/>
                <w:lang w:val="uk-UA"/>
              </w:rPr>
              <w:t>, клас</w:t>
            </w:r>
          </w:p>
          <w:p w14:paraId="7FABBB56"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бетону В15 [М200], </w:t>
            </w:r>
            <w:proofErr w:type="spellStart"/>
            <w:r>
              <w:rPr>
                <w:rFonts w:ascii="Arial" w:hAnsi="Arial" w:cs="Arial"/>
                <w:spacing w:val="-3"/>
                <w:sz w:val="20"/>
                <w:lang w:val="uk-UA"/>
              </w:rPr>
              <w:t>крупнiсть</w:t>
            </w:r>
            <w:proofErr w:type="spellEnd"/>
            <w:r>
              <w:rPr>
                <w:rFonts w:ascii="Arial" w:hAnsi="Arial" w:cs="Arial"/>
                <w:spacing w:val="-3"/>
                <w:sz w:val="20"/>
                <w:lang w:val="uk-UA"/>
              </w:rPr>
              <w:t xml:space="preserve"> заповнювача </w:t>
            </w:r>
            <w:proofErr w:type="spellStart"/>
            <w:r>
              <w:rPr>
                <w:rFonts w:ascii="Arial" w:hAnsi="Arial" w:cs="Arial"/>
                <w:spacing w:val="-3"/>
                <w:sz w:val="20"/>
                <w:lang w:val="uk-UA"/>
              </w:rPr>
              <w:t>бiльше</w:t>
            </w:r>
            <w:proofErr w:type="spellEnd"/>
            <w:r>
              <w:rPr>
                <w:rFonts w:ascii="Arial" w:hAnsi="Arial" w:cs="Arial"/>
                <w:spacing w:val="-3"/>
                <w:sz w:val="20"/>
                <w:lang w:val="uk-UA"/>
              </w:rPr>
              <w:t xml:space="preserve"> 20 до</w:t>
            </w:r>
          </w:p>
          <w:p w14:paraId="7A3EC38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40 мм]]</w:t>
            </w:r>
          </w:p>
        </w:tc>
        <w:tc>
          <w:tcPr>
            <w:tcW w:w="1418" w:type="dxa"/>
            <w:tcBorders>
              <w:top w:val="nil"/>
              <w:left w:val="single" w:sz="4" w:space="0" w:color="auto"/>
              <w:bottom w:val="nil"/>
              <w:right w:val="nil"/>
            </w:tcBorders>
          </w:tcPr>
          <w:p w14:paraId="54E02AD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36D7A23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0,1</w:t>
            </w:r>
          </w:p>
        </w:tc>
        <w:tc>
          <w:tcPr>
            <w:tcW w:w="1418" w:type="dxa"/>
            <w:tcBorders>
              <w:top w:val="nil"/>
              <w:left w:val="single" w:sz="4" w:space="0" w:color="auto"/>
              <w:bottom w:val="nil"/>
              <w:right w:val="single" w:sz="12" w:space="0" w:color="auto"/>
            </w:tcBorders>
            <w:vAlign w:val="center"/>
          </w:tcPr>
          <w:p w14:paraId="0976EF5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9EA6A2B" w14:textId="77777777" w:rsidTr="002A28B2">
        <w:trPr>
          <w:jc w:val="center"/>
        </w:trPr>
        <w:tc>
          <w:tcPr>
            <w:tcW w:w="567" w:type="dxa"/>
            <w:tcBorders>
              <w:top w:val="nil"/>
              <w:left w:val="single" w:sz="12" w:space="0" w:color="auto"/>
              <w:bottom w:val="nil"/>
              <w:right w:val="single" w:sz="4" w:space="0" w:color="auto"/>
            </w:tcBorders>
          </w:tcPr>
          <w:p w14:paraId="635ACE5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193</w:t>
            </w:r>
          </w:p>
        </w:tc>
        <w:tc>
          <w:tcPr>
            <w:tcW w:w="5387" w:type="dxa"/>
            <w:tcBorders>
              <w:top w:val="nil"/>
              <w:left w:val="nil"/>
              <w:bottom w:val="nil"/>
              <w:right w:val="nil"/>
            </w:tcBorders>
          </w:tcPr>
          <w:p w14:paraId="2DABAE0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Виготовлення </w:t>
            </w:r>
            <w:proofErr w:type="spellStart"/>
            <w:r>
              <w:rPr>
                <w:rFonts w:ascii="Arial" w:hAnsi="Arial" w:cs="Arial"/>
                <w:spacing w:val="-3"/>
                <w:sz w:val="20"/>
                <w:lang w:val="uk-UA"/>
              </w:rPr>
              <w:t>дрiбних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iндивiдуальних</w:t>
            </w:r>
            <w:proofErr w:type="spellEnd"/>
            <w:r>
              <w:rPr>
                <w:rFonts w:ascii="Arial" w:hAnsi="Arial" w:cs="Arial"/>
                <w:spacing w:val="-3"/>
                <w:sz w:val="20"/>
                <w:lang w:val="uk-UA"/>
              </w:rPr>
              <w:t xml:space="preserve"> листових</w:t>
            </w:r>
          </w:p>
          <w:p w14:paraId="2E3F75F8" w14:textId="77777777" w:rsidR="00187D19" w:rsidRPr="00187D19"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конструкцiй</w:t>
            </w:r>
            <w:proofErr w:type="spellEnd"/>
            <w:r>
              <w:rPr>
                <w:rFonts w:ascii="Arial" w:hAnsi="Arial" w:cs="Arial"/>
                <w:spacing w:val="-3"/>
                <w:sz w:val="20"/>
                <w:lang w:val="uk-UA"/>
              </w:rPr>
              <w:t xml:space="preserve"> масою до 0,5 т</w:t>
            </w:r>
          </w:p>
        </w:tc>
        <w:tc>
          <w:tcPr>
            <w:tcW w:w="1418" w:type="dxa"/>
            <w:tcBorders>
              <w:top w:val="nil"/>
              <w:left w:val="single" w:sz="4" w:space="0" w:color="auto"/>
              <w:bottom w:val="nil"/>
              <w:right w:val="nil"/>
            </w:tcBorders>
          </w:tcPr>
          <w:p w14:paraId="539D6C8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595880A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0,01669</w:t>
            </w:r>
          </w:p>
        </w:tc>
        <w:tc>
          <w:tcPr>
            <w:tcW w:w="1418" w:type="dxa"/>
            <w:tcBorders>
              <w:top w:val="nil"/>
              <w:left w:val="single" w:sz="4" w:space="0" w:color="auto"/>
              <w:bottom w:val="nil"/>
              <w:right w:val="single" w:sz="12" w:space="0" w:color="auto"/>
            </w:tcBorders>
            <w:vAlign w:val="center"/>
          </w:tcPr>
          <w:p w14:paraId="334C872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F94C276" w14:textId="77777777" w:rsidTr="002A28B2">
        <w:trPr>
          <w:jc w:val="center"/>
        </w:trPr>
        <w:tc>
          <w:tcPr>
            <w:tcW w:w="567" w:type="dxa"/>
            <w:tcBorders>
              <w:top w:val="nil"/>
              <w:left w:val="single" w:sz="12" w:space="0" w:color="auto"/>
              <w:bottom w:val="nil"/>
              <w:right w:val="single" w:sz="4" w:space="0" w:color="auto"/>
            </w:tcBorders>
          </w:tcPr>
          <w:p w14:paraId="50F7BC8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194</w:t>
            </w:r>
          </w:p>
        </w:tc>
        <w:tc>
          <w:tcPr>
            <w:tcW w:w="5387" w:type="dxa"/>
            <w:tcBorders>
              <w:top w:val="nil"/>
              <w:left w:val="nil"/>
              <w:bottom w:val="nil"/>
              <w:right w:val="nil"/>
            </w:tcBorders>
          </w:tcPr>
          <w:p w14:paraId="4B0856C4"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Монтаж дрібних металоконструкцій вагою до 1 т</w:t>
            </w:r>
          </w:p>
        </w:tc>
        <w:tc>
          <w:tcPr>
            <w:tcW w:w="1418" w:type="dxa"/>
            <w:tcBorders>
              <w:top w:val="nil"/>
              <w:left w:val="single" w:sz="4" w:space="0" w:color="auto"/>
              <w:bottom w:val="nil"/>
              <w:right w:val="nil"/>
            </w:tcBorders>
          </w:tcPr>
          <w:p w14:paraId="19F5813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7A6BA11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0,01669</w:t>
            </w:r>
          </w:p>
        </w:tc>
        <w:tc>
          <w:tcPr>
            <w:tcW w:w="1418" w:type="dxa"/>
            <w:tcBorders>
              <w:top w:val="nil"/>
              <w:left w:val="single" w:sz="4" w:space="0" w:color="auto"/>
              <w:bottom w:val="nil"/>
              <w:right w:val="single" w:sz="12" w:space="0" w:color="auto"/>
            </w:tcBorders>
            <w:vAlign w:val="center"/>
          </w:tcPr>
          <w:p w14:paraId="0E0F64A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C2F851C" w14:textId="77777777" w:rsidTr="002A28B2">
        <w:trPr>
          <w:jc w:val="center"/>
        </w:trPr>
        <w:tc>
          <w:tcPr>
            <w:tcW w:w="567" w:type="dxa"/>
            <w:tcBorders>
              <w:top w:val="nil"/>
              <w:left w:val="single" w:sz="12" w:space="0" w:color="auto"/>
              <w:bottom w:val="nil"/>
              <w:right w:val="single" w:sz="4" w:space="0" w:color="auto"/>
            </w:tcBorders>
          </w:tcPr>
          <w:p w14:paraId="08F535B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195</w:t>
            </w:r>
          </w:p>
        </w:tc>
        <w:tc>
          <w:tcPr>
            <w:tcW w:w="5387" w:type="dxa"/>
            <w:tcBorders>
              <w:top w:val="nil"/>
              <w:left w:val="nil"/>
              <w:bottom w:val="nil"/>
              <w:right w:val="nil"/>
            </w:tcBorders>
          </w:tcPr>
          <w:p w14:paraId="421B335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Ґрунтування металевих поверхонь за один раз</w:t>
            </w:r>
          </w:p>
          <w:p w14:paraId="288DFD8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ґрунтовкою ХС-010</w:t>
            </w:r>
          </w:p>
        </w:tc>
        <w:tc>
          <w:tcPr>
            <w:tcW w:w="1418" w:type="dxa"/>
            <w:tcBorders>
              <w:top w:val="nil"/>
              <w:left w:val="single" w:sz="4" w:space="0" w:color="auto"/>
              <w:bottom w:val="nil"/>
              <w:right w:val="nil"/>
            </w:tcBorders>
          </w:tcPr>
          <w:p w14:paraId="6A440B3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4F6F41C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0,73436</w:t>
            </w:r>
          </w:p>
        </w:tc>
        <w:tc>
          <w:tcPr>
            <w:tcW w:w="1418" w:type="dxa"/>
            <w:tcBorders>
              <w:top w:val="nil"/>
              <w:left w:val="single" w:sz="4" w:space="0" w:color="auto"/>
              <w:bottom w:val="nil"/>
              <w:right w:val="single" w:sz="12" w:space="0" w:color="auto"/>
            </w:tcBorders>
            <w:vAlign w:val="center"/>
          </w:tcPr>
          <w:p w14:paraId="7A3A5DD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3DDA624" w14:textId="77777777" w:rsidTr="002A28B2">
        <w:trPr>
          <w:jc w:val="center"/>
        </w:trPr>
        <w:tc>
          <w:tcPr>
            <w:tcW w:w="567" w:type="dxa"/>
            <w:tcBorders>
              <w:top w:val="nil"/>
              <w:left w:val="single" w:sz="12" w:space="0" w:color="auto"/>
              <w:bottom w:val="nil"/>
              <w:right w:val="single" w:sz="4" w:space="0" w:color="auto"/>
            </w:tcBorders>
          </w:tcPr>
          <w:p w14:paraId="3612420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196</w:t>
            </w:r>
          </w:p>
        </w:tc>
        <w:tc>
          <w:tcPr>
            <w:tcW w:w="5387" w:type="dxa"/>
            <w:tcBorders>
              <w:top w:val="nil"/>
              <w:left w:val="nil"/>
              <w:bottom w:val="nil"/>
              <w:right w:val="nil"/>
            </w:tcBorders>
          </w:tcPr>
          <w:p w14:paraId="757C3C5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Фарбування металевих поґрунтованих поверхонь</w:t>
            </w:r>
          </w:p>
          <w:p w14:paraId="3A22E297"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емаллю ХВ-785</w:t>
            </w:r>
          </w:p>
        </w:tc>
        <w:tc>
          <w:tcPr>
            <w:tcW w:w="1418" w:type="dxa"/>
            <w:tcBorders>
              <w:top w:val="nil"/>
              <w:left w:val="single" w:sz="4" w:space="0" w:color="auto"/>
              <w:bottom w:val="nil"/>
              <w:right w:val="nil"/>
            </w:tcBorders>
          </w:tcPr>
          <w:p w14:paraId="675B9BB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4072762E"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0,73436</w:t>
            </w:r>
          </w:p>
        </w:tc>
        <w:tc>
          <w:tcPr>
            <w:tcW w:w="1418" w:type="dxa"/>
            <w:tcBorders>
              <w:top w:val="nil"/>
              <w:left w:val="single" w:sz="4" w:space="0" w:color="auto"/>
              <w:bottom w:val="nil"/>
              <w:right w:val="single" w:sz="12" w:space="0" w:color="auto"/>
            </w:tcBorders>
            <w:vAlign w:val="center"/>
          </w:tcPr>
          <w:p w14:paraId="022C985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1427977" w14:textId="77777777" w:rsidTr="002A28B2">
        <w:trPr>
          <w:jc w:val="center"/>
        </w:trPr>
        <w:tc>
          <w:tcPr>
            <w:tcW w:w="567" w:type="dxa"/>
            <w:tcBorders>
              <w:top w:val="nil"/>
              <w:left w:val="single" w:sz="12" w:space="0" w:color="auto"/>
              <w:bottom w:val="nil"/>
              <w:right w:val="single" w:sz="4" w:space="0" w:color="auto"/>
            </w:tcBorders>
          </w:tcPr>
          <w:p w14:paraId="693B66B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197</w:t>
            </w:r>
          </w:p>
        </w:tc>
        <w:tc>
          <w:tcPr>
            <w:tcW w:w="5387" w:type="dxa"/>
            <w:tcBorders>
              <w:top w:val="nil"/>
              <w:left w:val="nil"/>
              <w:bottom w:val="nil"/>
              <w:right w:val="nil"/>
            </w:tcBorders>
          </w:tcPr>
          <w:p w14:paraId="26DFFDF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Виготовлення </w:t>
            </w:r>
            <w:proofErr w:type="spellStart"/>
            <w:r>
              <w:rPr>
                <w:rFonts w:ascii="Arial" w:hAnsi="Arial" w:cs="Arial"/>
                <w:spacing w:val="-3"/>
                <w:sz w:val="20"/>
                <w:lang w:val="uk-UA"/>
              </w:rPr>
              <w:t>дрiбних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iндивiдуальних</w:t>
            </w:r>
            <w:proofErr w:type="spellEnd"/>
            <w:r>
              <w:rPr>
                <w:rFonts w:ascii="Arial" w:hAnsi="Arial" w:cs="Arial"/>
                <w:spacing w:val="-3"/>
                <w:sz w:val="20"/>
                <w:lang w:val="uk-UA"/>
              </w:rPr>
              <w:t xml:space="preserve"> листових</w:t>
            </w:r>
          </w:p>
          <w:p w14:paraId="7A1FD86E" w14:textId="77777777" w:rsidR="00187D19" w:rsidRPr="00187D19"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конструкцiй</w:t>
            </w:r>
            <w:proofErr w:type="spellEnd"/>
            <w:r>
              <w:rPr>
                <w:rFonts w:ascii="Arial" w:hAnsi="Arial" w:cs="Arial"/>
                <w:spacing w:val="-3"/>
                <w:sz w:val="20"/>
                <w:lang w:val="uk-UA"/>
              </w:rPr>
              <w:t xml:space="preserve"> масою до 0,5 т</w:t>
            </w:r>
          </w:p>
        </w:tc>
        <w:tc>
          <w:tcPr>
            <w:tcW w:w="1418" w:type="dxa"/>
            <w:tcBorders>
              <w:top w:val="nil"/>
              <w:left w:val="single" w:sz="4" w:space="0" w:color="auto"/>
              <w:bottom w:val="nil"/>
              <w:right w:val="nil"/>
            </w:tcBorders>
          </w:tcPr>
          <w:p w14:paraId="32BEE80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60D815F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0,06212</w:t>
            </w:r>
          </w:p>
        </w:tc>
        <w:tc>
          <w:tcPr>
            <w:tcW w:w="1418" w:type="dxa"/>
            <w:tcBorders>
              <w:top w:val="nil"/>
              <w:left w:val="single" w:sz="4" w:space="0" w:color="auto"/>
              <w:bottom w:val="nil"/>
              <w:right w:val="single" w:sz="12" w:space="0" w:color="auto"/>
            </w:tcBorders>
            <w:vAlign w:val="center"/>
          </w:tcPr>
          <w:p w14:paraId="5CCF216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4EADDD6" w14:textId="77777777" w:rsidTr="002A28B2">
        <w:trPr>
          <w:jc w:val="center"/>
        </w:trPr>
        <w:tc>
          <w:tcPr>
            <w:tcW w:w="567" w:type="dxa"/>
            <w:tcBorders>
              <w:top w:val="nil"/>
              <w:left w:val="single" w:sz="12" w:space="0" w:color="auto"/>
              <w:bottom w:val="nil"/>
              <w:right w:val="single" w:sz="4" w:space="0" w:color="auto"/>
            </w:tcBorders>
          </w:tcPr>
          <w:p w14:paraId="3E3A916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198</w:t>
            </w:r>
          </w:p>
        </w:tc>
        <w:tc>
          <w:tcPr>
            <w:tcW w:w="5387" w:type="dxa"/>
            <w:tcBorders>
              <w:top w:val="nil"/>
              <w:left w:val="nil"/>
              <w:bottom w:val="nil"/>
              <w:right w:val="nil"/>
            </w:tcBorders>
          </w:tcPr>
          <w:p w14:paraId="67E9586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Монтаж дрібних металоконструкцій вагою до 1 т</w:t>
            </w:r>
          </w:p>
        </w:tc>
        <w:tc>
          <w:tcPr>
            <w:tcW w:w="1418" w:type="dxa"/>
            <w:tcBorders>
              <w:top w:val="nil"/>
              <w:left w:val="single" w:sz="4" w:space="0" w:color="auto"/>
              <w:bottom w:val="nil"/>
              <w:right w:val="nil"/>
            </w:tcBorders>
          </w:tcPr>
          <w:p w14:paraId="7DF1AA3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3B1C7D7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0,06212</w:t>
            </w:r>
          </w:p>
        </w:tc>
        <w:tc>
          <w:tcPr>
            <w:tcW w:w="1418" w:type="dxa"/>
            <w:tcBorders>
              <w:top w:val="nil"/>
              <w:left w:val="single" w:sz="4" w:space="0" w:color="auto"/>
              <w:bottom w:val="nil"/>
              <w:right w:val="single" w:sz="12" w:space="0" w:color="auto"/>
            </w:tcBorders>
            <w:vAlign w:val="center"/>
          </w:tcPr>
          <w:p w14:paraId="4F06049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6640484" w14:textId="77777777" w:rsidTr="002A28B2">
        <w:trPr>
          <w:jc w:val="center"/>
        </w:trPr>
        <w:tc>
          <w:tcPr>
            <w:tcW w:w="567" w:type="dxa"/>
            <w:tcBorders>
              <w:top w:val="nil"/>
              <w:left w:val="single" w:sz="12" w:space="0" w:color="auto"/>
              <w:bottom w:val="nil"/>
              <w:right w:val="single" w:sz="4" w:space="0" w:color="auto"/>
            </w:tcBorders>
          </w:tcPr>
          <w:p w14:paraId="314D316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199</w:t>
            </w:r>
          </w:p>
        </w:tc>
        <w:tc>
          <w:tcPr>
            <w:tcW w:w="5387" w:type="dxa"/>
            <w:tcBorders>
              <w:top w:val="nil"/>
              <w:left w:val="nil"/>
              <w:bottom w:val="nil"/>
              <w:right w:val="nil"/>
            </w:tcBorders>
          </w:tcPr>
          <w:p w14:paraId="796E4F3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Ґрунтування металевих поверхонь за один раз</w:t>
            </w:r>
          </w:p>
          <w:p w14:paraId="17E2777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ґрунтовкою ХС-010</w:t>
            </w:r>
          </w:p>
        </w:tc>
        <w:tc>
          <w:tcPr>
            <w:tcW w:w="1418" w:type="dxa"/>
            <w:tcBorders>
              <w:top w:val="nil"/>
              <w:left w:val="single" w:sz="4" w:space="0" w:color="auto"/>
              <w:bottom w:val="nil"/>
              <w:right w:val="nil"/>
            </w:tcBorders>
          </w:tcPr>
          <w:p w14:paraId="660D821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2F43B9B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2,728</w:t>
            </w:r>
          </w:p>
        </w:tc>
        <w:tc>
          <w:tcPr>
            <w:tcW w:w="1418" w:type="dxa"/>
            <w:tcBorders>
              <w:top w:val="nil"/>
              <w:left w:val="single" w:sz="4" w:space="0" w:color="auto"/>
              <w:bottom w:val="nil"/>
              <w:right w:val="single" w:sz="12" w:space="0" w:color="auto"/>
            </w:tcBorders>
            <w:vAlign w:val="center"/>
          </w:tcPr>
          <w:p w14:paraId="54387EC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BD3AD91" w14:textId="77777777" w:rsidTr="002A28B2">
        <w:trPr>
          <w:jc w:val="center"/>
        </w:trPr>
        <w:tc>
          <w:tcPr>
            <w:tcW w:w="567" w:type="dxa"/>
            <w:tcBorders>
              <w:top w:val="nil"/>
              <w:left w:val="single" w:sz="12" w:space="0" w:color="auto"/>
              <w:bottom w:val="nil"/>
              <w:right w:val="single" w:sz="4" w:space="0" w:color="auto"/>
            </w:tcBorders>
          </w:tcPr>
          <w:p w14:paraId="160DF13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200</w:t>
            </w:r>
          </w:p>
        </w:tc>
        <w:tc>
          <w:tcPr>
            <w:tcW w:w="5387" w:type="dxa"/>
            <w:tcBorders>
              <w:top w:val="nil"/>
              <w:left w:val="nil"/>
              <w:bottom w:val="nil"/>
              <w:right w:val="nil"/>
            </w:tcBorders>
          </w:tcPr>
          <w:p w14:paraId="2FEC1D8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Фарбування металевих поґрунтованих поверхонь</w:t>
            </w:r>
          </w:p>
          <w:p w14:paraId="1035AD9F"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емаллю ХВ-785</w:t>
            </w:r>
          </w:p>
        </w:tc>
        <w:tc>
          <w:tcPr>
            <w:tcW w:w="1418" w:type="dxa"/>
            <w:tcBorders>
              <w:top w:val="nil"/>
              <w:left w:val="single" w:sz="4" w:space="0" w:color="auto"/>
              <w:bottom w:val="nil"/>
              <w:right w:val="nil"/>
            </w:tcBorders>
          </w:tcPr>
          <w:p w14:paraId="76525D9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50DE3A5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2,728</w:t>
            </w:r>
          </w:p>
        </w:tc>
        <w:tc>
          <w:tcPr>
            <w:tcW w:w="1418" w:type="dxa"/>
            <w:tcBorders>
              <w:top w:val="nil"/>
              <w:left w:val="single" w:sz="4" w:space="0" w:color="auto"/>
              <w:bottom w:val="nil"/>
              <w:right w:val="single" w:sz="12" w:space="0" w:color="auto"/>
            </w:tcBorders>
            <w:vAlign w:val="center"/>
          </w:tcPr>
          <w:p w14:paraId="7871ABA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077FE5C0" w14:textId="77777777" w:rsidTr="002A28B2">
        <w:trPr>
          <w:jc w:val="center"/>
        </w:trPr>
        <w:tc>
          <w:tcPr>
            <w:tcW w:w="567" w:type="dxa"/>
            <w:tcBorders>
              <w:top w:val="nil"/>
              <w:left w:val="single" w:sz="12" w:space="0" w:color="auto"/>
              <w:bottom w:val="nil"/>
              <w:right w:val="single" w:sz="4" w:space="0" w:color="auto"/>
            </w:tcBorders>
            <w:vAlign w:val="center"/>
          </w:tcPr>
          <w:p w14:paraId="42B663A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18C3B2"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02-01-023 на </w:t>
            </w:r>
            <w:proofErr w:type="spellStart"/>
            <w:r w:rsidRPr="00187D19">
              <w:rPr>
                <w:rFonts w:ascii="Arial" w:hAnsi="Arial" w:cs="Arial"/>
                <w:spacing w:val="-3"/>
                <w:sz w:val="20"/>
                <w:u w:val="single"/>
                <w:lang w:val="ru-RU"/>
              </w:rPr>
              <w:t>електротехнічні</w:t>
            </w:r>
            <w:proofErr w:type="spellEnd"/>
          </w:p>
          <w:p w14:paraId="531863F2"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рішення</w:t>
            </w:r>
            <w:proofErr w:type="spellEnd"/>
          </w:p>
        </w:tc>
        <w:tc>
          <w:tcPr>
            <w:tcW w:w="1418" w:type="dxa"/>
            <w:tcBorders>
              <w:top w:val="nil"/>
              <w:left w:val="single" w:sz="4" w:space="0" w:color="auto"/>
              <w:bottom w:val="nil"/>
              <w:right w:val="single" w:sz="4" w:space="0" w:color="auto"/>
            </w:tcBorders>
            <w:vAlign w:val="center"/>
          </w:tcPr>
          <w:p w14:paraId="69BF2469"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4E4C6C1"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37A9C88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793AFE46" w14:textId="77777777" w:rsidTr="002A28B2">
        <w:trPr>
          <w:jc w:val="center"/>
        </w:trPr>
        <w:tc>
          <w:tcPr>
            <w:tcW w:w="567" w:type="dxa"/>
            <w:tcBorders>
              <w:top w:val="nil"/>
              <w:left w:val="single" w:sz="12" w:space="0" w:color="auto"/>
              <w:bottom w:val="nil"/>
              <w:right w:val="single" w:sz="4" w:space="0" w:color="auto"/>
            </w:tcBorders>
            <w:vAlign w:val="center"/>
          </w:tcPr>
          <w:p w14:paraId="509DBB62"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4E2A8720"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08EBF60"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F509D2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2AA458D"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170BC821" w14:textId="77777777" w:rsidTr="002A28B2">
        <w:trPr>
          <w:jc w:val="center"/>
        </w:trPr>
        <w:tc>
          <w:tcPr>
            <w:tcW w:w="567" w:type="dxa"/>
            <w:tcBorders>
              <w:top w:val="nil"/>
              <w:left w:val="single" w:sz="12" w:space="0" w:color="auto"/>
              <w:bottom w:val="nil"/>
              <w:right w:val="single" w:sz="4" w:space="0" w:color="auto"/>
            </w:tcBorders>
            <w:vAlign w:val="center"/>
          </w:tcPr>
          <w:p w14:paraId="6739AB47"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A6CB9B5"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Площадкові</w:t>
            </w:r>
            <w:proofErr w:type="spellEnd"/>
            <w:r>
              <w:rPr>
                <w:rFonts w:ascii="Arial" w:hAnsi="Arial" w:cs="Arial"/>
                <w:spacing w:val="-3"/>
                <w:sz w:val="20"/>
                <w:u w:val="single"/>
              </w:rPr>
              <w:t xml:space="preserve"> </w:t>
            </w:r>
            <w:proofErr w:type="spellStart"/>
            <w:r>
              <w:rPr>
                <w:rFonts w:ascii="Arial" w:hAnsi="Arial" w:cs="Arial"/>
                <w:spacing w:val="-3"/>
                <w:sz w:val="20"/>
                <w:u w:val="single"/>
              </w:rPr>
              <w:t>мережі</w:t>
            </w:r>
            <w:proofErr w:type="spellEnd"/>
          </w:p>
        </w:tc>
        <w:tc>
          <w:tcPr>
            <w:tcW w:w="1418" w:type="dxa"/>
            <w:tcBorders>
              <w:top w:val="nil"/>
              <w:left w:val="single" w:sz="4" w:space="0" w:color="auto"/>
              <w:bottom w:val="nil"/>
              <w:right w:val="single" w:sz="4" w:space="0" w:color="auto"/>
            </w:tcBorders>
            <w:vAlign w:val="center"/>
          </w:tcPr>
          <w:p w14:paraId="281D125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E559FA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5DA697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3E035AB" w14:textId="77777777" w:rsidTr="002A28B2">
        <w:trPr>
          <w:jc w:val="center"/>
        </w:trPr>
        <w:tc>
          <w:tcPr>
            <w:tcW w:w="567" w:type="dxa"/>
            <w:tcBorders>
              <w:top w:val="nil"/>
              <w:left w:val="single" w:sz="12" w:space="0" w:color="auto"/>
              <w:bottom w:val="nil"/>
              <w:right w:val="single" w:sz="4" w:space="0" w:color="auto"/>
            </w:tcBorders>
            <w:vAlign w:val="center"/>
          </w:tcPr>
          <w:p w14:paraId="3A0956A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34F300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FF11AD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A03FD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1BEE83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83BC652" w14:textId="77777777" w:rsidTr="002A28B2">
        <w:trPr>
          <w:jc w:val="center"/>
        </w:trPr>
        <w:tc>
          <w:tcPr>
            <w:tcW w:w="567" w:type="dxa"/>
            <w:tcBorders>
              <w:top w:val="nil"/>
              <w:left w:val="single" w:sz="12" w:space="0" w:color="auto"/>
              <w:bottom w:val="nil"/>
              <w:right w:val="single" w:sz="4" w:space="0" w:color="auto"/>
            </w:tcBorders>
          </w:tcPr>
          <w:p w14:paraId="1B779BD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201</w:t>
            </w:r>
          </w:p>
        </w:tc>
        <w:tc>
          <w:tcPr>
            <w:tcW w:w="5387" w:type="dxa"/>
            <w:tcBorders>
              <w:top w:val="nil"/>
              <w:left w:val="nil"/>
              <w:bottom w:val="nil"/>
              <w:right w:val="nil"/>
            </w:tcBorders>
          </w:tcPr>
          <w:p w14:paraId="56A36DB6"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Розробка ґрунту вручну в траншеях глибиною до 2 м без</w:t>
            </w:r>
          </w:p>
          <w:p w14:paraId="56B4C5B1"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кріплень з укосами, група ґрунту 2</w:t>
            </w:r>
          </w:p>
        </w:tc>
        <w:tc>
          <w:tcPr>
            <w:tcW w:w="1418" w:type="dxa"/>
            <w:tcBorders>
              <w:top w:val="nil"/>
              <w:left w:val="single" w:sz="4" w:space="0" w:color="auto"/>
              <w:bottom w:val="nil"/>
              <w:right w:val="nil"/>
            </w:tcBorders>
          </w:tcPr>
          <w:p w14:paraId="70110AB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58D3F7A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7,2</w:t>
            </w:r>
          </w:p>
        </w:tc>
        <w:tc>
          <w:tcPr>
            <w:tcW w:w="1418" w:type="dxa"/>
            <w:tcBorders>
              <w:top w:val="nil"/>
              <w:left w:val="single" w:sz="4" w:space="0" w:color="auto"/>
              <w:bottom w:val="nil"/>
              <w:right w:val="single" w:sz="12" w:space="0" w:color="auto"/>
            </w:tcBorders>
            <w:vAlign w:val="center"/>
          </w:tcPr>
          <w:p w14:paraId="56D082E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FF47E4B" w14:textId="77777777" w:rsidTr="002A28B2">
        <w:trPr>
          <w:jc w:val="center"/>
        </w:trPr>
        <w:tc>
          <w:tcPr>
            <w:tcW w:w="567" w:type="dxa"/>
            <w:tcBorders>
              <w:top w:val="nil"/>
              <w:left w:val="single" w:sz="12" w:space="0" w:color="auto"/>
              <w:bottom w:val="nil"/>
              <w:right w:val="single" w:sz="4" w:space="0" w:color="auto"/>
            </w:tcBorders>
          </w:tcPr>
          <w:p w14:paraId="4833F3C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202</w:t>
            </w:r>
          </w:p>
        </w:tc>
        <w:tc>
          <w:tcPr>
            <w:tcW w:w="5387" w:type="dxa"/>
            <w:tcBorders>
              <w:top w:val="nil"/>
              <w:left w:val="nil"/>
              <w:bottom w:val="nil"/>
              <w:right w:val="nil"/>
            </w:tcBorders>
          </w:tcPr>
          <w:p w14:paraId="0C1D12A3"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Улаштування постелі при одному кабелі у траншеї</w:t>
            </w:r>
          </w:p>
        </w:tc>
        <w:tc>
          <w:tcPr>
            <w:tcW w:w="1418" w:type="dxa"/>
            <w:tcBorders>
              <w:top w:val="nil"/>
              <w:left w:val="single" w:sz="4" w:space="0" w:color="auto"/>
              <w:bottom w:val="nil"/>
              <w:right w:val="nil"/>
            </w:tcBorders>
          </w:tcPr>
          <w:p w14:paraId="5260A0C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6005AB0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20</w:t>
            </w:r>
          </w:p>
        </w:tc>
        <w:tc>
          <w:tcPr>
            <w:tcW w:w="1418" w:type="dxa"/>
            <w:tcBorders>
              <w:top w:val="nil"/>
              <w:left w:val="single" w:sz="4" w:space="0" w:color="auto"/>
              <w:bottom w:val="nil"/>
              <w:right w:val="single" w:sz="12" w:space="0" w:color="auto"/>
            </w:tcBorders>
            <w:vAlign w:val="center"/>
          </w:tcPr>
          <w:p w14:paraId="547FA54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1F04B7F" w14:textId="77777777" w:rsidTr="002A28B2">
        <w:trPr>
          <w:jc w:val="center"/>
        </w:trPr>
        <w:tc>
          <w:tcPr>
            <w:tcW w:w="567" w:type="dxa"/>
            <w:tcBorders>
              <w:top w:val="nil"/>
              <w:left w:val="single" w:sz="12" w:space="0" w:color="auto"/>
              <w:bottom w:val="nil"/>
              <w:right w:val="single" w:sz="4" w:space="0" w:color="auto"/>
            </w:tcBorders>
          </w:tcPr>
          <w:p w14:paraId="219DD37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203</w:t>
            </w:r>
          </w:p>
        </w:tc>
        <w:tc>
          <w:tcPr>
            <w:tcW w:w="5387" w:type="dxa"/>
            <w:tcBorders>
              <w:top w:val="nil"/>
              <w:left w:val="nil"/>
              <w:bottom w:val="nil"/>
              <w:right w:val="nil"/>
            </w:tcBorders>
          </w:tcPr>
          <w:p w14:paraId="3EC7773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Засипання вручну траншей, пазух котлованів та ям,</w:t>
            </w:r>
          </w:p>
          <w:p w14:paraId="05356F2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група ґрунту 1</w:t>
            </w:r>
          </w:p>
        </w:tc>
        <w:tc>
          <w:tcPr>
            <w:tcW w:w="1418" w:type="dxa"/>
            <w:tcBorders>
              <w:top w:val="nil"/>
              <w:left w:val="single" w:sz="4" w:space="0" w:color="auto"/>
              <w:bottom w:val="nil"/>
              <w:right w:val="nil"/>
            </w:tcBorders>
          </w:tcPr>
          <w:p w14:paraId="6DF5A31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037DF86E"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7</w:t>
            </w:r>
          </w:p>
        </w:tc>
        <w:tc>
          <w:tcPr>
            <w:tcW w:w="1418" w:type="dxa"/>
            <w:tcBorders>
              <w:top w:val="nil"/>
              <w:left w:val="single" w:sz="4" w:space="0" w:color="auto"/>
              <w:bottom w:val="nil"/>
              <w:right w:val="single" w:sz="12" w:space="0" w:color="auto"/>
            </w:tcBorders>
            <w:vAlign w:val="center"/>
          </w:tcPr>
          <w:p w14:paraId="12B0566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9B1B96D" w14:textId="77777777" w:rsidTr="002A28B2">
        <w:trPr>
          <w:jc w:val="center"/>
        </w:trPr>
        <w:tc>
          <w:tcPr>
            <w:tcW w:w="567" w:type="dxa"/>
            <w:tcBorders>
              <w:top w:val="nil"/>
              <w:left w:val="single" w:sz="12" w:space="0" w:color="auto"/>
              <w:bottom w:val="nil"/>
              <w:right w:val="single" w:sz="4" w:space="0" w:color="auto"/>
            </w:tcBorders>
          </w:tcPr>
          <w:p w14:paraId="4A8D0DF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204</w:t>
            </w:r>
          </w:p>
        </w:tc>
        <w:tc>
          <w:tcPr>
            <w:tcW w:w="5387" w:type="dxa"/>
            <w:tcBorders>
              <w:top w:val="nil"/>
              <w:left w:val="nil"/>
              <w:bottom w:val="nil"/>
              <w:right w:val="nil"/>
            </w:tcBorders>
          </w:tcPr>
          <w:p w14:paraId="205CC95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Кабель до 35 кВ, що прокладається у готових траншеях</w:t>
            </w:r>
          </w:p>
          <w:p w14:paraId="22A4F2F0"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без покриттів, маса 1 м до 3 кг</w:t>
            </w:r>
          </w:p>
        </w:tc>
        <w:tc>
          <w:tcPr>
            <w:tcW w:w="1418" w:type="dxa"/>
            <w:tcBorders>
              <w:top w:val="nil"/>
              <w:left w:val="single" w:sz="4" w:space="0" w:color="auto"/>
              <w:bottom w:val="nil"/>
              <w:right w:val="nil"/>
            </w:tcBorders>
          </w:tcPr>
          <w:p w14:paraId="2D089CF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3E7B211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20</w:t>
            </w:r>
          </w:p>
        </w:tc>
        <w:tc>
          <w:tcPr>
            <w:tcW w:w="1418" w:type="dxa"/>
            <w:tcBorders>
              <w:top w:val="nil"/>
              <w:left w:val="single" w:sz="4" w:space="0" w:color="auto"/>
              <w:bottom w:val="nil"/>
              <w:right w:val="single" w:sz="12" w:space="0" w:color="auto"/>
            </w:tcBorders>
            <w:vAlign w:val="center"/>
          </w:tcPr>
          <w:p w14:paraId="14B0B23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4793A3F" w14:textId="77777777" w:rsidTr="002A28B2">
        <w:trPr>
          <w:jc w:val="center"/>
        </w:trPr>
        <w:tc>
          <w:tcPr>
            <w:tcW w:w="567" w:type="dxa"/>
            <w:tcBorders>
              <w:top w:val="nil"/>
              <w:left w:val="single" w:sz="12" w:space="0" w:color="auto"/>
              <w:bottom w:val="nil"/>
              <w:right w:val="single" w:sz="4" w:space="0" w:color="auto"/>
            </w:tcBorders>
          </w:tcPr>
          <w:p w14:paraId="12237573"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205</w:t>
            </w:r>
          </w:p>
        </w:tc>
        <w:tc>
          <w:tcPr>
            <w:tcW w:w="5387" w:type="dxa"/>
            <w:tcBorders>
              <w:top w:val="nil"/>
              <w:left w:val="nil"/>
              <w:bottom w:val="nil"/>
              <w:right w:val="nil"/>
            </w:tcBorders>
          </w:tcPr>
          <w:p w14:paraId="755D710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Провід, що прокладається у лотках, сумарний переріз</w:t>
            </w:r>
          </w:p>
          <w:p w14:paraId="1CC4FDF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до 6 мм2</w:t>
            </w:r>
          </w:p>
        </w:tc>
        <w:tc>
          <w:tcPr>
            <w:tcW w:w="1418" w:type="dxa"/>
            <w:tcBorders>
              <w:top w:val="nil"/>
              <w:left w:val="single" w:sz="4" w:space="0" w:color="auto"/>
              <w:bottom w:val="nil"/>
              <w:right w:val="nil"/>
            </w:tcBorders>
          </w:tcPr>
          <w:p w14:paraId="4C50CFD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34156E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w:t>
            </w:r>
          </w:p>
        </w:tc>
        <w:tc>
          <w:tcPr>
            <w:tcW w:w="1418" w:type="dxa"/>
            <w:tcBorders>
              <w:top w:val="nil"/>
              <w:left w:val="single" w:sz="4" w:space="0" w:color="auto"/>
              <w:bottom w:val="nil"/>
              <w:right w:val="single" w:sz="12" w:space="0" w:color="auto"/>
            </w:tcBorders>
            <w:vAlign w:val="center"/>
          </w:tcPr>
          <w:p w14:paraId="0CAF847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31CD9CC" w14:textId="77777777" w:rsidTr="002A28B2">
        <w:trPr>
          <w:jc w:val="center"/>
        </w:trPr>
        <w:tc>
          <w:tcPr>
            <w:tcW w:w="567" w:type="dxa"/>
            <w:tcBorders>
              <w:top w:val="nil"/>
              <w:left w:val="single" w:sz="12" w:space="0" w:color="auto"/>
              <w:bottom w:val="nil"/>
              <w:right w:val="single" w:sz="4" w:space="0" w:color="auto"/>
            </w:tcBorders>
          </w:tcPr>
          <w:p w14:paraId="79BC502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206</w:t>
            </w:r>
          </w:p>
        </w:tc>
        <w:tc>
          <w:tcPr>
            <w:tcW w:w="5387" w:type="dxa"/>
            <w:tcBorders>
              <w:top w:val="nil"/>
              <w:left w:val="nil"/>
              <w:bottom w:val="nil"/>
              <w:right w:val="nil"/>
            </w:tcBorders>
          </w:tcPr>
          <w:p w14:paraId="485B32F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Провід, що прокладається у коробах, сумарний переріз</w:t>
            </w:r>
          </w:p>
          <w:p w14:paraId="6DBF2F6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до 6 мм2[</w:t>
            </w:r>
          </w:p>
          <w:p w14:paraId="5A8B78E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[при </w:t>
            </w:r>
            <w:proofErr w:type="spellStart"/>
            <w:r>
              <w:rPr>
                <w:rFonts w:ascii="Arial" w:hAnsi="Arial" w:cs="Arial"/>
                <w:spacing w:val="-3"/>
                <w:sz w:val="20"/>
                <w:lang w:val="uk-UA"/>
              </w:rPr>
              <w:t>роботi</w:t>
            </w:r>
            <w:proofErr w:type="spellEnd"/>
            <w:r>
              <w:rPr>
                <w:rFonts w:ascii="Arial" w:hAnsi="Arial" w:cs="Arial"/>
                <w:spacing w:val="-3"/>
                <w:sz w:val="20"/>
                <w:lang w:val="uk-UA"/>
              </w:rPr>
              <w:t xml:space="preserve"> на </w:t>
            </w:r>
            <w:proofErr w:type="spellStart"/>
            <w:r>
              <w:rPr>
                <w:rFonts w:ascii="Arial" w:hAnsi="Arial" w:cs="Arial"/>
                <w:spacing w:val="-3"/>
                <w:sz w:val="20"/>
                <w:lang w:val="uk-UA"/>
              </w:rPr>
              <w:t>висотi</w:t>
            </w:r>
            <w:proofErr w:type="spellEnd"/>
            <w:r>
              <w:rPr>
                <w:rFonts w:ascii="Arial" w:hAnsi="Arial" w:cs="Arial"/>
                <w:spacing w:val="-3"/>
                <w:sz w:val="20"/>
                <w:lang w:val="uk-UA"/>
              </w:rPr>
              <w:t xml:space="preserve"> понад 2 до 8 м]]</w:t>
            </w:r>
          </w:p>
        </w:tc>
        <w:tc>
          <w:tcPr>
            <w:tcW w:w="1418" w:type="dxa"/>
            <w:tcBorders>
              <w:top w:val="nil"/>
              <w:left w:val="single" w:sz="4" w:space="0" w:color="auto"/>
              <w:bottom w:val="nil"/>
              <w:right w:val="nil"/>
            </w:tcBorders>
          </w:tcPr>
          <w:p w14:paraId="33AA567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28C4DD1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w:t>
            </w:r>
          </w:p>
        </w:tc>
        <w:tc>
          <w:tcPr>
            <w:tcW w:w="1418" w:type="dxa"/>
            <w:tcBorders>
              <w:top w:val="nil"/>
              <w:left w:val="single" w:sz="4" w:space="0" w:color="auto"/>
              <w:bottom w:val="nil"/>
              <w:right w:val="single" w:sz="12" w:space="0" w:color="auto"/>
            </w:tcBorders>
            <w:vAlign w:val="center"/>
          </w:tcPr>
          <w:p w14:paraId="23619EF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5582516" w14:textId="77777777" w:rsidTr="002A28B2">
        <w:trPr>
          <w:jc w:val="center"/>
        </w:trPr>
        <w:tc>
          <w:tcPr>
            <w:tcW w:w="567" w:type="dxa"/>
            <w:tcBorders>
              <w:top w:val="nil"/>
              <w:left w:val="single" w:sz="12" w:space="0" w:color="auto"/>
              <w:bottom w:val="nil"/>
              <w:right w:val="single" w:sz="4" w:space="0" w:color="auto"/>
            </w:tcBorders>
          </w:tcPr>
          <w:p w14:paraId="34DC666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207</w:t>
            </w:r>
          </w:p>
        </w:tc>
        <w:tc>
          <w:tcPr>
            <w:tcW w:w="5387" w:type="dxa"/>
            <w:tcBorders>
              <w:top w:val="nil"/>
              <w:left w:val="nil"/>
              <w:bottom w:val="nil"/>
              <w:right w:val="nil"/>
            </w:tcBorders>
          </w:tcPr>
          <w:p w14:paraId="0651BB5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Провід перший одножильний або багатожильний у</w:t>
            </w:r>
          </w:p>
          <w:p w14:paraId="088DA3D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загальному обплетенні у прокладених трубах або</w:t>
            </w:r>
          </w:p>
          <w:p w14:paraId="3CD4679F" w14:textId="77777777" w:rsidR="00187D19" w:rsidRDefault="00187D19" w:rsidP="002A28B2">
            <w:pPr>
              <w:keepLines/>
              <w:autoSpaceDE w:val="0"/>
              <w:autoSpaceDN w:val="0"/>
              <w:rPr>
                <w:rFonts w:ascii="Arial" w:hAnsi="Arial" w:cs="Arial"/>
                <w:spacing w:val="-3"/>
                <w:sz w:val="20"/>
                <w:lang w:val="uk-UA"/>
              </w:rPr>
            </w:pPr>
            <w:proofErr w:type="spellStart"/>
            <w:r>
              <w:rPr>
                <w:rFonts w:ascii="Arial" w:hAnsi="Arial" w:cs="Arial"/>
                <w:spacing w:val="-3"/>
                <w:sz w:val="20"/>
                <w:lang w:val="uk-UA"/>
              </w:rPr>
              <w:t>металорукавах</w:t>
            </w:r>
            <w:proofErr w:type="spellEnd"/>
            <w:r>
              <w:rPr>
                <w:rFonts w:ascii="Arial" w:hAnsi="Arial" w:cs="Arial"/>
                <w:spacing w:val="-3"/>
                <w:sz w:val="20"/>
                <w:lang w:val="uk-UA"/>
              </w:rPr>
              <w:t>, сумарний переріз до 16 мм2[</w:t>
            </w:r>
          </w:p>
          <w:p w14:paraId="3B980EC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[при </w:t>
            </w:r>
            <w:proofErr w:type="spellStart"/>
            <w:r>
              <w:rPr>
                <w:rFonts w:ascii="Arial" w:hAnsi="Arial" w:cs="Arial"/>
                <w:spacing w:val="-3"/>
                <w:sz w:val="20"/>
                <w:lang w:val="uk-UA"/>
              </w:rPr>
              <w:t>роботi</w:t>
            </w:r>
            <w:proofErr w:type="spellEnd"/>
            <w:r>
              <w:rPr>
                <w:rFonts w:ascii="Arial" w:hAnsi="Arial" w:cs="Arial"/>
                <w:spacing w:val="-3"/>
                <w:sz w:val="20"/>
                <w:lang w:val="uk-UA"/>
              </w:rPr>
              <w:t xml:space="preserve"> на </w:t>
            </w:r>
            <w:proofErr w:type="spellStart"/>
            <w:r>
              <w:rPr>
                <w:rFonts w:ascii="Arial" w:hAnsi="Arial" w:cs="Arial"/>
                <w:spacing w:val="-3"/>
                <w:sz w:val="20"/>
                <w:lang w:val="uk-UA"/>
              </w:rPr>
              <w:t>висотi</w:t>
            </w:r>
            <w:proofErr w:type="spellEnd"/>
            <w:r>
              <w:rPr>
                <w:rFonts w:ascii="Arial" w:hAnsi="Arial" w:cs="Arial"/>
                <w:spacing w:val="-3"/>
                <w:sz w:val="20"/>
                <w:lang w:val="uk-UA"/>
              </w:rPr>
              <w:t xml:space="preserve"> понад 2 до 8 м]]</w:t>
            </w:r>
          </w:p>
        </w:tc>
        <w:tc>
          <w:tcPr>
            <w:tcW w:w="1418" w:type="dxa"/>
            <w:tcBorders>
              <w:top w:val="nil"/>
              <w:left w:val="single" w:sz="4" w:space="0" w:color="auto"/>
              <w:bottom w:val="nil"/>
              <w:right w:val="nil"/>
            </w:tcBorders>
          </w:tcPr>
          <w:p w14:paraId="537C0E8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947601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9</w:t>
            </w:r>
          </w:p>
        </w:tc>
        <w:tc>
          <w:tcPr>
            <w:tcW w:w="1418" w:type="dxa"/>
            <w:tcBorders>
              <w:top w:val="nil"/>
              <w:left w:val="single" w:sz="4" w:space="0" w:color="auto"/>
              <w:bottom w:val="nil"/>
              <w:right w:val="single" w:sz="12" w:space="0" w:color="auto"/>
            </w:tcBorders>
            <w:vAlign w:val="center"/>
          </w:tcPr>
          <w:p w14:paraId="223EFC0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99774F7" w14:textId="77777777" w:rsidTr="002A28B2">
        <w:trPr>
          <w:jc w:val="center"/>
        </w:trPr>
        <w:tc>
          <w:tcPr>
            <w:tcW w:w="567" w:type="dxa"/>
            <w:tcBorders>
              <w:top w:val="nil"/>
              <w:left w:val="single" w:sz="12" w:space="0" w:color="auto"/>
              <w:bottom w:val="nil"/>
              <w:right w:val="single" w:sz="4" w:space="0" w:color="auto"/>
            </w:tcBorders>
          </w:tcPr>
          <w:p w14:paraId="019396D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208</w:t>
            </w:r>
          </w:p>
        </w:tc>
        <w:tc>
          <w:tcPr>
            <w:tcW w:w="5387" w:type="dxa"/>
            <w:tcBorders>
              <w:top w:val="nil"/>
              <w:left w:val="nil"/>
              <w:bottom w:val="nil"/>
              <w:right w:val="nil"/>
            </w:tcBorders>
          </w:tcPr>
          <w:p w14:paraId="160E3B0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трубопроводів із поліетиленових труб, до</w:t>
            </w:r>
          </w:p>
          <w:p w14:paraId="3AFC3B1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2-х каналів</w:t>
            </w:r>
          </w:p>
        </w:tc>
        <w:tc>
          <w:tcPr>
            <w:tcW w:w="1418" w:type="dxa"/>
            <w:tcBorders>
              <w:top w:val="nil"/>
              <w:left w:val="single" w:sz="4" w:space="0" w:color="auto"/>
              <w:bottom w:val="nil"/>
              <w:right w:val="nil"/>
            </w:tcBorders>
          </w:tcPr>
          <w:p w14:paraId="7974A14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км</w:t>
            </w:r>
          </w:p>
        </w:tc>
        <w:tc>
          <w:tcPr>
            <w:tcW w:w="1418" w:type="dxa"/>
            <w:tcBorders>
              <w:top w:val="nil"/>
              <w:left w:val="single" w:sz="4" w:space="0" w:color="auto"/>
              <w:bottom w:val="nil"/>
              <w:right w:val="single" w:sz="4" w:space="0" w:color="auto"/>
            </w:tcBorders>
          </w:tcPr>
          <w:p w14:paraId="0A5B61B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0,017</w:t>
            </w:r>
          </w:p>
        </w:tc>
        <w:tc>
          <w:tcPr>
            <w:tcW w:w="1418" w:type="dxa"/>
            <w:tcBorders>
              <w:top w:val="nil"/>
              <w:left w:val="single" w:sz="4" w:space="0" w:color="auto"/>
              <w:bottom w:val="nil"/>
              <w:right w:val="single" w:sz="12" w:space="0" w:color="auto"/>
            </w:tcBorders>
            <w:vAlign w:val="center"/>
          </w:tcPr>
          <w:p w14:paraId="6EC012A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226F16DA" w14:textId="77777777" w:rsidR="00187D19" w:rsidRDefault="00187D19" w:rsidP="00187D19">
      <w:pPr>
        <w:autoSpaceDE w:val="0"/>
        <w:autoSpaceDN w:val="0"/>
        <w:rPr>
          <w:sz w:val="2"/>
          <w:szCs w:val="2"/>
        </w:rPr>
        <w:sectPr w:rsidR="00187D19">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6DCFFB84" w14:textId="77777777" w:rsidTr="002A28B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ACC6AF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5387" w:type="dxa"/>
            <w:tcBorders>
              <w:top w:val="single" w:sz="12" w:space="0" w:color="auto"/>
              <w:left w:val="nil"/>
              <w:bottom w:val="single" w:sz="4" w:space="0" w:color="auto"/>
              <w:right w:val="nil"/>
            </w:tcBorders>
            <w:vAlign w:val="center"/>
          </w:tcPr>
          <w:p w14:paraId="2F310B7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12" w:space="0" w:color="auto"/>
              <w:left w:val="single" w:sz="4" w:space="0" w:color="auto"/>
              <w:bottom w:val="single" w:sz="4" w:space="0" w:color="auto"/>
              <w:right w:val="nil"/>
            </w:tcBorders>
            <w:vAlign w:val="center"/>
          </w:tcPr>
          <w:p w14:paraId="07914D0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C4541A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7F5DA9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14:paraId="086FB6BB" w14:textId="77777777" w:rsidTr="002A28B2">
        <w:trPr>
          <w:jc w:val="center"/>
        </w:trPr>
        <w:tc>
          <w:tcPr>
            <w:tcW w:w="567" w:type="dxa"/>
            <w:tcBorders>
              <w:top w:val="nil"/>
              <w:left w:val="single" w:sz="12" w:space="0" w:color="auto"/>
              <w:bottom w:val="nil"/>
              <w:right w:val="single" w:sz="4" w:space="0" w:color="auto"/>
            </w:tcBorders>
          </w:tcPr>
          <w:p w14:paraId="5EF0F24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209</w:t>
            </w:r>
          </w:p>
        </w:tc>
        <w:tc>
          <w:tcPr>
            <w:tcW w:w="5387" w:type="dxa"/>
            <w:tcBorders>
              <w:top w:val="nil"/>
              <w:left w:val="nil"/>
              <w:bottom w:val="nil"/>
              <w:right w:val="nil"/>
            </w:tcBorders>
          </w:tcPr>
          <w:p w14:paraId="5C8BB3C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Прокладання коробів пластикових</w:t>
            </w:r>
          </w:p>
        </w:tc>
        <w:tc>
          <w:tcPr>
            <w:tcW w:w="1418" w:type="dxa"/>
            <w:tcBorders>
              <w:top w:val="nil"/>
              <w:left w:val="single" w:sz="4" w:space="0" w:color="auto"/>
              <w:bottom w:val="nil"/>
              <w:right w:val="nil"/>
            </w:tcBorders>
          </w:tcPr>
          <w:p w14:paraId="767C002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0E1DC5FC"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w:t>
            </w:r>
          </w:p>
        </w:tc>
        <w:tc>
          <w:tcPr>
            <w:tcW w:w="1418" w:type="dxa"/>
            <w:tcBorders>
              <w:top w:val="nil"/>
              <w:left w:val="single" w:sz="4" w:space="0" w:color="auto"/>
              <w:bottom w:val="nil"/>
              <w:right w:val="single" w:sz="12" w:space="0" w:color="auto"/>
            </w:tcBorders>
            <w:vAlign w:val="center"/>
          </w:tcPr>
          <w:p w14:paraId="27411FD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43153E8" w14:textId="77777777" w:rsidTr="002A28B2">
        <w:trPr>
          <w:jc w:val="center"/>
        </w:trPr>
        <w:tc>
          <w:tcPr>
            <w:tcW w:w="567" w:type="dxa"/>
            <w:tcBorders>
              <w:top w:val="nil"/>
              <w:left w:val="single" w:sz="12" w:space="0" w:color="auto"/>
              <w:bottom w:val="nil"/>
              <w:right w:val="single" w:sz="4" w:space="0" w:color="auto"/>
            </w:tcBorders>
          </w:tcPr>
          <w:p w14:paraId="40C1D0D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210</w:t>
            </w:r>
          </w:p>
        </w:tc>
        <w:tc>
          <w:tcPr>
            <w:tcW w:w="5387" w:type="dxa"/>
            <w:tcBorders>
              <w:top w:val="nil"/>
              <w:left w:val="nil"/>
              <w:bottom w:val="nil"/>
              <w:right w:val="nil"/>
            </w:tcBorders>
          </w:tcPr>
          <w:p w14:paraId="6674B43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Лоток по установлених конструкціях, ширина лотка до</w:t>
            </w:r>
          </w:p>
          <w:p w14:paraId="2631CCF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200 мм</w:t>
            </w:r>
          </w:p>
        </w:tc>
        <w:tc>
          <w:tcPr>
            <w:tcW w:w="1418" w:type="dxa"/>
            <w:tcBorders>
              <w:top w:val="nil"/>
              <w:left w:val="single" w:sz="4" w:space="0" w:color="auto"/>
              <w:bottom w:val="nil"/>
              <w:right w:val="nil"/>
            </w:tcBorders>
          </w:tcPr>
          <w:p w14:paraId="5F8FE6C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2E9661F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w:t>
            </w:r>
          </w:p>
        </w:tc>
        <w:tc>
          <w:tcPr>
            <w:tcW w:w="1418" w:type="dxa"/>
            <w:tcBorders>
              <w:top w:val="nil"/>
              <w:left w:val="single" w:sz="4" w:space="0" w:color="auto"/>
              <w:bottom w:val="nil"/>
              <w:right w:val="single" w:sz="12" w:space="0" w:color="auto"/>
            </w:tcBorders>
            <w:vAlign w:val="center"/>
          </w:tcPr>
          <w:p w14:paraId="5A387D7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C2836A8" w14:textId="77777777" w:rsidTr="002A28B2">
        <w:trPr>
          <w:jc w:val="center"/>
        </w:trPr>
        <w:tc>
          <w:tcPr>
            <w:tcW w:w="567" w:type="dxa"/>
            <w:tcBorders>
              <w:top w:val="nil"/>
              <w:left w:val="single" w:sz="12" w:space="0" w:color="auto"/>
              <w:bottom w:val="nil"/>
              <w:right w:val="single" w:sz="4" w:space="0" w:color="auto"/>
            </w:tcBorders>
          </w:tcPr>
          <w:p w14:paraId="336CCEC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211</w:t>
            </w:r>
          </w:p>
        </w:tc>
        <w:tc>
          <w:tcPr>
            <w:tcW w:w="5387" w:type="dxa"/>
            <w:tcBorders>
              <w:top w:val="nil"/>
              <w:left w:val="nil"/>
              <w:bottom w:val="nil"/>
              <w:right w:val="nil"/>
            </w:tcBorders>
          </w:tcPr>
          <w:p w14:paraId="7045D73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Розведення по пристроях і підключення жил кабелів або</w:t>
            </w:r>
          </w:p>
          <w:p w14:paraId="425F911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проводів зовнішньої мережі до блоків затискачів і до</w:t>
            </w:r>
          </w:p>
          <w:p w14:paraId="674EB78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затискачів апаратів і приладів, установлених на</w:t>
            </w:r>
          </w:p>
          <w:p w14:paraId="51E2FC5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пристроях, переріз жили до 120 мм2</w:t>
            </w:r>
          </w:p>
        </w:tc>
        <w:tc>
          <w:tcPr>
            <w:tcW w:w="1418" w:type="dxa"/>
            <w:tcBorders>
              <w:top w:val="nil"/>
              <w:left w:val="single" w:sz="4" w:space="0" w:color="auto"/>
              <w:bottom w:val="nil"/>
              <w:right w:val="nil"/>
            </w:tcBorders>
          </w:tcPr>
          <w:p w14:paraId="0BF7C16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жил</w:t>
            </w:r>
          </w:p>
        </w:tc>
        <w:tc>
          <w:tcPr>
            <w:tcW w:w="1418" w:type="dxa"/>
            <w:tcBorders>
              <w:top w:val="nil"/>
              <w:left w:val="single" w:sz="4" w:space="0" w:color="auto"/>
              <w:bottom w:val="nil"/>
              <w:right w:val="single" w:sz="4" w:space="0" w:color="auto"/>
            </w:tcBorders>
          </w:tcPr>
          <w:p w14:paraId="3AC3EC9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12</w:t>
            </w:r>
          </w:p>
        </w:tc>
        <w:tc>
          <w:tcPr>
            <w:tcW w:w="1418" w:type="dxa"/>
            <w:tcBorders>
              <w:top w:val="nil"/>
              <w:left w:val="single" w:sz="4" w:space="0" w:color="auto"/>
              <w:bottom w:val="nil"/>
              <w:right w:val="single" w:sz="12" w:space="0" w:color="auto"/>
            </w:tcBorders>
            <w:vAlign w:val="center"/>
          </w:tcPr>
          <w:p w14:paraId="0958BBC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30A732F" w14:textId="77777777" w:rsidTr="002A28B2">
        <w:trPr>
          <w:jc w:val="center"/>
        </w:trPr>
        <w:tc>
          <w:tcPr>
            <w:tcW w:w="567" w:type="dxa"/>
            <w:tcBorders>
              <w:top w:val="nil"/>
              <w:left w:val="single" w:sz="12" w:space="0" w:color="auto"/>
              <w:bottom w:val="nil"/>
              <w:right w:val="single" w:sz="4" w:space="0" w:color="auto"/>
            </w:tcBorders>
          </w:tcPr>
          <w:p w14:paraId="1DC5867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212</w:t>
            </w:r>
          </w:p>
        </w:tc>
        <w:tc>
          <w:tcPr>
            <w:tcW w:w="5387" w:type="dxa"/>
            <w:tcBorders>
              <w:top w:val="nil"/>
              <w:left w:val="nil"/>
              <w:bottom w:val="nil"/>
              <w:right w:val="nil"/>
            </w:tcBorders>
          </w:tcPr>
          <w:p w14:paraId="3DC3C531"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Закладення сухе кінцеве для контрольного </w:t>
            </w:r>
            <w:proofErr w:type="spellStart"/>
            <w:r>
              <w:rPr>
                <w:rFonts w:ascii="Arial" w:hAnsi="Arial" w:cs="Arial"/>
                <w:spacing w:val="-3"/>
                <w:sz w:val="20"/>
                <w:lang w:val="uk-UA"/>
              </w:rPr>
              <w:t>кабеля</w:t>
            </w:r>
            <w:proofErr w:type="spellEnd"/>
          </w:p>
          <w:p w14:paraId="1A70B35B"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перерізом однієї жили до 2,5 мм2, кількість жил до 7</w:t>
            </w:r>
          </w:p>
        </w:tc>
        <w:tc>
          <w:tcPr>
            <w:tcW w:w="1418" w:type="dxa"/>
            <w:tcBorders>
              <w:top w:val="nil"/>
              <w:left w:val="single" w:sz="4" w:space="0" w:color="auto"/>
              <w:bottom w:val="nil"/>
              <w:right w:val="nil"/>
            </w:tcBorders>
          </w:tcPr>
          <w:p w14:paraId="709D79A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645011F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24</w:t>
            </w:r>
          </w:p>
        </w:tc>
        <w:tc>
          <w:tcPr>
            <w:tcW w:w="1418" w:type="dxa"/>
            <w:tcBorders>
              <w:top w:val="nil"/>
              <w:left w:val="single" w:sz="4" w:space="0" w:color="auto"/>
              <w:bottom w:val="nil"/>
              <w:right w:val="single" w:sz="12" w:space="0" w:color="auto"/>
            </w:tcBorders>
            <w:vAlign w:val="center"/>
          </w:tcPr>
          <w:p w14:paraId="6ECD3F8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9E3FA20" w14:textId="77777777" w:rsidTr="002A28B2">
        <w:trPr>
          <w:jc w:val="center"/>
        </w:trPr>
        <w:tc>
          <w:tcPr>
            <w:tcW w:w="567" w:type="dxa"/>
            <w:tcBorders>
              <w:top w:val="nil"/>
              <w:left w:val="single" w:sz="12" w:space="0" w:color="auto"/>
              <w:bottom w:val="nil"/>
              <w:right w:val="single" w:sz="4" w:space="0" w:color="auto"/>
            </w:tcBorders>
          </w:tcPr>
          <w:p w14:paraId="52F1AFC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213</w:t>
            </w:r>
          </w:p>
        </w:tc>
        <w:tc>
          <w:tcPr>
            <w:tcW w:w="5387" w:type="dxa"/>
            <w:tcBorders>
              <w:top w:val="nil"/>
              <w:left w:val="nil"/>
              <w:bottom w:val="nil"/>
              <w:right w:val="nil"/>
            </w:tcBorders>
          </w:tcPr>
          <w:p w14:paraId="1CF27AF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Покривання 1-2 кабелів, прокладених у траншеї,</w:t>
            </w:r>
          </w:p>
          <w:p w14:paraId="1D63CBE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сигнальною стрічкою</w:t>
            </w:r>
          </w:p>
        </w:tc>
        <w:tc>
          <w:tcPr>
            <w:tcW w:w="1418" w:type="dxa"/>
            <w:tcBorders>
              <w:top w:val="nil"/>
              <w:left w:val="single" w:sz="4" w:space="0" w:color="auto"/>
              <w:bottom w:val="nil"/>
              <w:right w:val="nil"/>
            </w:tcBorders>
          </w:tcPr>
          <w:p w14:paraId="1892B1B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 </w:t>
            </w:r>
            <w:proofErr w:type="spellStart"/>
            <w:r>
              <w:rPr>
                <w:rFonts w:ascii="Arial" w:hAnsi="Arial" w:cs="Arial"/>
                <w:spacing w:val="-3"/>
                <w:sz w:val="20"/>
                <w:lang w:val="uk-UA"/>
              </w:rPr>
              <w:t>тр</w:t>
            </w:r>
            <w:proofErr w:type="spellEnd"/>
          </w:p>
        </w:tc>
        <w:tc>
          <w:tcPr>
            <w:tcW w:w="1418" w:type="dxa"/>
            <w:tcBorders>
              <w:top w:val="nil"/>
              <w:left w:val="single" w:sz="4" w:space="0" w:color="auto"/>
              <w:bottom w:val="nil"/>
              <w:right w:val="single" w:sz="4" w:space="0" w:color="auto"/>
            </w:tcBorders>
          </w:tcPr>
          <w:p w14:paraId="4EB88DED"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20</w:t>
            </w:r>
          </w:p>
        </w:tc>
        <w:tc>
          <w:tcPr>
            <w:tcW w:w="1418" w:type="dxa"/>
            <w:tcBorders>
              <w:top w:val="nil"/>
              <w:left w:val="single" w:sz="4" w:space="0" w:color="auto"/>
              <w:bottom w:val="nil"/>
              <w:right w:val="single" w:sz="12" w:space="0" w:color="auto"/>
            </w:tcBorders>
            <w:vAlign w:val="center"/>
          </w:tcPr>
          <w:p w14:paraId="19298BC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7CDF98C" w14:textId="77777777" w:rsidTr="002A28B2">
        <w:trPr>
          <w:jc w:val="center"/>
        </w:trPr>
        <w:tc>
          <w:tcPr>
            <w:tcW w:w="567" w:type="dxa"/>
            <w:tcBorders>
              <w:top w:val="nil"/>
              <w:left w:val="single" w:sz="12" w:space="0" w:color="auto"/>
              <w:bottom w:val="nil"/>
              <w:right w:val="single" w:sz="4" w:space="0" w:color="auto"/>
            </w:tcBorders>
            <w:vAlign w:val="center"/>
          </w:tcPr>
          <w:p w14:paraId="69FF9D9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E4E0014"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2. </w:t>
            </w:r>
            <w:proofErr w:type="spellStart"/>
            <w:r>
              <w:rPr>
                <w:rFonts w:ascii="Arial" w:hAnsi="Arial" w:cs="Arial"/>
                <w:spacing w:val="-3"/>
                <w:sz w:val="20"/>
                <w:u w:val="single"/>
              </w:rPr>
              <w:t>Мережа</w:t>
            </w:r>
            <w:proofErr w:type="spellEnd"/>
            <w:r>
              <w:rPr>
                <w:rFonts w:ascii="Arial" w:hAnsi="Arial" w:cs="Arial"/>
                <w:spacing w:val="-3"/>
                <w:sz w:val="20"/>
                <w:u w:val="single"/>
              </w:rPr>
              <w:t xml:space="preserve"> </w:t>
            </w:r>
            <w:proofErr w:type="spellStart"/>
            <w:r>
              <w:rPr>
                <w:rFonts w:ascii="Arial" w:hAnsi="Arial" w:cs="Arial"/>
                <w:spacing w:val="-3"/>
                <w:sz w:val="20"/>
                <w:u w:val="single"/>
              </w:rPr>
              <w:t>зовнішнього</w:t>
            </w:r>
            <w:proofErr w:type="spellEnd"/>
            <w:r>
              <w:rPr>
                <w:rFonts w:ascii="Arial" w:hAnsi="Arial" w:cs="Arial"/>
                <w:spacing w:val="-3"/>
                <w:sz w:val="20"/>
                <w:u w:val="single"/>
              </w:rPr>
              <w:t xml:space="preserve"> </w:t>
            </w:r>
            <w:proofErr w:type="spellStart"/>
            <w:r>
              <w:rPr>
                <w:rFonts w:ascii="Arial" w:hAnsi="Arial" w:cs="Arial"/>
                <w:spacing w:val="-3"/>
                <w:sz w:val="20"/>
                <w:u w:val="single"/>
              </w:rPr>
              <w:t>освітлення</w:t>
            </w:r>
            <w:proofErr w:type="spellEnd"/>
          </w:p>
        </w:tc>
        <w:tc>
          <w:tcPr>
            <w:tcW w:w="1418" w:type="dxa"/>
            <w:tcBorders>
              <w:top w:val="nil"/>
              <w:left w:val="single" w:sz="4" w:space="0" w:color="auto"/>
              <w:bottom w:val="nil"/>
              <w:right w:val="single" w:sz="4" w:space="0" w:color="auto"/>
            </w:tcBorders>
            <w:vAlign w:val="center"/>
          </w:tcPr>
          <w:p w14:paraId="6165BEA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750002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321EEA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E1F6530" w14:textId="77777777" w:rsidTr="002A28B2">
        <w:trPr>
          <w:jc w:val="center"/>
        </w:trPr>
        <w:tc>
          <w:tcPr>
            <w:tcW w:w="567" w:type="dxa"/>
            <w:tcBorders>
              <w:top w:val="nil"/>
              <w:left w:val="single" w:sz="12" w:space="0" w:color="auto"/>
              <w:bottom w:val="nil"/>
              <w:right w:val="single" w:sz="4" w:space="0" w:color="auto"/>
            </w:tcBorders>
            <w:vAlign w:val="center"/>
          </w:tcPr>
          <w:p w14:paraId="33EB719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A7064F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4DE7F1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6BF99D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F7E5F6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67BD4BF" w14:textId="77777777" w:rsidTr="002A28B2">
        <w:trPr>
          <w:jc w:val="center"/>
        </w:trPr>
        <w:tc>
          <w:tcPr>
            <w:tcW w:w="567" w:type="dxa"/>
            <w:tcBorders>
              <w:top w:val="nil"/>
              <w:left w:val="single" w:sz="12" w:space="0" w:color="auto"/>
              <w:bottom w:val="nil"/>
              <w:right w:val="single" w:sz="4" w:space="0" w:color="auto"/>
            </w:tcBorders>
          </w:tcPr>
          <w:p w14:paraId="5579A9B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214</w:t>
            </w:r>
          </w:p>
        </w:tc>
        <w:tc>
          <w:tcPr>
            <w:tcW w:w="5387" w:type="dxa"/>
            <w:tcBorders>
              <w:top w:val="nil"/>
              <w:left w:val="nil"/>
              <w:bottom w:val="nil"/>
              <w:right w:val="nil"/>
            </w:tcBorders>
          </w:tcPr>
          <w:p w14:paraId="376FE18A"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Розробка ґрунту вручну в траншеях глибиною до 2 м без</w:t>
            </w:r>
          </w:p>
          <w:p w14:paraId="5A2C36BC"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кріплень з укосами, група ґрунту 2</w:t>
            </w:r>
          </w:p>
        </w:tc>
        <w:tc>
          <w:tcPr>
            <w:tcW w:w="1418" w:type="dxa"/>
            <w:tcBorders>
              <w:top w:val="nil"/>
              <w:left w:val="single" w:sz="4" w:space="0" w:color="auto"/>
              <w:bottom w:val="nil"/>
              <w:right w:val="nil"/>
            </w:tcBorders>
          </w:tcPr>
          <w:p w14:paraId="6D3CAEB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4C06F22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8,8</w:t>
            </w:r>
          </w:p>
        </w:tc>
        <w:tc>
          <w:tcPr>
            <w:tcW w:w="1418" w:type="dxa"/>
            <w:tcBorders>
              <w:top w:val="nil"/>
              <w:left w:val="single" w:sz="4" w:space="0" w:color="auto"/>
              <w:bottom w:val="nil"/>
              <w:right w:val="single" w:sz="12" w:space="0" w:color="auto"/>
            </w:tcBorders>
            <w:vAlign w:val="center"/>
          </w:tcPr>
          <w:p w14:paraId="4184960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40F8DBA" w14:textId="77777777" w:rsidTr="002A28B2">
        <w:trPr>
          <w:jc w:val="center"/>
        </w:trPr>
        <w:tc>
          <w:tcPr>
            <w:tcW w:w="567" w:type="dxa"/>
            <w:tcBorders>
              <w:top w:val="nil"/>
              <w:left w:val="single" w:sz="12" w:space="0" w:color="auto"/>
              <w:bottom w:val="nil"/>
              <w:right w:val="single" w:sz="4" w:space="0" w:color="auto"/>
            </w:tcBorders>
          </w:tcPr>
          <w:p w14:paraId="279D6D3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215</w:t>
            </w:r>
          </w:p>
        </w:tc>
        <w:tc>
          <w:tcPr>
            <w:tcW w:w="5387" w:type="dxa"/>
            <w:tcBorders>
              <w:top w:val="nil"/>
              <w:left w:val="nil"/>
              <w:bottom w:val="nil"/>
              <w:right w:val="nil"/>
            </w:tcBorders>
          </w:tcPr>
          <w:p w14:paraId="5D72C76B"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Улаштування постелі при одному кабелі у траншеї</w:t>
            </w:r>
          </w:p>
        </w:tc>
        <w:tc>
          <w:tcPr>
            <w:tcW w:w="1418" w:type="dxa"/>
            <w:tcBorders>
              <w:top w:val="nil"/>
              <w:left w:val="single" w:sz="4" w:space="0" w:color="auto"/>
              <w:bottom w:val="nil"/>
              <w:right w:val="nil"/>
            </w:tcBorders>
          </w:tcPr>
          <w:p w14:paraId="17592CD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318F25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22</w:t>
            </w:r>
          </w:p>
        </w:tc>
        <w:tc>
          <w:tcPr>
            <w:tcW w:w="1418" w:type="dxa"/>
            <w:tcBorders>
              <w:top w:val="nil"/>
              <w:left w:val="single" w:sz="4" w:space="0" w:color="auto"/>
              <w:bottom w:val="nil"/>
              <w:right w:val="single" w:sz="12" w:space="0" w:color="auto"/>
            </w:tcBorders>
            <w:vAlign w:val="center"/>
          </w:tcPr>
          <w:p w14:paraId="7F15D81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E42A068" w14:textId="77777777" w:rsidTr="002A28B2">
        <w:trPr>
          <w:jc w:val="center"/>
        </w:trPr>
        <w:tc>
          <w:tcPr>
            <w:tcW w:w="567" w:type="dxa"/>
            <w:tcBorders>
              <w:top w:val="nil"/>
              <w:left w:val="single" w:sz="12" w:space="0" w:color="auto"/>
              <w:bottom w:val="nil"/>
              <w:right w:val="single" w:sz="4" w:space="0" w:color="auto"/>
            </w:tcBorders>
          </w:tcPr>
          <w:p w14:paraId="63BCC1D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216</w:t>
            </w:r>
          </w:p>
        </w:tc>
        <w:tc>
          <w:tcPr>
            <w:tcW w:w="5387" w:type="dxa"/>
            <w:tcBorders>
              <w:top w:val="nil"/>
              <w:left w:val="nil"/>
              <w:bottom w:val="nil"/>
              <w:right w:val="nil"/>
            </w:tcBorders>
          </w:tcPr>
          <w:p w14:paraId="5B65CB9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Засипання вручну траншей, пазух котлованів та ям,</w:t>
            </w:r>
          </w:p>
          <w:p w14:paraId="6B415D2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група ґрунту 1</w:t>
            </w:r>
          </w:p>
        </w:tc>
        <w:tc>
          <w:tcPr>
            <w:tcW w:w="1418" w:type="dxa"/>
            <w:tcBorders>
              <w:top w:val="nil"/>
              <w:left w:val="single" w:sz="4" w:space="0" w:color="auto"/>
              <w:bottom w:val="nil"/>
              <w:right w:val="nil"/>
            </w:tcBorders>
          </w:tcPr>
          <w:p w14:paraId="459FFC4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259D4E5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7,7</w:t>
            </w:r>
          </w:p>
        </w:tc>
        <w:tc>
          <w:tcPr>
            <w:tcW w:w="1418" w:type="dxa"/>
            <w:tcBorders>
              <w:top w:val="nil"/>
              <w:left w:val="single" w:sz="4" w:space="0" w:color="auto"/>
              <w:bottom w:val="nil"/>
              <w:right w:val="single" w:sz="12" w:space="0" w:color="auto"/>
            </w:tcBorders>
            <w:vAlign w:val="center"/>
          </w:tcPr>
          <w:p w14:paraId="1ED220D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8FE6453" w14:textId="77777777" w:rsidTr="002A28B2">
        <w:trPr>
          <w:jc w:val="center"/>
        </w:trPr>
        <w:tc>
          <w:tcPr>
            <w:tcW w:w="567" w:type="dxa"/>
            <w:tcBorders>
              <w:top w:val="nil"/>
              <w:left w:val="single" w:sz="12" w:space="0" w:color="auto"/>
              <w:bottom w:val="nil"/>
              <w:right w:val="single" w:sz="4" w:space="0" w:color="auto"/>
            </w:tcBorders>
          </w:tcPr>
          <w:p w14:paraId="5D10C0D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217</w:t>
            </w:r>
          </w:p>
        </w:tc>
        <w:tc>
          <w:tcPr>
            <w:tcW w:w="5387" w:type="dxa"/>
            <w:tcBorders>
              <w:top w:val="nil"/>
              <w:left w:val="nil"/>
              <w:bottom w:val="nil"/>
              <w:right w:val="nil"/>
            </w:tcBorders>
          </w:tcPr>
          <w:p w14:paraId="66C3237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Покривання 1-2 кабелів, прокладених у траншеї,</w:t>
            </w:r>
          </w:p>
          <w:p w14:paraId="673475E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сигнальною стрічкою</w:t>
            </w:r>
          </w:p>
        </w:tc>
        <w:tc>
          <w:tcPr>
            <w:tcW w:w="1418" w:type="dxa"/>
            <w:tcBorders>
              <w:top w:val="nil"/>
              <w:left w:val="single" w:sz="4" w:space="0" w:color="auto"/>
              <w:bottom w:val="nil"/>
              <w:right w:val="nil"/>
            </w:tcBorders>
          </w:tcPr>
          <w:p w14:paraId="629B16E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 </w:t>
            </w:r>
            <w:proofErr w:type="spellStart"/>
            <w:r>
              <w:rPr>
                <w:rFonts w:ascii="Arial" w:hAnsi="Arial" w:cs="Arial"/>
                <w:spacing w:val="-3"/>
                <w:sz w:val="20"/>
                <w:lang w:val="uk-UA"/>
              </w:rPr>
              <w:t>тр</w:t>
            </w:r>
            <w:proofErr w:type="spellEnd"/>
          </w:p>
        </w:tc>
        <w:tc>
          <w:tcPr>
            <w:tcW w:w="1418" w:type="dxa"/>
            <w:tcBorders>
              <w:top w:val="nil"/>
              <w:left w:val="single" w:sz="4" w:space="0" w:color="auto"/>
              <w:bottom w:val="nil"/>
              <w:right w:val="single" w:sz="4" w:space="0" w:color="auto"/>
            </w:tcBorders>
          </w:tcPr>
          <w:p w14:paraId="72CB41E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22</w:t>
            </w:r>
          </w:p>
        </w:tc>
        <w:tc>
          <w:tcPr>
            <w:tcW w:w="1418" w:type="dxa"/>
            <w:tcBorders>
              <w:top w:val="nil"/>
              <w:left w:val="single" w:sz="4" w:space="0" w:color="auto"/>
              <w:bottom w:val="nil"/>
              <w:right w:val="single" w:sz="12" w:space="0" w:color="auto"/>
            </w:tcBorders>
            <w:vAlign w:val="center"/>
          </w:tcPr>
          <w:p w14:paraId="7AAD64B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10B2B39" w14:textId="77777777" w:rsidTr="002A28B2">
        <w:trPr>
          <w:jc w:val="center"/>
        </w:trPr>
        <w:tc>
          <w:tcPr>
            <w:tcW w:w="567" w:type="dxa"/>
            <w:tcBorders>
              <w:top w:val="nil"/>
              <w:left w:val="single" w:sz="12" w:space="0" w:color="auto"/>
              <w:bottom w:val="nil"/>
              <w:right w:val="single" w:sz="4" w:space="0" w:color="auto"/>
            </w:tcBorders>
          </w:tcPr>
          <w:p w14:paraId="025BB0E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218</w:t>
            </w:r>
          </w:p>
        </w:tc>
        <w:tc>
          <w:tcPr>
            <w:tcW w:w="5387" w:type="dxa"/>
            <w:tcBorders>
              <w:top w:val="nil"/>
              <w:left w:val="nil"/>
              <w:bottom w:val="nil"/>
              <w:right w:val="nil"/>
            </w:tcBorders>
          </w:tcPr>
          <w:p w14:paraId="129D4A5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Розвезення по трасі залізобетонних стояків опор для ВЛ</w:t>
            </w:r>
          </w:p>
          <w:p w14:paraId="373A5BC1"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0,38 кВ</w:t>
            </w:r>
          </w:p>
        </w:tc>
        <w:tc>
          <w:tcPr>
            <w:tcW w:w="1418" w:type="dxa"/>
            <w:tcBorders>
              <w:top w:val="nil"/>
              <w:left w:val="single" w:sz="4" w:space="0" w:color="auto"/>
              <w:bottom w:val="nil"/>
              <w:right w:val="nil"/>
            </w:tcBorders>
          </w:tcPr>
          <w:p w14:paraId="54DECBA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0237F65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37F29A0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ADC1763" w14:textId="77777777" w:rsidTr="002A28B2">
        <w:trPr>
          <w:jc w:val="center"/>
        </w:trPr>
        <w:tc>
          <w:tcPr>
            <w:tcW w:w="567" w:type="dxa"/>
            <w:tcBorders>
              <w:top w:val="nil"/>
              <w:left w:val="single" w:sz="12" w:space="0" w:color="auto"/>
              <w:bottom w:val="nil"/>
              <w:right w:val="single" w:sz="4" w:space="0" w:color="auto"/>
            </w:tcBorders>
          </w:tcPr>
          <w:p w14:paraId="54861B2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219</w:t>
            </w:r>
          </w:p>
        </w:tc>
        <w:tc>
          <w:tcPr>
            <w:tcW w:w="5387" w:type="dxa"/>
            <w:tcBorders>
              <w:top w:val="nil"/>
              <w:left w:val="nil"/>
              <w:bottom w:val="nil"/>
              <w:right w:val="nil"/>
            </w:tcBorders>
          </w:tcPr>
          <w:p w14:paraId="37CC5AF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Установлення </w:t>
            </w:r>
            <w:proofErr w:type="spellStart"/>
            <w:r>
              <w:rPr>
                <w:rFonts w:ascii="Arial" w:hAnsi="Arial" w:cs="Arial"/>
                <w:spacing w:val="-3"/>
                <w:sz w:val="20"/>
                <w:lang w:val="uk-UA"/>
              </w:rPr>
              <w:t>залiзобетонних</w:t>
            </w:r>
            <w:proofErr w:type="spellEnd"/>
            <w:r>
              <w:rPr>
                <w:rFonts w:ascii="Arial" w:hAnsi="Arial" w:cs="Arial"/>
                <w:spacing w:val="-3"/>
                <w:sz w:val="20"/>
                <w:lang w:val="uk-UA"/>
              </w:rPr>
              <w:t xml:space="preserve"> </w:t>
            </w:r>
            <w:proofErr w:type="spellStart"/>
            <w:r>
              <w:rPr>
                <w:rFonts w:ascii="Arial" w:hAnsi="Arial" w:cs="Arial"/>
                <w:spacing w:val="-3"/>
                <w:sz w:val="20"/>
                <w:lang w:val="uk-UA"/>
              </w:rPr>
              <w:t>одностоякових</w:t>
            </w:r>
            <w:proofErr w:type="spellEnd"/>
            <w:r>
              <w:rPr>
                <w:rFonts w:ascii="Arial" w:hAnsi="Arial" w:cs="Arial"/>
                <w:spacing w:val="-3"/>
                <w:sz w:val="20"/>
                <w:lang w:val="uk-UA"/>
              </w:rPr>
              <w:t xml:space="preserve"> опор для</w:t>
            </w:r>
          </w:p>
          <w:p w14:paraId="35C9BD1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ВЛ 0,38 кВ i 6-10 кВ [</w:t>
            </w:r>
            <w:proofErr w:type="spellStart"/>
            <w:r>
              <w:rPr>
                <w:rFonts w:ascii="Arial" w:hAnsi="Arial" w:cs="Arial"/>
                <w:spacing w:val="-3"/>
                <w:sz w:val="20"/>
                <w:lang w:val="uk-UA"/>
              </w:rPr>
              <w:t>iз</w:t>
            </w:r>
            <w:proofErr w:type="spellEnd"/>
            <w:r>
              <w:rPr>
                <w:rFonts w:ascii="Arial" w:hAnsi="Arial" w:cs="Arial"/>
                <w:spacing w:val="-3"/>
                <w:sz w:val="20"/>
                <w:lang w:val="uk-UA"/>
              </w:rPr>
              <w:t xml:space="preserve"> траверсами]</w:t>
            </w:r>
          </w:p>
        </w:tc>
        <w:tc>
          <w:tcPr>
            <w:tcW w:w="1418" w:type="dxa"/>
            <w:tcBorders>
              <w:top w:val="nil"/>
              <w:left w:val="single" w:sz="4" w:space="0" w:color="auto"/>
              <w:bottom w:val="nil"/>
              <w:right w:val="nil"/>
            </w:tcBorders>
          </w:tcPr>
          <w:p w14:paraId="176830F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опоpа</w:t>
            </w:r>
            <w:proofErr w:type="spellEnd"/>
          </w:p>
        </w:tc>
        <w:tc>
          <w:tcPr>
            <w:tcW w:w="1418" w:type="dxa"/>
            <w:tcBorders>
              <w:top w:val="nil"/>
              <w:left w:val="single" w:sz="4" w:space="0" w:color="auto"/>
              <w:bottom w:val="nil"/>
              <w:right w:val="single" w:sz="4" w:space="0" w:color="auto"/>
            </w:tcBorders>
          </w:tcPr>
          <w:p w14:paraId="132C29A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20460FE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9C7A51E" w14:textId="77777777" w:rsidTr="002A28B2">
        <w:trPr>
          <w:jc w:val="center"/>
        </w:trPr>
        <w:tc>
          <w:tcPr>
            <w:tcW w:w="567" w:type="dxa"/>
            <w:tcBorders>
              <w:top w:val="nil"/>
              <w:left w:val="single" w:sz="12" w:space="0" w:color="auto"/>
              <w:bottom w:val="nil"/>
              <w:right w:val="single" w:sz="4" w:space="0" w:color="auto"/>
            </w:tcBorders>
          </w:tcPr>
          <w:p w14:paraId="2879F2F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220</w:t>
            </w:r>
          </w:p>
        </w:tc>
        <w:tc>
          <w:tcPr>
            <w:tcW w:w="5387" w:type="dxa"/>
            <w:tcBorders>
              <w:top w:val="nil"/>
              <w:left w:val="nil"/>
              <w:bottom w:val="nil"/>
              <w:right w:val="nil"/>
            </w:tcBorders>
          </w:tcPr>
          <w:p w14:paraId="696B3BA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світильників з люмінесцентними або</w:t>
            </w:r>
          </w:p>
          <w:p w14:paraId="51DB9562"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ртутними лампами</w:t>
            </w:r>
          </w:p>
        </w:tc>
        <w:tc>
          <w:tcPr>
            <w:tcW w:w="1418" w:type="dxa"/>
            <w:tcBorders>
              <w:top w:val="nil"/>
              <w:left w:val="single" w:sz="4" w:space="0" w:color="auto"/>
              <w:bottom w:val="nil"/>
              <w:right w:val="nil"/>
            </w:tcBorders>
          </w:tcPr>
          <w:p w14:paraId="6FFEC12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1B447B8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w:t>
            </w:r>
          </w:p>
        </w:tc>
        <w:tc>
          <w:tcPr>
            <w:tcW w:w="1418" w:type="dxa"/>
            <w:tcBorders>
              <w:top w:val="nil"/>
              <w:left w:val="single" w:sz="4" w:space="0" w:color="auto"/>
              <w:bottom w:val="nil"/>
              <w:right w:val="single" w:sz="12" w:space="0" w:color="auto"/>
            </w:tcBorders>
            <w:vAlign w:val="center"/>
          </w:tcPr>
          <w:p w14:paraId="2D44218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D5D6396" w14:textId="77777777" w:rsidTr="002A28B2">
        <w:trPr>
          <w:jc w:val="center"/>
        </w:trPr>
        <w:tc>
          <w:tcPr>
            <w:tcW w:w="567" w:type="dxa"/>
            <w:tcBorders>
              <w:top w:val="nil"/>
              <w:left w:val="single" w:sz="12" w:space="0" w:color="auto"/>
              <w:bottom w:val="nil"/>
              <w:right w:val="single" w:sz="4" w:space="0" w:color="auto"/>
            </w:tcBorders>
          </w:tcPr>
          <w:p w14:paraId="6B163EA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221</w:t>
            </w:r>
          </w:p>
        </w:tc>
        <w:tc>
          <w:tcPr>
            <w:tcW w:w="5387" w:type="dxa"/>
            <w:tcBorders>
              <w:top w:val="nil"/>
              <w:left w:val="nil"/>
              <w:bottom w:val="nil"/>
              <w:right w:val="nil"/>
            </w:tcBorders>
          </w:tcPr>
          <w:p w14:paraId="4F6E3C79"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Кабель до 35 кВ, що прокладається у готових траншеях</w:t>
            </w:r>
          </w:p>
          <w:p w14:paraId="5312C39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без покриттів, маса 1 м до 3 кг</w:t>
            </w:r>
          </w:p>
        </w:tc>
        <w:tc>
          <w:tcPr>
            <w:tcW w:w="1418" w:type="dxa"/>
            <w:tcBorders>
              <w:top w:val="nil"/>
              <w:left w:val="single" w:sz="4" w:space="0" w:color="auto"/>
              <w:bottom w:val="nil"/>
              <w:right w:val="nil"/>
            </w:tcBorders>
          </w:tcPr>
          <w:p w14:paraId="11E6B60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5AE1DE2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22</w:t>
            </w:r>
          </w:p>
        </w:tc>
        <w:tc>
          <w:tcPr>
            <w:tcW w:w="1418" w:type="dxa"/>
            <w:tcBorders>
              <w:top w:val="nil"/>
              <w:left w:val="single" w:sz="4" w:space="0" w:color="auto"/>
              <w:bottom w:val="nil"/>
              <w:right w:val="single" w:sz="12" w:space="0" w:color="auto"/>
            </w:tcBorders>
            <w:vAlign w:val="center"/>
          </w:tcPr>
          <w:p w14:paraId="2614F73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EEF1BB5" w14:textId="77777777" w:rsidTr="002A28B2">
        <w:trPr>
          <w:jc w:val="center"/>
        </w:trPr>
        <w:tc>
          <w:tcPr>
            <w:tcW w:w="567" w:type="dxa"/>
            <w:tcBorders>
              <w:top w:val="nil"/>
              <w:left w:val="single" w:sz="12" w:space="0" w:color="auto"/>
              <w:bottom w:val="nil"/>
              <w:right w:val="single" w:sz="4" w:space="0" w:color="auto"/>
            </w:tcBorders>
          </w:tcPr>
          <w:p w14:paraId="52C21A1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222</w:t>
            </w:r>
          </w:p>
        </w:tc>
        <w:tc>
          <w:tcPr>
            <w:tcW w:w="5387" w:type="dxa"/>
            <w:tcBorders>
              <w:top w:val="nil"/>
              <w:left w:val="nil"/>
              <w:bottom w:val="nil"/>
              <w:right w:val="nil"/>
            </w:tcBorders>
          </w:tcPr>
          <w:p w14:paraId="7B70428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Провід перший одножильний або багатожильний у</w:t>
            </w:r>
          </w:p>
          <w:p w14:paraId="1CB4B17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загальному обплетенні у прокладених трубах або</w:t>
            </w:r>
          </w:p>
          <w:p w14:paraId="5B08470B" w14:textId="77777777" w:rsidR="00187D19" w:rsidRDefault="00187D19" w:rsidP="002A28B2">
            <w:pPr>
              <w:keepLines/>
              <w:autoSpaceDE w:val="0"/>
              <w:autoSpaceDN w:val="0"/>
              <w:rPr>
                <w:rFonts w:ascii="Arial" w:hAnsi="Arial" w:cs="Arial"/>
                <w:spacing w:val="-3"/>
                <w:sz w:val="20"/>
                <w:lang w:val="uk-UA"/>
              </w:rPr>
            </w:pPr>
            <w:proofErr w:type="spellStart"/>
            <w:r>
              <w:rPr>
                <w:rFonts w:ascii="Arial" w:hAnsi="Arial" w:cs="Arial"/>
                <w:spacing w:val="-3"/>
                <w:sz w:val="20"/>
                <w:lang w:val="uk-UA"/>
              </w:rPr>
              <w:t>металорукавах</w:t>
            </w:r>
            <w:proofErr w:type="spellEnd"/>
            <w:r>
              <w:rPr>
                <w:rFonts w:ascii="Arial" w:hAnsi="Arial" w:cs="Arial"/>
                <w:spacing w:val="-3"/>
                <w:sz w:val="20"/>
                <w:lang w:val="uk-UA"/>
              </w:rPr>
              <w:t>, сумарний переріз до 16 мм2[</w:t>
            </w:r>
          </w:p>
          <w:p w14:paraId="679A48A9"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[при </w:t>
            </w:r>
            <w:proofErr w:type="spellStart"/>
            <w:r>
              <w:rPr>
                <w:rFonts w:ascii="Arial" w:hAnsi="Arial" w:cs="Arial"/>
                <w:spacing w:val="-3"/>
                <w:sz w:val="20"/>
                <w:lang w:val="uk-UA"/>
              </w:rPr>
              <w:t>роботi</w:t>
            </w:r>
            <w:proofErr w:type="spellEnd"/>
            <w:r>
              <w:rPr>
                <w:rFonts w:ascii="Arial" w:hAnsi="Arial" w:cs="Arial"/>
                <w:spacing w:val="-3"/>
                <w:sz w:val="20"/>
                <w:lang w:val="uk-UA"/>
              </w:rPr>
              <w:t xml:space="preserve"> на </w:t>
            </w:r>
            <w:proofErr w:type="spellStart"/>
            <w:r>
              <w:rPr>
                <w:rFonts w:ascii="Arial" w:hAnsi="Arial" w:cs="Arial"/>
                <w:spacing w:val="-3"/>
                <w:sz w:val="20"/>
                <w:lang w:val="uk-UA"/>
              </w:rPr>
              <w:t>висотi</w:t>
            </w:r>
            <w:proofErr w:type="spellEnd"/>
            <w:r>
              <w:rPr>
                <w:rFonts w:ascii="Arial" w:hAnsi="Arial" w:cs="Arial"/>
                <w:spacing w:val="-3"/>
                <w:sz w:val="20"/>
                <w:lang w:val="uk-UA"/>
              </w:rPr>
              <w:t xml:space="preserve"> понад 2 до 8 м]]</w:t>
            </w:r>
          </w:p>
        </w:tc>
        <w:tc>
          <w:tcPr>
            <w:tcW w:w="1418" w:type="dxa"/>
            <w:tcBorders>
              <w:top w:val="nil"/>
              <w:left w:val="single" w:sz="4" w:space="0" w:color="auto"/>
              <w:bottom w:val="nil"/>
              <w:right w:val="nil"/>
            </w:tcBorders>
          </w:tcPr>
          <w:p w14:paraId="24E2692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1CE94E12"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38</w:t>
            </w:r>
          </w:p>
        </w:tc>
        <w:tc>
          <w:tcPr>
            <w:tcW w:w="1418" w:type="dxa"/>
            <w:tcBorders>
              <w:top w:val="nil"/>
              <w:left w:val="single" w:sz="4" w:space="0" w:color="auto"/>
              <w:bottom w:val="nil"/>
              <w:right w:val="single" w:sz="12" w:space="0" w:color="auto"/>
            </w:tcBorders>
            <w:vAlign w:val="center"/>
          </w:tcPr>
          <w:p w14:paraId="3D64CBE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F5D8FF4" w14:textId="77777777" w:rsidTr="002A28B2">
        <w:trPr>
          <w:jc w:val="center"/>
        </w:trPr>
        <w:tc>
          <w:tcPr>
            <w:tcW w:w="567" w:type="dxa"/>
            <w:tcBorders>
              <w:top w:val="nil"/>
              <w:left w:val="single" w:sz="12" w:space="0" w:color="auto"/>
              <w:bottom w:val="nil"/>
              <w:right w:val="single" w:sz="4" w:space="0" w:color="auto"/>
            </w:tcBorders>
          </w:tcPr>
          <w:p w14:paraId="1606D0D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223</w:t>
            </w:r>
          </w:p>
        </w:tc>
        <w:tc>
          <w:tcPr>
            <w:tcW w:w="5387" w:type="dxa"/>
            <w:tcBorders>
              <w:top w:val="nil"/>
              <w:left w:val="nil"/>
              <w:bottom w:val="nil"/>
              <w:right w:val="nil"/>
            </w:tcBorders>
          </w:tcPr>
          <w:p w14:paraId="1E8672A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Установлення вимикачів неутопленого типу при</w:t>
            </w:r>
          </w:p>
          <w:p w14:paraId="26E9C431"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відкритій проводці</w:t>
            </w:r>
          </w:p>
        </w:tc>
        <w:tc>
          <w:tcPr>
            <w:tcW w:w="1418" w:type="dxa"/>
            <w:tcBorders>
              <w:top w:val="nil"/>
              <w:left w:val="single" w:sz="4" w:space="0" w:color="auto"/>
              <w:bottom w:val="nil"/>
              <w:right w:val="nil"/>
            </w:tcBorders>
          </w:tcPr>
          <w:p w14:paraId="71185CD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4EAFC56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4834098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B64DF2F" w14:textId="77777777" w:rsidTr="002A28B2">
        <w:trPr>
          <w:jc w:val="center"/>
        </w:trPr>
        <w:tc>
          <w:tcPr>
            <w:tcW w:w="567" w:type="dxa"/>
            <w:tcBorders>
              <w:top w:val="nil"/>
              <w:left w:val="single" w:sz="12" w:space="0" w:color="auto"/>
              <w:bottom w:val="nil"/>
              <w:right w:val="single" w:sz="4" w:space="0" w:color="auto"/>
            </w:tcBorders>
          </w:tcPr>
          <w:p w14:paraId="1368414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224</w:t>
            </w:r>
          </w:p>
        </w:tc>
        <w:tc>
          <w:tcPr>
            <w:tcW w:w="5387" w:type="dxa"/>
            <w:tcBorders>
              <w:top w:val="nil"/>
              <w:left w:val="nil"/>
              <w:bottom w:val="nil"/>
              <w:right w:val="nil"/>
            </w:tcBorders>
          </w:tcPr>
          <w:p w14:paraId="219E39F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Монтаж </w:t>
            </w:r>
            <w:proofErr w:type="spellStart"/>
            <w:r>
              <w:rPr>
                <w:rFonts w:ascii="Arial" w:hAnsi="Arial" w:cs="Arial"/>
                <w:spacing w:val="-3"/>
                <w:sz w:val="20"/>
                <w:lang w:val="uk-UA"/>
              </w:rPr>
              <w:t>вініпластових</w:t>
            </w:r>
            <w:proofErr w:type="spellEnd"/>
            <w:r>
              <w:rPr>
                <w:rFonts w:ascii="Arial" w:hAnsi="Arial" w:cs="Arial"/>
                <w:spacing w:val="-3"/>
                <w:sz w:val="20"/>
                <w:lang w:val="uk-UA"/>
              </w:rPr>
              <w:t xml:space="preserve"> труб для електропроводки</w:t>
            </w:r>
          </w:p>
          <w:p w14:paraId="4E233A8F"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діаметром до 25 мм, укладених в борознах під заливку</w:t>
            </w:r>
          </w:p>
        </w:tc>
        <w:tc>
          <w:tcPr>
            <w:tcW w:w="1418" w:type="dxa"/>
            <w:tcBorders>
              <w:top w:val="nil"/>
              <w:left w:val="single" w:sz="4" w:space="0" w:color="auto"/>
              <w:bottom w:val="nil"/>
              <w:right w:val="nil"/>
            </w:tcBorders>
          </w:tcPr>
          <w:p w14:paraId="388A5AC3"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2EC8CA6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6</w:t>
            </w:r>
          </w:p>
        </w:tc>
        <w:tc>
          <w:tcPr>
            <w:tcW w:w="1418" w:type="dxa"/>
            <w:tcBorders>
              <w:top w:val="nil"/>
              <w:left w:val="single" w:sz="4" w:space="0" w:color="auto"/>
              <w:bottom w:val="nil"/>
              <w:right w:val="single" w:sz="12" w:space="0" w:color="auto"/>
            </w:tcBorders>
            <w:vAlign w:val="center"/>
          </w:tcPr>
          <w:p w14:paraId="68088F0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26ECBAA" w14:textId="77777777" w:rsidTr="002A28B2">
        <w:trPr>
          <w:jc w:val="center"/>
        </w:trPr>
        <w:tc>
          <w:tcPr>
            <w:tcW w:w="567" w:type="dxa"/>
            <w:tcBorders>
              <w:top w:val="nil"/>
              <w:left w:val="single" w:sz="12" w:space="0" w:color="auto"/>
              <w:bottom w:val="nil"/>
              <w:right w:val="single" w:sz="4" w:space="0" w:color="auto"/>
            </w:tcBorders>
          </w:tcPr>
          <w:p w14:paraId="57D2D26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225</w:t>
            </w:r>
          </w:p>
        </w:tc>
        <w:tc>
          <w:tcPr>
            <w:tcW w:w="5387" w:type="dxa"/>
            <w:tcBorders>
              <w:top w:val="nil"/>
              <w:left w:val="nil"/>
              <w:bottom w:val="nil"/>
              <w:right w:val="nil"/>
            </w:tcBorders>
          </w:tcPr>
          <w:p w14:paraId="4DDED2C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Монтаж сталевих труб для електропроводки діаметром</w:t>
            </w:r>
          </w:p>
          <w:p w14:paraId="7849AEFA"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до 25 мм, укладених по конструкціях</w:t>
            </w:r>
          </w:p>
        </w:tc>
        <w:tc>
          <w:tcPr>
            <w:tcW w:w="1418" w:type="dxa"/>
            <w:tcBorders>
              <w:top w:val="nil"/>
              <w:left w:val="single" w:sz="4" w:space="0" w:color="auto"/>
              <w:bottom w:val="nil"/>
              <w:right w:val="nil"/>
            </w:tcBorders>
          </w:tcPr>
          <w:p w14:paraId="3DCAA8F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w:t>
            </w:r>
          </w:p>
        </w:tc>
        <w:tc>
          <w:tcPr>
            <w:tcW w:w="1418" w:type="dxa"/>
            <w:tcBorders>
              <w:top w:val="nil"/>
              <w:left w:val="single" w:sz="4" w:space="0" w:color="auto"/>
              <w:bottom w:val="nil"/>
              <w:right w:val="single" w:sz="4" w:space="0" w:color="auto"/>
            </w:tcBorders>
          </w:tcPr>
          <w:p w14:paraId="22C157E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2,5</w:t>
            </w:r>
          </w:p>
        </w:tc>
        <w:tc>
          <w:tcPr>
            <w:tcW w:w="1418" w:type="dxa"/>
            <w:tcBorders>
              <w:top w:val="nil"/>
              <w:left w:val="single" w:sz="4" w:space="0" w:color="auto"/>
              <w:bottom w:val="nil"/>
              <w:right w:val="single" w:sz="12" w:space="0" w:color="auto"/>
            </w:tcBorders>
            <w:vAlign w:val="center"/>
          </w:tcPr>
          <w:p w14:paraId="6E565E5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2C8E618" w14:textId="77777777" w:rsidTr="002A28B2">
        <w:trPr>
          <w:jc w:val="center"/>
        </w:trPr>
        <w:tc>
          <w:tcPr>
            <w:tcW w:w="567" w:type="dxa"/>
            <w:tcBorders>
              <w:top w:val="nil"/>
              <w:left w:val="single" w:sz="12" w:space="0" w:color="auto"/>
              <w:bottom w:val="nil"/>
              <w:right w:val="single" w:sz="4" w:space="0" w:color="auto"/>
            </w:tcBorders>
          </w:tcPr>
          <w:p w14:paraId="6F87DCF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226</w:t>
            </w:r>
          </w:p>
        </w:tc>
        <w:tc>
          <w:tcPr>
            <w:tcW w:w="5387" w:type="dxa"/>
            <w:tcBorders>
              <w:top w:val="nil"/>
              <w:left w:val="nil"/>
              <w:bottom w:val="nil"/>
              <w:right w:val="nil"/>
            </w:tcBorders>
          </w:tcPr>
          <w:p w14:paraId="4A3425DA"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Монтаж шин </w:t>
            </w:r>
            <w:proofErr w:type="spellStart"/>
            <w:r>
              <w:rPr>
                <w:rFonts w:ascii="Arial" w:hAnsi="Arial" w:cs="Arial"/>
                <w:spacing w:val="-3"/>
                <w:sz w:val="20"/>
                <w:lang w:val="uk-UA"/>
              </w:rPr>
              <w:t>заземленння</w:t>
            </w:r>
            <w:proofErr w:type="spellEnd"/>
            <w:r>
              <w:rPr>
                <w:rFonts w:ascii="Arial" w:hAnsi="Arial" w:cs="Arial"/>
                <w:spacing w:val="-3"/>
                <w:sz w:val="20"/>
                <w:lang w:val="uk-UA"/>
              </w:rPr>
              <w:t xml:space="preserve"> опор ВЛ 0,38-10 кВ</w:t>
            </w:r>
          </w:p>
        </w:tc>
        <w:tc>
          <w:tcPr>
            <w:tcW w:w="1418" w:type="dxa"/>
            <w:tcBorders>
              <w:top w:val="nil"/>
              <w:left w:val="single" w:sz="4" w:space="0" w:color="auto"/>
              <w:bottom w:val="nil"/>
              <w:right w:val="nil"/>
            </w:tcBorders>
          </w:tcPr>
          <w:p w14:paraId="4D9D095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 шин</w:t>
            </w:r>
          </w:p>
        </w:tc>
        <w:tc>
          <w:tcPr>
            <w:tcW w:w="1418" w:type="dxa"/>
            <w:tcBorders>
              <w:top w:val="nil"/>
              <w:left w:val="single" w:sz="4" w:space="0" w:color="auto"/>
              <w:bottom w:val="nil"/>
              <w:right w:val="single" w:sz="4" w:space="0" w:color="auto"/>
            </w:tcBorders>
          </w:tcPr>
          <w:p w14:paraId="1C7D2794"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5</w:t>
            </w:r>
          </w:p>
        </w:tc>
        <w:tc>
          <w:tcPr>
            <w:tcW w:w="1418" w:type="dxa"/>
            <w:tcBorders>
              <w:top w:val="nil"/>
              <w:left w:val="single" w:sz="4" w:space="0" w:color="auto"/>
              <w:bottom w:val="nil"/>
              <w:right w:val="single" w:sz="12" w:space="0" w:color="auto"/>
            </w:tcBorders>
            <w:vAlign w:val="center"/>
          </w:tcPr>
          <w:p w14:paraId="086416B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275E0F8" w14:textId="77777777" w:rsidTr="002A28B2">
        <w:trPr>
          <w:jc w:val="center"/>
        </w:trPr>
        <w:tc>
          <w:tcPr>
            <w:tcW w:w="567" w:type="dxa"/>
            <w:tcBorders>
              <w:top w:val="nil"/>
              <w:left w:val="single" w:sz="12" w:space="0" w:color="auto"/>
              <w:bottom w:val="nil"/>
              <w:right w:val="single" w:sz="4" w:space="0" w:color="auto"/>
            </w:tcBorders>
          </w:tcPr>
          <w:p w14:paraId="702FD83E"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227</w:t>
            </w:r>
          </w:p>
        </w:tc>
        <w:tc>
          <w:tcPr>
            <w:tcW w:w="5387" w:type="dxa"/>
            <w:tcBorders>
              <w:top w:val="nil"/>
              <w:left w:val="nil"/>
              <w:bottom w:val="nil"/>
              <w:right w:val="nil"/>
            </w:tcBorders>
          </w:tcPr>
          <w:p w14:paraId="7687C533"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трубопроводів із поліетиленових труб, до</w:t>
            </w:r>
          </w:p>
          <w:p w14:paraId="51A51E0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2-х каналів</w:t>
            </w:r>
          </w:p>
        </w:tc>
        <w:tc>
          <w:tcPr>
            <w:tcW w:w="1418" w:type="dxa"/>
            <w:tcBorders>
              <w:top w:val="nil"/>
              <w:left w:val="single" w:sz="4" w:space="0" w:color="auto"/>
              <w:bottom w:val="nil"/>
              <w:right w:val="nil"/>
            </w:tcBorders>
          </w:tcPr>
          <w:p w14:paraId="467EC18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км</w:t>
            </w:r>
          </w:p>
        </w:tc>
        <w:tc>
          <w:tcPr>
            <w:tcW w:w="1418" w:type="dxa"/>
            <w:tcBorders>
              <w:top w:val="nil"/>
              <w:left w:val="single" w:sz="4" w:space="0" w:color="auto"/>
              <w:bottom w:val="nil"/>
              <w:right w:val="single" w:sz="4" w:space="0" w:color="auto"/>
            </w:tcBorders>
          </w:tcPr>
          <w:p w14:paraId="07D3F61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0,006</w:t>
            </w:r>
          </w:p>
        </w:tc>
        <w:tc>
          <w:tcPr>
            <w:tcW w:w="1418" w:type="dxa"/>
            <w:tcBorders>
              <w:top w:val="nil"/>
              <w:left w:val="single" w:sz="4" w:space="0" w:color="auto"/>
              <w:bottom w:val="nil"/>
              <w:right w:val="single" w:sz="12" w:space="0" w:color="auto"/>
            </w:tcBorders>
            <w:vAlign w:val="center"/>
          </w:tcPr>
          <w:p w14:paraId="6995CA1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2CF86FDE" w14:textId="77777777" w:rsidTr="002A28B2">
        <w:trPr>
          <w:jc w:val="center"/>
        </w:trPr>
        <w:tc>
          <w:tcPr>
            <w:tcW w:w="567" w:type="dxa"/>
            <w:tcBorders>
              <w:top w:val="nil"/>
              <w:left w:val="single" w:sz="12" w:space="0" w:color="auto"/>
              <w:bottom w:val="nil"/>
              <w:right w:val="single" w:sz="4" w:space="0" w:color="auto"/>
            </w:tcBorders>
            <w:vAlign w:val="center"/>
          </w:tcPr>
          <w:p w14:paraId="6F44480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98D499B"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02-02-01 на </w:t>
            </w:r>
            <w:proofErr w:type="spellStart"/>
            <w:r w:rsidRPr="00187D19">
              <w:rPr>
                <w:rFonts w:ascii="Arial" w:hAnsi="Arial" w:cs="Arial"/>
                <w:spacing w:val="-3"/>
                <w:sz w:val="20"/>
                <w:u w:val="single"/>
                <w:lang w:val="ru-RU"/>
              </w:rPr>
              <w:t>Пусконалагоджувальні</w:t>
            </w:r>
            <w:proofErr w:type="spellEnd"/>
          </w:p>
          <w:p w14:paraId="2C4D975A"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роботи</w:t>
            </w:r>
            <w:proofErr w:type="spellEnd"/>
          </w:p>
        </w:tc>
        <w:tc>
          <w:tcPr>
            <w:tcW w:w="1418" w:type="dxa"/>
            <w:tcBorders>
              <w:top w:val="nil"/>
              <w:left w:val="single" w:sz="4" w:space="0" w:color="auto"/>
              <w:bottom w:val="nil"/>
              <w:right w:val="single" w:sz="4" w:space="0" w:color="auto"/>
            </w:tcBorders>
            <w:vAlign w:val="center"/>
          </w:tcPr>
          <w:p w14:paraId="37B41B95"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1392EC56"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0681647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1C95D547" w14:textId="77777777" w:rsidTr="002A28B2">
        <w:trPr>
          <w:jc w:val="center"/>
        </w:trPr>
        <w:tc>
          <w:tcPr>
            <w:tcW w:w="567" w:type="dxa"/>
            <w:tcBorders>
              <w:top w:val="nil"/>
              <w:left w:val="single" w:sz="12" w:space="0" w:color="auto"/>
              <w:bottom w:val="nil"/>
              <w:right w:val="single" w:sz="4" w:space="0" w:color="auto"/>
            </w:tcBorders>
            <w:vAlign w:val="center"/>
          </w:tcPr>
          <w:p w14:paraId="51E85F6E"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AA1D940"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0E18415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3909A2D"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6D7780D1"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222226DD" w14:textId="77777777" w:rsidTr="002A28B2">
        <w:trPr>
          <w:jc w:val="center"/>
        </w:trPr>
        <w:tc>
          <w:tcPr>
            <w:tcW w:w="567" w:type="dxa"/>
            <w:tcBorders>
              <w:top w:val="nil"/>
              <w:left w:val="single" w:sz="12" w:space="0" w:color="auto"/>
              <w:bottom w:val="nil"/>
              <w:right w:val="single" w:sz="4" w:space="0" w:color="auto"/>
            </w:tcBorders>
            <w:vAlign w:val="center"/>
          </w:tcPr>
          <w:p w14:paraId="3B23C84E"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66C8250F"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Технологічне</w:t>
            </w:r>
            <w:proofErr w:type="spellEnd"/>
            <w:r>
              <w:rPr>
                <w:rFonts w:ascii="Arial" w:hAnsi="Arial" w:cs="Arial"/>
                <w:spacing w:val="-3"/>
                <w:sz w:val="20"/>
                <w:u w:val="single"/>
              </w:rPr>
              <w:t xml:space="preserve"> </w:t>
            </w:r>
            <w:proofErr w:type="spellStart"/>
            <w:r>
              <w:rPr>
                <w:rFonts w:ascii="Arial" w:hAnsi="Arial" w:cs="Arial"/>
                <w:spacing w:val="-3"/>
                <w:sz w:val="20"/>
                <w:u w:val="single"/>
              </w:rPr>
              <w:t>обладнання</w:t>
            </w:r>
            <w:proofErr w:type="spellEnd"/>
          </w:p>
        </w:tc>
        <w:tc>
          <w:tcPr>
            <w:tcW w:w="1418" w:type="dxa"/>
            <w:tcBorders>
              <w:top w:val="nil"/>
              <w:left w:val="single" w:sz="4" w:space="0" w:color="auto"/>
              <w:bottom w:val="nil"/>
              <w:right w:val="single" w:sz="4" w:space="0" w:color="auto"/>
            </w:tcBorders>
            <w:vAlign w:val="center"/>
          </w:tcPr>
          <w:p w14:paraId="2742B0A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7FC857"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5358AF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5FEBE38" w14:textId="77777777" w:rsidTr="002A28B2">
        <w:trPr>
          <w:jc w:val="center"/>
        </w:trPr>
        <w:tc>
          <w:tcPr>
            <w:tcW w:w="567" w:type="dxa"/>
            <w:tcBorders>
              <w:top w:val="nil"/>
              <w:left w:val="single" w:sz="12" w:space="0" w:color="auto"/>
              <w:bottom w:val="nil"/>
              <w:right w:val="single" w:sz="4" w:space="0" w:color="auto"/>
            </w:tcBorders>
            <w:vAlign w:val="center"/>
          </w:tcPr>
          <w:p w14:paraId="1339B80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856239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BA0F88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96C341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717C57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6886125" w14:textId="77777777" w:rsidTr="002A28B2">
        <w:trPr>
          <w:jc w:val="center"/>
        </w:trPr>
        <w:tc>
          <w:tcPr>
            <w:tcW w:w="567" w:type="dxa"/>
            <w:tcBorders>
              <w:top w:val="nil"/>
              <w:left w:val="single" w:sz="12" w:space="0" w:color="auto"/>
              <w:bottom w:val="nil"/>
              <w:right w:val="single" w:sz="4" w:space="0" w:color="auto"/>
            </w:tcBorders>
          </w:tcPr>
          <w:p w14:paraId="08D44456"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228</w:t>
            </w:r>
          </w:p>
        </w:tc>
        <w:tc>
          <w:tcPr>
            <w:tcW w:w="5387" w:type="dxa"/>
            <w:tcBorders>
              <w:top w:val="nil"/>
              <w:left w:val="nil"/>
              <w:bottom w:val="nil"/>
              <w:right w:val="nil"/>
            </w:tcBorders>
          </w:tcPr>
          <w:p w14:paraId="524E507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Аеротенк-відстійник, аеротенк-освітлювач,</w:t>
            </w:r>
          </w:p>
          <w:p w14:paraId="21729C8F"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продуктивність до 500 м3/</w:t>
            </w:r>
            <w:proofErr w:type="spellStart"/>
            <w:r>
              <w:rPr>
                <w:rFonts w:ascii="Arial" w:hAnsi="Arial" w:cs="Arial"/>
                <w:spacing w:val="-3"/>
                <w:sz w:val="20"/>
                <w:lang w:val="uk-UA"/>
              </w:rPr>
              <w:t>доб</w:t>
            </w:r>
            <w:proofErr w:type="spellEnd"/>
            <w:r>
              <w:rPr>
                <w:rFonts w:ascii="Arial" w:hAnsi="Arial" w:cs="Arial"/>
                <w:spacing w:val="-3"/>
                <w:sz w:val="20"/>
                <w:lang w:val="uk-UA"/>
              </w:rPr>
              <w:t>.</w:t>
            </w:r>
          </w:p>
        </w:tc>
        <w:tc>
          <w:tcPr>
            <w:tcW w:w="1418" w:type="dxa"/>
            <w:tcBorders>
              <w:top w:val="nil"/>
              <w:left w:val="single" w:sz="4" w:space="0" w:color="auto"/>
              <w:bottom w:val="nil"/>
              <w:right w:val="nil"/>
            </w:tcBorders>
          </w:tcPr>
          <w:p w14:paraId="44ECE8E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Вузол</w:t>
            </w:r>
          </w:p>
        </w:tc>
        <w:tc>
          <w:tcPr>
            <w:tcW w:w="1418" w:type="dxa"/>
            <w:tcBorders>
              <w:top w:val="nil"/>
              <w:left w:val="single" w:sz="4" w:space="0" w:color="auto"/>
              <w:bottom w:val="nil"/>
              <w:right w:val="single" w:sz="4" w:space="0" w:color="auto"/>
            </w:tcBorders>
          </w:tcPr>
          <w:p w14:paraId="4FB090CE"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43B01E5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F169CCB" w14:textId="77777777" w:rsidTr="002A28B2">
        <w:trPr>
          <w:jc w:val="center"/>
        </w:trPr>
        <w:tc>
          <w:tcPr>
            <w:tcW w:w="567" w:type="dxa"/>
            <w:tcBorders>
              <w:top w:val="nil"/>
              <w:left w:val="single" w:sz="12" w:space="0" w:color="auto"/>
              <w:bottom w:val="nil"/>
              <w:right w:val="single" w:sz="4" w:space="0" w:color="auto"/>
            </w:tcBorders>
          </w:tcPr>
          <w:p w14:paraId="4903A01B"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229</w:t>
            </w:r>
          </w:p>
        </w:tc>
        <w:tc>
          <w:tcPr>
            <w:tcW w:w="5387" w:type="dxa"/>
            <w:tcBorders>
              <w:top w:val="nil"/>
              <w:left w:val="nil"/>
              <w:bottom w:val="nil"/>
              <w:right w:val="nil"/>
            </w:tcBorders>
          </w:tcPr>
          <w:p w14:paraId="2B22199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Відстійник вторинний вертикальний, продуктивність до</w:t>
            </w:r>
          </w:p>
          <w:p w14:paraId="563C2093"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100 м3/</w:t>
            </w:r>
            <w:proofErr w:type="spellStart"/>
            <w:r>
              <w:rPr>
                <w:rFonts w:ascii="Arial" w:hAnsi="Arial" w:cs="Arial"/>
                <w:spacing w:val="-3"/>
                <w:sz w:val="20"/>
                <w:lang w:val="uk-UA"/>
              </w:rPr>
              <w:t>доб</w:t>
            </w:r>
            <w:proofErr w:type="spellEnd"/>
            <w:r>
              <w:rPr>
                <w:rFonts w:ascii="Arial" w:hAnsi="Arial" w:cs="Arial"/>
                <w:spacing w:val="-3"/>
                <w:sz w:val="20"/>
                <w:lang w:val="uk-UA"/>
              </w:rPr>
              <w:t>.</w:t>
            </w:r>
          </w:p>
        </w:tc>
        <w:tc>
          <w:tcPr>
            <w:tcW w:w="1418" w:type="dxa"/>
            <w:tcBorders>
              <w:top w:val="nil"/>
              <w:left w:val="single" w:sz="4" w:space="0" w:color="auto"/>
              <w:bottom w:val="nil"/>
              <w:right w:val="nil"/>
            </w:tcBorders>
          </w:tcPr>
          <w:p w14:paraId="5BBA912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Вузол</w:t>
            </w:r>
          </w:p>
        </w:tc>
        <w:tc>
          <w:tcPr>
            <w:tcW w:w="1418" w:type="dxa"/>
            <w:tcBorders>
              <w:top w:val="nil"/>
              <w:left w:val="single" w:sz="4" w:space="0" w:color="auto"/>
              <w:bottom w:val="nil"/>
              <w:right w:val="single" w:sz="4" w:space="0" w:color="auto"/>
            </w:tcBorders>
          </w:tcPr>
          <w:p w14:paraId="1F5E5DC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w:t>
            </w:r>
          </w:p>
        </w:tc>
        <w:tc>
          <w:tcPr>
            <w:tcW w:w="1418" w:type="dxa"/>
            <w:tcBorders>
              <w:top w:val="nil"/>
              <w:left w:val="single" w:sz="4" w:space="0" w:color="auto"/>
              <w:bottom w:val="nil"/>
              <w:right w:val="single" w:sz="12" w:space="0" w:color="auto"/>
            </w:tcBorders>
            <w:vAlign w:val="center"/>
          </w:tcPr>
          <w:p w14:paraId="02407D6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CC818D8" w14:textId="77777777" w:rsidTr="002A28B2">
        <w:trPr>
          <w:jc w:val="center"/>
        </w:trPr>
        <w:tc>
          <w:tcPr>
            <w:tcW w:w="567" w:type="dxa"/>
            <w:tcBorders>
              <w:top w:val="nil"/>
              <w:left w:val="single" w:sz="12" w:space="0" w:color="auto"/>
              <w:bottom w:val="nil"/>
              <w:right w:val="single" w:sz="4" w:space="0" w:color="auto"/>
            </w:tcBorders>
          </w:tcPr>
          <w:p w14:paraId="218A1E8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230</w:t>
            </w:r>
          </w:p>
        </w:tc>
        <w:tc>
          <w:tcPr>
            <w:tcW w:w="5387" w:type="dxa"/>
            <w:tcBorders>
              <w:top w:val="nil"/>
              <w:left w:val="nil"/>
              <w:bottom w:val="nil"/>
              <w:right w:val="nil"/>
            </w:tcBorders>
          </w:tcPr>
          <w:p w14:paraId="4AC2A29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Розподільча камера осаду, продуктивність до 500</w:t>
            </w:r>
          </w:p>
          <w:p w14:paraId="27E3A05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м3/</w:t>
            </w:r>
            <w:proofErr w:type="spellStart"/>
            <w:r>
              <w:rPr>
                <w:rFonts w:ascii="Arial" w:hAnsi="Arial" w:cs="Arial"/>
                <w:spacing w:val="-3"/>
                <w:sz w:val="20"/>
                <w:lang w:val="uk-UA"/>
              </w:rPr>
              <w:t>доб</w:t>
            </w:r>
            <w:proofErr w:type="spellEnd"/>
            <w:r>
              <w:rPr>
                <w:rFonts w:ascii="Arial" w:hAnsi="Arial" w:cs="Arial"/>
                <w:spacing w:val="-3"/>
                <w:sz w:val="20"/>
                <w:lang w:val="uk-UA"/>
              </w:rPr>
              <w:t>.</w:t>
            </w:r>
          </w:p>
        </w:tc>
        <w:tc>
          <w:tcPr>
            <w:tcW w:w="1418" w:type="dxa"/>
            <w:tcBorders>
              <w:top w:val="nil"/>
              <w:left w:val="single" w:sz="4" w:space="0" w:color="auto"/>
              <w:bottom w:val="nil"/>
              <w:right w:val="nil"/>
            </w:tcBorders>
          </w:tcPr>
          <w:p w14:paraId="628B199F"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Вузол</w:t>
            </w:r>
          </w:p>
        </w:tc>
        <w:tc>
          <w:tcPr>
            <w:tcW w:w="1418" w:type="dxa"/>
            <w:tcBorders>
              <w:top w:val="nil"/>
              <w:left w:val="single" w:sz="4" w:space="0" w:color="auto"/>
              <w:bottom w:val="nil"/>
              <w:right w:val="single" w:sz="4" w:space="0" w:color="auto"/>
            </w:tcBorders>
          </w:tcPr>
          <w:p w14:paraId="0D62D7C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23FDDB0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995200F" w14:textId="77777777" w:rsidTr="002A28B2">
        <w:trPr>
          <w:jc w:val="center"/>
        </w:trPr>
        <w:tc>
          <w:tcPr>
            <w:tcW w:w="567" w:type="dxa"/>
            <w:tcBorders>
              <w:top w:val="nil"/>
              <w:left w:val="single" w:sz="12" w:space="0" w:color="auto"/>
              <w:bottom w:val="nil"/>
              <w:right w:val="single" w:sz="4" w:space="0" w:color="auto"/>
            </w:tcBorders>
          </w:tcPr>
          <w:p w14:paraId="036E01F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231</w:t>
            </w:r>
          </w:p>
        </w:tc>
        <w:tc>
          <w:tcPr>
            <w:tcW w:w="5387" w:type="dxa"/>
            <w:tcBorders>
              <w:top w:val="nil"/>
              <w:left w:val="nil"/>
              <w:bottom w:val="nil"/>
              <w:right w:val="nil"/>
            </w:tcBorders>
          </w:tcPr>
          <w:p w14:paraId="2E4F39DA" w14:textId="77777777" w:rsidR="00187D19" w:rsidRPr="00187D19" w:rsidRDefault="00187D19" w:rsidP="002A28B2">
            <w:pPr>
              <w:keepLines/>
              <w:autoSpaceDE w:val="0"/>
              <w:autoSpaceDN w:val="0"/>
              <w:rPr>
                <w:rFonts w:ascii="Arial" w:hAnsi="Arial" w:cs="Arial"/>
                <w:sz w:val="20"/>
                <w:lang w:val="ru-RU"/>
              </w:rPr>
            </w:pPr>
            <w:proofErr w:type="spellStart"/>
            <w:r>
              <w:rPr>
                <w:rFonts w:ascii="Arial" w:hAnsi="Arial" w:cs="Arial"/>
                <w:spacing w:val="-3"/>
                <w:sz w:val="20"/>
                <w:lang w:val="uk-UA"/>
              </w:rPr>
              <w:t>Пісколовка</w:t>
            </w:r>
            <w:proofErr w:type="spellEnd"/>
            <w:r>
              <w:rPr>
                <w:rFonts w:ascii="Arial" w:hAnsi="Arial" w:cs="Arial"/>
                <w:spacing w:val="-3"/>
                <w:sz w:val="20"/>
                <w:lang w:val="uk-UA"/>
              </w:rPr>
              <w:t>, продуктивність до 500 м3/</w:t>
            </w:r>
            <w:proofErr w:type="spellStart"/>
            <w:r>
              <w:rPr>
                <w:rFonts w:ascii="Arial" w:hAnsi="Arial" w:cs="Arial"/>
                <w:spacing w:val="-3"/>
                <w:sz w:val="20"/>
                <w:lang w:val="uk-UA"/>
              </w:rPr>
              <w:t>доб</w:t>
            </w:r>
            <w:proofErr w:type="spellEnd"/>
            <w:r>
              <w:rPr>
                <w:rFonts w:ascii="Arial" w:hAnsi="Arial" w:cs="Arial"/>
                <w:spacing w:val="-3"/>
                <w:sz w:val="20"/>
                <w:lang w:val="uk-UA"/>
              </w:rPr>
              <w:t>.</w:t>
            </w:r>
          </w:p>
        </w:tc>
        <w:tc>
          <w:tcPr>
            <w:tcW w:w="1418" w:type="dxa"/>
            <w:tcBorders>
              <w:top w:val="nil"/>
              <w:left w:val="single" w:sz="4" w:space="0" w:color="auto"/>
              <w:bottom w:val="nil"/>
              <w:right w:val="nil"/>
            </w:tcBorders>
          </w:tcPr>
          <w:p w14:paraId="306B2C1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Вузол</w:t>
            </w:r>
          </w:p>
        </w:tc>
        <w:tc>
          <w:tcPr>
            <w:tcW w:w="1418" w:type="dxa"/>
            <w:tcBorders>
              <w:top w:val="nil"/>
              <w:left w:val="single" w:sz="4" w:space="0" w:color="auto"/>
              <w:bottom w:val="nil"/>
              <w:right w:val="single" w:sz="4" w:space="0" w:color="auto"/>
            </w:tcBorders>
          </w:tcPr>
          <w:p w14:paraId="1A87950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5E6BD34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699112B" w14:textId="77777777" w:rsidTr="002A28B2">
        <w:trPr>
          <w:jc w:val="center"/>
        </w:trPr>
        <w:tc>
          <w:tcPr>
            <w:tcW w:w="567" w:type="dxa"/>
            <w:tcBorders>
              <w:top w:val="nil"/>
              <w:left w:val="single" w:sz="12" w:space="0" w:color="auto"/>
              <w:bottom w:val="nil"/>
              <w:right w:val="single" w:sz="4" w:space="0" w:color="auto"/>
            </w:tcBorders>
          </w:tcPr>
          <w:p w14:paraId="18FBD46A"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232</w:t>
            </w:r>
          </w:p>
        </w:tc>
        <w:tc>
          <w:tcPr>
            <w:tcW w:w="5387" w:type="dxa"/>
            <w:tcBorders>
              <w:top w:val="nil"/>
              <w:left w:val="nil"/>
              <w:bottom w:val="nil"/>
              <w:right w:val="nil"/>
            </w:tcBorders>
          </w:tcPr>
          <w:p w14:paraId="1010AEBE"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Елементи систем автоматичного управління і</w:t>
            </w:r>
          </w:p>
          <w:p w14:paraId="6B0C666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регулювання. Контур систем автоматичного</w:t>
            </w:r>
          </w:p>
          <w:p w14:paraId="55C1137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регулювання одного параметра з числом органів</w:t>
            </w:r>
          </w:p>
          <w:p w14:paraId="6B13E5D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настроювання до 5</w:t>
            </w:r>
          </w:p>
        </w:tc>
        <w:tc>
          <w:tcPr>
            <w:tcW w:w="1418" w:type="dxa"/>
            <w:tcBorders>
              <w:top w:val="nil"/>
              <w:left w:val="single" w:sz="4" w:space="0" w:color="auto"/>
              <w:bottom w:val="nil"/>
              <w:right w:val="nil"/>
            </w:tcBorders>
          </w:tcPr>
          <w:p w14:paraId="75653262"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464ACC5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3E8D1CD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D861230" w14:textId="77777777" w:rsidTr="002A28B2">
        <w:trPr>
          <w:jc w:val="center"/>
        </w:trPr>
        <w:tc>
          <w:tcPr>
            <w:tcW w:w="567" w:type="dxa"/>
            <w:tcBorders>
              <w:top w:val="nil"/>
              <w:left w:val="single" w:sz="12" w:space="0" w:color="auto"/>
              <w:bottom w:val="nil"/>
              <w:right w:val="single" w:sz="4" w:space="0" w:color="auto"/>
            </w:tcBorders>
            <w:vAlign w:val="center"/>
          </w:tcPr>
          <w:p w14:paraId="7934720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06E3A9"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2. </w:t>
            </w:r>
            <w:proofErr w:type="spellStart"/>
            <w:r>
              <w:rPr>
                <w:rFonts w:ascii="Arial" w:hAnsi="Arial" w:cs="Arial"/>
                <w:spacing w:val="-3"/>
                <w:sz w:val="20"/>
                <w:u w:val="single"/>
              </w:rPr>
              <w:t>Автоматизація</w:t>
            </w:r>
            <w:proofErr w:type="spellEnd"/>
          </w:p>
        </w:tc>
        <w:tc>
          <w:tcPr>
            <w:tcW w:w="1418" w:type="dxa"/>
            <w:tcBorders>
              <w:top w:val="nil"/>
              <w:left w:val="single" w:sz="4" w:space="0" w:color="auto"/>
              <w:bottom w:val="nil"/>
              <w:right w:val="single" w:sz="4" w:space="0" w:color="auto"/>
            </w:tcBorders>
            <w:vAlign w:val="center"/>
          </w:tcPr>
          <w:p w14:paraId="5F58ACE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7EED48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05CA72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F066D03" w14:textId="77777777" w:rsidTr="002A28B2">
        <w:trPr>
          <w:jc w:val="center"/>
        </w:trPr>
        <w:tc>
          <w:tcPr>
            <w:tcW w:w="567" w:type="dxa"/>
            <w:tcBorders>
              <w:top w:val="nil"/>
              <w:left w:val="single" w:sz="12" w:space="0" w:color="auto"/>
              <w:bottom w:val="nil"/>
              <w:right w:val="single" w:sz="4" w:space="0" w:color="auto"/>
            </w:tcBorders>
            <w:vAlign w:val="center"/>
          </w:tcPr>
          <w:p w14:paraId="6B746EB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C7391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1E5270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F16258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4FA9C56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668ECD8" w14:textId="77777777" w:rsidTr="002A28B2">
        <w:trPr>
          <w:jc w:val="center"/>
        </w:trPr>
        <w:tc>
          <w:tcPr>
            <w:tcW w:w="567" w:type="dxa"/>
            <w:tcBorders>
              <w:top w:val="nil"/>
              <w:left w:val="single" w:sz="12" w:space="0" w:color="auto"/>
              <w:bottom w:val="nil"/>
              <w:right w:val="single" w:sz="4" w:space="0" w:color="auto"/>
            </w:tcBorders>
          </w:tcPr>
          <w:p w14:paraId="7490E43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233</w:t>
            </w:r>
          </w:p>
        </w:tc>
        <w:tc>
          <w:tcPr>
            <w:tcW w:w="5387" w:type="dxa"/>
            <w:tcBorders>
              <w:top w:val="nil"/>
              <w:left w:val="nil"/>
              <w:bottom w:val="nil"/>
              <w:right w:val="nil"/>
            </w:tcBorders>
          </w:tcPr>
          <w:p w14:paraId="758F901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Схеми сигналізації. Схема збору і реалізації сигналів</w:t>
            </w:r>
          </w:p>
          <w:p w14:paraId="1F984755"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інформації пристроїв захисту, автоматики електричних і</w:t>
            </w:r>
          </w:p>
          <w:p w14:paraId="2FF5548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технологічних режимів</w:t>
            </w:r>
          </w:p>
        </w:tc>
        <w:tc>
          <w:tcPr>
            <w:tcW w:w="1418" w:type="dxa"/>
            <w:tcBorders>
              <w:top w:val="nil"/>
              <w:left w:val="single" w:sz="4" w:space="0" w:color="auto"/>
              <w:bottom w:val="nil"/>
              <w:right w:val="nil"/>
            </w:tcBorders>
          </w:tcPr>
          <w:p w14:paraId="71B8B846"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Сигнал</w:t>
            </w:r>
          </w:p>
        </w:tc>
        <w:tc>
          <w:tcPr>
            <w:tcW w:w="1418" w:type="dxa"/>
            <w:tcBorders>
              <w:top w:val="nil"/>
              <w:left w:val="single" w:sz="4" w:space="0" w:color="auto"/>
              <w:bottom w:val="nil"/>
              <w:right w:val="single" w:sz="4" w:space="0" w:color="auto"/>
            </w:tcBorders>
          </w:tcPr>
          <w:p w14:paraId="5682519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6080C09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4252F6B5" w14:textId="77777777" w:rsidR="00187D19" w:rsidRDefault="00187D19" w:rsidP="00187D19">
      <w:pPr>
        <w:autoSpaceDE w:val="0"/>
        <w:autoSpaceDN w:val="0"/>
        <w:rPr>
          <w:sz w:val="2"/>
          <w:szCs w:val="2"/>
        </w:rPr>
        <w:sectPr w:rsidR="00187D19">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187D19" w14:paraId="5012F8C6" w14:textId="77777777" w:rsidTr="002A28B2">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3CF483D"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lastRenderedPageBreak/>
              <w:t>1</w:t>
            </w:r>
          </w:p>
        </w:tc>
        <w:tc>
          <w:tcPr>
            <w:tcW w:w="5387" w:type="dxa"/>
            <w:tcBorders>
              <w:top w:val="single" w:sz="12" w:space="0" w:color="auto"/>
              <w:left w:val="nil"/>
              <w:bottom w:val="single" w:sz="4" w:space="0" w:color="auto"/>
              <w:right w:val="nil"/>
            </w:tcBorders>
            <w:vAlign w:val="center"/>
          </w:tcPr>
          <w:p w14:paraId="4212EE67"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w:t>
            </w:r>
          </w:p>
        </w:tc>
        <w:tc>
          <w:tcPr>
            <w:tcW w:w="1418" w:type="dxa"/>
            <w:tcBorders>
              <w:top w:val="single" w:sz="12" w:space="0" w:color="auto"/>
              <w:left w:val="single" w:sz="4" w:space="0" w:color="auto"/>
              <w:bottom w:val="single" w:sz="4" w:space="0" w:color="auto"/>
              <w:right w:val="nil"/>
            </w:tcBorders>
            <w:vAlign w:val="center"/>
          </w:tcPr>
          <w:p w14:paraId="6B50BFA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3D4780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90C833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5</w:t>
            </w:r>
          </w:p>
        </w:tc>
      </w:tr>
      <w:tr w:rsidR="00187D19" w14:paraId="235A32BD" w14:textId="77777777" w:rsidTr="002A28B2">
        <w:trPr>
          <w:jc w:val="center"/>
        </w:trPr>
        <w:tc>
          <w:tcPr>
            <w:tcW w:w="567" w:type="dxa"/>
            <w:tcBorders>
              <w:top w:val="nil"/>
              <w:left w:val="single" w:sz="12" w:space="0" w:color="auto"/>
              <w:bottom w:val="nil"/>
              <w:right w:val="single" w:sz="4" w:space="0" w:color="auto"/>
            </w:tcBorders>
          </w:tcPr>
          <w:p w14:paraId="02DEA052"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234</w:t>
            </w:r>
          </w:p>
        </w:tc>
        <w:tc>
          <w:tcPr>
            <w:tcW w:w="5387" w:type="dxa"/>
            <w:tcBorders>
              <w:top w:val="nil"/>
              <w:left w:val="nil"/>
              <w:bottom w:val="nil"/>
              <w:right w:val="nil"/>
            </w:tcBorders>
          </w:tcPr>
          <w:p w14:paraId="31B91BD8"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Схеми сигналізації. Схема утворення ділянки</w:t>
            </w:r>
          </w:p>
          <w:p w14:paraId="256DEDD6"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сигналізації [центральна, технологічна, місцева,</w:t>
            </w:r>
          </w:p>
          <w:p w14:paraId="0549F65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аварійна, попереджувальна та ін.]</w:t>
            </w:r>
          </w:p>
        </w:tc>
        <w:tc>
          <w:tcPr>
            <w:tcW w:w="1418" w:type="dxa"/>
            <w:tcBorders>
              <w:top w:val="nil"/>
              <w:left w:val="single" w:sz="4" w:space="0" w:color="auto"/>
              <w:bottom w:val="nil"/>
              <w:right w:val="nil"/>
            </w:tcBorders>
          </w:tcPr>
          <w:p w14:paraId="017C726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Ділянка</w:t>
            </w:r>
          </w:p>
        </w:tc>
        <w:tc>
          <w:tcPr>
            <w:tcW w:w="1418" w:type="dxa"/>
            <w:tcBorders>
              <w:top w:val="nil"/>
              <w:left w:val="single" w:sz="4" w:space="0" w:color="auto"/>
              <w:bottom w:val="nil"/>
              <w:right w:val="single" w:sz="4" w:space="0" w:color="auto"/>
            </w:tcBorders>
          </w:tcPr>
          <w:p w14:paraId="1E3C8FA3"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145F33F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98B3693" w14:textId="77777777" w:rsidTr="002A28B2">
        <w:trPr>
          <w:jc w:val="center"/>
        </w:trPr>
        <w:tc>
          <w:tcPr>
            <w:tcW w:w="567" w:type="dxa"/>
            <w:tcBorders>
              <w:top w:val="nil"/>
              <w:left w:val="single" w:sz="12" w:space="0" w:color="auto"/>
              <w:bottom w:val="nil"/>
              <w:right w:val="single" w:sz="4" w:space="0" w:color="auto"/>
            </w:tcBorders>
          </w:tcPr>
          <w:p w14:paraId="565932D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235</w:t>
            </w:r>
          </w:p>
        </w:tc>
        <w:tc>
          <w:tcPr>
            <w:tcW w:w="5387" w:type="dxa"/>
            <w:tcBorders>
              <w:top w:val="nil"/>
              <w:left w:val="nil"/>
              <w:bottom w:val="nil"/>
              <w:right w:val="nil"/>
            </w:tcBorders>
          </w:tcPr>
          <w:p w14:paraId="37016BAB"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Механізми, пов'язані між собою блокувальними</w:t>
            </w:r>
          </w:p>
          <w:p w14:paraId="4C8C486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зв'язками. Агрегат, що включає механізми, які</w:t>
            </w:r>
          </w:p>
          <w:p w14:paraId="3CC2639F"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монтуються на місці, у кількості до 2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nil"/>
            </w:tcBorders>
          </w:tcPr>
          <w:p w14:paraId="08749A30"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Комплект</w:t>
            </w:r>
          </w:p>
        </w:tc>
        <w:tc>
          <w:tcPr>
            <w:tcW w:w="1418" w:type="dxa"/>
            <w:tcBorders>
              <w:top w:val="nil"/>
              <w:left w:val="single" w:sz="4" w:space="0" w:color="auto"/>
              <w:bottom w:val="nil"/>
              <w:right w:val="single" w:sz="4" w:space="0" w:color="auto"/>
            </w:tcBorders>
          </w:tcPr>
          <w:p w14:paraId="7C4BEB9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0799FCF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B6701FF" w14:textId="77777777" w:rsidTr="002A28B2">
        <w:trPr>
          <w:jc w:val="center"/>
        </w:trPr>
        <w:tc>
          <w:tcPr>
            <w:tcW w:w="567" w:type="dxa"/>
            <w:tcBorders>
              <w:top w:val="nil"/>
              <w:left w:val="single" w:sz="12" w:space="0" w:color="auto"/>
              <w:bottom w:val="nil"/>
              <w:right w:val="single" w:sz="4" w:space="0" w:color="auto"/>
            </w:tcBorders>
          </w:tcPr>
          <w:p w14:paraId="2CB975E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236</w:t>
            </w:r>
          </w:p>
        </w:tc>
        <w:tc>
          <w:tcPr>
            <w:tcW w:w="5387" w:type="dxa"/>
            <w:tcBorders>
              <w:top w:val="nil"/>
              <w:left w:val="nil"/>
              <w:bottom w:val="nil"/>
              <w:right w:val="nil"/>
            </w:tcBorders>
          </w:tcPr>
          <w:p w14:paraId="61EBEF5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Пристрої, елементи систем сигналізації, блокування,</w:t>
            </w:r>
          </w:p>
          <w:p w14:paraId="334A863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захисту. Реле часу електронні.</w:t>
            </w:r>
          </w:p>
        </w:tc>
        <w:tc>
          <w:tcPr>
            <w:tcW w:w="1418" w:type="dxa"/>
            <w:tcBorders>
              <w:top w:val="nil"/>
              <w:left w:val="single" w:sz="4" w:space="0" w:color="auto"/>
              <w:bottom w:val="nil"/>
              <w:right w:val="nil"/>
            </w:tcBorders>
          </w:tcPr>
          <w:p w14:paraId="4D0BFE7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w:t>
            </w:r>
            <w:proofErr w:type="spellStart"/>
            <w:r>
              <w:rPr>
                <w:rFonts w:ascii="Arial" w:hAnsi="Arial" w:cs="Arial"/>
                <w:spacing w:val="-3"/>
                <w:sz w:val="20"/>
                <w:lang w:val="uk-UA"/>
              </w:rPr>
              <w:t>шт</w:t>
            </w:r>
            <w:proofErr w:type="spellEnd"/>
          </w:p>
        </w:tc>
        <w:tc>
          <w:tcPr>
            <w:tcW w:w="1418" w:type="dxa"/>
            <w:tcBorders>
              <w:top w:val="nil"/>
              <w:left w:val="single" w:sz="4" w:space="0" w:color="auto"/>
              <w:bottom w:val="nil"/>
              <w:right w:val="single" w:sz="4" w:space="0" w:color="auto"/>
            </w:tcBorders>
          </w:tcPr>
          <w:p w14:paraId="602DF930"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5EBD9E1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D36DD85" w14:textId="77777777" w:rsidTr="002A28B2">
        <w:trPr>
          <w:jc w:val="center"/>
        </w:trPr>
        <w:tc>
          <w:tcPr>
            <w:tcW w:w="567" w:type="dxa"/>
            <w:tcBorders>
              <w:top w:val="nil"/>
              <w:left w:val="single" w:sz="12" w:space="0" w:color="auto"/>
              <w:bottom w:val="nil"/>
              <w:right w:val="single" w:sz="4" w:space="0" w:color="auto"/>
            </w:tcBorders>
            <w:vAlign w:val="center"/>
          </w:tcPr>
          <w:p w14:paraId="29C4501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B41E5B0"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3. </w:t>
            </w:r>
            <w:proofErr w:type="spellStart"/>
            <w:r>
              <w:rPr>
                <w:rFonts w:ascii="Arial" w:hAnsi="Arial" w:cs="Arial"/>
                <w:spacing w:val="-3"/>
                <w:sz w:val="20"/>
                <w:u w:val="single"/>
              </w:rPr>
              <w:t>Налагодження</w:t>
            </w:r>
            <w:proofErr w:type="spellEnd"/>
            <w:r>
              <w:rPr>
                <w:rFonts w:ascii="Arial" w:hAnsi="Arial" w:cs="Arial"/>
                <w:spacing w:val="-3"/>
                <w:sz w:val="20"/>
                <w:u w:val="single"/>
              </w:rPr>
              <w:t xml:space="preserve"> </w:t>
            </w:r>
            <w:proofErr w:type="spellStart"/>
            <w:r>
              <w:rPr>
                <w:rFonts w:ascii="Arial" w:hAnsi="Arial" w:cs="Arial"/>
                <w:spacing w:val="-3"/>
                <w:sz w:val="20"/>
                <w:u w:val="single"/>
              </w:rPr>
              <w:t>систем</w:t>
            </w:r>
            <w:proofErr w:type="spellEnd"/>
          </w:p>
        </w:tc>
        <w:tc>
          <w:tcPr>
            <w:tcW w:w="1418" w:type="dxa"/>
            <w:tcBorders>
              <w:top w:val="nil"/>
              <w:left w:val="single" w:sz="4" w:space="0" w:color="auto"/>
              <w:bottom w:val="nil"/>
              <w:right w:val="single" w:sz="4" w:space="0" w:color="auto"/>
            </w:tcBorders>
            <w:vAlign w:val="center"/>
          </w:tcPr>
          <w:p w14:paraId="5A156E8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33DDF9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7B6DC8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8B9716E" w14:textId="77777777" w:rsidTr="002A28B2">
        <w:trPr>
          <w:jc w:val="center"/>
        </w:trPr>
        <w:tc>
          <w:tcPr>
            <w:tcW w:w="567" w:type="dxa"/>
            <w:tcBorders>
              <w:top w:val="nil"/>
              <w:left w:val="single" w:sz="12" w:space="0" w:color="auto"/>
              <w:bottom w:val="nil"/>
              <w:right w:val="single" w:sz="4" w:space="0" w:color="auto"/>
            </w:tcBorders>
            <w:vAlign w:val="center"/>
          </w:tcPr>
          <w:p w14:paraId="7CDD03D1"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E8543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CF3ECB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4CE0D4A"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FE0A8D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4821582" w14:textId="77777777" w:rsidTr="002A28B2">
        <w:trPr>
          <w:jc w:val="center"/>
        </w:trPr>
        <w:tc>
          <w:tcPr>
            <w:tcW w:w="567" w:type="dxa"/>
            <w:tcBorders>
              <w:top w:val="nil"/>
              <w:left w:val="single" w:sz="12" w:space="0" w:color="auto"/>
              <w:bottom w:val="nil"/>
              <w:right w:val="single" w:sz="4" w:space="0" w:color="auto"/>
            </w:tcBorders>
          </w:tcPr>
          <w:p w14:paraId="0D416D7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237</w:t>
            </w:r>
          </w:p>
        </w:tc>
        <w:tc>
          <w:tcPr>
            <w:tcW w:w="5387" w:type="dxa"/>
            <w:tcBorders>
              <w:top w:val="nil"/>
              <w:left w:val="nil"/>
              <w:bottom w:val="nil"/>
              <w:right w:val="nil"/>
            </w:tcBorders>
          </w:tcPr>
          <w:p w14:paraId="221051C8"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Система вимірювальна тиску або розрідження</w:t>
            </w:r>
          </w:p>
        </w:tc>
        <w:tc>
          <w:tcPr>
            <w:tcW w:w="1418" w:type="dxa"/>
            <w:tcBorders>
              <w:top w:val="nil"/>
              <w:left w:val="single" w:sz="4" w:space="0" w:color="auto"/>
              <w:bottom w:val="nil"/>
              <w:right w:val="nil"/>
            </w:tcBorders>
          </w:tcPr>
          <w:p w14:paraId="671E354E"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Параметр</w:t>
            </w:r>
          </w:p>
        </w:tc>
        <w:tc>
          <w:tcPr>
            <w:tcW w:w="1418" w:type="dxa"/>
            <w:tcBorders>
              <w:top w:val="nil"/>
              <w:left w:val="single" w:sz="4" w:space="0" w:color="auto"/>
              <w:bottom w:val="nil"/>
              <w:right w:val="single" w:sz="4" w:space="0" w:color="auto"/>
            </w:tcBorders>
          </w:tcPr>
          <w:p w14:paraId="0CEFCE66"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66CDE97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FCD86EB" w14:textId="77777777" w:rsidTr="002A28B2">
        <w:trPr>
          <w:jc w:val="center"/>
        </w:trPr>
        <w:tc>
          <w:tcPr>
            <w:tcW w:w="567" w:type="dxa"/>
            <w:tcBorders>
              <w:top w:val="nil"/>
              <w:left w:val="single" w:sz="12" w:space="0" w:color="auto"/>
              <w:bottom w:val="nil"/>
              <w:right w:val="single" w:sz="4" w:space="0" w:color="auto"/>
            </w:tcBorders>
          </w:tcPr>
          <w:p w14:paraId="0D7FD43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238</w:t>
            </w:r>
          </w:p>
        </w:tc>
        <w:tc>
          <w:tcPr>
            <w:tcW w:w="5387" w:type="dxa"/>
            <w:tcBorders>
              <w:top w:val="nil"/>
              <w:left w:val="nil"/>
              <w:bottom w:val="nil"/>
              <w:right w:val="nil"/>
            </w:tcBorders>
          </w:tcPr>
          <w:p w14:paraId="7BFC764D"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Система вимірювальна витрат або рівня</w:t>
            </w:r>
          </w:p>
        </w:tc>
        <w:tc>
          <w:tcPr>
            <w:tcW w:w="1418" w:type="dxa"/>
            <w:tcBorders>
              <w:top w:val="nil"/>
              <w:left w:val="single" w:sz="4" w:space="0" w:color="auto"/>
              <w:bottom w:val="nil"/>
              <w:right w:val="nil"/>
            </w:tcBorders>
          </w:tcPr>
          <w:p w14:paraId="1F5356A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Параметр</w:t>
            </w:r>
          </w:p>
        </w:tc>
        <w:tc>
          <w:tcPr>
            <w:tcW w:w="1418" w:type="dxa"/>
            <w:tcBorders>
              <w:top w:val="nil"/>
              <w:left w:val="single" w:sz="4" w:space="0" w:color="auto"/>
              <w:bottom w:val="nil"/>
              <w:right w:val="single" w:sz="4" w:space="0" w:color="auto"/>
            </w:tcBorders>
          </w:tcPr>
          <w:p w14:paraId="5B2FB65B"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5073A6A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7F1797EF" w14:textId="77777777" w:rsidTr="002A28B2">
        <w:trPr>
          <w:jc w:val="center"/>
        </w:trPr>
        <w:tc>
          <w:tcPr>
            <w:tcW w:w="567" w:type="dxa"/>
            <w:tcBorders>
              <w:top w:val="nil"/>
              <w:left w:val="single" w:sz="12" w:space="0" w:color="auto"/>
              <w:bottom w:val="nil"/>
              <w:right w:val="single" w:sz="4" w:space="0" w:color="auto"/>
            </w:tcBorders>
          </w:tcPr>
          <w:p w14:paraId="0ABDEA4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239</w:t>
            </w:r>
          </w:p>
        </w:tc>
        <w:tc>
          <w:tcPr>
            <w:tcW w:w="5387" w:type="dxa"/>
            <w:tcBorders>
              <w:top w:val="nil"/>
              <w:left w:val="nil"/>
              <w:bottom w:val="nil"/>
              <w:right w:val="nil"/>
            </w:tcBorders>
          </w:tcPr>
          <w:p w14:paraId="32D2221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Система вимірювальна стану устаткування</w:t>
            </w:r>
          </w:p>
        </w:tc>
        <w:tc>
          <w:tcPr>
            <w:tcW w:w="1418" w:type="dxa"/>
            <w:tcBorders>
              <w:top w:val="nil"/>
              <w:left w:val="single" w:sz="4" w:space="0" w:color="auto"/>
              <w:bottom w:val="nil"/>
              <w:right w:val="nil"/>
            </w:tcBorders>
          </w:tcPr>
          <w:p w14:paraId="4272232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Параметр</w:t>
            </w:r>
          </w:p>
        </w:tc>
        <w:tc>
          <w:tcPr>
            <w:tcW w:w="1418" w:type="dxa"/>
            <w:tcBorders>
              <w:top w:val="nil"/>
              <w:left w:val="single" w:sz="4" w:space="0" w:color="auto"/>
              <w:bottom w:val="nil"/>
              <w:right w:val="single" w:sz="4" w:space="0" w:color="auto"/>
            </w:tcBorders>
          </w:tcPr>
          <w:p w14:paraId="2FBB2007"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w:t>
            </w:r>
          </w:p>
        </w:tc>
        <w:tc>
          <w:tcPr>
            <w:tcW w:w="1418" w:type="dxa"/>
            <w:tcBorders>
              <w:top w:val="nil"/>
              <w:left w:val="single" w:sz="4" w:space="0" w:color="auto"/>
              <w:bottom w:val="nil"/>
              <w:right w:val="single" w:sz="12" w:space="0" w:color="auto"/>
            </w:tcBorders>
            <w:vAlign w:val="center"/>
          </w:tcPr>
          <w:p w14:paraId="38C8815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rsidRPr="002C5637" w14:paraId="1C18596B" w14:textId="77777777" w:rsidTr="002A28B2">
        <w:trPr>
          <w:jc w:val="center"/>
        </w:trPr>
        <w:tc>
          <w:tcPr>
            <w:tcW w:w="567" w:type="dxa"/>
            <w:tcBorders>
              <w:top w:val="nil"/>
              <w:left w:val="single" w:sz="12" w:space="0" w:color="auto"/>
              <w:bottom w:val="nil"/>
              <w:right w:val="single" w:sz="4" w:space="0" w:color="auto"/>
            </w:tcBorders>
            <w:vAlign w:val="center"/>
          </w:tcPr>
          <w:p w14:paraId="472CB32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8E16E15" w14:textId="77777777" w:rsidR="00187D19" w:rsidRPr="00187D19" w:rsidRDefault="00187D19" w:rsidP="002A28B2">
            <w:pPr>
              <w:keepLines/>
              <w:autoSpaceDE w:val="0"/>
              <w:autoSpaceDN w:val="0"/>
              <w:jc w:val="center"/>
              <w:rPr>
                <w:rFonts w:ascii="Arial" w:hAnsi="Arial" w:cs="Arial"/>
                <w:spacing w:val="-3"/>
                <w:sz w:val="20"/>
                <w:u w:val="single"/>
                <w:lang w:val="ru-RU"/>
              </w:rPr>
            </w:pPr>
            <w:proofErr w:type="spellStart"/>
            <w:r w:rsidRPr="00187D19">
              <w:rPr>
                <w:rFonts w:ascii="Arial" w:hAnsi="Arial" w:cs="Arial"/>
                <w:spacing w:val="-3"/>
                <w:sz w:val="20"/>
                <w:u w:val="single"/>
                <w:lang w:val="ru-RU"/>
              </w:rPr>
              <w:t>Локальний</w:t>
            </w:r>
            <w:proofErr w:type="spellEnd"/>
            <w:r w:rsidRPr="00187D19">
              <w:rPr>
                <w:rFonts w:ascii="Arial" w:hAnsi="Arial" w:cs="Arial"/>
                <w:spacing w:val="-3"/>
                <w:sz w:val="20"/>
                <w:u w:val="single"/>
                <w:lang w:val="ru-RU"/>
              </w:rPr>
              <w:t xml:space="preserve"> </w:t>
            </w:r>
            <w:proofErr w:type="spellStart"/>
            <w:r w:rsidRPr="00187D19">
              <w:rPr>
                <w:rFonts w:ascii="Arial" w:hAnsi="Arial" w:cs="Arial"/>
                <w:spacing w:val="-3"/>
                <w:sz w:val="20"/>
                <w:u w:val="single"/>
                <w:lang w:val="ru-RU"/>
              </w:rPr>
              <w:t>кошторис</w:t>
            </w:r>
            <w:proofErr w:type="spellEnd"/>
            <w:r w:rsidRPr="00187D19">
              <w:rPr>
                <w:rFonts w:ascii="Arial" w:hAnsi="Arial" w:cs="Arial"/>
                <w:spacing w:val="-3"/>
                <w:sz w:val="20"/>
                <w:u w:val="single"/>
                <w:lang w:val="ru-RU"/>
              </w:rPr>
              <w:t xml:space="preserve"> 07-01-01 на Генплан </w:t>
            </w:r>
            <w:proofErr w:type="spellStart"/>
            <w:r w:rsidRPr="00187D19">
              <w:rPr>
                <w:rFonts w:ascii="Arial" w:hAnsi="Arial" w:cs="Arial"/>
                <w:spacing w:val="-3"/>
                <w:sz w:val="20"/>
                <w:u w:val="single"/>
                <w:lang w:val="ru-RU"/>
              </w:rPr>
              <w:t>очисних</w:t>
            </w:r>
            <w:proofErr w:type="spellEnd"/>
          </w:p>
          <w:p w14:paraId="1B48D4BA" w14:textId="77777777" w:rsidR="00187D19" w:rsidRPr="00187D19" w:rsidRDefault="00187D19" w:rsidP="002A28B2">
            <w:pPr>
              <w:keepLines/>
              <w:autoSpaceDE w:val="0"/>
              <w:autoSpaceDN w:val="0"/>
              <w:jc w:val="center"/>
              <w:rPr>
                <w:rFonts w:ascii="Arial" w:hAnsi="Arial" w:cs="Arial"/>
                <w:sz w:val="20"/>
                <w:lang w:val="ru-RU"/>
              </w:rPr>
            </w:pPr>
            <w:proofErr w:type="spellStart"/>
            <w:r w:rsidRPr="00187D19">
              <w:rPr>
                <w:rFonts w:ascii="Arial" w:hAnsi="Arial" w:cs="Arial"/>
                <w:spacing w:val="-3"/>
                <w:sz w:val="20"/>
                <w:u w:val="single"/>
                <w:lang w:val="ru-RU"/>
              </w:rPr>
              <w:t>споруд</w:t>
            </w:r>
            <w:proofErr w:type="spellEnd"/>
          </w:p>
        </w:tc>
        <w:tc>
          <w:tcPr>
            <w:tcW w:w="1418" w:type="dxa"/>
            <w:tcBorders>
              <w:top w:val="nil"/>
              <w:left w:val="single" w:sz="4" w:space="0" w:color="auto"/>
              <w:bottom w:val="nil"/>
              <w:right w:val="single" w:sz="4" w:space="0" w:color="auto"/>
            </w:tcBorders>
            <w:vAlign w:val="center"/>
          </w:tcPr>
          <w:p w14:paraId="5415A6C8"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5DAC1DDF"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2F02DE56"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rsidRPr="002C5637" w14:paraId="6B2FB12F" w14:textId="77777777" w:rsidTr="002A28B2">
        <w:trPr>
          <w:jc w:val="center"/>
        </w:trPr>
        <w:tc>
          <w:tcPr>
            <w:tcW w:w="567" w:type="dxa"/>
            <w:tcBorders>
              <w:top w:val="nil"/>
              <w:left w:val="single" w:sz="12" w:space="0" w:color="auto"/>
              <w:bottom w:val="nil"/>
              <w:right w:val="single" w:sz="4" w:space="0" w:color="auto"/>
            </w:tcBorders>
            <w:vAlign w:val="center"/>
          </w:tcPr>
          <w:p w14:paraId="6D2B1EFB"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2A507D78"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CEA28DA"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4" w:space="0" w:color="auto"/>
            </w:tcBorders>
            <w:vAlign w:val="center"/>
          </w:tcPr>
          <w:p w14:paraId="6E2E1F3D"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1418" w:type="dxa"/>
            <w:tcBorders>
              <w:top w:val="nil"/>
              <w:left w:val="single" w:sz="4" w:space="0" w:color="auto"/>
              <w:bottom w:val="nil"/>
              <w:right w:val="single" w:sz="12" w:space="0" w:color="auto"/>
            </w:tcBorders>
            <w:vAlign w:val="center"/>
          </w:tcPr>
          <w:p w14:paraId="7A7164A9"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r>
      <w:tr w:rsidR="00187D19" w14:paraId="338AE43C" w14:textId="77777777" w:rsidTr="002A28B2">
        <w:trPr>
          <w:jc w:val="center"/>
        </w:trPr>
        <w:tc>
          <w:tcPr>
            <w:tcW w:w="567" w:type="dxa"/>
            <w:tcBorders>
              <w:top w:val="nil"/>
              <w:left w:val="single" w:sz="12" w:space="0" w:color="auto"/>
              <w:bottom w:val="nil"/>
              <w:right w:val="single" w:sz="4" w:space="0" w:color="auto"/>
            </w:tcBorders>
            <w:vAlign w:val="center"/>
          </w:tcPr>
          <w:p w14:paraId="1FAD59C7" w14:textId="77777777" w:rsidR="00187D19" w:rsidRPr="00187D19" w:rsidRDefault="00187D19" w:rsidP="002A28B2">
            <w:pPr>
              <w:keepLines/>
              <w:autoSpaceDE w:val="0"/>
              <w:autoSpaceDN w:val="0"/>
              <w:jc w:val="center"/>
              <w:rPr>
                <w:rFonts w:ascii="Arial" w:hAnsi="Arial" w:cs="Arial"/>
                <w:sz w:val="16"/>
                <w:szCs w:val="16"/>
                <w:lang w:val="ru-RU"/>
              </w:rPr>
            </w:pPr>
            <w:r w:rsidRPr="00187D19">
              <w:rPr>
                <w:rFonts w:ascii="Arial" w:hAnsi="Arial" w:cs="Arial"/>
                <w:sz w:val="16"/>
                <w:szCs w:val="16"/>
                <w:lang w:val="ru-RU"/>
              </w:rPr>
              <w:t xml:space="preserve"> </w:t>
            </w:r>
          </w:p>
        </w:tc>
        <w:tc>
          <w:tcPr>
            <w:tcW w:w="5387" w:type="dxa"/>
            <w:tcBorders>
              <w:top w:val="nil"/>
              <w:left w:val="single" w:sz="4" w:space="0" w:color="auto"/>
              <w:bottom w:val="nil"/>
              <w:right w:val="single" w:sz="4" w:space="0" w:color="auto"/>
            </w:tcBorders>
            <w:vAlign w:val="center"/>
          </w:tcPr>
          <w:p w14:paraId="5859EAF4"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1. </w:t>
            </w:r>
            <w:proofErr w:type="spellStart"/>
            <w:r>
              <w:rPr>
                <w:rFonts w:ascii="Arial" w:hAnsi="Arial" w:cs="Arial"/>
                <w:spacing w:val="-3"/>
                <w:sz w:val="20"/>
                <w:u w:val="single"/>
              </w:rPr>
              <w:t>Земляні</w:t>
            </w:r>
            <w:proofErr w:type="spellEnd"/>
            <w:r>
              <w:rPr>
                <w:rFonts w:ascii="Arial" w:hAnsi="Arial" w:cs="Arial"/>
                <w:spacing w:val="-3"/>
                <w:sz w:val="20"/>
                <w:u w:val="single"/>
              </w:rPr>
              <w:t xml:space="preserve"> </w:t>
            </w:r>
            <w:proofErr w:type="spellStart"/>
            <w:r>
              <w:rPr>
                <w:rFonts w:ascii="Arial" w:hAnsi="Arial" w:cs="Arial"/>
                <w:spacing w:val="-3"/>
                <w:sz w:val="20"/>
                <w:u w:val="single"/>
              </w:rPr>
              <w:t>роботи</w:t>
            </w:r>
            <w:proofErr w:type="spellEnd"/>
          </w:p>
        </w:tc>
        <w:tc>
          <w:tcPr>
            <w:tcW w:w="1418" w:type="dxa"/>
            <w:tcBorders>
              <w:top w:val="nil"/>
              <w:left w:val="single" w:sz="4" w:space="0" w:color="auto"/>
              <w:bottom w:val="nil"/>
              <w:right w:val="single" w:sz="4" w:space="0" w:color="auto"/>
            </w:tcBorders>
            <w:vAlign w:val="center"/>
          </w:tcPr>
          <w:p w14:paraId="0C976D4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8491AE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79B1540"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2BE6E2B" w14:textId="77777777" w:rsidTr="002A28B2">
        <w:trPr>
          <w:jc w:val="center"/>
        </w:trPr>
        <w:tc>
          <w:tcPr>
            <w:tcW w:w="567" w:type="dxa"/>
            <w:tcBorders>
              <w:top w:val="nil"/>
              <w:left w:val="single" w:sz="12" w:space="0" w:color="auto"/>
              <w:bottom w:val="nil"/>
              <w:right w:val="single" w:sz="4" w:space="0" w:color="auto"/>
            </w:tcBorders>
            <w:vAlign w:val="center"/>
          </w:tcPr>
          <w:p w14:paraId="72629D2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C3496D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88BD20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705568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2D50F7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3F92129" w14:textId="77777777" w:rsidTr="002A28B2">
        <w:trPr>
          <w:jc w:val="center"/>
        </w:trPr>
        <w:tc>
          <w:tcPr>
            <w:tcW w:w="567" w:type="dxa"/>
            <w:tcBorders>
              <w:top w:val="nil"/>
              <w:left w:val="single" w:sz="12" w:space="0" w:color="auto"/>
              <w:bottom w:val="nil"/>
              <w:right w:val="single" w:sz="4" w:space="0" w:color="auto"/>
            </w:tcBorders>
          </w:tcPr>
          <w:p w14:paraId="4E9534B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240</w:t>
            </w:r>
          </w:p>
        </w:tc>
        <w:tc>
          <w:tcPr>
            <w:tcW w:w="5387" w:type="dxa"/>
            <w:tcBorders>
              <w:top w:val="nil"/>
              <w:left w:val="nil"/>
              <w:bottom w:val="nil"/>
              <w:right w:val="nil"/>
            </w:tcBorders>
          </w:tcPr>
          <w:p w14:paraId="4D147386"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Розробка ґрунту в траншеях та котлованах</w:t>
            </w:r>
          </w:p>
          <w:p w14:paraId="24A0BF1D"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екскаваторами місткістю </w:t>
            </w:r>
            <w:proofErr w:type="spellStart"/>
            <w:r>
              <w:rPr>
                <w:rFonts w:ascii="Arial" w:hAnsi="Arial" w:cs="Arial"/>
                <w:spacing w:val="-3"/>
                <w:sz w:val="20"/>
                <w:lang w:val="uk-UA"/>
              </w:rPr>
              <w:t>ковша</w:t>
            </w:r>
            <w:proofErr w:type="spellEnd"/>
            <w:r>
              <w:rPr>
                <w:rFonts w:ascii="Arial" w:hAnsi="Arial" w:cs="Arial"/>
                <w:spacing w:val="-3"/>
                <w:sz w:val="20"/>
                <w:lang w:val="uk-UA"/>
              </w:rPr>
              <w:t xml:space="preserve"> 0,5 м3 з навантаженням</w:t>
            </w:r>
          </w:p>
          <w:p w14:paraId="45D0706F"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на автомобілі-самоскиди, група ґрунту 2</w:t>
            </w:r>
          </w:p>
        </w:tc>
        <w:tc>
          <w:tcPr>
            <w:tcW w:w="1418" w:type="dxa"/>
            <w:tcBorders>
              <w:top w:val="nil"/>
              <w:left w:val="single" w:sz="4" w:space="0" w:color="auto"/>
              <w:bottom w:val="nil"/>
              <w:right w:val="nil"/>
            </w:tcBorders>
          </w:tcPr>
          <w:p w14:paraId="6876354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19E7C92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3140,5</w:t>
            </w:r>
          </w:p>
        </w:tc>
        <w:tc>
          <w:tcPr>
            <w:tcW w:w="1418" w:type="dxa"/>
            <w:tcBorders>
              <w:top w:val="nil"/>
              <w:left w:val="single" w:sz="4" w:space="0" w:color="auto"/>
              <w:bottom w:val="nil"/>
              <w:right w:val="single" w:sz="12" w:space="0" w:color="auto"/>
            </w:tcBorders>
            <w:vAlign w:val="center"/>
          </w:tcPr>
          <w:p w14:paraId="6C1CB282"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60E4CD12" w14:textId="77777777" w:rsidTr="002A28B2">
        <w:trPr>
          <w:jc w:val="center"/>
        </w:trPr>
        <w:tc>
          <w:tcPr>
            <w:tcW w:w="567" w:type="dxa"/>
            <w:tcBorders>
              <w:top w:val="nil"/>
              <w:left w:val="single" w:sz="12" w:space="0" w:color="auto"/>
              <w:bottom w:val="nil"/>
              <w:right w:val="single" w:sz="4" w:space="0" w:color="auto"/>
            </w:tcBorders>
          </w:tcPr>
          <w:p w14:paraId="2779E628"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241</w:t>
            </w:r>
          </w:p>
        </w:tc>
        <w:tc>
          <w:tcPr>
            <w:tcW w:w="5387" w:type="dxa"/>
            <w:tcBorders>
              <w:top w:val="nil"/>
              <w:left w:val="nil"/>
              <w:bottom w:val="nil"/>
              <w:right w:val="nil"/>
            </w:tcBorders>
          </w:tcPr>
          <w:p w14:paraId="0A7F5238"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Перевезення ґрунту до 1 км</w:t>
            </w:r>
          </w:p>
        </w:tc>
        <w:tc>
          <w:tcPr>
            <w:tcW w:w="1418" w:type="dxa"/>
            <w:tcBorders>
              <w:top w:val="nil"/>
              <w:left w:val="single" w:sz="4" w:space="0" w:color="auto"/>
              <w:bottom w:val="nil"/>
              <w:right w:val="nil"/>
            </w:tcBorders>
          </w:tcPr>
          <w:p w14:paraId="5181DEF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7E53CBD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3002,4</w:t>
            </w:r>
          </w:p>
        </w:tc>
        <w:tc>
          <w:tcPr>
            <w:tcW w:w="1418" w:type="dxa"/>
            <w:tcBorders>
              <w:top w:val="nil"/>
              <w:left w:val="single" w:sz="4" w:space="0" w:color="auto"/>
              <w:bottom w:val="nil"/>
              <w:right w:val="single" w:sz="12" w:space="0" w:color="auto"/>
            </w:tcBorders>
            <w:vAlign w:val="center"/>
          </w:tcPr>
          <w:p w14:paraId="6FC12CE9"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CFEF135" w14:textId="77777777" w:rsidTr="002A28B2">
        <w:trPr>
          <w:jc w:val="center"/>
        </w:trPr>
        <w:tc>
          <w:tcPr>
            <w:tcW w:w="567" w:type="dxa"/>
            <w:tcBorders>
              <w:top w:val="nil"/>
              <w:left w:val="single" w:sz="12" w:space="0" w:color="auto"/>
              <w:bottom w:val="nil"/>
              <w:right w:val="single" w:sz="4" w:space="0" w:color="auto"/>
            </w:tcBorders>
          </w:tcPr>
          <w:p w14:paraId="449C1111"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242</w:t>
            </w:r>
          </w:p>
        </w:tc>
        <w:tc>
          <w:tcPr>
            <w:tcW w:w="5387" w:type="dxa"/>
            <w:tcBorders>
              <w:top w:val="nil"/>
              <w:left w:val="nil"/>
              <w:bottom w:val="nil"/>
              <w:right w:val="nil"/>
            </w:tcBorders>
          </w:tcPr>
          <w:p w14:paraId="324797B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Перевезення ґрунту до 5 км</w:t>
            </w:r>
          </w:p>
        </w:tc>
        <w:tc>
          <w:tcPr>
            <w:tcW w:w="1418" w:type="dxa"/>
            <w:tcBorders>
              <w:top w:val="nil"/>
              <w:left w:val="single" w:sz="4" w:space="0" w:color="auto"/>
              <w:bottom w:val="nil"/>
              <w:right w:val="nil"/>
            </w:tcBorders>
          </w:tcPr>
          <w:p w14:paraId="7F94E9F9"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т</w:t>
            </w:r>
          </w:p>
        </w:tc>
        <w:tc>
          <w:tcPr>
            <w:tcW w:w="1418" w:type="dxa"/>
            <w:tcBorders>
              <w:top w:val="nil"/>
              <w:left w:val="single" w:sz="4" w:space="0" w:color="auto"/>
              <w:bottom w:val="nil"/>
              <w:right w:val="single" w:sz="4" w:space="0" w:color="auto"/>
            </w:tcBorders>
          </w:tcPr>
          <w:p w14:paraId="0EE0FE2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1011,2</w:t>
            </w:r>
          </w:p>
        </w:tc>
        <w:tc>
          <w:tcPr>
            <w:tcW w:w="1418" w:type="dxa"/>
            <w:tcBorders>
              <w:top w:val="nil"/>
              <w:left w:val="single" w:sz="4" w:space="0" w:color="auto"/>
              <w:bottom w:val="nil"/>
              <w:right w:val="single" w:sz="12" w:space="0" w:color="auto"/>
            </w:tcBorders>
            <w:vAlign w:val="center"/>
          </w:tcPr>
          <w:p w14:paraId="6881F77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5DAE1EB" w14:textId="77777777" w:rsidTr="002A28B2">
        <w:trPr>
          <w:jc w:val="center"/>
        </w:trPr>
        <w:tc>
          <w:tcPr>
            <w:tcW w:w="567" w:type="dxa"/>
            <w:tcBorders>
              <w:top w:val="nil"/>
              <w:left w:val="single" w:sz="12" w:space="0" w:color="auto"/>
              <w:bottom w:val="nil"/>
              <w:right w:val="single" w:sz="4" w:space="0" w:color="auto"/>
            </w:tcBorders>
          </w:tcPr>
          <w:p w14:paraId="3B7876D0"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243</w:t>
            </w:r>
          </w:p>
        </w:tc>
        <w:tc>
          <w:tcPr>
            <w:tcW w:w="5387" w:type="dxa"/>
            <w:tcBorders>
              <w:top w:val="nil"/>
              <w:left w:val="nil"/>
              <w:bottom w:val="nil"/>
              <w:right w:val="nil"/>
            </w:tcBorders>
          </w:tcPr>
          <w:p w14:paraId="1772ED5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Попереднє планування площ бульдозерами потужністю</w:t>
            </w:r>
          </w:p>
          <w:p w14:paraId="2F0906E4"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 xml:space="preserve">59 кВт [80 </w:t>
            </w:r>
            <w:proofErr w:type="spellStart"/>
            <w:r>
              <w:rPr>
                <w:rFonts w:ascii="Arial" w:hAnsi="Arial" w:cs="Arial"/>
                <w:spacing w:val="-3"/>
                <w:sz w:val="20"/>
                <w:lang w:val="uk-UA"/>
              </w:rPr>
              <w:t>кс</w:t>
            </w:r>
            <w:proofErr w:type="spellEnd"/>
            <w:r>
              <w:rPr>
                <w:rFonts w:ascii="Arial" w:hAnsi="Arial" w:cs="Arial"/>
                <w:spacing w:val="-3"/>
                <w:sz w:val="20"/>
                <w:lang w:val="uk-UA"/>
              </w:rPr>
              <w:t>] за один прохід</w:t>
            </w:r>
          </w:p>
        </w:tc>
        <w:tc>
          <w:tcPr>
            <w:tcW w:w="1418" w:type="dxa"/>
            <w:tcBorders>
              <w:top w:val="nil"/>
              <w:left w:val="single" w:sz="4" w:space="0" w:color="auto"/>
              <w:bottom w:val="nil"/>
              <w:right w:val="nil"/>
            </w:tcBorders>
          </w:tcPr>
          <w:p w14:paraId="085A2735"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059ECF95"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15702,5</w:t>
            </w:r>
          </w:p>
        </w:tc>
        <w:tc>
          <w:tcPr>
            <w:tcW w:w="1418" w:type="dxa"/>
            <w:tcBorders>
              <w:top w:val="nil"/>
              <w:left w:val="single" w:sz="4" w:space="0" w:color="auto"/>
              <w:bottom w:val="nil"/>
              <w:right w:val="single" w:sz="12" w:space="0" w:color="auto"/>
            </w:tcBorders>
            <w:vAlign w:val="center"/>
          </w:tcPr>
          <w:p w14:paraId="388E4AD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40D1F88" w14:textId="77777777" w:rsidTr="002A28B2">
        <w:trPr>
          <w:jc w:val="center"/>
        </w:trPr>
        <w:tc>
          <w:tcPr>
            <w:tcW w:w="567" w:type="dxa"/>
            <w:tcBorders>
              <w:top w:val="nil"/>
              <w:left w:val="single" w:sz="12" w:space="0" w:color="auto"/>
              <w:bottom w:val="nil"/>
              <w:right w:val="single" w:sz="4" w:space="0" w:color="auto"/>
            </w:tcBorders>
            <w:vAlign w:val="center"/>
          </w:tcPr>
          <w:p w14:paraId="7919C1D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C2E74A0" w14:textId="77777777" w:rsidR="00187D19" w:rsidRDefault="00187D19" w:rsidP="002A28B2">
            <w:pPr>
              <w:keepLines/>
              <w:autoSpaceDE w:val="0"/>
              <w:autoSpaceDN w:val="0"/>
              <w:jc w:val="center"/>
              <w:rPr>
                <w:rFonts w:ascii="Arial" w:hAnsi="Arial" w:cs="Arial"/>
                <w:sz w:val="20"/>
              </w:rPr>
            </w:pPr>
            <w:proofErr w:type="spellStart"/>
            <w:r>
              <w:rPr>
                <w:rFonts w:ascii="Arial" w:hAnsi="Arial" w:cs="Arial"/>
                <w:spacing w:val="-3"/>
                <w:sz w:val="20"/>
                <w:u w:val="single"/>
              </w:rPr>
              <w:t>Роздiл</w:t>
            </w:r>
            <w:proofErr w:type="spellEnd"/>
            <w:r>
              <w:rPr>
                <w:rFonts w:ascii="Arial" w:hAnsi="Arial" w:cs="Arial"/>
                <w:spacing w:val="-3"/>
                <w:sz w:val="20"/>
                <w:u w:val="single"/>
              </w:rPr>
              <w:t xml:space="preserve"> 2. </w:t>
            </w:r>
            <w:proofErr w:type="spellStart"/>
            <w:r>
              <w:rPr>
                <w:rFonts w:ascii="Arial" w:hAnsi="Arial" w:cs="Arial"/>
                <w:spacing w:val="-3"/>
                <w:sz w:val="20"/>
                <w:u w:val="single"/>
              </w:rPr>
              <w:t>Автопід"їзди</w:t>
            </w:r>
            <w:proofErr w:type="spellEnd"/>
            <w:r>
              <w:rPr>
                <w:rFonts w:ascii="Arial" w:hAnsi="Arial" w:cs="Arial"/>
                <w:spacing w:val="-3"/>
                <w:sz w:val="20"/>
                <w:u w:val="single"/>
              </w:rPr>
              <w:t xml:space="preserve"> </w:t>
            </w:r>
          </w:p>
        </w:tc>
        <w:tc>
          <w:tcPr>
            <w:tcW w:w="1418" w:type="dxa"/>
            <w:tcBorders>
              <w:top w:val="nil"/>
              <w:left w:val="single" w:sz="4" w:space="0" w:color="auto"/>
              <w:bottom w:val="nil"/>
              <w:right w:val="single" w:sz="4" w:space="0" w:color="auto"/>
            </w:tcBorders>
            <w:vAlign w:val="center"/>
          </w:tcPr>
          <w:p w14:paraId="4D3D136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B1DA125"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ABBDCA8"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4B42F8E0" w14:textId="77777777" w:rsidTr="002A28B2">
        <w:trPr>
          <w:jc w:val="center"/>
        </w:trPr>
        <w:tc>
          <w:tcPr>
            <w:tcW w:w="567" w:type="dxa"/>
            <w:tcBorders>
              <w:top w:val="nil"/>
              <w:left w:val="single" w:sz="12" w:space="0" w:color="auto"/>
              <w:bottom w:val="nil"/>
              <w:right w:val="single" w:sz="4" w:space="0" w:color="auto"/>
            </w:tcBorders>
            <w:vAlign w:val="center"/>
          </w:tcPr>
          <w:p w14:paraId="567F59AE"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EA047A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5EA54B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C007F4"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6FE0CEF"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5139E593" w14:textId="77777777" w:rsidTr="002A28B2">
        <w:trPr>
          <w:jc w:val="center"/>
        </w:trPr>
        <w:tc>
          <w:tcPr>
            <w:tcW w:w="567" w:type="dxa"/>
            <w:tcBorders>
              <w:top w:val="nil"/>
              <w:left w:val="single" w:sz="12" w:space="0" w:color="auto"/>
              <w:bottom w:val="nil"/>
              <w:right w:val="single" w:sz="4" w:space="0" w:color="auto"/>
            </w:tcBorders>
          </w:tcPr>
          <w:p w14:paraId="63529139"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244</w:t>
            </w:r>
          </w:p>
        </w:tc>
        <w:tc>
          <w:tcPr>
            <w:tcW w:w="5387" w:type="dxa"/>
            <w:tcBorders>
              <w:top w:val="nil"/>
              <w:left w:val="nil"/>
              <w:bottom w:val="nil"/>
              <w:right w:val="nil"/>
            </w:tcBorders>
          </w:tcPr>
          <w:p w14:paraId="719A2E77"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підстильних та </w:t>
            </w:r>
            <w:proofErr w:type="spellStart"/>
            <w:r>
              <w:rPr>
                <w:rFonts w:ascii="Arial" w:hAnsi="Arial" w:cs="Arial"/>
                <w:spacing w:val="-3"/>
                <w:sz w:val="20"/>
                <w:lang w:val="uk-UA"/>
              </w:rPr>
              <w:t>вирівнювальних</w:t>
            </w:r>
            <w:proofErr w:type="spellEnd"/>
            <w:r>
              <w:rPr>
                <w:rFonts w:ascii="Arial" w:hAnsi="Arial" w:cs="Arial"/>
                <w:spacing w:val="-3"/>
                <w:sz w:val="20"/>
                <w:lang w:val="uk-UA"/>
              </w:rPr>
              <w:t xml:space="preserve"> шарів</w:t>
            </w:r>
          </w:p>
          <w:p w14:paraId="42F5879D"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основи з піску</w:t>
            </w:r>
          </w:p>
        </w:tc>
        <w:tc>
          <w:tcPr>
            <w:tcW w:w="1418" w:type="dxa"/>
            <w:tcBorders>
              <w:top w:val="nil"/>
              <w:left w:val="single" w:sz="4" w:space="0" w:color="auto"/>
              <w:bottom w:val="nil"/>
              <w:right w:val="nil"/>
            </w:tcBorders>
          </w:tcPr>
          <w:p w14:paraId="6060599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6B59E19A"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38</w:t>
            </w:r>
          </w:p>
        </w:tc>
        <w:tc>
          <w:tcPr>
            <w:tcW w:w="1418" w:type="dxa"/>
            <w:tcBorders>
              <w:top w:val="nil"/>
              <w:left w:val="single" w:sz="4" w:space="0" w:color="auto"/>
              <w:bottom w:val="nil"/>
              <w:right w:val="single" w:sz="12" w:space="0" w:color="auto"/>
            </w:tcBorders>
            <w:vAlign w:val="center"/>
          </w:tcPr>
          <w:p w14:paraId="7230B26D"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00C8C14B" w14:textId="77777777" w:rsidTr="002A28B2">
        <w:trPr>
          <w:jc w:val="center"/>
        </w:trPr>
        <w:tc>
          <w:tcPr>
            <w:tcW w:w="567" w:type="dxa"/>
            <w:tcBorders>
              <w:top w:val="nil"/>
              <w:left w:val="single" w:sz="12" w:space="0" w:color="auto"/>
              <w:bottom w:val="nil"/>
              <w:right w:val="single" w:sz="4" w:space="0" w:color="auto"/>
            </w:tcBorders>
          </w:tcPr>
          <w:p w14:paraId="35291A7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245</w:t>
            </w:r>
          </w:p>
        </w:tc>
        <w:tc>
          <w:tcPr>
            <w:tcW w:w="5387" w:type="dxa"/>
            <w:tcBorders>
              <w:top w:val="nil"/>
              <w:left w:val="nil"/>
              <w:bottom w:val="nil"/>
              <w:right w:val="nil"/>
            </w:tcBorders>
          </w:tcPr>
          <w:p w14:paraId="04E9D7F9"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Улаштування підстильних та </w:t>
            </w:r>
            <w:proofErr w:type="spellStart"/>
            <w:r>
              <w:rPr>
                <w:rFonts w:ascii="Arial" w:hAnsi="Arial" w:cs="Arial"/>
                <w:spacing w:val="-3"/>
                <w:sz w:val="20"/>
                <w:lang w:val="uk-UA"/>
              </w:rPr>
              <w:t>вирівнювальних</w:t>
            </w:r>
            <w:proofErr w:type="spellEnd"/>
            <w:r>
              <w:rPr>
                <w:rFonts w:ascii="Arial" w:hAnsi="Arial" w:cs="Arial"/>
                <w:spacing w:val="-3"/>
                <w:sz w:val="20"/>
                <w:lang w:val="uk-UA"/>
              </w:rPr>
              <w:t xml:space="preserve"> шарів</w:t>
            </w:r>
          </w:p>
          <w:p w14:paraId="1A0F258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основи з піщано-гравійної суміші, жорстви</w:t>
            </w:r>
          </w:p>
        </w:tc>
        <w:tc>
          <w:tcPr>
            <w:tcW w:w="1418" w:type="dxa"/>
            <w:tcBorders>
              <w:top w:val="nil"/>
              <w:left w:val="single" w:sz="4" w:space="0" w:color="auto"/>
              <w:bottom w:val="nil"/>
              <w:right w:val="nil"/>
            </w:tcBorders>
          </w:tcPr>
          <w:p w14:paraId="521F7D1D"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м3</w:t>
            </w:r>
          </w:p>
        </w:tc>
        <w:tc>
          <w:tcPr>
            <w:tcW w:w="1418" w:type="dxa"/>
            <w:tcBorders>
              <w:top w:val="nil"/>
              <w:left w:val="single" w:sz="4" w:space="0" w:color="auto"/>
              <w:bottom w:val="nil"/>
              <w:right w:val="single" w:sz="4" w:space="0" w:color="auto"/>
            </w:tcBorders>
          </w:tcPr>
          <w:p w14:paraId="1D0FAFE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44</w:t>
            </w:r>
          </w:p>
        </w:tc>
        <w:tc>
          <w:tcPr>
            <w:tcW w:w="1418" w:type="dxa"/>
            <w:tcBorders>
              <w:top w:val="nil"/>
              <w:left w:val="single" w:sz="4" w:space="0" w:color="auto"/>
              <w:bottom w:val="nil"/>
              <w:right w:val="single" w:sz="12" w:space="0" w:color="auto"/>
            </w:tcBorders>
            <w:vAlign w:val="center"/>
          </w:tcPr>
          <w:p w14:paraId="7DDC201C"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62C9FA4" w14:textId="77777777" w:rsidTr="002A28B2">
        <w:trPr>
          <w:jc w:val="center"/>
        </w:trPr>
        <w:tc>
          <w:tcPr>
            <w:tcW w:w="567" w:type="dxa"/>
            <w:tcBorders>
              <w:top w:val="nil"/>
              <w:left w:val="single" w:sz="12" w:space="0" w:color="auto"/>
              <w:bottom w:val="nil"/>
              <w:right w:val="single" w:sz="4" w:space="0" w:color="auto"/>
            </w:tcBorders>
          </w:tcPr>
          <w:p w14:paraId="30AC1C1C"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246</w:t>
            </w:r>
          </w:p>
        </w:tc>
        <w:tc>
          <w:tcPr>
            <w:tcW w:w="5387" w:type="dxa"/>
            <w:tcBorders>
              <w:top w:val="nil"/>
              <w:left w:val="nil"/>
              <w:bottom w:val="nil"/>
              <w:right w:val="nil"/>
            </w:tcBorders>
          </w:tcPr>
          <w:p w14:paraId="55BF2B0C"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нижнього шару двошарових основ</w:t>
            </w:r>
          </w:p>
          <w:p w14:paraId="21E35EA4"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товщиною 15 см із </w:t>
            </w:r>
            <w:proofErr w:type="spellStart"/>
            <w:r>
              <w:rPr>
                <w:rFonts w:ascii="Arial" w:hAnsi="Arial" w:cs="Arial"/>
                <w:spacing w:val="-3"/>
                <w:sz w:val="20"/>
                <w:lang w:val="uk-UA"/>
              </w:rPr>
              <w:t>щебеню</w:t>
            </w:r>
            <w:proofErr w:type="spellEnd"/>
            <w:r>
              <w:rPr>
                <w:rFonts w:ascii="Arial" w:hAnsi="Arial" w:cs="Arial"/>
                <w:spacing w:val="-3"/>
                <w:sz w:val="20"/>
                <w:lang w:val="uk-UA"/>
              </w:rPr>
              <w:t xml:space="preserve"> фракції 20-40 мм з межею</w:t>
            </w:r>
          </w:p>
          <w:p w14:paraId="2AB26B55"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міцності на стиск понад 98,1 МПа [1000 кг/см2]</w:t>
            </w:r>
          </w:p>
        </w:tc>
        <w:tc>
          <w:tcPr>
            <w:tcW w:w="1418" w:type="dxa"/>
            <w:tcBorders>
              <w:top w:val="nil"/>
              <w:left w:val="single" w:sz="4" w:space="0" w:color="auto"/>
              <w:bottom w:val="nil"/>
              <w:right w:val="nil"/>
            </w:tcBorders>
          </w:tcPr>
          <w:p w14:paraId="19CC66B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518DFF6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17</w:t>
            </w:r>
          </w:p>
        </w:tc>
        <w:tc>
          <w:tcPr>
            <w:tcW w:w="1418" w:type="dxa"/>
            <w:tcBorders>
              <w:top w:val="nil"/>
              <w:left w:val="single" w:sz="4" w:space="0" w:color="auto"/>
              <w:bottom w:val="nil"/>
              <w:right w:val="single" w:sz="12" w:space="0" w:color="auto"/>
            </w:tcBorders>
            <w:vAlign w:val="center"/>
          </w:tcPr>
          <w:p w14:paraId="4F8B183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3C3F7791" w14:textId="77777777" w:rsidTr="002A28B2">
        <w:trPr>
          <w:jc w:val="center"/>
        </w:trPr>
        <w:tc>
          <w:tcPr>
            <w:tcW w:w="567" w:type="dxa"/>
            <w:tcBorders>
              <w:top w:val="nil"/>
              <w:left w:val="single" w:sz="12" w:space="0" w:color="auto"/>
              <w:bottom w:val="nil"/>
              <w:right w:val="single" w:sz="4" w:space="0" w:color="auto"/>
            </w:tcBorders>
          </w:tcPr>
          <w:p w14:paraId="18F5301F"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247</w:t>
            </w:r>
          </w:p>
        </w:tc>
        <w:tc>
          <w:tcPr>
            <w:tcW w:w="5387" w:type="dxa"/>
            <w:tcBorders>
              <w:top w:val="nil"/>
              <w:left w:val="nil"/>
              <w:bottom w:val="nil"/>
              <w:right w:val="nil"/>
            </w:tcBorders>
          </w:tcPr>
          <w:p w14:paraId="1143CB10"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верхнього шару двошарових основ</w:t>
            </w:r>
          </w:p>
          <w:p w14:paraId="70D1E852"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 xml:space="preserve">товщиною 15 см із </w:t>
            </w:r>
            <w:proofErr w:type="spellStart"/>
            <w:r>
              <w:rPr>
                <w:rFonts w:ascii="Arial" w:hAnsi="Arial" w:cs="Arial"/>
                <w:spacing w:val="-3"/>
                <w:sz w:val="20"/>
                <w:lang w:val="uk-UA"/>
              </w:rPr>
              <w:t>щебеню</w:t>
            </w:r>
            <w:proofErr w:type="spellEnd"/>
            <w:r>
              <w:rPr>
                <w:rFonts w:ascii="Arial" w:hAnsi="Arial" w:cs="Arial"/>
                <w:spacing w:val="-3"/>
                <w:sz w:val="20"/>
                <w:lang w:val="uk-UA"/>
              </w:rPr>
              <w:t xml:space="preserve"> фракції 10-20 мм з межею</w:t>
            </w:r>
          </w:p>
          <w:p w14:paraId="3FCA84E1" w14:textId="77777777" w:rsidR="00187D19" w:rsidRPr="00187D19" w:rsidRDefault="00187D19" w:rsidP="002A28B2">
            <w:pPr>
              <w:keepLines/>
              <w:autoSpaceDE w:val="0"/>
              <w:autoSpaceDN w:val="0"/>
              <w:rPr>
                <w:rFonts w:ascii="Arial" w:hAnsi="Arial" w:cs="Arial"/>
                <w:sz w:val="20"/>
                <w:lang w:val="ru-RU"/>
              </w:rPr>
            </w:pPr>
            <w:r>
              <w:rPr>
                <w:rFonts w:ascii="Arial" w:hAnsi="Arial" w:cs="Arial"/>
                <w:spacing w:val="-3"/>
                <w:sz w:val="20"/>
                <w:lang w:val="uk-UA"/>
              </w:rPr>
              <w:t>міцності на стиск понад 98,1 МПа [1000 кг/см2]</w:t>
            </w:r>
          </w:p>
        </w:tc>
        <w:tc>
          <w:tcPr>
            <w:tcW w:w="1418" w:type="dxa"/>
            <w:tcBorders>
              <w:top w:val="nil"/>
              <w:left w:val="single" w:sz="4" w:space="0" w:color="auto"/>
              <w:bottom w:val="nil"/>
              <w:right w:val="nil"/>
            </w:tcBorders>
          </w:tcPr>
          <w:p w14:paraId="57588594"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7A09506F"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17</w:t>
            </w:r>
          </w:p>
        </w:tc>
        <w:tc>
          <w:tcPr>
            <w:tcW w:w="1418" w:type="dxa"/>
            <w:tcBorders>
              <w:top w:val="nil"/>
              <w:left w:val="single" w:sz="4" w:space="0" w:color="auto"/>
              <w:bottom w:val="nil"/>
              <w:right w:val="single" w:sz="12" w:space="0" w:color="auto"/>
            </w:tcBorders>
            <w:vAlign w:val="center"/>
          </w:tcPr>
          <w:p w14:paraId="525FB213"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1D6813BF" w14:textId="77777777" w:rsidTr="002A28B2">
        <w:trPr>
          <w:jc w:val="center"/>
        </w:trPr>
        <w:tc>
          <w:tcPr>
            <w:tcW w:w="567" w:type="dxa"/>
            <w:tcBorders>
              <w:top w:val="nil"/>
              <w:left w:val="single" w:sz="12" w:space="0" w:color="auto"/>
              <w:bottom w:val="nil"/>
              <w:right w:val="single" w:sz="4" w:space="0" w:color="auto"/>
            </w:tcBorders>
          </w:tcPr>
          <w:p w14:paraId="69DAC865"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248</w:t>
            </w:r>
          </w:p>
        </w:tc>
        <w:tc>
          <w:tcPr>
            <w:tcW w:w="5387" w:type="dxa"/>
            <w:tcBorders>
              <w:top w:val="nil"/>
              <w:left w:val="nil"/>
              <w:bottom w:val="nil"/>
              <w:right w:val="nil"/>
            </w:tcBorders>
          </w:tcPr>
          <w:p w14:paraId="0946B8EA"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Улаштування двошарових асфальтобетонних покриттів</w:t>
            </w:r>
          </w:p>
          <w:p w14:paraId="7930A3E6"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доріжок та тротуарів, верхній шар із піщаної</w:t>
            </w:r>
          </w:p>
          <w:p w14:paraId="5A0CA5EA"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асфальтобетонної суміші товщиною 3,0 см</w:t>
            </w:r>
          </w:p>
        </w:tc>
        <w:tc>
          <w:tcPr>
            <w:tcW w:w="1418" w:type="dxa"/>
            <w:tcBorders>
              <w:top w:val="nil"/>
              <w:left w:val="single" w:sz="4" w:space="0" w:color="auto"/>
              <w:bottom w:val="nil"/>
              <w:right w:val="nil"/>
            </w:tcBorders>
          </w:tcPr>
          <w:p w14:paraId="3245E97C"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3F1B0DF8"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17</w:t>
            </w:r>
          </w:p>
        </w:tc>
        <w:tc>
          <w:tcPr>
            <w:tcW w:w="1418" w:type="dxa"/>
            <w:tcBorders>
              <w:top w:val="nil"/>
              <w:left w:val="single" w:sz="4" w:space="0" w:color="auto"/>
              <w:bottom w:val="nil"/>
              <w:right w:val="single" w:sz="12" w:space="0" w:color="auto"/>
            </w:tcBorders>
            <w:vAlign w:val="center"/>
          </w:tcPr>
          <w:p w14:paraId="0BF3A75B"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r w:rsidR="00187D19" w14:paraId="2DDF8CBE" w14:textId="77777777" w:rsidTr="002A28B2">
        <w:trPr>
          <w:jc w:val="center"/>
        </w:trPr>
        <w:tc>
          <w:tcPr>
            <w:tcW w:w="567" w:type="dxa"/>
            <w:tcBorders>
              <w:top w:val="nil"/>
              <w:left w:val="single" w:sz="12" w:space="0" w:color="auto"/>
              <w:bottom w:val="nil"/>
              <w:right w:val="single" w:sz="4" w:space="0" w:color="auto"/>
            </w:tcBorders>
          </w:tcPr>
          <w:p w14:paraId="3CCA3704" w14:textId="77777777" w:rsidR="00187D19" w:rsidRDefault="00187D19" w:rsidP="002A28B2">
            <w:pPr>
              <w:keepLines/>
              <w:autoSpaceDE w:val="0"/>
              <w:autoSpaceDN w:val="0"/>
              <w:jc w:val="center"/>
              <w:rPr>
                <w:rFonts w:ascii="Arial" w:hAnsi="Arial" w:cs="Arial"/>
                <w:sz w:val="20"/>
              </w:rPr>
            </w:pPr>
            <w:r>
              <w:rPr>
                <w:rFonts w:ascii="Arial" w:hAnsi="Arial" w:cs="Arial"/>
                <w:spacing w:val="-3"/>
                <w:sz w:val="20"/>
                <w:lang w:val="uk-UA"/>
              </w:rPr>
              <w:t>249</w:t>
            </w:r>
          </w:p>
        </w:tc>
        <w:tc>
          <w:tcPr>
            <w:tcW w:w="5387" w:type="dxa"/>
            <w:tcBorders>
              <w:top w:val="nil"/>
              <w:left w:val="nil"/>
              <w:bottom w:val="nil"/>
              <w:right w:val="nil"/>
            </w:tcBorders>
          </w:tcPr>
          <w:p w14:paraId="34AD69DF" w14:textId="77777777" w:rsidR="00187D19" w:rsidRDefault="00187D19" w:rsidP="002A28B2">
            <w:pPr>
              <w:keepLines/>
              <w:autoSpaceDE w:val="0"/>
              <w:autoSpaceDN w:val="0"/>
              <w:rPr>
                <w:rFonts w:ascii="Arial" w:hAnsi="Arial" w:cs="Arial"/>
                <w:spacing w:val="-3"/>
                <w:sz w:val="20"/>
                <w:lang w:val="uk-UA"/>
              </w:rPr>
            </w:pPr>
            <w:r>
              <w:rPr>
                <w:rFonts w:ascii="Arial" w:hAnsi="Arial" w:cs="Arial"/>
                <w:spacing w:val="-3"/>
                <w:sz w:val="20"/>
                <w:lang w:val="uk-UA"/>
              </w:rPr>
              <w:t>На кожні 0,5 см зміни товщини шару додавати або</w:t>
            </w:r>
          </w:p>
          <w:p w14:paraId="7BC36C8B"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виключати до норм 18-46-3, 18-46-4</w:t>
            </w:r>
          </w:p>
        </w:tc>
        <w:tc>
          <w:tcPr>
            <w:tcW w:w="1418" w:type="dxa"/>
            <w:tcBorders>
              <w:top w:val="nil"/>
              <w:left w:val="single" w:sz="4" w:space="0" w:color="auto"/>
              <w:bottom w:val="nil"/>
              <w:right w:val="nil"/>
            </w:tcBorders>
          </w:tcPr>
          <w:p w14:paraId="13281D37" w14:textId="77777777" w:rsidR="00187D19" w:rsidRDefault="00187D19" w:rsidP="002A28B2">
            <w:pPr>
              <w:keepLines/>
              <w:autoSpaceDE w:val="0"/>
              <w:autoSpaceDN w:val="0"/>
              <w:rPr>
                <w:rFonts w:ascii="Arial" w:hAnsi="Arial" w:cs="Arial"/>
                <w:sz w:val="20"/>
              </w:rPr>
            </w:pPr>
            <w:r>
              <w:rPr>
                <w:rFonts w:ascii="Arial" w:hAnsi="Arial" w:cs="Arial"/>
                <w:spacing w:val="-3"/>
                <w:sz w:val="20"/>
                <w:lang w:val="uk-UA"/>
              </w:rPr>
              <w:t xml:space="preserve">  м2</w:t>
            </w:r>
          </w:p>
        </w:tc>
        <w:tc>
          <w:tcPr>
            <w:tcW w:w="1418" w:type="dxa"/>
            <w:tcBorders>
              <w:top w:val="nil"/>
              <w:left w:val="single" w:sz="4" w:space="0" w:color="auto"/>
              <w:bottom w:val="nil"/>
              <w:right w:val="single" w:sz="4" w:space="0" w:color="auto"/>
            </w:tcBorders>
          </w:tcPr>
          <w:p w14:paraId="04F57F41" w14:textId="77777777" w:rsidR="00187D19" w:rsidRDefault="00187D19" w:rsidP="002A28B2">
            <w:pPr>
              <w:keepLines/>
              <w:autoSpaceDE w:val="0"/>
              <w:autoSpaceDN w:val="0"/>
              <w:jc w:val="right"/>
              <w:rPr>
                <w:rFonts w:ascii="Arial" w:hAnsi="Arial" w:cs="Arial"/>
                <w:sz w:val="20"/>
              </w:rPr>
            </w:pPr>
            <w:r>
              <w:rPr>
                <w:rFonts w:ascii="Arial" w:hAnsi="Arial" w:cs="Arial"/>
                <w:spacing w:val="-3"/>
                <w:sz w:val="20"/>
                <w:lang w:val="uk-UA"/>
              </w:rPr>
              <w:t>17</w:t>
            </w:r>
          </w:p>
        </w:tc>
        <w:tc>
          <w:tcPr>
            <w:tcW w:w="1418" w:type="dxa"/>
            <w:tcBorders>
              <w:top w:val="nil"/>
              <w:left w:val="single" w:sz="4" w:space="0" w:color="auto"/>
              <w:bottom w:val="nil"/>
              <w:right w:val="single" w:sz="12" w:space="0" w:color="auto"/>
            </w:tcBorders>
            <w:vAlign w:val="center"/>
          </w:tcPr>
          <w:p w14:paraId="591FA3E6" w14:textId="77777777" w:rsidR="00187D19" w:rsidRDefault="00187D19" w:rsidP="002A28B2">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72DCF2DD" w14:textId="10AFE423" w:rsidR="00CB6B73" w:rsidRPr="009E576D" w:rsidRDefault="00CB6B73" w:rsidP="00C82520">
      <w:pPr>
        <w:jc w:val="center"/>
        <w:rPr>
          <w:i/>
          <w:color w:val="FF0000"/>
          <w:sz w:val="24"/>
          <w:szCs w:val="24"/>
          <w:lang w:val="uk-UA"/>
        </w:rPr>
      </w:pPr>
    </w:p>
    <w:p w14:paraId="55EFB13F" w14:textId="676FAFA0" w:rsidR="009E576D" w:rsidRPr="009E576D" w:rsidRDefault="009E576D" w:rsidP="00C82520">
      <w:pPr>
        <w:jc w:val="center"/>
        <w:rPr>
          <w:i/>
          <w:color w:val="FF0000"/>
          <w:sz w:val="24"/>
          <w:szCs w:val="24"/>
          <w:lang w:val="uk-UA"/>
        </w:rPr>
      </w:pPr>
    </w:p>
    <w:p w14:paraId="42B182FD" w14:textId="2EFAF309" w:rsidR="009E576D" w:rsidRPr="009E576D" w:rsidRDefault="009E576D" w:rsidP="00C82520">
      <w:pPr>
        <w:jc w:val="center"/>
        <w:rPr>
          <w:i/>
          <w:color w:val="FF0000"/>
          <w:sz w:val="24"/>
          <w:szCs w:val="24"/>
          <w:lang w:val="uk-UA"/>
        </w:rPr>
      </w:pPr>
    </w:p>
    <w:p w14:paraId="6C4A72EA" w14:textId="7F276241" w:rsidR="009E576D" w:rsidRPr="009E576D" w:rsidRDefault="009E576D" w:rsidP="00C82520">
      <w:pPr>
        <w:jc w:val="center"/>
        <w:rPr>
          <w:i/>
          <w:color w:val="FF0000"/>
          <w:sz w:val="24"/>
          <w:szCs w:val="24"/>
          <w:lang w:val="uk-UA"/>
        </w:rPr>
      </w:pPr>
    </w:p>
    <w:p w14:paraId="24F16382" w14:textId="050DB868" w:rsidR="009E576D" w:rsidRDefault="009E576D" w:rsidP="00C82520">
      <w:pPr>
        <w:jc w:val="center"/>
        <w:rPr>
          <w:b/>
          <w:i/>
          <w:iCs/>
          <w:sz w:val="24"/>
          <w:szCs w:val="24"/>
          <w:lang w:val="uk-UA"/>
        </w:rPr>
      </w:pPr>
      <w:r w:rsidRPr="009E576D">
        <w:rPr>
          <w:b/>
          <w:bCs/>
          <w:i/>
          <w:color w:val="auto"/>
          <w:sz w:val="24"/>
          <w:szCs w:val="24"/>
          <w:lang w:val="uk-UA"/>
        </w:rPr>
        <w:t>Особлив</w:t>
      </w:r>
      <w:r>
        <w:rPr>
          <w:b/>
          <w:bCs/>
          <w:i/>
          <w:color w:val="auto"/>
          <w:sz w:val="24"/>
          <w:szCs w:val="24"/>
          <w:lang w:val="uk-UA"/>
        </w:rPr>
        <w:t>і вимоги д</w:t>
      </w:r>
      <w:r w:rsidR="002C5637">
        <w:rPr>
          <w:b/>
          <w:bCs/>
          <w:i/>
          <w:color w:val="auto"/>
          <w:sz w:val="24"/>
          <w:szCs w:val="24"/>
          <w:lang w:val="uk-UA"/>
        </w:rPr>
        <w:t xml:space="preserve"> </w:t>
      </w:r>
      <w:r>
        <w:rPr>
          <w:b/>
          <w:bCs/>
          <w:i/>
          <w:color w:val="auto"/>
          <w:sz w:val="24"/>
          <w:szCs w:val="24"/>
          <w:lang w:val="uk-UA"/>
        </w:rPr>
        <w:t>о</w:t>
      </w:r>
      <w:r w:rsidRPr="002C5637">
        <w:rPr>
          <w:b/>
          <w:i/>
          <w:iCs/>
          <w:sz w:val="24"/>
          <w:szCs w:val="24"/>
          <w:lang w:val="ru-RU"/>
        </w:rPr>
        <w:t>капітального ремонту</w:t>
      </w:r>
      <w:r>
        <w:rPr>
          <w:b/>
          <w:i/>
          <w:iCs/>
          <w:sz w:val="24"/>
          <w:szCs w:val="24"/>
          <w:lang w:val="uk-UA"/>
        </w:rPr>
        <w:t>:</w:t>
      </w:r>
    </w:p>
    <w:p w14:paraId="6216A2EA" w14:textId="77777777" w:rsidR="009E576D" w:rsidRPr="002C5637" w:rsidRDefault="009E576D" w:rsidP="009E576D">
      <w:pPr>
        <w:spacing w:after="200" w:line="264" w:lineRule="auto"/>
        <w:rPr>
          <w:b/>
          <w:lang w:val="ru-RU"/>
        </w:rPr>
      </w:pPr>
    </w:p>
    <w:p w14:paraId="1974C35A" w14:textId="77777777" w:rsidR="009E576D" w:rsidRPr="009E576D" w:rsidRDefault="009E576D" w:rsidP="009E576D">
      <w:pPr>
        <w:pStyle w:val="a7"/>
        <w:tabs>
          <w:tab w:val="left" w:pos="2552"/>
        </w:tabs>
        <w:ind w:left="0"/>
        <w:rPr>
          <w:lang w:val="en-US"/>
        </w:rPr>
      </w:pPr>
      <w:proofErr w:type="spellStart"/>
      <w:r w:rsidRPr="009E576D">
        <w:t>Під</w:t>
      </w:r>
      <w:proofErr w:type="spellEnd"/>
      <w:r w:rsidRPr="009E576D">
        <w:rPr>
          <w:lang w:val="en-US"/>
        </w:rPr>
        <w:t xml:space="preserve"> </w:t>
      </w:r>
      <w:r w:rsidRPr="009E576D">
        <w:t>час</w:t>
      </w:r>
      <w:r w:rsidRPr="009E576D">
        <w:rPr>
          <w:lang w:val="en-US"/>
        </w:rPr>
        <w:t xml:space="preserve"> </w:t>
      </w:r>
      <w:proofErr w:type="spellStart"/>
      <w:r w:rsidRPr="009E576D">
        <w:t>капітального</w:t>
      </w:r>
      <w:proofErr w:type="spellEnd"/>
      <w:r w:rsidRPr="009E576D">
        <w:rPr>
          <w:lang w:val="en-US"/>
        </w:rPr>
        <w:t xml:space="preserve"> </w:t>
      </w:r>
      <w:r w:rsidRPr="009E576D">
        <w:t>ремонту</w:t>
      </w:r>
      <w:r w:rsidRPr="009E576D">
        <w:rPr>
          <w:lang w:val="en-US"/>
        </w:rPr>
        <w:t xml:space="preserve"> </w:t>
      </w:r>
      <w:proofErr w:type="spellStart"/>
      <w:r w:rsidRPr="009E576D">
        <w:rPr>
          <w:color w:val="222222"/>
          <w:shd w:val="clear" w:color="auto" w:fill="FFFFFF"/>
        </w:rPr>
        <w:t>необхідно</w:t>
      </w:r>
      <w:proofErr w:type="spellEnd"/>
      <w:r w:rsidRPr="009E576D">
        <w:rPr>
          <w:color w:val="222222"/>
          <w:shd w:val="clear" w:color="auto" w:fill="FFFFFF"/>
          <w:lang w:val="en-US"/>
        </w:rPr>
        <w:t xml:space="preserve"> </w:t>
      </w:r>
      <w:proofErr w:type="spellStart"/>
      <w:r w:rsidRPr="009E576D">
        <w:rPr>
          <w:color w:val="222222"/>
          <w:shd w:val="clear" w:color="auto" w:fill="FFFFFF"/>
        </w:rPr>
        <w:t>виконати</w:t>
      </w:r>
      <w:proofErr w:type="spellEnd"/>
      <w:r w:rsidRPr="009E576D">
        <w:rPr>
          <w:color w:val="222222"/>
          <w:shd w:val="clear" w:color="auto" w:fill="FFFFFF"/>
          <w:lang w:val="en-US"/>
        </w:rPr>
        <w:t xml:space="preserve"> </w:t>
      </w:r>
      <w:proofErr w:type="spellStart"/>
      <w:r w:rsidRPr="009E576D">
        <w:rPr>
          <w:color w:val="222222"/>
          <w:shd w:val="clear" w:color="auto" w:fill="FFFFFF"/>
        </w:rPr>
        <w:t>сукупність</w:t>
      </w:r>
      <w:proofErr w:type="spellEnd"/>
      <w:r w:rsidRPr="009E576D">
        <w:rPr>
          <w:color w:val="222222"/>
          <w:shd w:val="clear" w:color="auto" w:fill="FFFFFF"/>
          <w:lang w:val="en-US"/>
        </w:rPr>
        <w:t xml:space="preserve"> </w:t>
      </w:r>
      <w:proofErr w:type="spellStart"/>
      <w:r w:rsidRPr="009E576D">
        <w:rPr>
          <w:color w:val="222222"/>
          <w:shd w:val="clear" w:color="auto" w:fill="FFFFFF"/>
        </w:rPr>
        <w:t>робіт</w:t>
      </w:r>
      <w:proofErr w:type="spellEnd"/>
      <w:r w:rsidRPr="009E576D">
        <w:rPr>
          <w:color w:val="222222"/>
          <w:shd w:val="clear" w:color="auto" w:fill="FFFFFF"/>
          <w:lang w:val="en-US"/>
        </w:rPr>
        <w:t xml:space="preserve"> </w:t>
      </w:r>
      <w:r w:rsidRPr="009E576D">
        <w:rPr>
          <w:color w:val="222222"/>
          <w:shd w:val="clear" w:color="auto" w:fill="FFFFFF"/>
        </w:rPr>
        <w:t>на</w:t>
      </w:r>
      <w:r w:rsidRPr="009E576D">
        <w:rPr>
          <w:color w:val="222222"/>
          <w:shd w:val="clear" w:color="auto" w:fill="FFFFFF"/>
          <w:lang w:val="en-US"/>
        </w:rPr>
        <w:t xml:space="preserve"> </w:t>
      </w:r>
      <w:r w:rsidRPr="009E576D">
        <w:rPr>
          <w:color w:val="222222"/>
          <w:shd w:val="clear" w:color="auto" w:fill="FFFFFF"/>
        </w:rPr>
        <w:t>об</w:t>
      </w:r>
      <w:r w:rsidRPr="009E576D">
        <w:rPr>
          <w:color w:val="222222"/>
          <w:shd w:val="clear" w:color="auto" w:fill="FFFFFF"/>
          <w:lang w:val="en-US"/>
        </w:rPr>
        <w:t>'</w:t>
      </w:r>
      <w:proofErr w:type="spellStart"/>
      <w:r w:rsidRPr="009E576D">
        <w:rPr>
          <w:color w:val="222222"/>
          <w:shd w:val="clear" w:color="auto" w:fill="FFFFFF"/>
        </w:rPr>
        <w:t>єкті</w:t>
      </w:r>
      <w:proofErr w:type="spellEnd"/>
      <w:r w:rsidRPr="009E576D">
        <w:rPr>
          <w:color w:val="222222"/>
          <w:shd w:val="clear" w:color="auto" w:fill="FFFFFF"/>
          <w:lang w:val="en-US"/>
        </w:rPr>
        <w:t xml:space="preserve"> </w:t>
      </w:r>
      <w:proofErr w:type="spellStart"/>
      <w:r w:rsidRPr="009E576D">
        <w:t>будівництва</w:t>
      </w:r>
      <w:proofErr w:type="spellEnd"/>
      <w:r w:rsidRPr="009E576D">
        <w:rPr>
          <w:lang w:val="en-US"/>
        </w:rPr>
        <w:t xml:space="preserve">, </w:t>
      </w:r>
      <w:r w:rsidRPr="009E576D">
        <w:t>без</w:t>
      </w:r>
      <w:r w:rsidRPr="009E576D">
        <w:rPr>
          <w:lang w:val="en-US"/>
        </w:rPr>
        <w:t xml:space="preserve"> </w:t>
      </w:r>
      <w:proofErr w:type="spellStart"/>
      <w:r w:rsidRPr="009E576D">
        <w:t>зміни</w:t>
      </w:r>
      <w:proofErr w:type="spellEnd"/>
      <w:r w:rsidRPr="009E576D">
        <w:rPr>
          <w:lang w:val="en-US"/>
        </w:rPr>
        <w:t xml:space="preserve"> </w:t>
      </w:r>
      <w:proofErr w:type="spellStart"/>
      <w:r w:rsidRPr="009E576D">
        <w:t>його</w:t>
      </w:r>
      <w:proofErr w:type="spellEnd"/>
      <w:r w:rsidRPr="009E576D">
        <w:rPr>
          <w:lang w:val="en-US"/>
        </w:rPr>
        <w:t xml:space="preserve"> </w:t>
      </w:r>
      <w:proofErr w:type="spellStart"/>
      <w:r w:rsidRPr="009E576D">
        <w:t>геометричних</w:t>
      </w:r>
      <w:proofErr w:type="spellEnd"/>
      <w:r w:rsidRPr="009E576D">
        <w:rPr>
          <w:lang w:val="en-US"/>
        </w:rPr>
        <w:t xml:space="preserve"> </w:t>
      </w:r>
      <w:proofErr w:type="spellStart"/>
      <w:r w:rsidRPr="009E576D">
        <w:t>розмірів</w:t>
      </w:r>
      <w:proofErr w:type="spellEnd"/>
      <w:r w:rsidRPr="009E576D">
        <w:rPr>
          <w:lang w:val="en-US"/>
        </w:rPr>
        <w:t xml:space="preserve"> </w:t>
      </w:r>
      <w:r w:rsidRPr="009E576D">
        <w:t>та</w:t>
      </w:r>
      <w:r w:rsidRPr="009E576D">
        <w:rPr>
          <w:lang w:val="en-US"/>
        </w:rPr>
        <w:t xml:space="preserve"> </w:t>
      </w:r>
      <w:proofErr w:type="spellStart"/>
      <w:r w:rsidRPr="009E576D">
        <w:t>функціонального</w:t>
      </w:r>
      <w:proofErr w:type="spellEnd"/>
      <w:r w:rsidRPr="009E576D">
        <w:rPr>
          <w:lang w:val="en-US"/>
        </w:rPr>
        <w:t xml:space="preserve"> </w:t>
      </w:r>
      <w:proofErr w:type="spellStart"/>
      <w:r w:rsidRPr="009E576D">
        <w:t>призначення</w:t>
      </w:r>
      <w:proofErr w:type="spellEnd"/>
      <w:r w:rsidRPr="009E576D">
        <w:rPr>
          <w:lang w:val="en-US"/>
        </w:rPr>
        <w:t xml:space="preserve">, </w:t>
      </w:r>
      <w:proofErr w:type="spellStart"/>
      <w:r w:rsidRPr="009E576D">
        <w:t>що</w:t>
      </w:r>
      <w:proofErr w:type="spellEnd"/>
      <w:r w:rsidRPr="009E576D">
        <w:rPr>
          <w:lang w:val="en-US"/>
        </w:rPr>
        <w:t xml:space="preserve"> </w:t>
      </w:r>
      <w:proofErr w:type="spellStart"/>
      <w:r w:rsidRPr="009E576D">
        <w:t>передбачають</w:t>
      </w:r>
      <w:proofErr w:type="spellEnd"/>
      <w:r w:rsidRPr="009E576D">
        <w:rPr>
          <w:lang w:val="en-US"/>
        </w:rPr>
        <w:t xml:space="preserve"> </w:t>
      </w:r>
      <w:proofErr w:type="spellStart"/>
      <w:r w:rsidRPr="009E576D">
        <w:t>втручання</w:t>
      </w:r>
      <w:proofErr w:type="spellEnd"/>
      <w:r w:rsidRPr="009E576D">
        <w:rPr>
          <w:lang w:val="en-US"/>
        </w:rPr>
        <w:t xml:space="preserve"> </w:t>
      </w:r>
      <w:r w:rsidRPr="009E576D">
        <w:t>у</w:t>
      </w:r>
      <w:r w:rsidRPr="009E576D">
        <w:rPr>
          <w:lang w:val="en-US"/>
        </w:rPr>
        <w:t xml:space="preserve"> </w:t>
      </w:r>
      <w:proofErr w:type="spellStart"/>
      <w:r w:rsidRPr="009E576D">
        <w:t>несучі</w:t>
      </w:r>
      <w:proofErr w:type="spellEnd"/>
      <w:r w:rsidRPr="009E576D">
        <w:rPr>
          <w:lang w:val="en-US"/>
        </w:rPr>
        <w:t xml:space="preserve"> </w:t>
      </w:r>
      <w:r w:rsidRPr="009E576D">
        <w:t>та</w:t>
      </w:r>
      <w:r w:rsidRPr="009E576D">
        <w:rPr>
          <w:lang w:val="en-US"/>
        </w:rPr>
        <w:t xml:space="preserve"> </w:t>
      </w:r>
      <w:proofErr w:type="spellStart"/>
      <w:r w:rsidRPr="009E576D">
        <w:t>огороджувальні</w:t>
      </w:r>
      <w:proofErr w:type="spellEnd"/>
      <w:r w:rsidRPr="009E576D">
        <w:rPr>
          <w:lang w:val="en-US"/>
        </w:rPr>
        <w:t xml:space="preserve"> </w:t>
      </w:r>
      <w:proofErr w:type="spellStart"/>
      <w:r w:rsidRPr="009E576D">
        <w:t>системи</w:t>
      </w:r>
      <w:proofErr w:type="spellEnd"/>
      <w:r w:rsidRPr="009E576D">
        <w:rPr>
          <w:lang w:val="en-US"/>
        </w:rPr>
        <w:t xml:space="preserve"> </w:t>
      </w:r>
      <w:r w:rsidRPr="009E576D">
        <w:t>при</w:t>
      </w:r>
      <w:r w:rsidRPr="009E576D">
        <w:rPr>
          <w:lang w:val="en-US"/>
        </w:rPr>
        <w:t xml:space="preserve"> </w:t>
      </w:r>
      <w:proofErr w:type="spellStart"/>
      <w:r w:rsidRPr="009E576D">
        <w:t>заміні</w:t>
      </w:r>
      <w:proofErr w:type="spellEnd"/>
      <w:r w:rsidRPr="009E576D">
        <w:rPr>
          <w:lang w:val="en-US"/>
        </w:rPr>
        <w:t xml:space="preserve"> </w:t>
      </w:r>
      <w:proofErr w:type="spellStart"/>
      <w:r w:rsidRPr="009E576D">
        <w:t>або</w:t>
      </w:r>
      <w:proofErr w:type="spellEnd"/>
      <w:r w:rsidRPr="009E576D">
        <w:rPr>
          <w:lang w:val="en-US"/>
        </w:rPr>
        <w:t xml:space="preserve"> </w:t>
      </w:r>
      <w:proofErr w:type="spellStart"/>
      <w:r w:rsidRPr="009E576D">
        <w:t>відновленні</w:t>
      </w:r>
      <w:proofErr w:type="spellEnd"/>
      <w:r w:rsidRPr="009E576D">
        <w:rPr>
          <w:lang w:val="en-US"/>
        </w:rPr>
        <w:t xml:space="preserve"> </w:t>
      </w:r>
      <w:proofErr w:type="spellStart"/>
      <w:proofErr w:type="gramStart"/>
      <w:r w:rsidRPr="009E576D">
        <w:t>конструкцій</w:t>
      </w:r>
      <w:proofErr w:type="spellEnd"/>
      <w:r w:rsidRPr="009E576D">
        <w:rPr>
          <w:lang w:val="en-US"/>
        </w:rPr>
        <w:t xml:space="preserve">  </w:t>
      </w:r>
      <w:r w:rsidRPr="009E576D">
        <w:t>та</w:t>
      </w:r>
      <w:proofErr w:type="gramEnd"/>
      <w:r w:rsidRPr="009E576D">
        <w:rPr>
          <w:lang w:val="en-US"/>
        </w:rPr>
        <w:t xml:space="preserve"> </w:t>
      </w:r>
      <w:proofErr w:type="spellStart"/>
      <w:r w:rsidRPr="009E576D">
        <w:t>обладнання</w:t>
      </w:r>
      <w:proofErr w:type="spellEnd"/>
      <w:r w:rsidRPr="009E576D">
        <w:rPr>
          <w:lang w:val="en-US"/>
        </w:rPr>
        <w:t xml:space="preserve"> </w:t>
      </w:r>
      <w:r w:rsidRPr="009E576D">
        <w:t>у</w:t>
      </w:r>
      <w:r w:rsidRPr="009E576D">
        <w:rPr>
          <w:lang w:val="en-US"/>
        </w:rPr>
        <w:t xml:space="preserve"> </w:t>
      </w:r>
      <w:proofErr w:type="spellStart"/>
      <w:r w:rsidRPr="009E576D">
        <w:t>зв</w:t>
      </w:r>
      <w:proofErr w:type="spellEnd"/>
      <w:r w:rsidRPr="009E576D">
        <w:rPr>
          <w:lang w:val="en-US"/>
        </w:rPr>
        <w:t>'</w:t>
      </w:r>
      <w:proofErr w:type="spellStart"/>
      <w:r w:rsidRPr="009E576D">
        <w:t>язку</w:t>
      </w:r>
      <w:proofErr w:type="spellEnd"/>
      <w:r w:rsidRPr="009E576D">
        <w:rPr>
          <w:lang w:val="en-US"/>
        </w:rPr>
        <w:t xml:space="preserve"> </w:t>
      </w:r>
      <w:r w:rsidRPr="009E576D">
        <w:t>з</w:t>
      </w:r>
      <w:r w:rsidRPr="009E576D">
        <w:rPr>
          <w:lang w:val="en-US"/>
        </w:rPr>
        <w:t xml:space="preserve"> </w:t>
      </w:r>
      <w:proofErr w:type="spellStart"/>
      <w:r w:rsidRPr="009E576D">
        <w:t>їх</w:t>
      </w:r>
      <w:proofErr w:type="spellEnd"/>
      <w:r w:rsidRPr="009E576D">
        <w:rPr>
          <w:lang w:val="en-US"/>
        </w:rPr>
        <w:t xml:space="preserve"> </w:t>
      </w:r>
      <w:proofErr w:type="spellStart"/>
      <w:r w:rsidRPr="009E576D">
        <w:t>фізичною</w:t>
      </w:r>
      <w:proofErr w:type="spellEnd"/>
      <w:r w:rsidRPr="009E576D">
        <w:rPr>
          <w:lang w:val="en-US"/>
        </w:rPr>
        <w:t xml:space="preserve"> </w:t>
      </w:r>
      <w:proofErr w:type="spellStart"/>
      <w:r w:rsidRPr="009E576D">
        <w:t>зношеністю</w:t>
      </w:r>
      <w:proofErr w:type="spellEnd"/>
      <w:r w:rsidRPr="009E576D">
        <w:rPr>
          <w:lang w:val="en-US"/>
        </w:rPr>
        <w:t xml:space="preserve"> </w:t>
      </w:r>
      <w:r w:rsidRPr="009E576D">
        <w:t>та</w:t>
      </w:r>
      <w:r w:rsidRPr="009E576D">
        <w:rPr>
          <w:lang w:val="en-US"/>
        </w:rPr>
        <w:t xml:space="preserve"> </w:t>
      </w:r>
      <w:proofErr w:type="spellStart"/>
      <w:r w:rsidRPr="009E576D">
        <w:t>руйнуванням</w:t>
      </w:r>
      <w:proofErr w:type="spellEnd"/>
      <w:r w:rsidRPr="009E576D">
        <w:rPr>
          <w:lang w:val="en-US"/>
        </w:rPr>
        <w:t xml:space="preserve">, </w:t>
      </w:r>
      <w:proofErr w:type="spellStart"/>
      <w:r w:rsidRPr="009E576D">
        <w:t>поліпшення</w:t>
      </w:r>
      <w:proofErr w:type="spellEnd"/>
      <w:r w:rsidRPr="009E576D">
        <w:rPr>
          <w:lang w:val="en-US"/>
        </w:rPr>
        <w:t xml:space="preserve"> </w:t>
      </w:r>
      <w:proofErr w:type="spellStart"/>
      <w:r w:rsidRPr="009E576D">
        <w:t>його</w:t>
      </w:r>
      <w:proofErr w:type="spellEnd"/>
      <w:r w:rsidRPr="009E576D">
        <w:rPr>
          <w:lang w:val="en-US"/>
        </w:rPr>
        <w:t xml:space="preserve"> </w:t>
      </w:r>
      <w:proofErr w:type="spellStart"/>
      <w:r w:rsidRPr="009E576D">
        <w:t>експлуатаційних</w:t>
      </w:r>
      <w:proofErr w:type="spellEnd"/>
      <w:r w:rsidRPr="009E576D">
        <w:rPr>
          <w:lang w:val="en-US"/>
        </w:rPr>
        <w:t xml:space="preserve"> </w:t>
      </w:r>
      <w:proofErr w:type="spellStart"/>
      <w:r w:rsidRPr="009E576D">
        <w:t>показників</w:t>
      </w:r>
      <w:proofErr w:type="spellEnd"/>
      <w:r w:rsidRPr="009E576D">
        <w:rPr>
          <w:lang w:val="en-US"/>
        </w:rPr>
        <w:t xml:space="preserve">, </w:t>
      </w:r>
      <w:r w:rsidRPr="009E576D">
        <w:t>а</w:t>
      </w:r>
      <w:r w:rsidRPr="009E576D">
        <w:rPr>
          <w:lang w:val="en-US"/>
        </w:rPr>
        <w:t xml:space="preserve"> </w:t>
      </w:r>
      <w:proofErr w:type="spellStart"/>
      <w:r w:rsidRPr="009E576D">
        <w:t>також</w:t>
      </w:r>
      <w:proofErr w:type="spellEnd"/>
      <w:r w:rsidRPr="009E576D">
        <w:rPr>
          <w:lang w:val="en-US"/>
        </w:rPr>
        <w:t xml:space="preserve"> </w:t>
      </w:r>
      <w:proofErr w:type="spellStart"/>
      <w:r w:rsidRPr="009E576D">
        <w:t>благоустрій</w:t>
      </w:r>
      <w:proofErr w:type="spellEnd"/>
      <w:r w:rsidRPr="009E576D">
        <w:rPr>
          <w:lang w:val="en-US"/>
        </w:rPr>
        <w:t xml:space="preserve"> </w:t>
      </w:r>
      <w:proofErr w:type="spellStart"/>
      <w:r w:rsidRPr="009E576D">
        <w:t>території</w:t>
      </w:r>
      <w:proofErr w:type="spellEnd"/>
      <w:r w:rsidRPr="009E576D">
        <w:rPr>
          <w:lang w:val="en-US"/>
        </w:rPr>
        <w:t xml:space="preserve">. </w:t>
      </w:r>
    </w:p>
    <w:p w14:paraId="2F770D17" w14:textId="77777777" w:rsidR="009E576D" w:rsidRPr="00187D19" w:rsidRDefault="009E576D" w:rsidP="009E576D">
      <w:pPr>
        <w:pStyle w:val="a7"/>
        <w:spacing w:line="276" w:lineRule="auto"/>
        <w:ind w:left="0" w:right="141"/>
        <w:rPr>
          <w:b/>
          <w:lang w:val="en-US"/>
        </w:rPr>
      </w:pPr>
      <w:proofErr w:type="spellStart"/>
      <w:r w:rsidRPr="009E576D">
        <w:t>Необхідно</w:t>
      </w:r>
      <w:proofErr w:type="spellEnd"/>
      <w:r w:rsidRPr="00187D19">
        <w:rPr>
          <w:lang w:val="en-US"/>
        </w:rPr>
        <w:t xml:space="preserve"> </w:t>
      </w:r>
      <w:proofErr w:type="spellStart"/>
      <w:r w:rsidRPr="009E576D">
        <w:t>здійснити</w:t>
      </w:r>
      <w:proofErr w:type="spellEnd"/>
      <w:r w:rsidRPr="00187D19">
        <w:rPr>
          <w:lang w:val="en-US"/>
        </w:rPr>
        <w:t xml:space="preserve"> </w:t>
      </w:r>
      <w:proofErr w:type="spellStart"/>
      <w:r w:rsidRPr="009E576D">
        <w:t>роботи</w:t>
      </w:r>
      <w:proofErr w:type="spellEnd"/>
      <w:r w:rsidRPr="00187D19">
        <w:rPr>
          <w:lang w:val="en-US"/>
        </w:rPr>
        <w:t xml:space="preserve"> </w:t>
      </w:r>
      <w:r w:rsidRPr="009E576D">
        <w:t>з</w:t>
      </w:r>
      <w:r w:rsidRPr="00187D19">
        <w:rPr>
          <w:lang w:val="en-US"/>
        </w:rPr>
        <w:t xml:space="preserve"> </w:t>
      </w:r>
      <w:r w:rsidRPr="009E576D">
        <w:t>демонтажу</w:t>
      </w:r>
      <w:r w:rsidRPr="00187D19">
        <w:rPr>
          <w:lang w:val="en-US"/>
        </w:rPr>
        <w:t xml:space="preserve"> </w:t>
      </w:r>
      <w:proofErr w:type="spellStart"/>
      <w:r w:rsidRPr="009E576D">
        <w:t>елементів</w:t>
      </w:r>
      <w:proofErr w:type="spellEnd"/>
      <w:r w:rsidRPr="00187D19">
        <w:rPr>
          <w:lang w:val="en-US"/>
        </w:rPr>
        <w:t xml:space="preserve"> </w:t>
      </w:r>
      <w:proofErr w:type="spellStart"/>
      <w:r w:rsidRPr="009E576D">
        <w:t>очисних</w:t>
      </w:r>
      <w:proofErr w:type="spellEnd"/>
      <w:r w:rsidRPr="00187D19">
        <w:rPr>
          <w:lang w:val="en-US"/>
        </w:rPr>
        <w:t xml:space="preserve"> </w:t>
      </w:r>
      <w:proofErr w:type="spellStart"/>
      <w:r w:rsidRPr="009E576D">
        <w:t>споруд</w:t>
      </w:r>
      <w:proofErr w:type="spellEnd"/>
      <w:r w:rsidRPr="00187D19">
        <w:rPr>
          <w:lang w:val="en-US"/>
        </w:rPr>
        <w:t xml:space="preserve">, </w:t>
      </w:r>
      <w:proofErr w:type="spellStart"/>
      <w:r w:rsidRPr="009E576D">
        <w:t>що</w:t>
      </w:r>
      <w:proofErr w:type="spellEnd"/>
      <w:r w:rsidRPr="00187D19">
        <w:rPr>
          <w:lang w:val="en-US"/>
        </w:rPr>
        <w:t xml:space="preserve"> </w:t>
      </w:r>
      <w:proofErr w:type="spellStart"/>
      <w:r w:rsidRPr="009E576D">
        <w:rPr>
          <w:color w:val="000000"/>
        </w:rPr>
        <w:t>вичерпали</w:t>
      </w:r>
      <w:proofErr w:type="spellEnd"/>
      <w:r w:rsidRPr="00187D19">
        <w:rPr>
          <w:color w:val="000000"/>
          <w:lang w:val="en-US"/>
        </w:rPr>
        <w:t xml:space="preserve"> </w:t>
      </w:r>
      <w:proofErr w:type="spellStart"/>
      <w:r w:rsidRPr="009E576D">
        <w:rPr>
          <w:color w:val="000000"/>
        </w:rPr>
        <w:t>свій</w:t>
      </w:r>
      <w:proofErr w:type="spellEnd"/>
      <w:r w:rsidRPr="00187D19">
        <w:rPr>
          <w:color w:val="000000"/>
          <w:lang w:val="en-US"/>
        </w:rPr>
        <w:t xml:space="preserve"> </w:t>
      </w:r>
      <w:proofErr w:type="spellStart"/>
      <w:r w:rsidRPr="009E576D">
        <w:rPr>
          <w:color w:val="000000"/>
        </w:rPr>
        <w:t>робочий</w:t>
      </w:r>
      <w:proofErr w:type="spellEnd"/>
      <w:r w:rsidRPr="00187D19">
        <w:rPr>
          <w:color w:val="000000"/>
          <w:lang w:val="en-US"/>
        </w:rPr>
        <w:t xml:space="preserve"> </w:t>
      </w:r>
      <w:r w:rsidRPr="009E576D">
        <w:rPr>
          <w:color w:val="000000"/>
        </w:rPr>
        <w:t>ресурс</w:t>
      </w:r>
      <w:r w:rsidRPr="00187D19">
        <w:rPr>
          <w:lang w:val="en-US"/>
        </w:rPr>
        <w:t xml:space="preserve">, </w:t>
      </w:r>
      <w:proofErr w:type="spellStart"/>
      <w:r w:rsidRPr="009E576D">
        <w:t>спорудження</w:t>
      </w:r>
      <w:proofErr w:type="spellEnd"/>
      <w:r w:rsidRPr="00187D19">
        <w:rPr>
          <w:lang w:val="en-US"/>
        </w:rPr>
        <w:t>-</w:t>
      </w:r>
      <w:proofErr w:type="spellStart"/>
      <w:r w:rsidRPr="009E576D">
        <w:t>відновлення</w:t>
      </w:r>
      <w:proofErr w:type="spellEnd"/>
      <w:r w:rsidRPr="00187D19">
        <w:rPr>
          <w:lang w:val="en-US"/>
        </w:rPr>
        <w:t xml:space="preserve"> </w:t>
      </w:r>
      <w:proofErr w:type="gramStart"/>
      <w:r w:rsidRPr="009E576D">
        <w:t>ОС</w:t>
      </w:r>
      <w:r w:rsidRPr="00187D19">
        <w:rPr>
          <w:lang w:val="en-US"/>
        </w:rPr>
        <w:t xml:space="preserve">  </w:t>
      </w:r>
      <w:r w:rsidRPr="009E576D">
        <w:t>на</w:t>
      </w:r>
      <w:proofErr w:type="gramEnd"/>
      <w:r w:rsidRPr="00187D19">
        <w:rPr>
          <w:lang w:val="en-US"/>
        </w:rPr>
        <w:t xml:space="preserve"> </w:t>
      </w:r>
      <w:proofErr w:type="spellStart"/>
      <w:r w:rsidRPr="009E576D">
        <w:t>існуючих</w:t>
      </w:r>
      <w:proofErr w:type="spellEnd"/>
      <w:r w:rsidRPr="00187D19">
        <w:rPr>
          <w:lang w:val="en-US"/>
        </w:rPr>
        <w:t xml:space="preserve"> </w:t>
      </w:r>
      <w:r w:rsidRPr="009E576D">
        <w:t>фундаментах</w:t>
      </w:r>
      <w:r w:rsidRPr="00187D19">
        <w:rPr>
          <w:lang w:val="en-US"/>
        </w:rPr>
        <w:t xml:space="preserve"> </w:t>
      </w:r>
      <w:proofErr w:type="spellStart"/>
      <w:r w:rsidRPr="009E576D">
        <w:t>старих</w:t>
      </w:r>
      <w:proofErr w:type="spellEnd"/>
      <w:r w:rsidRPr="00187D19">
        <w:rPr>
          <w:lang w:val="en-US"/>
        </w:rPr>
        <w:t xml:space="preserve"> </w:t>
      </w:r>
      <w:proofErr w:type="spellStart"/>
      <w:r w:rsidRPr="009E576D">
        <w:t>споруд</w:t>
      </w:r>
      <w:proofErr w:type="spellEnd"/>
      <w:r w:rsidRPr="00187D19">
        <w:rPr>
          <w:lang w:val="en-US"/>
        </w:rPr>
        <w:t xml:space="preserve"> </w:t>
      </w:r>
      <w:r w:rsidRPr="009E576D">
        <w:t>з</w:t>
      </w:r>
      <w:r w:rsidRPr="00187D19">
        <w:rPr>
          <w:lang w:val="en-US"/>
        </w:rPr>
        <w:t xml:space="preserve"> </w:t>
      </w:r>
      <w:r w:rsidRPr="009E576D">
        <w:t>такою</w:t>
      </w:r>
      <w:r w:rsidRPr="00187D19">
        <w:rPr>
          <w:lang w:val="en-US"/>
        </w:rPr>
        <w:t xml:space="preserve"> </w:t>
      </w:r>
      <w:r w:rsidRPr="009E576D">
        <w:t>ж</w:t>
      </w:r>
      <w:r w:rsidRPr="00187D19">
        <w:rPr>
          <w:lang w:val="en-US"/>
        </w:rPr>
        <w:t xml:space="preserve"> </w:t>
      </w:r>
      <w:proofErr w:type="spellStart"/>
      <w:r w:rsidRPr="009E576D">
        <w:t>потужністю</w:t>
      </w:r>
      <w:proofErr w:type="spellEnd"/>
      <w:r w:rsidRPr="00187D19">
        <w:rPr>
          <w:b/>
          <w:lang w:val="en-US"/>
        </w:rPr>
        <w:t xml:space="preserve">.     </w:t>
      </w:r>
    </w:p>
    <w:p w14:paraId="053E0A72" w14:textId="77777777" w:rsidR="009E576D" w:rsidRPr="009E576D" w:rsidRDefault="009E576D" w:rsidP="009E576D">
      <w:pPr>
        <w:pStyle w:val="a7"/>
        <w:spacing w:line="276" w:lineRule="auto"/>
        <w:ind w:left="0" w:right="141"/>
      </w:pPr>
      <w:proofErr w:type="spellStart"/>
      <w:r w:rsidRPr="009E576D">
        <w:t>Необхідно</w:t>
      </w:r>
      <w:proofErr w:type="spellEnd"/>
      <w:r w:rsidRPr="009E576D">
        <w:t xml:space="preserve"> </w:t>
      </w:r>
      <w:proofErr w:type="spellStart"/>
      <w:r w:rsidRPr="009E576D">
        <w:t>здійснити</w:t>
      </w:r>
      <w:proofErr w:type="spellEnd"/>
      <w:r w:rsidRPr="009E576D">
        <w:t xml:space="preserve"> </w:t>
      </w:r>
      <w:proofErr w:type="spellStart"/>
      <w:r w:rsidRPr="009E576D">
        <w:t>капітальний</w:t>
      </w:r>
      <w:proofErr w:type="spellEnd"/>
      <w:r w:rsidRPr="009E576D">
        <w:t xml:space="preserve"> ремонт таких </w:t>
      </w:r>
      <w:proofErr w:type="spellStart"/>
      <w:r w:rsidRPr="009E576D">
        <w:t>споруд</w:t>
      </w:r>
      <w:proofErr w:type="spellEnd"/>
      <w:r w:rsidRPr="009E576D">
        <w:t xml:space="preserve"> і </w:t>
      </w:r>
      <w:proofErr w:type="spellStart"/>
      <w:r w:rsidRPr="009E576D">
        <w:t>обладнання</w:t>
      </w:r>
      <w:proofErr w:type="spellEnd"/>
      <w:r w:rsidRPr="009E576D">
        <w:t>:</w:t>
      </w:r>
    </w:p>
    <w:p w14:paraId="382357C9" w14:textId="77777777" w:rsidR="009E576D" w:rsidRPr="009E576D" w:rsidRDefault="009E576D" w:rsidP="009E576D">
      <w:pPr>
        <w:pStyle w:val="a7"/>
        <w:spacing w:line="276" w:lineRule="auto"/>
        <w:ind w:left="0" w:right="141"/>
      </w:pPr>
      <w:r w:rsidRPr="009E576D">
        <w:t xml:space="preserve">      ● </w:t>
      </w:r>
      <w:proofErr w:type="spellStart"/>
      <w:r w:rsidRPr="009E576D">
        <w:t>капітальний</w:t>
      </w:r>
      <w:proofErr w:type="spellEnd"/>
      <w:r w:rsidRPr="009E576D">
        <w:t xml:space="preserve"> ремонт </w:t>
      </w:r>
      <w:proofErr w:type="spellStart"/>
      <w:r w:rsidRPr="009E576D">
        <w:t>однієї</w:t>
      </w:r>
      <w:proofErr w:type="spellEnd"/>
      <w:r w:rsidRPr="009E576D">
        <w:t xml:space="preserve"> з установок КУ з </w:t>
      </w:r>
      <w:proofErr w:type="spellStart"/>
      <w:r w:rsidRPr="009E576D">
        <w:t>переоснащенням</w:t>
      </w:r>
      <w:proofErr w:type="spellEnd"/>
      <w:r w:rsidRPr="009E576D">
        <w:t xml:space="preserve"> </w:t>
      </w:r>
      <w:proofErr w:type="spellStart"/>
      <w:r w:rsidRPr="009E576D">
        <w:t>її</w:t>
      </w:r>
      <w:proofErr w:type="spellEnd"/>
      <w:r w:rsidRPr="009E576D">
        <w:t xml:space="preserve"> в </w:t>
      </w:r>
      <w:proofErr w:type="spellStart"/>
      <w:r w:rsidRPr="009E576D">
        <w:t>аеротенк</w:t>
      </w:r>
      <w:proofErr w:type="spellEnd"/>
      <w:r w:rsidRPr="009E576D">
        <w:t xml:space="preserve"> з </w:t>
      </w:r>
      <w:proofErr w:type="spellStart"/>
      <w:r w:rsidRPr="009E576D">
        <w:t>подовженою</w:t>
      </w:r>
      <w:proofErr w:type="spellEnd"/>
      <w:r w:rsidRPr="009E576D">
        <w:t xml:space="preserve"> </w:t>
      </w:r>
      <w:proofErr w:type="spellStart"/>
      <w:r w:rsidRPr="009E576D">
        <w:t>аерацією</w:t>
      </w:r>
      <w:proofErr w:type="spellEnd"/>
      <w:r w:rsidRPr="009E576D">
        <w:t>;</w:t>
      </w:r>
    </w:p>
    <w:p w14:paraId="3EEB7F7A" w14:textId="77777777" w:rsidR="009E576D" w:rsidRPr="009E576D" w:rsidRDefault="009E576D" w:rsidP="009E576D">
      <w:pPr>
        <w:pStyle w:val="a7"/>
        <w:spacing w:line="276" w:lineRule="auto"/>
        <w:ind w:left="0" w:right="141"/>
      </w:pPr>
      <w:r w:rsidRPr="009E576D">
        <w:lastRenderedPageBreak/>
        <w:t xml:space="preserve">     ● </w:t>
      </w:r>
      <w:proofErr w:type="spellStart"/>
      <w:r w:rsidRPr="009E576D">
        <w:t>капітальний</w:t>
      </w:r>
      <w:proofErr w:type="spellEnd"/>
      <w:r w:rsidRPr="009E576D">
        <w:t xml:space="preserve"> </w:t>
      </w:r>
      <w:proofErr w:type="gramStart"/>
      <w:r w:rsidRPr="009E576D">
        <w:t xml:space="preserve">ремонт  </w:t>
      </w:r>
      <w:proofErr w:type="spellStart"/>
      <w:r w:rsidRPr="009E576D">
        <w:t>іншої</w:t>
      </w:r>
      <w:proofErr w:type="spellEnd"/>
      <w:proofErr w:type="gramEnd"/>
      <w:r w:rsidRPr="009E576D">
        <w:t xml:space="preserve"> установки КУ  шляхом </w:t>
      </w:r>
      <w:proofErr w:type="spellStart"/>
      <w:r w:rsidRPr="009E576D">
        <w:t>футерування</w:t>
      </w:r>
      <w:proofErr w:type="spellEnd"/>
      <w:r w:rsidRPr="009E576D">
        <w:t xml:space="preserve"> </w:t>
      </w:r>
      <w:proofErr w:type="spellStart"/>
      <w:r w:rsidRPr="009E576D">
        <w:t>поліетиленом</w:t>
      </w:r>
      <w:proofErr w:type="spellEnd"/>
      <w:r w:rsidRPr="009E576D">
        <w:t xml:space="preserve"> </w:t>
      </w:r>
      <w:proofErr w:type="spellStart"/>
      <w:r w:rsidRPr="009E576D">
        <w:t>внутрішнього</w:t>
      </w:r>
      <w:proofErr w:type="spellEnd"/>
      <w:r w:rsidRPr="009E576D">
        <w:t xml:space="preserve"> </w:t>
      </w:r>
      <w:proofErr w:type="spellStart"/>
      <w:r w:rsidRPr="009E576D">
        <w:t>об’єму</w:t>
      </w:r>
      <w:proofErr w:type="spellEnd"/>
      <w:r w:rsidRPr="009E576D">
        <w:t xml:space="preserve"> </w:t>
      </w:r>
      <w:proofErr w:type="spellStart"/>
      <w:r w:rsidRPr="009E576D">
        <w:t>існуючих</w:t>
      </w:r>
      <w:proofErr w:type="spellEnd"/>
      <w:r w:rsidRPr="009E576D">
        <w:t xml:space="preserve">  </w:t>
      </w:r>
      <w:proofErr w:type="spellStart"/>
      <w:r w:rsidRPr="009E576D">
        <w:t>металевих</w:t>
      </w:r>
      <w:proofErr w:type="spellEnd"/>
      <w:r w:rsidRPr="009E576D">
        <w:t xml:space="preserve"> </w:t>
      </w:r>
      <w:proofErr w:type="spellStart"/>
      <w:r w:rsidRPr="009E576D">
        <w:t>конструкцій</w:t>
      </w:r>
      <w:proofErr w:type="spellEnd"/>
      <w:r w:rsidRPr="009E576D">
        <w:t xml:space="preserve"> з </w:t>
      </w:r>
      <w:proofErr w:type="spellStart"/>
      <w:r w:rsidRPr="009E576D">
        <w:t>облаштуванням</w:t>
      </w:r>
      <w:proofErr w:type="spellEnd"/>
      <w:r w:rsidRPr="009E576D">
        <w:t xml:space="preserve"> </w:t>
      </w:r>
      <w:proofErr w:type="spellStart"/>
      <w:r w:rsidRPr="009E576D">
        <w:t>трьох</w:t>
      </w:r>
      <w:proofErr w:type="spellEnd"/>
      <w:r w:rsidRPr="009E576D">
        <w:t xml:space="preserve"> </w:t>
      </w:r>
      <w:proofErr w:type="spellStart"/>
      <w:r w:rsidRPr="009E576D">
        <w:t>вторинних</w:t>
      </w:r>
      <w:proofErr w:type="spellEnd"/>
      <w:r w:rsidRPr="009E576D">
        <w:t xml:space="preserve"> </w:t>
      </w:r>
      <w:proofErr w:type="spellStart"/>
      <w:r w:rsidRPr="009E576D">
        <w:t>відстійників</w:t>
      </w:r>
      <w:proofErr w:type="spellEnd"/>
      <w:r w:rsidRPr="009E576D">
        <w:t>;</w:t>
      </w:r>
    </w:p>
    <w:p w14:paraId="6B8653C5" w14:textId="77777777" w:rsidR="009E576D" w:rsidRPr="009E576D" w:rsidRDefault="009E576D" w:rsidP="009E576D">
      <w:pPr>
        <w:pStyle w:val="a7"/>
        <w:spacing w:line="276" w:lineRule="auto"/>
        <w:ind w:left="0" w:right="141"/>
      </w:pPr>
      <w:r w:rsidRPr="009E576D">
        <w:t xml:space="preserve">     ● </w:t>
      </w:r>
      <w:proofErr w:type="spellStart"/>
      <w:r w:rsidRPr="009E576D">
        <w:t>капітальний</w:t>
      </w:r>
      <w:proofErr w:type="spellEnd"/>
      <w:r w:rsidRPr="009E576D">
        <w:t xml:space="preserve"> ремонт </w:t>
      </w:r>
      <w:proofErr w:type="spellStart"/>
      <w:r w:rsidRPr="009E576D">
        <w:t>приймальної</w:t>
      </w:r>
      <w:proofErr w:type="spellEnd"/>
      <w:r w:rsidRPr="009E576D">
        <w:t xml:space="preserve"> </w:t>
      </w:r>
      <w:proofErr w:type="spellStart"/>
      <w:r w:rsidRPr="009E576D">
        <w:t>камери</w:t>
      </w:r>
      <w:proofErr w:type="spellEnd"/>
      <w:r w:rsidRPr="009E576D">
        <w:t xml:space="preserve"> </w:t>
      </w:r>
      <w:proofErr w:type="gramStart"/>
      <w:r w:rsidRPr="009E576D">
        <w:t xml:space="preserve">і  </w:t>
      </w:r>
      <w:proofErr w:type="spellStart"/>
      <w:r w:rsidRPr="009E576D">
        <w:t>піскоуловлювача</w:t>
      </w:r>
      <w:proofErr w:type="spellEnd"/>
      <w:proofErr w:type="gramEnd"/>
      <w:r w:rsidRPr="009E576D">
        <w:t xml:space="preserve"> шляхом </w:t>
      </w:r>
      <w:proofErr w:type="spellStart"/>
      <w:r w:rsidRPr="009E576D">
        <w:t>футерування</w:t>
      </w:r>
      <w:proofErr w:type="spellEnd"/>
      <w:r w:rsidRPr="009E576D">
        <w:t xml:space="preserve"> </w:t>
      </w:r>
      <w:proofErr w:type="spellStart"/>
      <w:r w:rsidRPr="009E576D">
        <w:t>внутрішньої</w:t>
      </w:r>
      <w:proofErr w:type="spellEnd"/>
      <w:r w:rsidRPr="009E576D">
        <w:t xml:space="preserve"> </w:t>
      </w:r>
      <w:proofErr w:type="spellStart"/>
      <w:r w:rsidRPr="009E576D">
        <w:t>поверхні</w:t>
      </w:r>
      <w:proofErr w:type="spellEnd"/>
      <w:r w:rsidRPr="009E576D">
        <w:t xml:space="preserve"> </w:t>
      </w:r>
      <w:proofErr w:type="spellStart"/>
      <w:r w:rsidRPr="009E576D">
        <w:t>поліетиленом</w:t>
      </w:r>
      <w:proofErr w:type="spellEnd"/>
      <w:r w:rsidRPr="009E576D">
        <w:t xml:space="preserve"> </w:t>
      </w:r>
      <w:proofErr w:type="spellStart"/>
      <w:r w:rsidRPr="009E576D">
        <w:t>високої</w:t>
      </w:r>
      <w:proofErr w:type="spellEnd"/>
      <w:r w:rsidRPr="009E576D">
        <w:t xml:space="preserve"> </w:t>
      </w:r>
      <w:proofErr w:type="spellStart"/>
      <w:r w:rsidRPr="009E576D">
        <w:t>густини</w:t>
      </w:r>
      <w:proofErr w:type="spellEnd"/>
      <w:r w:rsidRPr="009E576D">
        <w:t xml:space="preserve"> і </w:t>
      </w:r>
      <w:proofErr w:type="spellStart"/>
      <w:r w:rsidRPr="009E576D">
        <w:t>зносостійкості</w:t>
      </w:r>
      <w:proofErr w:type="spellEnd"/>
      <w:r w:rsidRPr="009E576D">
        <w:t>;</w:t>
      </w:r>
    </w:p>
    <w:p w14:paraId="1B488E5A" w14:textId="77777777" w:rsidR="009E576D" w:rsidRPr="009E576D" w:rsidRDefault="009E576D" w:rsidP="009E576D">
      <w:pPr>
        <w:pStyle w:val="a7"/>
        <w:spacing w:line="276" w:lineRule="auto"/>
        <w:ind w:left="360" w:right="141"/>
      </w:pPr>
      <w:proofErr w:type="gramStart"/>
      <w:r w:rsidRPr="009E576D">
        <w:t xml:space="preserve">●  </w:t>
      </w:r>
      <w:proofErr w:type="spellStart"/>
      <w:r w:rsidRPr="009E576D">
        <w:t>капітальний</w:t>
      </w:r>
      <w:proofErr w:type="spellEnd"/>
      <w:proofErr w:type="gramEnd"/>
      <w:r w:rsidRPr="009E576D">
        <w:t xml:space="preserve"> ремонт </w:t>
      </w:r>
      <w:proofErr w:type="spellStart"/>
      <w:r w:rsidRPr="009E576D">
        <w:t>біоставків</w:t>
      </w:r>
      <w:proofErr w:type="spellEnd"/>
      <w:r w:rsidRPr="009E576D">
        <w:t xml:space="preserve"> з </w:t>
      </w:r>
      <w:proofErr w:type="spellStart"/>
      <w:r w:rsidRPr="009E576D">
        <w:t>відновленням</w:t>
      </w:r>
      <w:proofErr w:type="spellEnd"/>
      <w:r w:rsidRPr="009E576D">
        <w:t xml:space="preserve"> земляного полотна та </w:t>
      </w:r>
      <w:proofErr w:type="spellStart"/>
      <w:r w:rsidRPr="009E576D">
        <w:t>комунікаційних</w:t>
      </w:r>
      <w:proofErr w:type="spellEnd"/>
      <w:r w:rsidRPr="009E576D">
        <w:t xml:space="preserve"> мереж;</w:t>
      </w:r>
    </w:p>
    <w:p w14:paraId="4989C7D2" w14:textId="77777777" w:rsidR="009E576D" w:rsidRPr="009E576D" w:rsidRDefault="009E576D" w:rsidP="009E576D">
      <w:pPr>
        <w:pStyle w:val="a7"/>
        <w:spacing w:line="276" w:lineRule="auto"/>
        <w:ind w:left="360" w:right="141"/>
      </w:pPr>
      <w:proofErr w:type="gramStart"/>
      <w:r w:rsidRPr="009E576D">
        <w:t xml:space="preserve">●  </w:t>
      </w:r>
      <w:proofErr w:type="spellStart"/>
      <w:r w:rsidRPr="009E576D">
        <w:t>капітальний</w:t>
      </w:r>
      <w:proofErr w:type="spellEnd"/>
      <w:proofErr w:type="gramEnd"/>
      <w:r w:rsidRPr="009E576D">
        <w:t xml:space="preserve"> ремонт контактного резервуару, </w:t>
      </w:r>
      <w:proofErr w:type="spellStart"/>
      <w:r w:rsidRPr="009E576D">
        <w:t>трансформованого</w:t>
      </w:r>
      <w:proofErr w:type="spellEnd"/>
      <w:r w:rsidRPr="009E576D">
        <w:t xml:space="preserve"> з </w:t>
      </w:r>
      <w:proofErr w:type="spellStart"/>
      <w:r w:rsidRPr="009E576D">
        <w:t>існуючої</w:t>
      </w:r>
      <w:proofErr w:type="spellEnd"/>
      <w:r w:rsidRPr="009E576D">
        <w:t xml:space="preserve"> </w:t>
      </w:r>
      <w:proofErr w:type="spellStart"/>
      <w:r w:rsidRPr="009E576D">
        <w:t>камери</w:t>
      </w:r>
      <w:proofErr w:type="spellEnd"/>
      <w:r w:rsidRPr="009E576D">
        <w:t>;</w:t>
      </w:r>
    </w:p>
    <w:p w14:paraId="45C394D0" w14:textId="77777777" w:rsidR="009E576D" w:rsidRPr="009E576D" w:rsidRDefault="009E576D" w:rsidP="009E576D">
      <w:pPr>
        <w:pStyle w:val="a7"/>
        <w:spacing w:line="276" w:lineRule="auto"/>
        <w:ind w:left="360" w:right="141"/>
      </w:pPr>
      <w:proofErr w:type="gramStart"/>
      <w:r w:rsidRPr="009E576D">
        <w:t xml:space="preserve">●  </w:t>
      </w:r>
      <w:proofErr w:type="spellStart"/>
      <w:r w:rsidRPr="009E576D">
        <w:t>капітальний</w:t>
      </w:r>
      <w:proofErr w:type="spellEnd"/>
      <w:proofErr w:type="gramEnd"/>
      <w:r w:rsidRPr="009E576D">
        <w:t xml:space="preserve"> ремонт </w:t>
      </w:r>
      <w:proofErr w:type="spellStart"/>
      <w:r w:rsidRPr="009E576D">
        <w:t>піскового</w:t>
      </w:r>
      <w:proofErr w:type="spellEnd"/>
      <w:r w:rsidRPr="009E576D">
        <w:t xml:space="preserve"> </w:t>
      </w:r>
      <w:proofErr w:type="spellStart"/>
      <w:r w:rsidRPr="009E576D">
        <w:t>майданчика</w:t>
      </w:r>
      <w:proofErr w:type="spellEnd"/>
      <w:r w:rsidRPr="009E576D">
        <w:t>.</w:t>
      </w:r>
    </w:p>
    <w:p w14:paraId="7B30BB03" w14:textId="77777777" w:rsidR="009E576D" w:rsidRPr="009E576D" w:rsidRDefault="009E576D" w:rsidP="009E576D">
      <w:pPr>
        <w:rPr>
          <w:rFonts w:eastAsia="Times New Roman"/>
          <w:sz w:val="24"/>
          <w:szCs w:val="24"/>
          <w:lang w:val="ru-RU" w:eastAsia="ru-RU"/>
        </w:rPr>
      </w:pPr>
      <w:proofErr w:type="spellStart"/>
      <w:r w:rsidRPr="009E576D">
        <w:rPr>
          <w:rFonts w:eastAsia="Times New Roman"/>
          <w:sz w:val="24"/>
          <w:szCs w:val="24"/>
          <w:lang w:val="ru-RU" w:eastAsia="ru-RU"/>
        </w:rPr>
        <w:t>Біологічно</w:t>
      </w:r>
      <w:proofErr w:type="spellEnd"/>
      <w:r w:rsidRPr="009E576D">
        <w:rPr>
          <w:rFonts w:eastAsia="Times New Roman"/>
          <w:sz w:val="24"/>
          <w:szCs w:val="24"/>
          <w:lang w:val="ru-RU" w:eastAsia="ru-RU"/>
        </w:rPr>
        <w:t xml:space="preserve"> </w:t>
      </w:r>
      <w:proofErr w:type="spellStart"/>
      <w:r w:rsidRPr="009E576D">
        <w:rPr>
          <w:rFonts w:eastAsia="Times New Roman"/>
          <w:sz w:val="24"/>
          <w:szCs w:val="24"/>
          <w:lang w:val="ru-RU" w:eastAsia="ru-RU"/>
        </w:rPr>
        <w:t>очищені</w:t>
      </w:r>
      <w:proofErr w:type="spellEnd"/>
      <w:r w:rsidRPr="009E576D">
        <w:rPr>
          <w:rFonts w:eastAsia="Times New Roman"/>
          <w:sz w:val="24"/>
          <w:szCs w:val="24"/>
          <w:lang w:val="ru-RU" w:eastAsia="ru-RU"/>
        </w:rPr>
        <w:t xml:space="preserve"> та </w:t>
      </w:r>
      <w:proofErr w:type="spellStart"/>
      <w:r w:rsidRPr="009E576D">
        <w:rPr>
          <w:rFonts w:eastAsia="Times New Roman"/>
          <w:sz w:val="24"/>
          <w:szCs w:val="24"/>
          <w:lang w:val="ru-RU" w:eastAsia="ru-RU"/>
        </w:rPr>
        <w:t>знезаражені</w:t>
      </w:r>
      <w:proofErr w:type="spellEnd"/>
      <w:r w:rsidRPr="009E576D">
        <w:rPr>
          <w:rFonts w:eastAsia="Times New Roman"/>
          <w:sz w:val="24"/>
          <w:szCs w:val="24"/>
          <w:lang w:val="ru-RU" w:eastAsia="ru-RU"/>
        </w:rPr>
        <w:t xml:space="preserve"> стоки </w:t>
      </w:r>
      <w:proofErr w:type="spellStart"/>
      <w:r w:rsidRPr="009E576D">
        <w:rPr>
          <w:rFonts w:eastAsia="Times New Roman"/>
          <w:sz w:val="24"/>
          <w:szCs w:val="24"/>
          <w:lang w:val="ru-RU" w:eastAsia="ru-RU"/>
        </w:rPr>
        <w:t>самопливно</w:t>
      </w:r>
      <w:proofErr w:type="spellEnd"/>
      <w:r w:rsidRPr="009E576D">
        <w:rPr>
          <w:rFonts w:eastAsia="Times New Roman"/>
          <w:sz w:val="24"/>
          <w:szCs w:val="24"/>
          <w:lang w:val="ru-RU" w:eastAsia="ru-RU"/>
        </w:rPr>
        <w:t xml:space="preserve"> </w:t>
      </w:r>
      <w:proofErr w:type="spellStart"/>
      <w:r w:rsidRPr="009E576D">
        <w:rPr>
          <w:rFonts w:eastAsia="Times New Roman"/>
          <w:sz w:val="24"/>
          <w:szCs w:val="24"/>
          <w:lang w:val="ru-RU" w:eastAsia="ru-RU"/>
        </w:rPr>
        <w:t>відвести</w:t>
      </w:r>
      <w:proofErr w:type="spellEnd"/>
      <w:r w:rsidRPr="009E576D">
        <w:rPr>
          <w:rFonts w:eastAsia="Times New Roman"/>
          <w:sz w:val="24"/>
          <w:szCs w:val="24"/>
          <w:lang w:val="ru-RU" w:eastAsia="ru-RU"/>
        </w:rPr>
        <w:t xml:space="preserve"> в </w:t>
      </w:r>
      <w:proofErr w:type="spellStart"/>
      <w:r w:rsidRPr="009E576D">
        <w:rPr>
          <w:rFonts w:eastAsia="Times New Roman"/>
          <w:sz w:val="24"/>
          <w:szCs w:val="24"/>
          <w:lang w:val="ru-RU" w:eastAsia="ru-RU"/>
        </w:rPr>
        <w:t>річку</w:t>
      </w:r>
      <w:proofErr w:type="spellEnd"/>
      <w:r w:rsidRPr="009E576D">
        <w:rPr>
          <w:rFonts w:eastAsia="Times New Roman"/>
          <w:sz w:val="24"/>
          <w:szCs w:val="24"/>
          <w:lang w:val="ru-RU" w:eastAsia="ru-RU"/>
        </w:rPr>
        <w:t xml:space="preserve"> </w:t>
      </w:r>
      <w:proofErr w:type="spellStart"/>
      <w:r w:rsidRPr="009E576D">
        <w:rPr>
          <w:rFonts w:eastAsia="Times New Roman"/>
          <w:sz w:val="24"/>
          <w:szCs w:val="24"/>
          <w:lang w:val="ru-RU" w:eastAsia="ru-RU"/>
        </w:rPr>
        <w:t>Верещиця</w:t>
      </w:r>
      <w:proofErr w:type="spellEnd"/>
      <w:r w:rsidRPr="009E576D">
        <w:rPr>
          <w:rFonts w:eastAsia="Times New Roman"/>
          <w:sz w:val="24"/>
          <w:szCs w:val="24"/>
          <w:lang w:val="ru-RU" w:eastAsia="ru-RU"/>
        </w:rPr>
        <w:t xml:space="preserve"> за межами </w:t>
      </w:r>
      <w:proofErr w:type="spellStart"/>
      <w:r w:rsidRPr="009E576D">
        <w:rPr>
          <w:rFonts w:eastAsia="Times New Roman"/>
          <w:sz w:val="24"/>
          <w:szCs w:val="24"/>
          <w:lang w:val="ru-RU" w:eastAsia="ru-RU"/>
        </w:rPr>
        <w:t>населеного</w:t>
      </w:r>
      <w:proofErr w:type="spellEnd"/>
      <w:r w:rsidRPr="009E576D">
        <w:rPr>
          <w:rFonts w:eastAsia="Times New Roman"/>
          <w:sz w:val="24"/>
          <w:szCs w:val="24"/>
          <w:lang w:val="ru-RU" w:eastAsia="ru-RU"/>
        </w:rPr>
        <w:t xml:space="preserve"> пункту. </w:t>
      </w:r>
    </w:p>
    <w:p w14:paraId="17835EEC" w14:textId="77777777" w:rsidR="009E576D" w:rsidRPr="009E576D" w:rsidRDefault="009E576D" w:rsidP="009E576D">
      <w:pPr>
        <w:tabs>
          <w:tab w:val="left" w:pos="567"/>
          <w:tab w:val="left" w:pos="2552"/>
        </w:tabs>
        <w:ind w:firstLine="567"/>
        <w:rPr>
          <w:sz w:val="24"/>
          <w:szCs w:val="24"/>
          <w:lang w:val="ru-RU" w:eastAsia="ru-RU"/>
        </w:rPr>
      </w:pPr>
      <w:r w:rsidRPr="009E576D">
        <w:rPr>
          <w:sz w:val="24"/>
          <w:szCs w:val="24"/>
          <w:lang w:val="ru-RU" w:eastAsia="ru-RU"/>
        </w:rPr>
        <w:t xml:space="preserve"> </w:t>
      </w:r>
    </w:p>
    <w:p w14:paraId="25DD4EE4" w14:textId="77777777" w:rsidR="009E576D" w:rsidRPr="009E576D" w:rsidRDefault="009E576D" w:rsidP="009E576D">
      <w:pPr>
        <w:spacing w:line="360" w:lineRule="auto"/>
        <w:ind w:firstLine="284"/>
        <w:rPr>
          <w:sz w:val="24"/>
          <w:szCs w:val="24"/>
          <w:lang w:val="ru-RU"/>
        </w:rPr>
      </w:pPr>
      <w:proofErr w:type="spellStart"/>
      <w:r w:rsidRPr="009E576D">
        <w:rPr>
          <w:sz w:val="24"/>
          <w:szCs w:val="24"/>
          <w:lang w:val="ru-RU"/>
        </w:rPr>
        <w:t>Розміщення</w:t>
      </w:r>
      <w:proofErr w:type="spellEnd"/>
      <w:r w:rsidRPr="009E576D">
        <w:rPr>
          <w:sz w:val="24"/>
          <w:szCs w:val="24"/>
          <w:lang w:val="ru-RU"/>
        </w:rPr>
        <w:t xml:space="preserve"> </w:t>
      </w:r>
      <w:proofErr w:type="spellStart"/>
      <w:r w:rsidRPr="009E576D">
        <w:rPr>
          <w:sz w:val="24"/>
          <w:szCs w:val="24"/>
          <w:lang w:val="ru-RU"/>
        </w:rPr>
        <w:t>очисних</w:t>
      </w:r>
      <w:proofErr w:type="spellEnd"/>
      <w:r w:rsidRPr="009E576D">
        <w:rPr>
          <w:sz w:val="24"/>
          <w:szCs w:val="24"/>
          <w:lang w:val="ru-RU"/>
        </w:rPr>
        <w:t xml:space="preserve"> </w:t>
      </w:r>
      <w:proofErr w:type="spellStart"/>
      <w:r w:rsidRPr="009E576D">
        <w:rPr>
          <w:sz w:val="24"/>
          <w:szCs w:val="24"/>
          <w:lang w:val="ru-RU"/>
        </w:rPr>
        <w:t>споруд</w:t>
      </w:r>
      <w:proofErr w:type="spellEnd"/>
      <w:r w:rsidRPr="009E576D">
        <w:rPr>
          <w:sz w:val="24"/>
          <w:szCs w:val="24"/>
          <w:lang w:val="ru-RU"/>
        </w:rPr>
        <w:t xml:space="preserve">, </w:t>
      </w:r>
      <w:proofErr w:type="spellStart"/>
      <w:r w:rsidRPr="009E576D">
        <w:rPr>
          <w:sz w:val="24"/>
          <w:szCs w:val="24"/>
          <w:lang w:val="ru-RU"/>
        </w:rPr>
        <w:t>які</w:t>
      </w:r>
      <w:proofErr w:type="spellEnd"/>
      <w:r w:rsidRPr="009E576D">
        <w:rPr>
          <w:sz w:val="24"/>
          <w:szCs w:val="24"/>
          <w:lang w:val="ru-RU"/>
        </w:rPr>
        <w:t xml:space="preserve"> </w:t>
      </w:r>
      <w:proofErr w:type="spellStart"/>
      <w:r w:rsidRPr="009E576D">
        <w:rPr>
          <w:sz w:val="24"/>
          <w:szCs w:val="24"/>
          <w:lang w:val="ru-RU"/>
        </w:rPr>
        <w:t>підлягають</w:t>
      </w:r>
      <w:proofErr w:type="spellEnd"/>
      <w:r w:rsidRPr="009E576D">
        <w:rPr>
          <w:sz w:val="24"/>
          <w:szCs w:val="24"/>
          <w:lang w:val="ru-RU"/>
        </w:rPr>
        <w:t xml:space="preserve"> </w:t>
      </w:r>
      <w:proofErr w:type="spellStart"/>
      <w:r w:rsidRPr="009E576D">
        <w:rPr>
          <w:sz w:val="24"/>
          <w:szCs w:val="24"/>
          <w:lang w:val="ru-RU"/>
        </w:rPr>
        <w:t>капітальному</w:t>
      </w:r>
      <w:proofErr w:type="spellEnd"/>
      <w:r w:rsidRPr="009E576D">
        <w:rPr>
          <w:sz w:val="24"/>
          <w:szCs w:val="24"/>
          <w:lang w:val="ru-RU"/>
        </w:rPr>
        <w:t xml:space="preserve"> ремонту, та </w:t>
      </w:r>
      <w:proofErr w:type="spellStart"/>
      <w:r w:rsidRPr="009E576D">
        <w:rPr>
          <w:sz w:val="24"/>
          <w:szCs w:val="24"/>
          <w:lang w:val="ru-RU"/>
        </w:rPr>
        <w:t>організацію</w:t>
      </w:r>
      <w:proofErr w:type="spellEnd"/>
      <w:r w:rsidRPr="009E576D">
        <w:rPr>
          <w:sz w:val="24"/>
          <w:szCs w:val="24"/>
          <w:lang w:val="ru-RU"/>
        </w:rPr>
        <w:t xml:space="preserve"> </w:t>
      </w:r>
      <w:proofErr w:type="spellStart"/>
      <w:r w:rsidRPr="009E576D">
        <w:rPr>
          <w:sz w:val="24"/>
          <w:szCs w:val="24"/>
          <w:lang w:val="ru-RU"/>
        </w:rPr>
        <w:t>рельєфу</w:t>
      </w:r>
      <w:proofErr w:type="spellEnd"/>
      <w:r w:rsidRPr="009E576D">
        <w:rPr>
          <w:sz w:val="24"/>
          <w:szCs w:val="24"/>
          <w:lang w:val="ru-RU"/>
        </w:rPr>
        <w:t xml:space="preserve"> </w:t>
      </w:r>
      <w:proofErr w:type="spellStart"/>
      <w:r w:rsidRPr="009E576D">
        <w:rPr>
          <w:sz w:val="24"/>
          <w:szCs w:val="24"/>
          <w:lang w:val="ru-RU"/>
        </w:rPr>
        <w:t>здійснити</w:t>
      </w:r>
      <w:proofErr w:type="spellEnd"/>
      <w:r w:rsidRPr="009E576D">
        <w:rPr>
          <w:sz w:val="24"/>
          <w:szCs w:val="24"/>
          <w:lang w:val="ru-RU"/>
        </w:rPr>
        <w:t xml:space="preserve"> </w:t>
      </w:r>
      <w:proofErr w:type="spellStart"/>
      <w:r w:rsidRPr="009E576D">
        <w:rPr>
          <w:sz w:val="24"/>
          <w:szCs w:val="24"/>
          <w:lang w:val="ru-RU"/>
        </w:rPr>
        <w:t>згідно</w:t>
      </w:r>
      <w:proofErr w:type="spellEnd"/>
      <w:r w:rsidRPr="009E576D">
        <w:rPr>
          <w:sz w:val="24"/>
          <w:szCs w:val="24"/>
          <w:lang w:val="ru-RU"/>
        </w:rPr>
        <w:t xml:space="preserve"> з </w:t>
      </w:r>
      <w:proofErr w:type="spellStart"/>
      <w:r w:rsidRPr="009E576D">
        <w:rPr>
          <w:sz w:val="24"/>
          <w:szCs w:val="24"/>
          <w:lang w:val="ru-RU"/>
        </w:rPr>
        <w:t>проектними</w:t>
      </w:r>
      <w:proofErr w:type="spellEnd"/>
      <w:r w:rsidRPr="009E576D">
        <w:rPr>
          <w:sz w:val="24"/>
          <w:szCs w:val="24"/>
          <w:lang w:val="ru-RU"/>
        </w:rPr>
        <w:t xml:space="preserve"> </w:t>
      </w:r>
      <w:proofErr w:type="spellStart"/>
      <w:r w:rsidRPr="009E576D">
        <w:rPr>
          <w:sz w:val="24"/>
          <w:szCs w:val="24"/>
          <w:lang w:val="ru-RU"/>
        </w:rPr>
        <w:t>рішеннями</w:t>
      </w:r>
      <w:proofErr w:type="spellEnd"/>
      <w:r w:rsidRPr="009E576D">
        <w:rPr>
          <w:sz w:val="24"/>
          <w:szCs w:val="24"/>
          <w:lang w:val="ru-RU"/>
        </w:rPr>
        <w:t>.</w:t>
      </w:r>
    </w:p>
    <w:p w14:paraId="36283B6C" w14:textId="77777777" w:rsidR="009E576D" w:rsidRPr="009E576D" w:rsidRDefault="009E576D" w:rsidP="009E576D">
      <w:pPr>
        <w:spacing w:line="360" w:lineRule="auto"/>
        <w:ind w:firstLine="284"/>
        <w:rPr>
          <w:sz w:val="24"/>
          <w:szCs w:val="24"/>
          <w:lang w:val="ru-RU"/>
        </w:rPr>
      </w:pPr>
      <w:proofErr w:type="spellStart"/>
      <w:r w:rsidRPr="009E576D">
        <w:rPr>
          <w:sz w:val="24"/>
          <w:szCs w:val="24"/>
          <w:lang w:val="ru-RU"/>
        </w:rPr>
        <w:t>Благоустроєм</w:t>
      </w:r>
      <w:proofErr w:type="spellEnd"/>
      <w:r w:rsidRPr="009E576D">
        <w:rPr>
          <w:sz w:val="24"/>
          <w:szCs w:val="24"/>
          <w:lang w:val="ru-RU"/>
        </w:rPr>
        <w:t xml:space="preserve"> </w:t>
      </w:r>
      <w:proofErr w:type="spellStart"/>
      <w:r w:rsidRPr="009E576D">
        <w:rPr>
          <w:sz w:val="24"/>
          <w:szCs w:val="24"/>
          <w:lang w:val="ru-RU"/>
        </w:rPr>
        <w:t>території</w:t>
      </w:r>
      <w:proofErr w:type="spellEnd"/>
      <w:r w:rsidRPr="009E576D">
        <w:rPr>
          <w:sz w:val="24"/>
          <w:szCs w:val="24"/>
          <w:lang w:val="ru-RU"/>
        </w:rPr>
        <w:t xml:space="preserve"> </w:t>
      </w:r>
      <w:proofErr w:type="spellStart"/>
      <w:r w:rsidRPr="009E576D">
        <w:rPr>
          <w:sz w:val="24"/>
          <w:szCs w:val="24"/>
          <w:lang w:val="ru-RU"/>
        </w:rPr>
        <w:t>передбачити</w:t>
      </w:r>
      <w:proofErr w:type="spellEnd"/>
      <w:r w:rsidRPr="009E576D">
        <w:rPr>
          <w:sz w:val="24"/>
          <w:szCs w:val="24"/>
          <w:lang w:val="ru-RU"/>
        </w:rPr>
        <w:t xml:space="preserve"> </w:t>
      </w:r>
      <w:proofErr w:type="spellStart"/>
      <w:r w:rsidRPr="009E576D">
        <w:rPr>
          <w:sz w:val="24"/>
          <w:szCs w:val="24"/>
          <w:lang w:val="ru-RU"/>
        </w:rPr>
        <w:t>будівництво</w:t>
      </w:r>
      <w:proofErr w:type="spellEnd"/>
      <w:r w:rsidRPr="009E576D">
        <w:rPr>
          <w:sz w:val="24"/>
          <w:szCs w:val="24"/>
          <w:lang w:val="ru-RU"/>
        </w:rPr>
        <w:t xml:space="preserve"> </w:t>
      </w:r>
      <w:proofErr w:type="spellStart"/>
      <w:r w:rsidRPr="009E576D">
        <w:rPr>
          <w:sz w:val="24"/>
          <w:szCs w:val="24"/>
          <w:lang w:val="ru-RU"/>
        </w:rPr>
        <w:t>автопід’їздів</w:t>
      </w:r>
      <w:proofErr w:type="spellEnd"/>
      <w:r w:rsidRPr="009E576D">
        <w:rPr>
          <w:sz w:val="24"/>
          <w:szCs w:val="24"/>
          <w:lang w:val="ru-RU"/>
        </w:rPr>
        <w:t xml:space="preserve"> з </w:t>
      </w:r>
      <w:proofErr w:type="spellStart"/>
      <w:r w:rsidRPr="009E576D">
        <w:rPr>
          <w:sz w:val="24"/>
          <w:szCs w:val="24"/>
          <w:lang w:val="ru-RU"/>
        </w:rPr>
        <w:t>гравійно-піщаним</w:t>
      </w:r>
      <w:proofErr w:type="spellEnd"/>
      <w:r w:rsidRPr="009E576D">
        <w:rPr>
          <w:sz w:val="24"/>
          <w:szCs w:val="24"/>
          <w:lang w:val="ru-RU"/>
        </w:rPr>
        <w:t xml:space="preserve"> та </w:t>
      </w:r>
      <w:proofErr w:type="spellStart"/>
      <w:r w:rsidRPr="009E576D">
        <w:rPr>
          <w:sz w:val="24"/>
          <w:szCs w:val="24"/>
          <w:lang w:val="ru-RU"/>
        </w:rPr>
        <w:t>асфальтобетонним</w:t>
      </w:r>
      <w:proofErr w:type="spellEnd"/>
      <w:r w:rsidRPr="009E576D">
        <w:rPr>
          <w:sz w:val="24"/>
          <w:szCs w:val="24"/>
          <w:lang w:val="ru-RU"/>
        </w:rPr>
        <w:t xml:space="preserve"> </w:t>
      </w:r>
      <w:proofErr w:type="spellStart"/>
      <w:r w:rsidRPr="009E576D">
        <w:rPr>
          <w:sz w:val="24"/>
          <w:szCs w:val="24"/>
          <w:lang w:val="ru-RU"/>
        </w:rPr>
        <w:t>покриттям</w:t>
      </w:r>
      <w:proofErr w:type="spellEnd"/>
      <w:r w:rsidRPr="009E576D">
        <w:rPr>
          <w:sz w:val="24"/>
          <w:szCs w:val="24"/>
          <w:lang w:val="ru-RU"/>
        </w:rPr>
        <w:t xml:space="preserve"> до </w:t>
      </w:r>
      <w:proofErr w:type="spellStart"/>
      <w:r w:rsidRPr="009E576D">
        <w:rPr>
          <w:sz w:val="24"/>
          <w:szCs w:val="24"/>
          <w:lang w:val="ru-RU"/>
        </w:rPr>
        <w:t>проектних</w:t>
      </w:r>
      <w:proofErr w:type="spellEnd"/>
      <w:r w:rsidRPr="009E576D">
        <w:rPr>
          <w:sz w:val="24"/>
          <w:szCs w:val="24"/>
          <w:lang w:val="ru-RU"/>
        </w:rPr>
        <w:t xml:space="preserve"> </w:t>
      </w:r>
      <w:proofErr w:type="spellStart"/>
      <w:r w:rsidRPr="009E576D">
        <w:rPr>
          <w:sz w:val="24"/>
          <w:szCs w:val="24"/>
          <w:lang w:val="ru-RU"/>
        </w:rPr>
        <w:t>споруд</w:t>
      </w:r>
      <w:proofErr w:type="spellEnd"/>
      <w:r w:rsidRPr="009E576D">
        <w:rPr>
          <w:sz w:val="24"/>
          <w:szCs w:val="24"/>
          <w:lang w:val="ru-RU"/>
        </w:rPr>
        <w:t xml:space="preserve">. </w:t>
      </w:r>
    </w:p>
    <w:p w14:paraId="407C79B9" w14:textId="77777777" w:rsidR="009E576D" w:rsidRPr="009E576D" w:rsidRDefault="009E576D" w:rsidP="009E576D">
      <w:pPr>
        <w:spacing w:line="360" w:lineRule="auto"/>
        <w:ind w:firstLine="284"/>
        <w:rPr>
          <w:sz w:val="24"/>
          <w:szCs w:val="24"/>
          <w:lang w:val="ru-RU"/>
        </w:rPr>
      </w:pPr>
      <w:proofErr w:type="spellStart"/>
      <w:r w:rsidRPr="009E576D">
        <w:rPr>
          <w:sz w:val="24"/>
          <w:szCs w:val="24"/>
          <w:lang w:val="ru-RU"/>
        </w:rPr>
        <w:t>Озеленення</w:t>
      </w:r>
      <w:proofErr w:type="spellEnd"/>
      <w:r w:rsidRPr="009E576D">
        <w:rPr>
          <w:sz w:val="24"/>
          <w:szCs w:val="24"/>
          <w:lang w:val="ru-RU"/>
        </w:rPr>
        <w:t xml:space="preserve"> </w:t>
      </w:r>
      <w:proofErr w:type="spellStart"/>
      <w:r w:rsidRPr="009E576D">
        <w:rPr>
          <w:sz w:val="24"/>
          <w:szCs w:val="24"/>
          <w:lang w:val="ru-RU"/>
        </w:rPr>
        <w:t>території</w:t>
      </w:r>
      <w:proofErr w:type="spellEnd"/>
      <w:r w:rsidRPr="009E576D">
        <w:rPr>
          <w:sz w:val="24"/>
          <w:szCs w:val="24"/>
          <w:lang w:val="ru-RU"/>
        </w:rPr>
        <w:t xml:space="preserve"> </w:t>
      </w:r>
      <w:proofErr w:type="spellStart"/>
      <w:r w:rsidRPr="009E576D">
        <w:rPr>
          <w:sz w:val="24"/>
          <w:szCs w:val="24"/>
          <w:lang w:val="ru-RU"/>
        </w:rPr>
        <w:t>очисних</w:t>
      </w:r>
      <w:proofErr w:type="spellEnd"/>
      <w:r w:rsidRPr="009E576D">
        <w:rPr>
          <w:sz w:val="24"/>
          <w:szCs w:val="24"/>
          <w:lang w:val="ru-RU"/>
        </w:rPr>
        <w:t xml:space="preserve"> </w:t>
      </w:r>
      <w:proofErr w:type="spellStart"/>
      <w:r w:rsidRPr="009E576D">
        <w:rPr>
          <w:sz w:val="24"/>
          <w:szCs w:val="24"/>
          <w:lang w:val="ru-RU"/>
        </w:rPr>
        <w:t>споруд</w:t>
      </w:r>
      <w:proofErr w:type="spellEnd"/>
      <w:r w:rsidRPr="009E576D">
        <w:rPr>
          <w:sz w:val="24"/>
          <w:szCs w:val="24"/>
          <w:lang w:val="ru-RU"/>
        </w:rPr>
        <w:t xml:space="preserve"> </w:t>
      </w:r>
      <w:proofErr w:type="spellStart"/>
      <w:r w:rsidRPr="009E576D">
        <w:rPr>
          <w:sz w:val="24"/>
          <w:szCs w:val="24"/>
          <w:lang w:val="ru-RU"/>
        </w:rPr>
        <w:t>каналізації</w:t>
      </w:r>
      <w:proofErr w:type="spellEnd"/>
      <w:r w:rsidRPr="009E576D">
        <w:rPr>
          <w:sz w:val="24"/>
          <w:szCs w:val="24"/>
          <w:lang w:val="ru-RU"/>
        </w:rPr>
        <w:t xml:space="preserve"> провести шляхом </w:t>
      </w:r>
      <w:proofErr w:type="spellStart"/>
      <w:r w:rsidRPr="009E576D">
        <w:rPr>
          <w:sz w:val="24"/>
          <w:szCs w:val="24"/>
          <w:lang w:val="ru-RU"/>
        </w:rPr>
        <w:t>влаштування</w:t>
      </w:r>
      <w:proofErr w:type="spellEnd"/>
      <w:r w:rsidRPr="009E576D">
        <w:rPr>
          <w:sz w:val="24"/>
          <w:szCs w:val="24"/>
          <w:lang w:val="ru-RU"/>
        </w:rPr>
        <w:t xml:space="preserve"> газону </w:t>
      </w:r>
      <w:proofErr w:type="spellStart"/>
      <w:r w:rsidRPr="009E576D">
        <w:rPr>
          <w:sz w:val="24"/>
          <w:szCs w:val="24"/>
          <w:lang w:val="ru-RU"/>
        </w:rPr>
        <w:t>звичайного</w:t>
      </w:r>
      <w:proofErr w:type="spellEnd"/>
      <w:r w:rsidRPr="009E576D">
        <w:rPr>
          <w:sz w:val="24"/>
          <w:szCs w:val="24"/>
          <w:lang w:val="ru-RU"/>
        </w:rPr>
        <w:t xml:space="preserve"> з </w:t>
      </w:r>
      <w:proofErr w:type="spellStart"/>
      <w:r w:rsidRPr="009E576D">
        <w:rPr>
          <w:sz w:val="24"/>
          <w:szCs w:val="24"/>
          <w:lang w:val="ru-RU"/>
        </w:rPr>
        <w:t>багаторічних</w:t>
      </w:r>
      <w:proofErr w:type="spellEnd"/>
      <w:r w:rsidRPr="009E576D">
        <w:rPr>
          <w:sz w:val="24"/>
          <w:szCs w:val="24"/>
          <w:lang w:val="ru-RU"/>
        </w:rPr>
        <w:t xml:space="preserve"> трав.</w:t>
      </w:r>
    </w:p>
    <w:p w14:paraId="02567FBC" w14:textId="77777777" w:rsidR="009E576D" w:rsidRPr="009E576D" w:rsidRDefault="009E576D" w:rsidP="009E576D">
      <w:pPr>
        <w:spacing w:line="360" w:lineRule="auto"/>
        <w:ind w:firstLine="284"/>
        <w:rPr>
          <w:sz w:val="24"/>
          <w:szCs w:val="24"/>
          <w:lang w:val="ru-RU"/>
        </w:rPr>
      </w:pPr>
      <w:r w:rsidRPr="009E576D">
        <w:rPr>
          <w:sz w:val="24"/>
          <w:szCs w:val="24"/>
          <w:lang w:val="ru-RU"/>
        </w:rPr>
        <w:t xml:space="preserve">При </w:t>
      </w:r>
      <w:proofErr w:type="spellStart"/>
      <w:r w:rsidRPr="009E576D">
        <w:rPr>
          <w:sz w:val="24"/>
          <w:szCs w:val="24"/>
          <w:lang w:val="ru-RU"/>
        </w:rPr>
        <w:t>улаштуванні</w:t>
      </w:r>
      <w:proofErr w:type="spellEnd"/>
      <w:r w:rsidRPr="009E576D">
        <w:rPr>
          <w:sz w:val="24"/>
          <w:szCs w:val="24"/>
          <w:lang w:val="ru-RU"/>
        </w:rPr>
        <w:t xml:space="preserve"> </w:t>
      </w:r>
      <w:proofErr w:type="spellStart"/>
      <w:r w:rsidRPr="009E576D">
        <w:rPr>
          <w:sz w:val="24"/>
          <w:szCs w:val="24"/>
          <w:lang w:val="ru-RU"/>
        </w:rPr>
        <w:t>автопід’їздів</w:t>
      </w:r>
      <w:proofErr w:type="spellEnd"/>
      <w:r w:rsidRPr="009E576D">
        <w:rPr>
          <w:sz w:val="24"/>
          <w:szCs w:val="24"/>
          <w:lang w:val="ru-RU"/>
        </w:rPr>
        <w:t xml:space="preserve"> до </w:t>
      </w:r>
      <w:proofErr w:type="spellStart"/>
      <w:r w:rsidRPr="009E576D">
        <w:rPr>
          <w:sz w:val="24"/>
          <w:szCs w:val="24"/>
          <w:lang w:val="ru-RU"/>
        </w:rPr>
        <w:t>споруд</w:t>
      </w:r>
      <w:proofErr w:type="spellEnd"/>
      <w:r w:rsidRPr="009E576D">
        <w:rPr>
          <w:sz w:val="24"/>
          <w:szCs w:val="24"/>
          <w:lang w:val="ru-RU"/>
        </w:rPr>
        <w:t xml:space="preserve"> </w:t>
      </w:r>
      <w:proofErr w:type="spellStart"/>
      <w:r w:rsidRPr="009E576D">
        <w:rPr>
          <w:sz w:val="24"/>
          <w:szCs w:val="24"/>
          <w:lang w:val="ru-RU"/>
        </w:rPr>
        <w:t>забезпечити</w:t>
      </w:r>
      <w:proofErr w:type="spellEnd"/>
      <w:r w:rsidRPr="009E576D">
        <w:rPr>
          <w:sz w:val="24"/>
          <w:szCs w:val="24"/>
          <w:lang w:val="ru-RU"/>
        </w:rPr>
        <w:t xml:space="preserve"> </w:t>
      </w:r>
      <w:proofErr w:type="spellStart"/>
      <w:r w:rsidRPr="009E576D">
        <w:rPr>
          <w:sz w:val="24"/>
          <w:szCs w:val="24"/>
          <w:lang w:val="ru-RU"/>
        </w:rPr>
        <w:t>конструкцію</w:t>
      </w:r>
      <w:proofErr w:type="spellEnd"/>
      <w:r w:rsidRPr="009E576D">
        <w:rPr>
          <w:sz w:val="24"/>
          <w:szCs w:val="24"/>
          <w:lang w:val="ru-RU"/>
        </w:rPr>
        <w:t xml:space="preserve"> </w:t>
      </w:r>
      <w:proofErr w:type="spellStart"/>
      <w:r w:rsidRPr="009E576D">
        <w:rPr>
          <w:sz w:val="24"/>
          <w:szCs w:val="24"/>
          <w:lang w:val="ru-RU"/>
        </w:rPr>
        <w:t>дорожнього</w:t>
      </w:r>
      <w:proofErr w:type="spellEnd"/>
      <w:r w:rsidRPr="009E576D">
        <w:rPr>
          <w:sz w:val="24"/>
          <w:szCs w:val="24"/>
          <w:lang w:val="ru-RU"/>
        </w:rPr>
        <w:t xml:space="preserve"> </w:t>
      </w:r>
      <w:proofErr w:type="spellStart"/>
      <w:r w:rsidRPr="009E576D">
        <w:rPr>
          <w:sz w:val="24"/>
          <w:szCs w:val="24"/>
          <w:lang w:val="ru-RU"/>
        </w:rPr>
        <w:t>покриття</w:t>
      </w:r>
      <w:proofErr w:type="spellEnd"/>
      <w:r w:rsidRPr="009E576D">
        <w:rPr>
          <w:sz w:val="24"/>
          <w:szCs w:val="24"/>
          <w:lang w:val="ru-RU"/>
        </w:rPr>
        <w:t xml:space="preserve">, </w:t>
      </w:r>
      <w:proofErr w:type="spellStart"/>
      <w:r w:rsidRPr="009E576D">
        <w:rPr>
          <w:sz w:val="24"/>
          <w:szCs w:val="24"/>
          <w:lang w:val="ru-RU"/>
        </w:rPr>
        <w:t>що</w:t>
      </w:r>
      <w:proofErr w:type="spellEnd"/>
      <w:r w:rsidRPr="009E576D">
        <w:rPr>
          <w:sz w:val="24"/>
          <w:szCs w:val="24"/>
          <w:lang w:val="ru-RU"/>
        </w:rPr>
        <w:t xml:space="preserve"> </w:t>
      </w:r>
      <w:proofErr w:type="spellStart"/>
      <w:r w:rsidRPr="009E576D">
        <w:rPr>
          <w:sz w:val="24"/>
          <w:szCs w:val="24"/>
          <w:lang w:val="ru-RU"/>
        </w:rPr>
        <w:t>передбачає</w:t>
      </w:r>
      <w:proofErr w:type="spellEnd"/>
      <w:r w:rsidRPr="009E576D">
        <w:rPr>
          <w:sz w:val="24"/>
          <w:szCs w:val="24"/>
          <w:lang w:val="ru-RU"/>
        </w:rPr>
        <w:t xml:space="preserve"> рух </w:t>
      </w:r>
      <w:proofErr w:type="spellStart"/>
      <w:r w:rsidRPr="009E576D">
        <w:rPr>
          <w:sz w:val="24"/>
          <w:szCs w:val="24"/>
          <w:lang w:val="ru-RU"/>
        </w:rPr>
        <w:t>вантажного</w:t>
      </w:r>
      <w:proofErr w:type="spellEnd"/>
      <w:r w:rsidRPr="009E576D">
        <w:rPr>
          <w:sz w:val="24"/>
          <w:szCs w:val="24"/>
          <w:lang w:val="ru-RU"/>
        </w:rPr>
        <w:t xml:space="preserve"> </w:t>
      </w:r>
      <w:proofErr w:type="spellStart"/>
      <w:r w:rsidRPr="009E576D">
        <w:rPr>
          <w:sz w:val="24"/>
          <w:szCs w:val="24"/>
          <w:lang w:val="ru-RU"/>
        </w:rPr>
        <w:t>автомобіля</w:t>
      </w:r>
      <w:proofErr w:type="spellEnd"/>
      <w:r w:rsidRPr="009E576D">
        <w:rPr>
          <w:sz w:val="24"/>
          <w:szCs w:val="24"/>
          <w:lang w:val="ru-RU"/>
        </w:rPr>
        <w:t xml:space="preserve"> </w:t>
      </w:r>
      <w:proofErr w:type="spellStart"/>
      <w:r w:rsidRPr="009E576D">
        <w:rPr>
          <w:sz w:val="24"/>
          <w:szCs w:val="24"/>
          <w:lang w:val="ru-RU"/>
        </w:rPr>
        <w:t>вантажопідйомністю</w:t>
      </w:r>
      <w:proofErr w:type="spellEnd"/>
      <w:r w:rsidRPr="009E576D">
        <w:rPr>
          <w:sz w:val="24"/>
          <w:szCs w:val="24"/>
          <w:lang w:val="ru-RU"/>
        </w:rPr>
        <w:t xml:space="preserve"> до 5 тон. Ширина </w:t>
      </w:r>
      <w:proofErr w:type="spellStart"/>
      <w:r w:rsidRPr="009E576D">
        <w:rPr>
          <w:sz w:val="24"/>
          <w:szCs w:val="24"/>
          <w:lang w:val="ru-RU"/>
        </w:rPr>
        <w:t>проїзної</w:t>
      </w:r>
      <w:proofErr w:type="spellEnd"/>
      <w:r w:rsidRPr="009E576D">
        <w:rPr>
          <w:sz w:val="24"/>
          <w:szCs w:val="24"/>
          <w:lang w:val="ru-RU"/>
        </w:rPr>
        <w:t xml:space="preserve"> </w:t>
      </w:r>
      <w:proofErr w:type="spellStart"/>
      <w:r w:rsidRPr="009E576D">
        <w:rPr>
          <w:sz w:val="24"/>
          <w:szCs w:val="24"/>
          <w:lang w:val="ru-RU"/>
        </w:rPr>
        <w:t>частини</w:t>
      </w:r>
      <w:proofErr w:type="spellEnd"/>
      <w:r w:rsidRPr="009E576D">
        <w:rPr>
          <w:sz w:val="24"/>
          <w:szCs w:val="24"/>
          <w:lang w:val="ru-RU"/>
        </w:rPr>
        <w:t xml:space="preserve"> </w:t>
      </w:r>
      <w:proofErr w:type="spellStart"/>
      <w:r w:rsidRPr="009E576D">
        <w:rPr>
          <w:sz w:val="24"/>
          <w:szCs w:val="24"/>
          <w:lang w:val="ru-RU"/>
        </w:rPr>
        <w:t>автопід’їздів</w:t>
      </w:r>
      <w:proofErr w:type="spellEnd"/>
      <w:r w:rsidRPr="009E576D">
        <w:rPr>
          <w:sz w:val="24"/>
          <w:szCs w:val="24"/>
          <w:lang w:val="ru-RU"/>
        </w:rPr>
        <w:t xml:space="preserve"> до </w:t>
      </w:r>
      <w:proofErr w:type="spellStart"/>
      <w:r w:rsidRPr="009E576D">
        <w:rPr>
          <w:sz w:val="24"/>
          <w:szCs w:val="24"/>
          <w:lang w:val="ru-RU"/>
        </w:rPr>
        <w:t>проектних</w:t>
      </w:r>
      <w:proofErr w:type="spellEnd"/>
      <w:r w:rsidRPr="009E576D">
        <w:rPr>
          <w:sz w:val="24"/>
          <w:szCs w:val="24"/>
          <w:lang w:val="ru-RU"/>
        </w:rPr>
        <w:t xml:space="preserve"> </w:t>
      </w:r>
      <w:proofErr w:type="spellStart"/>
      <w:r w:rsidRPr="009E576D">
        <w:rPr>
          <w:sz w:val="24"/>
          <w:szCs w:val="24"/>
          <w:lang w:val="ru-RU"/>
        </w:rPr>
        <w:t>споруд</w:t>
      </w:r>
      <w:proofErr w:type="spellEnd"/>
      <w:r w:rsidRPr="009E576D">
        <w:rPr>
          <w:sz w:val="24"/>
          <w:szCs w:val="24"/>
          <w:lang w:val="ru-RU"/>
        </w:rPr>
        <w:t xml:space="preserve"> повинна бути шириною 3,0 м односкатного поперечного </w:t>
      </w:r>
      <w:proofErr w:type="spellStart"/>
      <w:r w:rsidRPr="009E576D">
        <w:rPr>
          <w:sz w:val="24"/>
          <w:szCs w:val="24"/>
          <w:lang w:val="ru-RU"/>
        </w:rPr>
        <w:t>профілю</w:t>
      </w:r>
      <w:proofErr w:type="spellEnd"/>
      <w:r w:rsidRPr="009E576D">
        <w:rPr>
          <w:sz w:val="24"/>
          <w:szCs w:val="24"/>
          <w:lang w:val="ru-RU"/>
        </w:rPr>
        <w:t>.</w:t>
      </w:r>
    </w:p>
    <w:p w14:paraId="4B6EF463" w14:textId="77777777" w:rsidR="009E576D" w:rsidRPr="009E576D" w:rsidRDefault="009E576D" w:rsidP="009E576D">
      <w:pPr>
        <w:pStyle w:val="a7"/>
        <w:tabs>
          <w:tab w:val="left" w:pos="426"/>
        </w:tabs>
        <w:spacing w:line="276" w:lineRule="auto"/>
        <w:ind w:left="0"/>
      </w:pPr>
      <w:proofErr w:type="spellStart"/>
      <w:r w:rsidRPr="009E576D">
        <w:t>Розрахункові</w:t>
      </w:r>
      <w:proofErr w:type="spellEnd"/>
      <w:r w:rsidRPr="009E576D">
        <w:t xml:space="preserve"> </w:t>
      </w:r>
      <w:proofErr w:type="spellStart"/>
      <w:r w:rsidRPr="009E576D">
        <w:t>витрати</w:t>
      </w:r>
      <w:proofErr w:type="spellEnd"/>
      <w:r w:rsidRPr="009E576D">
        <w:t xml:space="preserve"> </w:t>
      </w:r>
      <w:proofErr w:type="spellStart"/>
      <w:r w:rsidRPr="009E576D">
        <w:t>стічних</w:t>
      </w:r>
      <w:proofErr w:type="spellEnd"/>
      <w:r w:rsidRPr="009E576D">
        <w:t xml:space="preserve"> вод </w:t>
      </w:r>
      <w:proofErr w:type="spellStart"/>
      <w:r w:rsidRPr="009E576D">
        <w:t>становлять</w:t>
      </w:r>
      <w:proofErr w:type="spellEnd"/>
      <w:r w:rsidRPr="009E576D">
        <w:t xml:space="preserve">: </w:t>
      </w:r>
    </w:p>
    <w:p w14:paraId="7AA2506E" w14:textId="77777777" w:rsidR="009E576D" w:rsidRPr="009E576D" w:rsidRDefault="009E576D" w:rsidP="009E576D">
      <w:pPr>
        <w:pStyle w:val="a7"/>
        <w:numPr>
          <w:ilvl w:val="0"/>
          <w:numId w:val="15"/>
        </w:numPr>
        <w:tabs>
          <w:tab w:val="left" w:pos="426"/>
        </w:tabs>
        <w:spacing w:line="276" w:lineRule="auto"/>
        <w:ind w:left="0" w:firstLine="0"/>
      </w:pPr>
      <w:r w:rsidRPr="009E576D">
        <w:t>150 м</w:t>
      </w:r>
      <w:r w:rsidRPr="009E576D">
        <w:rPr>
          <w:vertAlign w:val="superscript"/>
        </w:rPr>
        <w:t>3</w:t>
      </w:r>
      <w:r w:rsidRPr="009E576D">
        <w:t>/добу (</w:t>
      </w:r>
      <w:proofErr w:type="spellStart"/>
      <w:r w:rsidRPr="009E576D">
        <w:t>згідно</w:t>
      </w:r>
      <w:proofErr w:type="spellEnd"/>
      <w:r w:rsidRPr="009E576D">
        <w:t xml:space="preserve"> </w:t>
      </w:r>
      <w:proofErr w:type="spellStart"/>
      <w:r w:rsidRPr="009E576D">
        <w:t>завдання</w:t>
      </w:r>
      <w:proofErr w:type="spellEnd"/>
      <w:r w:rsidRPr="009E576D">
        <w:t xml:space="preserve"> на </w:t>
      </w:r>
      <w:proofErr w:type="spellStart"/>
      <w:r w:rsidRPr="009E576D">
        <w:t>проектування</w:t>
      </w:r>
      <w:proofErr w:type="spellEnd"/>
      <w:r w:rsidRPr="009E576D">
        <w:t>)</w:t>
      </w:r>
    </w:p>
    <w:p w14:paraId="3FF49455" w14:textId="77777777" w:rsidR="009E576D" w:rsidRPr="009E576D" w:rsidRDefault="009E576D" w:rsidP="009E576D">
      <w:pPr>
        <w:pStyle w:val="a7"/>
        <w:numPr>
          <w:ilvl w:val="0"/>
          <w:numId w:val="15"/>
        </w:numPr>
        <w:tabs>
          <w:tab w:val="left" w:pos="426"/>
        </w:tabs>
        <w:spacing w:line="276" w:lineRule="auto"/>
        <w:ind w:left="0" w:firstLine="0"/>
      </w:pPr>
      <w:r w:rsidRPr="009E576D">
        <w:t>16,0 м</w:t>
      </w:r>
      <w:r w:rsidRPr="009E576D">
        <w:rPr>
          <w:vertAlign w:val="superscript"/>
        </w:rPr>
        <w:t>3</w:t>
      </w:r>
      <w:r w:rsidRPr="009E576D">
        <w:t>/</w:t>
      </w:r>
      <w:proofErr w:type="gramStart"/>
      <w:r w:rsidRPr="009E576D">
        <w:t>годину,  (</w:t>
      </w:r>
      <w:proofErr w:type="gramEnd"/>
      <w:r w:rsidRPr="009E576D">
        <w:t xml:space="preserve"> максимальна година );</w:t>
      </w:r>
    </w:p>
    <w:p w14:paraId="24EB4AD6" w14:textId="77777777" w:rsidR="009E576D" w:rsidRPr="009E576D" w:rsidRDefault="009E576D" w:rsidP="009E576D">
      <w:pPr>
        <w:pStyle w:val="a7"/>
        <w:numPr>
          <w:ilvl w:val="0"/>
          <w:numId w:val="15"/>
        </w:numPr>
        <w:tabs>
          <w:tab w:val="left" w:pos="426"/>
        </w:tabs>
        <w:spacing w:line="276" w:lineRule="auto"/>
        <w:ind w:left="0" w:firstLine="0"/>
      </w:pPr>
      <w:r w:rsidRPr="009E576D">
        <w:t>6,3 м</w:t>
      </w:r>
      <w:r w:rsidRPr="009E576D">
        <w:rPr>
          <w:vertAlign w:val="superscript"/>
        </w:rPr>
        <w:t>3</w:t>
      </w:r>
      <w:r w:rsidRPr="009E576D">
        <w:t xml:space="preserve">/годину, </w:t>
      </w:r>
      <w:proofErr w:type="gramStart"/>
      <w:r w:rsidRPr="009E576D">
        <w:t xml:space="preserve">( </w:t>
      </w:r>
      <w:proofErr w:type="spellStart"/>
      <w:r w:rsidRPr="009E576D">
        <w:t>середня</w:t>
      </w:r>
      <w:proofErr w:type="spellEnd"/>
      <w:proofErr w:type="gramEnd"/>
      <w:r w:rsidRPr="009E576D">
        <w:t xml:space="preserve"> година ).</w:t>
      </w:r>
    </w:p>
    <w:p w14:paraId="71A2B1EE" w14:textId="77777777" w:rsidR="009E576D" w:rsidRPr="009E576D" w:rsidRDefault="009E576D" w:rsidP="009E576D">
      <w:pPr>
        <w:rPr>
          <w:sz w:val="24"/>
          <w:szCs w:val="24"/>
        </w:rPr>
      </w:pPr>
    </w:p>
    <w:p w14:paraId="0990EE87" w14:textId="77777777" w:rsidR="009E576D" w:rsidRPr="009E576D" w:rsidRDefault="009E576D" w:rsidP="009E576D">
      <w:pPr>
        <w:rPr>
          <w:sz w:val="24"/>
          <w:szCs w:val="24"/>
          <w:lang w:val="ru-RU"/>
        </w:rPr>
      </w:pPr>
      <w:proofErr w:type="spellStart"/>
      <w:r w:rsidRPr="009E576D">
        <w:rPr>
          <w:sz w:val="24"/>
          <w:szCs w:val="24"/>
          <w:lang w:val="ru-RU"/>
        </w:rPr>
        <w:t>Розрахункові</w:t>
      </w:r>
      <w:proofErr w:type="spellEnd"/>
      <w:r w:rsidRPr="009E576D">
        <w:rPr>
          <w:sz w:val="24"/>
          <w:szCs w:val="24"/>
          <w:lang w:val="ru-RU"/>
        </w:rPr>
        <w:t xml:space="preserve"> </w:t>
      </w:r>
      <w:proofErr w:type="spellStart"/>
      <w:r w:rsidRPr="009E576D">
        <w:rPr>
          <w:sz w:val="24"/>
          <w:szCs w:val="24"/>
          <w:lang w:val="ru-RU"/>
        </w:rPr>
        <w:t>основні</w:t>
      </w:r>
      <w:proofErr w:type="spellEnd"/>
      <w:r w:rsidRPr="009E576D">
        <w:rPr>
          <w:sz w:val="24"/>
          <w:szCs w:val="24"/>
          <w:lang w:val="ru-RU"/>
        </w:rPr>
        <w:t xml:space="preserve"> </w:t>
      </w:r>
      <w:proofErr w:type="spellStart"/>
      <w:r w:rsidRPr="009E576D">
        <w:rPr>
          <w:sz w:val="24"/>
          <w:szCs w:val="24"/>
          <w:lang w:val="ru-RU"/>
        </w:rPr>
        <w:t>забруднення</w:t>
      </w:r>
      <w:proofErr w:type="spellEnd"/>
      <w:r w:rsidRPr="009E576D">
        <w:rPr>
          <w:sz w:val="24"/>
          <w:szCs w:val="24"/>
          <w:lang w:val="ru-RU"/>
        </w:rPr>
        <w:t xml:space="preserve"> </w:t>
      </w:r>
      <w:proofErr w:type="spellStart"/>
      <w:r w:rsidRPr="009E576D">
        <w:rPr>
          <w:sz w:val="24"/>
          <w:szCs w:val="24"/>
          <w:lang w:val="ru-RU"/>
        </w:rPr>
        <w:t>стічних</w:t>
      </w:r>
      <w:proofErr w:type="spellEnd"/>
      <w:r w:rsidRPr="009E576D">
        <w:rPr>
          <w:sz w:val="24"/>
          <w:szCs w:val="24"/>
          <w:lang w:val="ru-RU"/>
        </w:rPr>
        <w:t xml:space="preserve"> вод </w:t>
      </w:r>
      <w:proofErr w:type="spellStart"/>
      <w:r w:rsidRPr="009E576D">
        <w:rPr>
          <w:sz w:val="24"/>
          <w:szCs w:val="24"/>
          <w:lang w:val="ru-RU"/>
        </w:rPr>
        <w:t>становлять</w:t>
      </w:r>
      <w:proofErr w:type="spellEnd"/>
      <w:r w:rsidRPr="009E576D">
        <w:rPr>
          <w:sz w:val="24"/>
          <w:szCs w:val="24"/>
          <w:lang w:val="ru-RU"/>
        </w:rPr>
        <w:t>:</w:t>
      </w:r>
    </w:p>
    <w:p w14:paraId="181B5649" w14:textId="77777777" w:rsidR="009E576D" w:rsidRPr="009E576D" w:rsidRDefault="009E576D" w:rsidP="009E576D">
      <w:pPr>
        <w:pStyle w:val="a7"/>
        <w:numPr>
          <w:ilvl w:val="0"/>
          <w:numId w:val="13"/>
        </w:numPr>
        <w:spacing w:line="276" w:lineRule="auto"/>
        <w:ind w:left="0" w:firstLine="0"/>
        <w:rPr>
          <w:b/>
        </w:rPr>
      </w:pPr>
      <w:r w:rsidRPr="009E576D">
        <w:rPr>
          <w:b/>
        </w:rPr>
        <w:t xml:space="preserve">до </w:t>
      </w:r>
      <w:proofErr w:type="spellStart"/>
      <w:r w:rsidRPr="009E576D">
        <w:rPr>
          <w:b/>
        </w:rPr>
        <w:t>очищення</w:t>
      </w:r>
      <w:proofErr w:type="spellEnd"/>
      <w:r w:rsidRPr="009E576D">
        <w:rPr>
          <w:b/>
          <w:lang w:val="en-US"/>
        </w:rPr>
        <w:t>:</w:t>
      </w:r>
    </w:p>
    <w:p w14:paraId="6BC9EC8F" w14:textId="77777777" w:rsidR="009E576D" w:rsidRPr="009E576D" w:rsidRDefault="009E576D" w:rsidP="009E576D">
      <w:pPr>
        <w:pStyle w:val="a7"/>
        <w:numPr>
          <w:ilvl w:val="0"/>
          <w:numId w:val="12"/>
        </w:numPr>
        <w:tabs>
          <w:tab w:val="left" w:pos="1134"/>
        </w:tabs>
        <w:spacing w:line="276" w:lineRule="auto"/>
        <w:ind w:left="0" w:firstLine="0"/>
      </w:pPr>
      <w:proofErr w:type="spellStart"/>
      <w:r w:rsidRPr="009E576D">
        <w:t>завислі</w:t>
      </w:r>
      <w:proofErr w:type="spellEnd"/>
      <w:r w:rsidRPr="009E576D">
        <w:t xml:space="preserve"> </w:t>
      </w:r>
      <w:proofErr w:type="spellStart"/>
      <w:r w:rsidRPr="009E576D">
        <w:t>речовини</w:t>
      </w:r>
      <w:proofErr w:type="spellEnd"/>
      <w:r w:rsidRPr="009E576D">
        <w:t xml:space="preserve"> – 180 мг/ дм</w:t>
      </w:r>
      <w:r w:rsidRPr="009E576D">
        <w:rPr>
          <w:vertAlign w:val="superscript"/>
        </w:rPr>
        <w:t>3</w:t>
      </w:r>
      <w:r w:rsidRPr="009E576D">
        <w:t>;</w:t>
      </w:r>
    </w:p>
    <w:p w14:paraId="3C851313" w14:textId="77777777" w:rsidR="009E576D" w:rsidRPr="009E576D" w:rsidRDefault="009E576D" w:rsidP="009E576D">
      <w:pPr>
        <w:pStyle w:val="a7"/>
        <w:numPr>
          <w:ilvl w:val="3"/>
          <w:numId w:val="12"/>
        </w:numPr>
        <w:tabs>
          <w:tab w:val="left" w:pos="1134"/>
        </w:tabs>
        <w:spacing w:line="276" w:lineRule="auto"/>
        <w:ind w:left="0" w:firstLine="0"/>
      </w:pPr>
      <w:r w:rsidRPr="009E576D">
        <w:t xml:space="preserve">БСК </w:t>
      </w:r>
      <w:proofErr w:type="spellStart"/>
      <w:r w:rsidRPr="009E576D">
        <w:rPr>
          <w:vertAlign w:val="subscript"/>
        </w:rPr>
        <w:t>пов</w:t>
      </w:r>
      <w:proofErr w:type="spellEnd"/>
      <w:r w:rsidRPr="009E576D">
        <w:rPr>
          <w:vertAlign w:val="subscript"/>
        </w:rPr>
        <w:t>.</w:t>
      </w:r>
      <w:r w:rsidRPr="009E576D">
        <w:t xml:space="preserve"> – 200 мг/ дм</w:t>
      </w:r>
      <w:r w:rsidRPr="009E576D">
        <w:rPr>
          <w:vertAlign w:val="superscript"/>
        </w:rPr>
        <w:t>3</w:t>
      </w:r>
      <w:r w:rsidRPr="009E576D">
        <w:t>;</w:t>
      </w:r>
    </w:p>
    <w:p w14:paraId="583993BF" w14:textId="77777777" w:rsidR="009E576D" w:rsidRPr="009E576D" w:rsidRDefault="009E576D" w:rsidP="009E576D">
      <w:pPr>
        <w:pStyle w:val="a7"/>
        <w:numPr>
          <w:ilvl w:val="3"/>
          <w:numId w:val="12"/>
        </w:numPr>
        <w:tabs>
          <w:tab w:val="left" w:pos="1134"/>
        </w:tabs>
        <w:spacing w:line="276" w:lineRule="auto"/>
        <w:ind w:left="0" w:firstLine="0"/>
      </w:pPr>
      <w:r w:rsidRPr="009E576D">
        <w:t>ХСК – 372 мг/ дм</w:t>
      </w:r>
      <w:r w:rsidRPr="009E576D">
        <w:rPr>
          <w:vertAlign w:val="superscript"/>
        </w:rPr>
        <w:t>3</w:t>
      </w:r>
      <w:r w:rsidRPr="009E576D">
        <w:t>;</w:t>
      </w:r>
    </w:p>
    <w:p w14:paraId="33E5EA0B" w14:textId="77777777" w:rsidR="009E576D" w:rsidRPr="009E576D" w:rsidRDefault="009E576D" w:rsidP="009E576D">
      <w:pPr>
        <w:pStyle w:val="a7"/>
        <w:numPr>
          <w:ilvl w:val="0"/>
          <w:numId w:val="13"/>
        </w:numPr>
        <w:spacing w:line="276" w:lineRule="auto"/>
        <w:ind w:left="0" w:firstLine="0"/>
        <w:rPr>
          <w:b/>
        </w:rPr>
      </w:pPr>
      <w:proofErr w:type="spellStart"/>
      <w:r w:rsidRPr="009E576D">
        <w:rPr>
          <w:b/>
        </w:rPr>
        <w:t>після</w:t>
      </w:r>
      <w:proofErr w:type="spellEnd"/>
      <w:r w:rsidRPr="009E576D">
        <w:rPr>
          <w:b/>
        </w:rPr>
        <w:t xml:space="preserve"> </w:t>
      </w:r>
      <w:proofErr w:type="spellStart"/>
      <w:r w:rsidRPr="009E576D">
        <w:rPr>
          <w:b/>
        </w:rPr>
        <w:t>очищення</w:t>
      </w:r>
      <w:proofErr w:type="spellEnd"/>
      <w:r w:rsidRPr="009E576D">
        <w:rPr>
          <w:b/>
        </w:rPr>
        <w:t>:</w:t>
      </w:r>
    </w:p>
    <w:p w14:paraId="165071CE" w14:textId="77777777" w:rsidR="009E576D" w:rsidRPr="009E576D" w:rsidRDefault="009E576D" w:rsidP="009E576D">
      <w:pPr>
        <w:pStyle w:val="a7"/>
        <w:numPr>
          <w:ilvl w:val="0"/>
          <w:numId w:val="14"/>
        </w:numPr>
        <w:shd w:val="clear" w:color="auto" w:fill="FFFFFF"/>
        <w:tabs>
          <w:tab w:val="left" w:pos="851"/>
        </w:tabs>
        <w:spacing w:line="276" w:lineRule="auto"/>
        <w:ind w:left="0" w:firstLine="0"/>
      </w:pPr>
      <w:proofErr w:type="spellStart"/>
      <w:r w:rsidRPr="009E576D">
        <w:t>завислі</w:t>
      </w:r>
      <w:proofErr w:type="spellEnd"/>
      <w:r w:rsidRPr="009E576D">
        <w:t xml:space="preserve"> </w:t>
      </w:r>
      <w:proofErr w:type="spellStart"/>
      <w:r w:rsidRPr="009E576D">
        <w:t>речовини</w:t>
      </w:r>
      <w:proofErr w:type="spellEnd"/>
      <w:r w:rsidRPr="009E576D">
        <w:t xml:space="preserve"> </w:t>
      </w:r>
      <w:r w:rsidRPr="009E576D">
        <w:rPr>
          <w:shd w:val="clear" w:color="auto" w:fill="FFFFFF"/>
        </w:rPr>
        <w:t>– 15,0</w:t>
      </w:r>
      <w:r w:rsidRPr="009E576D">
        <w:t xml:space="preserve"> мг/ дм</w:t>
      </w:r>
      <w:r w:rsidRPr="009E576D">
        <w:rPr>
          <w:vertAlign w:val="superscript"/>
        </w:rPr>
        <w:t>3</w:t>
      </w:r>
      <w:r w:rsidRPr="009E576D">
        <w:t>;</w:t>
      </w:r>
    </w:p>
    <w:p w14:paraId="272A9C17" w14:textId="77777777" w:rsidR="009E576D" w:rsidRPr="009E576D" w:rsidRDefault="009E576D" w:rsidP="009E576D">
      <w:pPr>
        <w:pStyle w:val="a7"/>
        <w:numPr>
          <w:ilvl w:val="0"/>
          <w:numId w:val="14"/>
        </w:numPr>
        <w:shd w:val="clear" w:color="auto" w:fill="FFFFFF"/>
        <w:tabs>
          <w:tab w:val="left" w:pos="851"/>
        </w:tabs>
        <w:spacing w:line="276" w:lineRule="auto"/>
        <w:ind w:left="0" w:firstLine="0"/>
      </w:pPr>
      <w:r w:rsidRPr="009E576D">
        <w:t>БСК – 15,0 мг/ дм</w:t>
      </w:r>
      <w:r w:rsidRPr="009E576D">
        <w:rPr>
          <w:vertAlign w:val="superscript"/>
        </w:rPr>
        <w:t>3</w:t>
      </w:r>
      <w:r w:rsidRPr="009E576D">
        <w:t>;</w:t>
      </w:r>
    </w:p>
    <w:p w14:paraId="28B2F74C" w14:textId="77777777" w:rsidR="009E576D" w:rsidRPr="009E576D" w:rsidRDefault="009E576D" w:rsidP="009E576D">
      <w:pPr>
        <w:pStyle w:val="a7"/>
        <w:numPr>
          <w:ilvl w:val="0"/>
          <w:numId w:val="14"/>
        </w:numPr>
        <w:shd w:val="clear" w:color="auto" w:fill="FFFFFF"/>
        <w:tabs>
          <w:tab w:val="left" w:pos="851"/>
        </w:tabs>
        <w:spacing w:line="276" w:lineRule="auto"/>
        <w:ind w:left="0" w:firstLine="0"/>
      </w:pPr>
      <w:r w:rsidRPr="009E576D">
        <w:t>ХСК – 40 мг/ дм</w:t>
      </w:r>
      <w:r w:rsidRPr="009E576D">
        <w:rPr>
          <w:vertAlign w:val="superscript"/>
        </w:rPr>
        <w:t>3</w:t>
      </w:r>
    </w:p>
    <w:p w14:paraId="74C5E963" w14:textId="77777777" w:rsidR="009E576D" w:rsidRPr="009E576D" w:rsidRDefault="009E576D" w:rsidP="009E576D">
      <w:pPr>
        <w:spacing w:line="360" w:lineRule="auto"/>
        <w:rPr>
          <w:sz w:val="24"/>
          <w:szCs w:val="24"/>
        </w:rPr>
      </w:pPr>
    </w:p>
    <w:p w14:paraId="67975F71" w14:textId="77777777" w:rsidR="009E576D" w:rsidRPr="009E576D" w:rsidRDefault="009E576D" w:rsidP="009E576D">
      <w:pPr>
        <w:spacing w:line="360" w:lineRule="auto"/>
        <w:rPr>
          <w:sz w:val="24"/>
          <w:szCs w:val="24"/>
        </w:rPr>
      </w:pPr>
    </w:p>
    <w:p w14:paraId="35356238" w14:textId="77777777" w:rsidR="009E576D" w:rsidRPr="009E576D" w:rsidRDefault="009E576D" w:rsidP="009E576D">
      <w:pPr>
        <w:spacing w:line="360" w:lineRule="auto"/>
        <w:rPr>
          <w:b/>
          <w:bCs/>
          <w:sz w:val="24"/>
          <w:szCs w:val="24"/>
          <w:lang w:val="ru-RU"/>
        </w:rPr>
      </w:pPr>
      <w:r w:rsidRPr="009E576D">
        <w:rPr>
          <w:b/>
          <w:bCs/>
          <w:sz w:val="24"/>
          <w:szCs w:val="24"/>
          <w:lang w:val="ru-RU"/>
        </w:rPr>
        <w:t>ТЕХНІЧНІ ВИМОГИ ДО КАПІТАЛЬНОГО РЕМОНТУ ОКРЕМИХ СПОРУД І ОБЛАДНАННЯ:</w:t>
      </w:r>
    </w:p>
    <w:p w14:paraId="5C05D4F6" w14:textId="77777777" w:rsidR="009E576D" w:rsidRPr="009E576D" w:rsidRDefault="009E576D" w:rsidP="009E576D">
      <w:pPr>
        <w:pStyle w:val="a7"/>
        <w:spacing w:line="276" w:lineRule="auto"/>
        <w:ind w:right="141"/>
        <w:jc w:val="both"/>
        <w:rPr>
          <w:b/>
        </w:rPr>
      </w:pPr>
      <w:proofErr w:type="spellStart"/>
      <w:r w:rsidRPr="009E576D">
        <w:rPr>
          <w:b/>
        </w:rPr>
        <w:t>Піскоуловлювач</w:t>
      </w:r>
      <w:proofErr w:type="spellEnd"/>
    </w:p>
    <w:p w14:paraId="66C7BA4E" w14:textId="77777777" w:rsidR="009E576D" w:rsidRPr="009E576D" w:rsidRDefault="009E576D" w:rsidP="009E576D">
      <w:pPr>
        <w:pStyle w:val="a7"/>
        <w:spacing w:line="276" w:lineRule="auto"/>
        <w:ind w:right="141"/>
        <w:jc w:val="both"/>
        <w:rPr>
          <w:b/>
        </w:rPr>
      </w:pPr>
    </w:p>
    <w:p w14:paraId="1743337B" w14:textId="77777777" w:rsidR="009E576D" w:rsidRPr="009E576D" w:rsidRDefault="009E576D" w:rsidP="009E576D">
      <w:pPr>
        <w:ind w:left="851" w:hanging="284"/>
        <w:textAlignment w:val="top"/>
        <w:rPr>
          <w:sz w:val="24"/>
          <w:szCs w:val="24"/>
          <w:lang w:val="ru-RU"/>
        </w:rPr>
      </w:pPr>
      <w:proofErr w:type="spellStart"/>
      <w:r w:rsidRPr="009E576D">
        <w:rPr>
          <w:sz w:val="24"/>
          <w:szCs w:val="24"/>
          <w:lang w:val="ru-RU"/>
        </w:rPr>
        <w:t>Стічні</w:t>
      </w:r>
      <w:proofErr w:type="spellEnd"/>
      <w:r w:rsidRPr="009E576D">
        <w:rPr>
          <w:sz w:val="24"/>
          <w:szCs w:val="24"/>
          <w:lang w:val="ru-RU"/>
        </w:rPr>
        <w:t xml:space="preserve"> води по </w:t>
      </w:r>
      <w:proofErr w:type="spellStart"/>
      <w:r w:rsidRPr="009E576D">
        <w:rPr>
          <w:sz w:val="24"/>
          <w:szCs w:val="24"/>
          <w:lang w:val="ru-RU"/>
        </w:rPr>
        <w:t>напірних</w:t>
      </w:r>
      <w:proofErr w:type="spellEnd"/>
      <w:r w:rsidRPr="009E576D">
        <w:rPr>
          <w:sz w:val="24"/>
          <w:szCs w:val="24"/>
          <w:lang w:val="ru-RU"/>
        </w:rPr>
        <w:t xml:space="preserve"> трубопроводах </w:t>
      </w:r>
      <w:proofErr w:type="spellStart"/>
      <w:r w:rsidRPr="009E576D">
        <w:rPr>
          <w:sz w:val="24"/>
          <w:szCs w:val="24"/>
          <w:lang w:val="ru-RU"/>
        </w:rPr>
        <w:t>надходять</w:t>
      </w:r>
      <w:proofErr w:type="spellEnd"/>
      <w:r w:rsidRPr="009E576D">
        <w:rPr>
          <w:sz w:val="24"/>
          <w:szCs w:val="24"/>
          <w:lang w:val="ru-RU"/>
        </w:rPr>
        <w:t xml:space="preserve"> в </w:t>
      </w:r>
      <w:proofErr w:type="spellStart"/>
      <w:r w:rsidRPr="009E576D">
        <w:rPr>
          <w:sz w:val="24"/>
          <w:szCs w:val="24"/>
          <w:lang w:val="ru-RU"/>
        </w:rPr>
        <w:t>приймальну</w:t>
      </w:r>
      <w:proofErr w:type="spellEnd"/>
      <w:r w:rsidRPr="009E576D">
        <w:rPr>
          <w:sz w:val="24"/>
          <w:szCs w:val="24"/>
          <w:lang w:val="ru-RU"/>
        </w:rPr>
        <w:t xml:space="preserve"> камеру</w:t>
      </w:r>
    </w:p>
    <w:p w14:paraId="081AB3CE" w14:textId="77777777" w:rsidR="009E576D" w:rsidRPr="009E576D" w:rsidRDefault="009E576D" w:rsidP="009E576D">
      <w:pPr>
        <w:textAlignment w:val="top"/>
        <w:rPr>
          <w:sz w:val="24"/>
          <w:szCs w:val="24"/>
          <w:lang w:val="ru-RU"/>
        </w:rPr>
      </w:pPr>
      <w:r w:rsidRPr="009E576D">
        <w:rPr>
          <w:sz w:val="24"/>
          <w:szCs w:val="24"/>
          <w:lang w:val="ru-RU"/>
        </w:rPr>
        <w:lastRenderedPageBreak/>
        <w:t xml:space="preserve"> (</w:t>
      </w:r>
      <w:proofErr w:type="spellStart"/>
      <w:r w:rsidRPr="009E576D">
        <w:rPr>
          <w:sz w:val="24"/>
          <w:szCs w:val="24"/>
          <w:lang w:val="ru-RU"/>
        </w:rPr>
        <w:t>колодязь</w:t>
      </w:r>
      <w:proofErr w:type="spellEnd"/>
      <w:r w:rsidRPr="009E576D">
        <w:rPr>
          <w:sz w:val="24"/>
          <w:szCs w:val="24"/>
          <w:lang w:val="ru-RU"/>
        </w:rPr>
        <w:t xml:space="preserve"> </w:t>
      </w:r>
      <w:proofErr w:type="spellStart"/>
      <w:r w:rsidRPr="009E576D">
        <w:rPr>
          <w:sz w:val="24"/>
          <w:szCs w:val="24"/>
          <w:lang w:val="ru-RU"/>
        </w:rPr>
        <w:t>гасіння</w:t>
      </w:r>
      <w:proofErr w:type="spellEnd"/>
      <w:r w:rsidRPr="009E576D">
        <w:rPr>
          <w:sz w:val="24"/>
          <w:szCs w:val="24"/>
          <w:lang w:val="ru-RU"/>
        </w:rPr>
        <w:t xml:space="preserve"> напору) і </w:t>
      </w:r>
      <w:proofErr w:type="spellStart"/>
      <w:r w:rsidRPr="009E576D">
        <w:rPr>
          <w:sz w:val="24"/>
          <w:szCs w:val="24"/>
          <w:lang w:val="ru-RU"/>
        </w:rPr>
        <w:t>далі</w:t>
      </w:r>
      <w:proofErr w:type="spellEnd"/>
      <w:r w:rsidRPr="009E576D">
        <w:rPr>
          <w:sz w:val="24"/>
          <w:szCs w:val="24"/>
          <w:lang w:val="ru-RU"/>
        </w:rPr>
        <w:t xml:space="preserve"> - </w:t>
      </w:r>
      <w:proofErr w:type="spellStart"/>
      <w:proofErr w:type="gramStart"/>
      <w:r w:rsidRPr="009E576D">
        <w:rPr>
          <w:sz w:val="24"/>
          <w:szCs w:val="24"/>
          <w:lang w:val="ru-RU"/>
        </w:rPr>
        <w:t>самопливом</w:t>
      </w:r>
      <w:proofErr w:type="spellEnd"/>
      <w:r w:rsidRPr="009E576D">
        <w:rPr>
          <w:sz w:val="24"/>
          <w:szCs w:val="24"/>
          <w:lang w:val="ru-RU"/>
        </w:rPr>
        <w:t xml:space="preserve">  у</w:t>
      </w:r>
      <w:proofErr w:type="gramEnd"/>
      <w:r w:rsidRPr="009E576D">
        <w:rPr>
          <w:sz w:val="24"/>
          <w:szCs w:val="24"/>
          <w:lang w:val="ru-RU"/>
        </w:rPr>
        <w:t xml:space="preserve"> </w:t>
      </w:r>
      <w:proofErr w:type="spellStart"/>
      <w:r w:rsidRPr="009E576D">
        <w:rPr>
          <w:sz w:val="24"/>
          <w:szCs w:val="24"/>
          <w:lang w:val="ru-RU"/>
        </w:rPr>
        <w:t>піскоуловлювач</w:t>
      </w:r>
      <w:proofErr w:type="spellEnd"/>
      <w:r w:rsidRPr="009E576D">
        <w:rPr>
          <w:sz w:val="24"/>
          <w:szCs w:val="24"/>
          <w:lang w:val="ru-RU"/>
        </w:rPr>
        <w:t xml:space="preserve">. </w:t>
      </w:r>
    </w:p>
    <w:p w14:paraId="03708935" w14:textId="77777777" w:rsidR="009E576D" w:rsidRPr="009E576D" w:rsidRDefault="009E576D" w:rsidP="009E576D">
      <w:pPr>
        <w:pStyle w:val="a7"/>
        <w:spacing w:line="276" w:lineRule="auto"/>
        <w:ind w:left="0" w:right="141"/>
        <w:jc w:val="both"/>
        <w:rPr>
          <w:b/>
        </w:rPr>
      </w:pPr>
      <w:r w:rsidRPr="009E576D">
        <w:t xml:space="preserve">        </w:t>
      </w:r>
      <w:proofErr w:type="spellStart"/>
      <w:r w:rsidRPr="009E576D">
        <w:t>Необхідно</w:t>
      </w:r>
      <w:proofErr w:type="spellEnd"/>
      <w:r w:rsidRPr="009E576D">
        <w:t xml:space="preserve"> </w:t>
      </w:r>
      <w:proofErr w:type="spellStart"/>
      <w:r w:rsidRPr="009E576D">
        <w:t>здіснити</w:t>
      </w:r>
      <w:proofErr w:type="spellEnd"/>
      <w:r w:rsidRPr="009E576D">
        <w:t xml:space="preserve"> </w:t>
      </w:r>
      <w:proofErr w:type="spellStart"/>
      <w:r w:rsidRPr="009E576D">
        <w:t>капітальний</w:t>
      </w:r>
      <w:proofErr w:type="spellEnd"/>
      <w:r w:rsidRPr="009E576D">
        <w:t xml:space="preserve"> ремонт горизонтального </w:t>
      </w:r>
      <w:proofErr w:type="spellStart"/>
      <w:r w:rsidRPr="009E576D">
        <w:t>піскоуловлювача</w:t>
      </w:r>
      <w:proofErr w:type="spellEnd"/>
      <w:r w:rsidRPr="009E576D">
        <w:t xml:space="preserve"> шляхом </w:t>
      </w:r>
      <w:proofErr w:type="spellStart"/>
      <w:r w:rsidRPr="009E576D">
        <w:t>футерування</w:t>
      </w:r>
      <w:proofErr w:type="spellEnd"/>
      <w:r w:rsidRPr="009E576D">
        <w:t xml:space="preserve"> </w:t>
      </w:r>
      <w:proofErr w:type="spellStart"/>
      <w:r w:rsidRPr="009E576D">
        <w:t>внутрішньої</w:t>
      </w:r>
      <w:proofErr w:type="spellEnd"/>
      <w:r w:rsidRPr="009E576D">
        <w:t xml:space="preserve"> </w:t>
      </w:r>
      <w:proofErr w:type="spellStart"/>
      <w:r w:rsidRPr="009E576D">
        <w:t>поверхні</w:t>
      </w:r>
      <w:proofErr w:type="spellEnd"/>
      <w:r w:rsidRPr="009E576D">
        <w:t xml:space="preserve"> </w:t>
      </w:r>
      <w:proofErr w:type="spellStart"/>
      <w:r w:rsidRPr="009E576D">
        <w:t>поліетиленом</w:t>
      </w:r>
      <w:proofErr w:type="spellEnd"/>
      <w:r w:rsidRPr="009E576D">
        <w:t xml:space="preserve">. </w:t>
      </w:r>
      <w:proofErr w:type="spellStart"/>
      <w:proofErr w:type="gramStart"/>
      <w:r w:rsidRPr="009E576D">
        <w:t>Піскоуловлювач</w:t>
      </w:r>
      <w:proofErr w:type="spellEnd"/>
      <w:r w:rsidRPr="009E576D">
        <w:t xml:space="preserve">  повинен</w:t>
      </w:r>
      <w:proofErr w:type="gramEnd"/>
      <w:r w:rsidRPr="009E576D">
        <w:t xml:space="preserve"> </w:t>
      </w:r>
      <w:proofErr w:type="spellStart"/>
      <w:r w:rsidRPr="009E576D">
        <w:t>складатись</w:t>
      </w:r>
      <w:proofErr w:type="spellEnd"/>
      <w:r w:rsidRPr="009E576D">
        <w:t xml:space="preserve"> з </w:t>
      </w:r>
      <w:proofErr w:type="spellStart"/>
      <w:r w:rsidRPr="009E576D">
        <w:t>двох</w:t>
      </w:r>
      <w:proofErr w:type="spellEnd"/>
      <w:r w:rsidRPr="009E576D">
        <w:t xml:space="preserve"> </w:t>
      </w:r>
      <w:proofErr w:type="spellStart"/>
      <w:r w:rsidRPr="009E576D">
        <w:t>відділень</w:t>
      </w:r>
      <w:proofErr w:type="spellEnd"/>
      <w:r w:rsidRPr="009E576D">
        <w:t xml:space="preserve"> </w:t>
      </w:r>
      <w:proofErr w:type="spellStart"/>
      <w:r w:rsidRPr="009E576D">
        <w:t>довжиною</w:t>
      </w:r>
      <w:proofErr w:type="spellEnd"/>
      <w:r w:rsidRPr="009E576D">
        <w:t xml:space="preserve"> 8,0 м. До і </w:t>
      </w:r>
      <w:proofErr w:type="spellStart"/>
      <w:r w:rsidRPr="009E576D">
        <w:t>після</w:t>
      </w:r>
      <w:proofErr w:type="spellEnd"/>
      <w:r w:rsidRPr="009E576D">
        <w:t xml:space="preserve"> кожного </w:t>
      </w:r>
      <w:proofErr w:type="spellStart"/>
      <w:proofErr w:type="gramStart"/>
      <w:r w:rsidRPr="009E576D">
        <w:t>відділення</w:t>
      </w:r>
      <w:proofErr w:type="spellEnd"/>
      <w:r w:rsidRPr="009E576D">
        <w:t xml:space="preserve">  </w:t>
      </w:r>
      <w:proofErr w:type="spellStart"/>
      <w:r w:rsidRPr="009E576D">
        <w:t>передбачити</w:t>
      </w:r>
      <w:proofErr w:type="spellEnd"/>
      <w:proofErr w:type="gramEnd"/>
      <w:r w:rsidRPr="009E576D">
        <w:t xml:space="preserve"> </w:t>
      </w:r>
      <w:proofErr w:type="spellStart"/>
      <w:r w:rsidRPr="009E576D">
        <w:t>щитові</w:t>
      </w:r>
      <w:proofErr w:type="spellEnd"/>
      <w:r w:rsidRPr="009E576D">
        <w:t xml:space="preserve"> затвори, </w:t>
      </w:r>
      <w:proofErr w:type="spellStart"/>
      <w:r w:rsidRPr="009E576D">
        <w:t>що</w:t>
      </w:r>
      <w:proofErr w:type="spellEnd"/>
      <w:r w:rsidRPr="009E576D">
        <w:t xml:space="preserve"> </w:t>
      </w:r>
      <w:proofErr w:type="spellStart"/>
      <w:r w:rsidRPr="009E576D">
        <w:t>дає</w:t>
      </w:r>
      <w:proofErr w:type="spellEnd"/>
      <w:r w:rsidRPr="009E576D">
        <w:t xml:space="preserve"> </w:t>
      </w:r>
      <w:proofErr w:type="spellStart"/>
      <w:r w:rsidRPr="009E576D">
        <w:t>можливість</w:t>
      </w:r>
      <w:proofErr w:type="spellEnd"/>
      <w:r w:rsidRPr="009E576D">
        <w:t xml:space="preserve"> </w:t>
      </w:r>
      <w:proofErr w:type="spellStart"/>
      <w:r w:rsidRPr="009E576D">
        <w:t>відключення</w:t>
      </w:r>
      <w:proofErr w:type="spellEnd"/>
      <w:r w:rsidRPr="009E576D">
        <w:t xml:space="preserve"> одного з </w:t>
      </w:r>
      <w:proofErr w:type="spellStart"/>
      <w:r w:rsidRPr="009E576D">
        <w:t>відділень</w:t>
      </w:r>
      <w:proofErr w:type="spellEnd"/>
      <w:r w:rsidRPr="009E576D">
        <w:t xml:space="preserve"> на </w:t>
      </w:r>
      <w:proofErr w:type="spellStart"/>
      <w:r w:rsidRPr="009E576D">
        <w:t>період</w:t>
      </w:r>
      <w:proofErr w:type="spellEnd"/>
      <w:r w:rsidRPr="009E576D">
        <w:t xml:space="preserve"> </w:t>
      </w:r>
      <w:proofErr w:type="spellStart"/>
      <w:r w:rsidRPr="009E576D">
        <w:t>мінімального</w:t>
      </w:r>
      <w:proofErr w:type="spellEnd"/>
      <w:r w:rsidRPr="009E576D">
        <w:t xml:space="preserve"> </w:t>
      </w:r>
      <w:proofErr w:type="spellStart"/>
      <w:r w:rsidRPr="009E576D">
        <w:t>припливу</w:t>
      </w:r>
      <w:proofErr w:type="spellEnd"/>
      <w:r w:rsidRPr="009E576D">
        <w:t xml:space="preserve"> і на час </w:t>
      </w:r>
      <w:proofErr w:type="spellStart"/>
      <w:r w:rsidRPr="009E576D">
        <w:t>виконання</w:t>
      </w:r>
      <w:proofErr w:type="spellEnd"/>
      <w:r w:rsidRPr="009E576D">
        <w:t xml:space="preserve"> </w:t>
      </w:r>
      <w:proofErr w:type="spellStart"/>
      <w:r w:rsidRPr="009E576D">
        <w:t>ремонтних</w:t>
      </w:r>
      <w:proofErr w:type="spellEnd"/>
      <w:r w:rsidRPr="009E576D">
        <w:t xml:space="preserve"> </w:t>
      </w:r>
      <w:proofErr w:type="spellStart"/>
      <w:r w:rsidRPr="009E576D">
        <w:t>робіт</w:t>
      </w:r>
      <w:proofErr w:type="spellEnd"/>
      <w:r w:rsidRPr="009E576D">
        <w:t xml:space="preserve"> і </w:t>
      </w:r>
      <w:proofErr w:type="spellStart"/>
      <w:r w:rsidRPr="009E576D">
        <w:t>очищення</w:t>
      </w:r>
      <w:proofErr w:type="spellEnd"/>
      <w:r w:rsidRPr="009E576D">
        <w:t xml:space="preserve"> </w:t>
      </w:r>
      <w:proofErr w:type="spellStart"/>
      <w:r w:rsidRPr="009E576D">
        <w:t>від</w:t>
      </w:r>
      <w:proofErr w:type="spellEnd"/>
      <w:r w:rsidRPr="009E576D">
        <w:t xml:space="preserve"> </w:t>
      </w:r>
      <w:proofErr w:type="spellStart"/>
      <w:r w:rsidRPr="009E576D">
        <w:t>піску</w:t>
      </w:r>
      <w:proofErr w:type="spellEnd"/>
      <w:r w:rsidRPr="009E576D">
        <w:t xml:space="preserve">. </w:t>
      </w:r>
    </w:p>
    <w:p w14:paraId="0F4C5F8B" w14:textId="77777777" w:rsidR="009E576D" w:rsidRPr="009E576D" w:rsidRDefault="009E576D" w:rsidP="009E576D">
      <w:pPr>
        <w:ind w:firstLine="57"/>
        <w:rPr>
          <w:sz w:val="24"/>
          <w:szCs w:val="24"/>
          <w:lang w:val="ru-RU"/>
        </w:rPr>
      </w:pPr>
      <w:r w:rsidRPr="009E576D">
        <w:rPr>
          <w:sz w:val="24"/>
          <w:szCs w:val="24"/>
          <w:lang w:val="ru-RU"/>
        </w:rPr>
        <w:t xml:space="preserve">        </w:t>
      </w:r>
      <w:proofErr w:type="spellStart"/>
      <w:r w:rsidRPr="009E576D">
        <w:rPr>
          <w:sz w:val="24"/>
          <w:szCs w:val="24"/>
          <w:lang w:val="ru-RU"/>
        </w:rPr>
        <w:t>Піскоуловлювач</w:t>
      </w:r>
      <w:proofErr w:type="spellEnd"/>
      <w:r w:rsidRPr="009E576D">
        <w:rPr>
          <w:sz w:val="24"/>
          <w:szCs w:val="24"/>
          <w:lang w:val="ru-RU"/>
        </w:rPr>
        <w:t xml:space="preserve"> </w:t>
      </w:r>
      <w:proofErr w:type="spellStart"/>
      <w:r w:rsidRPr="009E576D">
        <w:rPr>
          <w:sz w:val="24"/>
          <w:szCs w:val="24"/>
          <w:lang w:val="ru-RU"/>
        </w:rPr>
        <w:t>розрахований</w:t>
      </w:r>
      <w:proofErr w:type="spellEnd"/>
      <w:r w:rsidRPr="009E576D">
        <w:rPr>
          <w:sz w:val="24"/>
          <w:szCs w:val="24"/>
          <w:lang w:val="ru-RU"/>
        </w:rPr>
        <w:t xml:space="preserve"> на </w:t>
      </w:r>
      <w:proofErr w:type="spellStart"/>
      <w:r w:rsidRPr="009E576D">
        <w:rPr>
          <w:sz w:val="24"/>
          <w:szCs w:val="24"/>
          <w:lang w:val="ru-RU"/>
        </w:rPr>
        <w:t>затримання</w:t>
      </w:r>
      <w:proofErr w:type="spellEnd"/>
      <w:r w:rsidRPr="009E576D">
        <w:rPr>
          <w:sz w:val="24"/>
          <w:szCs w:val="24"/>
          <w:lang w:val="ru-RU"/>
        </w:rPr>
        <w:t xml:space="preserve"> </w:t>
      </w:r>
      <w:proofErr w:type="spellStart"/>
      <w:r w:rsidRPr="009E576D">
        <w:rPr>
          <w:sz w:val="24"/>
          <w:szCs w:val="24"/>
          <w:lang w:val="ru-RU"/>
        </w:rPr>
        <w:t>піску</w:t>
      </w:r>
      <w:proofErr w:type="spellEnd"/>
      <w:r w:rsidRPr="009E576D">
        <w:rPr>
          <w:sz w:val="24"/>
          <w:szCs w:val="24"/>
          <w:lang w:val="ru-RU"/>
        </w:rPr>
        <w:t xml:space="preserve"> </w:t>
      </w:r>
      <w:proofErr w:type="spellStart"/>
      <w:r w:rsidRPr="009E576D">
        <w:rPr>
          <w:sz w:val="24"/>
          <w:szCs w:val="24"/>
          <w:lang w:val="ru-RU"/>
        </w:rPr>
        <w:t>гідравлічною</w:t>
      </w:r>
      <w:proofErr w:type="spellEnd"/>
      <w:r w:rsidRPr="009E576D">
        <w:rPr>
          <w:sz w:val="24"/>
          <w:szCs w:val="24"/>
          <w:lang w:val="ru-RU"/>
        </w:rPr>
        <w:t xml:space="preserve"> </w:t>
      </w:r>
      <w:proofErr w:type="spellStart"/>
      <w:r w:rsidRPr="009E576D">
        <w:rPr>
          <w:sz w:val="24"/>
          <w:szCs w:val="24"/>
          <w:lang w:val="ru-RU"/>
        </w:rPr>
        <w:t>крупністю</w:t>
      </w:r>
      <w:proofErr w:type="spellEnd"/>
      <w:r w:rsidRPr="009E576D">
        <w:rPr>
          <w:sz w:val="24"/>
          <w:szCs w:val="24"/>
          <w:lang w:val="ru-RU"/>
        </w:rPr>
        <w:t xml:space="preserve"> 24,2 мм/с при </w:t>
      </w:r>
      <w:proofErr w:type="spellStart"/>
      <w:r w:rsidRPr="009E576D">
        <w:rPr>
          <w:sz w:val="24"/>
          <w:szCs w:val="24"/>
          <w:lang w:val="ru-RU"/>
        </w:rPr>
        <w:t>швидкості</w:t>
      </w:r>
      <w:proofErr w:type="spellEnd"/>
      <w:r w:rsidRPr="009E576D">
        <w:rPr>
          <w:sz w:val="24"/>
          <w:szCs w:val="24"/>
          <w:lang w:val="ru-RU"/>
        </w:rPr>
        <w:t xml:space="preserve"> руху води 0,3 м/с. </w:t>
      </w:r>
    </w:p>
    <w:p w14:paraId="7FFA0E31" w14:textId="77777777" w:rsidR="009E576D" w:rsidRPr="009E576D" w:rsidRDefault="009E576D" w:rsidP="009E576D">
      <w:pPr>
        <w:ind w:firstLine="170"/>
        <w:rPr>
          <w:sz w:val="24"/>
          <w:szCs w:val="24"/>
          <w:lang w:val="ru-RU"/>
        </w:rPr>
      </w:pPr>
      <w:r w:rsidRPr="009E576D">
        <w:rPr>
          <w:sz w:val="24"/>
          <w:szCs w:val="24"/>
          <w:lang w:val="ru-RU"/>
        </w:rPr>
        <w:t xml:space="preserve">      </w:t>
      </w:r>
      <w:proofErr w:type="spellStart"/>
      <w:r w:rsidRPr="009E576D">
        <w:rPr>
          <w:sz w:val="24"/>
          <w:szCs w:val="24"/>
          <w:lang w:val="ru-RU"/>
        </w:rPr>
        <w:t>Пісок</w:t>
      </w:r>
      <w:proofErr w:type="spellEnd"/>
      <w:r w:rsidRPr="009E576D">
        <w:rPr>
          <w:sz w:val="24"/>
          <w:szCs w:val="24"/>
          <w:lang w:val="ru-RU"/>
        </w:rPr>
        <w:t xml:space="preserve">, </w:t>
      </w:r>
      <w:proofErr w:type="spellStart"/>
      <w:r w:rsidRPr="009E576D">
        <w:rPr>
          <w:sz w:val="24"/>
          <w:szCs w:val="24"/>
          <w:lang w:val="ru-RU"/>
        </w:rPr>
        <w:t>затриманий</w:t>
      </w:r>
      <w:proofErr w:type="spellEnd"/>
      <w:r w:rsidRPr="009E576D">
        <w:rPr>
          <w:sz w:val="24"/>
          <w:szCs w:val="24"/>
          <w:lang w:val="ru-RU"/>
        </w:rPr>
        <w:t xml:space="preserve"> в </w:t>
      </w:r>
      <w:proofErr w:type="spellStart"/>
      <w:r w:rsidRPr="009E576D">
        <w:rPr>
          <w:sz w:val="24"/>
          <w:szCs w:val="24"/>
          <w:lang w:val="ru-RU"/>
        </w:rPr>
        <w:t>пісковловлювачі</w:t>
      </w:r>
      <w:proofErr w:type="spellEnd"/>
      <w:r w:rsidRPr="009E576D">
        <w:rPr>
          <w:sz w:val="24"/>
          <w:szCs w:val="24"/>
          <w:lang w:val="ru-RU"/>
        </w:rPr>
        <w:t xml:space="preserve">, </w:t>
      </w:r>
      <w:proofErr w:type="spellStart"/>
      <w:r w:rsidRPr="009E576D">
        <w:rPr>
          <w:sz w:val="24"/>
          <w:szCs w:val="24"/>
          <w:lang w:val="ru-RU"/>
        </w:rPr>
        <w:t>видаляється</w:t>
      </w:r>
      <w:proofErr w:type="spellEnd"/>
      <w:r w:rsidRPr="009E576D">
        <w:rPr>
          <w:sz w:val="24"/>
          <w:szCs w:val="24"/>
          <w:lang w:val="ru-RU"/>
        </w:rPr>
        <w:t xml:space="preserve"> з приямку </w:t>
      </w:r>
      <w:proofErr w:type="spellStart"/>
      <w:r w:rsidRPr="009E576D">
        <w:rPr>
          <w:sz w:val="24"/>
          <w:szCs w:val="24"/>
          <w:lang w:val="ru-RU"/>
        </w:rPr>
        <w:t>вручну</w:t>
      </w:r>
      <w:proofErr w:type="spellEnd"/>
      <w:r w:rsidRPr="009E576D">
        <w:rPr>
          <w:sz w:val="24"/>
          <w:szCs w:val="24"/>
          <w:lang w:val="ru-RU"/>
        </w:rPr>
        <w:t xml:space="preserve"> за </w:t>
      </w:r>
      <w:proofErr w:type="spellStart"/>
      <w:r w:rsidRPr="009E576D">
        <w:rPr>
          <w:sz w:val="24"/>
          <w:szCs w:val="24"/>
          <w:lang w:val="ru-RU"/>
        </w:rPr>
        <w:t>допомогою</w:t>
      </w:r>
      <w:proofErr w:type="spellEnd"/>
      <w:r w:rsidRPr="009E576D">
        <w:rPr>
          <w:sz w:val="24"/>
          <w:szCs w:val="24"/>
          <w:lang w:val="ru-RU"/>
        </w:rPr>
        <w:t xml:space="preserve"> черпака (</w:t>
      </w:r>
      <w:proofErr w:type="spellStart"/>
      <w:r w:rsidRPr="009E576D">
        <w:rPr>
          <w:sz w:val="24"/>
          <w:szCs w:val="24"/>
          <w:lang w:val="ru-RU"/>
        </w:rPr>
        <w:t>виготовляється</w:t>
      </w:r>
      <w:proofErr w:type="spellEnd"/>
      <w:r w:rsidRPr="009E576D">
        <w:rPr>
          <w:sz w:val="24"/>
          <w:szCs w:val="24"/>
          <w:lang w:val="ru-RU"/>
        </w:rPr>
        <w:t xml:space="preserve"> на </w:t>
      </w:r>
      <w:proofErr w:type="spellStart"/>
      <w:r w:rsidRPr="009E576D">
        <w:rPr>
          <w:sz w:val="24"/>
          <w:szCs w:val="24"/>
          <w:lang w:val="ru-RU"/>
        </w:rPr>
        <w:t>місці</w:t>
      </w:r>
      <w:proofErr w:type="spellEnd"/>
      <w:r w:rsidRPr="009E576D">
        <w:rPr>
          <w:sz w:val="24"/>
          <w:szCs w:val="24"/>
          <w:lang w:val="ru-RU"/>
        </w:rPr>
        <w:t xml:space="preserve">) 1 раз в два </w:t>
      </w:r>
      <w:proofErr w:type="spellStart"/>
      <w:r w:rsidRPr="009E576D">
        <w:rPr>
          <w:sz w:val="24"/>
          <w:szCs w:val="24"/>
          <w:lang w:val="ru-RU"/>
        </w:rPr>
        <w:t>дні</w:t>
      </w:r>
      <w:proofErr w:type="spellEnd"/>
      <w:r w:rsidRPr="009E576D">
        <w:rPr>
          <w:sz w:val="24"/>
          <w:szCs w:val="24"/>
          <w:lang w:val="ru-RU"/>
        </w:rPr>
        <w:t xml:space="preserve"> і </w:t>
      </w:r>
      <w:proofErr w:type="spellStart"/>
      <w:r w:rsidRPr="009E576D">
        <w:rPr>
          <w:sz w:val="24"/>
          <w:szCs w:val="24"/>
          <w:lang w:val="ru-RU"/>
        </w:rPr>
        <w:t>транспортується</w:t>
      </w:r>
      <w:proofErr w:type="spellEnd"/>
      <w:r w:rsidRPr="009E576D">
        <w:rPr>
          <w:sz w:val="24"/>
          <w:szCs w:val="24"/>
          <w:lang w:val="ru-RU"/>
        </w:rPr>
        <w:t xml:space="preserve"> (на </w:t>
      </w:r>
      <w:proofErr w:type="spellStart"/>
      <w:r w:rsidRPr="009E576D">
        <w:rPr>
          <w:sz w:val="24"/>
          <w:szCs w:val="24"/>
          <w:lang w:val="ru-RU"/>
        </w:rPr>
        <w:t>будівельній</w:t>
      </w:r>
      <w:proofErr w:type="spellEnd"/>
      <w:r w:rsidRPr="009E576D">
        <w:rPr>
          <w:sz w:val="24"/>
          <w:szCs w:val="24"/>
          <w:lang w:val="ru-RU"/>
        </w:rPr>
        <w:t xml:space="preserve"> </w:t>
      </w:r>
      <w:proofErr w:type="spellStart"/>
      <w:r w:rsidRPr="009E576D">
        <w:rPr>
          <w:sz w:val="24"/>
          <w:szCs w:val="24"/>
          <w:lang w:val="ru-RU"/>
        </w:rPr>
        <w:t>тачці</w:t>
      </w:r>
      <w:proofErr w:type="spellEnd"/>
      <w:r w:rsidRPr="009E576D">
        <w:rPr>
          <w:sz w:val="24"/>
          <w:szCs w:val="24"/>
          <w:lang w:val="ru-RU"/>
        </w:rPr>
        <w:t xml:space="preserve">) </w:t>
      </w:r>
      <w:proofErr w:type="gramStart"/>
      <w:r w:rsidRPr="009E576D">
        <w:rPr>
          <w:sz w:val="24"/>
          <w:szCs w:val="24"/>
          <w:lang w:val="ru-RU"/>
        </w:rPr>
        <w:t xml:space="preserve">на  </w:t>
      </w:r>
      <w:proofErr w:type="spellStart"/>
      <w:r w:rsidRPr="009E576D">
        <w:rPr>
          <w:sz w:val="24"/>
          <w:szCs w:val="24"/>
          <w:lang w:val="ru-RU"/>
        </w:rPr>
        <w:t>пісковий</w:t>
      </w:r>
      <w:proofErr w:type="spellEnd"/>
      <w:proofErr w:type="gramEnd"/>
      <w:r w:rsidRPr="009E576D">
        <w:rPr>
          <w:sz w:val="24"/>
          <w:szCs w:val="24"/>
          <w:lang w:val="ru-RU"/>
        </w:rPr>
        <w:t xml:space="preserve"> </w:t>
      </w:r>
      <w:proofErr w:type="spellStart"/>
      <w:r w:rsidRPr="009E576D">
        <w:rPr>
          <w:sz w:val="24"/>
          <w:szCs w:val="24"/>
          <w:lang w:val="ru-RU"/>
        </w:rPr>
        <w:t>майданчик</w:t>
      </w:r>
      <w:proofErr w:type="spellEnd"/>
      <w:r w:rsidRPr="009E576D">
        <w:rPr>
          <w:sz w:val="24"/>
          <w:szCs w:val="24"/>
          <w:lang w:val="ru-RU"/>
        </w:rPr>
        <w:t xml:space="preserve">, </w:t>
      </w:r>
      <w:proofErr w:type="spellStart"/>
      <w:r w:rsidRPr="009E576D">
        <w:rPr>
          <w:sz w:val="24"/>
          <w:szCs w:val="24"/>
          <w:lang w:val="ru-RU"/>
        </w:rPr>
        <w:t>який</w:t>
      </w:r>
      <w:proofErr w:type="spellEnd"/>
      <w:r w:rsidRPr="009E576D">
        <w:rPr>
          <w:sz w:val="24"/>
          <w:szCs w:val="24"/>
          <w:lang w:val="ru-RU"/>
        </w:rPr>
        <w:t xml:space="preserve"> </w:t>
      </w:r>
      <w:proofErr w:type="spellStart"/>
      <w:r w:rsidRPr="009E576D">
        <w:rPr>
          <w:sz w:val="24"/>
          <w:szCs w:val="24"/>
          <w:lang w:val="ru-RU"/>
        </w:rPr>
        <w:t>також</w:t>
      </w:r>
      <w:proofErr w:type="spellEnd"/>
      <w:r w:rsidRPr="009E576D">
        <w:rPr>
          <w:sz w:val="24"/>
          <w:szCs w:val="24"/>
          <w:lang w:val="ru-RU"/>
        </w:rPr>
        <w:t xml:space="preserve"> </w:t>
      </w:r>
      <w:proofErr w:type="spellStart"/>
      <w:r w:rsidRPr="009E576D">
        <w:rPr>
          <w:sz w:val="24"/>
          <w:szCs w:val="24"/>
          <w:lang w:val="ru-RU"/>
        </w:rPr>
        <w:t>підлягає</w:t>
      </w:r>
      <w:proofErr w:type="spellEnd"/>
      <w:r w:rsidRPr="009E576D">
        <w:rPr>
          <w:sz w:val="24"/>
          <w:szCs w:val="24"/>
          <w:lang w:val="ru-RU"/>
        </w:rPr>
        <w:t xml:space="preserve"> </w:t>
      </w:r>
      <w:proofErr w:type="spellStart"/>
      <w:r w:rsidRPr="009E576D">
        <w:rPr>
          <w:sz w:val="24"/>
          <w:szCs w:val="24"/>
          <w:lang w:val="ru-RU"/>
        </w:rPr>
        <w:t>капітальному</w:t>
      </w:r>
      <w:proofErr w:type="spellEnd"/>
      <w:r w:rsidRPr="009E576D">
        <w:rPr>
          <w:sz w:val="24"/>
          <w:szCs w:val="24"/>
          <w:lang w:val="ru-RU"/>
        </w:rPr>
        <w:t xml:space="preserve"> ремонту,  для </w:t>
      </w:r>
      <w:proofErr w:type="spellStart"/>
      <w:r w:rsidRPr="009E576D">
        <w:rPr>
          <w:sz w:val="24"/>
          <w:szCs w:val="24"/>
          <w:lang w:val="ru-RU"/>
        </w:rPr>
        <w:t>зневоднення</w:t>
      </w:r>
      <w:proofErr w:type="spellEnd"/>
      <w:r w:rsidRPr="009E576D">
        <w:rPr>
          <w:sz w:val="24"/>
          <w:szCs w:val="24"/>
          <w:lang w:val="ru-RU"/>
        </w:rPr>
        <w:t>.</w:t>
      </w:r>
    </w:p>
    <w:p w14:paraId="36FF5E92" w14:textId="77777777" w:rsidR="009E576D" w:rsidRPr="009E576D" w:rsidRDefault="009E576D" w:rsidP="009E576D">
      <w:pPr>
        <w:tabs>
          <w:tab w:val="left" w:pos="426"/>
        </w:tabs>
        <w:ind w:firstLine="567"/>
        <w:rPr>
          <w:sz w:val="24"/>
          <w:szCs w:val="24"/>
          <w:lang w:val="ru-RU"/>
        </w:rPr>
      </w:pPr>
      <w:r w:rsidRPr="009E576D">
        <w:rPr>
          <w:sz w:val="24"/>
          <w:szCs w:val="24"/>
          <w:lang w:val="ru-RU"/>
        </w:rPr>
        <w:t xml:space="preserve"> </w:t>
      </w:r>
      <w:proofErr w:type="spellStart"/>
      <w:r w:rsidRPr="009E576D">
        <w:rPr>
          <w:sz w:val="24"/>
          <w:szCs w:val="24"/>
          <w:lang w:val="ru-RU"/>
        </w:rPr>
        <w:t>Корисна</w:t>
      </w:r>
      <w:proofErr w:type="spellEnd"/>
      <w:r w:rsidRPr="009E576D">
        <w:rPr>
          <w:sz w:val="24"/>
          <w:szCs w:val="24"/>
          <w:lang w:val="ru-RU"/>
        </w:rPr>
        <w:t xml:space="preserve"> </w:t>
      </w:r>
      <w:proofErr w:type="spellStart"/>
      <w:r w:rsidRPr="009E576D">
        <w:rPr>
          <w:sz w:val="24"/>
          <w:szCs w:val="24"/>
          <w:lang w:val="ru-RU"/>
        </w:rPr>
        <w:t>площа</w:t>
      </w:r>
      <w:proofErr w:type="spellEnd"/>
      <w:r w:rsidRPr="009E576D">
        <w:rPr>
          <w:sz w:val="24"/>
          <w:szCs w:val="24"/>
          <w:lang w:val="ru-RU"/>
        </w:rPr>
        <w:t xml:space="preserve"> </w:t>
      </w:r>
      <w:proofErr w:type="spellStart"/>
      <w:r w:rsidRPr="009E576D">
        <w:rPr>
          <w:sz w:val="24"/>
          <w:szCs w:val="24"/>
          <w:lang w:val="ru-RU"/>
        </w:rPr>
        <w:t>піскового</w:t>
      </w:r>
      <w:proofErr w:type="spellEnd"/>
      <w:r w:rsidRPr="009E576D">
        <w:rPr>
          <w:sz w:val="24"/>
          <w:szCs w:val="24"/>
          <w:lang w:val="ru-RU"/>
        </w:rPr>
        <w:t xml:space="preserve"> </w:t>
      </w:r>
      <w:proofErr w:type="spellStart"/>
      <w:r w:rsidRPr="009E576D">
        <w:rPr>
          <w:sz w:val="24"/>
          <w:szCs w:val="24"/>
          <w:lang w:val="ru-RU"/>
        </w:rPr>
        <w:t>майданчика</w:t>
      </w:r>
      <w:proofErr w:type="spellEnd"/>
      <w:r w:rsidRPr="009E576D">
        <w:rPr>
          <w:sz w:val="24"/>
          <w:szCs w:val="24"/>
          <w:lang w:val="ru-RU"/>
        </w:rPr>
        <w:t xml:space="preserve"> повинна </w:t>
      </w:r>
      <w:proofErr w:type="spellStart"/>
      <w:r w:rsidRPr="009E576D">
        <w:rPr>
          <w:sz w:val="24"/>
          <w:szCs w:val="24"/>
          <w:lang w:val="ru-RU"/>
        </w:rPr>
        <w:t>становити</w:t>
      </w:r>
      <w:proofErr w:type="spellEnd"/>
      <w:r w:rsidRPr="009E576D">
        <w:rPr>
          <w:sz w:val="24"/>
          <w:szCs w:val="24"/>
          <w:lang w:val="ru-RU"/>
        </w:rPr>
        <w:t xml:space="preserve"> 2,4 м</w:t>
      </w:r>
      <w:r w:rsidRPr="009E576D">
        <w:rPr>
          <w:sz w:val="24"/>
          <w:szCs w:val="24"/>
          <w:vertAlign w:val="superscript"/>
          <w:lang w:val="ru-RU"/>
        </w:rPr>
        <w:t>2</w:t>
      </w:r>
      <w:r w:rsidRPr="009E576D">
        <w:rPr>
          <w:sz w:val="24"/>
          <w:szCs w:val="24"/>
          <w:lang w:val="ru-RU"/>
        </w:rPr>
        <w:t xml:space="preserve">. </w:t>
      </w:r>
    </w:p>
    <w:p w14:paraId="7DDBC8BF" w14:textId="77777777" w:rsidR="009E576D" w:rsidRPr="009E576D" w:rsidRDefault="009E576D" w:rsidP="009E576D">
      <w:pPr>
        <w:rPr>
          <w:sz w:val="24"/>
          <w:szCs w:val="24"/>
          <w:lang w:val="ru-RU"/>
        </w:rPr>
      </w:pPr>
      <w:r w:rsidRPr="009E576D">
        <w:rPr>
          <w:sz w:val="24"/>
          <w:szCs w:val="24"/>
          <w:lang w:val="ru-RU"/>
        </w:rPr>
        <w:t xml:space="preserve">         </w:t>
      </w:r>
      <w:proofErr w:type="spellStart"/>
      <w:r w:rsidRPr="009E576D">
        <w:rPr>
          <w:sz w:val="24"/>
          <w:szCs w:val="24"/>
          <w:lang w:val="ru-RU"/>
        </w:rPr>
        <w:t>Підсушений</w:t>
      </w:r>
      <w:proofErr w:type="spellEnd"/>
      <w:r w:rsidRPr="009E576D">
        <w:rPr>
          <w:sz w:val="24"/>
          <w:szCs w:val="24"/>
          <w:lang w:val="ru-RU"/>
        </w:rPr>
        <w:t xml:space="preserve"> </w:t>
      </w:r>
      <w:proofErr w:type="spellStart"/>
      <w:r w:rsidRPr="009E576D">
        <w:rPr>
          <w:sz w:val="24"/>
          <w:szCs w:val="24"/>
          <w:lang w:val="ru-RU"/>
        </w:rPr>
        <w:t>пісок</w:t>
      </w:r>
      <w:proofErr w:type="spellEnd"/>
      <w:r w:rsidRPr="009E576D">
        <w:rPr>
          <w:sz w:val="24"/>
          <w:szCs w:val="24"/>
          <w:lang w:val="ru-RU"/>
        </w:rPr>
        <w:t xml:space="preserve"> з </w:t>
      </w:r>
      <w:proofErr w:type="spellStart"/>
      <w:r w:rsidRPr="009E576D">
        <w:rPr>
          <w:sz w:val="24"/>
          <w:szCs w:val="24"/>
          <w:lang w:val="ru-RU"/>
        </w:rPr>
        <w:t>піскового</w:t>
      </w:r>
      <w:proofErr w:type="spellEnd"/>
      <w:r w:rsidRPr="009E576D">
        <w:rPr>
          <w:sz w:val="24"/>
          <w:szCs w:val="24"/>
          <w:lang w:val="ru-RU"/>
        </w:rPr>
        <w:t xml:space="preserve"> </w:t>
      </w:r>
      <w:proofErr w:type="spellStart"/>
      <w:r w:rsidRPr="009E576D">
        <w:rPr>
          <w:sz w:val="24"/>
          <w:szCs w:val="24"/>
          <w:lang w:val="ru-RU"/>
        </w:rPr>
        <w:t>майданчика</w:t>
      </w:r>
      <w:proofErr w:type="spellEnd"/>
      <w:r w:rsidRPr="009E576D">
        <w:rPr>
          <w:sz w:val="24"/>
          <w:szCs w:val="24"/>
          <w:lang w:val="ru-RU"/>
        </w:rPr>
        <w:t xml:space="preserve"> </w:t>
      </w:r>
      <w:proofErr w:type="spellStart"/>
      <w:r w:rsidRPr="009E576D">
        <w:rPr>
          <w:sz w:val="24"/>
          <w:szCs w:val="24"/>
          <w:lang w:val="ru-RU"/>
        </w:rPr>
        <w:t>згрібається</w:t>
      </w:r>
      <w:proofErr w:type="spellEnd"/>
      <w:r w:rsidRPr="009E576D">
        <w:rPr>
          <w:sz w:val="24"/>
          <w:szCs w:val="24"/>
          <w:lang w:val="ru-RU"/>
        </w:rPr>
        <w:t xml:space="preserve"> та </w:t>
      </w:r>
      <w:proofErr w:type="spellStart"/>
      <w:r w:rsidRPr="009E576D">
        <w:rPr>
          <w:sz w:val="24"/>
          <w:szCs w:val="24"/>
          <w:lang w:val="ru-RU"/>
        </w:rPr>
        <w:t>вивозиться</w:t>
      </w:r>
      <w:proofErr w:type="spellEnd"/>
      <w:r w:rsidRPr="009E576D">
        <w:rPr>
          <w:sz w:val="24"/>
          <w:szCs w:val="24"/>
          <w:lang w:val="ru-RU"/>
        </w:rPr>
        <w:t xml:space="preserve"> </w:t>
      </w:r>
      <w:proofErr w:type="gramStart"/>
      <w:r w:rsidRPr="009E576D">
        <w:rPr>
          <w:sz w:val="24"/>
          <w:szCs w:val="24"/>
          <w:lang w:val="ru-RU"/>
        </w:rPr>
        <w:t>автотранспортом  у</w:t>
      </w:r>
      <w:proofErr w:type="gramEnd"/>
      <w:r w:rsidRPr="009E576D">
        <w:rPr>
          <w:sz w:val="24"/>
          <w:szCs w:val="24"/>
          <w:lang w:val="ru-RU"/>
        </w:rPr>
        <w:t xml:space="preserve"> </w:t>
      </w:r>
      <w:proofErr w:type="spellStart"/>
      <w:r w:rsidRPr="009E576D">
        <w:rPr>
          <w:sz w:val="24"/>
          <w:szCs w:val="24"/>
          <w:lang w:val="ru-RU"/>
        </w:rPr>
        <w:t>місця</w:t>
      </w:r>
      <w:proofErr w:type="spellEnd"/>
      <w:r w:rsidRPr="009E576D">
        <w:rPr>
          <w:sz w:val="24"/>
          <w:szCs w:val="24"/>
          <w:lang w:val="ru-RU"/>
        </w:rPr>
        <w:t xml:space="preserve"> </w:t>
      </w:r>
      <w:proofErr w:type="spellStart"/>
      <w:r w:rsidRPr="009E576D">
        <w:rPr>
          <w:sz w:val="24"/>
          <w:szCs w:val="24"/>
          <w:lang w:val="ru-RU"/>
        </w:rPr>
        <w:t>обробки</w:t>
      </w:r>
      <w:proofErr w:type="spellEnd"/>
      <w:r w:rsidRPr="009E576D">
        <w:rPr>
          <w:sz w:val="24"/>
          <w:szCs w:val="24"/>
          <w:lang w:val="ru-RU"/>
        </w:rPr>
        <w:t xml:space="preserve"> </w:t>
      </w:r>
      <w:proofErr w:type="spellStart"/>
      <w:r w:rsidRPr="009E576D">
        <w:rPr>
          <w:sz w:val="24"/>
          <w:szCs w:val="24"/>
          <w:lang w:val="ru-RU"/>
        </w:rPr>
        <w:t>твердих</w:t>
      </w:r>
      <w:proofErr w:type="spellEnd"/>
      <w:r w:rsidRPr="009E576D">
        <w:rPr>
          <w:sz w:val="24"/>
          <w:szCs w:val="24"/>
          <w:lang w:val="ru-RU"/>
        </w:rPr>
        <w:t xml:space="preserve"> </w:t>
      </w:r>
      <w:proofErr w:type="spellStart"/>
      <w:r w:rsidRPr="009E576D">
        <w:rPr>
          <w:sz w:val="24"/>
          <w:szCs w:val="24"/>
          <w:lang w:val="ru-RU"/>
        </w:rPr>
        <w:t>побутових</w:t>
      </w:r>
      <w:proofErr w:type="spellEnd"/>
      <w:r w:rsidRPr="009E576D">
        <w:rPr>
          <w:sz w:val="24"/>
          <w:szCs w:val="24"/>
          <w:lang w:val="ru-RU"/>
        </w:rPr>
        <w:t xml:space="preserve"> </w:t>
      </w:r>
      <w:proofErr w:type="spellStart"/>
      <w:r w:rsidRPr="009E576D">
        <w:rPr>
          <w:sz w:val="24"/>
          <w:szCs w:val="24"/>
          <w:lang w:val="ru-RU"/>
        </w:rPr>
        <w:t>відходів</w:t>
      </w:r>
      <w:proofErr w:type="spellEnd"/>
      <w:r w:rsidRPr="009E576D">
        <w:rPr>
          <w:sz w:val="24"/>
          <w:szCs w:val="24"/>
          <w:lang w:val="ru-RU"/>
        </w:rPr>
        <w:t>.</w:t>
      </w:r>
    </w:p>
    <w:p w14:paraId="73B1530D" w14:textId="77777777" w:rsidR="009E576D" w:rsidRPr="009E576D" w:rsidRDefault="009E576D" w:rsidP="009E576D">
      <w:pPr>
        <w:rPr>
          <w:sz w:val="24"/>
          <w:szCs w:val="24"/>
          <w:lang w:val="ru-RU"/>
        </w:rPr>
      </w:pPr>
    </w:p>
    <w:p w14:paraId="74CC09BD" w14:textId="77777777" w:rsidR="009E576D" w:rsidRPr="009E576D" w:rsidRDefault="009E576D" w:rsidP="009E576D">
      <w:pPr>
        <w:pStyle w:val="a7"/>
        <w:spacing w:line="276" w:lineRule="auto"/>
        <w:ind w:right="141"/>
        <w:rPr>
          <w:b/>
        </w:rPr>
      </w:pPr>
      <w:proofErr w:type="spellStart"/>
      <w:r w:rsidRPr="009E576D">
        <w:rPr>
          <w:b/>
        </w:rPr>
        <w:t>Аеротенк</w:t>
      </w:r>
      <w:proofErr w:type="spellEnd"/>
      <w:r w:rsidRPr="009E576D">
        <w:rPr>
          <w:b/>
        </w:rPr>
        <w:t xml:space="preserve"> з </w:t>
      </w:r>
      <w:proofErr w:type="spellStart"/>
      <w:r w:rsidRPr="009E576D">
        <w:rPr>
          <w:b/>
        </w:rPr>
        <w:t>подовженою</w:t>
      </w:r>
      <w:proofErr w:type="spellEnd"/>
      <w:r w:rsidRPr="009E576D">
        <w:rPr>
          <w:b/>
        </w:rPr>
        <w:t xml:space="preserve"> </w:t>
      </w:r>
      <w:proofErr w:type="spellStart"/>
      <w:r w:rsidRPr="009E576D">
        <w:rPr>
          <w:b/>
        </w:rPr>
        <w:t>аерацією</w:t>
      </w:r>
      <w:proofErr w:type="spellEnd"/>
    </w:p>
    <w:p w14:paraId="529E86C7" w14:textId="77777777" w:rsidR="009E576D" w:rsidRPr="009E576D" w:rsidRDefault="009E576D" w:rsidP="009E576D">
      <w:pPr>
        <w:pStyle w:val="a7"/>
        <w:spacing w:line="276" w:lineRule="auto"/>
        <w:ind w:right="141"/>
        <w:jc w:val="both"/>
      </w:pPr>
      <w:proofErr w:type="spellStart"/>
      <w:r w:rsidRPr="009E576D">
        <w:t>Після</w:t>
      </w:r>
      <w:proofErr w:type="spellEnd"/>
      <w:r w:rsidRPr="009E576D">
        <w:t xml:space="preserve"> </w:t>
      </w:r>
      <w:proofErr w:type="spellStart"/>
      <w:r w:rsidRPr="009E576D">
        <w:t>піскоуловлювача</w:t>
      </w:r>
      <w:proofErr w:type="spellEnd"/>
      <w:r w:rsidRPr="009E576D">
        <w:t xml:space="preserve"> </w:t>
      </w:r>
      <w:proofErr w:type="spellStart"/>
      <w:r w:rsidRPr="009E576D">
        <w:t>стічні</w:t>
      </w:r>
      <w:proofErr w:type="spellEnd"/>
      <w:r w:rsidRPr="009E576D">
        <w:t xml:space="preserve"> води через </w:t>
      </w:r>
      <w:proofErr w:type="spellStart"/>
      <w:r w:rsidRPr="009E576D">
        <w:t>мулову</w:t>
      </w:r>
      <w:proofErr w:type="spellEnd"/>
      <w:r w:rsidRPr="009E576D">
        <w:t xml:space="preserve"> камеру </w:t>
      </w:r>
      <w:proofErr w:type="spellStart"/>
      <w:r w:rsidRPr="009E576D">
        <w:t>поступають</w:t>
      </w:r>
      <w:proofErr w:type="spellEnd"/>
      <w:r w:rsidRPr="009E576D">
        <w:t xml:space="preserve"> у </w:t>
      </w:r>
    </w:p>
    <w:p w14:paraId="26A56885" w14:textId="77777777" w:rsidR="009E576D" w:rsidRPr="009E576D" w:rsidRDefault="009E576D" w:rsidP="009E576D">
      <w:pPr>
        <w:pStyle w:val="a7"/>
        <w:spacing w:line="276" w:lineRule="auto"/>
        <w:ind w:left="0" w:right="141"/>
        <w:jc w:val="both"/>
      </w:pPr>
      <w:proofErr w:type="spellStart"/>
      <w:r w:rsidRPr="009E576D">
        <w:t>дві</w:t>
      </w:r>
      <w:proofErr w:type="spellEnd"/>
      <w:r w:rsidRPr="009E576D">
        <w:t xml:space="preserve"> </w:t>
      </w:r>
      <w:proofErr w:type="spellStart"/>
      <w:r w:rsidRPr="009E576D">
        <w:t>секції</w:t>
      </w:r>
      <w:proofErr w:type="spellEnd"/>
      <w:r w:rsidRPr="009E576D">
        <w:t xml:space="preserve"> </w:t>
      </w:r>
      <w:proofErr w:type="spellStart"/>
      <w:r w:rsidRPr="009E576D">
        <w:t>аеротенків</w:t>
      </w:r>
      <w:proofErr w:type="spellEnd"/>
      <w:r w:rsidRPr="009E576D">
        <w:t xml:space="preserve"> з </w:t>
      </w:r>
      <w:proofErr w:type="spellStart"/>
      <w:r w:rsidRPr="009E576D">
        <w:t>подовженою</w:t>
      </w:r>
      <w:proofErr w:type="spellEnd"/>
      <w:r w:rsidRPr="009E576D">
        <w:t xml:space="preserve"> </w:t>
      </w:r>
      <w:proofErr w:type="spellStart"/>
      <w:r w:rsidRPr="009E576D">
        <w:t>аерацією</w:t>
      </w:r>
      <w:proofErr w:type="spellEnd"/>
      <w:r w:rsidRPr="009E576D">
        <w:t xml:space="preserve">. </w:t>
      </w:r>
      <w:proofErr w:type="spellStart"/>
      <w:r w:rsidRPr="009E576D">
        <w:t>Це</w:t>
      </w:r>
      <w:proofErr w:type="spellEnd"/>
      <w:r w:rsidRPr="009E576D">
        <w:t xml:space="preserve"> </w:t>
      </w:r>
      <w:proofErr w:type="spellStart"/>
      <w:r w:rsidRPr="009E576D">
        <w:t>існуючі</w:t>
      </w:r>
      <w:proofErr w:type="spellEnd"/>
      <w:r w:rsidRPr="009E576D">
        <w:t xml:space="preserve"> </w:t>
      </w:r>
      <w:proofErr w:type="spellStart"/>
      <w:r w:rsidRPr="009E576D">
        <w:t>металеві</w:t>
      </w:r>
      <w:proofErr w:type="spellEnd"/>
      <w:r w:rsidRPr="009E576D">
        <w:t xml:space="preserve"> </w:t>
      </w:r>
      <w:proofErr w:type="spellStart"/>
      <w:r w:rsidRPr="009E576D">
        <w:t>споруди</w:t>
      </w:r>
      <w:proofErr w:type="spellEnd"/>
      <w:r w:rsidRPr="009E576D">
        <w:t xml:space="preserve"> (установки КУ), в </w:t>
      </w:r>
      <w:proofErr w:type="spellStart"/>
      <w:r w:rsidRPr="009E576D">
        <w:t>яких</w:t>
      </w:r>
      <w:proofErr w:type="spellEnd"/>
      <w:r w:rsidRPr="009E576D">
        <w:t xml:space="preserve"> </w:t>
      </w:r>
      <w:proofErr w:type="spellStart"/>
      <w:r w:rsidRPr="009E576D">
        <w:t>необхідно</w:t>
      </w:r>
      <w:proofErr w:type="spellEnd"/>
      <w:r w:rsidRPr="009E576D">
        <w:t xml:space="preserve"> </w:t>
      </w:r>
      <w:proofErr w:type="spellStart"/>
      <w:r w:rsidRPr="009E576D">
        <w:t>повністю</w:t>
      </w:r>
      <w:proofErr w:type="spellEnd"/>
      <w:r w:rsidRPr="009E576D">
        <w:t xml:space="preserve"> </w:t>
      </w:r>
      <w:proofErr w:type="spellStart"/>
      <w:r w:rsidRPr="009E576D">
        <w:t>замінити</w:t>
      </w:r>
      <w:proofErr w:type="spellEnd"/>
      <w:r w:rsidRPr="009E576D">
        <w:t xml:space="preserve"> </w:t>
      </w:r>
      <w:proofErr w:type="spellStart"/>
      <w:r w:rsidRPr="009E576D">
        <w:t>аераційну</w:t>
      </w:r>
      <w:proofErr w:type="spellEnd"/>
      <w:r w:rsidRPr="009E576D">
        <w:t xml:space="preserve"> і </w:t>
      </w:r>
      <w:proofErr w:type="spellStart"/>
      <w:r w:rsidRPr="009E576D">
        <w:t>інженерно</w:t>
      </w:r>
      <w:proofErr w:type="spellEnd"/>
      <w:r w:rsidRPr="009E576D">
        <w:t>–</w:t>
      </w:r>
      <w:proofErr w:type="spellStart"/>
      <w:proofErr w:type="gramStart"/>
      <w:r w:rsidRPr="009E576D">
        <w:t>комунікаційну</w:t>
      </w:r>
      <w:proofErr w:type="spellEnd"/>
      <w:r w:rsidRPr="009E576D">
        <w:t xml:space="preserve">  </w:t>
      </w:r>
      <w:proofErr w:type="spellStart"/>
      <w:r w:rsidRPr="009E576D">
        <w:t>системи</w:t>
      </w:r>
      <w:proofErr w:type="spellEnd"/>
      <w:proofErr w:type="gramEnd"/>
      <w:r w:rsidRPr="009E576D">
        <w:t xml:space="preserve">.  </w:t>
      </w:r>
    </w:p>
    <w:p w14:paraId="32A78332" w14:textId="77777777" w:rsidR="009E576D" w:rsidRPr="009E576D" w:rsidRDefault="009E576D" w:rsidP="009E576D">
      <w:pPr>
        <w:pStyle w:val="a7"/>
        <w:spacing w:line="276" w:lineRule="auto"/>
        <w:ind w:left="0" w:right="141"/>
        <w:jc w:val="both"/>
      </w:pPr>
      <w:r w:rsidRPr="009E576D">
        <w:t xml:space="preserve">У </w:t>
      </w:r>
      <w:proofErr w:type="spellStart"/>
      <w:r w:rsidRPr="009E576D">
        <w:t>муловій</w:t>
      </w:r>
      <w:proofErr w:type="spellEnd"/>
      <w:r w:rsidRPr="009E576D">
        <w:t xml:space="preserve"> </w:t>
      </w:r>
      <w:proofErr w:type="spellStart"/>
      <w:r w:rsidRPr="009E576D">
        <w:t>камері</w:t>
      </w:r>
      <w:proofErr w:type="spellEnd"/>
      <w:r w:rsidRPr="009E576D">
        <w:t xml:space="preserve"> стоки </w:t>
      </w:r>
      <w:proofErr w:type="spellStart"/>
      <w:r w:rsidRPr="009E576D">
        <w:t>змішуються</w:t>
      </w:r>
      <w:proofErr w:type="spellEnd"/>
      <w:r w:rsidRPr="009E576D">
        <w:t xml:space="preserve"> з </w:t>
      </w:r>
      <w:proofErr w:type="spellStart"/>
      <w:r w:rsidRPr="009E576D">
        <w:t>циркуляційним</w:t>
      </w:r>
      <w:proofErr w:type="spellEnd"/>
      <w:r w:rsidRPr="009E576D">
        <w:t xml:space="preserve"> </w:t>
      </w:r>
      <w:proofErr w:type="spellStart"/>
      <w:r w:rsidRPr="009E576D">
        <w:t>активним</w:t>
      </w:r>
      <w:proofErr w:type="spellEnd"/>
      <w:r w:rsidRPr="009E576D">
        <w:t xml:space="preserve"> мулом. </w:t>
      </w:r>
      <w:proofErr w:type="spellStart"/>
      <w:r w:rsidRPr="009E576D">
        <w:t>Суміш</w:t>
      </w:r>
      <w:proofErr w:type="spellEnd"/>
      <w:r w:rsidRPr="009E576D">
        <w:t xml:space="preserve"> </w:t>
      </w:r>
      <w:proofErr w:type="spellStart"/>
      <w:r w:rsidRPr="009E576D">
        <w:t>стоків</w:t>
      </w:r>
      <w:proofErr w:type="spellEnd"/>
      <w:r w:rsidRPr="009E576D">
        <w:t xml:space="preserve"> і активного мулу по трубопроводах </w:t>
      </w:r>
      <w:proofErr w:type="spellStart"/>
      <w:r w:rsidRPr="009E576D">
        <w:t>самопливом</w:t>
      </w:r>
      <w:proofErr w:type="spellEnd"/>
      <w:r w:rsidRPr="009E576D">
        <w:t xml:space="preserve"> </w:t>
      </w:r>
      <w:proofErr w:type="spellStart"/>
      <w:r w:rsidRPr="009E576D">
        <w:t>направляється</w:t>
      </w:r>
      <w:proofErr w:type="spellEnd"/>
      <w:r w:rsidRPr="009E576D">
        <w:t xml:space="preserve"> в </w:t>
      </w:r>
      <w:proofErr w:type="spellStart"/>
      <w:r w:rsidRPr="009E576D">
        <w:t>секції</w:t>
      </w:r>
      <w:proofErr w:type="spellEnd"/>
      <w:r w:rsidRPr="009E576D">
        <w:t xml:space="preserve"> </w:t>
      </w:r>
      <w:proofErr w:type="spellStart"/>
      <w:r w:rsidRPr="009E576D">
        <w:t>аеротенків</w:t>
      </w:r>
      <w:proofErr w:type="spellEnd"/>
      <w:r w:rsidRPr="009E576D">
        <w:t>.</w:t>
      </w:r>
    </w:p>
    <w:p w14:paraId="5F60D693" w14:textId="77777777" w:rsidR="009E576D" w:rsidRPr="009E576D" w:rsidRDefault="009E576D" w:rsidP="009E576D">
      <w:pPr>
        <w:tabs>
          <w:tab w:val="left" w:pos="426"/>
        </w:tabs>
        <w:ind w:firstLine="567"/>
        <w:rPr>
          <w:sz w:val="24"/>
          <w:szCs w:val="24"/>
          <w:lang w:val="ru-RU"/>
        </w:rPr>
      </w:pPr>
      <w:proofErr w:type="spellStart"/>
      <w:r w:rsidRPr="009E576D">
        <w:rPr>
          <w:sz w:val="24"/>
          <w:szCs w:val="24"/>
          <w:lang w:val="ru-RU"/>
        </w:rPr>
        <w:t>Очищення</w:t>
      </w:r>
      <w:proofErr w:type="spellEnd"/>
      <w:r w:rsidRPr="009E576D">
        <w:rPr>
          <w:sz w:val="24"/>
          <w:szCs w:val="24"/>
          <w:lang w:val="ru-RU"/>
        </w:rPr>
        <w:t xml:space="preserve"> </w:t>
      </w:r>
      <w:proofErr w:type="spellStart"/>
      <w:r w:rsidRPr="009E576D">
        <w:rPr>
          <w:sz w:val="24"/>
          <w:szCs w:val="24"/>
          <w:lang w:val="ru-RU"/>
        </w:rPr>
        <w:t>стічних</w:t>
      </w:r>
      <w:proofErr w:type="spellEnd"/>
      <w:r w:rsidRPr="009E576D">
        <w:rPr>
          <w:sz w:val="24"/>
          <w:szCs w:val="24"/>
          <w:lang w:val="ru-RU"/>
        </w:rPr>
        <w:t xml:space="preserve"> вод проходить в </w:t>
      </w:r>
      <w:proofErr w:type="spellStart"/>
      <w:r w:rsidRPr="009E576D">
        <w:rPr>
          <w:sz w:val="24"/>
          <w:szCs w:val="24"/>
          <w:lang w:val="ru-RU"/>
        </w:rPr>
        <w:t>режимі</w:t>
      </w:r>
      <w:proofErr w:type="spellEnd"/>
      <w:r w:rsidRPr="009E576D">
        <w:rPr>
          <w:sz w:val="24"/>
          <w:szCs w:val="24"/>
          <w:lang w:val="ru-RU"/>
        </w:rPr>
        <w:t xml:space="preserve"> </w:t>
      </w:r>
      <w:proofErr w:type="spellStart"/>
      <w:r w:rsidRPr="009E576D">
        <w:rPr>
          <w:sz w:val="24"/>
          <w:szCs w:val="24"/>
          <w:lang w:val="ru-RU"/>
        </w:rPr>
        <w:t>подовженої</w:t>
      </w:r>
      <w:proofErr w:type="spellEnd"/>
      <w:r w:rsidRPr="009E576D">
        <w:rPr>
          <w:sz w:val="24"/>
          <w:szCs w:val="24"/>
          <w:lang w:val="ru-RU"/>
        </w:rPr>
        <w:t xml:space="preserve"> </w:t>
      </w:r>
      <w:proofErr w:type="spellStart"/>
      <w:r w:rsidRPr="009E576D">
        <w:rPr>
          <w:sz w:val="24"/>
          <w:szCs w:val="24"/>
          <w:lang w:val="ru-RU"/>
        </w:rPr>
        <w:t>аерації</w:t>
      </w:r>
      <w:proofErr w:type="spellEnd"/>
      <w:r w:rsidRPr="009E576D">
        <w:rPr>
          <w:sz w:val="24"/>
          <w:szCs w:val="24"/>
          <w:lang w:val="ru-RU"/>
        </w:rPr>
        <w:t xml:space="preserve">, при </w:t>
      </w:r>
      <w:proofErr w:type="spellStart"/>
      <w:r w:rsidRPr="009E576D">
        <w:rPr>
          <w:sz w:val="24"/>
          <w:szCs w:val="24"/>
          <w:lang w:val="ru-RU"/>
        </w:rPr>
        <w:t>цьому</w:t>
      </w:r>
      <w:proofErr w:type="spellEnd"/>
      <w:r w:rsidRPr="009E576D">
        <w:rPr>
          <w:sz w:val="24"/>
          <w:szCs w:val="24"/>
          <w:lang w:val="ru-RU"/>
        </w:rPr>
        <w:t xml:space="preserve"> </w:t>
      </w:r>
      <w:proofErr w:type="spellStart"/>
      <w:r w:rsidRPr="009E576D">
        <w:rPr>
          <w:sz w:val="24"/>
          <w:szCs w:val="24"/>
          <w:lang w:val="ru-RU"/>
        </w:rPr>
        <w:t>відбувається</w:t>
      </w:r>
      <w:proofErr w:type="spellEnd"/>
      <w:r w:rsidRPr="009E576D">
        <w:rPr>
          <w:sz w:val="24"/>
          <w:szCs w:val="24"/>
          <w:lang w:val="ru-RU"/>
        </w:rPr>
        <w:t xml:space="preserve"> </w:t>
      </w:r>
      <w:proofErr w:type="spellStart"/>
      <w:r w:rsidRPr="009E576D">
        <w:rPr>
          <w:sz w:val="24"/>
          <w:szCs w:val="24"/>
          <w:lang w:val="ru-RU"/>
        </w:rPr>
        <w:t>часткова</w:t>
      </w:r>
      <w:proofErr w:type="spellEnd"/>
      <w:r w:rsidRPr="009E576D">
        <w:rPr>
          <w:sz w:val="24"/>
          <w:szCs w:val="24"/>
          <w:lang w:val="ru-RU"/>
        </w:rPr>
        <w:t xml:space="preserve"> </w:t>
      </w:r>
      <w:proofErr w:type="spellStart"/>
      <w:r w:rsidRPr="009E576D">
        <w:rPr>
          <w:sz w:val="24"/>
          <w:szCs w:val="24"/>
          <w:lang w:val="ru-RU"/>
        </w:rPr>
        <w:t>мінералізація</w:t>
      </w:r>
      <w:proofErr w:type="spellEnd"/>
      <w:r w:rsidRPr="009E576D">
        <w:rPr>
          <w:sz w:val="24"/>
          <w:szCs w:val="24"/>
          <w:lang w:val="ru-RU"/>
        </w:rPr>
        <w:t xml:space="preserve"> активного мулу. </w:t>
      </w:r>
      <w:proofErr w:type="spellStart"/>
      <w:r w:rsidRPr="009E576D">
        <w:rPr>
          <w:sz w:val="24"/>
          <w:szCs w:val="24"/>
          <w:lang w:val="ru-RU"/>
        </w:rPr>
        <w:t>Аерацію</w:t>
      </w:r>
      <w:proofErr w:type="spellEnd"/>
      <w:r w:rsidRPr="009E576D">
        <w:rPr>
          <w:sz w:val="24"/>
          <w:szCs w:val="24"/>
          <w:lang w:val="ru-RU"/>
        </w:rPr>
        <w:t xml:space="preserve"> </w:t>
      </w:r>
      <w:proofErr w:type="spellStart"/>
      <w:r w:rsidRPr="009E576D">
        <w:rPr>
          <w:sz w:val="24"/>
          <w:szCs w:val="24"/>
          <w:lang w:val="ru-RU"/>
        </w:rPr>
        <w:t>необхідно</w:t>
      </w:r>
      <w:proofErr w:type="spellEnd"/>
      <w:r w:rsidRPr="009E576D">
        <w:rPr>
          <w:sz w:val="24"/>
          <w:szCs w:val="24"/>
          <w:lang w:val="ru-RU"/>
        </w:rPr>
        <w:t xml:space="preserve"> </w:t>
      </w:r>
      <w:proofErr w:type="spellStart"/>
      <w:r w:rsidRPr="009E576D">
        <w:rPr>
          <w:sz w:val="24"/>
          <w:szCs w:val="24"/>
          <w:lang w:val="ru-RU"/>
        </w:rPr>
        <w:t>забезпечити</w:t>
      </w:r>
      <w:proofErr w:type="spellEnd"/>
      <w:r w:rsidRPr="009E576D">
        <w:rPr>
          <w:sz w:val="24"/>
          <w:szCs w:val="24"/>
          <w:lang w:val="ru-RU"/>
        </w:rPr>
        <w:t xml:space="preserve"> </w:t>
      </w:r>
      <w:proofErr w:type="spellStart"/>
      <w:r w:rsidRPr="009E576D">
        <w:rPr>
          <w:sz w:val="24"/>
          <w:szCs w:val="24"/>
          <w:lang w:val="ru-RU"/>
        </w:rPr>
        <w:t>пневматичну</w:t>
      </w:r>
      <w:proofErr w:type="spellEnd"/>
      <w:r w:rsidRPr="009E576D">
        <w:rPr>
          <w:sz w:val="24"/>
          <w:szCs w:val="24"/>
          <w:lang w:val="ru-RU"/>
        </w:rPr>
        <w:t xml:space="preserve">, </w:t>
      </w:r>
      <w:proofErr w:type="spellStart"/>
      <w:r w:rsidRPr="009E576D">
        <w:rPr>
          <w:sz w:val="24"/>
          <w:szCs w:val="24"/>
          <w:lang w:val="ru-RU"/>
        </w:rPr>
        <w:t>дрібнобульбашкову</w:t>
      </w:r>
      <w:proofErr w:type="spellEnd"/>
      <w:r w:rsidRPr="009E576D">
        <w:rPr>
          <w:sz w:val="24"/>
          <w:szCs w:val="24"/>
          <w:lang w:val="ru-RU"/>
        </w:rPr>
        <w:t xml:space="preserve">, через </w:t>
      </w:r>
      <w:proofErr w:type="spellStart"/>
      <w:r w:rsidRPr="009E576D">
        <w:rPr>
          <w:sz w:val="24"/>
          <w:szCs w:val="24"/>
          <w:lang w:val="ru-RU"/>
        </w:rPr>
        <w:t>трубчасті</w:t>
      </w:r>
      <w:proofErr w:type="spellEnd"/>
      <w:r w:rsidRPr="009E576D">
        <w:rPr>
          <w:sz w:val="24"/>
          <w:szCs w:val="24"/>
          <w:lang w:val="ru-RU"/>
        </w:rPr>
        <w:t xml:space="preserve"> </w:t>
      </w:r>
      <w:proofErr w:type="spellStart"/>
      <w:r w:rsidRPr="009E576D">
        <w:rPr>
          <w:sz w:val="24"/>
          <w:szCs w:val="24"/>
          <w:lang w:val="ru-RU"/>
        </w:rPr>
        <w:t>мембранні</w:t>
      </w:r>
      <w:proofErr w:type="spellEnd"/>
      <w:r w:rsidRPr="009E576D">
        <w:rPr>
          <w:sz w:val="24"/>
          <w:szCs w:val="24"/>
          <w:lang w:val="ru-RU"/>
        </w:rPr>
        <w:t xml:space="preserve"> </w:t>
      </w:r>
      <w:proofErr w:type="spellStart"/>
      <w:r w:rsidRPr="009E576D">
        <w:rPr>
          <w:sz w:val="24"/>
          <w:szCs w:val="24"/>
          <w:lang w:val="ru-RU"/>
        </w:rPr>
        <w:t>аератори</w:t>
      </w:r>
      <w:proofErr w:type="spellEnd"/>
      <w:r w:rsidRPr="009E576D">
        <w:rPr>
          <w:iCs/>
          <w:sz w:val="24"/>
          <w:szCs w:val="24"/>
          <w:lang w:val="ru-RU"/>
        </w:rPr>
        <w:t>.</w:t>
      </w:r>
    </w:p>
    <w:p w14:paraId="2114B533" w14:textId="77777777" w:rsidR="009E576D" w:rsidRPr="009E576D" w:rsidRDefault="009E576D" w:rsidP="009E576D">
      <w:pPr>
        <w:tabs>
          <w:tab w:val="left" w:pos="426"/>
        </w:tabs>
        <w:ind w:firstLine="567"/>
        <w:rPr>
          <w:iCs/>
          <w:sz w:val="24"/>
          <w:szCs w:val="24"/>
          <w:lang w:val="ru-RU"/>
        </w:rPr>
      </w:pPr>
      <w:proofErr w:type="spellStart"/>
      <w:r w:rsidRPr="009E576D">
        <w:rPr>
          <w:iCs/>
          <w:sz w:val="24"/>
          <w:szCs w:val="24"/>
          <w:lang w:val="ru-RU"/>
        </w:rPr>
        <w:t>Мулова</w:t>
      </w:r>
      <w:proofErr w:type="spellEnd"/>
      <w:r w:rsidRPr="009E576D">
        <w:rPr>
          <w:iCs/>
          <w:sz w:val="24"/>
          <w:szCs w:val="24"/>
          <w:lang w:val="ru-RU"/>
        </w:rPr>
        <w:t xml:space="preserve"> </w:t>
      </w:r>
      <w:proofErr w:type="spellStart"/>
      <w:r w:rsidRPr="009E576D">
        <w:rPr>
          <w:iCs/>
          <w:sz w:val="24"/>
          <w:szCs w:val="24"/>
          <w:lang w:val="ru-RU"/>
        </w:rPr>
        <w:t>суміш</w:t>
      </w:r>
      <w:proofErr w:type="spellEnd"/>
      <w:r w:rsidRPr="009E576D">
        <w:rPr>
          <w:iCs/>
          <w:sz w:val="24"/>
          <w:szCs w:val="24"/>
          <w:lang w:val="ru-RU"/>
        </w:rPr>
        <w:t xml:space="preserve"> з </w:t>
      </w:r>
      <w:proofErr w:type="spellStart"/>
      <w:r w:rsidRPr="009E576D">
        <w:rPr>
          <w:iCs/>
          <w:sz w:val="24"/>
          <w:szCs w:val="24"/>
          <w:lang w:val="ru-RU"/>
        </w:rPr>
        <w:t>аеротенків</w:t>
      </w:r>
      <w:proofErr w:type="spellEnd"/>
      <w:r w:rsidRPr="009E576D">
        <w:rPr>
          <w:iCs/>
          <w:sz w:val="24"/>
          <w:szCs w:val="24"/>
          <w:lang w:val="ru-RU"/>
        </w:rPr>
        <w:t xml:space="preserve"> повинна </w:t>
      </w:r>
      <w:proofErr w:type="spellStart"/>
      <w:r w:rsidRPr="009E576D">
        <w:rPr>
          <w:iCs/>
          <w:sz w:val="24"/>
          <w:szCs w:val="24"/>
          <w:lang w:val="ru-RU"/>
        </w:rPr>
        <w:t>надходити</w:t>
      </w:r>
      <w:proofErr w:type="spellEnd"/>
      <w:r w:rsidRPr="009E576D">
        <w:rPr>
          <w:iCs/>
          <w:sz w:val="24"/>
          <w:szCs w:val="24"/>
          <w:lang w:val="ru-RU"/>
        </w:rPr>
        <w:t xml:space="preserve"> у </w:t>
      </w:r>
      <w:proofErr w:type="spellStart"/>
      <w:r w:rsidRPr="009E576D">
        <w:rPr>
          <w:iCs/>
          <w:sz w:val="24"/>
          <w:szCs w:val="24"/>
          <w:lang w:val="ru-RU"/>
        </w:rPr>
        <w:t>вторинні</w:t>
      </w:r>
      <w:proofErr w:type="spellEnd"/>
      <w:r w:rsidRPr="009E576D">
        <w:rPr>
          <w:iCs/>
          <w:sz w:val="24"/>
          <w:szCs w:val="24"/>
          <w:lang w:val="ru-RU"/>
        </w:rPr>
        <w:t xml:space="preserve"> </w:t>
      </w:r>
      <w:proofErr w:type="spellStart"/>
      <w:r w:rsidRPr="009E576D">
        <w:rPr>
          <w:iCs/>
          <w:sz w:val="24"/>
          <w:szCs w:val="24"/>
          <w:lang w:val="ru-RU"/>
        </w:rPr>
        <w:t>відстійники</w:t>
      </w:r>
      <w:proofErr w:type="spellEnd"/>
      <w:r w:rsidRPr="009E576D">
        <w:rPr>
          <w:iCs/>
          <w:sz w:val="24"/>
          <w:szCs w:val="24"/>
          <w:lang w:val="ru-RU"/>
        </w:rPr>
        <w:t>. Осад (</w:t>
      </w:r>
      <w:proofErr w:type="spellStart"/>
      <w:r w:rsidRPr="009E576D">
        <w:rPr>
          <w:iCs/>
          <w:sz w:val="24"/>
          <w:szCs w:val="24"/>
          <w:lang w:val="ru-RU"/>
        </w:rPr>
        <w:t>активний</w:t>
      </w:r>
      <w:proofErr w:type="spellEnd"/>
      <w:r w:rsidRPr="009E576D">
        <w:rPr>
          <w:iCs/>
          <w:sz w:val="24"/>
          <w:szCs w:val="24"/>
          <w:lang w:val="ru-RU"/>
        </w:rPr>
        <w:t xml:space="preserve"> мул) з </w:t>
      </w:r>
      <w:proofErr w:type="spellStart"/>
      <w:r w:rsidRPr="009E576D">
        <w:rPr>
          <w:iCs/>
          <w:sz w:val="24"/>
          <w:szCs w:val="24"/>
          <w:lang w:val="ru-RU"/>
        </w:rPr>
        <w:t>вторинних</w:t>
      </w:r>
      <w:proofErr w:type="spellEnd"/>
      <w:r w:rsidRPr="009E576D">
        <w:rPr>
          <w:iCs/>
          <w:sz w:val="24"/>
          <w:szCs w:val="24"/>
          <w:lang w:val="ru-RU"/>
        </w:rPr>
        <w:t xml:space="preserve"> </w:t>
      </w:r>
      <w:proofErr w:type="spellStart"/>
      <w:r w:rsidRPr="009E576D">
        <w:rPr>
          <w:iCs/>
          <w:sz w:val="24"/>
          <w:szCs w:val="24"/>
          <w:lang w:val="ru-RU"/>
        </w:rPr>
        <w:t>відстійників</w:t>
      </w:r>
      <w:proofErr w:type="spellEnd"/>
      <w:r w:rsidRPr="009E576D">
        <w:rPr>
          <w:iCs/>
          <w:sz w:val="24"/>
          <w:szCs w:val="24"/>
          <w:lang w:val="ru-RU"/>
        </w:rPr>
        <w:t xml:space="preserve"> повинен </w:t>
      </w:r>
      <w:proofErr w:type="spellStart"/>
      <w:r w:rsidRPr="009E576D">
        <w:rPr>
          <w:iCs/>
          <w:sz w:val="24"/>
          <w:szCs w:val="24"/>
          <w:lang w:val="ru-RU"/>
        </w:rPr>
        <w:t>підніматися</w:t>
      </w:r>
      <w:proofErr w:type="spellEnd"/>
      <w:r w:rsidRPr="009E576D">
        <w:rPr>
          <w:iCs/>
          <w:sz w:val="24"/>
          <w:szCs w:val="24"/>
          <w:lang w:val="ru-RU"/>
        </w:rPr>
        <w:t xml:space="preserve"> </w:t>
      </w:r>
      <w:proofErr w:type="spellStart"/>
      <w:r w:rsidRPr="009E576D">
        <w:rPr>
          <w:iCs/>
          <w:sz w:val="24"/>
          <w:szCs w:val="24"/>
          <w:lang w:val="ru-RU"/>
        </w:rPr>
        <w:t>ерліфтами</w:t>
      </w:r>
      <w:proofErr w:type="spellEnd"/>
      <w:r w:rsidRPr="009E576D">
        <w:rPr>
          <w:iCs/>
          <w:sz w:val="24"/>
          <w:szCs w:val="24"/>
          <w:lang w:val="ru-RU"/>
        </w:rPr>
        <w:t xml:space="preserve"> в </w:t>
      </w:r>
      <w:proofErr w:type="spellStart"/>
      <w:r w:rsidRPr="009E576D">
        <w:rPr>
          <w:iCs/>
          <w:sz w:val="24"/>
          <w:szCs w:val="24"/>
          <w:lang w:val="ru-RU"/>
        </w:rPr>
        <w:t>мулову</w:t>
      </w:r>
      <w:proofErr w:type="spellEnd"/>
      <w:r w:rsidRPr="009E576D">
        <w:rPr>
          <w:iCs/>
          <w:sz w:val="24"/>
          <w:szCs w:val="24"/>
          <w:lang w:val="ru-RU"/>
        </w:rPr>
        <w:t xml:space="preserve"> камеру. З </w:t>
      </w:r>
      <w:proofErr w:type="spellStart"/>
      <w:r w:rsidRPr="009E576D">
        <w:rPr>
          <w:iCs/>
          <w:sz w:val="24"/>
          <w:szCs w:val="24"/>
          <w:lang w:val="ru-RU"/>
        </w:rPr>
        <w:t>мулової</w:t>
      </w:r>
      <w:proofErr w:type="spellEnd"/>
      <w:r w:rsidRPr="009E576D">
        <w:rPr>
          <w:iCs/>
          <w:sz w:val="24"/>
          <w:szCs w:val="24"/>
          <w:lang w:val="ru-RU"/>
        </w:rPr>
        <w:t xml:space="preserve"> </w:t>
      </w:r>
      <w:proofErr w:type="spellStart"/>
      <w:r w:rsidRPr="009E576D">
        <w:rPr>
          <w:iCs/>
          <w:sz w:val="24"/>
          <w:szCs w:val="24"/>
          <w:lang w:val="ru-RU"/>
        </w:rPr>
        <w:t>камери</w:t>
      </w:r>
      <w:proofErr w:type="spellEnd"/>
      <w:r w:rsidRPr="009E576D">
        <w:rPr>
          <w:iCs/>
          <w:sz w:val="24"/>
          <w:szCs w:val="24"/>
          <w:lang w:val="ru-RU"/>
        </w:rPr>
        <w:t xml:space="preserve"> </w:t>
      </w:r>
      <w:proofErr w:type="spellStart"/>
      <w:r w:rsidRPr="009E576D">
        <w:rPr>
          <w:iCs/>
          <w:sz w:val="24"/>
          <w:szCs w:val="24"/>
          <w:lang w:val="ru-RU"/>
        </w:rPr>
        <w:t>циркуляційний</w:t>
      </w:r>
      <w:proofErr w:type="spellEnd"/>
      <w:r w:rsidRPr="009E576D">
        <w:rPr>
          <w:iCs/>
          <w:sz w:val="24"/>
          <w:szCs w:val="24"/>
          <w:lang w:val="ru-RU"/>
        </w:rPr>
        <w:t xml:space="preserve"> </w:t>
      </w:r>
      <w:proofErr w:type="spellStart"/>
      <w:r w:rsidRPr="009E576D">
        <w:rPr>
          <w:iCs/>
          <w:sz w:val="24"/>
          <w:szCs w:val="24"/>
          <w:lang w:val="ru-RU"/>
        </w:rPr>
        <w:t>активний</w:t>
      </w:r>
      <w:proofErr w:type="spellEnd"/>
      <w:r w:rsidRPr="009E576D">
        <w:rPr>
          <w:iCs/>
          <w:sz w:val="24"/>
          <w:szCs w:val="24"/>
          <w:lang w:val="ru-RU"/>
        </w:rPr>
        <w:t xml:space="preserve"> мул повинен </w:t>
      </w:r>
      <w:proofErr w:type="spellStart"/>
      <w:r w:rsidRPr="009E576D">
        <w:rPr>
          <w:iCs/>
          <w:sz w:val="24"/>
          <w:szCs w:val="24"/>
          <w:lang w:val="ru-RU"/>
        </w:rPr>
        <w:t>направлятися</w:t>
      </w:r>
      <w:proofErr w:type="spellEnd"/>
      <w:r w:rsidRPr="009E576D">
        <w:rPr>
          <w:iCs/>
          <w:sz w:val="24"/>
          <w:szCs w:val="24"/>
          <w:lang w:val="ru-RU"/>
        </w:rPr>
        <w:t xml:space="preserve"> в </w:t>
      </w:r>
      <w:proofErr w:type="spellStart"/>
      <w:r w:rsidRPr="009E576D">
        <w:rPr>
          <w:iCs/>
          <w:sz w:val="24"/>
          <w:szCs w:val="24"/>
          <w:lang w:val="ru-RU"/>
        </w:rPr>
        <w:t>аеротенк</w:t>
      </w:r>
      <w:proofErr w:type="spellEnd"/>
      <w:r w:rsidRPr="009E576D">
        <w:rPr>
          <w:iCs/>
          <w:sz w:val="24"/>
          <w:szCs w:val="24"/>
          <w:lang w:val="ru-RU"/>
        </w:rPr>
        <w:t xml:space="preserve"> для </w:t>
      </w:r>
      <w:proofErr w:type="spellStart"/>
      <w:r w:rsidRPr="009E576D">
        <w:rPr>
          <w:iCs/>
          <w:sz w:val="24"/>
          <w:szCs w:val="24"/>
          <w:lang w:val="ru-RU"/>
        </w:rPr>
        <w:t>забезпечення</w:t>
      </w:r>
      <w:proofErr w:type="spellEnd"/>
      <w:r w:rsidRPr="009E576D">
        <w:rPr>
          <w:iCs/>
          <w:sz w:val="24"/>
          <w:szCs w:val="24"/>
          <w:lang w:val="ru-RU"/>
        </w:rPr>
        <w:t xml:space="preserve"> </w:t>
      </w:r>
      <w:proofErr w:type="spellStart"/>
      <w:r w:rsidRPr="009E576D">
        <w:rPr>
          <w:iCs/>
          <w:sz w:val="24"/>
          <w:szCs w:val="24"/>
          <w:lang w:val="ru-RU"/>
        </w:rPr>
        <w:t>біологічної</w:t>
      </w:r>
      <w:proofErr w:type="spellEnd"/>
      <w:r w:rsidRPr="009E576D">
        <w:rPr>
          <w:iCs/>
          <w:sz w:val="24"/>
          <w:szCs w:val="24"/>
          <w:lang w:val="ru-RU"/>
        </w:rPr>
        <w:t xml:space="preserve"> очистки </w:t>
      </w:r>
      <w:proofErr w:type="spellStart"/>
      <w:r w:rsidRPr="009E576D">
        <w:rPr>
          <w:iCs/>
          <w:sz w:val="24"/>
          <w:szCs w:val="24"/>
          <w:lang w:val="ru-RU"/>
        </w:rPr>
        <w:t>стічних</w:t>
      </w:r>
      <w:proofErr w:type="spellEnd"/>
      <w:r w:rsidRPr="009E576D">
        <w:rPr>
          <w:iCs/>
          <w:sz w:val="24"/>
          <w:szCs w:val="24"/>
          <w:lang w:val="ru-RU"/>
        </w:rPr>
        <w:t xml:space="preserve"> вод, а </w:t>
      </w:r>
      <w:proofErr w:type="spellStart"/>
      <w:r w:rsidRPr="009E576D">
        <w:rPr>
          <w:iCs/>
          <w:sz w:val="24"/>
          <w:szCs w:val="24"/>
          <w:lang w:val="ru-RU"/>
        </w:rPr>
        <w:t>надлишковий</w:t>
      </w:r>
      <w:proofErr w:type="spellEnd"/>
      <w:r w:rsidRPr="009E576D">
        <w:rPr>
          <w:iCs/>
          <w:sz w:val="24"/>
          <w:szCs w:val="24"/>
          <w:lang w:val="ru-RU"/>
        </w:rPr>
        <w:t xml:space="preserve"> мул </w:t>
      </w:r>
      <w:proofErr w:type="spellStart"/>
      <w:r w:rsidRPr="009E576D">
        <w:rPr>
          <w:iCs/>
          <w:sz w:val="24"/>
          <w:szCs w:val="24"/>
          <w:lang w:val="ru-RU"/>
        </w:rPr>
        <w:t>самопливом</w:t>
      </w:r>
      <w:proofErr w:type="spellEnd"/>
      <w:r w:rsidRPr="009E576D">
        <w:rPr>
          <w:iCs/>
          <w:sz w:val="24"/>
          <w:szCs w:val="24"/>
          <w:lang w:val="ru-RU"/>
        </w:rPr>
        <w:t xml:space="preserve"> </w:t>
      </w:r>
      <w:proofErr w:type="spellStart"/>
      <w:r w:rsidRPr="009E576D">
        <w:rPr>
          <w:iCs/>
          <w:sz w:val="24"/>
          <w:szCs w:val="24"/>
          <w:lang w:val="ru-RU"/>
        </w:rPr>
        <w:t>направлятися</w:t>
      </w:r>
      <w:proofErr w:type="spellEnd"/>
      <w:r w:rsidRPr="009E576D">
        <w:rPr>
          <w:iCs/>
          <w:sz w:val="24"/>
          <w:szCs w:val="24"/>
          <w:lang w:val="ru-RU"/>
        </w:rPr>
        <w:t xml:space="preserve"> в </w:t>
      </w:r>
      <w:proofErr w:type="spellStart"/>
      <w:r w:rsidRPr="009E576D">
        <w:rPr>
          <w:iCs/>
          <w:sz w:val="24"/>
          <w:szCs w:val="24"/>
          <w:lang w:val="ru-RU"/>
        </w:rPr>
        <w:t>аеробний</w:t>
      </w:r>
      <w:proofErr w:type="spellEnd"/>
      <w:r w:rsidRPr="009E576D">
        <w:rPr>
          <w:iCs/>
          <w:sz w:val="24"/>
          <w:szCs w:val="24"/>
          <w:lang w:val="ru-RU"/>
        </w:rPr>
        <w:t xml:space="preserve"> </w:t>
      </w:r>
      <w:proofErr w:type="spellStart"/>
      <w:r w:rsidRPr="009E576D">
        <w:rPr>
          <w:iCs/>
          <w:sz w:val="24"/>
          <w:szCs w:val="24"/>
          <w:lang w:val="ru-RU"/>
        </w:rPr>
        <w:t>стабілізатор</w:t>
      </w:r>
      <w:proofErr w:type="spellEnd"/>
      <w:r w:rsidRPr="009E576D">
        <w:rPr>
          <w:iCs/>
          <w:sz w:val="24"/>
          <w:szCs w:val="24"/>
          <w:lang w:val="ru-RU"/>
        </w:rPr>
        <w:t>.</w:t>
      </w:r>
    </w:p>
    <w:p w14:paraId="3278194E" w14:textId="77777777" w:rsidR="009E576D" w:rsidRPr="009E576D" w:rsidRDefault="009E576D" w:rsidP="009E576D">
      <w:pPr>
        <w:tabs>
          <w:tab w:val="left" w:pos="426"/>
        </w:tabs>
        <w:ind w:firstLine="567"/>
        <w:rPr>
          <w:sz w:val="24"/>
          <w:szCs w:val="24"/>
          <w:lang w:val="ru-RU" w:eastAsia="ru-RU"/>
        </w:rPr>
      </w:pPr>
      <w:r w:rsidRPr="009E576D">
        <w:rPr>
          <w:iCs/>
          <w:sz w:val="24"/>
          <w:szCs w:val="24"/>
          <w:lang w:val="ru-RU"/>
        </w:rPr>
        <w:t xml:space="preserve">Подачу </w:t>
      </w:r>
      <w:proofErr w:type="spellStart"/>
      <w:r w:rsidRPr="009E576D">
        <w:rPr>
          <w:iCs/>
          <w:sz w:val="24"/>
          <w:szCs w:val="24"/>
          <w:lang w:val="ru-RU"/>
        </w:rPr>
        <w:t>повітря</w:t>
      </w:r>
      <w:proofErr w:type="spellEnd"/>
      <w:r w:rsidRPr="009E576D">
        <w:rPr>
          <w:iCs/>
          <w:sz w:val="24"/>
          <w:szCs w:val="24"/>
          <w:lang w:val="ru-RU"/>
        </w:rPr>
        <w:t xml:space="preserve"> для </w:t>
      </w:r>
      <w:proofErr w:type="spellStart"/>
      <w:r w:rsidRPr="009E576D">
        <w:rPr>
          <w:iCs/>
          <w:sz w:val="24"/>
          <w:szCs w:val="24"/>
          <w:lang w:val="ru-RU"/>
        </w:rPr>
        <w:t>аеробної</w:t>
      </w:r>
      <w:proofErr w:type="spellEnd"/>
      <w:r w:rsidRPr="009E576D">
        <w:rPr>
          <w:iCs/>
          <w:sz w:val="24"/>
          <w:szCs w:val="24"/>
          <w:lang w:val="ru-RU"/>
        </w:rPr>
        <w:t xml:space="preserve"> </w:t>
      </w:r>
      <w:proofErr w:type="spellStart"/>
      <w:r w:rsidRPr="009E576D">
        <w:rPr>
          <w:iCs/>
          <w:sz w:val="24"/>
          <w:szCs w:val="24"/>
          <w:lang w:val="ru-RU"/>
        </w:rPr>
        <w:t>стабілізації</w:t>
      </w:r>
      <w:proofErr w:type="spellEnd"/>
      <w:r w:rsidRPr="009E576D">
        <w:rPr>
          <w:iCs/>
          <w:sz w:val="24"/>
          <w:szCs w:val="24"/>
          <w:lang w:val="ru-RU"/>
        </w:rPr>
        <w:t xml:space="preserve"> </w:t>
      </w:r>
      <w:proofErr w:type="spellStart"/>
      <w:r w:rsidRPr="009E576D">
        <w:rPr>
          <w:iCs/>
          <w:sz w:val="24"/>
          <w:szCs w:val="24"/>
          <w:lang w:val="ru-RU"/>
        </w:rPr>
        <w:t>надлишкового</w:t>
      </w:r>
      <w:proofErr w:type="spellEnd"/>
      <w:r w:rsidRPr="009E576D">
        <w:rPr>
          <w:iCs/>
          <w:sz w:val="24"/>
          <w:szCs w:val="24"/>
          <w:lang w:val="ru-RU"/>
        </w:rPr>
        <w:t xml:space="preserve"> мулу </w:t>
      </w:r>
      <w:proofErr w:type="spellStart"/>
      <w:r w:rsidRPr="009E576D">
        <w:rPr>
          <w:iCs/>
          <w:sz w:val="24"/>
          <w:szCs w:val="24"/>
          <w:lang w:val="ru-RU"/>
        </w:rPr>
        <w:t>забезпечити</w:t>
      </w:r>
      <w:proofErr w:type="spellEnd"/>
      <w:r w:rsidRPr="009E576D">
        <w:rPr>
          <w:iCs/>
          <w:sz w:val="24"/>
          <w:szCs w:val="24"/>
          <w:lang w:val="ru-RU"/>
        </w:rPr>
        <w:t xml:space="preserve"> за </w:t>
      </w:r>
      <w:proofErr w:type="spellStart"/>
      <w:r w:rsidRPr="009E576D">
        <w:rPr>
          <w:iCs/>
          <w:sz w:val="24"/>
          <w:szCs w:val="24"/>
          <w:lang w:val="ru-RU"/>
        </w:rPr>
        <w:t>допомогою</w:t>
      </w:r>
      <w:proofErr w:type="spellEnd"/>
      <w:r w:rsidRPr="009E576D">
        <w:rPr>
          <w:iCs/>
          <w:sz w:val="24"/>
          <w:szCs w:val="24"/>
          <w:lang w:val="ru-RU"/>
        </w:rPr>
        <w:t xml:space="preserve"> </w:t>
      </w:r>
      <w:proofErr w:type="spellStart"/>
      <w:r w:rsidRPr="009E576D">
        <w:rPr>
          <w:sz w:val="24"/>
          <w:szCs w:val="24"/>
          <w:lang w:val="ru-RU"/>
        </w:rPr>
        <w:t>трубчастих</w:t>
      </w:r>
      <w:proofErr w:type="spellEnd"/>
      <w:r w:rsidRPr="009E576D">
        <w:rPr>
          <w:sz w:val="24"/>
          <w:szCs w:val="24"/>
          <w:lang w:val="ru-RU"/>
        </w:rPr>
        <w:t xml:space="preserve"> </w:t>
      </w:r>
      <w:proofErr w:type="spellStart"/>
      <w:r w:rsidRPr="009E576D">
        <w:rPr>
          <w:sz w:val="24"/>
          <w:szCs w:val="24"/>
          <w:lang w:val="ru-RU"/>
        </w:rPr>
        <w:t>мембранних</w:t>
      </w:r>
      <w:proofErr w:type="spellEnd"/>
      <w:r w:rsidRPr="009E576D">
        <w:rPr>
          <w:sz w:val="24"/>
          <w:szCs w:val="24"/>
          <w:lang w:val="ru-RU"/>
        </w:rPr>
        <w:t xml:space="preserve"> </w:t>
      </w:r>
      <w:proofErr w:type="spellStart"/>
      <w:r w:rsidRPr="009E576D">
        <w:rPr>
          <w:sz w:val="24"/>
          <w:szCs w:val="24"/>
          <w:lang w:val="ru-RU"/>
        </w:rPr>
        <w:t>аераторів</w:t>
      </w:r>
      <w:proofErr w:type="spellEnd"/>
      <w:r w:rsidRPr="009E576D">
        <w:rPr>
          <w:sz w:val="24"/>
          <w:szCs w:val="24"/>
          <w:lang w:val="ru-RU" w:eastAsia="ru-RU"/>
        </w:rPr>
        <w:t xml:space="preserve">.   </w:t>
      </w:r>
    </w:p>
    <w:p w14:paraId="446F8C85" w14:textId="77777777" w:rsidR="009E576D" w:rsidRPr="009E576D" w:rsidRDefault="009E576D" w:rsidP="009E576D">
      <w:pPr>
        <w:rPr>
          <w:sz w:val="24"/>
          <w:szCs w:val="24"/>
          <w:lang w:val="ru-RU"/>
        </w:rPr>
      </w:pPr>
      <w:r w:rsidRPr="009E576D">
        <w:rPr>
          <w:sz w:val="24"/>
          <w:szCs w:val="24"/>
          <w:lang w:val="ru-RU"/>
        </w:rPr>
        <w:t xml:space="preserve">        </w:t>
      </w:r>
      <w:proofErr w:type="spellStart"/>
      <w:r w:rsidRPr="009E576D">
        <w:rPr>
          <w:sz w:val="24"/>
          <w:szCs w:val="24"/>
          <w:lang w:val="ru-RU"/>
        </w:rPr>
        <w:t>Повітря</w:t>
      </w:r>
      <w:proofErr w:type="spellEnd"/>
      <w:r w:rsidRPr="009E576D">
        <w:rPr>
          <w:sz w:val="24"/>
          <w:szCs w:val="24"/>
          <w:lang w:val="ru-RU"/>
        </w:rPr>
        <w:t xml:space="preserve">, яке </w:t>
      </w:r>
      <w:proofErr w:type="spellStart"/>
      <w:r w:rsidRPr="009E576D">
        <w:rPr>
          <w:sz w:val="24"/>
          <w:szCs w:val="24"/>
          <w:lang w:val="ru-RU"/>
        </w:rPr>
        <w:t>необхідне</w:t>
      </w:r>
      <w:proofErr w:type="spellEnd"/>
      <w:r w:rsidRPr="009E576D">
        <w:rPr>
          <w:sz w:val="24"/>
          <w:szCs w:val="24"/>
          <w:lang w:val="ru-RU"/>
        </w:rPr>
        <w:t xml:space="preserve"> для </w:t>
      </w:r>
      <w:proofErr w:type="spellStart"/>
      <w:r w:rsidRPr="009E576D">
        <w:rPr>
          <w:sz w:val="24"/>
          <w:szCs w:val="24"/>
          <w:lang w:val="ru-RU"/>
        </w:rPr>
        <w:t>біологічного</w:t>
      </w:r>
      <w:proofErr w:type="spellEnd"/>
      <w:r w:rsidRPr="009E576D">
        <w:rPr>
          <w:sz w:val="24"/>
          <w:szCs w:val="24"/>
          <w:lang w:val="ru-RU"/>
        </w:rPr>
        <w:t xml:space="preserve"> </w:t>
      </w:r>
      <w:proofErr w:type="spellStart"/>
      <w:r w:rsidRPr="009E576D">
        <w:rPr>
          <w:sz w:val="24"/>
          <w:szCs w:val="24"/>
          <w:lang w:val="ru-RU"/>
        </w:rPr>
        <w:t>очищення</w:t>
      </w:r>
      <w:proofErr w:type="spellEnd"/>
      <w:r w:rsidRPr="009E576D">
        <w:rPr>
          <w:sz w:val="24"/>
          <w:szCs w:val="24"/>
          <w:lang w:val="ru-RU"/>
        </w:rPr>
        <w:t xml:space="preserve"> </w:t>
      </w:r>
      <w:proofErr w:type="spellStart"/>
      <w:r w:rsidRPr="009E576D">
        <w:rPr>
          <w:sz w:val="24"/>
          <w:szCs w:val="24"/>
          <w:lang w:val="ru-RU"/>
        </w:rPr>
        <w:t>стоків</w:t>
      </w:r>
      <w:proofErr w:type="spellEnd"/>
      <w:r w:rsidRPr="009E576D">
        <w:rPr>
          <w:sz w:val="24"/>
          <w:szCs w:val="24"/>
          <w:lang w:val="ru-RU"/>
        </w:rPr>
        <w:t xml:space="preserve"> в </w:t>
      </w:r>
      <w:proofErr w:type="spellStart"/>
      <w:r w:rsidRPr="009E576D">
        <w:rPr>
          <w:sz w:val="24"/>
          <w:szCs w:val="24"/>
          <w:lang w:val="ru-RU"/>
        </w:rPr>
        <w:t>аеротенках</w:t>
      </w:r>
      <w:proofErr w:type="spellEnd"/>
      <w:r w:rsidRPr="009E576D">
        <w:rPr>
          <w:sz w:val="24"/>
          <w:szCs w:val="24"/>
          <w:lang w:val="ru-RU"/>
        </w:rPr>
        <w:t xml:space="preserve"> та </w:t>
      </w:r>
      <w:proofErr w:type="spellStart"/>
      <w:r w:rsidRPr="009E576D">
        <w:rPr>
          <w:sz w:val="24"/>
          <w:szCs w:val="24"/>
          <w:lang w:val="ru-RU"/>
        </w:rPr>
        <w:t>роботи</w:t>
      </w:r>
      <w:proofErr w:type="spellEnd"/>
      <w:r w:rsidRPr="009E576D">
        <w:rPr>
          <w:sz w:val="24"/>
          <w:szCs w:val="24"/>
          <w:lang w:val="ru-RU"/>
        </w:rPr>
        <w:t xml:space="preserve"> </w:t>
      </w:r>
      <w:proofErr w:type="spellStart"/>
      <w:r w:rsidRPr="009E576D">
        <w:rPr>
          <w:sz w:val="24"/>
          <w:szCs w:val="24"/>
          <w:lang w:val="ru-RU"/>
        </w:rPr>
        <w:t>ерліфтів</w:t>
      </w:r>
      <w:proofErr w:type="spellEnd"/>
      <w:r w:rsidRPr="009E576D">
        <w:rPr>
          <w:sz w:val="24"/>
          <w:szCs w:val="24"/>
          <w:lang w:val="ru-RU"/>
        </w:rPr>
        <w:t xml:space="preserve"> у </w:t>
      </w:r>
      <w:proofErr w:type="spellStart"/>
      <w:r w:rsidRPr="009E576D">
        <w:rPr>
          <w:sz w:val="24"/>
          <w:szCs w:val="24"/>
          <w:lang w:val="ru-RU"/>
        </w:rPr>
        <w:t>вторинних</w:t>
      </w:r>
      <w:proofErr w:type="spellEnd"/>
      <w:r w:rsidRPr="009E576D">
        <w:rPr>
          <w:sz w:val="24"/>
          <w:szCs w:val="24"/>
          <w:lang w:val="ru-RU"/>
        </w:rPr>
        <w:t xml:space="preserve"> </w:t>
      </w:r>
      <w:proofErr w:type="spellStart"/>
      <w:r w:rsidRPr="009E576D">
        <w:rPr>
          <w:sz w:val="24"/>
          <w:szCs w:val="24"/>
          <w:lang w:val="ru-RU"/>
        </w:rPr>
        <w:t>відстійниках</w:t>
      </w:r>
      <w:proofErr w:type="spellEnd"/>
      <w:r w:rsidRPr="009E576D">
        <w:rPr>
          <w:sz w:val="24"/>
          <w:szCs w:val="24"/>
          <w:lang w:val="ru-RU"/>
        </w:rPr>
        <w:t xml:space="preserve">, подати за </w:t>
      </w:r>
      <w:proofErr w:type="spellStart"/>
      <w:r w:rsidRPr="009E576D">
        <w:rPr>
          <w:sz w:val="24"/>
          <w:szCs w:val="24"/>
          <w:lang w:val="ru-RU"/>
        </w:rPr>
        <w:t>допомогою</w:t>
      </w:r>
      <w:proofErr w:type="spellEnd"/>
      <w:r w:rsidRPr="009E576D">
        <w:rPr>
          <w:sz w:val="24"/>
          <w:szCs w:val="24"/>
          <w:lang w:val="ru-RU"/>
        </w:rPr>
        <w:t xml:space="preserve"> </w:t>
      </w:r>
      <w:proofErr w:type="spellStart"/>
      <w:r w:rsidRPr="009E576D">
        <w:rPr>
          <w:sz w:val="24"/>
          <w:szCs w:val="24"/>
          <w:lang w:val="ru-RU"/>
        </w:rPr>
        <w:t>повітродувок</w:t>
      </w:r>
      <w:proofErr w:type="spellEnd"/>
      <w:r w:rsidRPr="009E576D">
        <w:rPr>
          <w:sz w:val="24"/>
          <w:szCs w:val="24"/>
          <w:lang w:val="ru-RU"/>
        </w:rPr>
        <w:t xml:space="preserve">, </w:t>
      </w:r>
      <w:proofErr w:type="spellStart"/>
      <w:r w:rsidRPr="009E576D">
        <w:rPr>
          <w:sz w:val="24"/>
          <w:szCs w:val="24"/>
          <w:lang w:val="ru-RU"/>
        </w:rPr>
        <w:t>які</w:t>
      </w:r>
      <w:proofErr w:type="spellEnd"/>
      <w:r w:rsidRPr="009E576D">
        <w:rPr>
          <w:sz w:val="24"/>
          <w:szCs w:val="24"/>
          <w:lang w:val="ru-RU"/>
        </w:rPr>
        <w:t xml:space="preserve"> </w:t>
      </w:r>
      <w:proofErr w:type="spellStart"/>
      <w:r w:rsidRPr="009E576D">
        <w:rPr>
          <w:sz w:val="24"/>
          <w:szCs w:val="24"/>
          <w:lang w:val="ru-RU"/>
        </w:rPr>
        <w:t>встановити</w:t>
      </w:r>
      <w:proofErr w:type="spellEnd"/>
      <w:r w:rsidRPr="009E576D">
        <w:rPr>
          <w:sz w:val="24"/>
          <w:szCs w:val="24"/>
          <w:lang w:val="ru-RU"/>
        </w:rPr>
        <w:t xml:space="preserve"> в </w:t>
      </w:r>
      <w:proofErr w:type="spellStart"/>
      <w:r w:rsidRPr="009E576D">
        <w:rPr>
          <w:sz w:val="24"/>
          <w:szCs w:val="24"/>
          <w:lang w:val="ru-RU"/>
        </w:rPr>
        <w:t>капітально</w:t>
      </w:r>
      <w:proofErr w:type="spellEnd"/>
      <w:r w:rsidRPr="009E576D">
        <w:rPr>
          <w:sz w:val="24"/>
          <w:szCs w:val="24"/>
          <w:lang w:val="ru-RU"/>
        </w:rPr>
        <w:t xml:space="preserve"> </w:t>
      </w:r>
      <w:proofErr w:type="spellStart"/>
      <w:r w:rsidRPr="009E576D">
        <w:rPr>
          <w:sz w:val="24"/>
          <w:szCs w:val="24"/>
          <w:lang w:val="ru-RU"/>
        </w:rPr>
        <w:t>відремонтованій</w:t>
      </w:r>
      <w:proofErr w:type="spellEnd"/>
      <w:r w:rsidRPr="009E576D">
        <w:rPr>
          <w:sz w:val="24"/>
          <w:szCs w:val="24"/>
          <w:lang w:val="ru-RU"/>
        </w:rPr>
        <w:t xml:space="preserve"> </w:t>
      </w:r>
      <w:proofErr w:type="spellStart"/>
      <w:r w:rsidRPr="009E576D">
        <w:rPr>
          <w:sz w:val="24"/>
          <w:szCs w:val="24"/>
          <w:lang w:val="ru-RU"/>
        </w:rPr>
        <w:t>повітродувній</w:t>
      </w:r>
      <w:proofErr w:type="spellEnd"/>
      <w:r w:rsidRPr="009E576D">
        <w:rPr>
          <w:sz w:val="24"/>
          <w:szCs w:val="24"/>
          <w:lang w:val="ru-RU"/>
        </w:rPr>
        <w:t xml:space="preserve">.  </w:t>
      </w:r>
      <w:proofErr w:type="spellStart"/>
      <w:r w:rsidRPr="009E576D">
        <w:rPr>
          <w:sz w:val="24"/>
          <w:szCs w:val="24"/>
          <w:lang w:val="ru-RU"/>
        </w:rPr>
        <w:t>Передбачити</w:t>
      </w:r>
      <w:proofErr w:type="spellEnd"/>
      <w:r w:rsidRPr="009E576D">
        <w:rPr>
          <w:sz w:val="24"/>
          <w:szCs w:val="24"/>
          <w:lang w:val="ru-RU"/>
        </w:rPr>
        <w:t xml:space="preserve"> </w:t>
      </w:r>
      <w:proofErr w:type="spellStart"/>
      <w:r w:rsidRPr="009E576D">
        <w:rPr>
          <w:sz w:val="24"/>
          <w:szCs w:val="24"/>
          <w:lang w:val="ru-RU"/>
        </w:rPr>
        <w:t>дві</w:t>
      </w:r>
      <w:proofErr w:type="spellEnd"/>
      <w:r w:rsidRPr="009E576D">
        <w:rPr>
          <w:sz w:val="24"/>
          <w:szCs w:val="24"/>
          <w:lang w:val="ru-RU"/>
        </w:rPr>
        <w:t xml:space="preserve"> </w:t>
      </w:r>
      <w:proofErr w:type="spellStart"/>
      <w:r w:rsidRPr="009E576D">
        <w:rPr>
          <w:sz w:val="24"/>
          <w:szCs w:val="24"/>
          <w:lang w:val="ru-RU"/>
        </w:rPr>
        <w:t>повітродувки</w:t>
      </w:r>
      <w:proofErr w:type="spellEnd"/>
      <w:r w:rsidRPr="009E576D">
        <w:rPr>
          <w:sz w:val="24"/>
          <w:szCs w:val="24"/>
          <w:lang w:val="ru-RU"/>
        </w:rPr>
        <w:t xml:space="preserve"> (одну – </w:t>
      </w:r>
      <w:proofErr w:type="spellStart"/>
      <w:r w:rsidRPr="009E576D">
        <w:rPr>
          <w:sz w:val="24"/>
          <w:szCs w:val="24"/>
          <w:lang w:val="ru-RU"/>
        </w:rPr>
        <w:t>робочу</w:t>
      </w:r>
      <w:proofErr w:type="spellEnd"/>
      <w:r w:rsidRPr="009E576D">
        <w:rPr>
          <w:sz w:val="24"/>
          <w:szCs w:val="24"/>
          <w:lang w:val="ru-RU"/>
        </w:rPr>
        <w:t xml:space="preserve">, одну – </w:t>
      </w:r>
      <w:proofErr w:type="spellStart"/>
      <w:r w:rsidRPr="009E576D">
        <w:rPr>
          <w:sz w:val="24"/>
          <w:szCs w:val="24"/>
          <w:lang w:val="ru-RU"/>
        </w:rPr>
        <w:t>резервну</w:t>
      </w:r>
      <w:proofErr w:type="spellEnd"/>
      <w:r w:rsidRPr="009E576D">
        <w:rPr>
          <w:sz w:val="24"/>
          <w:szCs w:val="24"/>
          <w:lang w:val="ru-RU"/>
        </w:rPr>
        <w:t xml:space="preserve">) марки </w:t>
      </w:r>
      <w:r w:rsidRPr="009E576D">
        <w:rPr>
          <w:sz w:val="24"/>
          <w:szCs w:val="24"/>
        </w:rPr>
        <w:t>FPZ</w:t>
      </w:r>
      <w:r w:rsidRPr="009E576D">
        <w:rPr>
          <w:sz w:val="24"/>
          <w:szCs w:val="24"/>
          <w:lang w:val="ru-RU"/>
        </w:rPr>
        <w:t xml:space="preserve"> </w:t>
      </w:r>
      <w:r w:rsidRPr="009E576D">
        <w:rPr>
          <w:sz w:val="24"/>
          <w:szCs w:val="24"/>
        </w:rPr>
        <w:t>SCL</w:t>
      </w:r>
      <w:r w:rsidRPr="009E576D">
        <w:rPr>
          <w:sz w:val="24"/>
          <w:szCs w:val="24"/>
          <w:lang w:val="ru-RU"/>
        </w:rPr>
        <w:t xml:space="preserve"> </w:t>
      </w:r>
      <w:r w:rsidRPr="009E576D">
        <w:rPr>
          <w:sz w:val="24"/>
          <w:szCs w:val="24"/>
        </w:rPr>
        <w:t>K</w:t>
      </w:r>
      <w:r w:rsidRPr="009E576D">
        <w:rPr>
          <w:sz w:val="24"/>
          <w:szCs w:val="24"/>
          <w:lang w:val="ru-RU"/>
        </w:rPr>
        <w:t>10-</w:t>
      </w:r>
      <w:r w:rsidRPr="009E576D">
        <w:rPr>
          <w:sz w:val="24"/>
          <w:szCs w:val="24"/>
        </w:rPr>
        <w:t>MD</w:t>
      </w:r>
      <w:r w:rsidRPr="009E576D">
        <w:rPr>
          <w:sz w:val="24"/>
          <w:szCs w:val="24"/>
          <w:lang w:val="ru-RU"/>
        </w:rPr>
        <w:t xml:space="preserve"> </w:t>
      </w:r>
      <w:r w:rsidRPr="009E576D">
        <w:rPr>
          <w:sz w:val="24"/>
          <w:szCs w:val="24"/>
        </w:rPr>
        <w:t>MOR</w:t>
      </w:r>
      <w:r w:rsidRPr="009E576D">
        <w:rPr>
          <w:sz w:val="24"/>
          <w:szCs w:val="24"/>
          <w:lang w:val="ru-RU"/>
        </w:rPr>
        <w:t xml:space="preserve"> </w:t>
      </w:r>
      <w:proofErr w:type="gramStart"/>
      <w:r w:rsidRPr="009E576D">
        <w:rPr>
          <w:sz w:val="24"/>
          <w:szCs w:val="24"/>
          <w:lang w:val="ru-RU"/>
        </w:rPr>
        <w:t xml:space="preserve">( </w:t>
      </w:r>
      <w:r w:rsidRPr="009E576D">
        <w:rPr>
          <w:sz w:val="24"/>
          <w:szCs w:val="24"/>
        </w:rPr>
        <w:t>Q</w:t>
      </w:r>
      <w:proofErr w:type="gramEnd"/>
      <w:r w:rsidRPr="009E576D">
        <w:rPr>
          <w:sz w:val="24"/>
          <w:szCs w:val="24"/>
          <w:lang w:val="ru-RU"/>
        </w:rPr>
        <w:t xml:space="preserve">=270 </w:t>
      </w:r>
      <w:proofErr w:type="spellStart"/>
      <w:r w:rsidRPr="009E576D">
        <w:rPr>
          <w:sz w:val="24"/>
          <w:szCs w:val="24"/>
          <w:lang w:val="ru-RU"/>
        </w:rPr>
        <w:t>м.куб</w:t>
      </w:r>
      <w:proofErr w:type="spellEnd"/>
      <w:r w:rsidRPr="009E576D">
        <w:rPr>
          <w:sz w:val="24"/>
          <w:szCs w:val="24"/>
          <w:lang w:val="ru-RU"/>
        </w:rPr>
        <w:t xml:space="preserve">/год; </w:t>
      </w:r>
      <w:r w:rsidRPr="009E576D">
        <w:rPr>
          <w:sz w:val="24"/>
          <w:szCs w:val="24"/>
        </w:rPr>
        <w:t>N</w:t>
      </w:r>
      <w:r w:rsidRPr="009E576D">
        <w:rPr>
          <w:sz w:val="24"/>
          <w:szCs w:val="24"/>
          <w:lang w:val="ru-RU"/>
        </w:rPr>
        <w:t xml:space="preserve"> = 7,5 кВт, </w:t>
      </w:r>
      <w:proofErr w:type="spellStart"/>
      <w:r w:rsidRPr="009E576D">
        <w:rPr>
          <w:sz w:val="24"/>
          <w:szCs w:val="24"/>
          <w:lang w:val="ru-RU"/>
        </w:rPr>
        <w:t>надлишковий</w:t>
      </w:r>
      <w:proofErr w:type="spellEnd"/>
      <w:r w:rsidRPr="009E576D">
        <w:rPr>
          <w:sz w:val="24"/>
          <w:szCs w:val="24"/>
          <w:lang w:val="ru-RU"/>
        </w:rPr>
        <w:t xml:space="preserve"> </w:t>
      </w:r>
      <w:proofErr w:type="spellStart"/>
      <w:r w:rsidRPr="009E576D">
        <w:rPr>
          <w:sz w:val="24"/>
          <w:szCs w:val="24"/>
          <w:lang w:val="ru-RU"/>
        </w:rPr>
        <w:t>тиск</w:t>
      </w:r>
      <w:proofErr w:type="spellEnd"/>
      <w:r w:rsidRPr="009E576D">
        <w:rPr>
          <w:sz w:val="24"/>
          <w:szCs w:val="24"/>
          <w:lang w:val="ru-RU"/>
        </w:rPr>
        <w:t xml:space="preserve"> 0,45 бар). </w:t>
      </w:r>
    </w:p>
    <w:p w14:paraId="066E933A" w14:textId="77777777" w:rsidR="009E576D" w:rsidRPr="009E576D" w:rsidRDefault="009E576D" w:rsidP="009E576D">
      <w:pPr>
        <w:tabs>
          <w:tab w:val="left" w:pos="709"/>
        </w:tabs>
        <w:ind w:right="141"/>
        <w:rPr>
          <w:sz w:val="24"/>
          <w:szCs w:val="24"/>
          <w:lang w:val="ru-RU"/>
        </w:rPr>
      </w:pPr>
      <w:r w:rsidRPr="009E576D">
        <w:rPr>
          <w:sz w:val="24"/>
          <w:szCs w:val="24"/>
          <w:lang w:val="ru-RU"/>
        </w:rPr>
        <w:t xml:space="preserve">         </w:t>
      </w:r>
      <w:proofErr w:type="spellStart"/>
      <w:r w:rsidRPr="009E576D">
        <w:rPr>
          <w:sz w:val="24"/>
          <w:szCs w:val="24"/>
          <w:lang w:val="ru-RU"/>
        </w:rPr>
        <w:t>Біологічно</w:t>
      </w:r>
      <w:proofErr w:type="spellEnd"/>
      <w:r w:rsidRPr="009E576D">
        <w:rPr>
          <w:sz w:val="24"/>
          <w:szCs w:val="24"/>
          <w:lang w:val="ru-RU"/>
        </w:rPr>
        <w:t xml:space="preserve"> </w:t>
      </w:r>
      <w:proofErr w:type="spellStart"/>
      <w:r w:rsidRPr="009E576D">
        <w:rPr>
          <w:sz w:val="24"/>
          <w:szCs w:val="24"/>
          <w:lang w:val="ru-RU"/>
        </w:rPr>
        <w:t>очищену</w:t>
      </w:r>
      <w:proofErr w:type="spellEnd"/>
      <w:r w:rsidRPr="009E576D">
        <w:rPr>
          <w:sz w:val="24"/>
          <w:szCs w:val="24"/>
          <w:lang w:val="ru-RU"/>
        </w:rPr>
        <w:t xml:space="preserve"> воду з </w:t>
      </w:r>
      <w:proofErr w:type="spellStart"/>
      <w:r w:rsidRPr="009E576D">
        <w:rPr>
          <w:sz w:val="24"/>
          <w:szCs w:val="24"/>
          <w:lang w:val="ru-RU"/>
        </w:rPr>
        <w:t>вторинних</w:t>
      </w:r>
      <w:proofErr w:type="spellEnd"/>
      <w:r w:rsidRPr="009E576D">
        <w:rPr>
          <w:sz w:val="24"/>
          <w:szCs w:val="24"/>
          <w:lang w:val="ru-RU"/>
        </w:rPr>
        <w:t xml:space="preserve"> </w:t>
      </w:r>
      <w:proofErr w:type="spellStart"/>
      <w:r w:rsidRPr="009E576D">
        <w:rPr>
          <w:sz w:val="24"/>
          <w:szCs w:val="24"/>
          <w:lang w:val="ru-RU"/>
        </w:rPr>
        <w:t>відстійників</w:t>
      </w:r>
      <w:proofErr w:type="spellEnd"/>
      <w:r w:rsidRPr="009E576D">
        <w:rPr>
          <w:sz w:val="24"/>
          <w:szCs w:val="24"/>
          <w:lang w:val="ru-RU"/>
        </w:rPr>
        <w:t xml:space="preserve"> </w:t>
      </w:r>
      <w:proofErr w:type="spellStart"/>
      <w:r w:rsidRPr="009E576D">
        <w:rPr>
          <w:sz w:val="24"/>
          <w:szCs w:val="24"/>
          <w:lang w:val="ru-RU"/>
        </w:rPr>
        <w:t>направити</w:t>
      </w:r>
      <w:proofErr w:type="spellEnd"/>
      <w:r w:rsidRPr="009E576D">
        <w:rPr>
          <w:sz w:val="24"/>
          <w:szCs w:val="24"/>
          <w:lang w:val="ru-RU"/>
        </w:rPr>
        <w:t xml:space="preserve"> на </w:t>
      </w:r>
      <w:proofErr w:type="spellStart"/>
      <w:r w:rsidRPr="009E576D">
        <w:rPr>
          <w:sz w:val="24"/>
          <w:szCs w:val="24"/>
          <w:lang w:val="ru-RU"/>
        </w:rPr>
        <w:t>доочищення</w:t>
      </w:r>
      <w:proofErr w:type="spellEnd"/>
      <w:r w:rsidRPr="009E576D">
        <w:rPr>
          <w:sz w:val="24"/>
          <w:szCs w:val="24"/>
          <w:lang w:val="ru-RU"/>
        </w:rPr>
        <w:t xml:space="preserve"> в </w:t>
      </w:r>
      <w:proofErr w:type="spellStart"/>
      <w:r w:rsidRPr="009E576D">
        <w:rPr>
          <w:sz w:val="24"/>
          <w:szCs w:val="24"/>
          <w:lang w:val="ru-RU"/>
        </w:rPr>
        <w:t>біостави</w:t>
      </w:r>
      <w:proofErr w:type="spellEnd"/>
      <w:r w:rsidRPr="009E576D">
        <w:rPr>
          <w:sz w:val="24"/>
          <w:szCs w:val="24"/>
          <w:lang w:val="ru-RU"/>
        </w:rPr>
        <w:t xml:space="preserve">, </w:t>
      </w:r>
      <w:proofErr w:type="spellStart"/>
      <w:r w:rsidRPr="009E576D">
        <w:rPr>
          <w:sz w:val="24"/>
          <w:szCs w:val="24"/>
          <w:lang w:val="ru-RU"/>
        </w:rPr>
        <w:t>які</w:t>
      </w:r>
      <w:proofErr w:type="spellEnd"/>
      <w:r w:rsidRPr="009E576D">
        <w:rPr>
          <w:sz w:val="24"/>
          <w:szCs w:val="24"/>
          <w:lang w:val="ru-RU"/>
        </w:rPr>
        <w:t xml:space="preserve"> </w:t>
      </w:r>
      <w:proofErr w:type="spellStart"/>
      <w:r w:rsidRPr="009E576D">
        <w:rPr>
          <w:sz w:val="24"/>
          <w:szCs w:val="24"/>
          <w:lang w:val="ru-RU"/>
        </w:rPr>
        <w:t>підлягають</w:t>
      </w:r>
      <w:proofErr w:type="spellEnd"/>
      <w:r w:rsidRPr="009E576D">
        <w:rPr>
          <w:sz w:val="24"/>
          <w:szCs w:val="24"/>
          <w:lang w:val="ru-RU"/>
        </w:rPr>
        <w:t xml:space="preserve"> </w:t>
      </w:r>
      <w:proofErr w:type="spellStart"/>
      <w:r w:rsidRPr="009E576D">
        <w:rPr>
          <w:sz w:val="24"/>
          <w:szCs w:val="24"/>
          <w:lang w:val="ru-RU"/>
        </w:rPr>
        <w:t>капітальному</w:t>
      </w:r>
      <w:proofErr w:type="spellEnd"/>
      <w:r w:rsidRPr="009E576D">
        <w:rPr>
          <w:sz w:val="24"/>
          <w:szCs w:val="24"/>
          <w:lang w:val="ru-RU"/>
        </w:rPr>
        <w:t xml:space="preserve"> ремонту. </w:t>
      </w:r>
      <w:proofErr w:type="spellStart"/>
      <w:r w:rsidRPr="009E576D">
        <w:rPr>
          <w:sz w:val="24"/>
          <w:szCs w:val="24"/>
          <w:lang w:val="ru-RU"/>
        </w:rPr>
        <w:t>Забезпечити</w:t>
      </w:r>
      <w:proofErr w:type="spellEnd"/>
      <w:r w:rsidRPr="009E576D">
        <w:rPr>
          <w:sz w:val="24"/>
          <w:szCs w:val="24"/>
          <w:lang w:val="ru-RU"/>
        </w:rPr>
        <w:t xml:space="preserve"> скид </w:t>
      </w:r>
      <w:proofErr w:type="spellStart"/>
      <w:r w:rsidRPr="009E576D">
        <w:rPr>
          <w:sz w:val="24"/>
          <w:szCs w:val="24"/>
          <w:lang w:val="ru-RU"/>
        </w:rPr>
        <w:t>біологічно</w:t>
      </w:r>
      <w:proofErr w:type="spellEnd"/>
      <w:r w:rsidRPr="009E576D">
        <w:rPr>
          <w:sz w:val="24"/>
          <w:szCs w:val="24"/>
          <w:lang w:val="ru-RU"/>
        </w:rPr>
        <w:t xml:space="preserve"> </w:t>
      </w:r>
      <w:proofErr w:type="spellStart"/>
      <w:r w:rsidRPr="009E576D">
        <w:rPr>
          <w:sz w:val="24"/>
          <w:szCs w:val="24"/>
          <w:lang w:val="ru-RU"/>
        </w:rPr>
        <w:t>очищених</w:t>
      </w:r>
      <w:proofErr w:type="spellEnd"/>
      <w:r w:rsidRPr="009E576D">
        <w:rPr>
          <w:sz w:val="24"/>
          <w:szCs w:val="24"/>
          <w:lang w:val="ru-RU"/>
        </w:rPr>
        <w:t xml:space="preserve"> та </w:t>
      </w:r>
      <w:proofErr w:type="spellStart"/>
      <w:r w:rsidRPr="009E576D">
        <w:rPr>
          <w:sz w:val="24"/>
          <w:szCs w:val="24"/>
          <w:lang w:val="ru-RU"/>
        </w:rPr>
        <w:t>доочищених</w:t>
      </w:r>
      <w:proofErr w:type="spellEnd"/>
      <w:r w:rsidRPr="009E576D">
        <w:rPr>
          <w:sz w:val="24"/>
          <w:szCs w:val="24"/>
          <w:lang w:val="ru-RU"/>
        </w:rPr>
        <w:t xml:space="preserve"> </w:t>
      </w:r>
      <w:proofErr w:type="spellStart"/>
      <w:r w:rsidRPr="009E576D">
        <w:rPr>
          <w:sz w:val="24"/>
          <w:szCs w:val="24"/>
          <w:lang w:val="ru-RU"/>
        </w:rPr>
        <w:t>стічних</w:t>
      </w:r>
      <w:proofErr w:type="spellEnd"/>
      <w:r w:rsidRPr="009E576D">
        <w:rPr>
          <w:sz w:val="24"/>
          <w:szCs w:val="24"/>
          <w:lang w:val="ru-RU"/>
        </w:rPr>
        <w:t xml:space="preserve"> вод через </w:t>
      </w:r>
      <w:proofErr w:type="spellStart"/>
      <w:r w:rsidRPr="009E576D">
        <w:rPr>
          <w:sz w:val="24"/>
          <w:szCs w:val="24"/>
          <w:lang w:val="ru-RU"/>
        </w:rPr>
        <w:t>існуючий</w:t>
      </w:r>
      <w:proofErr w:type="spellEnd"/>
      <w:r w:rsidRPr="009E576D">
        <w:rPr>
          <w:sz w:val="24"/>
          <w:szCs w:val="24"/>
          <w:lang w:val="ru-RU"/>
        </w:rPr>
        <w:t xml:space="preserve"> оголовок </w:t>
      </w:r>
      <w:proofErr w:type="spellStart"/>
      <w:proofErr w:type="gramStart"/>
      <w:r w:rsidRPr="009E576D">
        <w:rPr>
          <w:sz w:val="24"/>
          <w:szCs w:val="24"/>
          <w:lang w:val="ru-RU"/>
        </w:rPr>
        <w:t>випуску</w:t>
      </w:r>
      <w:proofErr w:type="spellEnd"/>
      <w:r w:rsidRPr="009E576D">
        <w:rPr>
          <w:sz w:val="24"/>
          <w:szCs w:val="24"/>
          <w:lang w:val="ru-RU"/>
        </w:rPr>
        <w:t xml:space="preserve">  в</w:t>
      </w:r>
      <w:proofErr w:type="gramEnd"/>
      <w:r w:rsidRPr="009E576D">
        <w:rPr>
          <w:sz w:val="24"/>
          <w:szCs w:val="24"/>
          <w:lang w:val="ru-RU"/>
        </w:rPr>
        <w:t xml:space="preserve"> р. </w:t>
      </w:r>
      <w:proofErr w:type="spellStart"/>
      <w:r w:rsidRPr="009E576D">
        <w:rPr>
          <w:sz w:val="24"/>
          <w:szCs w:val="24"/>
          <w:lang w:val="ru-RU"/>
        </w:rPr>
        <w:t>Верещиця</w:t>
      </w:r>
      <w:proofErr w:type="spellEnd"/>
      <w:r w:rsidRPr="009E576D">
        <w:rPr>
          <w:sz w:val="24"/>
          <w:szCs w:val="24"/>
          <w:lang w:val="ru-RU"/>
        </w:rPr>
        <w:t xml:space="preserve">. </w:t>
      </w:r>
    </w:p>
    <w:p w14:paraId="5B12C16E" w14:textId="77777777" w:rsidR="009E576D" w:rsidRPr="009E576D" w:rsidRDefault="009E576D" w:rsidP="009E576D">
      <w:pPr>
        <w:tabs>
          <w:tab w:val="left" w:pos="567"/>
        </w:tabs>
        <w:ind w:firstLine="567"/>
        <w:rPr>
          <w:sz w:val="24"/>
          <w:szCs w:val="24"/>
          <w:lang w:val="ru-RU"/>
        </w:rPr>
      </w:pPr>
    </w:p>
    <w:p w14:paraId="79937CFD" w14:textId="77777777" w:rsidR="009E576D" w:rsidRPr="009E576D" w:rsidRDefault="009E576D" w:rsidP="009E576D">
      <w:pPr>
        <w:tabs>
          <w:tab w:val="left" w:pos="567"/>
        </w:tabs>
        <w:ind w:firstLine="567"/>
        <w:rPr>
          <w:sz w:val="24"/>
          <w:szCs w:val="24"/>
          <w:lang w:val="ru-RU"/>
        </w:rPr>
      </w:pPr>
      <w:proofErr w:type="spellStart"/>
      <w:r w:rsidRPr="009E576D">
        <w:rPr>
          <w:sz w:val="24"/>
          <w:szCs w:val="24"/>
          <w:lang w:val="ru-RU"/>
        </w:rPr>
        <w:t>Розрахункові</w:t>
      </w:r>
      <w:proofErr w:type="spellEnd"/>
      <w:r w:rsidRPr="009E576D">
        <w:rPr>
          <w:sz w:val="24"/>
          <w:szCs w:val="24"/>
          <w:lang w:val="ru-RU"/>
        </w:rPr>
        <w:t xml:space="preserve"> </w:t>
      </w:r>
      <w:proofErr w:type="spellStart"/>
      <w:r w:rsidRPr="009E576D">
        <w:rPr>
          <w:sz w:val="24"/>
          <w:szCs w:val="24"/>
          <w:lang w:val="ru-RU"/>
        </w:rPr>
        <w:t>дані</w:t>
      </w:r>
      <w:proofErr w:type="spellEnd"/>
      <w:r w:rsidRPr="009E576D">
        <w:rPr>
          <w:sz w:val="24"/>
          <w:szCs w:val="24"/>
          <w:lang w:val="ru-RU"/>
        </w:rPr>
        <w:t xml:space="preserve"> </w:t>
      </w:r>
      <w:proofErr w:type="spellStart"/>
      <w:r w:rsidRPr="009E576D">
        <w:rPr>
          <w:sz w:val="24"/>
          <w:szCs w:val="24"/>
          <w:lang w:val="ru-RU"/>
        </w:rPr>
        <w:t>аеротенків</w:t>
      </w:r>
      <w:proofErr w:type="spellEnd"/>
      <w:r w:rsidRPr="009E576D">
        <w:rPr>
          <w:sz w:val="24"/>
          <w:szCs w:val="24"/>
          <w:lang w:val="ru-RU"/>
        </w:rPr>
        <w:t xml:space="preserve"> і </w:t>
      </w:r>
      <w:proofErr w:type="spellStart"/>
      <w:r w:rsidRPr="009E576D">
        <w:rPr>
          <w:sz w:val="24"/>
          <w:szCs w:val="24"/>
          <w:lang w:val="ru-RU"/>
        </w:rPr>
        <w:t>вторинних</w:t>
      </w:r>
      <w:proofErr w:type="spellEnd"/>
      <w:r w:rsidRPr="009E576D">
        <w:rPr>
          <w:sz w:val="24"/>
          <w:szCs w:val="24"/>
          <w:lang w:val="ru-RU"/>
        </w:rPr>
        <w:t xml:space="preserve"> </w:t>
      </w:r>
      <w:proofErr w:type="spellStart"/>
      <w:r w:rsidRPr="009E576D">
        <w:rPr>
          <w:sz w:val="24"/>
          <w:szCs w:val="24"/>
          <w:lang w:val="ru-RU"/>
        </w:rPr>
        <w:t>відстійників</w:t>
      </w:r>
      <w:proofErr w:type="spellEnd"/>
      <w:r w:rsidRPr="009E576D">
        <w:rPr>
          <w:sz w:val="24"/>
          <w:szCs w:val="24"/>
          <w:lang w:val="ru-RU"/>
        </w:rPr>
        <w:t xml:space="preserve"> </w:t>
      </w:r>
      <w:proofErr w:type="spellStart"/>
      <w:r w:rsidRPr="009E576D">
        <w:rPr>
          <w:sz w:val="24"/>
          <w:szCs w:val="24"/>
          <w:lang w:val="ru-RU"/>
        </w:rPr>
        <w:t>наведені</w:t>
      </w:r>
      <w:proofErr w:type="spellEnd"/>
      <w:r w:rsidRPr="009E576D">
        <w:rPr>
          <w:sz w:val="24"/>
          <w:szCs w:val="24"/>
          <w:lang w:val="ru-RU"/>
        </w:rPr>
        <w:t xml:space="preserve"> в </w:t>
      </w:r>
      <w:proofErr w:type="spellStart"/>
      <w:r w:rsidRPr="009E576D">
        <w:rPr>
          <w:sz w:val="24"/>
          <w:szCs w:val="24"/>
          <w:lang w:val="ru-RU"/>
        </w:rPr>
        <w:t>таблиці</w:t>
      </w:r>
      <w:proofErr w:type="spellEnd"/>
      <w:r w:rsidRPr="009E576D">
        <w:rPr>
          <w:sz w:val="24"/>
          <w:szCs w:val="24"/>
          <w:lang w:val="ru-RU"/>
        </w:rPr>
        <w:t xml:space="preserve"> 1.</w:t>
      </w:r>
    </w:p>
    <w:p w14:paraId="2A2EE28F" w14:textId="77777777" w:rsidR="009E576D" w:rsidRPr="009E576D" w:rsidRDefault="009E576D" w:rsidP="009E576D">
      <w:pPr>
        <w:tabs>
          <w:tab w:val="left" w:pos="567"/>
        </w:tabs>
        <w:rPr>
          <w:sz w:val="24"/>
          <w:szCs w:val="24"/>
        </w:rPr>
      </w:pPr>
      <w:proofErr w:type="spellStart"/>
      <w:r w:rsidRPr="009E576D">
        <w:rPr>
          <w:sz w:val="24"/>
          <w:szCs w:val="24"/>
        </w:rPr>
        <w:t>Таблиця</w:t>
      </w:r>
      <w:proofErr w:type="spellEnd"/>
      <w:r w:rsidRPr="009E576D">
        <w:rPr>
          <w:sz w:val="24"/>
          <w:szCs w:val="24"/>
        </w:rPr>
        <w:t xml:space="preserv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3"/>
        <w:gridCol w:w="1969"/>
        <w:gridCol w:w="2227"/>
      </w:tblGrid>
      <w:tr w:rsidR="009E576D" w:rsidRPr="009E576D" w14:paraId="00163E95" w14:textId="77777777" w:rsidTr="00755469">
        <w:trPr>
          <w:trHeight w:val="962"/>
        </w:trPr>
        <w:tc>
          <w:tcPr>
            <w:tcW w:w="5495" w:type="dxa"/>
            <w:shd w:val="clear" w:color="auto" w:fill="auto"/>
          </w:tcPr>
          <w:p w14:paraId="63B64A1C" w14:textId="77777777" w:rsidR="009E576D" w:rsidRPr="009E576D" w:rsidRDefault="009E576D" w:rsidP="00755469">
            <w:pPr>
              <w:tabs>
                <w:tab w:val="left" w:pos="567"/>
              </w:tabs>
              <w:rPr>
                <w:sz w:val="24"/>
                <w:szCs w:val="24"/>
              </w:rPr>
            </w:pPr>
            <w:r w:rsidRPr="009E576D">
              <w:rPr>
                <w:sz w:val="24"/>
                <w:szCs w:val="24"/>
              </w:rPr>
              <w:t xml:space="preserve">                       </w:t>
            </w:r>
            <w:proofErr w:type="spellStart"/>
            <w:r w:rsidRPr="009E576D">
              <w:rPr>
                <w:sz w:val="24"/>
                <w:szCs w:val="24"/>
              </w:rPr>
              <w:t>Найменування</w:t>
            </w:r>
            <w:proofErr w:type="spellEnd"/>
          </w:p>
        </w:tc>
        <w:tc>
          <w:tcPr>
            <w:tcW w:w="1984" w:type="dxa"/>
            <w:shd w:val="clear" w:color="auto" w:fill="auto"/>
          </w:tcPr>
          <w:p w14:paraId="6345FCEB" w14:textId="77777777" w:rsidR="009E576D" w:rsidRPr="009E576D" w:rsidRDefault="009E576D" w:rsidP="00755469">
            <w:pPr>
              <w:tabs>
                <w:tab w:val="left" w:pos="567"/>
              </w:tabs>
              <w:jc w:val="center"/>
              <w:rPr>
                <w:sz w:val="24"/>
                <w:szCs w:val="24"/>
              </w:rPr>
            </w:pPr>
            <w:proofErr w:type="spellStart"/>
            <w:r w:rsidRPr="009E576D">
              <w:rPr>
                <w:sz w:val="24"/>
                <w:szCs w:val="24"/>
              </w:rPr>
              <w:t>Одиниці</w:t>
            </w:r>
            <w:proofErr w:type="spellEnd"/>
            <w:r w:rsidRPr="009E576D">
              <w:rPr>
                <w:sz w:val="24"/>
                <w:szCs w:val="24"/>
              </w:rPr>
              <w:t xml:space="preserve"> </w:t>
            </w:r>
            <w:proofErr w:type="spellStart"/>
            <w:r w:rsidRPr="009E576D">
              <w:rPr>
                <w:sz w:val="24"/>
                <w:szCs w:val="24"/>
              </w:rPr>
              <w:t>виміру</w:t>
            </w:r>
            <w:proofErr w:type="spellEnd"/>
          </w:p>
        </w:tc>
        <w:tc>
          <w:tcPr>
            <w:tcW w:w="2234" w:type="dxa"/>
            <w:shd w:val="clear" w:color="auto" w:fill="auto"/>
          </w:tcPr>
          <w:p w14:paraId="0F04C107" w14:textId="77777777" w:rsidR="009E576D" w:rsidRPr="009E576D" w:rsidRDefault="009E576D" w:rsidP="00755469">
            <w:pPr>
              <w:tabs>
                <w:tab w:val="left" w:pos="567"/>
              </w:tabs>
              <w:rPr>
                <w:sz w:val="24"/>
                <w:szCs w:val="24"/>
              </w:rPr>
            </w:pPr>
            <w:r w:rsidRPr="009E576D">
              <w:rPr>
                <w:sz w:val="24"/>
                <w:szCs w:val="24"/>
              </w:rPr>
              <w:t xml:space="preserve">   </w:t>
            </w:r>
            <w:proofErr w:type="spellStart"/>
            <w:r w:rsidRPr="009E576D">
              <w:rPr>
                <w:sz w:val="24"/>
                <w:szCs w:val="24"/>
              </w:rPr>
              <w:t>Продуктивність</w:t>
            </w:r>
            <w:proofErr w:type="spellEnd"/>
            <w:r w:rsidRPr="009E576D">
              <w:rPr>
                <w:sz w:val="24"/>
                <w:szCs w:val="24"/>
              </w:rPr>
              <w:t xml:space="preserve">      </w:t>
            </w:r>
          </w:p>
          <w:p w14:paraId="446DF479" w14:textId="77777777" w:rsidR="009E576D" w:rsidRPr="009E576D" w:rsidRDefault="009E576D" w:rsidP="00755469">
            <w:pPr>
              <w:tabs>
                <w:tab w:val="left" w:pos="567"/>
              </w:tabs>
              <w:rPr>
                <w:sz w:val="24"/>
                <w:szCs w:val="24"/>
              </w:rPr>
            </w:pPr>
            <w:r w:rsidRPr="009E576D">
              <w:rPr>
                <w:sz w:val="24"/>
                <w:szCs w:val="24"/>
              </w:rPr>
              <w:t xml:space="preserve">       </w:t>
            </w:r>
            <w:proofErr w:type="gramStart"/>
            <w:r w:rsidRPr="009E576D">
              <w:rPr>
                <w:sz w:val="24"/>
                <w:szCs w:val="24"/>
              </w:rPr>
              <w:t>150  м</w:t>
            </w:r>
            <w:proofErr w:type="gramEnd"/>
            <w:r w:rsidRPr="009E576D">
              <w:rPr>
                <w:sz w:val="24"/>
                <w:szCs w:val="24"/>
                <w:vertAlign w:val="superscript"/>
              </w:rPr>
              <w:t>3</w:t>
            </w:r>
            <w:r w:rsidRPr="009E576D">
              <w:rPr>
                <w:sz w:val="24"/>
                <w:szCs w:val="24"/>
              </w:rPr>
              <w:t>/</w:t>
            </w:r>
            <w:proofErr w:type="spellStart"/>
            <w:r w:rsidRPr="009E576D">
              <w:rPr>
                <w:sz w:val="24"/>
                <w:szCs w:val="24"/>
              </w:rPr>
              <w:t>добу</w:t>
            </w:r>
            <w:proofErr w:type="spellEnd"/>
          </w:p>
          <w:p w14:paraId="49489202" w14:textId="77777777" w:rsidR="009E576D" w:rsidRPr="009E576D" w:rsidRDefault="009E576D" w:rsidP="00755469">
            <w:pPr>
              <w:tabs>
                <w:tab w:val="left" w:pos="567"/>
              </w:tabs>
              <w:jc w:val="center"/>
              <w:rPr>
                <w:sz w:val="24"/>
                <w:szCs w:val="24"/>
              </w:rPr>
            </w:pPr>
          </w:p>
        </w:tc>
      </w:tr>
      <w:tr w:rsidR="009E576D" w:rsidRPr="009E576D" w14:paraId="6C2A8648" w14:textId="77777777" w:rsidTr="00755469">
        <w:tc>
          <w:tcPr>
            <w:tcW w:w="5495" w:type="dxa"/>
            <w:shd w:val="clear" w:color="auto" w:fill="auto"/>
          </w:tcPr>
          <w:p w14:paraId="706B8429" w14:textId="77777777" w:rsidR="009E576D" w:rsidRPr="009E576D" w:rsidRDefault="009E576D" w:rsidP="00755469">
            <w:pPr>
              <w:tabs>
                <w:tab w:val="left" w:pos="567"/>
              </w:tabs>
              <w:rPr>
                <w:sz w:val="24"/>
                <w:szCs w:val="24"/>
              </w:rPr>
            </w:pPr>
            <w:r w:rsidRPr="009E576D">
              <w:rPr>
                <w:sz w:val="24"/>
                <w:szCs w:val="24"/>
              </w:rPr>
              <w:t xml:space="preserve">                                       1</w:t>
            </w:r>
          </w:p>
        </w:tc>
        <w:tc>
          <w:tcPr>
            <w:tcW w:w="1984" w:type="dxa"/>
            <w:shd w:val="clear" w:color="auto" w:fill="auto"/>
          </w:tcPr>
          <w:p w14:paraId="67BA1546" w14:textId="77777777" w:rsidR="009E576D" w:rsidRPr="009E576D" w:rsidRDefault="009E576D" w:rsidP="00755469">
            <w:pPr>
              <w:tabs>
                <w:tab w:val="left" w:pos="567"/>
              </w:tabs>
              <w:rPr>
                <w:sz w:val="24"/>
                <w:szCs w:val="24"/>
              </w:rPr>
            </w:pPr>
            <w:r w:rsidRPr="009E576D">
              <w:rPr>
                <w:sz w:val="24"/>
                <w:szCs w:val="24"/>
              </w:rPr>
              <w:t xml:space="preserve">        2</w:t>
            </w:r>
          </w:p>
        </w:tc>
        <w:tc>
          <w:tcPr>
            <w:tcW w:w="2234" w:type="dxa"/>
            <w:tcBorders>
              <w:top w:val="nil"/>
            </w:tcBorders>
            <w:shd w:val="clear" w:color="auto" w:fill="auto"/>
          </w:tcPr>
          <w:p w14:paraId="68CF1A22" w14:textId="77777777" w:rsidR="009E576D" w:rsidRPr="009E576D" w:rsidRDefault="009E576D" w:rsidP="00755469">
            <w:pPr>
              <w:tabs>
                <w:tab w:val="left" w:pos="567"/>
              </w:tabs>
              <w:jc w:val="center"/>
              <w:rPr>
                <w:sz w:val="24"/>
                <w:szCs w:val="24"/>
              </w:rPr>
            </w:pPr>
            <w:r w:rsidRPr="009E576D">
              <w:rPr>
                <w:sz w:val="24"/>
                <w:szCs w:val="24"/>
              </w:rPr>
              <w:t>3</w:t>
            </w:r>
          </w:p>
        </w:tc>
      </w:tr>
      <w:tr w:rsidR="009E576D" w:rsidRPr="009E576D" w14:paraId="6A05047C" w14:textId="77777777" w:rsidTr="00755469">
        <w:tc>
          <w:tcPr>
            <w:tcW w:w="5495" w:type="dxa"/>
            <w:shd w:val="clear" w:color="auto" w:fill="auto"/>
          </w:tcPr>
          <w:p w14:paraId="366E62A1" w14:textId="77777777" w:rsidR="009E576D" w:rsidRPr="009E576D" w:rsidRDefault="009E576D" w:rsidP="00755469">
            <w:pPr>
              <w:tabs>
                <w:tab w:val="left" w:pos="567"/>
              </w:tabs>
              <w:rPr>
                <w:sz w:val="24"/>
                <w:szCs w:val="24"/>
                <w:lang w:val="ru-RU"/>
              </w:rPr>
            </w:pPr>
            <w:proofErr w:type="spellStart"/>
            <w:r w:rsidRPr="009E576D">
              <w:rPr>
                <w:sz w:val="24"/>
                <w:szCs w:val="24"/>
                <w:lang w:val="ru-RU"/>
              </w:rPr>
              <w:t>Концентрація</w:t>
            </w:r>
            <w:proofErr w:type="spellEnd"/>
            <w:r w:rsidRPr="009E576D">
              <w:rPr>
                <w:sz w:val="24"/>
                <w:szCs w:val="24"/>
                <w:lang w:val="ru-RU"/>
              </w:rPr>
              <w:t xml:space="preserve"> </w:t>
            </w:r>
            <w:proofErr w:type="spellStart"/>
            <w:r w:rsidRPr="009E576D">
              <w:rPr>
                <w:sz w:val="24"/>
                <w:szCs w:val="24"/>
                <w:lang w:val="ru-RU"/>
              </w:rPr>
              <w:t>забруднень</w:t>
            </w:r>
            <w:proofErr w:type="spellEnd"/>
            <w:r w:rsidRPr="009E576D">
              <w:rPr>
                <w:sz w:val="24"/>
                <w:szCs w:val="24"/>
                <w:lang w:val="ru-RU"/>
              </w:rPr>
              <w:t xml:space="preserve"> по </w:t>
            </w:r>
            <w:proofErr w:type="spellStart"/>
            <w:r w:rsidRPr="009E576D">
              <w:rPr>
                <w:sz w:val="24"/>
                <w:szCs w:val="24"/>
                <w:lang w:val="ru-RU"/>
              </w:rPr>
              <w:t>БСК</w:t>
            </w:r>
            <w:r w:rsidRPr="009E576D">
              <w:rPr>
                <w:sz w:val="24"/>
                <w:szCs w:val="24"/>
                <w:vertAlign w:val="subscript"/>
                <w:lang w:val="ru-RU"/>
              </w:rPr>
              <w:t>пов</w:t>
            </w:r>
            <w:proofErr w:type="spellEnd"/>
            <w:r w:rsidRPr="009E576D">
              <w:rPr>
                <w:sz w:val="24"/>
                <w:szCs w:val="24"/>
                <w:lang w:val="ru-RU"/>
              </w:rPr>
              <w:t xml:space="preserve"> </w:t>
            </w:r>
            <w:proofErr w:type="spellStart"/>
            <w:r w:rsidRPr="009E576D">
              <w:rPr>
                <w:sz w:val="24"/>
                <w:szCs w:val="24"/>
                <w:lang w:val="ru-RU"/>
              </w:rPr>
              <w:t>стічних</w:t>
            </w:r>
            <w:proofErr w:type="spellEnd"/>
            <w:r w:rsidRPr="009E576D">
              <w:rPr>
                <w:sz w:val="24"/>
                <w:szCs w:val="24"/>
                <w:lang w:val="ru-RU"/>
              </w:rPr>
              <w:t xml:space="preserve"> вод, </w:t>
            </w:r>
            <w:proofErr w:type="spellStart"/>
            <w:r w:rsidRPr="009E576D">
              <w:rPr>
                <w:sz w:val="24"/>
                <w:szCs w:val="24"/>
                <w:lang w:val="ru-RU"/>
              </w:rPr>
              <w:t>які</w:t>
            </w:r>
            <w:proofErr w:type="spellEnd"/>
            <w:r w:rsidRPr="009E576D">
              <w:rPr>
                <w:sz w:val="24"/>
                <w:szCs w:val="24"/>
                <w:lang w:val="ru-RU"/>
              </w:rPr>
              <w:t xml:space="preserve"> </w:t>
            </w:r>
            <w:proofErr w:type="spellStart"/>
            <w:r w:rsidRPr="009E576D">
              <w:rPr>
                <w:sz w:val="24"/>
                <w:szCs w:val="24"/>
                <w:lang w:val="ru-RU"/>
              </w:rPr>
              <w:t>надходять</w:t>
            </w:r>
            <w:proofErr w:type="spellEnd"/>
            <w:r w:rsidRPr="009E576D">
              <w:rPr>
                <w:sz w:val="24"/>
                <w:szCs w:val="24"/>
                <w:lang w:val="ru-RU"/>
              </w:rPr>
              <w:t xml:space="preserve"> на </w:t>
            </w:r>
            <w:proofErr w:type="spellStart"/>
            <w:r w:rsidRPr="009E576D">
              <w:rPr>
                <w:sz w:val="24"/>
                <w:szCs w:val="24"/>
                <w:lang w:val="ru-RU"/>
              </w:rPr>
              <w:t>очищення</w:t>
            </w:r>
            <w:proofErr w:type="spellEnd"/>
          </w:p>
        </w:tc>
        <w:tc>
          <w:tcPr>
            <w:tcW w:w="1984" w:type="dxa"/>
            <w:shd w:val="clear" w:color="auto" w:fill="auto"/>
          </w:tcPr>
          <w:p w14:paraId="43CA98AC" w14:textId="77777777" w:rsidR="009E576D" w:rsidRPr="009E576D" w:rsidRDefault="009E576D" w:rsidP="00755469">
            <w:pPr>
              <w:tabs>
                <w:tab w:val="left" w:pos="567"/>
              </w:tabs>
              <w:jc w:val="center"/>
              <w:rPr>
                <w:sz w:val="24"/>
                <w:szCs w:val="24"/>
              </w:rPr>
            </w:pPr>
            <w:proofErr w:type="spellStart"/>
            <w:r w:rsidRPr="009E576D">
              <w:rPr>
                <w:sz w:val="24"/>
                <w:szCs w:val="24"/>
              </w:rPr>
              <w:t>мг</w:t>
            </w:r>
            <w:proofErr w:type="spellEnd"/>
            <w:r w:rsidRPr="009E576D">
              <w:rPr>
                <w:sz w:val="24"/>
                <w:szCs w:val="24"/>
              </w:rPr>
              <w:t>/дм</w:t>
            </w:r>
            <w:r w:rsidRPr="009E576D">
              <w:rPr>
                <w:sz w:val="24"/>
                <w:szCs w:val="24"/>
                <w:vertAlign w:val="superscript"/>
              </w:rPr>
              <w:t>3</w:t>
            </w:r>
          </w:p>
        </w:tc>
        <w:tc>
          <w:tcPr>
            <w:tcW w:w="2234" w:type="dxa"/>
            <w:shd w:val="clear" w:color="auto" w:fill="auto"/>
          </w:tcPr>
          <w:p w14:paraId="4E4FE4B0" w14:textId="77777777" w:rsidR="009E576D" w:rsidRPr="009E576D" w:rsidRDefault="009E576D" w:rsidP="00755469">
            <w:pPr>
              <w:tabs>
                <w:tab w:val="left" w:pos="567"/>
              </w:tabs>
              <w:jc w:val="center"/>
              <w:rPr>
                <w:sz w:val="24"/>
                <w:szCs w:val="24"/>
              </w:rPr>
            </w:pPr>
            <w:r w:rsidRPr="009E576D">
              <w:rPr>
                <w:sz w:val="24"/>
                <w:szCs w:val="24"/>
              </w:rPr>
              <w:t>200</w:t>
            </w:r>
          </w:p>
        </w:tc>
      </w:tr>
      <w:tr w:rsidR="009E576D" w:rsidRPr="009E576D" w14:paraId="45774D68" w14:textId="77777777" w:rsidTr="00755469">
        <w:tc>
          <w:tcPr>
            <w:tcW w:w="5495" w:type="dxa"/>
            <w:shd w:val="clear" w:color="auto" w:fill="auto"/>
          </w:tcPr>
          <w:p w14:paraId="5D89ED00" w14:textId="77777777" w:rsidR="009E576D" w:rsidRPr="009E576D" w:rsidRDefault="009E576D" w:rsidP="00755469">
            <w:pPr>
              <w:tabs>
                <w:tab w:val="left" w:pos="567"/>
              </w:tabs>
              <w:rPr>
                <w:sz w:val="24"/>
                <w:szCs w:val="24"/>
                <w:lang w:val="ru-RU"/>
              </w:rPr>
            </w:pPr>
            <w:proofErr w:type="spellStart"/>
            <w:r w:rsidRPr="009E576D">
              <w:rPr>
                <w:sz w:val="24"/>
                <w:szCs w:val="24"/>
                <w:lang w:val="ru-RU"/>
              </w:rPr>
              <w:t>Концентрація</w:t>
            </w:r>
            <w:proofErr w:type="spellEnd"/>
            <w:r w:rsidRPr="009E576D">
              <w:rPr>
                <w:sz w:val="24"/>
                <w:szCs w:val="24"/>
                <w:lang w:val="ru-RU"/>
              </w:rPr>
              <w:t xml:space="preserve"> </w:t>
            </w:r>
            <w:proofErr w:type="spellStart"/>
            <w:r w:rsidRPr="009E576D">
              <w:rPr>
                <w:sz w:val="24"/>
                <w:szCs w:val="24"/>
                <w:lang w:val="ru-RU"/>
              </w:rPr>
              <w:t>забруднень</w:t>
            </w:r>
            <w:proofErr w:type="spellEnd"/>
            <w:r w:rsidRPr="009E576D">
              <w:rPr>
                <w:sz w:val="24"/>
                <w:szCs w:val="24"/>
                <w:lang w:val="ru-RU"/>
              </w:rPr>
              <w:t xml:space="preserve"> по </w:t>
            </w:r>
            <w:proofErr w:type="spellStart"/>
            <w:r w:rsidRPr="009E576D">
              <w:rPr>
                <w:sz w:val="24"/>
                <w:szCs w:val="24"/>
                <w:lang w:val="ru-RU"/>
              </w:rPr>
              <w:t>завислих</w:t>
            </w:r>
            <w:proofErr w:type="spellEnd"/>
            <w:r w:rsidRPr="009E576D">
              <w:rPr>
                <w:sz w:val="24"/>
                <w:szCs w:val="24"/>
                <w:lang w:val="ru-RU"/>
              </w:rPr>
              <w:t xml:space="preserve">          </w:t>
            </w:r>
            <w:proofErr w:type="spellStart"/>
            <w:r w:rsidRPr="009E576D">
              <w:rPr>
                <w:sz w:val="24"/>
                <w:szCs w:val="24"/>
                <w:lang w:val="ru-RU"/>
              </w:rPr>
              <w:t>речовинах</w:t>
            </w:r>
            <w:proofErr w:type="spellEnd"/>
          </w:p>
        </w:tc>
        <w:tc>
          <w:tcPr>
            <w:tcW w:w="1984" w:type="dxa"/>
            <w:shd w:val="clear" w:color="auto" w:fill="auto"/>
          </w:tcPr>
          <w:p w14:paraId="0F55FEAE" w14:textId="77777777" w:rsidR="009E576D" w:rsidRPr="009E576D" w:rsidRDefault="009E576D" w:rsidP="00755469">
            <w:pPr>
              <w:tabs>
                <w:tab w:val="left" w:pos="567"/>
              </w:tabs>
              <w:jc w:val="center"/>
              <w:rPr>
                <w:sz w:val="24"/>
                <w:szCs w:val="24"/>
              </w:rPr>
            </w:pPr>
            <w:proofErr w:type="spellStart"/>
            <w:r w:rsidRPr="009E576D">
              <w:rPr>
                <w:sz w:val="24"/>
                <w:szCs w:val="24"/>
              </w:rPr>
              <w:t>мг</w:t>
            </w:r>
            <w:proofErr w:type="spellEnd"/>
            <w:r w:rsidRPr="009E576D">
              <w:rPr>
                <w:sz w:val="24"/>
                <w:szCs w:val="24"/>
              </w:rPr>
              <w:t>/дм</w:t>
            </w:r>
            <w:r w:rsidRPr="009E576D">
              <w:rPr>
                <w:sz w:val="24"/>
                <w:szCs w:val="24"/>
                <w:vertAlign w:val="superscript"/>
              </w:rPr>
              <w:t>3</w:t>
            </w:r>
          </w:p>
        </w:tc>
        <w:tc>
          <w:tcPr>
            <w:tcW w:w="2234" w:type="dxa"/>
            <w:shd w:val="clear" w:color="auto" w:fill="auto"/>
          </w:tcPr>
          <w:p w14:paraId="71181F57" w14:textId="77777777" w:rsidR="009E576D" w:rsidRPr="009E576D" w:rsidRDefault="009E576D" w:rsidP="00755469">
            <w:pPr>
              <w:tabs>
                <w:tab w:val="left" w:pos="567"/>
              </w:tabs>
              <w:jc w:val="center"/>
              <w:rPr>
                <w:sz w:val="24"/>
                <w:szCs w:val="24"/>
              </w:rPr>
            </w:pPr>
            <w:r w:rsidRPr="009E576D">
              <w:rPr>
                <w:sz w:val="24"/>
                <w:szCs w:val="24"/>
              </w:rPr>
              <w:t>180</w:t>
            </w:r>
          </w:p>
        </w:tc>
      </w:tr>
      <w:tr w:rsidR="009E576D" w:rsidRPr="009E576D" w14:paraId="785457D8" w14:textId="77777777" w:rsidTr="00755469">
        <w:tc>
          <w:tcPr>
            <w:tcW w:w="5495" w:type="dxa"/>
            <w:shd w:val="clear" w:color="auto" w:fill="auto"/>
          </w:tcPr>
          <w:p w14:paraId="0CE171EA" w14:textId="77777777" w:rsidR="009E576D" w:rsidRPr="009E576D" w:rsidRDefault="009E576D" w:rsidP="00755469">
            <w:pPr>
              <w:tabs>
                <w:tab w:val="left" w:pos="567"/>
              </w:tabs>
              <w:rPr>
                <w:sz w:val="24"/>
                <w:szCs w:val="24"/>
                <w:lang w:val="ru-RU"/>
              </w:rPr>
            </w:pPr>
            <w:proofErr w:type="spellStart"/>
            <w:r w:rsidRPr="009E576D">
              <w:rPr>
                <w:sz w:val="24"/>
                <w:szCs w:val="24"/>
                <w:lang w:val="ru-RU"/>
              </w:rPr>
              <w:t>Розрахункова</w:t>
            </w:r>
            <w:proofErr w:type="spellEnd"/>
            <w:r w:rsidRPr="009E576D">
              <w:rPr>
                <w:sz w:val="24"/>
                <w:szCs w:val="24"/>
                <w:lang w:val="ru-RU"/>
              </w:rPr>
              <w:t xml:space="preserve"> </w:t>
            </w:r>
            <w:proofErr w:type="spellStart"/>
            <w:r w:rsidRPr="009E576D">
              <w:rPr>
                <w:sz w:val="24"/>
                <w:szCs w:val="24"/>
                <w:lang w:val="ru-RU"/>
              </w:rPr>
              <w:t>витрата</w:t>
            </w:r>
            <w:proofErr w:type="spellEnd"/>
            <w:r w:rsidRPr="009E576D">
              <w:rPr>
                <w:sz w:val="24"/>
                <w:szCs w:val="24"/>
                <w:lang w:val="ru-RU"/>
              </w:rPr>
              <w:t xml:space="preserve"> – </w:t>
            </w:r>
            <w:proofErr w:type="spellStart"/>
            <w:r w:rsidRPr="009E576D">
              <w:rPr>
                <w:sz w:val="24"/>
                <w:szCs w:val="24"/>
                <w:lang w:val="ru-RU"/>
              </w:rPr>
              <w:t>середня</w:t>
            </w:r>
            <w:proofErr w:type="spellEnd"/>
            <w:r w:rsidRPr="009E576D">
              <w:rPr>
                <w:sz w:val="24"/>
                <w:szCs w:val="24"/>
                <w:lang w:val="ru-RU"/>
              </w:rPr>
              <w:t xml:space="preserve"> за час        </w:t>
            </w:r>
            <w:proofErr w:type="spellStart"/>
            <w:r w:rsidRPr="009E576D">
              <w:rPr>
                <w:sz w:val="24"/>
                <w:szCs w:val="24"/>
                <w:lang w:val="ru-RU"/>
              </w:rPr>
              <w:t>аерації</w:t>
            </w:r>
            <w:proofErr w:type="spellEnd"/>
          </w:p>
        </w:tc>
        <w:tc>
          <w:tcPr>
            <w:tcW w:w="1984" w:type="dxa"/>
            <w:shd w:val="clear" w:color="auto" w:fill="auto"/>
          </w:tcPr>
          <w:p w14:paraId="3FDBDD66" w14:textId="77777777" w:rsidR="009E576D" w:rsidRPr="009E576D" w:rsidRDefault="009E576D" w:rsidP="00755469">
            <w:pPr>
              <w:tabs>
                <w:tab w:val="left" w:pos="567"/>
              </w:tabs>
              <w:jc w:val="center"/>
              <w:rPr>
                <w:sz w:val="24"/>
                <w:szCs w:val="24"/>
              </w:rPr>
            </w:pPr>
            <w:r w:rsidRPr="009E576D">
              <w:rPr>
                <w:sz w:val="24"/>
                <w:szCs w:val="24"/>
              </w:rPr>
              <w:t>м</w:t>
            </w:r>
            <w:r w:rsidRPr="009E576D">
              <w:rPr>
                <w:sz w:val="24"/>
                <w:szCs w:val="24"/>
                <w:vertAlign w:val="superscript"/>
              </w:rPr>
              <w:t>3</w:t>
            </w:r>
            <w:r w:rsidRPr="009E576D">
              <w:rPr>
                <w:sz w:val="24"/>
                <w:szCs w:val="24"/>
              </w:rPr>
              <w:t>/</w:t>
            </w:r>
            <w:proofErr w:type="spellStart"/>
            <w:r w:rsidRPr="009E576D">
              <w:rPr>
                <w:sz w:val="24"/>
                <w:szCs w:val="24"/>
              </w:rPr>
              <w:t>год</w:t>
            </w:r>
            <w:proofErr w:type="spellEnd"/>
          </w:p>
        </w:tc>
        <w:tc>
          <w:tcPr>
            <w:tcW w:w="2234" w:type="dxa"/>
            <w:shd w:val="clear" w:color="auto" w:fill="auto"/>
          </w:tcPr>
          <w:p w14:paraId="70C95F27" w14:textId="77777777" w:rsidR="009E576D" w:rsidRPr="009E576D" w:rsidRDefault="009E576D" w:rsidP="00755469">
            <w:pPr>
              <w:tabs>
                <w:tab w:val="left" w:pos="567"/>
              </w:tabs>
              <w:jc w:val="center"/>
              <w:rPr>
                <w:sz w:val="24"/>
                <w:szCs w:val="24"/>
              </w:rPr>
            </w:pPr>
            <w:r w:rsidRPr="009E576D">
              <w:rPr>
                <w:sz w:val="24"/>
                <w:szCs w:val="24"/>
              </w:rPr>
              <w:t>15</w:t>
            </w:r>
          </w:p>
        </w:tc>
      </w:tr>
      <w:tr w:rsidR="009E576D" w:rsidRPr="009E576D" w14:paraId="0814FFCF" w14:textId="77777777" w:rsidTr="00755469">
        <w:tc>
          <w:tcPr>
            <w:tcW w:w="5495" w:type="dxa"/>
            <w:shd w:val="clear" w:color="auto" w:fill="auto"/>
          </w:tcPr>
          <w:p w14:paraId="56BB0343" w14:textId="77777777" w:rsidR="009E576D" w:rsidRPr="009E576D" w:rsidRDefault="009E576D" w:rsidP="00755469">
            <w:pPr>
              <w:tabs>
                <w:tab w:val="left" w:pos="567"/>
              </w:tabs>
              <w:rPr>
                <w:sz w:val="24"/>
                <w:szCs w:val="24"/>
                <w:lang w:val="ru-RU"/>
              </w:rPr>
            </w:pPr>
            <w:proofErr w:type="spellStart"/>
            <w:r w:rsidRPr="009E576D">
              <w:rPr>
                <w:sz w:val="24"/>
                <w:szCs w:val="24"/>
                <w:lang w:val="ru-RU"/>
              </w:rPr>
              <w:t>Тривалість</w:t>
            </w:r>
            <w:proofErr w:type="spellEnd"/>
            <w:r w:rsidRPr="009E576D">
              <w:rPr>
                <w:sz w:val="24"/>
                <w:szCs w:val="24"/>
                <w:lang w:val="ru-RU"/>
              </w:rPr>
              <w:t xml:space="preserve"> </w:t>
            </w:r>
            <w:proofErr w:type="spellStart"/>
            <w:r w:rsidRPr="009E576D">
              <w:rPr>
                <w:sz w:val="24"/>
                <w:szCs w:val="24"/>
                <w:lang w:val="ru-RU"/>
              </w:rPr>
              <w:t>аерації</w:t>
            </w:r>
            <w:proofErr w:type="spellEnd"/>
            <w:r w:rsidRPr="009E576D">
              <w:rPr>
                <w:sz w:val="24"/>
                <w:szCs w:val="24"/>
                <w:lang w:val="ru-RU"/>
              </w:rPr>
              <w:t xml:space="preserve"> при </w:t>
            </w:r>
            <w:proofErr w:type="spellStart"/>
            <w:r w:rsidRPr="009E576D">
              <w:rPr>
                <w:sz w:val="24"/>
                <w:szCs w:val="24"/>
                <w:lang w:val="ru-RU"/>
              </w:rPr>
              <w:t>дозі</w:t>
            </w:r>
            <w:proofErr w:type="spellEnd"/>
            <w:r w:rsidRPr="009E576D">
              <w:rPr>
                <w:sz w:val="24"/>
                <w:szCs w:val="24"/>
                <w:lang w:val="ru-RU"/>
              </w:rPr>
              <w:t xml:space="preserve"> мулу в </w:t>
            </w:r>
            <w:proofErr w:type="spellStart"/>
            <w:r w:rsidRPr="009E576D">
              <w:rPr>
                <w:sz w:val="24"/>
                <w:szCs w:val="24"/>
                <w:lang w:val="ru-RU"/>
              </w:rPr>
              <w:t>аеротенку</w:t>
            </w:r>
            <w:proofErr w:type="spellEnd"/>
            <w:r w:rsidRPr="009E576D">
              <w:rPr>
                <w:sz w:val="24"/>
                <w:szCs w:val="24"/>
                <w:lang w:val="ru-RU"/>
              </w:rPr>
              <w:t xml:space="preserve">    4 г/л </w:t>
            </w:r>
            <w:r w:rsidRPr="009E576D">
              <w:rPr>
                <w:sz w:val="24"/>
                <w:szCs w:val="24"/>
                <w:lang w:val="ru-RU"/>
              </w:rPr>
              <w:lastRenderedPageBreak/>
              <w:t xml:space="preserve">та </w:t>
            </w:r>
            <w:proofErr w:type="spellStart"/>
            <w:r w:rsidRPr="009E576D">
              <w:rPr>
                <w:sz w:val="24"/>
                <w:szCs w:val="24"/>
                <w:lang w:val="ru-RU"/>
              </w:rPr>
              <w:t>середній</w:t>
            </w:r>
            <w:proofErr w:type="spellEnd"/>
            <w:r w:rsidRPr="009E576D">
              <w:rPr>
                <w:sz w:val="24"/>
                <w:szCs w:val="24"/>
                <w:lang w:val="ru-RU"/>
              </w:rPr>
              <w:t xml:space="preserve"> </w:t>
            </w:r>
            <w:proofErr w:type="spellStart"/>
            <w:r w:rsidRPr="009E576D">
              <w:rPr>
                <w:sz w:val="24"/>
                <w:szCs w:val="24"/>
                <w:lang w:val="ru-RU"/>
              </w:rPr>
              <w:t>швидкості</w:t>
            </w:r>
            <w:proofErr w:type="spellEnd"/>
            <w:r w:rsidRPr="009E576D">
              <w:rPr>
                <w:sz w:val="24"/>
                <w:szCs w:val="24"/>
                <w:lang w:val="ru-RU"/>
              </w:rPr>
              <w:t xml:space="preserve"> </w:t>
            </w:r>
            <w:proofErr w:type="spellStart"/>
            <w:r w:rsidRPr="009E576D">
              <w:rPr>
                <w:sz w:val="24"/>
                <w:szCs w:val="24"/>
                <w:lang w:val="ru-RU"/>
              </w:rPr>
              <w:t>окиснення</w:t>
            </w:r>
            <w:proofErr w:type="spellEnd"/>
            <w:r w:rsidRPr="009E576D">
              <w:rPr>
                <w:sz w:val="24"/>
                <w:szCs w:val="24"/>
                <w:lang w:val="ru-RU"/>
              </w:rPr>
              <w:t xml:space="preserve"> за </w:t>
            </w:r>
            <w:proofErr w:type="spellStart"/>
            <w:r w:rsidRPr="009E576D">
              <w:rPr>
                <w:sz w:val="24"/>
                <w:szCs w:val="24"/>
                <w:lang w:val="ru-RU"/>
              </w:rPr>
              <w:t>БСК</w:t>
            </w:r>
            <w:r w:rsidRPr="009E576D">
              <w:rPr>
                <w:sz w:val="24"/>
                <w:szCs w:val="24"/>
                <w:vertAlign w:val="subscript"/>
                <w:lang w:val="ru-RU"/>
              </w:rPr>
              <w:t>пов</w:t>
            </w:r>
            <w:proofErr w:type="spellEnd"/>
            <w:r w:rsidRPr="009E576D">
              <w:rPr>
                <w:sz w:val="24"/>
                <w:szCs w:val="24"/>
                <w:lang w:val="ru-RU"/>
              </w:rPr>
              <w:t xml:space="preserve"> – 6 мг/(</w:t>
            </w:r>
            <w:proofErr w:type="spellStart"/>
            <w:r w:rsidRPr="009E576D">
              <w:rPr>
                <w:sz w:val="24"/>
                <w:szCs w:val="24"/>
                <w:lang w:val="ru-RU"/>
              </w:rPr>
              <w:t>г•год</w:t>
            </w:r>
            <w:proofErr w:type="spellEnd"/>
            <w:r w:rsidRPr="009E576D">
              <w:rPr>
                <w:sz w:val="24"/>
                <w:szCs w:val="24"/>
                <w:lang w:val="ru-RU"/>
              </w:rPr>
              <w:t>)</w:t>
            </w:r>
          </w:p>
        </w:tc>
        <w:tc>
          <w:tcPr>
            <w:tcW w:w="1984" w:type="dxa"/>
            <w:shd w:val="clear" w:color="auto" w:fill="auto"/>
          </w:tcPr>
          <w:p w14:paraId="5F78FCAD" w14:textId="77777777" w:rsidR="009E576D" w:rsidRPr="009E576D" w:rsidRDefault="009E576D" w:rsidP="00755469">
            <w:pPr>
              <w:tabs>
                <w:tab w:val="left" w:pos="567"/>
              </w:tabs>
              <w:jc w:val="center"/>
              <w:rPr>
                <w:sz w:val="24"/>
                <w:szCs w:val="24"/>
              </w:rPr>
            </w:pPr>
            <w:proofErr w:type="spellStart"/>
            <w:r w:rsidRPr="009E576D">
              <w:rPr>
                <w:sz w:val="24"/>
                <w:szCs w:val="24"/>
              </w:rPr>
              <w:lastRenderedPageBreak/>
              <w:t>год</w:t>
            </w:r>
            <w:proofErr w:type="spellEnd"/>
            <w:r w:rsidRPr="009E576D">
              <w:rPr>
                <w:sz w:val="24"/>
                <w:szCs w:val="24"/>
              </w:rPr>
              <w:t>.</w:t>
            </w:r>
          </w:p>
        </w:tc>
        <w:tc>
          <w:tcPr>
            <w:tcW w:w="2234" w:type="dxa"/>
            <w:shd w:val="clear" w:color="auto" w:fill="auto"/>
          </w:tcPr>
          <w:p w14:paraId="3F8262CC" w14:textId="77777777" w:rsidR="009E576D" w:rsidRPr="009E576D" w:rsidRDefault="009E576D" w:rsidP="00755469">
            <w:pPr>
              <w:tabs>
                <w:tab w:val="left" w:pos="567"/>
              </w:tabs>
              <w:jc w:val="center"/>
              <w:rPr>
                <w:sz w:val="24"/>
                <w:szCs w:val="24"/>
              </w:rPr>
            </w:pPr>
            <w:r w:rsidRPr="009E576D">
              <w:rPr>
                <w:sz w:val="24"/>
                <w:szCs w:val="24"/>
              </w:rPr>
              <w:t>12</w:t>
            </w:r>
          </w:p>
        </w:tc>
      </w:tr>
      <w:tr w:rsidR="009E576D" w:rsidRPr="009E576D" w14:paraId="0F3DF2D5" w14:textId="77777777" w:rsidTr="00755469">
        <w:tc>
          <w:tcPr>
            <w:tcW w:w="5495" w:type="dxa"/>
            <w:shd w:val="clear" w:color="auto" w:fill="auto"/>
          </w:tcPr>
          <w:p w14:paraId="28A6578E" w14:textId="77777777" w:rsidR="009E576D" w:rsidRPr="009E576D" w:rsidRDefault="009E576D" w:rsidP="00755469">
            <w:pPr>
              <w:tabs>
                <w:tab w:val="left" w:pos="567"/>
              </w:tabs>
              <w:rPr>
                <w:sz w:val="24"/>
                <w:szCs w:val="24"/>
              </w:rPr>
            </w:pPr>
            <w:proofErr w:type="spellStart"/>
            <w:r w:rsidRPr="009E576D">
              <w:rPr>
                <w:sz w:val="24"/>
                <w:szCs w:val="24"/>
              </w:rPr>
              <w:t>Розрахункова</w:t>
            </w:r>
            <w:proofErr w:type="spellEnd"/>
            <w:r w:rsidRPr="009E576D">
              <w:rPr>
                <w:sz w:val="24"/>
                <w:szCs w:val="24"/>
              </w:rPr>
              <w:t xml:space="preserve"> </w:t>
            </w:r>
            <w:proofErr w:type="spellStart"/>
            <w:r w:rsidRPr="009E576D">
              <w:rPr>
                <w:sz w:val="24"/>
                <w:szCs w:val="24"/>
              </w:rPr>
              <w:t>ємність</w:t>
            </w:r>
            <w:proofErr w:type="spellEnd"/>
            <w:r w:rsidRPr="009E576D">
              <w:rPr>
                <w:sz w:val="24"/>
                <w:szCs w:val="24"/>
              </w:rPr>
              <w:t xml:space="preserve"> </w:t>
            </w:r>
            <w:proofErr w:type="spellStart"/>
            <w:r w:rsidRPr="009E576D">
              <w:rPr>
                <w:sz w:val="24"/>
                <w:szCs w:val="24"/>
              </w:rPr>
              <w:t>аеротенків</w:t>
            </w:r>
            <w:proofErr w:type="spellEnd"/>
          </w:p>
        </w:tc>
        <w:tc>
          <w:tcPr>
            <w:tcW w:w="1984" w:type="dxa"/>
            <w:shd w:val="clear" w:color="auto" w:fill="auto"/>
          </w:tcPr>
          <w:p w14:paraId="1079B4A3" w14:textId="77777777" w:rsidR="009E576D" w:rsidRPr="009E576D" w:rsidRDefault="009E576D" w:rsidP="00755469">
            <w:pPr>
              <w:tabs>
                <w:tab w:val="left" w:pos="567"/>
              </w:tabs>
              <w:jc w:val="center"/>
              <w:rPr>
                <w:sz w:val="24"/>
                <w:szCs w:val="24"/>
              </w:rPr>
            </w:pPr>
            <w:r w:rsidRPr="009E576D">
              <w:rPr>
                <w:sz w:val="24"/>
                <w:szCs w:val="24"/>
              </w:rPr>
              <w:t>м</w:t>
            </w:r>
            <w:r w:rsidRPr="009E576D">
              <w:rPr>
                <w:sz w:val="24"/>
                <w:szCs w:val="24"/>
                <w:vertAlign w:val="superscript"/>
              </w:rPr>
              <w:t>3</w:t>
            </w:r>
          </w:p>
        </w:tc>
        <w:tc>
          <w:tcPr>
            <w:tcW w:w="2234" w:type="dxa"/>
            <w:shd w:val="clear" w:color="auto" w:fill="auto"/>
          </w:tcPr>
          <w:p w14:paraId="281380B9" w14:textId="77777777" w:rsidR="009E576D" w:rsidRPr="009E576D" w:rsidRDefault="009E576D" w:rsidP="00755469">
            <w:pPr>
              <w:tabs>
                <w:tab w:val="left" w:pos="567"/>
              </w:tabs>
              <w:jc w:val="center"/>
              <w:rPr>
                <w:sz w:val="24"/>
                <w:szCs w:val="24"/>
              </w:rPr>
            </w:pPr>
            <w:r w:rsidRPr="009E576D">
              <w:rPr>
                <w:sz w:val="24"/>
                <w:szCs w:val="24"/>
              </w:rPr>
              <w:t>180</w:t>
            </w:r>
          </w:p>
        </w:tc>
      </w:tr>
      <w:tr w:rsidR="009E576D" w:rsidRPr="009E576D" w14:paraId="7101EED3" w14:textId="77777777" w:rsidTr="00755469">
        <w:tc>
          <w:tcPr>
            <w:tcW w:w="5495" w:type="dxa"/>
            <w:shd w:val="clear" w:color="auto" w:fill="auto"/>
          </w:tcPr>
          <w:p w14:paraId="56997CA4" w14:textId="77777777" w:rsidR="009E576D" w:rsidRPr="009E576D" w:rsidRDefault="009E576D" w:rsidP="00755469">
            <w:pPr>
              <w:tabs>
                <w:tab w:val="left" w:pos="567"/>
              </w:tabs>
              <w:rPr>
                <w:sz w:val="24"/>
                <w:szCs w:val="24"/>
              </w:rPr>
            </w:pPr>
            <w:proofErr w:type="spellStart"/>
            <w:r w:rsidRPr="009E576D">
              <w:rPr>
                <w:sz w:val="24"/>
                <w:szCs w:val="24"/>
              </w:rPr>
              <w:t>Глибина</w:t>
            </w:r>
            <w:proofErr w:type="spellEnd"/>
            <w:r w:rsidRPr="009E576D">
              <w:rPr>
                <w:sz w:val="24"/>
                <w:szCs w:val="24"/>
              </w:rPr>
              <w:t xml:space="preserve"> </w:t>
            </w:r>
            <w:proofErr w:type="spellStart"/>
            <w:r w:rsidRPr="009E576D">
              <w:rPr>
                <w:sz w:val="24"/>
                <w:szCs w:val="24"/>
              </w:rPr>
              <w:t>води</w:t>
            </w:r>
            <w:proofErr w:type="spellEnd"/>
            <w:r w:rsidRPr="009E576D">
              <w:rPr>
                <w:sz w:val="24"/>
                <w:szCs w:val="24"/>
              </w:rPr>
              <w:t xml:space="preserve"> в </w:t>
            </w:r>
            <w:proofErr w:type="spellStart"/>
            <w:r w:rsidRPr="009E576D">
              <w:rPr>
                <w:sz w:val="24"/>
                <w:szCs w:val="24"/>
              </w:rPr>
              <w:t>аеротенку</w:t>
            </w:r>
            <w:proofErr w:type="spellEnd"/>
          </w:p>
        </w:tc>
        <w:tc>
          <w:tcPr>
            <w:tcW w:w="1984" w:type="dxa"/>
            <w:shd w:val="clear" w:color="auto" w:fill="auto"/>
          </w:tcPr>
          <w:p w14:paraId="594F804F" w14:textId="77777777" w:rsidR="009E576D" w:rsidRPr="009E576D" w:rsidRDefault="009E576D" w:rsidP="00755469">
            <w:pPr>
              <w:tabs>
                <w:tab w:val="left" w:pos="567"/>
              </w:tabs>
              <w:jc w:val="center"/>
              <w:rPr>
                <w:sz w:val="24"/>
                <w:szCs w:val="24"/>
              </w:rPr>
            </w:pPr>
            <w:r w:rsidRPr="009E576D">
              <w:rPr>
                <w:sz w:val="24"/>
                <w:szCs w:val="24"/>
              </w:rPr>
              <w:t>м</w:t>
            </w:r>
          </w:p>
        </w:tc>
        <w:tc>
          <w:tcPr>
            <w:tcW w:w="2234" w:type="dxa"/>
            <w:shd w:val="clear" w:color="auto" w:fill="auto"/>
          </w:tcPr>
          <w:p w14:paraId="59FA43A5" w14:textId="77777777" w:rsidR="009E576D" w:rsidRPr="009E576D" w:rsidRDefault="009E576D" w:rsidP="00755469">
            <w:pPr>
              <w:tabs>
                <w:tab w:val="left" w:pos="567"/>
              </w:tabs>
              <w:jc w:val="center"/>
              <w:rPr>
                <w:sz w:val="24"/>
                <w:szCs w:val="24"/>
              </w:rPr>
            </w:pPr>
            <w:r w:rsidRPr="009E576D">
              <w:rPr>
                <w:sz w:val="24"/>
                <w:szCs w:val="24"/>
              </w:rPr>
              <w:t>3,0</w:t>
            </w:r>
          </w:p>
        </w:tc>
      </w:tr>
      <w:tr w:rsidR="009E576D" w:rsidRPr="009E576D" w14:paraId="0B4BC1C7" w14:textId="77777777" w:rsidTr="00755469">
        <w:tc>
          <w:tcPr>
            <w:tcW w:w="5495" w:type="dxa"/>
            <w:shd w:val="clear" w:color="auto" w:fill="auto"/>
          </w:tcPr>
          <w:p w14:paraId="72340557" w14:textId="77777777" w:rsidR="009E576D" w:rsidRPr="009E576D" w:rsidRDefault="009E576D" w:rsidP="00755469">
            <w:pPr>
              <w:tabs>
                <w:tab w:val="left" w:pos="567"/>
              </w:tabs>
              <w:rPr>
                <w:sz w:val="24"/>
                <w:szCs w:val="24"/>
                <w:lang w:val="ru-RU"/>
              </w:rPr>
            </w:pPr>
            <w:proofErr w:type="spellStart"/>
            <w:r w:rsidRPr="009E576D">
              <w:rPr>
                <w:sz w:val="24"/>
                <w:szCs w:val="24"/>
                <w:lang w:val="ru-RU"/>
              </w:rPr>
              <w:t>Необхідна</w:t>
            </w:r>
            <w:proofErr w:type="spellEnd"/>
            <w:r w:rsidRPr="009E576D">
              <w:rPr>
                <w:sz w:val="24"/>
                <w:szCs w:val="24"/>
                <w:lang w:val="ru-RU"/>
              </w:rPr>
              <w:t xml:space="preserve"> </w:t>
            </w:r>
            <w:proofErr w:type="spellStart"/>
            <w:r w:rsidRPr="009E576D">
              <w:rPr>
                <w:sz w:val="24"/>
                <w:szCs w:val="24"/>
                <w:lang w:val="ru-RU"/>
              </w:rPr>
              <w:t>довжина</w:t>
            </w:r>
            <w:proofErr w:type="spellEnd"/>
            <w:r w:rsidRPr="009E576D">
              <w:rPr>
                <w:sz w:val="24"/>
                <w:szCs w:val="24"/>
                <w:lang w:val="ru-RU"/>
              </w:rPr>
              <w:t xml:space="preserve"> </w:t>
            </w:r>
            <w:proofErr w:type="spellStart"/>
            <w:r w:rsidRPr="009E576D">
              <w:rPr>
                <w:sz w:val="24"/>
                <w:szCs w:val="24"/>
                <w:lang w:val="ru-RU"/>
              </w:rPr>
              <w:t>аеротенку</w:t>
            </w:r>
            <w:proofErr w:type="spellEnd"/>
            <w:r w:rsidRPr="009E576D">
              <w:rPr>
                <w:sz w:val="24"/>
                <w:szCs w:val="24"/>
                <w:lang w:val="ru-RU"/>
              </w:rPr>
              <w:t xml:space="preserve"> при </w:t>
            </w:r>
            <w:proofErr w:type="spellStart"/>
            <w:r w:rsidRPr="009E576D">
              <w:rPr>
                <w:sz w:val="24"/>
                <w:szCs w:val="24"/>
                <w:lang w:val="ru-RU"/>
              </w:rPr>
              <w:t>ширині</w:t>
            </w:r>
            <w:proofErr w:type="spellEnd"/>
            <w:r w:rsidRPr="009E576D">
              <w:rPr>
                <w:sz w:val="24"/>
                <w:szCs w:val="24"/>
                <w:lang w:val="ru-RU"/>
              </w:rPr>
              <w:t xml:space="preserve"> </w:t>
            </w:r>
            <w:proofErr w:type="spellStart"/>
            <w:r w:rsidRPr="009E576D">
              <w:rPr>
                <w:sz w:val="24"/>
                <w:szCs w:val="24"/>
                <w:lang w:val="ru-RU"/>
              </w:rPr>
              <w:t>секції</w:t>
            </w:r>
            <w:proofErr w:type="spellEnd"/>
            <w:r w:rsidRPr="009E576D">
              <w:rPr>
                <w:sz w:val="24"/>
                <w:szCs w:val="24"/>
                <w:lang w:val="ru-RU"/>
              </w:rPr>
              <w:t xml:space="preserve"> 6 м</w:t>
            </w:r>
          </w:p>
        </w:tc>
        <w:tc>
          <w:tcPr>
            <w:tcW w:w="1984" w:type="dxa"/>
            <w:shd w:val="clear" w:color="auto" w:fill="auto"/>
          </w:tcPr>
          <w:p w14:paraId="50BDE200" w14:textId="77777777" w:rsidR="009E576D" w:rsidRPr="009E576D" w:rsidRDefault="009E576D" w:rsidP="00755469">
            <w:pPr>
              <w:tabs>
                <w:tab w:val="left" w:pos="567"/>
              </w:tabs>
              <w:jc w:val="center"/>
              <w:rPr>
                <w:sz w:val="24"/>
                <w:szCs w:val="24"/>
              </w:rPr>
            </w:pPr>
            <w:r w:rsidRPr="009E576D">
              <w:rPr>
                <w:sz w:val="24"/>
                <w:szCs w:val="24"/>
              </w:rPr>
              <w:t>м</w:t>
            </w:r>
          </w:p>
        </w:tc>
        <w:tc>
          <w:tcPr>
            <w:tcW w:w="2234" w:type="dxa"/>
            <w:shd w:val="clear" w:color="auto" w:fill="auto"/>
          </w:tcPr>
          <w:p w14:paraId="1F93FC88" w14:textId="77777777" w:rsidR="009E576D" w:rsidRPr="009E576D" w:rsidRDefault="009E576D" w:rsidP="00755469">
            <w:pPr>
              <w:tabs>
                <w:tab w:val="left" w:pos="567"/>
              </w:tabs>
              <w:jc w:val="center"/>
              <w:rPr>
                <w:sz w:val="24"/>
                <w:szCs w:val="24"/>
              </w:rPr>
            </w:pPr>
            <w:r w:rsidRPr="009E576D">
              <w:rPr>
                <w:sz w:val="24"/>
                <w:szCs w:val="24"/>
              </w:rPr>
              <w:t>10,0</w:t>
            </w:r>
          </w:p>
        </w:tc>
      </w:tr>
      <w:tr w:rsidR="009E576D" w:rsidRPr="009E576D" w14:paraId="61DEE831" w14:textId="77777777" w:rsidTr="00755469">
        <w:tc>
          <w:tcPr>
            <w:tcW w:w="5495" w:type="dxa"/>
            <w:shd w:val="clear" w:color="auto" w:fill="auto"/>
          </w:tcPr>
          <w:p w14:paraId="7455B6FF" w14:textId="77777777" w:rsidR="009E576D" w:rsidRPr="009E576D" w:rsidRDefault="009E576D" w:rsidP="00755469">
            <w:pPr>
              <w:tabs>
                <w:tab w:val="left" w:pos="567"/>
              </w:tabs>
              <w:rPr>
                <w:sz w:val="24"/>
                <w:szCs w:val="24"/>
                <w:lang w:val="ru-RU"/>
              </w:rPr>
            </w:pPr>
            <w:proofErr w:type="spellStart"/>
            <w:r w:rsidRPr="009E576D">
              <w:rPr>
                <w:sz w:val="24"/>
                <w:szCs w:val="24"/>
                <w:lang w:val="ru-RU"/>
              </w:rPr>
              <w:t>Фактична</w:t>
            </w:r>
            <w:proofErr w:type="spellEnd"/>
            <w:r w:rsidRPr="009E576D">
              <w:rPr>
                <w:sz w:val="24"/>
                <w:szCs w:val="24"/>
                <w:lang w:val="ru-RU"/>
              </w:rPr>
              <w:t xml:space="preserve"> </w:t>
            </w:r>
            <w:proofErr w:type="spellStart"/>
            <w:r w:rsidRPr="009E576D">
              <w:rPr>
                <w:sz w:val="24"/>
                <w:szCs w:val="24"/>
                <w:lang w:val="ru-RU"/>
              </w:rPr>
              <w:t>довжина</w:t>
            </w:r>
            <w:proofErr w:type="spellEnd"/>
            <w:r w:rsidRPr="009E576D">
              <w:rPr>
                <w:sz w:val="24"/>
                <w:szCs w:val="24"/>
                <w:lang w:val="ru-RU"/>
              </w:rPr>
              <w:t xml:space="preserve"> </w:t>
            </w:r>
            <w:proofErr w:type="spellStart"/>
            <w:r w:rsidRPr="009E576D">
              <w:rPr>
                <w:sz w:val="24"/>
                <w:szCs w:val="24"/>
                <w:lang w:val="ru-RU"/>
              </w:rPr>
              <w:t>аеротенку</w:t>
            </w:r>
            <w:proofErr w:type="spellEnd"/>
            <w:r w:rsidRPr="009E576D">
              <w:rPr>
                <w:sz w:val="24"/>
                <w:szCs w:val="24"/>
                <w:lang w:val="ru-RU"/>
              </w:rPr>
              <w:t xml:space="preserve"> (конструктивна – </w:t>
            </w:r>
            <w:proofErr w:type="spellStart"/>
            <w:r w:rsidRPr="009E576D">
              <w:rPr>
                <w:sz w:val="24"/>
                <w:szCs w:val="24"/>
                <w:lang w:val="ru-RU"/>
              </w:rPr>
              <w:t>сумарна</w:t>
            </w:r>
            <w:proofErr w:type="spellEnd"/>
            <w:r w:rsidRPr="009E576D">
              <w:rPr>
                <w:sz w:val="24"/>
                <w:szCs w:val="24"/>
                <w:lang w:val="ru-RU"/>
              </w:rPr>
              <w:t xml:space="preserve"> </w:t>
            </w:r>
            <w:proofErr w:type="spellStart"/>
            <w:r w:rsidRPr="009E576D">
              <w:rPr>
                <w:sz w:val="24"/>
                <w:szCs w:val="24"/>
                <w:lang w:val="ru-RU"/>
              </w:rPr>
              <w:t>двох</w:t>
            </w:r>
            <w:proofErr w:type="spellEnd"/>
            <w:r w:rsidRPr="009E576D">
              <w:rPr>
                <w:sz w:val="24"/>
                <w:szCs w:val="24"/>
                <w:lang w:val="ru-RU"/>
              </w:rPr>
              <w:t xml:space="preserve"> </w:t>
            </w:r>
            <w:proofErr w:type="spellStart"/>
            <w:r w:rsidRPr="009E576D">
              <w:rPr>
                <w:sz w:val="24"/>
                <w:szCs w:val="24"/>
                <w:lang w:val="ru-RU"/>
              </w:rPr>
              <w:t>секції</w:t>
            </w:r>
            <w:proofErr w:type="spellEnd"/>
            <w:r w:rsidRPr="009E576D">
              <w:rPr>
                <w:sz w:val="24"/>
                <w:szCs w:val="24"/>
                <w:lang w:val="ru-RU"/>
              </w:rPr>
              <w:t>)</w:t>
            </w:r>
          </w:p>
        </w:tc>
        <w:tc>
          <w:tcPr>
            <w:tcW w:w="1984" w:type="dxa"/>
            <w:shd w:val="clear" w:color="auto" w:fill="auto"/>
          </w:tcPr>
          <w:p w14:paraId="175A4E53" w14:textId="77777777" w:rsidR="009E576D" w:rsidRPr="009E576D" w:rsidRDefault="009E576D" w:rsidP="00755469">
            <w:pPr>
              <w:tabs>
                <w:tab w:val="left" w:pos="567"/>
              </w:tabs>
              <w:jc w:val="center"/>
              <w:rPr>
                <w:sz w:val="24"/>
                <w:szCs w:val="24"/>
              </w:rPr>
            </w:pPr>
            <w:r w:rsidRPr="009E576D">
              <w:rPr>
                <w:sz w:val="24"/>
                <w:szCs w:val="24"/>
              </w:rPr>
              <w:t>м</w:t>
            </w:r>
          </w:p>
        </w:tc>
        <w:tc>
          <w:tcPr>
            <w:tcW w:w="2234" w:type="dxa"/>
            <w:shd w:val="clear" w:color="auto" w:fill="auto"/>
          </w:tcPr>
          <w:p w14:paraId="7E7B7906" w14:textId="77777777" w:rsidR="009E576D" w:rsidRPr="009E576D" w:rsidRDefault="009E576D" w:rsidP="00755469">
            <w:pPr>
              <w:tabs>
                <w:tab w:val="left" w:pos="567"/>
              </w:tabs>
              <w:jc w:val="center"/>
              <w:rPr>
                <w:sz w:val="24"/>
                <w:szCs w:val="24"/>
              </w:rPr>
            </w:pPr>
            <w:r w:rsidRPr="009E576D">
              <w:rPr>
                <w:sz w:val="24"/>
                <w:szCs w:val="24"/>
              </w:rPr>
              <w:t>10,8</w:t>
            </w:r>
          </w:p>
        </w:tc>
      </w:tr>
      <w:tr w:rsidR="009E576D" w:rsidRPr="009E576D" w14:paraId="72D25448" w14:textId="77777777" w:rsidTr="00755469">
        <w:tc>
          <w:tcPr>
            <w:tcW w:w="5495" w:type="dxa"/>
            <w:shd w:val="clear" w:color="auto" w:fill="auto"/>
          </w:tcPr>
          <w:p w14:paraId="3F7E9A4F" w14:textId="77777777" w:rsidR="009E576D" w:rsidRPr="009E576D" w:rsidRDefault="009E576D" w:rsidP="00755469">
            <w:pPr>
              <w:tabs>
                <w:tab w:val="left" w:pos="567"/>
              </w:tabs>
              <w:rPr>
                <w:sz w:val="24"/>
                <w:szCs w:val="24"/>
                <w:lang w:val="ru-RU"/>
              </w:rPr>
            </w:pPr>
            <w:proofErr w:type="spellStart"/>
            <w:r w:rsidRPr="009E576D">
              <w:rPr>
                <w:sz w:val="24"/>
                <w:szCs w:val="24"/>
                <w:lang w:val="ru-RU"/>
              </w:rPr>
              <w:t>Витрата</w:t>
            </w:r>
            <w:proofErr w:type="spellEnd"/>
            <w:r w:rsidRPr="009E576D">
              <w:rPr>
                <w:sz w:val="24"/>
                <w:szCs w:val="24"/>
                <w:lang w:val="ru-RU"/>
              </w:rPr>
              <w:t xml:space="preserve"> </w:t>
            </w:r>
            <w:proofErr w:type="spellStart"/>
            <w:r w:rsidRPr="009E576D">
              <w:rPr>
                <w:sz w:val="24"/>
                <w:szCs w:val="24"/>
                <w:lang w:val="ru-RU"/>
              </w:rPr>
              <w:t>повітря</w:t>
            </w:r>
            <w:proofErr w:type="spellEnd"/>
            <w:r w:rsidRPr="009E576D">
              <w:rPr>
                <w:sz w:val="24"/>
                <w:szCs w:val="24"/>
                <w:lang w:val="ru-RU"/>
              </w:rPr>
              <w:t xml:space="preserve"> на </w:t>
            </w:r>
            <w:proofErr w:type="spellStart"/>
            <w:r w:rsidRPr="009E576D">
              <w:rPr>
                <w:sz w:val="24"/>
                <w:szCs w:val="24"/>
                <w:lang w:val="ru-RU"/>
              </w:rPr>
              <w:t>аерацію</w:t>
            </w:r>
            <w:proofErr w:type="spellEnd"/>
            <w:r w:rsidRPr="009E576D">
              <w:rPr>
                <w:sz w:val="24"/>
                <w:szCs w:val="24"/>
                <w:lang w:val="ru-RU"/>
              </w:rPr>
              <w:t xml:space="preserve"> та </w:t>
            </w:r>
            <w:proofErr w:type="spellStart"/>
            <w:r w:rsidRPr="009E576D">
              <w:rPr>
                <w:sz w:val="24"/>
                <w:szCs w:val="24"/>
                <w:lang w:val="ru-RU"/>
              </w:rPr>
              <w:t>перекачування</w:t>
            </w:r>
            <w:proofErr w:type="spellEnd"/>
            <w:r w:rsidRPr="009E576D">
              <w:rPr>
                <w:sz w:val="24"/>
                <w:szCs w:val="24"/>
                <w:lang w:val="ru-RU"/>
              </w:rPr>
              <w:t xml:space="preserve"> активного мулу</w:t>
            </w:r>
          </w:p>
        </w:tc>
        <w:tc>
          <w:tcPr>
            <w:tcW w:w="1984" w:type="dxa"/>
            <w:shd w:val="clear" w:color="auto" w:fill="auto"/>
          </w:tcPr>
          <w:p w14:paraId="76F2A1DC" w14:textId="77777777" w:rsidR="009E576D" w:rsidRPr="009E576D" w:rsidRDefault="009E576D" w:rsidP="00755469">
            <w:pPr>
              <w:tabs>
                <w:tab w:val="left" w:pos="567"/>
              </w:tabs>
              <w:jc w:val="center"/>
              <w:rPr>
                <w:sz w:val="24"/>
                <w:szCs w:val="24"/>
              </w:rPr>
            </w:pPr>
            <w:r w:rsidRPr="009E576D">
              <w:rPr>
                <w:sz w:val="24"/>
                <w:szCs w:val="24"/>
              </w:rPr>
              <w:t>л/с</w:t>
            </w:r>
          </w:p>
        </w:tc>
        <w:tc>
          <w:tcPr>
            <w:tcW w:w="2234" w:type="dxa"/>
            <w:shd w:val="clear" w:color="auto" w:fill="auto"/>
          </w:tcPr>
          <w:p w14:paraId="55387AF8" w14:textId="77777777" w:rsidR="009E576D" w:rsidRPr="009E576D" w:rsidRDefault="009E576D" w:rsidP="00755469">
            <w:pPr>
              <w:tabs>
                <w:tab w:val="left" w:pos="567"/>
              </w:tabs>
              <w:jc w:val="center"/>
              <w:rPr>
                <w:sz w:val="24"/>
                <w:szCs w:val="24"/>
              </w:rPr>
            </w:pPr>
            <w:r w:rsidRPr="009E576D">
              <w:rPr>
                <w:sz w:val="24"/>
                <w:szCs w:val="24"/>
              </w:rPr>
              <w:t>74,2</w:t>
            </w:r>
          </w:p>
        </w:tc>
      </w:tr>
      <w:tr w:rsidR="009E576D" w:rsidRPr="009E576D" w14:paraId="0A2D1DB4" w14:textId="77777777" w:rsidTr="00755469">
        <w:tc>
          <w:tcPr>
            <w:tcW w:w="5495" w:type="dxa"/>
            <w:shd w:val="clear" w:color="auto" w:fill="auto"/>
          </w:tcPr>
          <w:p w14:paraId="09F84658" w14:textId="77777777" w:rsidR="009E576D" w:rsidRPr="009E576D" w:rsidRDefault="009E576D" w:rsidP="00755469">
            <w:pPr>
              <w:rPr>
                <w:sz w:val="24"/>
                <w:szCs w:val="24"/>
                <w:lang w:val="ru-RU"/>
              </w:rPr>
            </w:pPr>
            <w:proofErr w:type="spellStart"/>
            <w:r w:rsidRPr="009E576D">
              <w:rPr>
                <w:sz w:val="24"/>
                <w:szCs w:val="24"/>
                <w:lang w:val="ru-RU"/>
              </w:rPr>
              <w:t>Витрата</w:t>
            </w:r>
            <w:proofErr w:type="spellEnd"/>
            <w:r w:rsidRPr="009E576D">
              <w:rPr>
                <w:sz w:val="24"/>
                <w:szCs w:val="24"/>
                <w:lang w:val="ru-RU"/>
              </w:rPr>
              <w:t xml:space="preserve"> </w:t>
            </w:r>
            <w:proofErr w:type="spellStart"/>
            <w:r w:rsidRPr="009E576D">
              <w:rPr>
                <w:sz w:val="24"/>
                <w:szCs w:val="24"/>
                <w:lang w:val="ru-RU"/>
              </w:rPr>
              <w:t>циркулюючого</w:t>
            </w:r>
            <w:proofErr w:type="spellEnd"/>
            <w:r w:rsidRPr="009E576D">
              <w:rPr>
                <w:sz w:val="24"/>
                <w:szCs w:val="24"/>
                <w:lang w:val="ru-RU"/>
              </w:rPr>
              <w:t xml:space="preserve"> активного мулу при </w:t>
            </w:r>
            <w:proofErr w:type="spellStart"/>
            <w:r w:rsidRPr="009E576D">
              <w:rPr>
                <w:sz w:val="24"/>
                <w:szCs w:val="24"/>
                <w:lang w:val="ru-RU"/>
              </w:rPr>
              <w:t>степені</w:t>
            </w:r>
            <w:proofErr w:type="spellEnd"/>
            <w:r w:rsidRPr="009E576D">
              <w:rPr>
                <w:sz w:val="24"/>
                <w:szCs w:val="24"/>
                <w:lang w:val="ru-RU"/>
              </w:rPr>
              <w:t xml:space="preserve"> </w:t>
            </w:r>
            <w:proofErr w:type="spellStart"/>
            <w:r w:rsidRPr="009E576D">
              <w:rPr>
                <w:sz w:val="24"/>
                <w:szCs w:val="24"/>
                <w:lang w:val="ru-RU"/>
              </w:rPr>
              <w:t>рециркуляції</w:t>
            </w:r>
            <w:proofErr w:type="spellEnd"/>
            <w:r w:rsidRPr="009E576D">
              <w:rPr>
                <w:sz w:val="24"/>
                <w:szCs w:val="24"/>
                <w:lang w:val="ru-RU"/>
              </w:rPr>
              <w:t xml:space="preserve"> 0,6 </w:t>
            </w:r>
          </w:p>
        </w:tc>
        <w:tc>
          <w:tcPr>
            <w:tcW w:w="1984" w:type="dxa"/>
            <w:shd w:val="clear" w:color="auto" w:fill="auto"/>
          </w:tcPr>
          <w:p w14:paraId="14AF5EEF" w14:textId="77777777" w:rsidR="009E576D" w:rsidRPr="009E576D" w:rsidRDefault="009E576D" w:rsidP="00755469">
            <w:pPr>
              <w:tabs>
                <w:tab w:val="left" w:pos="567"/>
              </w:tabs>
              <w:jc w:val="center"/>
              <w:rPr>
                <w:sz w:val="24"/>
                <w:szCs w:val="24"/>
              </w:rPr>
            </w:pPr>
            <w:r w:rsidRPr="009E576D">
              <w:rPr>
                <w:sz w:val="24"/>
                <w:szCs w:val="24"/>
              </w:rPr>
              <w:t>м</w:t>
            </w:r>
            <w:r w:rsidRPr="009E576D">
              <w:rPr>
                <w:sz w:val="24"/>
                <w:szCs w:val="24"/>
                <w:vertAlign w:val="superscript"/>
              </w:rPr>
              <w:t>3</w:t>
            </w:r>
            <w:r w:rsidRPr="009E576D">
              <w:rPr>
                <w:sz w:val="24"/>
                <w:szCs w:val="24"/>
              </w:rPr>
              <w:t>/</w:t>
            </w:r>
            <w:proofErr w:type="spellStart"/>
            <w:r w:rsidRPr="009E576D">
              <w:rPr>
                <w:sz w:val="24"/>
                <w:szCs w:val="24"/>
              </w:rPr>
              <w:t>год</w:t>
            </w:r>
            <w:proofErr w:type="spellEnd"/>
          </w:p>
        </w:tc>
        <w:tc>
          <w:tcPr>
            <w:tcW w:w="2234" w:type="dxa"/>
            <w:shd w:val="clear" w:color="auto" w:fill="auto"/>
          </w:tcPr>
          <w:p w14:paraId="26D9BCCF" w14:textId="77777777" w:rsidR="009E576D" w:rsidRPr="009E576D" w:rsidRDefault="009E576D" w:rsidP="00755469">
            <w:pPr>
              <w:tabs>
                <w:tab w:val="left" w:pos="567"/>
              </w:tabs>
              <w:jc w:val="center"/>
              <w:rPr>
                <w:sz w:val="24"/>
                <w:szCs w:val="24"/>
              </w:rPr>
            </w:pPr>
            <w:r w:rsidRPr="009E576D">
              <w:rPr>
                <w:sz w:val="24"/>
                <w:szCs w:val="24"/>
              </w:rPr>
              <w:t>9,0</w:t>
            </w:r>
          </w:p>
        </w:tc>
      </w:tr>
      <w:tr w:rsidR="009E576D" w:rsidRPr="009E576D" w14:paraId="55F2980D" w14:textId="77777777" w:rsidTr="00755469">
        <w:tc>
          <w:tcPr>
            <w:tcW w:w="5495" w:type="dxa"/>
            <w:shd w:val="clear" w:color="auto" w:fill="auto"/>
          </w:tcPr>
          <w:p w14:paraId="7FD94752" w14:textId="77777777" w:rsidR="009E576D" w:rsidRPr="009E576D" w:rsidRDefault="009E576D" w:rsidP="00755469">
            <w:pPr>
              <w:tabs>
                <w:tab w:val="left" w:pos="567"/>
              </w:tabs>
              <w:rPr>
                <w:sz w:val="24"/>
                <w:szCs w:val="24"/>
              </w:rPr>
            </w:pPr>
            <w:proofErr w:type="spellStart"/>
            <w:r w:rsidRPr="009E576D">
              <w:rPr>
                <w:sz w:val="24"/>
                <w:szCs w:val="24"/>
              </w:rPr>
              <w:t>Розрахунковий</w:t>
            </w:r>
            <w:proofErr w:type="spellEnd"/>
            <w:r w:rsidRPr="009E576D">
              <w:rPr>
                <w:sz w:val="24"/>
                <w:szCs w:val="24"/>
              </w:rPr>
              <w:t xml:space="preserve"> </w:t>
            </w:r>
            <w:proofErr w:type="spellStart"/>
            <w:r w:rsidRPr="009E576D">
              <w:rPr>
                <w:sz w:val="24"/>
                <w:szCs w:val="24"/>
              </w:rPr>
              <w:t>об’єм</w:t>
            </w:r>
            <w:proofErr w:type="spellEnd"/>
            <w:r w:rsidRPr="009E576D">
              <w:rPr>
                <w:sz w:val="24"/>
                <w:szCs w:val="24"/>
              </w:rPr>
              <w:t xml:space="preserve"> </w:t>
            </w:r>
            <w:proofErr w:type="spellStart"/>
            <w:r w:rsidRPr="009E576D">
              <w:rPr>
                <w:sz w:val="24"/>
                <w:szCs w:val="24"/>
              </w:rPr>
              <w:t>вторинних</w:t>
            </w:r>
            <w:proofErr w:type="spellEnd"/>
            <w:r w:rsidRPr="009E576D">
              <w:rPr>
                <w:sz w:val="24"/>
                <w:szCs w:val="24"/>
              </w:rPr>
              <w:t xml:space="preserve"> </w:t>
            </w:r>
            <w:proofErr w:type="spellStart"/>
            <w:r w:rsidRPr="009E576D">
              <w:rPr>
                <w:sz w:val="24"/>
                <w:szCs w:val="24"/>
              </w:rPr>
              <w:t>відстійників</w:t>
            </w:r>
            <w:proofErr w:type="spellEnd"/>
            <w:r w:rsidRPr="009E576D">
              <w:rPr>
                <w:sz w:val="24"/>
                <w:szCs w:val="24"/>
              </w:rPr>
              <w:t xml:space="preserve"> </w:t>
            </w:r>
            <w:proofErr w:type="spellStart"/>
            <w:r w:rsidRPr="009E576D">
              <w:rPr>
                <w:sz w:val="24"/>
                <w:szCs w:val="24"/>
              </w:rPr>
              <w:t>при</w:t>
            </w:r>
            <w:proofErr w:type="spellEnd"/>
            <w:r w:rsidRPr="009E576D">
              <w:rPr>
                <w:sz w:val="24"/>
                <w:szCs w:val="24"/>
              </w:rPr>
              <w:t xml:space="preserve"> </w:t>
            </w:r>
            <w:proofErr w:type="spellStart"/>
            <w:r w:rsidRPr="009E576D">
              <w:rPr>
                <w:sz w:val="24"/>
                <w:szCs w:val="24"/>
              </w:rPr>
              <w:t>відстоюванні</w:t>
            </w:r>
            <w:proofErr w:type="spellEnd"/>
            <w:r w:rsidRPr="009E576D">
              <w:rPr>
                <w:sz w:val="24"/>
                <w:szCs w:val="24"/>
              </w:rPr>
              <w:t xml:space="preserve"> 1,5 </w:t>
            </w:r>
            <w:proofErr w:type="spellStart"/>
            <w:r w:rsidRPr="009E576D">
              <w:rPr>
                <w:sz w:val="24"/>
                <w:szCs w:val="24"/>
              </w:rPr>
              <w:t>години</w:t>
            </w:r>
            <w:proofErr w:type="spellEnd"/>
          </w:p>
        </w:tc>
        <w:tc>
          <w:tcPr>
            <w:tcW w:w="1984" w:type="dxa"/>
            <w:shd w:val="clear" w:color="auto" w:fill="auto"/>
          </w:tcPr>
          <w:p w14:paraId="4D921930" w14:textId="77777777" w:rsidR="009E576D" w:rsidRPr="009E576D" w:rsidRDefault="009E576D" w:rsidP="00755469">
            <w:pPr>
              <w:tabs>
                <w:tab w:val="left" w:pos="567"/>
              </w:tabs>
              <w:jc w:val="center"/>
              <w:rPr>
                <w:sz w:val="24"/>
                <w:szCs w:val="24"/>
              </w:rPr>
            </w:pPr>
            <w:r w:rsidRPr="009E576D">
              <w:rPr>
                <w:sz w:val="24"/>
                <w:szCs w:val="24"/>
              </w:rPr>
              <w:t>м</w:t>
            </w:r>
            <w:r w:rsidRPr="009E576D">
              <w:rPr>
                <w:sz w:val="24"/>
                <w:szCs w:val="24"/>
                <w:vertAlign w:val="superscript"/>
              </w:rPr>
              <w:t>3</w:t>
            </w:r>
          </w:p>
        </w:tc>
        <w:tc>
          <w:tcPr>
            <w:tcW w:w="2234" w:type="dxa"/>
            <w:shd w:val="clear" w:color="auto" w:fill="auto"/>
          </w:tcPr>
          <w:p w14:paraId="78DD1EC6" w14:textId="77777777" w:rsidR="009E576D" w:rsidRPr="009E576D" w:rsidRDefault="009E576D" w:rsidP="00755469">
            <w:pPr>
              <w:tabs>
                <w:tab w:val="left" w:pos="567"/>
              </w:tabs>
              <w:jc w:val="center"/>
              <w:rPr>
                <w:sz w:val="24"/>
                <w:szCs w:val="24"/>
              </w:rPr>
            </w:pPr>
            <w:r w:rsidRPr="009E576D">
              <w:rPr>
                <w:sz w:val="24"/>
                <w:szCs w:val="24"/>
              </w:rPr>
              <w:t>24,0</w:t>
            </w:r>
          </w:p>
        </w:tc>
      </w:tr>
      <w:tr w:rsidR="009E576D" w:rsidRPr="009E576D" w14:paraId="7BA46102" w14:textId="77777777" w:rsidTr="00755469">
        <w:tc>
          <w:tcPr>
            <w:tcW w:w="5495" w:type="dxa"/>
            <w:shd w:val="clear" w:color="auto" w:fill="auto"/>
          </w:tcPr>
          <w:p w14:paraId="56C009F5" w14:textId="77777777" w:rsidR="009E576D" w:rsidRPr="009E576D" w:rsidRDefault="009E576D" w:rsidP="00755469">
            <w:pPr>
              <w:tabs>
                <w:tab w:val="left" w:pos="567"/>
              </w:tabs>
              <w:rPr>
                <w:sz w:val="24"/>
                <w:szCs w:val="24"/>
                <w:lang w:val="ru-RU"/>
              </w:rPr>
            </w:pPr>
            <w:proofErr w:type="spellStart"/>
            <w:r w:rsidRPr="009E576D">
              <w:rPr>
                <w:sz w:val="24"/>
                <w:szCs w:val="24"/>
                <w:lang w:val="ru-RU"/>
              </w:rPr>
              <w:t>Фактичний</w:t>
            </w:r>
            <w:proofErr w:type="spellEnd"/>
            <w:r w:rsidRPr="009E576D">
              <w:rPr>
                <w:sz w:val="24"/>
                <w:szCs w:val="24"/>
                <w:lang w:val="ru-RU"/>
              </w:rPr>
              <w:t xml:space="preserve"> </w:t>
            </w:r>
            <w:proofErr w:type="spellStart"/>
            <w:r w:rsidRPr="009E576D">
              <w:rPr>
                <w:sz w:val="24"/>
                <w:szCs w:val="24"/>
                <w:lang w:val="ru-RU"/>
              </w:rPr>
              <w:t>об’єм</w:t>
            </w:r>
            <w:proofErr w:type="spellEnd"/>
            <w:r w:rsidRPr="009E576D">
              <w:rPr>
                <w:sz w:val="24"/>
                <w:szCs w:val="24"/>
                <w:lang w:val="ru-RU"/>
              </w:rPr>
              <w:t xml:space="preserve"> </w:t>
            </w:r>
            <w:proofErr w:type="spellStart"/>
            <w:r w:rsidRPr="009E576D">
              <w:rPr>
                <w:sz w:val="24"/>
                <w:szCs w:val="24"/>
                <w:lang w:val="ru-RU"/>
              </w:rPr>
              <w:t>трьох</w:t>
            </w:r>
            <w:proofErr w:type="spellEnd"/>
            <w:r w:rsidRPr="009E576D">
              <w:rPr>
                <w:sz w:val="24"/>
                <w:szCs w:val="24"/>
                <w:lang w:val="ru-RU"/>
              </w:rPr>
              <w:t xml:space="preserve"> </w:t>
            </w:r>
            <w:proofErr w:type="spellStart"/>
            <w:r w:rsidRPr="009E576D">
              <w:rPr>
                <w:sz w:val="24"/>
                <w:szCs w:val="24"/>
                <w:lang w:val="ru-RU"/>
              </w:rPr>
              <w:t>вторинних</w:t>
            </w:r>
            <w:proofErr w:type="spellEnd"/>
            <w:r w:rsidRPr="009E576D">
              <w:rPr>
                <w:sz w:val="24"/>
                <w:szCs w:val="24"/>
                <w:lang w:val="ru-RU"/>
              </w:rPr>
              <w:t xml:space="preserve"> </w:t>
            </w:r>
            <w:proofErr w:type="spellStart"/>
            <w:r w:rsidRPr="009E576D">
              <w:rPr>
                <w:sz w:val="24"/>
                <w:szCs w:val="24"/>
                <w:lang w:val="ru-RU"/>
              </w:rPr>
              <w:t>відстійників</w:t>
            </w:r>
            <w:proofErr w:type="spellEnd"/>
            <w:r w:rsidRPr="009E576D">
              <w:rPr>
                <w:sz w:val="24"/>
                <w:szCs w:val="24"/>
                <w:lang w:val="ru-RU"/>
              </w:rPr>
              <w:t xml:space="preserve"> </w:t>
            </w:r>
            <w:proofErr w:type="spellStart"/>
            <w:r w:rsidRPr="009E576D">
              <w:rPr>
                <w:sz w:val="24"/>
                <w:szCs w:val="24"/>
                <w:lang w:val="ru-RU"/>
              </w:rPr>
              <w:t>діаметром</w:t>
            </w:r>
            <w:proofErr w:type="spellEnd"/>
            <w:r w:rsidRPr="009E576D">
              <w:rPr>
                <w:sz w:val="24"/>
                <w:szCs w:val="24"/>
                <w:lang w:val="ru-RU"/>
              </w:rPr>
              <w:t xml:space="preserve"> 2,4 м</w:t>
            </w:r>
          </w:p>
        </w:tc>
        <w:tc>
          <w:tcPr>
            <w:tcW w:w="1984" w:type="dxa"/>
            <w:shd w:val="clear" w:color="auto" w:fill="auto"/>
          </w:tcPr>
          <w:p w14:paraId="204AD0AD" w14:textId="77777777" w:rsidR="009E576D" w:rsidRPr="009E576D" w:rsidRDefault="009E576D" w:rsidP="00755469">
            <w:pPr>
              <w:tabs>
                <w:tab w:val="left" w:pos="567"/>
              </w:tabs>
              <w:jc w:val="center"/>
              <w:rPr>
                <w:sz w:val="24"/>
                <w:szCs w:val="24"/>
              </w:rPr>
            </w:pPr>
            <w:r w:rsidRPr="009E576D">
              <w:rPr>
                <w:sz w:val="24"/>
                <w:szCs w:val="24"/>
              </w:rPr>
              <w:t>м</w:t>
            </w:r>
            <w:r w:rsidRPr="009E576D">
              <w:rPr>
                <w:sz w:val="24"/>
                <w:szCs w:val="24"/>
                <w:vertAlign w:val="superscript"/>
              </w:rPr>
              <w:t>3</w:t>
            </w:r>
          </w:p>
        </w:tc>
        <w:tc>
          <w:tcPr>
            <w:tcW w:w="2234" w:type="dxa"/>
            <w:shd w:val="clear" w:color="auto" w:fill="auto"/>
          </w:tcPr>
          <w:p w14:paraId="71343A10" w14:textId="77777777" w:rsidR="009E576D" w:rsidRPr="009E576D" w:rsidRDefault="009E576D" w:rsidP="00755469">
            <w:pPr>
              <w:tabs>
                <w:tab w:val="left" w:pos="567"/>
              </w:tabs>
              <w:jc w:val="center"/>
              <w:rPr>
                <w:sz w:val="24"/>
                <w:szCs w:val="24"/>
              </w:rPr>
            </w:pPr>
            <w:r w:rsidRPr="009E576D">
              <w:rPr>
                <w:sz w:val="24"/>
                <w:szCs w:val="24"/>
              </w:rPr>
              <w:t>36,0</w:t>
            </w:r>
          </w:p>
        </w:tc>
      </w:tr>
      <w:tr w:rsidR="009E576D" w:rsidRPr="009E576D" w14:paraId="1BCAE972" w14:textId="77777777" w:rsidTr="00755469">
        <w:tc>
          <w:tcPr>
            <w:tcW w:w="5495" w:type="dxa"/>
            <w:shd w:val="clear" w:color="auto" w:fill="auto"/>
          </w:tcPr>
          <w:p w14:paraId="6C2A8AD3" w14:textId="77777777" w:rsidR="009E576D" w:rsidRPr="009E576D" w:rsidRDefault="009E576D" w:rsidP="00755469">
            <w:pPr>
              <w:tabs>
                <w:tab w:val="left" w:pos="567"/>
              </w:tabs>
              <w:rPr>
                <w:sz w:val="24"/>
                <w:szCs w:val="24"/>
              </w:rPr>
            </w:pPr>
            <w:proofErr w:type="spellStart"/>
            <w:r w:rsidRPr="009E576D">
              <w:rPr>
                <w:sz w:val="24"/>
                <w:szCs w:val="24"/>
              </w:rPr>
              <w:t>Кількість</w:t>
            </w:r>
            <w:proofErr w:type="spellEnd"/>
            <w:r w:rsidRPr="009E576D">
              <w:rPr>
                <w:sz w:val="24"/>
                <w:szCs w:val="24"/>
              </w:rPr>
              <w:t xml:space="preserve"> </w:t>
            </w:r>
            <w:proofErr w:type="spellStart"/>
            <w:r w:rsidRPr="009E576D">
              <w:rPr>
                <w:sz w:val="24"/>
                <w:szCs w:val="24"/>
              </w:rPr>
              <w:t>надлишкового</w:t>
            </w:r>
            <w:proofErr w:type="spellEnd"/>
            <w:r w:rsidRPr="009E576D">
              <w:rPr>
                <w:sz w:val="24"/>
                <w:szCs w:val="24"/>
              </w:rPr>
              <w:t xml:space="preserve"> </w:t>
            </w:r>
            <w:proofErr w:type="spellStart"/>
            <w:r w:rsidRPr="009E576D">
              <w:rPr>
                <w:sz w:val="24"/>
                <w:szCs w:val="24"/>
              </w:rPr>
              <w:t>мулу</w:t>
            </w:r>
            <w:proofErr w:type="spellEnd"/>
          </w:p>
        </w:tc>
        <w:tc>
          <w:tcPr>
            <w:tcW w:w="1984" w:type="dxa"/>
            <w:shd w:val="clear" w:color="auto" w:fill="auto"/>
          </w:tcPr>
          <w:p w14:paraId="371CBFA8" w14:textId="77777777" w:rsidR="009E576D" w:rsidRPr="009E576D" w:rsidRDefault="009E576D" w:rsidP="00755469">
            <w:pPr>
              <w:tabs>
                <w:tab w:val="left" w:pos="567"/>
              </w:tabs>
              <w:jc w:val="center"/>
              <w:rPr>
                <w:sz w:val="24"/>
                <w:szCs w:val="24"/>
              </w:rPr>
            </w:pPr>
            <w:r w:rsidRPr="009E576D">
              <w:rPr>
                <w:sz w:val="24"/>
                <w:szCs w:val="24"/>
              </w:rPr>
              <w:t>т/</w:t>
            </w:r>
            <w:proofErr w:type="spellStart"/>
            <w:r w:rsidRPr="009E576D">
              <w:rPr>
                <w:sz w:val="24"/>
                <w:szCs w:val="24"/>
              </w:rPr>
              <w:t>добу</w:t>
            </w:r>
            <w:proofErr w:type="spellEnd"/>
          </w:p>
        </w:tc>
        <w:tc>
          <w:tcPr>
            <w:tcW w:w="2234" w:type="dxa"/>
            <w:shd w:val="clear" w:color="auto" w:fill="auto"/>
          </w:tcPr>
          <w:p w14:paraId="64F1655F" w14:textId="77777777" w:rsidR="009E576D" w:rsidRPr="009E576D" w:rsidRDefault="009E576D" w:rsidP="00755469">
            <w:pPr>
              <w:tabs>
                <w:tab w:val="left" w:pos="567"/>
              </w:tabs>
              <w:jc w:val="center"/>
              <w:rPr>
                <w:sz w:val="24"/>
                <w:szCs w:val="24"/>
              </w:rPr>
            </w:pPr>
            <w:r w:rsidRPr="009E576D">
              <w:rPr>
                <w:sz w:val="24"/>
                <w:szCs w:val="24"/>
              </w:rPr>
              <w:t>0,026</w:t>
            </w:r>
          </w:p>
        </w:tc>
      </w:tr>
    </w:tbl>
    <w:p w14:paraId="526A7E86" w14:textId="77777777" w:rsidR="009E576D" w:rsidRPr="009E576D" w:rsidRDefault="009E576D" w:rsidP="009E576D">
      <w:pPr>
        <w:ind w:firstLine="720"/>
        <w:rPr>
          <w:b/>
          <w:sz w:val="24"/>
          <w:szCs w:val="24"/>
        </w:rPr>
      </w:pPr>
      <w:r w:rsidRPr="009E576D">
        <w:rPr>
          <w:sz w:val="24"/>
          <w:szCs w:val="24"/>
        </w:rPr>
        <w:br w:type="page"/>
      </w:r>
      <w:proofErr w:type="spellStart"/>
      <w:r w:rsidRPr="009E576D">
        <w:rPr>
          <w:b/>
          <w:sz w:val="24"/>
          <w:szCs w:val="24"/>
        </w:rPr>
        <w:lastRenderedPageBreak/>
        <w:t>Біологічні</w:t>
      </w:r>
      <w:proofErr w:type="spellEnd"/>
      <w:r w:rsidRPr="009E576D">
        <w:rPr>
          <w:b/>
          <w:sz w:val="24"/>
          <w:szCs w:val="24"/>
        </w:rPr>
        <w:t xml:space="preserve"> </w:t>
      </w:r>
      <w:proofErr w:type="spellStart"/>
      <w:r w:rsidRPr="009E576D">
        <w:rPr>
          <w:b/>
          <w:sz w:val="24"/>
          <w:szCs w:val="24"/>
        </w:rPr>
        <w:t>ставки</w:t>
      </w:r>
      <w:proofErr w:type="spellEnd"/>
    </w:p>
    <w:p w14:paraId="5A84B8CA" w14:textId="77777777" w:rsidR="009E576D" w:rsidRPr="009E576D" w:rsidRDefault="009E576D" w:rsidP="009E576D">
      <w:pPr>
        <w:rPr>
          <w:b/>
          <w:sz w:val="24"/>
          <w:szCs w:val="24"/>
        </w:rPr>
      </w:pPr>
    </w:p>
    <w:p w14:paraId="30B1FC9E" w14:textId="77777777" w:rsidR="009E576D" w:rsidRPr="009E576D" w:rsidRDefault="009E576D" w:rsidP="009E576D">
      <w:pPr>
        <w:tabs>
          <w:tab w:val="left" w:pos="567"/>
        </w:tabs>
        <w:rPr>
          <w:sz w:val="24"/>
          <w:szCs w:val="24"/>
          <w:lang w:val="ru-RU"/>
        </w:rPr>
      </w:pPr>
      <w:r w:rsidRPr="009E576D">
        <w:rPr>
          <w:sz w:val="24"/>
          <w:szCs w:val="24"/>
          <w:lang w:val="ru-RU"/>
        </w:rPr>
        <w:t xml:space="preserve">       У </w:t>
      </w:r>
      <w:proofErr w:type="spellStart"/>
      <w:r w:rsidRPr="009E576D">
        <w:rPr>
          <w:sz w:val="24"/>
          <w:szCs w:val="24"/>
          <w:lang w:val="ru-RU"/>
        </w:rPr>
        <w:t>зв’язку</w:t>
      </w:r>
      <w:proofErr w:type="spellEnd"/>
      <w:r w:rsidRPr="009E576D">
        <w:rPr>
          <w:sz w:val="24"/>
          <w:szCs w:val="24"/>
          <w:lang w:val="ru-RU"/>
        </w:rPr>
        <w:t xml:space="preserve"> з </w:t>
      </w:r>
      <w:proofErr w:type="spellStart"/>
      <w:r w:rsidRPr="009E576D">
        <w:rPr>
          <w:sz w:val="24"/>
          <w:szCs w:val="24"/>
          <w:lang w:val="ru-RU"/>
        </w:rPr>
        <w:t>підвищенням</w:t>
      </w:r>
      <w:proofErr w:type="spellEnd"/>
      <w:r w:rsidRPr="009E576D">
        <w:rPr>
          <w:sz w:val="24"/>
          <w:szCs w:val="24"/>
          <w:lang w:val="ru-RU"/>
        </w:rPr>
        <w:t xml:space="preserve"> </w:t>
      </w:r>
      <w:proofErr w:type="spellStart"/>
      <w:r w:rsidRPr="009E576D">
        <w:rPr>
          <w:sz w:val="24"/>
          <w:szCs w:val="24"/>
          <w:lang w:val="ru-RU"/>
        </w:rPr>
        <w:t>вимог</w:t>
      </w:r>
      <w:proofErr w:type="spellEnd"/>
      <w:r w:rsidRPr="009E576D">
        <w:rPr>
          <w:sz w:val="24"/>
          <w:szCs w:val="24"/>
          <w:lang w:val="ru-RU"/>
        </w:rPr>
        <w:t xml:space="preserve"> до </w:t>
      </w:r>
      <w:proofErr w:type="spellStart"/>
      <w:r w:rsidRPr="009E576D">
        <w:rPr>
          <w:sz w:val="24"/>
          <w:szCs w:val="24"/>
          <w:lang w:val="ru-RU"/>
        </w:rPr>
        <w:t>якості</w:t>
      </w:r>
      <w:proofErr w:type="spellEnd"/>
      <w:r w:rsidRPr="009E576D">
        <w:rPr>
          <w:sz w:val="24"/>
          <w:szCs w:val="24"/>
          <w:lang w:val="ru-RU"/>
        </w:rPr>
        <w:t xml:space="preserve"> </w:t>
      </w:r>
      <w:proofErr w:type="spellStart"/>
      <w:r w:rsidRPr="009E576D">
        <w:rPr>
          <w:sz w:val="24"/>
          <w:szCs w:val="24"/>
          <w:lang w:val="ru-RU"/>
        </w:rPr>
        <w:t>очищення</w:t>
      </w:r>
      <w:proofErr w:type="spellEnd"/>
      <w:r w:rsidRPr="009E576D">
        <w:rPr>
          <w:sz w:val="24"/>
          <w:szCs w:val="24"/>
          <w:lang w:val="ru-RU"/>
        </w:rPr>
        <w:t xml:space="preserve"> </w:t>
      </w:r>
      <w:proofErr w:type="spellStart"/>
      <w:r w:rsidRPr="009E576D">
        <w:rPr>
          <w:sz w:val="24"/>
          <w:szCs w:val="24"/>
          <w:lang w:val="ru-RU"/>
        </w:rPr>
        <w:t>стічних</w:t>
      </w:r>
      <w:proofErr w:type="spellEnd"/>
      <w:r w:rsidRPr="009E576D">
        <w:rPr>
          <w:sz w:val="24"/>
          <w:szCs w:val="24"/>
          <w:lang w:val="ru-RU"/>
        </w:rPr>
        <w:t xml:space="preserve"> вод, </w:t>
      </w:r>
      <w:proofErr w:type="spellStart"/>
      <w:proofErr w:type="gramStart"/>
      <w:r w:rsidRPr="009E576D">
        <w:rPr>
          <w:sz w:val="24"/>
          <w:szCs w:val="24"/>
          <w:lang w:val="ru-RU"/>
        </w:rPr>
        <w:t>передбачити</w:t>
      </w:r>
      <w:proofErr w:type="spellEnd"/>
      <w:r w:rsidRPr="009E576D">
        <w:rPr>
          <w:sz w:val="24"/>
          <w:szCs w:val="24"/>
          <w:lang w:val="ru-RU"/>
        </w:rPr>
        <w:t xml:space="preserve">  </w:t>
      </w:r>
      <w:proofErr w:type="spellStart"/>
      <w:r w:rsidRPr="009E576D">
        <w:rPr>
          <w:sz w:val="24"/>
          <w:szCs w:val="24"/>
          <w:lang w:val="ru-RU"/>
        </w:rPr>
        <w:t>доочищення</w:t>
      </w:r>
      <w:proofErr w:type="spellEnd"/>
      <w:proofErr w:type="gramEnd"/>
      <w:r w:rsidRPr="009E576D">
        <w:rPr>
          <w:sz w:val="24"/>
          <w:szCs w:val="24"/>
          <w:lang w:val="ru-RU"/>
        </w:rPr>
        <w:t xml:space="preserve"> </w:t>
      </w:r>
      <w:proofErr w:type="spellStart"/>
      <w:r w:rsidRPr="009E576D">
        <w:rPr>
          <w:sz w:val="24"/>
          <w:szCs w:val="24"/>
          <w:lang w:val="ru-RU"/>
        </w:rPr>
        <w:t>стоків</w:t>
      </w:r>
      <w:proofErr w:type="spellEnd"/>
      <w:r w:rsidRPr="009E576D">
        <w:rPr>
          <w:sz w:val="24"/>
          <w:szCs w:val="24"/>
          <w:lang w:val="ru-RU"/>
        </w:rPr>
        <w:t xml:space="preserve"> в </w:t>
      </w:r>
      <w:proofErr w:type="spellStart"/>
      <w:r w:rsidRPr="009E576D">
        <w:rPr>
          <w:sz w:val="24"/>
          <w:szCs w:val="24"/>
          <w:lang w:val="ru-RU"/>
        </w:rPr>
        <w:t>біологічних</w:t>
      </w:r>
      <w:proofErr w:type="spellEnd"/>
      <w:r w:rsidRPr="009E576D">
        <w:rPr>
          <w:sz w:val="24"/>
          <w:szCs w:val="24"/>
          <w:lang w:val="ru-RU"/>
        </w:rPr>
        <w:t xml:space="preserve"> ставках. </w:t>
      </w:r>
      <w:proofErr w:type="spellStart"/>
      <w:r w:rsidRPr="009E576D">
        <w:rPr>
          <w:sz w:val="24"/>
          <w:szCs w:val="24"/>
          <w:lang w:val="ru-RU"/>
        </w:rPr>
        <w:t>Тривалість</w:t>
      </w:r>
      <w:proofErr w:type="spellEnd"/>
      <w:r w:rsidRPr="009E576D">
        <w:rPr>
          <w:sz w:val="24"/>
          <w:szCs w:val="24"/>
          <w:lang w:val="ru-RU"/>
        </w:rPr>
        <w:t xml:space="preserve"> </w:t>
      </w:r>
      <w:proofErr w:type="spellStart"/>
      <w:r w:rsidRPr="009E576D">
        <w:rPr>
          <w:sz w:val="24"/>
          <w:szCs w:val="24"/>
          <w:lang w:val="ru-RU"/>
        </w:rPr>
        <w:t>перебування</w:t>
      </w:r>
      <w:proofErr w:type="spellEnd"/>
      <w:r w:rsidRPr="009E576D">
        <w:rPr>
          <w:sz w:val="24"/>
          <w:szCs w:val="24"/>
          <w:lang w:val="ru-RU"/>
        </w:rPr>
        <w:t xml:space="preserve"> </w:t>
      </w:r>
      <w:proofErr w:type="spellStart"/>
      <w:r w:rsidRPr="009E576D">
        <w:rPr>
          <w:sz w:val="24"/>
          <w:szCs w:val="24"/>
          <w:lang w:val="ru-RU"/>
        </w:rPr>
        <w:t>очищених</w:t>
      </w:r>
      <w:proofErr w:type="spellEnd"/>
      <w:r w:rsidRPr="009E576D">
        <w:rPr>
          <w:sz w:val="24"/>
          <w:szCs w:val="24"/>
          <w:lang w:val="ru-RU"/>
        </w:rPr>
        <w:t xml:space="preserve"> </w:t>
      </w:r>
      <w:proofErr w:type="spellStart"/>
      <w:r w:rsidRPr="009E576D">
        <w:rPr>
          <w:sz w:val="24"/>
          <w:szCs w:val="24"/>
          <w:lang w:val="ru-RU"/>
        </w:rPr>
        <w:t>стоків</w:t>
      </w:r>
      <w:proofErr w:type="spellEnd"/>
      <w:r w:rsidRPr="009E576D">
        <w:rPr>
          <w:sz w:val="24"/>
          <w:szCs w:val="24"/>
          <w:lang w:val="ru-RU"/>
        </w:rPr>
        <w:t xml:space="preserve"> в </w:t>
      </w:r>
      <w:proofErr w:type="spellStart"/>
      <w:r w:rsidRPr="009E576D">
        <w:rPr>
          <w:sz w:val="24"/>
          <w:szCs w:val="24"/>
          <w:lang w:val="ru-RU"/>
        </w:rPr>
        <w:t>біологічних</w:t>
      </w:r>
      <w:proofErr w:type="spellEnd"/>
      <w:r w:rsidRPr="009E576D">
        <w:rPr>
          <w:sz w:val="24"/>
          <w:szCs w:val="24"/>
          <w:lang w:val="ru-RU"/>
        </w:rPr>
        <w:t xml:space="preserve"> ставках становить 36 год.</w:t>
      </w:r>
    </w:p>
    <w:p w14:paraId="37350E11" w14:textId="77777777" w:rsidR="009E576D" w:rsidRPr="009E576D" w:rsidRDefault="009E576D" w:rsidP="009E576D">
      <w:pPr>
        <w:pStyle w:val="aa"/>
        <w:spacing w:after="0" w:line="276" w:lineRule="auto"/>
        <w:ind w:left="0"/>
        <w:jc w:val="both"/>
        <w:rPr>
          <w:lang w:val="uk-UA"/>
        </w:rPr>
      </w:pPr>
      <w:r w:rsidRPr="009E576D">
        <w:rPr>
          <w:rFonts w:eastAsia="Calibri"/>
          <w:lang w:val="uk-UA" w:eastAsia="en-US"/>
        </w:rPr>
        <w:t xml:space="preserve">        </w:t>
      </w:r>
      <w:proofErr w:type="spellStart"/>
      <w:r w:rsidRPr="009E576D">
        <w:rPr>
          <w:lang w:val="uk-UA"/>
        </w:rPr>
        <w:t>Здийснити</w:t>
      </w:r>
      <w:proofErr w:type="spellEnd"/>
      <w:r w:rsidRPr="009E576D">
        <w:t xml:space="preserve"> </w:t>
      </w:r>
      <w:r w:rsidRPr="009E576D">
        <w:rPr>
          <w:lang w:val="uk-UA"/>
        </w:rPr>
        <w:t>капітальний ремонт</w:t>
      </w:r>
      <w:r w:rsidRPr="009E576D">
        <w:t xml:space="preserve"> біологічних ставків </w:t>
      </w:r>
      <w:r w:rsidRPr="009E576D">
        <w:rPr>
          <w:lang w:val="uk-UA"/>
        </w:rPr>
        <w:t xml:space="preserve">шляхом відновлення земляного полотна, земляних </w:t>
      </w:r>
      <w:proofErr w:type="spellStart"/>
      <w:r w:rsidRPr="009E576D">
        <w:rPr>
          <w:lang w:val="uk-UA"/>
        </w:rPr>
        <w:t>огороджуючих</w:t>
      </w:r>
      <w:proofErr w:type="spellEnd"/>
      <w:r w:rsidRPr="009E576D">
        <w:rPr>
          <w:lang w:val="uk-UA"/>
        </w:rPr>
        <w:t xml:space="preserve"> валів. </w:t>
      </w:r>
    </w:p>
    <w:p w14:paraId="096985C2" w14:textId="77777777" w:rsidR="009E576D" w:rsidRPr="009E576D" w:rsidRDefault="009E576D" w:rsidP="009E576D">
      <w:pPr>
        <w:pStyle w:val="aa"/>
        <w:spacing w:after="0" w:line="276" w:lineRule="auto"/>
        <w:ind w:left="0"/>
        <w:jc w:val="both"/>
      </w:pPr>
      <w:r w:rsidRPr="009E576D">
        <w:t>Передбач</w:t>
      </w:r>
      <w:r w:rsidRPr="009E576D">
        <w:rPr>
          <w:lang w:val="uk-UA"/>
        </w:rPr>
        <w:t>ити</w:t>
      </w:r>
      <w:r w:rsidRPr="009E576D">
        <w:t xml:space="preserve"> можливість відключення секції </w:t>
      </w:r>
      <w:proofErr w:type="spellStart"/>
      <w:r w:rsidRPr="009E576D">
        <w:t>біоставків</w:t>
      </w:r>
      <w:proofErr w:type="spellEnd"/>
      <w:r w:rsidRPr="009E576D">
        <w:t xml:space="preserve"> для </w:t>
      </w:r>
      <w:r w:rsidRPr="009E576D">
        <w:rPr>
          <w:lang w:val="uk-UA"/>
        </w:rPr>
        <w:t>очищення</w:t>
      </w:r>
      <w:r w:rsidRPr="009E576D">
        <w:t xml:space="preserve"> або профілактичного ремонту.</w:t>
      </w:r>
    </w:p>
    <w:p w14:paraId="303D2650" w14:textId="77777777" w:rsidR="009E576D" w:rsidRPr="009E576D" w:rsidRDefault="009E576D" w:rsidP="009E576D">
      <w:pPr>
        <w:pStyle w:val="1"/>
        <w:spacing w:after="0"/>
        <w:ind w:left="0"/>
        <w:jc w:val="both"/>
        <w:rPr>
          <w:rFonts w:ascii="Times New Roman" w:hAnsi="Times New Roman"/>
          <w:sz w:val="24"/>
          <w:szCs w:val="24"/>
          <w:lang w:eastAsia="ru-RU"/>
        </w:rPr>
      </w:pPr>
      <w:r w:rsidRPr="009E576D">
        <w:rPr>
          <w:rFonts w:ascii="Times New Roman" w:hAnsi="Times New Roman"/>
          <w:sz w:val="24"/>
          <w:szCs w:val="24"/>
          <w:lang w:eastAsia="ru-RU"/>
        </w:rPr>
        <w:t xml:space="preserve">         Ступінь очищення води в біологічному ставку від органічних речовин і біогенних елементів (азоту і фосфору) у вегетаційний період підвищується при використанні вищої водної рослинності. Для цього необхідно розмістити в головній частині першої секції біологічного ставка 40% водної рослинності, і 60% - у другій секції. </w:t>
      </w:r>
      <w:proofErr w:type="spellStart"/>
      <w:r w:rsidRPr="009E576D">
        <w:rPr>
          <w:rFonts w:ascii="Times New Roman" w:hAnsi="Times New Roman"/>
          <w:sz w:val="24"/>
          <w:szCs w:val="24"/>
          <w:lang w:eastAsia="ru-RU"/>
        </w:rPr>
        <w:t>Воднуу</w:t>
      </w:r>
      <w:proofErr w:type="spellEnd"/>
      <w:r w:rsidRPr="009E576D">
        <w:rPr>
          <w:rFonts w:ascii="Times New Roman" w:hAnsi="Times New Roman"/>
          <w:sz w:val="24"/>
          <w:szCs w:val="24"/>
          <w:lang w:eastAsia="ru-RU"/>
        </w:rPr>
        <w:t xml:space="preserve"> рослинність висадити суцільною стіною від одного берега біологічного </w:t>
      </w:r>
      <w:proofErr w:type="spellStart"/>
      <w:r w:rsidRPr="009E576D">
        <w:rPr>
          <w:rFonts w:ascii="Times New Roman" w:hAnsi="Times New Roman"/>
          <w:sz w:val="24"/>
          <w:szCs w:val="24"/>
          <w:lang w:eastAsia="ru-RU"/>
        </w:rPr>
        <w:t>ставу</w:t>
      </w:r>
      <w:proofErr w:type="spellEnd"/>
      <w:r w:rsidRPr="009E576D">
        <w:rPr>
          <w:rFonts w:ascii="Times New Roman" w:hAnsi="Times New Roman"/>
          <w:sz w:val="24"/>
          <w:szCs w:val="24"/>
          <w:lang w:eastAsia="ru-RU"/>
        </w:rPr>
        <w:t xml:space="preserve"> до іншого, перпендикулярно напрямку руху води, повністю його перегороджуючи. Глибина секції біологічного ставка в зоні розміщення рослинності повинна бути 1-1,5 м.</w:t>
      </w:r>
    </w:p>
    <w:p w14:paraId="34F3A5CD" w14:textId="77777777" w:rsidR="009E576D" w:rsidRPr="009E576D" w:rsidRDefault="009E576D" w:rsidP="009E576D">
      <w:pPr>
        <w:pStyle w:val="1"/>
        <w:spacing w:after="0"/>
        <w:ind w:left="0"/>
        <w:jc w:val="both"/>
        <w:rPr>
          <w:rFonts w:ascii="Times New Roman" w:hAnsi="Times New Roman"/>
          <w:sz w:val="24"/>
          <w:szCs w:val="24"/>
          <w:lang w:eastAsia="ru-RU"/>
        </w:rPr>
      </w:pPr>
    </w:p>
    <w:p w14:paraId="022C820B" w14:textId="77777777" w:rsidR="009E576D" w:rsidRPr="009E576D" w:rsidRDefault="009E576D" w:rsidP="009E576D">
      <w:pPr>
        <w:ind w:left="360" w:firstLine="349"/>
        <w:rPr>
          <w:b/>
          <w:sz w:val="24"/>
          <w:szCs w:val="24"/>
          <w:lang w:val="ru-RU"/>
        </w:rPr>
      </w:pPr>
      <w:proofErr w:type="spellStart"/>
      <w:r w:rsidRPr="009E576D">
        <w:rPr>
          <w:b/>
          <w:sz w:val="24"/>
          <w:szCs w:val="24"/>
          <w:lang w:val="ru-RU"/>
        </w:rPr>
        <w:t>Контактний</w:t>
      </w:r>
      <w:proofErr w:type="spellEnd"/>
      <w:r w:rsidRPr="009E576D">
        <w:rPr>
          <w:b/>
          <w:sz w:val="24"/>
          <w:szCs w:val="24"/>
          <w:lang w:val="ru-RU"/>
        </w:rPr>
        <w:t xml:space="preserve"> резервуар</w:t>
      </w:r>
    </w:p>
    <w:p w14:paraId="008587F0" w14:textId="77777777" w:rsidR="009E576D" w:rsidRPr="009E576D" w:rsidRDefault="009E576D" w:rsidP="009E576D">
      <w:pPr>
        <w:rPr>
          <w:sz w:val="24"/>
          <w:szCs w:val="24"/>
          <w:lang w:val="ru-RU"/>
        </w:rPr>
      </w:pPr>
      <w:r w:rsidRPr="009E576D">
        <w:rPr>
          <w:sz w:val="24"/>
          <w:szCs w:val="24"/>
          <w:lang w:val="ru-RU"/>
        </w:rPr>
        <w:t xml:space="preserve">       Контакт </w:t>
      </w:r>
      <w:proofErr w:type="spellStart"/>
      <w:r w:rsidRPr="009E576D">
        <w:rPr>
          <w:sz w:val="24"/>
          <w:szCs w:val="24"/>
          <w:lang w:val="ru-RU"/>
        </w:rPr>
        <w:t>доочищених</w:t>
      </w:r>
      <w:proofErr w:type="spellEnd"/>
      <w:r w:rsidRPr="009E576D">
        <w:rPr>
          <w:sz w:val="24"/>
          <w:szCs w:val="24"/>
          <w:lang w:val="ru-RU"/>
        </w:rPr>
        <w:t xml:space="preserve"> </w:t>
      </w:r>
      <w:proofErr w:type="spellStart"/>
      <w:r w:rsidRPr="009E576D">
        <w:rPr>
          <w:sz w:val="24"/>
          <w:szCs w:val="24"/>
          <w:lang w:val="ru-RU"/>
        </w:rPr>
        <w:t>стічних</w:t>
      </w:r>
      <w:proofErr w:type="spellEnd"/>
      <w:r w:rsidRPr="009E576D">
        <w:rPr>
          <w:sz w:val="24"/>
          <w:szCs w:val="24"/>
          <w:lang w:val="ru-RU"/>
        </w:rPr>
        <w:t xml:space="preserve"> вод з </w:t>
      </w:r>
      <w:proofErr w:type="spellStart"/>
      <w:r w:rsidRPr="009E576D">
        <w:rPr>
          <w:sz w:val="24"/>
          <w:szCs w:val="24"/>
          <w:lang w:val="ru-RU"/>
        </w:rPr>
        <w:t>дезінфектантом</w:t>
      </w:r>
      <w:proofErr w:type="spellEnd"/>
      <w:r w:rsidRPr="009E576D">
        <w:rPr>
          <w:sz w:val="24"/>
          <w:szCs w:val="24"/>
          <w:lang w:val="ru-RU"/>
        </w:rPr>
        <w:t xml:space="preserve"> </w:t>
      </w:r>
      <w:proofErr w:type="spellStart"/>
      <w:r w:rsidRPr="009E576D">
        <w:rPr>
          <w:sz w:val="24"/>
          <w:szCs w:val="24"/>
          <w:lang w:val="ru-RU"/>
        </w:rPr>
        <w:t>здійснити</w:t>
      </w:r>
      <w:proofErr w:type="spellEnd"/>
      <w:r w:rsidRPr="009E576D">
        <w:rPr>
          <w:sz w:val="24"/>
          <w:szCs w:val="24"/>
          <w:lang w:val="ru-RU"/>
        </w:rPr>
        <w:t xml:space="preserve"> в контактному </w:t>
      </w:r>
      <w:proofErr w:type="spellStart"/>
      <w:r w:rsidRPr="009E576D">
        <w:rPr>
          <w:sz w:val="24"/>
          <w:szCs w:val="24"/>
          <w:lang w:val="ru-RU"/>
        </w:rPr>
        <w:t>резервуарі</w:t>
      </w:r>
      <w:proofErr w:type="spellEnd"/>
      <w:r w:rsidRPr="009E576D">
        <w:rPr>
          <w:sz w:val="24"/>
          <w:szCs w:val="24"/>
          <w:lang w:val="ru-RU"/>
        </w:rPr>
        <w:t xml:space="preserve">, </w:t>
      </w:r>
      <w:proofErr w:type="spellStart"/>
      <w:r w:rsidRPr="009E576D">
        <w:rPr>
          <w:sz w:val="24"/>
          <w:szCs w:val="24"/>
          <w:lang w:val="ru-RU"/>
        </w:rPr>
        <w:t>який</w:t>
      </w:r>
      <w:proofErr w:type="spellEnd"/>
      <w:r w:rsidRPr="009E576D">
        <w:rPr>
          <w:sz w:val="24"/>
          <w:szCs w:val="24"/>
          <w:lang w:val="ru-RU"/>
        </w:rPr>
        <w:t xml:space="preserve"> </w:t>
      </w:r>
      <w:proofErr w:type="spellStart"/>
      <w:r w:rsidRPr="009E576D">
        <w:rPr>
          <w:sz w:val="24"/>
          <w:szCs w:val="24"/>
          <w:lang w:val="ru-RU"/>
        </w:rPr>
        <w:t>необхідно</w:t>
      </w:r>
      <w:proofErr w:type="spellEnd"/>
      <w:r w:rsidRPr="009E576D">
        <w:rPr>
          <w:sz w:val="24"/>
          <w:szCs w:val="24"/>
          <w:lang w:val="ru-RU"/>
        </w:rPr>
        <w:t xml:space="preserve"> </w:t>
      </w:r>
      <w:proofErr w:type="spellStart"/>
      <w:r w:rsidRPr="009E576D">
        <w:rPr>
          <w:sz w:val="24"/>
          <w:szCs w:val="24"/>
          <w:lang w:val="ru-RU"/>
        </w:rPr>
        <w:t>трансформувати</w:t>
      </w:r>
      <w:proofErr w:type="spellEnd"/>
      <w:r w:rsidRPr="009E576D">
        <w:rPr>
          <w:sz w:val="24"/>
          <w:szCs w:val="24"/>
          <w:lang w:val="ru-RU"/>
        </w:rPr>
        <w:t xml:space="preserve"> з </w:t>
      </w:r>
      <w:proofErr w:type="spellStart"/>
      <w:proofErr w:type="gramStart"/>
      <w:r w:rsidRPr="009E576D">
        <w:rPr>
          <w:sz w:val="24"/>
          <w:szCs w:val="24"/>
          <w:lang w:val="ru-RU"/>
        </w:rPr>
        <w:t>відремонтованої</w:t>
      </w:r>
      <w:proofErr w:type="spellEnd"/>
      <w:r w:rsidRPr="009E576D">
        <w:rPr>
          <w:sz w:val="24"/>
          <w:szCs w:val="24"/>
          <w:lang w:val="ru-RU"/>
        </w:rPr>
        <w:t xml:space="preserve">  </w:t>
      </w:r>
      <w:proofErr w:type="spellStart"/>
      <w:r w:rsidRPr="009E576D">
        <w:rPr>
          <w:sz w:val="24"/>
          <w:szCs w:val="24"/>
          <w:lang w:val="ru-RU"/>
        </w:rPr>
        <w:t>існуючої</w:t>
      </w:r>
      <w:proofErr w:type="spellEnd"/>
      <w:proofErr w:type="gramEnd"/>
      <w:r w:rsidRPr="009E576D">
        <w:rPr>
          <w:sz w:val="24"/>
          <w:szCs w:val="24"/>
          <w:lang w:val="ru-RU"/>
        </w:rPr>
        <w:t xml:space="preserve"> </w:t>
      </w:r>
      <w:proofErr w:type="spellStart"/>
      <w:r w:rsidRPr="009E576D">
        <w:rPr>
          <w:sz w:val="24"/>
          <w:szCs w:val="24"/>
          <w:lang w:val="ru-RU"/>
        </w:rPr>
        <w:t>камери</w:t>
      </w:r>
      <w:proofErr w:type="spellEnd"/>
      <w:r w:rsidRPr="009E576D">
        <w:rPr>
          <w:sz w:val="24"/>
          <w:szCs w:val="24"/>
          <w:lang w:val="ru-RU"/>
        </w:rPr>
        <w:t xml:space="preserve">.  </w:t>
      </w:r>
      <w:proofErr w:type="spellStart"/>
      <w:r w:rsidRPr="009E576D">
        <w:rPr>
          <w:sz w:val="24"/>
          <w:szCs w:val="24"/>
          <w:lang w:val="ru-RU"/>
        </w:rPr>
        <w:t>Об’єм</w:t>
      </w:r>
      <w:proofErr w:type="spellEnd"/>
      <w:r w:rsidRPr="009E576D">
        <w:rPr>
          <w:sz w:val="24"/>
          <w:szCs w:val="24"/>
          <w:lang w:val="ru-RU"/>
        </w:rPr>
        <w:t xml:space="preserve"> резервуару повинен </w:t>
      </w:r>
      <w:proofErr w:type="spellStart"/>
      <w:proofErr w:type="gramStart"/>
      <w:r w:rsidRPr="009E576D">
        <w:rPr>
          <w:sz w:val="24"/>
          <w:szCs w:val="24"/>
          <w:lang w:val="ru-RU"/>
        </w:rPr>
        <w:t>забезпечувати</w:t>
      </w:r>
      <w:proofErr w:type="spellEnd"/>
      <w:r w:rsidRPr="009E576D">
        <w:rPr>
          <w:sz w:val="24"/>
          <w:szCs w:val="24"/>
          <w:lang w:val="ru-RU"/>
        </w:rPr>
        <w:t xml:space="preserve">  </w:t>
      </w:r>
      <w:proofErr w:type="spellStart"/>
      <w:r w:rsidRPr="009E576D">
        <w:rPr>
          <w:sz w:val="24"/>
          <w:szCs w:val="24"/>
          <w:lang w:val="ru-RU"/>
        </w:rPr>
        <w:t>тридцятихвилинний</w:t>
      </w:r>
      <w:proofErr w:type="spellEnd"/>
      <w:proofErr w:type="gramEnd"/>
      <w:r w:rsidRPr="009E576D">
        <w:rPr>
          <w:sz w:val="24"/>
          <w:szCs w:val="24"/>
          <w:lang w:val="ru-RU"/>
        </w:rPr>
        <w:t xml:space="preserve"> контакт з </w:t>
      </w:r>
      <w:proofErr w:type="spellStart"/>
      <w:r w:rsidRPr="009E576D">
        <w:rPr>
          <w:sz w:val="24"/>
          <w:szCs w:val="24"/>
          <w:lang w:val="ru-RU"/>
        </w:rPr>
        <w:t>хлорреагентом</w:t>
      </w:r>
      <w:proofErr w:type="spellEnd"/>
      <w:r w:rsidRPr="009E576D">
        <w:rPr>
          <w:sz w:val="24"/>
          <w:szCs w:val="24"/>
          <w:lang w:val="ru-RU"/>
        </w:rPr>
        <w:t xml:space="preserve">, і </w:t>
      </w:r>
      <w:proofErr w:type="spellStart"/>
      <w:r w:rsidRPr="009E576D">
        <w:rPr>
          <w:sz w:val="24"/>
          <w:szCs w:val="24"/>
          <w:lang w:val="ru-RU"/>
        </w:rPr>
        <w:t>становити</w:t>
      </w:r>
      <w:proofErr w:type="spellEnd"/>
      <w:r w:rsidRPr="009E576D">
        <w:rPr>
          <w:sz w:val="24"/>
          <w:szCs w:val="24"/>
          <w:lang w:val="ru-RU"/>
        </w:rPr>
        <w:t xml:space="preserve">   3,1 м</w:t>
      </w:r>
      <w:r w:rsidRPr="009E576D">
        <w:rPr>
          <w:sz w:val="24"/>
          <w:szCs w:val="24"/>
          <w:vertAlign w:val="superscript"/>
          <w:lang w:val="ru-RU"/>
        </w:rPr>
        <w:t xml:space="preserve">3 </w:t>
      </w:r>
      <w:r w:rsidRPr="009E576D">
        <w:rPr>
          <w:sz w:val="24"/>
          <w:szCs w:val="24"/>
          <w:lang w:val="ru-RU"/>
        </w:rPr>
        <w:t>(</w:t>
      </w:r>
      <w:proofErr w:type="spellStart"/>
      <w:r w:rsidRPr="009E576D">
        <w:rPr>
          <w:sz w:val="24"/>
          <w:szCs w:val="24"/>
          <w:lang w:val="ru-RU"/>
        </w:rPr>
        <w:t>діаметром</w:t>
      </w:r>
      <w:proofErr w:type="spellEnd"/>
      <w:r w:rsidRPr="009E576D">
        <w:rPr>
          <w:sz w:val="24"/>
          <w:szCs w:val="24"/>
          <w:lang w:val="ru-RU"/>
        </w:rPr>
        <w:t xml:space="preserve"> 2,0 м, </w:t>
      </w:r>
      <w:proofErr w:type="spellStart"/>
      <w:r w:rsidRPr="009E576D">
        <w:rPr>
          <w:sz w:val="24"/>
          <w:szCs w:val="24"/>
          <w:lang w:val="ru-RU"/>
        </w:rPr>
        <w:t>робочою</w:t>
      </w:r>
      <w:proofErr w:type="spellEnd"/>
      <w:r w:rsidRPr="009E576D">
        <w:rPr>
          <w:sz w:val="24"/>
          <w:szCs w:val="24"/>
          <w:lang w:val="ru-RU"/>
        </w:rPr>
        <w:t xml:space="preserve"> </w:t>
      </w:r>
      <w:proofErr w:type="spellStart"/>
      <w:r w:rsidRPr="009E576D">
        <w:rPr>
          <w:sz w:val="24"/>
          <w:szCs w:val="24"/>
          <w:lang w:val="ru-RU"/>
        </w:rPr>
        <w:t>глибиною</w:t>
      </w:r>
      <w:proofErr w:type="spellEnd"/>
      <w:r w:rsidRPr="009E576D">
        <w:rPr>
          <w:sz w:val="24"/>
          <w:szCs w:val="24"/>
          <w:lang w:val="ru-RU"/>
        </w:rPr>
        <w:t xml:space="preserve"> 1,0 м).</w:t>
      </w:r>
    </w:p>
    <w:p w14:paraId="1DBCAE8D" w14:textId="77777777" w:rsidR="009E576D" w:rsidRPr="009E576D" w:rsidRDefault="009E576D" w:rsidP="009E576D">
      <w:pPr>
        <w:rPr>
          <w:sz w:val="24"/>
          <w:szCs w:val="24"/>
          <w:lang w:val="ru-RU"/>
        </w:rPr>
      </w:pPr>
      <w:r w:rsidRPr="009E576D">
        <w:rPr>
          <w:sz w:val="24"/>
          <w:szCs w:val="24"/>
          <w:lang w:val="ru-RU"/>
        </w:rPr>
        <w:t xml:space="preserve">       </w:t>
      </w:r>
      <w:proofErr w:type="spellStart"/>
      <w:r w:rsidRPr="009E576D">
        <w:rPr>
          <w:sz w:val="24"/>
          <w:szCs w:val="24"/>
          <w:lang w:val="ru-RU"/>
        </w:rPr>
        <w:t>Знезараження</w:t>
      </w:r>
      <w:proofErr w:type="spellEnd"/>
      <w:r w:rsidRPr="009E576D">
        <w:rPr>
          <w:sz w:val="24"/>
          <w:szCs w:val="24"/>
          <w:lang w:val="ru-RU"/>
        </w:rPr>
        <w:t xml:space="preserve"> </w:t>
      </w:r>
      <w:proofErr w:type="spellStart"/>
      <w:r w:rsidRPr="009E576D">
        <w:rPr>
          <w:sz w:val="24"/>
          <w:szCs w:val="24"/>
          <w:lang w:val="ru-RU"/>
        </w:rPr>
        <w:t>стоків</w:t>
      </w:r>
      <w:proofErr w:type="spellEnd"/>
      <w:r w:rsidRPr="009E576D">
        <w:rPr>
          <w:sz w:val="24"/>
          <w:szCs w:val="24"/>
          <w:lang w:val="ru-RU"/>
        </w:rPr>
        <w:t xml:space="preserve"> </w:t>
      </w:r>
      <w:proofErr w:type="spellStart"/>
      <w:r w:rsidRPr="009E576D">
        <w:rPr>
          <w:sz w:val="24"/>
          <w:szCs w:val="24"/>
          <w:lang w:val="ru-RU"/>
        </w:rPr>
        <w:t>здійснювати</w:t>
      </w:r>
      <w:proofErr w:type="spellEnd"/>
      <w:r w:rsidRPr="009E576D">
        <w:rPr>
          <w:sz w:val="24"/>
          <w:szCs w:val="24"/>
          <w:lang w:val="ru-RU"/>
        </w:rPr>
        <w:t xml:space="preserve"> </w:t>
      </w:r>
      <w:proofErr w:type="spellStart"/>
      <w:r w:rsidRPr="009E576D">
        <w:rPr>
          <w:sz w:val="24"/>
          <w:szCs w:val="24"/>
          <w:lang w:val="ru-RU"/>
        </w:rPr>
        <w:t>покупним</w:t>
      </w:r>
      <w:proofErr w:type="spellEnd"/>
      <w:r w:rsidRPr="009E576D">
        <w:rPr>
          <w:sz w:val="24"/>
          <w:szCs w:val="24"/>
          <w:lang w:val="ru-RU"/>
        </w:rPr>
        <w:t xml:space="preserve"> </w:t>
      </w:r>
      <w:proofErr w:type="spellStart"/>
      <w:r w:rsidRPr="009E576D">
        <w:rPr>
          <w:sz w:val="24"/>
          <w:szCs w:val="24"/>
          <w:lang w:val="ru-RU"/>
        </w:rPr>
        <w:t>розчином</w:t>
      </w:r>
      <w:proofErr w:type="spellEnd"/>
      <w:r w:rsidRPr="009E576D">
        <w:rPr>
          <w:sz w:val="24"/>
          <w:szCs w:val="24"/>
          <w:lang w:val="ru-RU"/>
        </w:rPr>
        <w:t xml:space="preserve"> </w:t>
      </w:r>
      <w:proofErr w:type="spellStart"/>
      <w:r w:rsidRPr="009E576D">
        <w:rPr>
          <w:sz w:val="24"/>
          <w:szCs w:val="24"/>
          <w:lang w:val="ru-RU"/>
        </w:rPr>
        <w:t>гіпохлориту</w:t>
      </w:r>
      <w:proofErr w:type="spellEnd"/>
      <w:r w:rsidRPr="009E576D">
        <w:rPr>
          <w:sz w:val="24"/>
          <w:szCs w:val="24"/>
          <w:lang w:val="ru-RU"/>
        </w:rPr>
        <w:t xml:space="preserve"> </w:t>
      </w:r>
      <w:proofErr w:type="spellStart"/>
      <w:r w:rsidRPr="009E576D">
        <w:rPr>
          <w:sz w:val="24"/>
          <w:szCs w:val="24"/>
          <w:lang w:val="ru-RU"/>
        </w:rPr>
        <w:t>натрію</w:t>
      </w:r>
      <w:proofErr w:type="spellEnd"/>
      <w:r w:rsidRPr="009E576D">
        <w:rPr>
          <w:sz w:val="24"/>
          <w:szCs w:val="24"/>
          <w:lang w:val="ru-RU"/>
        </w:rPr>
        <w:t xml:space="preserve"> марки “Б” (</w:t>
      </w:r>
      <w:proofErr w:type="spellStart"/>
      <w:r w:rsidRPr="009E576D">
        <w:rPr>
          <w:sz w:val="24"/>
          <w:szCs w:val="24"/>
          <w:lang w:val="ru-RU"/>
        </w:rPr>
        <w:t>засіб</w:t>
      </w:r>
      <w:proofErr w:type="spellEnd"/>
      <w:r w:rsidRPr="009E576D">
        <w:rPr>
          <w:sz w:val="24"/>
          <w:szCs w:val="24"/>
          <w:lang w:val="ru-RU"/>
        </w:rPr>
        <w:t xml:space="preserve"> «</w:t>
      </w:r>
      <w:proofErr w:type="spellStart"/>
      <w:r w:rsidRPr="009E576D">
        <w:rPr>
          <w:sz w:val="24"/>
          <w:szCs w:val="24"/>
          <w:lang w:val="ru-RU"/>
        </w:rPr>
        <w:t>Білизна</w:t>
      </w:r>
      <w:proofErr w:type="spellEnd"/>
      <w:r w:rsidRPr="009E576D">
        <w:rPr>
          <w:sz w:val="24"/>
          <w:szCs w:val="24"/>
          <w:lang w:val="ru-RU"/>
        </w:rPr>
        <w:t xml:space="preserve">»), </w:t>
      </w:r>
      <w:proofErr w:type="spellStart"/>
      <w:r w:rsidRPr="009E576D">
        <w:rPr>
          <w:sz w:val="24"/>
          <w:szCs w:val="24"/>
          <w:lang w:val="ru-RU"/>
        </w:rPr>
        <w:t>який</w:t>
      </w:r>
      <w:proofErr w:type="spellEnd"/>
      <w:r w:rsidRPr="009E576D">
        <w:rPr>
          <w:sz w:val="24"/>
          <w:szCs w:val="24"/>
          <w:lang w:val="ru-RU"/>
        </w:rPr>
        <w:t xml:space="preserve"> </w:t>
      </w:r>
      <w:proofErr w:type="spellStart"/>
      <w:r w:rsidRPr="009E576D">
        <w:rPr>
          <w:sz w:val="24"/>
          <w:szCs w:val="24"/>
          <w:lang w:val="ru-RU"/>
        </w:rPr>
        <w:t>дозується</w:t>
      </w:r>
      <w:proofErr w:type="spellEnd"/>
      <w:r w:rsidRPr="009E576D">
        <w:rPr>
          <w:sz w:val="24"/>
          <w:szCs w:val="24"/>
          <w:lang w:val="ru-RU"/>
        </w:rPr>
        <w:t xml:space="preserve"> в </w:t>
      </w:r>
      <w:proofErr w:type="spellStart"/>
      <w:r w:rsidRPr="009E576D">
        <w:rPr>
          <w:sz w:val="24"/>
          <w:szCs w:val="24"/>
          <w:lang w:val="ru-RU"/>
        </w:rPr>
        <w:t>стічну</w:t>
      </w:r>
      <w:proofErr w:type="spellEnd"/>
      <w:r w:rsidRPr="009E576D">
        <w:rPr>
          <w:sz w:val="24"/>
          <w:szCs w:val="24"/>
          <w:lang w:val="ru-RU"/>
        </w:rPr>
        <w:t xml:space="preserve"> воду </w:t>
      </w:r>
      <w:proofErr w:type="spellStart"/>
      <w:r w:rsidRPr="009E576D">
        <w:rPr>
          <w:sz w:val="24"/>
          <w:szCs w:val="24"/>
          <w:lang w:val="ru-RU"/>
        </w:rPr>
        <w:t>із</w:t>
      </w:r>
      <w:proofErr w:type="spellEnd"/>
      <w:r w:rsidRPr="009E576D">
        <w:rPr>
          <w:sz w:val="24"/>
          <w:szCs w:val="24"/>
          <w:lang w:val="ru-RU"/>
        </w:rPr>
        <w:t xml:space="preserve"> </w:t>
      </w:r>
      <w:proofErr w:type="spellStart"/>
      <w:r w:rsidRPr="009E576D">
        <w:rPr>
          <w:sz w:val="24"/>
          <w:szCs w:val="24"/>
          <w:lang w:val="ru-RU"/>
        </w:rPr>
        <w:t>спеціального</w:t>
      </w:r>
      <w:proofErr w:type="spellEnd"/>
      <w:r w:rsidRPr="009E576D">
        <w:rPr>
          <w:sz w:val="24"/>
          <w:szCs w:val="24"/>
          <w:lang w:val="ru-RU"/>
        </w:rPr>
        <w:t xml:space="preserve"> бачка </w:t>
      </w:r>
      <w:proofErr w:type="spellStart"/>
      <w:r w:rsidRPr="009E576D">
        <w:rPr>
          <w:sz w:val="24"/>
          <w:szCs w:val="24"/>
          <w:lang w:val="ru-RU"/>
        </w:rPr>
        <w:t>об’ємом</w:t>
      </w:r>
      <w:proofErr w:type="spellEnd"/>
      <w:r w:rsidRPr="009E576D">
        <w:rPr>
          <w:sz w:val="24"/>
          <w:szCs w:val="24"/>
          <w:lang w:val="ru-RU"/>
        </w:rPr>
        <w:t xml:space="preserve">    12 л, </w:t>
      </w:r>
      <w:proofErr w:type="spellStart"/>
      <w:r w:rsidRPr="009E576D">
        <w:rPr>
          <w:sz w:val="24"/>
          <w:szCs w:val="24"/>
          <w:lang w:val="ru-RU"/>
        </w:rPr>
        <w:t>закріпленого</w:t>
      </w:r>
      <w:proofErr w:type="spellEnd"/>
      <w:r w:rsidRPr="009E576D">
        <w:rPr>
          <w:sz w:val="24"/>
          <w:szCs w:val="24"/>
          <w:lang w:val="ru-RU"/>
        </w:rPr>
        <w:t xml:space="preserve"> </w:t>
      </w:r>
      <w:proofErr w:type="gramStart"/>
      <w:r w:rsidRPr="009E576D">
        <w:rPr>
          <w:sz w:val="24"/>
          <w:szCs w:val="24"/>
          <w:lang w:val="ru-RU"/>
        </w:rPr>
        <w:t xml:space="preserve">в  </w:t>
      </w:r>
      <w:proofErr w:type="spellStart"/>
      <w:r w:rsidRPr="009E576D">
        <w:rPr>
          <w:sz w:val="24"/>
          <w:szCs w:val="24"/>
          <w:lang w:val="ru-RU"/>
        </w:rPr>
        <w:t>колодязі</w:t>
      </w:r>
      <w:proofErr w:type="spellEnd"/>
      <w:proofErr w:type="gramEnd"/>
      <w:r w:rsidRPr="009E576D">
        <w:rPr>
          <w:sz w:val="24"/>
          <w:szCs w:val="24"/>
          <w:lang w:val="ru-RU"/>
        </w:rPr>
        <w:t xml:space="preserve">, через дозатор </w:t>
      </w:r>
      <w:proofErr w:type="spellStart"/>
      <w:r w:rsidRPr="009E576D">
        <w:rPr>
          <w:sz w:val="24"/>
          <w:szCs w:val="24"/>
          <w:lang w:val="ru-RU"/>
        </w:rPr>
        <w:t>постійної</w:t>
      </w:r>
      <w:proofErr w:type="spellEnd"/>
      <w:r w:rsidRPr="009E576D">
        <w:rPr>
          <w:sz w:val="24"/>
          <w:szCs w:val="24"/>
          <w:lang w:val="ru-RU"/>
        </w:rPr>
        <w:t xml:space="preserve"> </w:t>
      </w:r>
      <w:proofErr w:type="spellStart"/>
      <w:r w:rsidRPr="009E576D">
        <w:rPr>
          <w:sz w:val="24"/>
          <w:szCs w:val="24"/>
          <w:lang w:val="ru-RU"/>
        </w:rPr>
        <w:t>витрати</w:t>
      </w:r>
      <w:proofErr w:type="spellEnd"/>
      <w:r w:rsidRPr="009E576D">
        <w:rPr>
          <w:sz w:val="24"/>
          <w:szCs w:val="24"/>
          <w:lang w:val="ru-RU"/>
        </w:rPr>
        <w:t xml:space="preserve"> (дозатор –</w:t>
      </w:r>
      <w:proofErr w:type="spellStart"/>
      <w:r w:rsidRPr="009E576D">
        <w:rPr>
          <w:sz w:val="24"/>
          <w:szCs w:val="24"/>
          <w:lang w:val="ru-RU"/>
        </w:rPr>
        <w:t>піпетка</w:t>
      </w:r>
      <w:proofErr w:type="spellEnd"/>
      <w:r w:rsidRPr="009E576D">
        <w:rPr>
          <w:sz w:val="24"/>
          <w:szCs w:val="24"/>
          <w:lang w:val="ru-RU"/>
        </w:rPr>
        <w:t>).</w:t>
      </w:r>
    </w:p>
    <w:p w14:paraId="6A810FB6" w14:textId="77777777" w:rsidR="009E576D" w:rsidRPr="009E576D" w:rsidRDefault="009E576D" w:rsidP="009E576D">
      <w:pPr>
        <w:tabs>
          <w:tab w:val="left" w:pos="709"/>
        </w:tabs>
        <w:rPr>
          <w:sz w:val="24"/>
          <w:szCs w:val="24"/>
          <w:lang w:val="ru-RU"/>
        </w:rPr>
      </w:pPr>
      <w:r w:rsidRPr="009E576D">
        <w:rPr>
          <w:sz w:val="24"/>
          <w:szCs w:val="24"/>
          <w:lang w:val="ru-RU"/>
        </w:rPr>
        <w:t xml:space="preserve">       Доза активного хлору для </w:t>
      </w:r>
      <w:proofErr w:type="spellStart"/>
      <w:r w:rsidRPr="009E576D">
        <w:rPr>
          <w:sz w:val="24"/>
          <w:szCs w:val="24"/>
          <w:lang w:val="ru-RU"/>
        </w:rPr>
        <w:t>знезараження</w:t>
      </w:r>
      <w:proofErr w:type="spellEnd"/>
      <w:r w:rsidRPr="009E576D">
        <w:rPr>
          <w:sz w:val="24"/>
          <w:szCs w:val="24"/>
          <w:lang w:val="ru-RU"/>
        </w:rPr>
        <w:t xml:space="preserve"> </w:t>
      </w:r>
      <w:proofErr w:type="spellStart"/>
      <w:r w:rsidRPr="009E576D">
        <w:rPr>
          <w:sz w:val="24"/>
          <w:szCs w:val="24"/>
          <w:lang w:val="ru-RU"/>
        </w:rPr>
        <w:t>біологічно</w:t>
      </w:r>
      <w:proofErr w:type="spellEnd"/>
      <w:r w:rsidRPr="009E576D">
        <w:rPr>
          <w:sz w:val="24"/>
          <w:szCs w:val="24"/>
          <w:lang w:val="ru-RU"/>
        </w:rPr>
        <w:t xml:space="preserve"> </w:t>
      </w:r>
      <w:proofErr w:type="spellStart"/>
      <w:r w:rsidRPr="009E576D">
        <w:rPr>
          <w:sz w:val="24"/>
          <w:szCs w:val="24"/>
          <w:lang w:val="ru-RU"/>
        </w:rPr>
        <w:t>очищених</w:t>
      </w:r>
      <w:proofErr w:type="spellEnd"/>
      <w:r w:rsidRPr="009E576D">
        <w:rPr>
          <w:sz w:val="24"/>
          <w:szCs w:val="24"/>
          <w:lang w:val="ru-RU"/>
        </w:rPr>
        <w:t xml:space="preserve"> </w:t>
      </w:r>
      <w:proofErr w:type="spellStart"/>
      <w:r w:rsidRPr="009E576D">
        <w:rPr>
          <w:sz w:val="24"/>
          <w:szCs w:val="24"/>
          <w:lang w:val="ru-RU"/>
        </w:rPr>
        <w:t>стічних</w:t>
      </w:r>
      <w:proofErr w:type="spellEnd"/>
      <w:r w:rsidRPr="009E576D">
        <w:rPr>
          <w:sz w:val="24"/>
          <w:szCs w:val="24"/>
          <w:lang w:val="ru-RU"/>
        </w:rPr>
        <w:t xml:space="preserve"> вод –  </w:t>
      </w:r>
    </w:p>
    <w:p w14:paraId="7444A486" w14:textId="77777777" w:rsidR="009E576D" w:rsidRPr="009E576D" w:rsidRDefault="009E576D" w:rsidP="009E576D">
      <w:pPr>
        <w:tabs>
          <w:tab w:val="left" w:pos="426"/>
        </w:tabs>
        <w:rPr>
          <w:sz w:val="24"/>
          <w:szCs w:val="24"/>
          <w:vertAlign w:val="superscript"/>
          <w:lang w:val="ru-RU"/>
        </w:rPr>
      </w:pPr>
      <w:r w:rsidRPr="009E576D">
        <w:rPr>
          <w:sz w:val="24"/>
          <w:szCs w:val="24"/>
          <w:lang w:val="ru-RU"/>
        </w:rPr>
        <w:t>3 г/м</w:t>
      </w:r>
      <w:r w:rsidRPr="009E576D">
        <w:rPr>
          <w:sz w:val="24"/>
          <w:szCs w:val="24"/>
          <w:vertAlign w:val="superscript"/>
          <w:lang w:val="ru-RU"/>
        </w:rPr>
        <w:t>3</w:t>
      </w:r>
    </w:p>
    <w:p w14:paraId="0868A451" w14:textId="77777777" w:rsidR="009E576D" w:rsidRPr="009E576D" w:rsidRDefault="009E576D" w:rsidP="009E576D">
      <w:pPr>
        <w:tabs>
          <w:tab w:val="left" w:pos="709"/>
        </w:tabs>
        <w:rPr>
          <w:sz w:val="24"/>
          <w:szCs w:val="24"/>
          <w:lang w:val="ru-RU"/>
        </w:rPr>
      </w:pPr>
      <w:r w:rsidRPr="009E576D">
        <w:rPr>
          <w:sz w:val="24"/>
          <w:szCs w:val="24"/>
          <w:lang w:val="ru-RU"/>
        </w:rPr>
        <w:t xml:space="preserve">        </w:t>
      </w:r>
      <w:proofErr w:type="spellStart"/>
      <w:r w:rsidRPr="009E576D">
        <w:rPr>
          <w:sz w:val="24"/>
          <w:szCs w:val="24"/>
          <w:lang w:val="ru-RU"/>
        </w:rPr>
        <w:t>Кількість</w:t>
      </w:r>
      <w:proofErr w:type="spellEnd"/>
      <w:r w:rsidRPr="009E576D">
        <w:rPr>
          <w:sz w:val="24"/>
          <w:szCs w:val="24"/>
          <w:lang w:val="ru-RU"/>
        </w:rPr>
        <w:t xml:space="preserve"> активного хлору повинна </w:t>
      </w:r>
      <w:proofErr w:type="spellStart"/>
      <w:r w:rsidRPr="009E576D">
        <w:rPr>
          <w:sz w:val="24"/>
          <w:szCs w:val="24"/>
          <w:lang w:val="ru-RU"/>
        </w:rPr>
        <w:t>становити</w:t>
      </w:r>
      <w:proofErr w:type="spellEnd"/>
    </w:p>
    <w:p w14:paraId="31745FD0" w14:textId="77777777" w:rsidR="009E576D" w:rsidRPr="009E576D" w:rsidRDefault="009E576D" w:rsidP="009E576D">
      <w:pPr>
        <w:tabs>
          <w:tab w:val="left" w:pos="709"/>
        </w:tabs>
        <w:rPr>
          <w:sz w:val="24"/>
          <w:szCs w:val="24"/>
          <w:lang w:val="ru-RU"/>
        </w:rPr>
      </w:pPr>
      <w:r w:rsidRPr="009E576D">
        <w:rPr>
          <w:sz w:val="24"/>
          <w:szCs w:val="24"/>
          <w:lang w:val="ru-RU"/>
        </w:rPr>
        <w:t xml:space="preserve">        150 х 3 / 1000 = 0,45 кг/добу = 0,019 кг/год. </w:t>
      </w:r>
    </w:p>
    <w:p w14:paraId="588C84BB" w14:textId="77777777" w:rsidR="009E576D" w:rsidRPr="009E576D" w:rsidRDefault="009E576D" w:rsidP="009E576D">
      <w:pPr>
        <w:tabs>
          <w:tab w:val="left" w:pos="709"/>
        </w:tabs>
        <w:rPr>
          <w:sz w:val="24"/>
          <w:szCs w:val="24"/>
          <w:lang w:val="ru-RU"/>
        </w:rPr>
      </w:pPr>
      <w:r w:rsidRPr="009E576D">
        <w:rPr>
          <w:sz w:val="24"/>
          <w:szCs w:val="24"/>
          <w:lang w:val="ru-RU"/>
        </w:rPr>
        <w:t xml:space="preserve">        </w:t>
      </w:r>
      <w:proofErr w:type="spellStart"/>
      <w:r w:rsidRPr="009E576D">
        <w:rPr>
          <w:sz w:val="24"/>
          <w:szCs w:val="24"/>
          <w:lang w:val="ru-RU"/>
        </w:rPr>
        <w:t>Витрата</w:t>
      </w:r>
      <w:proofErr w:type="spellEnd"/>
      <w:r w:rsidRPr="009E576D">
        <w:rPr>
          <w:sz w:val="24"/>
          <w:szCs w:val="24"/>
          <w:lang w:val="ru-RU"/>
        </w:rPr>
        <w:t xml:space="preserve"> 4 % </w:t>
      </w:r>
      <w:proofErr w:type="spellStart"/>
      <w:r w:rsidRPr="009E576D">
        <w:rPr>
          <w:sz w:val="24"/>
          <w:szCs w:val="24"/>
          <w:lang w:val="ru-RU"/>
        </w:rPr>
        <w:t>розчину</w:t>
      </w:r>
      <w:proofErr w:type="spellEnd"/>
      <w:r w:rsidRPr="009E576D">
        <w:rPr>
          <w:sz w:val="24"/>
          <w:szCs w:val="24"/>
          <w:lang w:val="ru-RU"/>
        </w:rPr>
        <w:t xml:space="preserve"> повинна </w:t>
      </w:r>
      <w:proofErr w:type="spellStart"/>
      <w:r w:rsidRPr="009E576D">
        <w:rPr>
          <w:sz w:val="24"/>
          <w:szCs w:val="24"/>
          <w:lang w:val="ru-RU"/>
        </w:rPr>
        <w:t>становити</w:t>
      </w:r>
      <w:proofErr w:type="spellEnd"/>
      <w:r w:rsidRPr="009E576D">
        <w:rPr>
          <w:sz w:val="24"/>
          <w:szCs w:val="24"/>
          <w:lang w:val="ru-RU"/>
        </w:rPr>
        <w:t xml:space="preserve"> 0,51 л/год, 6,0 л/добу.</w:t>
      </w:r>
    </w:p>
    <w:p w14:paraId="21CCCF6E" w14:textId="77777777" w:rsidR="009E576D" w:rsidRPr="009E576D" w:rsidRDefault="009E576D" w:rsidP="009E576D">
      <w:pPr>
        <w:spacing w:line="264" w:lineRule="auto"/>
        <w:rPr>
          <w:b/>
          <w:sz w:val="24"/>
          <w:szCs w:val="24"/>
          <w:lang w:val="ru-RU"/>
        </w:rPr>
      </w:pPr>
    </w:p>
    <w:p w14:paraId="493E6C1A" w14:textId="77777777" w:rsidR="009E576D" w:rsidRPr="009E576D" w:rsidRDefault="009E576D" w:rsidP="009E576D">
      <w:pPr>
        <w:spacing w:line="264" w:lineRule="auto"/>
        <w:ind w:firstLine="709"/>
        <w:rPr>
          <w:b/>
          <w:sz w:val="24"/>
          <w:szCs w:val="24"/>
          <w:lang w:val="ru-RU"/>
        </w:rPr>
      </w:pPr>
      <w:proofErr w:type="spellStart"/>
      <w:r w:rsidRPr="009E576D">
        <w:rPr>
          <w:b/>
          <w:sz w:val="24"/>
          <w:szCs w:val="24"/>
          <w:lang w:val="ru-RU"/>
        </w:rPr>
        <w:t>Аеробний</w:t>
      </w:r>
      <w:proofErr w:type="spellEnd"/>
      <w:r w:rsidRPr="009E576D">
        <w:rPr>
          <w:b/>
          <w:sz w:val="24"/>
          <w:szCs w:val="24"/>
          <w:lang w:val="ru-RU"/>
        </w:rPr>
        <w:t xml:space="preserve"> </w:t>
      </w:r>
      <w:proofErr w:type="spellStart"/>
      <w:r w:rsidRPr="009E576D">
        <w:rPr>
          <w:b/>
          <w:sz w:val="24"/>
          <w:szCs w:val="24"/>
          <w:lang w:val="ru-RU"/>
        </w:rPr>
        <w:t>стабілізатор</w:t>
      </w:r>
      <w:proofErr w:type="spellEnd"/>
    </w:p>
    <w:p w14:paraId="7AC603AC" w14:textId="77777777" w:rsidR="009E576D" w:rsidRPr="009E576D" w:rsidRDefault="009E576D" w:rsidP="009E576D">
      <w:pPr>
        <w:spacing w:line="264" w:lineRule="auto"/>
        <w:ind w:right="142" w:firstLine="567"/>
        <w:rPr>
          <w:sz w:val="24"/>
          <w:szCs w:val="24"/>
          <w:lang w:val="ru-RU"/>
        </w:rPr>
      </w:pPr>
      <w:proofErr w:type="spellStart"/>
      <w:r w:rsidRPr="009E576D">
        <w:rPr>
          <w:sz w:val="24"/>
          <w:szCs w:val="24"/>
          <w:lang w:val="ru-RU"/>
        </w:rPr>
        <w:t>Передбачити</w:t>
      </w:r>
      <w:proofErr w:type="spellEnd"/>
      <w:r w:rsidRPr="009E576D">
        <w:rPr>
          <w:sz w:val="24"/>
          <w:szCs w:val="24"/>
          <w:lang w:val="ru-RU"/>
        </w:rPr>
        <w:t xml:space="preserve"> ремонт </w:t>
      </w:r>
      <w:proofErr w:type="spellStart"/>
      <w:r w:rsidRPr="009E576D">
        <w:rPr>
          <w:sz w:val="24"/>
          <w:szCs w:val="24"/>
          <w:lang w:val="ru-RU"/>
        </w:rPr>
        <w:t>існуючого</w:t>
      </w:r>
      <w:proofErr w:type="spellEnd"/>
      <w:r w:rsidRPr="009E576D">
        <w:rPr>
          <w:sz w:val="24"/>
          <w:szCs w:val="24"/>
          <w:lang w:val="ru-RU"/>
        </w:rPr>
        <w:t xml:space="preserve"> </w:t>
      </w:r>
      <w:proofErr w:type="spellStart"/>
      <w:r w:rsidRPr="009E576D">
        <w:rPr>
          <w:sz w:val="24"/>
          <w:szCs w:val="24"/>
          <w:lang w:val="ru-RU"/>
        </w:rPr>
        <w:t>колодязя</w:t>
      </w:r>
      <w:proofErr w:type="spellEnd"/>
      <w:r w:rsidRPr="009E576D">
        <w:rPr>
          <w:sz w:val="24"/>
          <w:szCs w:val="24"/>
          <w:lang w:val="ru-RU"/>
        </w:rPr>
        <w:t xml:space="preserve"> з </w:t>
      </w:r>
      <w:proofErr w:type="spellStart"/>
      <w:r w:rsidRPr="009E576D">
        <w:rPr>
          <w:sz w:val="24"/>
          <w:szCs w:val="24"/>
          <w:lang w:val="ru-RU"/>
        </w:rPr>
        <w:t>трансформацією</w:t>
      </w:r>
      <w:proofErr w:type="spellEnd"/>
      <w:r w:rsidRPr="009E576D">
        <w:rPr>
          <w:sz w:val="24"/>
          <w:szCs w:val="24"/>
          <w:lang w:val="ru-RU"/>
        </w:rPr>
        <w:t xml:space="preserve"> </w:t>
      </w:r>
      <w:proofErr w:type="spellStart"/>
      <w:r w:rsidRPr="009E576D">
        <w:rPr>
          <w:sz w:val="24"/>
          <w:szCs w:val="24"/>
          <w:lang w:val="ru-RU"/>
        </w:rPr>
        <w:t>його</w:t>
      </w:r>
      <w:proofErr w:type="spellEnd"/>
      <w:r w:rsidRPr="009E576D">
        <w:rPr>
          <w:sz w:val="24"/>
          <w:szCs w:val="24"/>
          <w:lang w:val="ru-RU"/>
        </w:rPr>
        <w:t xml:space="preserve"> в </w:t>
      </w:r>
      <w:proofErr w:type="spellStart"/>
      <w:r w:rsidRPr="009E576D">
        <w:rPr>
          <w:sz w:val="24"/>
          <w:szCs w:val="24"/>
          <w:lang w:val="ru-RU"/>
        </w:rPr>
        <w:t>аеробний</w:t>
      </w:r>
      <w:proofErr w:type="spellEnd"/>
      <w:r w:rsidRPr="009E576D">
        <w:rPr>
          <w:sz w:val="24"/>
          <w:szCs w:val="24"/>
          <w:lang w:val="ru-RU"/>
        </w:rPr>
        <w:t xml:space="preserve"> </w:t>
      </w:r>
      <w:proofErr w:type="spellStart"/>
      <w:r w:rsidRPr="009E576D">
        <w:rPr>
          <w:sz w:val="24"/>
          <w:szCs w:val="24"/>
          <w:lang w:val="ru-RU"/>
        </w:rPr>
        <w:t>стабілізатор</w:t>
      </w:r>
      <w:proofErr w:type="spellEnd"/>
      <w:r w:rsidRPr="009E576D">
        <w:rPr>
          <w:sz w:val="24"/>
          <w:szCs w:val="24"/>
          <w:lang w:val="ru-RU"/>
        </w:rPr>
        <w:t xml:space="preserve"> у </w:t>
      </w:r>
      <w:proofErr w:type="spellStart"/>
      <w:r w:rsidRPr="009E576D">
        <w:rPr>
          <w:sz w:val="24"/>
          <w:szCs w:val="24"/>
          <w:lang w:val="ru-RU"/>
        </w:rPr>
        <w:t>вигляді</w:t>
      </w:r>
      <w:proofErr w:type="spellEnd"/>
      <w:r w:rsidRPr="009E576D">
        <w:rPr>
          <w:sz w:val="24"/>
          <w:szCs w:val="24"/>
          <w:lang w:val="ru-RU"/>
        </w:rPr>
        <w:t xml:space="preserve"> вертикального реактора </w:t>
      </w:r>
      <w:proofErr w:type="spellStart"/>
      <w:r w:rsidRPr="009E576D">
        <w:rPr>
          <w:sz w:val="24"/>
          <w:szCs w:val="24"/>
          <w:lang w:val="ru-RU"/>
        </w:rPr>
        <w:t>діаметром</w:t>
      </w:r>
      <w:proofErr w:type="spellEnd"/>
      <w:r w:rsidRPr="009E576D">
        <w:rPr>
          <w:sz w:val="24"/>
          <w:szCs w:val="24"/>
          <w:lang w:val="ru-RU"/>
        </w:rPr>
        <w:t xml:space="preserve"> 2,0 м і </w:t>
      </w:r>
      <w:proofErr w:type="spellStart"/>
      <w:r w:rsidRPr="009E576D">
        <w:rPr>
          <w:sz w:val="24"/>
          <w:szCs w:val="24"/>
          <w:lang w:val="ru-RU"/>
        </w:rPr>
        <w:t>робочою</w:t>
      </w:r>
      <w:proofErr w:type="spellEnd"/>
      <w:r w:rsidRPr="009E576D">
        <w:rPr>
          <w:sz w:val="24"/>
          <w:szCs w:val="24"/>
          <w:lang w:val="ru-RU"/>
        </w:rPr>
        <w:t xml:space="preserve"> </w:t>
      </w:r>
      <w:proofErr w:type="spellStart"/>
      <w:r w:rsidRPr="009E576D">
        <w:rPr>
          <w:sz w:val="24"/>
          <w:szCs w:val="24"/>
          <w:lang w:val="ru-RU"/>
        </w:rPr>
        <w:t>глибиною</w:t>
      </w:r>
      <w:proofErr w:type="spellEnd"/>
      <w:r w:rsidRPr="009E576D">
        <w:rPr>
          <w:sz w:val="24"/>
          <w:szCs w:val="24"/>
          <w:lang w:val="ru-RU"/>
        </w:rPr>
        <w:t xml:space="preserve"> 2,9 м. </w:t>
      </w:r>
    </w:p>
    <w:p w14:paraId="1987E2B6" w14:textId="77777777" w:rsidR="009E576D" w:rsidRPr="009E576D" w:rsidRDefault="009E576D" w:rsidP="009E576D">
      <w:pPr>
        <w:spacing w:line="264" w:lineRule="auto"/>
        <w:ind w:right="142" w:firstLine="567"/>
        <w:rPr>
          <w:sz w:val="24"/>
          <w:szCs w:val="24"/>
          <w:lang w:val="ru-RU"/>
        </w:rPr>
      </w:pPr>
      <w:proofErr w:type="spellStart"/>
      <w:r w:rsidRPr="009E576D">
        <w:rPr>
          <w:sz w:val="24"/>
          <w:szCs w:val="24"/>
          <w:lang w:val="ru-RU"/>
        </w:rPr>
        <w:t>Аерація</w:t>
      </w:r>
      <w:proofErr w:type="spellEnd"/>
      <w:r w:rsidRPr="009E576D">
        <w:rPr>
          <w:sz w:val="24"/>
          <w:szCs w:val="24"/>
          <w:lang w:val="ru-RU"/>
        </w:rPr>
        <w:t xml:space="preserve"> в </w:t>
      </w:r>
      <w:proofErr w:type="spellStart"/>
      <w:r w:rsidRPr="009E576D">
        <w:rPr>
          <w:sz w:val="24"/>
          <w:szCs w:val="24"/>
          <w:lang w:val="ru-RU"/>
        </w:rPr>
        <w:t>стабілізаторі</w:t>
      </w:r>
      <w:proofErr w:type="spellEnd"/>
      <w:r w:rsidRPr="009E576D">
        <w:rPr>
          <w:sz w:val="24"/>
          <w:szCs w:val="24"/>
          <w:lang w:val="ru-RU"/>
        </w:rPr>
        <w:t xml:space="preserve"> повинна </w:t>
      </w:r>
      <w:proofErr w:type="spellStart"/>
      <w:r w:rsidRPr="009E576D">
        <w:rPr>
          <w:sz w:val="24"/>
          <w:szCs w:val="24"/>
          <w:lang w:val="ru-RU"/>
        </w:rPr>
        <w:t>здійснюватись</w:t>
      </w:r>
      <w:proofErr w:type="spellEnd"/>
      <w:r w:rsidRPr="009E576D">
        <w:rPr>
          <w:sz w:val="24"/>
          <w:szCs w:val="24"/>
          <w:lang w:val="ru-RU"/>
        </w:rPr>
        <w:t xml:space="preserve"> за </w:t>
      </w:r>
      <w:proofErr w:type="spellStart"/>
      <w:r w:rsidRPr="009E576D">
        <w:rPr>
          <w:sz w:val="24"/>
          <w:szCs w:val="24"/>
          <w:lang w:val="ru-RU"/>
        </w:rPr>
        <w:t>допомогою</w:t>
      </w:r>
      <w:proofErr w:type="spellEnd"/>
      <w:r w:rsidRPr="009E576D">
        <w:rPr>
          <w:sz w:val="24"/>
          <w:szCs w:val="24"/>
          <w:lang w:val="ru-RU"/>
        </w:rPr>
        <w:t xml:space="preserve"> </w:t>
      </w:r>
      <w:proofErr w:type="spellStart"/>
      <w:r w:rsidRPr="009E576D">
        <w:rPr>
          <w:sz w:val="24"/>
          <w:szCs w:val="24"/>
          <w:lang w:val="ru-RU"/>
        </w:rPr>
        <w:t>трубчастих</w:t>
      </w:r>
      <w:proofErr w:type="spellEnd"/>
      <w:r w:rsidRPr="009E576D">
        <w:rPr>
          <w:sz w:val="24"/>
          <w:szCs w:val="24"/>
          <w:lang w:val="ru-RU"/>
        </w:rPr>
        <w:t xml:space="preserve"> </w:t>
      </w:r>
      <w:proofErr w:type="spellStart"/>
      <w:r w:rsidRPr="009E576D">
        <w:rPr>
          <w:sz w:val="24"/>
          <w:szCs w:val="24"/>
          <w:lang w:val="ru-RU"/>
        </w:rPr>
        <w:t>мембранних</w:t>
      </w:r>
      <w:proofErr w:type="spellEnd"/>
      <w:r w:rsidRPr="009E576D">
        <w:rPr>
          <w:sz w:val="24"/>
          <w:szCs w:val="24"/>
          <w:lang w:val="ru-RU"/>
        </w:rPr>
        <w:t xml:space="preserve"> </w:t>
      </w:r>
      <w:proofErr w:type="spellStart"/>
      <w:r w:rsidRPr="009E576D">
        <w:rPr>
          <w:sz w:val="24"/>
          <w:szCs w:val="24"/>
          <w:lang w:val="ru-RU"/>
        </w:rPr>
        <w:t>аераторів</w:t>
      </w:r>
      <w:proofErr w:type="spellEnd"/>
      <w:r w:rsidRPr="009E576D">
        <w:rPr>
          <w:sz w:val="24"/>
          <w:szCs w:val="24"/>
          <w:lang w:val="ru-RU"/>
        </w:rPr>
        <w:t xml:space="preserve"> з </w:t>
      </w:r>
      <w:proofErr w:type="spellStart"/>
      <w:r w:rsidRPr="009E576D">
        <w:rPr>
          <w:sz w:val="24"/>
          <w:szCs w:val="24"/>
          <w:lang w:val="ru-RU"/>
        </w:rPr>
        <w:t>використанням</w:t>
      </w:r>
      <w:proofErr w:type="spellEnd"/>
      <w:r w:rsidRPr="009E576D">
        <w:rPr>
          <w:sz w:val="24"/>
          <w:szCs w:val="24"/>
          <w:lang w:val="ru-RU"/>
        </w:rPr>
        <w:t xml:space="preserve"> мембран типу «</w:t>
      </w:r>
      <w:r w:rsidRPr="009E576D">
        <w:rPr>
          <w:sz w:val="24"/>
          <w:szCs w:val="24"/>
        </w:rPr>
        <w:t>FLEXSIL</w:t>
      </w:r>
      <w:r w:rsidRPr="009E576D">
        <w:rPr>
          <w:sz w:val="24"/>
          <w:szCs w:val="24"/>
          <w:lang w:val="ru-RU"/>
        </w:rPr>
        <w:t xml:space="preserve">». </w:t>
      </w:r>
    </w:p>
    <w:p w14:paraId="0D111219" w14:textId="77777777" w:rsidR="009E576D" w:rsidRPr="009E576D" w:rsidRDefault="009E576D" w:rsidP="009E576D">
      <w:pPr>
        <w:pStyle w:val="20"/>
        <w:spacing w:after="0" w:line="264" w:lineRule="auto"/>
        <w:ind w:left="0" w:firstLine="567"/>
        <w:jc w:val="both"/>
        <w:rPr>
          <w:rFonts w:ascii="Times New Roman" w:hAnsi="Times New Roman"/>
          <w:sz w:val="24"/>
          <w:szCs w:val="24"/>
        </w:rPr>
      </w:pPr>
      <w:r w:rsidRPr="009E576D">
        <w:rPr>
          <w:rFonts w:ascii="Times New Roman" w:hAnsi="Times New Roman"/>
          <w:sz w:val="24"/>
          <w:szCs w:val="24"/>
          <w:lang w:eastAsia="ru-RU"/>
        </w:rPr>
        <w:t>Повітря в стабілізатор подати за допомогою повітродувок, які встановлюється в приміщені повітродувної. Кількість повітря, необхідна для аерації в аеробних стабілізаторах повинна становити 15,7 м</w:t>
      </w:r>
      <w:r w:rsidRPr="009E576D">
        <w:rPr>
          <w:rFonts w:ascii="Times New Roman" w:hAnsi="Times New Roman"/>
          <w:sz w:val="24"/>
          <w:szCs w:val="24"/>
          <w:vertAlign w:val="superscript"/>
          <w:lang w:eastAsia="ru-RU"/>
        </w:rPr>
        <w:t>3</w:t>
      </w:r>
      <w:r w:rsidRPr="009E576D">
        <w:rPr>
          <w:rFonts w:ascii="Times New Roman" w:hAnsi="Times New Roman"/>
          <w:sz w:val="24"/>
          <w:szCs w:val="24"/>
          <w:lang w:eastAsia="ru-RU"/>
        </w:rPr>
        <w:t>/год.</w:t>
      </w:r>
      <w:r w:rsidRPr="009E576D">
        <w:rPr>
          <w:rFonts w:ascii="Times New Roman" w:hAnsi="Times New Roman"/>
          <w:sz w:val="24"/>
          <w:szCs w:val="24"/>
        </w:rPr>
        <w:t xml:space="preserve"> </w:t>
      </w:r>
    </w:p>
    <w:p w14:paraId="62F0027A" w14:textId="77777777" w:rsidR="009E576D" w:rsidRPr="009E576D" w:rsidRDefault="009E576D" w:rsidP="009E576D">
      <w:pPr>
        <w:ind w:firstLine="709"/>
        <w:rPr>
          <w:b/>
          <w:sz w:val="24"/>
          <w:szCs w:val="24"/>
          <w:lang w:val="uk-UA"/>
        </w:rPr>
      </w:pPr>
      <w:r w:rsidRPr="009E576D">
        <w:rPr>
          <w:sz w:val="24"/>
          <w:szCs w:val="24"/>
          <w:lang w:val="uk-UA"/>
        </w:rPr>
        <w:br w:type="page"/>
      </w:r>
      <w:r w:rsidRPr="009E576D">
        <w:rPr>
          <w:b/>
          <w:sz w:val="24"/>
          <w:szCs w:val="24"/>
          <w:lang w:val="uk-UA"/>
        </w:rPr>
        <w:lastRenderedPageBreak/>
        <w:t>Повітродувна</w:t>
      </w:r>
    </w:p>
    <w:p w14:paraId="2C9BE168" w14:textId="77777777" w:rsidR="009E576D" w:rsidRPr="009E576D" w:rsidRDefault="009E576D" w:rsidP="009E576D">
      <w:pPr>
        <w:pStyle w:val="a7"/>
        <w:spacing w:line="276" w:lineRule="auto"/>
        <w:ind w:left="0"/>
        <w:jc w:val="both"/>
      </w:pPr>
      <w:r w:rsidRPr="009E576D">
        <w:rPr>
          <w:lang w:val="uk-UA"/>
        </w:rPr>
        <w:t xml:space="preserve">Подачу повітря на аерацію в аеротенках та роботу ерліфтів вторинних відстійників і аеробного стабілізатора  здійснити повітродувками марки </w:t>
      </w:r>
      <w:r w:rsidRPr="009E576D">
        <w:t>FPZ</w:t>
      </w:r>
      <w:r w:rsidRPr="009E576D">
        <w:rPr>
          <w:lang w:val="uk-UA"/>
        </w:rPr>
        <w:t xml:space="preserve"> </w:t>
      </w:r>
      <w:r w:rsidRPr="009E576D">
        <w:t>SCL</w:t>
      </w:r>
      <w:r w:rsidRPr="009E576D">
        <w:rPr>
          <w:lang w:val="uk-UA"/>
        </w:rPr>
        <w:t xml:space="preserve"> </w:t>
      </w:r>
      <w:r w:rsidRPr="009E576D">
        <w:t>K</w:t>
      </w:r>
      <w:r w:rsidRPr="009E576D">
        <w:rPr>
          <w:lang w:val="uk-UA"/>
        </w:rPr>
        <w:t>10-</w:t>
      </w:r>
      <w:r w:rsidRPr="009E576D">
        <w:t>MD</w:t>
      </w:r>
      <w:r w:rsidRPr="009E576D">
        <w:rPr>
          <w:lang w:val="uk-UA"/>
        </w:rPr>
        <w:t xml:space="preserve"> </w:t>
      </w:r>
      <w:r w:rsidRPr="009E576D">
        <w:t>MOR</w:t>
      </w:r>
      <w:r w:rsidRPr="009E576D">
        <w:rPr>
          <w:lang w:val="uk-UA"/>
        </w:rPr>
        <w:t xml:space="preserve">  фірма </w:t>
      </w:r>
      <w:r w:rsidRPr="009E576D">
        <w:rPr>
          <w:lang w:val="en-US"/>
        </w:rPr>
        <w:t>FPZ</w:t>
      </w:r>
      <w:r w:rsidRPr="009E576D">
        <w:rPr>
          <w:lang w:val="uk-UA"/>
        </w:rPr>
        <w:t xml:space="preserve">. </w:t>
      </w:r>
      <w:proofErr w:type="spellStart"/>
      <w:r w:rsidRPr="009E576D">
        <w:t>Передбачити</w:t>
      </w:r>
      <w:proofErr w:type="spellEnd"/>
      <w:r w:rsidRPr="009E576D">
        <w:t xml:space="preserve"> </w:t>
      </w:r>
      <w:proofErr w:type="spellStart"/>
      <w:r w:rsidRPr="009E576D">
        <w:t>дві</w:t>
      </w:r>
      <w:proofErr w:type="spellEnd"/>
      <w:r w:rsidRPr="009E576D">
        <w:t xml:space="preserve"> </w:t>
      </w:r>
      <w:proofErr w:type="spellStart"/>
      <w:r w:rsidRPr="009E576D">
        <w:t>повітродувки</w:t>
      </w:r>
      <w:proofErr w:type="spellEnd"/>
      <w:r w:rsidRPr="009E576D">
        <w:t xml:space="preserve"> з </w:t>
      </w:r>
      <w:proofErr w:type="spellStart"/>
      <w:r w:rsidRPr="009E576D">
        <w:t>наступними</w:t>
      </w:r>
      <w:proofErr w:type="spellEnd"/>
      <w:r w:rsidRPr="009E576D">
        <w:t xml:space="preserve"> характеристиками: </w:t>
      </w:r>
      <w:proofErr w:type="spellStart"/>
      <w:r w:rsidRPr="009E576D">
        <w:t>продуктивність</w:t>
      </w:r>
      <w:proofErr w:type="spellEnd"/>
      <w:r w:rsidRPr="009E576D">
        <w:t xml:space="preserve"> – 270 м</w:t>
      </w:r>
      <w:r w:rsidRPr="009E576D">
        <w:rPr>
          <w:vertAlign w:val="superscript"/>
        </w:rPr>
        <w:t>3</w:t>
      </w:r>
      <w:r w:rsidRPr="009E576D">
        <w:t xml:space="preserve">/год., </w:t>
      </w:r>
      <w:proofErr w:type="spellStart"/>
      <w:r w:rsidRPr="009E576D">
        <w:t>надлишковий</w:t>
      </w:r>
      <w:proofErr w:type="spellEnd"/>
      <w:r w:rsidRPr="009E576D">
        <w:t xml:space="preserve"> </w:t>
      </w:r>
      <w:proofErr w:type="spellStart"/>
      <w:r w:rsidRPr="009E576D">
        <w:t>тиск</w:t>
      </w:r>
      <w:proofErr w:type="spellEnd"/>
      <w:r w:rsidRPr="009E576D">
        <w:t xml:space="preserve"> – 0,045 МПа, </w:t>
      </w:r>
      <w:proofErr w:type="spellStart"/>
      <w:r w:rsidRPr="009E576D">
        <w:t>потужність</w:t>
      </w:r>
      <w:proofErr w:type="spellEnd"/>
      <w:r w:rsidRPr="009E576D">
        <w:t xml:space="preserve"> </w:t>
      </w:r>
      <w:proofErr w:type="spellStart"/>
      <w:r w:rsidRPr="009E576D">
        <w:t>електродвигуна</w:t>
      </w:r>
      <w:proofErr w:type="spellEnd"/>
      <w:r w:rsidRPr="009E576D">
        <w:t xml:space="preserve"> – 7,5 кВт.</w:t>
      </w:r>
    </w:p>
    <w:p w14:paraId="73231983" w14:textId="77777777" w:rsidR="009E576D" w:rsidRPr="009E576D" w:rsidRDefault="009E576D" w:rsidP="009E576D">
      <w:pPr>
        <w:pStyle w:val="a7"/>
        <w:spacing w:line="276" w:lineRule="auto"/>
        <w:ind w:left="0"/>
        <w:jc w:val="both"/>
      </w:pPr>
      <w:r w:rsidRPr="009E576D">
        <w:t xml:space="preserve"> (1 – </w:t>
      </w:r>
      <w:proofErr w:type="spellStart"/>
      <w:r w:rsidRPr="009E576D">
        <w:t>робочу</w:t>
      </w:r>
      <w:proofErr w:type="spellEnd"/>
      <w:r w:rsidRPr="009E576D">
        <w:t xml:space="preserve">, 1 – </w:t>
      </w:r>
      <w:proofErr w:type="spellStart"/>
      <w:r w:rsidRPr="009E576D">
        <w:t>резервну</w:t>
      </w:r>
      <w:proofErr w:type="spellEnd"/>
      <w:r w:rsidRPr="009E576D">
        <w:t>)</w:t>
      </w:r>
    </w:p>
    <w:p w14:paraId="2496A26A" w14:textId="77777777" w:rsidR="009E576D" w:rsidRPr="009E576D" w:rsidRDefault="009E576D" w:rsidP="009E576D">
      <w:pPr>
        <w:pStyle w:val="1"/>
        <w:spacing w:after="0"/>
        <w:ind w:left="0" w:firstLine="567"/>
        <w:jc w:val="both"/>
        <w:rPr>
          <w:rFonts w:ascii="Times New Roman" w:hAnsi="Times New Roman"/>
          <w:sz w:val="24"/>
          <w:szCs w:val="24"/>
        </w:rPr>
      </w:pPr>
      <w:r w:rsidRPr="009E576D">
        <w:rPr>
          <w:rFonts w:ascii="Times New Roman" w:hAnsi="Times New Roman"/>
          <w:sz w:val="24"/>
          <w:szCs w:val="24"/>
        </w:rPr>
        <w:t>Повітропроводи змонтувати зі сталевих труб.</w:t>
      </w:r>
    </w:p>
    <w:p w14:paraId="41E17EAB" w14:textId="77777777" w:rsidR="009E576D" w:rsidRPr="009E576D" w:rsidRDefault="009E576D" w:rsidP="009E576D">
      <w:pPr>
        <w:tabs>
          <w:tab w:val="left" w:pos="142"/>
        </w:tabs>
        <w:ind w:firstLine="567"/>
        <w:rPr>
          <w:sz w:val="24"/>
          <w:szCs w:val="24"/>
          <w:lang w:val="ru-RU"/>
        </w:rPr>
      </w:pPr>
      <w:proofErr w:type="spellStart"/>
      <w:r w:rsidRPr="009E576D">
        <w:rPr>
          <w:sz w:val="24"/>
          <w:szCs w:val="24"/>
          <w:lang w:val="ru-RU"/>
        </w:rPr>
        <w:t>Повітродувки</w:t>
      </w:r>
      <w:proofErr w:type="spellEnd"/>
      <w:r w:rsidRPr="009E576D">
        <w:rPr>
          <w:sz w:val="24"/>
          <w:szCs w:val="24"/>
          <w:lang w:val="ru-RU"/>
        </w:rPr>
        <w:t xml:space="preserve"> </w:t>
      </w:r>
      <w:proofErr w:type="spellStart"/>
      <w:r w:rsidRPr="009E576D">
        <w:rPr>
          <w:sz w:val="24"/>
          <w:szCs w:val="24"/>
          <w:lang w:val="ru-RU"/>
        </w:rPr>
        <w:t>встановити</w:t>
      </w:r>
      <w:proofErr w:type="spellEnd"/>
      <w:r w:rsidRPr="009E576D">
        <w:rPr>
          <w:sz w:val="24"/>
          <w:szCs w:val="24"/>
          <w:lang w:val="ru-RU"/>
        </w:rPr>
        <w:t xml:space="preserve"> в </w:t>
      </w:r>
      <w:proofErr w:type="spellStart"/>
      <w:r w:rsidRPr="009E576D">
        <w:rPr>
          <w:sz w:val="24"/>
          <w:szCs w:val="24"/>
          <w:lang w:val="ru-RU"/>
        </w:rPr>
        <w:t>приміщенні</w:t>
      </w:r>
      <w:proofErr w:type="spellEnd"/>
      <w:r w:rsidRPr="009E576D">
        <w:rPr>
          <w:sz w:val="24"/>
          <w:szCs w:val="24"/>
          <w:lang w:val="ru-RU"/>
        </w:rPr>
        <w:t xml:space="preserve"> </w:t>
      </w:r>
      <w:proofErr w:type="spellStart"/>
      <w:r w:rsidRPr="009E576D">
        <w:rPr>
          <w:sz w:val="24"/>
          <w:szCs w:val="24"/>
          <w:lang w:val="ru-RU"/>
        </w:rPr>
        <w:t>повітродувної</w:t>
      </w:r>
      <w:proofErr w:type="spellEnd"/>
      <w:r w:rsidRPr="009E576D">
        <w:rPr>
          <w:sz w:val="24"/>
          <w:szCs w:val="24"/>
          <w:lang w:val="ru-RU"/>
        </w:rPr>
        <w:t xml:space="preserve"> </w:t>
      </w:r>
      <w:proofErr w:type="spellStart"/>
      <w:r w:rsidRPr="009E576D">
        <w:rPr>
          <w:sz w:val="24"/>
          <w:szCs w:val="24"/>
          <w:lang w:val="ru-RU"/>
        </w:rPr>
        <w:t>станції</w:t>
      </w:r>
      <w:proofErr w:type="spellEnd"/>
      <w:r w:rsidRPr="009E576D">
        <w:rPr>
          <w:sz w:val="24"/>
          <w:szCs w:val="24"/>
          <w:lang w:val="ru-RU"/>
        </w:rPr>
        <w:t>.</w:t>
      </w:r>
    </w:p>
    <w:p w14:paraId="02C54EE0" w14:textId="77777777" w:rsidR="009E576D" w:rsidRPr="009E576D" w:rsidRDefault="009E576D" w:rsidP="009E576D">
      <w:pPr>
        <w:ind w:firstLine="709"/>
        <w:rPr>
          <w:b/>
          <w:sz w:val="24"/>
          <w:szCs w:val="24"/>
          <w:u w:val="single"/>
          <w:lang w:val="ru-RU"/>
        </w:rPr>
      </w:pPr>
    </w:p>
    <w:p w14:paraId="666F984D" w14:textId="77777777" w:rsidR="009E576D" w:rsidRPr="009E576D" w:rsidRDefault="009E576D" w:rsidP="009E576D">
      <w:pPr>
        <w:ind w:firstLine="709"/>
        <w:rPr>
          <w:b/>
          <w:sz w:val="24"/>
          <w:szCs w:val="24"/>
          <w:u w:val="single"/>
          <w:lang w:val="ru-RU"/>
        </w:rPr>
      </w:pPr>
      <w:proofErr w:type="spellStart"/>
      <w:r w:rsidRPr="009E576D">
        <w:rPr>
          <w:b/>
          <w:sz w:val="24"/>
          <w:szCs w:val="24"/>
          <w:u w:val="single"/>
          <w:lang w:val="ru-RU"/>
        </w:rPr>
        <w:t>Технологічні</w:t>
      </w:r>
      <w:proofErr w:type="spellEnd"/>
      <w:r w:rsidRPr="009E576D">
        <w:rPr>
          <w:b/>
          <w:sz w:val="24"/>
          <w:szCs w:val="24"/>
          <w:u w:val="single"/>
          <w:lang w:val="ru-RU"/>
        </w:rPr>
        <w:t xml:space="preserve"> </w:t>
      </w:r>
      <w:proofErr w:type="spellStart"/>
      <w:r w:rsidRPr="009E576D">
        <w:rPr>
          <w:b/>
          <w:sz w:val="24"/>
          <w:szCs w:val="24"/>
          <w:u w:val="single"/>
          <w:lang w:val="ru-RU"/>
        </w:rPr>
        <w:t>комунікації</w:t>
      </w:r>
      <w:proofErr w:type="spellEnd"/>
    </w:p>
    <w:p w14:paraId="6232B344" w14:textId="77777777" w:rsidR="009E576D" w:rsidRPr="009E576D" w:rsidRDefault="009E576D" w:rsidP="009E576D">
      <w:pPr>
        <w:tabs>
          <w:tab w:val="left" w:pos="2"/>
        </w:tabs>
        <w:autoSpaceDE w:val="0"/>
        <w:autoSpaceDN w:val="0"/>
        <w:adjustRightInd w:val="0"/>
        <w:ind w:left="2" w:hanging="2"/>
        <w:rPr>
          <w:sz w:val="24"/>
          <w:szCs w:val="24"/>
          <w:lang w:val="ru-RU" w:eastAsia="ru-RU"/>
        </w:rPr>
      </w:pPr>
      <w:r w:rsidRPr="009E576D">
        <w:rPr>
          <w:sz w:val="24"/>
          <w:szCs w:val="24"/>
          <w:lang w:val="ru-RU" w:eastAsia="ru-RU"/>
        </w:rPr>
        <w:tab/>
      </w:r>
      <w:proofErr w:type="spellStart"/>
      <w:r w:rsidRPr="009E576D">
        <w:rPr>
          <w:sz w:val="24"/>
          <w:szCs w:val="24"/>
          <w:lang w:val="ru-RU" w:eastAsia="ru-RU"/>
        </w:rPr>
        <w:t>Технологічні</w:t>
      </w:r>
      <w:proofErr w:type="spellEnd"/>
      <w:r w:rsidRPr="009E576D">
        <w:rPr>
          <w:sz w:val="24"/>
          <w:szCs w:val="24"/>
          <w:lang w:val="ru-RU" w:eastAsia="ru-RU"/>
        </w:rPr>
        <w:t xml:space="preserve"> </w:t>
      </w:r>
      <w:proofErr w:type="spellStart"/>
      <w:r w:rsidRPr="009E576D">
        <w:rPr>
          <w:sz w:val="24"/>
          <w:szCs w:val="24"/>
          <w:lang w:val="ru-RU" w:eastAsia="ru-RU"/>
        </w:rPr>
        <w:t>мережі</w:t>
      </w:r>
      <w:proofErr w:type="spellEnd"/>
      <w:r w:rsidRPr="009E576D">
        <w:rPr>
          <w:sz w:val="24"/>
          <w:szCs w:val="24"/>
          <w:lang w:val="ru-RU" w:eastAsia="ru-RU"/>
        </w:rPr>
        <w:t xml:space="preserve"> </w:t>
      </w:r>
      <w:proofErr w:type="spellStart"/>
      <w:r w:rsidRPr="009E576D">
        <w:rPr>
          <w:sz w:val="24"/>
          <w:szCs w:val="24"/>
          <w:lang w:val="ru-RU" w:eastAsia="ru-RU"/>
        </w:rPr>
        <w:t>змонтувати</w:t>
      </w:r>
      <w:proofErr w:type="spellEnd"/>
      <w:r w:rsidRPr="009E576D">
        <w:rPr>
          <w:sz w:val="24"/>
          <w:szCs w:val="24"/>
          <w:lang w:val="ru-RU" w:eastAsia="ru-RU"/>
        </w:rPr>
        <w:t xml:space="preserve"> з </w:t>
      </w:r>
      <w:proofErr w:type="spellStart"/>
      <w:r w:rsidRPr="009E576D">
        <w:rPr>
          <w:sz w:val="24"/>
          <w:szCs w:val="24"/>
          <w:lang w:val="ru-RU" w:eastAsia="ru-RU"/>
        </w:rPr>
        <w:t>поліетиленових</w:t>
      </w:r>
      <w:proofErr w:type="spellEnd"/>
      <w:r w:rsidRPr="009E576D">
        <w:rPr>
          <w:sz w:val="24"/>
          <w:szCs w:val="24"/>
          <w:lang w:val="ru-RU" w:eastAsia="ru-RU"/>
        </w:rPr>
        <w:t xml:space="preserve">, НПВХ та </w:t>
      </w:r>
      <w:proofErr w:type="spellStart"/>
      <w:r w:rsidRPr="009E576D">
        <w:rPr>
          <w:sz w:val="24"/>
          <w:szCs w:val="24"/>
          <w:lang w:val="ru-RU" w:eastAsia="ru-RU"/>
        </w:rPr>
        <w:t>сталевих</w:t>
      </w:r>
      <w:proofErr w:type="spellEnd"/>
      <w:r w:rsidRPr="009E576D">
        <w:rPr>
          <w:sz w:val="24"/>
          <w:szCs w:val="24"/>
          <w:lang w:val="ru-RU" w:eastAsia="ru-RU"/>
        </w:rPr>
        <w:t xml:space="preserve"> труб, а </w:t>
      </w:r>
      <w:proofErr w:type="spellStart"/>
      <w:r w:rsidRPr="009E576D">
        <w:rPr>
          <w:sz w:val="24"/>
          <w:szCs w:val="24"/>
          <w:lang w:val="ru-RU" w:eastAsia="ru-RU"/>
        </w:rPr>
        <w:t>саме</w:t>
      </w:r>
      <w:proofErr w:type="spellEnd"/>
      <w:r w:rsidRPr="009E576D">
        <w:rPr>
          <w:sz w:val="24"/>
          <w:szCs w:val="24"/>
          <w:lang w:val="ru-RU" w:eastAsia="ru-RU"/>
        </w:rPr>
        <w:t xml:space="preserve">:  </w:t>
      </w:r>
    </w:p>
    <w:p w14:paraId="4E141AC2"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 xml:space="preserve">  -  </w:t>
      </w:r>
      <w:proofErr w:type="spellStart"/>
      <w:r w:rsidRPr="009E576D">
        <w:rPr>
          <w:b/>
          <w:sz w:val="24"/>
          <w:szCs w:val="24"/>
          <w:lang w:val="ru-RU" w:eastAsia="ru-RU"/>
        </w:rPr>
        <w:t>трубопровід</w:t>
      </w:r>
      <w:proofErr w:type="spellEnd"/>
      <w:r w:rsidRPr="009E576D">
        <w:rPr>
          <w:b/>
          <w:sz w:val="24"/>
          <w:szCs w:val="24"/>
          <w:lang w:val="ru-RU" w:eastAsia="ru-RU"/>
        </w:rPr>
        <w:t xml:space="preserve"> </w:t>
      </w:r>
      <w:proofErr w:type="spellStart"/>
      <w:r w:rsidRPr="009E576D">
        <w:rPr>
          <w:b/>
          <w:sz w:val="24"/>
          <w:szCs w:val="24"/>
          <w:lang w:val="ru-RU" w:eastAsia="ru-RU"/>
        </w:rPr>
        <w:t>побутової</w:t>
      </w:r>
      <w:proofErr w:type="spellEnd"/>
      <w:r w:rsidRPr="009E576D">
        <w:rPr>
          <w:b/>
          <w:sz w:val="24"/>
          <w:szCs w:val="24"/>
          <w:lang w:val="ru-RU" w:eastAsia="ru-RU"/>
        </w:rPr>
        <w:t xml:space="preserve"> </w:t>
      </w:r>
      <w:proofErr w:type="spellStart"/>
      <w:r w:rsidRPr="009E576D">
        <w:rPr>
          <w:b/>
          <w:sz w:val="24"/>
          <w:szCs w:val="24"/>
          <w:lang w:val="ru-RU" w:eastAsia="ru-RU"/>
        </w:rPr>
        <w:t>каналізації</w:t>
      </w:r>
      <w:proofErr w:type="spellEnd"/>
      <w:r w:rsidRPr="009E576D">
        <w:rPr>
          <w:b/>
          <w:sz w:val="24"/>
          <w:szCs w:val="24"/>
          <w:lang w:val="ru-RU" w:eastAsia="ru-RU"/>
        </w:rPr>
        <w:t xml:space="preserve"> ( К1 )</w:t>
      </w:r>
      <w:r w:rsidRPr="009E576D">
        <w:rPr>
          <w:sz w:val="24"/>
          <w:szCs w:val="24"/>
          <w:lang w:val="ru-RU" w:eastAsia="ru-RU"/>
        </w:rPr>
        <w:t xml:space="preserve"> з труб ПЕ 100  SDR 17- 160х9,5  </w:t>
      </w:r>
      <w:proofErr w:type="spellStart"/>
      <w:r w:rsidRPr="009E576D">
        <w:rPr>
          <w:sz w:val="24"/>
          <w:szCs w:val="24"/>
          <w:lang w:val="ru-RU" w:eastAsia="ru-RU"/>
        </w:rPr>
        <w:t>технічна</w:t>
      </w:r>
      <w:proofErr w:type="spellEnd"/>
      <w:r w:rsidRPr="009E576D">
        <w:rPr>
          <w:sz w:val="24"/>
          <w:szCs w:val="24"/>
          <w:lang w:val="ru-RU" w:eastAsia="ru-RU"/>
        </w:rPr>
        <w:t xml:space="preserve"> 10 бар ;  ПЕ 100 SDR 17- 225х13,4 </w:t>
      </w:r>
      <w:proofErr w:type="spellStart"/>
      <w:r w:rsidRPr="009E576D">
        <w:rPr>
          <w:sz w:val="24"/>
          <w:szCs w:val="24"/>
          <w:lang w:val="ru-RU" w:eastAsia="ru-RU"/>
        </w:rPr>
        <w:t>технічна</w:t>
      </w:r>
      <w:proofErr w:type="spellEnd"/>
      <w:r w:rsidRPr="009E576D">
        <w:rPr>
          <w:sz w:val="24"/>
          <w:szCs w:val="24"/>
          <w:lang w:val="ru-RU" w:eastAsia="ru-RU"/>
        </w:rPr>
        <w:t xml:space="preserve"> 10 бар, за ДСТУ EN 12201-2:2018; н/ж 204х2,0 AISI 304 L ; н/ж 154х2,0 AISI 304 L;</w:t>
      </w:r>
    </w:p>
    <w:p w14:paraId="74536342" w14:textId="77777777" w:rsidR="009E576D" w:rsidRPr="009E576D" w:rsidRDefault="009E576D" w:rsidP="009E576D">
      <w:pPr>
        <w:autoSpaceDE w:val="0"/>
        <w:autoSpaceDN w:val="0"/>
        <w:adjustRightInd w:val="0"/>
        <w:ind w:firstLine="2"/>
        <w:rPr>
          <w:sz w:val="24"/>
          <w:szCs w:val="24"/>
          <w:lang w:val="ru-RU" w:eastAsia="ru-RU"/>
        </w:rPr>
      </w:pPr>
      <w:r w:rsidRPr="009E576D">
        <w:rPr>
          <w:sz w:val="24"/>
          <w:szCs w:val="24"/>
          <w:lang w:val="ru-RU" w:eastAsia="ru-RU"/>
        </w:rPr>
        <w:t xml:space="preserve">- </w:t>
      </w:r>
      <w:proofErr w:type="spellStart"/>
      <w:proofErr w:type="gramStart"/>
      <w:r w:rsidRPr="009E576D">
        <w:rPr>
          <w:b/>
          <w:sz w:val="24"/>
          <w:szCs w:val="24"/>
          <w:lang w:val="ru-RU" w:eastAsia="ru-RU"/>
        </w:rPr>
        <w:t>трубопровід</w:t>
      </w:r>
      <w:proofErr w:type="spellEnd"/>
      <w:r w:rsidRPr="009E576D">
        <w:rPr>
          <w:b/>
          <w:sz w:val="24"/>
          <w:szCs w:val="24"/>
          <w:lang w:val="ru-RU" w:eastAsia="ru-RU"/>
        </w:rPr>
        <w:t xml:space="preserve">  </w:t>
      </w:r>
      <w:proofErr w:type="spellStart"/>
      <w:r w:rsidRPr="009E576D">
        <w:rPr>
          <w:b/>
          <w:sz w:val="24"/>
          <w:szCs w:val="24"/>
          <w:lang w:val="ru-RU" w:eastAsia="ru-RU"/>
        </w:rPr>
        <w:t>напірної</w:t>
      </w:r>
      <w:proofErr w:type="spellEnd"/>
      <w:proofErr w:type="gramEnd"/>
      <w:r w:rsidRPr="009E576D">
        <w:rPr>
          <w:b/>
          <w:sz w:val="24"/>
          <w:szCs w:val="24"/>
          <w:lang w:val="ru-RU" w:eastAsia="ru-RU"/>
        </w:rPr>
        <w:t xml:space="preserve"> </w:t>
      </w:r>
      <w:proofErr w:type="spellStart"/>
      <w:r w:rsidRPr="009E576D">
        <w:rPr>
          <w:b/>
          <w:sz w:val="24"/>
          <w:szCs w:val="24"/>
          <w:lang w:val="ru-RU" w:eastAsia="ru-RU"/>
        </w:rPr>
        <w:t>каналізації</w:t>
      </w:r>
      <w:proofErr w:type="spellEnd"/>
      <w:r w:rsidRPr="009E576D">
        <w:rPr>
          <w:b/>
          <w:sz w:val="24"/>
          <w:szCs w:val="24"/>
          <w:lang w:val="ru-RU" w:eastAsia="ru-RU"/>
        </w:rPr>
        <w:t xml:space="preserve"> ( К1Н</w:t>
      </w:r>
      <w:r w:rsidRPr="009E576D">
        <w:rPr>
          <w:sz w:val="24"/>
          <w:szCs w:val="24"/>
          <w:lang w:val="ru-RU" w:eastAsia="ru-RU"/>
        </w:rPr>
        <w:t xml:space="preserve"> ) - з труб: </w:t>
      </w:r>
    </w:p>
    <w:p w14:paraId="3E13D290"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 xml:space="preserve">ПЕ 100 SDR 17- 90х5,4 </w:t>
      </w:r>
      <w:proofErr w:type="spellStart"/>
      <w:r w:rsidRPr="009E576D">
        <w:rPr>
          <w:sz w:val="24"/>
          <w:szCs w:val="24"/>
          <w:lang w:val="ru-RU" w:eastAsia="ru-RU"/>
        </w:rPr>
        <w:t>технічна</w:t>
      </w:r>
      <w:proofErr w:type="spellEnd"/>
      <w:r w:rsidRPr="009E576D">
        <w:rPr>
          <w:sz w:val="24"/>
          <w:szCs w:val="24"/>
          <w:lang w:val="ru-RU" w:eastAsia="ru-RU"/>
        </w:rPr>
        <w:t xml:space="preserve"> 10 </w:t>
      </w:r>
      <w:proofErr w:type="gramStart"/>
      <w:r w:rsidRPr="009E576D">
        <w:rPr>
          <w:sz w:val="24"/>
          <w:szCs w:val="24"/>
          <w:lang w:val="ru-RU" w:eastAsia="ru-RU"/>
        </w:rPr>
        <w:t>бар  ДСТУ</w:t>
      </w:r>
      <w:proofErr w:type="gramEnd"/>
      <w:r w:rsidRPr="009E576D">
        <w:rPr>
          <w:sz w:val="24"/>
          <w:szCs w:val="24"/>
          <w:lang w:val="ru-RU" w:eastAsia="ru-RU"/>
        </w:rPr>
        <w:t xml:space="preserve"> EN 12201-2:2018;</w:t>
      </w:r>
    </w:p>
    <w:p w14:paraId="1981B442" w14:textId="77777777" w:rsidR="009E576D" w:rsidRPr="009E576D" w:rsidRDefault="009E576D" w:rsidP="009E576D">
      <w:pPr>
        <w:autoSpaceDE w:val="0"/>
        <w:autoSpaceDN w:val="0"/>
        <w:adjustRightInd w:val="0"/>
        <w:ind w:firstLine="2"/>
        <w:rPr>
          <w:sz w:val="24"/>
          <w:szCs w:val="24"/>
          <w:lang w:val="ru-RU" w:eastAsia="ru-RU"/>
        </w:rPr>
      </w:pPr>
      <w:r w:rsidRPr="009E576D">
        <w:rPr>
          <w:sz w:val="24"/>
          <w:szCs w:val="24"/>
          <w:lang w:val="ru-RU" w:eastAsia="ru-RU"/>
        </w:rPr>
        <w:t xml:space="preserve">- </w:t>
      </w:r>
      <w:proofErr w:type="spellStart"/>
      <w:r w:rsidRPr="009E576D">
        <w:rPr>
          <w:b/>
          <w:sz w:val="24"/>
          <w:szCs w:val="24"/>
          <w:lang w:val="ru-RU" w:eastAsia="ru-RU"/>
        </w:rPr>
        <w:t>трубопровід</w:t>
      </w:r>
      <w:proofErr w:type="spellEnd"/>
      <w:r w:rsidRPr="009E576D">
        <w:rPr>
          <w:b/>
          <w:sz w:val="24"/>
          <w:szCs w:val="24"/>
          <w:lang w:val="ru-RU" w:eastAsia="ru-RU"/>
        </w:rPr>
        <w:t xml:space="preserve"> </w:t>
      </w:r>
      <w:proofErr w:type="spellStart"/>
      <w:r w:rsidRPr="009E576D">
        <w:rPr>
          <w:b/>
          <w:sz w:val="24"/>
          <w:szCs w:val="24"/>
          <w:lang w:val="ru-RU" w:eastAsia="ru-RU"/>
        </w:rPr>
        <w:t>надлишкового</w:t>
      </w:r>
      <w:proofErr w:type="spellEnd"/>
      <w:r w:rsidRPr="009E576D">
        <w:rPr>
          <w:b/>
          <w:sz w:val="24"/>
          <w:szCs w:val="24"/>
          <w:lang w:val="ru-RU" w:eastAsia="ru-RU"/>
        </w:rPr>
        <w:t xml:space="preserve"> мулу </w:t>
      </w:r>
      <w:proofErr w:type="gramStart"/>
      <w:r w:rsidRPr="009E576D">
        <w:rPr>
          <w:b/>
          <w:sz w:val="24"/>
          <w:szCs w:val="24"/>
          <w:lang w:val="ru-RU" w:eastAsia="ru-RU"/>
        </w:rPr>
        <w:t>( К</w:t>
      </w:r>
      <w:proofErr w:type="gramEnd"/>
      <w:r w:rsidRPr="009E576D">
        <w:rPr>
          <w:b/>
          <w:sz w:val="24"/>
          <w:szCs w:val="24"/>
          <w:lang w:val="ru-RU" w:eastAsia="ru-RU"/>
        </w:rPr>
        <w:t>5)</w:t>
      </w:r>
      <w:r w:rsidRPr="009E576D">
        <w:rPr>
          <w:sz w:val="24"/>
          <w:szCs w:val="24"/>
          <w:lang w:val="ru-RU" w:eastAsia="ru-RU"/>
        </w:rPr>
        <w:t xml:space="preserve"> - з труб:</w:t>
      </w:r>
    </w:p>
    <w:p w14:paraId="1FED0891"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 xml:space="preserve">ПЕ 100 SDR 17 - 110х3,8 </w:t>
      </w:r>
      <w:proofErr w:type="spellStart"/>
      <w:r w:rsidRPr="009E576D">
        <w:rPr>
          <w:sz w:val="24"/>
          <w:szCs w:val="24"/>
          <w:lang w:val="ru-RU" w:eastAsia="ru-RU"/>
        </w:rPr>
        <w:t>технічна</w:t>
      </w:r>
      <w:proofErr w:type="spellEnd"/>
      <w:r w:rsidRPr="009E576D">
        <w:rPr>
          <w:sz w:val="24"/>
          <w:szCs w:val="24"/>
          <w:lang w:val="ru-RU" w:eastAsia="ru-RU"/>
        </w:rPr>
        <w:t xml:space="preserve"> 10,0 бар ДСТУ EN 12201-2:2018;</w:t>
      </w:r>
      <w:r w:rsidRPr="009E576D">
        <w:rPr>
          <w:sz w:val="24"/>
          <w:szCs w:val="24"/>
          <w:lang w:val="ru-RU" w:eastAsia="uk-UA"/>
        </w:rPr>
        <w:t xml:space="preserve"> </w:t>
      </w:r>
    </w:p>
    <w:p w14:paraId="636E6C2E" w14:textId="77777777" w:rsidR="009E576D" w:rsidRPr="009E576D" w:rsidRDefault="009E576D" w:rsidP="009E576D">
      <w:pPr>
        <w:autoSpaceDE w:val="0"/>
        <w:autoSpaceDN w:val="0"/>
        <w:adjustRightInd w:val="0"/>
        <w:rPr>
          <w:sz w:val="24"/>
          <w:szCs w:val="24"/>
          <w:lang w:val="ru-RU" w:eastAsia="uk-UA"/>
        </w:rPr>
      </w:pPr>
      <w:r w:rsidRPr="009E576D">
        <w:rPr>
          <w:sz w:val="24"/>
          <w:szCs w:val="24"/>
          <w:lang w:val="ru-RU" w:eastAsia="ru-RU"/>
        </w:rPr>
        <w:t xml:space="preserve">- </w:t>
      </w:r>
      <w:proofErr w:type="spellStart"/>
      <w:r w:rsidRPr="009E576D">
        <w:rPr>
          <w:b/>
          <w:sz w:val="24"/>
          <w:szCs w:val="24"/>
          <w:lang w:val="ru-RU" w:eastAsia="ru-RU"/>
        </w:rPr>
        <w:t>трубопровід</w:t>
      </w:r>
      <w:proofErr w:type="spellEnd"/>
      <w:r w:rsidRPr="009E576D">
        <w:rPr>
          <w:b/>
          <w:sz w:val="24"/>
          <w:szCs w:val="24"/>
          <w:lang w:val="ru-RU" w:eastAsia="ru-RU"/>
        </w:rPr>
        <w:t xml:space="preserve"> </w:t>
      </w:r>
      <w:proofErr w:type="spellStart"/>
      <w:r w:rsidRPr="009E576D">
        <w:rPr>
          <w:b/>
          <w:sz w:val="24"/>
          <w:szCs w:val="24"/>
          <w:lang w:val="ru-RU" w:eastAsia="ru-RU"/>
        </w:rPr>
        <w:t>стічних</w:t>
      </w:r>
      <w:proofErr w:type="spellEnd"/>
      <w:r w:rsidRPr="009E576D">
        <w:rPr>
          <w:b/>
          <w:sz w:val="24"/>
          <w:szCs w:val="24"/>
          <w:lang w:val="ru-RU" w:eastAsia="ru-RU"/>
        </w:rPr>
        <w:t xml:space="preserve"> вод </w:t>
      </w:r>
      <w:proofErr w:type="spellStart"/>
      <w:r w:rsidRPr="009E576D">
        <w:rPr>
          <w:b/>
          <w:sz w:val="24"/>
          <w:szCs w:val="24"/>
          <w:lang w:val="ru-RU" w:eastAsia="ru-RU"/>
        </w:rPr>
        <w:t>після</w:t>
      </w:r>
      <w:proofErr w:type="spellEnd"/>
      <w:r w:rsidRPr="009E576D">
        <w:rPr>
          <w:b/>
          <w:sz w:val="24"/>
          <w:szCs w:val="24"/>
          <w:lang w:val="ru-RU" w:eastAsia="ru-RU"/>
        </w:rPr>
        <w:t xml:space="preserve"> </w:t>
      </w:r>
      <w:proofErr w:type="spellStart"/>
      <w:r w:rsidRPr="009E576D">
        <w:rPr>
          <w:b/>
          <w:sz w:val="24"/>
          <w:szCs w:val="24"/>
          <w:lang w:val="ru-RU" w:eastAsia="ru-RU"/>
        </w:rPr>
        <w:t>біологічного</w:t>
      </w:r>
      <w:proofErr w:type="spellEnd"/>
      <w:r w:rsidRPr="009E576D">
        <w:rPr>
          <w:b/>
          <w:sz w:val="24"/>
          <w:szCs w:val="24"/>
          <w:lang w:val="ru-RU" w:eastAsia="ru-RU"/>
        </w:rPr>
        <w:t xml:space="preserve"> </w:t>
      </w:r>
      <w:proofErr w:type="spellStart"/>
      <w:r w:rsidRPr="009E576D">
        <w:rPr>
          <w:b/>
          <w:sz w:val="24"/>
          <w:szCs w:val="24"/>
          <w:lang w:val="ru-RU" w:eastAsia="ru-RU"/>
        </w:rPr>
        <w:t>очищення</w:t>
      </w:r>
      <w:proofErr w:type="spellEnd"/>
      <w:r w:rsidRPr="009E576D">
        <w:rPr>
          <w:b/>
          <w:sz w:val="24"/>
          <w:szCs w:val="24"/>
          <w:lang w:val="ru-RU" w:eastAsia="ru-RU"/>
        </w:rPr>
        <w:t xml:space="preserve"> </w:t>
      </w:r>
      <w:proofErr w:type="gramStart"/>
      <w:r w:rsidRPr="009E576D">
        <w:rPr>
          <w:b/>
          <w:sz w:val="24"/>
          <w:szCs w:val="24"/>
          <w:lang w:val="ru-RU" w:eastAsia="ru-RU"/>
        </w:rPr>
        <w:t>( К</w:t>
      </w:r>
      <w:proofErr w:type="gramEnd"/>
      <w:r w:rsidRPr="009E576D">
        <w:rPr>
          <w:b/>
          <w:sz w:val="24"/>
          <w:szCs w:val="24"/>
          <w:lang w:val="ru-RU" w:eastAsia="ru-RU"/>
        </w:rPr>
        <w:t>13</w:t>
      </w:r>
      <w:r w:rsidRPr="009E576D">
        <w:rPr>
          <w:sz w:val="24"/>
          <w:szCs w:val="24"/>
          <w:lang w:val="ru-RU" w:eastAsia="ru-RU"/>
        </w:rPr>
        <w:t xml:space="preserve"> ) - з труб:</w:t>
      </w:r>
      <w:r w:rsidRPr="009E576D">
        <w:rPr>
          <w:sz w:val="24"/>
          <w:szCs w:val="24"/>
          <w:lang w:val="ru-RU" w:eastAsia="uk-UA"/>
        </w:rPr>
        <w:t xml:space="preserve"> </w:t>
      </w:r>
    </w:p>
    <w:p w14:paraId="1E3901D2" w14:textId="77777777" w:rsidR="009E576D" w:rsidRPr="009E576D" w:rsidRDefault="009E576D" w:rsidP="009E576D">
      <w:pPr>
        <w:autoSpaceDE w:val="0"/>
        <w:autoSpaceDN w:val="0"/>
        <w:adjustRightInd w:val="0"/>
        <w:ind w:firstLine="2"/>
        <w:rPr>
          <w:sz w:val="24"/>
          <w:szCs w:val="24"/>
          <w:lang w:val="ru-RU" w:eastAsia="ru-RU"/>
        </w:rPr>
      </w:pPr>
      <w:r w:rsidRPr="009E576D">
        <w:rPr>
          <w:sz w:val="24"/>
          <w:szCs w:val="24"/>
          <w:lang w:val="ru-RU" w:eastAsia="ru-RU"/>
        </w:rPr>
        <w:t xml:space="preserve">н/ж 204х2,0 AISI 304 </w:t>
      </w:r>
      <w:proofErr w:type="gramStart"/>
      <w:r w:rsidRPr="009E576D">
        <w:rPr>
          <w:sz w:val="24"/>
          <w:szCs w:val="24"/>
          <w:lang w:val="ru-RU" w:eastAsia="ru-RU"/>
        </w:rPr>
        <w:t>L ;</w:t>
      </w:r>
      <w:proofErr w:type="gramEnd"/>
      <w:r w:rsidRPr="009E576D">
        <w:rPr>
          <w:sz w:val="24"/>
          <w:szCs w:val="24"/>
          <w:lang w:val="ru-RU" w:eastAsia="ru-RU"/>
        </w:rPr>
        <w:t xml:space="preserve"> н/ж 154х2,0 AISI 304 L;  ПЕ 100 SDR 26 - 140х5,4 </w:t>
      </w:r>
      <w:proofErr w:type="spellStart"/>
      <w:r w:rsidRPr="009E576D">
        <w:rPr>
          <w:sz w:val="24"/>
          <w:szCs w:val="24"/>
          <w:lang w:val="ru-RU" w:eastAsia="ru-RU"/>
        </w:rPr>
        <w:t>технічна</w:t>
      </w:r>
      <w:proofErr w:type="spellEnd"/>
      <w:r w:rsidRPr="009E576D">
        <w:rPr>
          <w:sz w:val="24"/>
          <w:szCs w:val="24"/>
          <w:lang w:val="ru-RU" w:eastAsia="ru-RU"/>
        </w:rPr>
        <w:t xml:space="preserve"> </w:t>
      </w:r>
    </w:p>
    <w:p w14:paraId="0C07985A" w14:textId="77777777" w:rsidR="009E576D" w:rsidRPr="009E576D" w:rsidRDefault="009E576D" w:rsidP="009E576D">
      <w:pPr>
        <w:autoSpaceDE w:val="0"/>
        <w:autoSpaceDN w:val="0"/>
        <w:adjustRightInd w:val="0"/>
        <w:ind w:firstLine="2"/>
        <w:rPr>
          <w:sz w:val="24"/>
          <w:szCs w:val="24"/>
          <w:lang w:val="ru-RU" w:eastAsia="ru-RU"/>
        </w:rPr>
      </w:pPr>
      <w:r w:rsidRPr="009E576D">
        <w:rPr>
          <w:sz w:val="24"/>
          <w:szCs w:val="24"/>
          <w:lang w:val="ru-RU" w:eastAsia="ru-RU"/>
        </w:rPr>
        <w:t xml:space="preserve">6 бар за ДСТУ EN 12201-2:2018; </w:t>
      </w:r>
    </w:p>
    <w:p w14:paraId="1A6C7DFA"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НПВХ - Р - UD/SN4/200/4,9/200,6/15° ДСТУ Б В.2.5 -32:2007,</w:t>
      </w:r>
    </w:p>
    <w:p w14:paraId="4F29AC06"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НПВХ - Р - UD/SN4/160/4/160,5/15° ДСТУ Б В.2.5 -32:2007,</w:t>
      </w:r>
    </w:p>
    <w:p w14:paraId="0CB9319B" w14:textId="77777777" w:rsidR="009E576D" w:rsidRPr="009E576D" w:rsidRDefault="009E576D" w:rsidP="009E576D">
      <w:pPr>
        <w:autoSpaceDE w:val="0"/>
        <w:autoSpaceDN w:val="0"/>
        <w:adjustRightInd w:val="0"/>
        <w:ind w:firstLine="2"/>
        <w:rPr>
          <w:sz w:val="24"/>
          <w:szCs w:val="24"/>
          <w:lang w:val="ru-RU" w:eastAsia="ru-RU"/>
        </w:rPr>
      </w:pPr>
      <w:r w:rsidRPr="009E576D">
        <w:rPr>
          <w:sz w:val="24"/>
          <w:szCs w:val="24"/>
          <w:lang w:val="ru-RU" w:eastAsia="ru-RU"/>
        </w:rPr>
        <w:t xml:space="preserve">- </w:t>
      </w:r>
      <w:proofErr w:type="spellStart"/>
      <w:r w:rsidRPr="009E576D">
        <w:rPr>
          <w:b/>
          <w:sz w:val="24"/>
          <w:szCs w:val="24"/>
          <w:lang w:val="ru-RU" w:eastAsia="ru-RU"/>
        </w:rPr>
        <w:t>трубопровід</w:t>
      </w:r>
      <w:proofErr w:type="spellEnd"/>
      <w:r w:rsidRPr="009E576D">
        <w:rPr>
          <w:b/>
          <w:sz w:val="24"/>
          <w:szCs w:val="24"/>
          <w:lang w:val="ru-RU" w:eastAsia="ru-RU"/>
        </w:rPr>
        <w:t xml:space="preserve"> </w:t>
      </w:r>
      <w:proofErr w:type="spellStart"/>
      <w:r w:rsidRPr="009E576D">
        <w:rPr>
          <w:b/>
          <w:sz w:val="24"/>
          <w:szCs w:val="24"/>
          <w:lang w:val="ru-RU" w:eastAsia="ru-RU"/>
        </w:rPr>
        <w:t>стічних</w:t>
      </w:r>
      <w:proofErr w:type="spellEnd"/>
      <w:r w:rsidRPr="009E576D">
        <w:rPr>
          <w:b/>
          <w:sz w:val="24"/>
          <w:szCs w:val="24"/>
          <w:lang w:val="ru-RU" w:eastAsia="ru-RU"/>
        </w:rPr>
        <w:t xml:space="preserve"> вод </w:t>
      </w:r>
      <w:proofErr w:type="spellStart"/>
      <w:r w:rsidRPr="009E576D">
        <w:rPr>
          <w:b/>
          <w:sz w:val="24"/>
          <w:szCs w:val="24"/>
          <w:lang w:val="ru-RU" w:eastAsia="ru-RU"/>
        </w:rPr>
        <w:t>після</w:t>
      </w:r>
      <w:proofErr w:type="spellEnd"/>
      <w:r w:rsidRPr="009E576D">
        <w:rPr>
          <w:b/>
          <w:sz w:val="24"/>
          <w:szCs w:val="24"/>
          <w:lang w:val="ru-RU" w:eastAsia="ru-RU"/>
        </w:rPr>
        <w:t xml:space="preserve"> доочистки </w:t>
      </w:r>
      <w:proofErr w:type="gramStart"/>
      <w:r w:rsidRPr="009E576D">
        <w:rPr>
          <w:b/>
          <w:sz w:val="24"/>
          <w:szCs w:val="24"/>
          <w:lang w:val="ru-RU" w:eastAsia="ru-RU"/>
        </w:rPr>
        <w:t>( К</w:t>
      </w:r>
      <w:proofErr w:type="gramEnd"/>
      <w:r w:rsidRPr="009E576D">
        <w:rPr>
          <w:b/>
          <w:sz w:val="24"/>
          <w:szCs w:val="24"/>
          <w:lang w:val="ru-RU" w:eastAsia="ru-RU"/>
        </w:rPr>
        <w:t>14 )</w:t>
      </w:r>
      <w:r w:rsidRPr="009E576D">
        <w:rPr>
          <w:sz w:val="24"/>
          <w:szCs w:val="24"/>
          <w:lang w:val="ru-RU" w:eastAsia="ru-RU"/>
        </w:rPr>
        <w:t xml:space="preserve"> - з труб: </w:t>
      </w:r>
    </w:p>
    <w:p w14:paraId="37B0CF77"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НПВХ - Р - UD/SN4/200/4,9/200,6/15</w:t>
      </w:r>
      <w:proofErr w:type="gramStart"/>
      <w:r w:rsidRPr="009E576D">
        <w:rPr>
          <w:sz w:val="24"/>
          <w:szCs w:val="24"/>
          <w:lang w:val="ru-RU" w:eastAsia="ru-RU"/>
        </w:rPr>
        <w:t>°  ДСТУ</w:t>
      </w:r>
      <w:proofErr w:type="gramEnd"/>
      <w:r w:rsidRPr="009E576D">
        <w:rPr>
          <w:sz w:val="24"/>
          <w:szCs w:val="24"/>
          <w:lang w:val="ru-RU" w:eastAsia="ru-RU"/>
        </w:rPr>
        <w:t xml:space="preserve"> Б В.2.5 -32:2007,</w:t>
      </w:r>
    </w:p>
    <w:p w14:paraId="1513DF00" w14:textId="77777777" w:rsidR="009E576D" w:rsidRPr="009E576D" w:rsidRDefault="009E576D" w:rsidP="009E576D">
      <w:pPr>
        <w:autoSpaceDE w:val="0"/>
        <w:autoSpaceDN w:val="0"/>
        <w:adjustRightInd w:val="0"/>
        <w:ind w:firstLine="2"/>
        <w:rPr>
          <w:sz w:val="24"/>
          <w:szCs w:val="24"/>
          <w:lang w:val="ru-RU" w:eastAsia="ru-RU"/>
        </w:rPr>
      </w:pPr>
      <w:r w:rsidRPr="009E576D">
        <w:rPr>
          <w:sz w:val="24"/>
          <w:szCs w:val="24"/>
          <w:lang w:val="ru-RU" w:eastAsia="ru-RU"/>
        </w:rPr>
        <w:t xml:space="preserve">- </w:t>
      </w:r>
      <w:proofErr w:type="spellStart"/>
      <w:r w:rsidRPr="009E576D">
        <w:rPr>
          <w:b/>
          <w:sz w:val="24"/>
          <w:szCs w:val="24"/>
          <w:lang w:val="ru-RU" w:eastAsia="ru-RU"/>
        </w:rPr>
        <w:t>трубопровід</w:t>
      </w:r>
      <w:proofErr w:type="spellEnd"/>
      <w:r w:rsidRPr="009E576D">
        <w:rPr>
          <w:b/>
          <w:sz w:val="24"/>
          <w:szCs w:val="24"/>
          <w:lang w:val="ru-RU" w:eastAsia="ru-RU"/>
        </w:rPr>
        <w:t xml:space="preserve"> </w:t>
      </w:r>
      <w:proofErr w:type="spellStart"/>
      <w:r w:rsidRPr="009E576D">
        <w:rPr>
          <w:b/>
          <w:sz w:val="24"/>
          <w:szCs w:val="24"/>
          <w:lang w:val="ru-RU" w:eastAsia="ru-RU"/>
        </w:rPr>
        <w:t>знезаражених</w:t>
      </w:r>
      <w:proofErr w:type="spellEnd"/>
      <w:r w:rsidRPr="009E576D">
        <w:rPr>
          <w:b/>
          <w:sz w:val="24"/>
          <w:szCs w:val="24"/>
          <w:lang w:val="ru-RU" w:eastAsia="ru-RU"/>
        </w:rPr>
        <w:t xml:space="preserve"> </w:t>
      </w:r>
      <w:proofErr w:type="spellStart"/>
      <w:r w:rsidRPr="009E576D">
        <w:rPr>
          <w:b/>
          <w:sz w:val="24"/>
          <w:szCs w:val="24"/>
          <w:lang w:val="ru-RU" w:eastAsia="ru-RU"/>
        </w:rPr>
        <w:t>стічних</w:t>
      </w:r>
      <w:proofErr w:type="spellEnd"/>
      <w:r w:rsidRPr="009E576D">
        <w:rPr>
          <w:b/>
          <w:sz w:val="24"/>
          <w:szCs w:val="24"/>
          <w:lang w:val="ru-RU" w:eastAsia="ru-RU"/>
        </w:rPr>
        <w:t xml:space="preserve"> вод </w:t>
      </w:r>
      <w:proofErr w:type="gramStart"/>
      <w:r w:rsidRPr="009E576D">
        <w:rPr>
          <w:b/>
          <w:sz w:val="24"/>
          <w:szCs w:val="24"/>
          <w:lang w:val="ru-RU" w:eastAsia="ru-RU"/>
        </w:rPr>
        <w:t>( К</w:t>
      </w:r>
      <w:proofErr w:type="gramEnd"/>
      <w:r w:rsidRPr="009E576D">
        <w:rPr>
          <w:b/>
          <w:sz w:val="24"/>
          <w:szCs w:val="24"/>
          <w:lang w:val="ru-RU" w:eastAsia="ru-RU"/>
        </w:rPr>
        <w:t>15 )</w:t>
      </w:r>
      <w:r w:rsidRPr="009E576D">
        <w:rPr>
          <w:sz w:val="24"/>
          <w:szCs w:val="24"/>
          <w:lang w:val="ru-RU" w:eastAsia="ru-RU"/>
        </w:rPr>
        <w:t xml:space="preserve"> - з труб: </w:t>
      </w:r>
    </w:p>
    <w:p w14:paraId="365EC384"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НПВХ - Р - UD/SN4/200/4,9/200,6/15</w:t>
      </w:r>
      <w:proofErr w:type="gramStart"/>
      <w:r w:rsidRPr="009E576D">
        <w:rPr>
          <w:sz w:val="24"/>
          <w:szCs w:val="24"/>
          <w:lang w:val="ru-RU" w:eastAsia="ru-RU"/>
        </w:rPr>
        <w:t>°  ДСТУ</w:t>
      </w:r>
      <w:proofErr w:type="gramEnd"/>
      <w:r w:rsidRPr="009E576D">
        <w:rPr>
          <w:sz w:val="24"/>
          <w:szCs w:val="24"/>
          <w:lang w:val="ru-RU" w:eastAsia="ru-RU"/>
        </w:rPr>
        <w:t xml:space="preserve"> Б В.2.5 -32:2007,</w:t>
      </w:r>
    </w:p>
    <w:p w14:paraId="6C7F617D" w14:textId="77777777" w:rsidR="009E576D" w:rsidRPr="009E576D" w:rsidRDefault="009E576D" w:rsidP="009E576D">
      <w:pPr>
        <w:autoSpaceDE w:val="0"/>
        <w:autoSpaceDN w:val="0"/>
        <w:adjustRightInd w:val="0"/>
        <w:ind w:firstLine="2"/>
        <w:rPr>
          <w:sz w:val="24"/>
          <w:szCs w:val="24"/>
          <w:lang w:val="ru-RU" w:eastAsia="ru-RU"/>
        </w:rPr>
      </w:pPr>
      <w:r w:rsidRPr="009E576D">
        <w:rPr>
          <w:sz w:val="24"/>
          <w:szCs w:val="24"/>
          <w:lang w:val="ru-RU" w:eastAsia="ru-RU"/>
        </w:rPr>
        <w:t xml:space="preserve">-  </w:t>
      </w:r>
      <w:proofErr w:type="spellStart"/>
      <w:r w:rsidRPr="009E576D">
        <w:rPr>
          <w:b/>
          <w:sz w:val="24"/>
          <w:szCs w:val="24"/>
          <w:lang w:val="ru-RU" w:eastAsia="ru-RU"/>
        </w:rPr>
        <w:t>трубопровід</w:t>
      </w:r>
      <w:proofErr w:type="spellEnd"/>
      <w:r w:rsidRPr="009E576D">
        <w:rPr>
          <w:b/>
          <w:sz w:val="24"/>
          <w:szCs w:val="24"/>
          <w:lang w:val="ru-RU" w:eastAsia="ru-RU"/>
        </w:rPr>
        <w:t xml:space="preserve"> </w:t>
      </w:r>
      <w:proofErr w:type="spellStart"/>
      <w:r w:rsidRPr="009E576D">
        <w:rPr>
          <w:b/>
          <w:sz w:val="24"/>
          <w:szCs w:val="24"/>
          <w:lang w:val="ru-RU" w:eastAsia="ru-RU"/>
        </w:rPr>
        <w:t>циркуляційного</w:t>
      </w:r>
      <w:proofErr w:type="spellEnd"/>
      <w:r w:rsidRPr="009E576D">
        <w:rPr>
          <w:b/>
          <w:sz w:val="24"/>
          <w:szCs w:val="24"/>
          <w:lang w:val="ru-RU" w:eastAsia="ru-RU"/>
        </w:rPr>
        <w:t xml:space="preserve"> мулу (К18)</w:t>
      </w:r>
      <w:r w:rsidRPr="009E576D">
        <w:rPr>
          <w:sz w:val="24"/>
          <w:szCs w:val="24"/>
          <w:lang w:val="ru-RU" w:eastAsia="ru-RU"/>
        </w:rPr>
        <w:t xml:space="preserve"> - з труб:</w:t>
      </w:r>
    </w:p>
    <w:p w14:paraId="6DCBDDA3"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н/ж 154х2,0 AISI 304 L</w:t>
      </w:r>
    </w:p>
    <w:p w14:paraId="41029F57" w14:textId="77777777" w:rsidR="009E576D" w:rsidRPr="009E576D" w:rsidRDefault="009E576D" w:rsidP="009E576D">
      <w:pPr>
        <w:autoSpaceDE w:val="0"/>
        <w:autoSpaceDN w:val="0"/>
        <w:adjustRightInd w:val="0"/>
        <w:rPr>
          <w:sz w:val="24"/>
          <w:szCs w:val="24"/>
          <w:lang w:val="ru-RU" w:eastAsia="ru-RU"/>
        </w:rPr>
      </w:pPr>
      <w:r w:rsidRPr="009E576D">
        <w:rPr>
          <w:b/>
          <w:sz w:val="24"/>
          <w:szCs w:val="24"/>
          <w:lang w:val="ru-RU" w:eastAsia="ru-RU"/>
        </w:rPr>
        <w:t xml:space="preserve">   - </w:t>
      </w:r>
      <w:proofErr w:type="spellStart"/>
      <w:r w:rsidRPr="009E576D">
        <w:rPr>
          <w:b/>
          <w:sz w:val="24"/>
          <w:szCs w:val="24"/>
          <w:lang w:val="ru-RU" w:eastAsia="ru-RU"/>
        </w:rPr>
        <w:t>повітропровід</w:t>
      </w:r>
      <w:proofErr w:type="spellEnd"/>
      <w:r w:rsidRPr="009E576D">
        <w:rPr>
          <w:b/>
          <w:sz w:val="24"/>
          <w:szCs w:val="24"/>
          <w:lang w:val="ru-RU" w:eastAsia="ru-RU"/>
        </w:rPr>
        <w:t xml:space="preserve"> </w:t>
      </w:r>
      <w:proofErr w:type="gramStart"/>
      <w:r w:rsidRPr="009E576D">
        <w:rPr>
          <w:b/>
          <w:sz w:val="24"/>
          <w:szCs w:val="24"/>
          <w:lang w:val="ru-RU" w:eastAsia="ru-RU"/>
        </w:rPr>
        <w:t xml:space="preserve">( </w:t>
      </w:r>
      <w:proofErr w:type="spellStart"/>
      <w:r w:rsidRPr="009E576D">
        <w:rPr>
          <w:b/>
          <w:sz w:val="24"/>
          <w:szCs w:val="24"/>
          <w:lang w:val="ru-RU" w:eastAsia="ru-RU"/>
        </w:rPr>
        <w:t>Пп</w:t>
      </w:r>
      <w:proofErr w:type="spellEnd"/>
      <w:proofErr w:type="gramEnd"/>
      <w:r w:rsidRPr="009E576D">
        <w:rPr>
          <w:b/>
          <w:sz w:val="24"/>
          <w:szCs w:val="24"/>
          <w:lang w:val="ru-RU" w:eastAsia="ru-RU"/>
        </w:rPr>
        <w:t xml:space="preserve"> )</w:t>
      </w:r>
      <w:r w:rsidRPr="009E576D">
        <w:rPr>
          <w:sz w:val="24"/>
          <w:szCs w:val="24"/>
          <w:lang w:val="ru-RU" w:eastAsia="ru-RU"/>
        </w:rPr>
        <w:t xml:space="preserve"> - з труб: </w:t>
      </w:r>
    </w:p>
    <w:p w14:paraId="1CA7A074"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 xml:space="preserve">ПЕ100 SDR 11 – 32х3 </w:t>
      </w:r>
      <w:proofErr w:type="spellStart"/>
      <w:r w:rsidRPr="009E576D">
        <w:rPr>
          <w:sz w:val="24"/>
          <w:szCs w:val="24"/>
          <w:lang w:val="ru-RU" w:eastAsia="ru-RU"/>
        </w:rPr>
        <w:t>технічна</w:t>
      </w:r>
      <w:proofErr w:type="spellEnd"/>
      <w:r w:rsidRPr="009E576D">
        <w:rPr>
          <w:sz w:val="24"/>
          <w:szCs w:val="24"/>
          <w:lang w:val="ru-RU" w:eastAsia="ru-RU"/>
        </w:rPr>
        <w:t xml:space="preserve"> 16 </w:t>
      </w:r>
      <w:proofErr w:type="gramStart"/>
      <w:r w:rsidRPr="009E576D">
        <w:rPr>
          <w:sz w:val="24"/>
          <w:szCs w:val="24"/>
          <w:lang w:val="ru-RU" w:eastAsia="ru-RU"/>
        </w:rPr>
        <w:t>бар  ДСТУ</w:t>
      </w:r>
      <w:proofErr w:type="gramEnd"/>
      <w:r w:rsidRPr="009E576D">
        <w:rPr>
          <w:sz w:val="24"/>
          <w:szCs w:val="24"/>
          <w:lang w:val="ru-RU" w:eastAsia="ru-RU"/>
        </w:rPr>
        <w:t xml:space="preserve"> EN 12201-2:2018;</w:t>
      </w:r>
    </w:p>
    <w:p w14:paraId="65C33F6E"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 xml:space="preserve">ПЕ100 SDR 11 – 63х5,8 </w:t>
      </w:r>
      <w:proofErr w:type="spellStart"/>
      <w:r w:rsidRPr="009E576D">
        <w:rPr>
          <w:sz w:val="24"/>
          <w:szCs w:val="24"/>
          <w:lang w:val="ru-RU" w:eastAsia="ru-RU"/>
        </w:rPr>
        <w:t>технічна</w:t>
      </w:r>
      <w:proofErr w:type="spellEnd"/>
      <w:r w:rsidRPr="009E576D">
        <w:rPr>
          <w:sz w:val="24"/>
          <w:szCs w:val="24"/>
          <w:lang w:val="ru-RU" w:eastAsia="ru-RU"/>
        </w:rPr>
        <w:t xml:space="preserve"> 16 </w:t>
      </w:r>
      <w:proofErr w:type="gramStart"/>
      <w:r w:rsidRPr="009E576D">
        <w:rPr>
          <w:sz w:val="24"/>
          <w:szCs w:val="24"/>
          <w:lang w:val="ru-RU" w:eastAsia="ru-RU"/>
        </w:rPr>
        <w:t>бар  ДСТУ</w:t>
      </w:r>
      <w:proofErr w:type="gramEnd"/>
      <w:r w:rsidRPr="009E576D">
        <w:rPr>
          <w:sz w:val="24"/>
          <w:szCs w:val="24"/>
          <w:lang w:val="ru-RU" w:eastAsia="ru-RU"/>
        </w:rPr>
        <w:t xml:space="preserve"> EN 12201-2:2018;</w:t>
      </w:r>
    </w:p>
    <w:p w14:paraId="0E654F22"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 xml:space="preserve">ПЕ100 SDR 11 – 90х8,2 </w:t>
      </w:r>
      <w:proofErr w:type="spellStart"/>
      <w:r w:rsidRPr="009E576D">
        <w:rPr>
          <w:sz w:val="24"/>
          <w:szCs w:val="24"/>
          <w:lang w:val="ru-RU" w:eastAsia="ru-RU"/>
        </w:rPr>
        <w:t>технічна</w:t>
      </w:r>
      <w:proofErr w:type="spellEnd"/>
      <w:r w:rsidRPr="009E576D">
        <w:rPr>
          <w:sz w:val="24"/>
          <w:szCs w:val="24"/>
          <w:lang w:val="ru-RU" w:eastAsia="ru-RU"/>
        </w:rPr>
        <w:t xml:space="preserve"> 16 </w:t>
      </w:r>
      <w:proofErr w:type="gramStart"/>
      <w:r w:rsidRPr="009E576D">
        <w:rPr>
          <w:sz w:val="24"/>
          <w:szCs w:val="24"/>
          <w:lang w:val="ru-RU" w:eastAsia="ru-RU"/>
        </w:rPr>
        <w:t>бар  ДСТУ</w:t>
      </w:r>
      <w:proofErr w:type="gramEnd"/>
      <w:r w:rsidRPr="009E576D">
        <w:rPr>
          <w:sz w:val="24"/>
          <w:szCs w:val="24"/>
          <w:lang w:val="ru-RU" w:eastAsia="ru-RU"/>
        </w:rPr>
        <w:t xml:space="preserve"> EN 12201-2:2018;</w:t>
      </w:r>
    </w:p>
    <w:p w14:paraId="5F997B9B"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 xml:space="preserve">ПЕ100 SDR 11 – 125х11,4 </w:t>
      </w:r>
      <w:proofErr w:type="spellStart"/>
      <w:r w:rsidRPr="009E576D">
        <w:rPr>
          <w:sz w:val="24"/>
          <w:szCs w:val="24"/>
          <w:lang w:val="ru-RU" w:eastAsia="ru-RU"/>
        </w:rPr>
        <w:t>технічна</w:t>
      </w:r>
      <w:proofErr w:type="spellEnd"/>
      <w:r w:rsidRPr="009E576D">
        <w:rPr>
          <w:sz w:val="24"/>
          <w:szCs w:val="24"/>
          <w:lang w:val="ru-RU" w:eastAsia="ru-RU"/>
        </w:rPr>
        <w:t xml:space="preserve"> 16 </w:t>
      </w:r>
      <w:proofErr w:type="gramStart"/>
      <w:r w:rsidRPr="009E576D">
        <w:rPr>
          <w:sz w:val="24"/>
          <w:szCs w:val="24"/>
          <w:lang w:val="ru-RU" w:eastAsia="ru-RU"/>
        </w:rPr>
        <w:t>бар  ДСТУ</w:t>
      </w:r>
      <w:proofErr w:type="gramEnd"/>
      <w:r w:rsidRPr="009E576D">
        <w:rPr>
          <w:sz w:val="24"/>
          <w:szCs w:val="24"/>
          <w:lang w:val="ru-RU" w:eastAsia="ru-RU"/>
        </w:rPr>
        <w:t xml:space="preserve"> EN 12201-2:2018;</w:t>
      </w:r>
    </w:p>
    <w:p w14:paraId="1E27C240"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 xml:space="preserve">ПЕ100 SDR 11 – 160х14,6 </w:t>
      </w:r>
      <w:proofErr w:type="spellStart"/>
      <w:r w:rsidRPr="009E576D">
        <w:rPr>
          <w:sz w:val="24"/>
          <w:szCs w:val="24"/>
          <w:lang w:val="ru-RU" w:eastAsia="ru-RU"/>
        </w:rPr>
        <w:t>технічна</w:t>
      </w:r>
      <w:proofErr w:type="spellEnd"/>
      <w:r w:rsidRPr="009E576D">
        <w:rPr>
          <w:sz w:val="24"/>
          <w:szCs w:val="24"/>
          <w:lang w:val="ru-RU" w:eastAsia="ru-RU"/>
        </w:rPr>
        <w:t xml:space="preserve"> 16 </w:t>
      </w:r>
      <w:proofErr w:type="gramStart"/>
      <w:r w:rsidRPr="009E576D">
        <w:rPr>
          <w:sz w:val="24"/>
          <w:szCs w:val="24"/>
          <w:lang w:val="ru-RU" w:eastAsia="ru-RU"/>
        </w:rPr>
        <w:t>бар  ДСТУ</w:t>
      </w:r>
      <w:proofErr w:type="gramEnd"/>
      <w:r w:rsidRPr="009E576D">
        <w:rPr>
          <w:sz w:val="24"/>
          <w:szCs w:val="24"/>
          <w:lang w:val="ru-RU" w:eastAsia="ru-RU"/>
        </w:rPr>
        <w:t xml:space="preserve"> EN 12201-2:2018;</w:t>
      </w:r>
    </w:p>
    <w:p w14:paraId="7653DC07" w14:textId="77777777" w:rsidR="009E576D" w:rsidRPr="009E576D" w:rsidRDefault="009E576D" w:rsidP="009E576D">
      <w:pPr>
        <w:tabs>
          <w:tab w:val="left" w:pos="2"/>
        </w:tabs>
        <w:autoSpaceDE w:val="0"/>
        <w:autoSpaceDN w:val="0"/>
        <w:adjustRightInd w:val="0"/>
        <w:ind w:left="2" w:hanging="2"/>
        <w:rPr>
          <w:sz w:val="24"/>
          <w:szCs w:val="24"/>
          <w:lang w:val="ru-RU" w:eastAsia="ru-RU"/>
        </w:rPr>
      </w:pPr>
      <w:r w:rsidRPr="009E576D">
        <w:rPr>
          <w:sz w:val="24"/>
          <w:szCs w:val="24"/>
          <w:lang w:val="ru-RU" w:eastAsia="ru-RU"/>
        </w:rPr>
        <w:tab/>
        <w:t xml:space="preserve">На </w:t>
      </w:r>
      <w:proofErr w:type="spellStart"/>
      <w:r w:rsidRPr="009E576D">
        <w:rPr>
          <w:sz w:val="24"/>
          <w:szCs w:val="24"/>
          <w:lang w:val="ru-RU" w:eastAsia="ru-RU"/>
        </w:rPr>
        <w:t>технологічних</w:t>
      </w:r>
      <w:proofErr w:type="spellEnd"/>
      <w:r w:rsidRPr="009E576D">
        <w:rPr>
          <w:sz w:val="24"/>
          <w:szCs w:val="24"/>
          <w:lang w:val="ru-RU" w:eastAsia="ru-RU"/>
        </w:rPr>
        <w:t xml:space="preserve"> мережах </w:t>
      </w:r>
      <w:proofErr w:type="spellStart"/>
      <w:r w:rsidRPr="009E576D">
        <w:rPr>
          <w:sz w:val="24"/>
          <w:szCs w:val="24"/>
          <w:lang w:val="ru-RU" w:eastAsia="ru-RU"/>
        </w:rPr>
        <w:t>встановити</w:t>
      </w:r>
      <w:proofErr w:type="spellEnd"/>
      <w:r w:rsidRPr="009E576D">
        <w:rPr>
          <w:sz w:val="24"/>
          <w:szCs w:val="24"/>
          <w:lang w:val="ru-RU" w:eastAsia="ru-RU"/>
        </w:rPr>
        <w:t xml:space="preserve"> </w:t>
      </w:r>
      <w:proofErr w:type="spellStart"/>
      <w:r w:rsidRPr="009E576D">
        <w:rPr>
          <w:sz w:val="24"/>
          <w:szCs w:val="24"/>
          <w:lang w:val="ru-RU" w:eastAsia="ru-RU"/>
        </w:rPr>
        <w:t>колодязі</w:t>
      </w:r>
      <w:proofErr w:type="spellEnd"/>
      <w:r w:rsidRPr="009E576D">
        <w:rPr>
          <w:sz w:val="24"/>
          <w:szCs w:val="24"/>
          <w:lang w:val="ru-RU" w:eastAsia="ru-RU"/>
        </w:rPr>
        <w:t>:</w:t>
      </w:r>
    </w:p>
    <w:p w14:paraId="0A2CDD07" w14:textId="77777777" w:rsidR="009E576D" w:rsidRPr="009E576D" w:rsidRDefault="009E576D" w:rsidP="009E576D">
      <w:pPr>
        <w:autoSpaceDE w:val="0"/>
        <w:autoSpaceDN w:val="0"/>
        <w:adjustRightInd w:val="0"/>
        <w:rPr>
          <w:sz w:val="24"/>
          <w:szCs w:val="24"/>
          <w:lang w:val="ru-RU" w:eastAsia="ru-RU"/>
        </w:rPr>
      </w:pPr>
      <w:r w:rsidRPr="009E576D">
        <w:rPr>
          <w:sz w:val="24"/>
          <w:szCs w:val="24"/>
          <w:lang w:val="ru-RU" w:eastAsia="ru-RU"/>
        </w:rPr>
        <w:t xml:space="preserve">● </w:t>
      </w:r>
      <w:proofErr w:type="spellStart"/>
      <w:r w:rsidRPr="009E576D">
        <w:rPr>
          <w:sz w:val="24"/>
          <w:szCs w:val="24"/>
          <w:lang w:val="ru-RU" w:eastAsia="ru-RU"/>
        </w:rPr>
        <w:t>каналізаційні</w:t>
      </w:r>
      <w:proofErr w:type="spellEnd"/>
      <w:r w:rsidRPr="009E576D">
        <w:rPr>
          <w:sz w:val="24"/>
          <w:szCs w:val="24"/>
          <w:lang w:val="ru-RU" w:eastAsia="ru-RU"/>
        </w:rPr>
        <w:t xml:space="preserve"> </w:t>
      </w:r>
      <w:proofErr w:type="spellStart"/>
      <w:r w:rsidRPr="009E576D">
        <w:rPr>
          <w:sz w:val="24"/>
          <w:szCs w:val="24"/>
          <w:lang w:val="ru-RU" w:eastAsia="ru-RU"/>
        </w:rPr>
        <w:t>із</w:t>
      </w:r>
      <w:proofErr w:type="spellEnd"/>
      <w:r w:rsidRPr="009E576D">
        <w:rPr>
          <w:sz w:val="24"/>
          <w:szCs w:val="24"/>
          <w:lang w:val="ru-RU" w:eastAsia="ru-RU"/>
        </w:rPr>
        <w:t xml:space="preserve"> </w:t>
      </w:r>
      <w:proofErr w:type="spellStart"/>
      <w:r w:rsidRPr="009E576D">
        <w:rPr>
          <w:sz w:val="24"/>
          <w:szCs w:val="24"/>
          <w:lang w:val="ru-RU" w:eastAsia="ru-RU"/>
        </w:rPr>
        <w:t>збірних</w:t>
      </w:r>
      <w:proofErr w:type="spellEnd"/>
      <w:r w:rsidRPr="009E576D">
        <w:rPr>
          <w:sz w:val="24"/>
          <w:szCs w:val="24"/>
          <w:lang w:val="ru-RU" w:eastAsia="ru-RU"/>
        </w:rPr>
        <w:t xml:space="preserve"> </w:t>
      </w:r>
      <w:proofErr w:type="spellStart"/>
      <w:r w:rsidRPr="009E576D">
        <w:rPr>
          <w:sz w:val="24"/>
          <w:szCs w:val="24"/>
          <w:lang w:val="ru-RU" w:eastAsia="ru-RU"/>
        </w:rPr>
        <w:t>залізобетонних</w:t>
      </w:r>
      <w:proofErr w:type="spellEnd"/>
      <w:r w:rsidRPr="009E576D">
        <w:rPr>
          <w:sz w:val="24"/>
          <w:szCs w:val="24"/>
          <w:lang w:val="ru-RU" w:eastAsia="ru-RU"/>
        </w:rPr>
        <w:t xml:space="preserve"> </w:t>
      </w:r>
      <w:proofErr w:type="spellStart"/>
      <w:r w:rsidRPr="009E576D">
        <w:rPr>
          <w:sz w:val="24"/>
          <w:szCs w:val="24"/>
          <w:lang w:val="ru-RU" w:eastAsia="ru-RU"/>
        </w:rPr>
        <w:t>елементів</w:t>
      </w:r>
      <w:proofErr w:type="spellEnd"/>
      <w:r w:rsidRPr="009E576D">
        <w:rPr>
          <w:sz w:val="24"/>
          <w:szCs w:val="24"/>
          <w:lang w:val="ru-RU" w:eastAsia="ru-RU"/>
        </w:rPr>
        <w:t xml:space="preserve"> </w:t>
      </w:r>
      <w:proofErr w:type="spellStart"/>
      <w:r w:rsidRPr="009E576D">
        <w:rPr>
          <w:sz w:val="24"/>
          <w:szCs w:val="24"/>
          <w:lang w:val="ru-RU" w:eastAsia="ru-RU"/>
        </w:rPr>
        <w:t>згідно</w:t>
      </w:r>
      <w:proofErr w:type="spellEnd"/>
      <w:r w:rsidRPr="009E576D">
        <w:rPr>
          <w:sz w:val="24"/>
          <w:szCs w:val="24"/>
          <w:lang w:val="ru-RU" w:eastAsia="ru-RU"/>
        </w:rPr>
        <w:t xml:space="preserve"> типового проекту           902 - 09 - 22.84 вип. I, II;</w:t>
      </w:r>
    </w:p>
    <w:p w14:paraId="7627F8FB" w14:textId="77777777" w:rsidR="009E576D" w:rsidRPr="009E576D" w:rsidRDefault="009E576D" w:rsidP="009E576D">
      <w:pPr>
        <w:tabs>
          <w:tab w:val="left" w:pos="2"/>
        </w:tabs>
        <w:autoSpaceDE w:val="0"/>
        <w:autoSpaceDN w:val="0"/>
        <w:adjustRightInd w:val="0"/>
        <w:ind w:left="2" w:hanging="2"/>
        <w:rPr>
          <w:sz w:val="24"/>
          <w:szCs w:val="24"/>
          <w:lang w:val="ru-RU" w:eastAsia="ru-RU"/>
        </w:rPr>
      </w:pPr>
      <w:r w:rsidRPr="009E576D">
        <w:rPr>
          <w:sz w:val="24"/>
          <w:szCs w:val="24"/>
          <w:lang w:val="ru-RU" w:eastAsia="ru-RU"/>
        </w:rPr>
        <w:tab/>
      </w:r>
      <w:proofErr w:type="spellStart"/>
      <w:r w:rsidRPr="009E576D">
        <w:rPr>
          <w:sz w:val="24"/>
          <w:szCs w:val="24"/>
          <w:lang w:val="ru-RU" w:eastAsia="ru-RU"/>
        </w:rPr>
        <w:t>Зовнішню</w:t>
      </w:r>
      <w:proofErr w:type="spellEnd"/>
      <w:r w:rsidRPr="009E576D">
        <w:rPr>
          <w:sz w:val="24"/>
          <w:szCs w:val="24"/>
          <w:lang w:val="ru-RU" w:eastAsia="ru-RU"/>
        </w:rPr>
        <w:t xml:space="preserve"> </w:t>
      </w:r>
      <w:proofErr w:type="spellStart"/>
      <w:r w:rsidRPr="009E576D">
        <w:rPr>
          <w:sz w:val="24"/>
          <w:szCs w:val="24"/>
          <w:lang w:val="ru-RU" w:eastAsia="ru-RU"/>
        </w:rPr>
        <w:t>поверхню</w:t>
      </w:r>
      <w:proofErr w:type="spellEnd"/>
      <w:r w:rsidRPr="009E576D">
        <w:rPr>
          <w:sz w:val="24"/>
          <w:szCs w:val="24"/>
          <w:lang w:val="ru-RU" w:eastAsia="ru-RU"/>
        </w:rPr>
        <w:t xml:space="preserve"> </w:t>
      </w:r>
      <w:proofErr w:type="spellStart"/>
      <w:r w:rsidRPr="009E576D">
        <w:rPr>
          <w:sz w:val="24"/>
          <w:szCs w:val="24"/>
          <w:lang w:val="ru-RU" w:eastAsia="ru-RU"/>
        </w:rPr>
        <w:t>залізобетонних</w:t>
      </w:r>
      <w:proofErr w:type="spellEnd"/>
      <w:r w:rsidRPr="009E576D">
        <w:rPr>
          <w:sz w:val="24"/>
          <w:szCs w:val="24"/>
          <w:lang w:val="ru-RU" w:eastAsia="ru-RU"/>
        </w:rPr>
        <w:t xml:space="preserve"> </w:t>
      </w:r>
      <w:proofErr w:type="spellStart"/>
      <w:r w:rsidRPr="009E576D">
        <w:rPr>
          <w:sz w:val="24"/>
          <w:szCs w:val="24"/>
          <w:lang w:val="ru-RU" w:eastAsia="ru-RU"/>
        </w:rPr>
        <w:t>колодязів</w:t>
      </w:r>
      <w:proofErr w:type="spellEnd"/>
      <w:r w:rsidRPr="009E576D">
        <w:rPr>
          <w:sz w:val="24"/>
          <w:szCs w:val="24"/>
          <w:lang w:val="ru-RU" w:eastAsia="ru-RU"/>
        </w:rPr>
        <w:t xml:space="preserve"> </w:t>
      </w:r>
      <w:proofErr w:type="spellStart"/>
      <w:r w:rsidRPr="009E576D">
        <w:rPr>
          <w:sz w:val="24"/>
          <w:szCs w:val="24"/>
          <w:lang w:val="ru-RU" w:eastAsia="ru-RU"/>
        </w:rPr>
        <w:t>покрити</w:t>
      </w:r>
      <w:proofErr w:type="spellEnd"/>
      <w:r w:rsidRPr="009E576D">
        <w:rPr>
          <w:sz w:val="24"/>
          <w:szCs w:val="24"/>
          <w:lang w:val="ru-RU" w:eastAsia="ru-RU"/>
        </w:rPr>
        <w:t xml:space="preserve"> </w:t>
      </w:r>
      <w:proofErr w:type="spellStart"/>
      <w:r w:rsidRPr="009E576D">
        <w:rPr>
          <w:sz w:val="24"/>
          <w:szCs w:val="24"/>
          <w:lang w:val="ru-RU" w:eastAsia="ru-RU"/>
        </w:rPr>
        <w:t>бітумною</w:t>
      </w:r>
      <w:proofErr w:type="spellEnd"/>
      <w:r w:rsidRPr="009E576D">
        <w:rPr>
          <w:sz w:val="24"/>
          <w:szCs w:val="24"/>
          <w:lang w:val="ru-RU" w:eastAsia="ru-RU"/>
        </w:rPr>
        <w:t xml:space="preserve"> </w:t>
      </w:r>
      <w:proofErr w:type="spellStart"/>
      <w:r w:rsidRPr="009E576D">
        <w:rPr>
          <w:sz w:val="24"/>
          <w:szCs w:val="24"/>
          <w:lang w:val="ru-RU" w:eastAsia="ru-RU"/>
        </w:rPr>
        <w:t>ізоляцією</w:t>
      </w:r>
      <w:proofErr w:type="spellEnd"/>
      <w:r w:rsidRPr="009E576D">
        <w:rPr>
          <w:sz w:val="24"/>
          <w:szCs w:val="24"/>
          <w:lang w:val="ru-RU" w:eastAsia="ru-RU"/>
        </w:rPr>
        <w:t xml:space="preserve">. </w:t>
      </w:r>
    </w:p>
    <w:p w14:paraId="7687B229" w14:textId="77777777" w:rsidR="009E576D" w:rsidRPr="009E576D" w:rsidRDefault="009E576D" w:rsidP="009E576D">
      <w:pPr>
        <w:tabs>
          <w:tab w:val="left" w:pos="2"/>
        </w:tabs>
        <w:autoSpaceDE w:val="0"/>
        <w:autoSpaceDN w:val="0"/>
        <w:adjustRightInd w:val="0"/>
        <w:ind w:left="2" w:hanging="2"/>
        <w:rPr>
          <w:sz w:val="24"/>
          <w:szCs w:val="24"/>
          <w:lang w:val="ru-RU"/>
        </w:rPr>
      </w:pPr>
      <w:r w:rsidRPr="009E576D">
        <w:rPr>
          <w:sz w:val="24"/>
          <w:szCs w:val="24"/>
          <w:lang w:val="ru-RU" w:eastAsia="ru-RU"/>
        </w:rPr>
        <w:tab/>
      </w:r>
      <w:proofErr w:type="spellStart"/>
      <w:r w:rsidRPr="009E576D">
        <w:rPr>
          <w:sz w:val="24"/>
          <w:szCs w:val="24"/>
          <w:lang w:val="ru-RU" w:eastAsia="ru-RU"/>
        </w:rPr>
        <w:t>З'єднання</w:t>
      </w:r>
      <w:proofErr w:type="spellEnd"/>
      <w:r w:rsidRPr="009E576D">
        <w:rPr>
          <w:sz w:val="24"/>
          <w:szCs w:val="24"/>
          <w:lang w:val="ru-RU" w:eastAsia="ru-RU"/>
        </w:rPr>
        <w:t xml:space="preserve"> труб ПЕ 100 з трубами НПВХ </w:t>
      </w:r>
      <w:proofErr w:type="spellStart"/>
      <w:r w:rsidRPr="009E576D">
        <w:rPr>
          <w:sz w:val="24"/>
          <w:szCs w:val="24"/>
          <w:lang w:val="ru-RU" w:eastAsia="ru-RU"/>
        </w:rPr>
        <w:t>виконати</w:t>
      </w:r>
      <w:proofErr w:type="spellEnd"/>
      <w:r w:rsidRPr="009E576D">
        <w:rPr>
          <w:sz w:val="24"/>
          <w:szCs w:val="24"/>
          <w:lang w:val="ru-RU" w:eastAsia="ru-RU"/>
        </w:rPr>
        <w:t xml:space="preserve"> за </w:t>
      </w:r>
      <w:proofErr w:type="spellStart"/>
      <w:r w:rsidRPr="009E576D">
        <w:rPr>
          <w:sz w:val="24"/>
          <w:szCs w:val="24"/>
          <w:lang w:val="ru-RU" w:eastAsia="ru-RU"/>
        </w:rPr>
        <w:t>допомогою</w:t>
      </w:r>
      <w:proofErr w:type="spellEnd"/>
      <w:r w:rsidRPr="009E576D">
        <w:rPr>
          <w:sz w:val="24"/>
          <w:szCs w:val="24"/>
          <w:lang w:val="ru-RU" w:eastAsia="ru-RU"/>
        </w:rPr>
        <w:t xml:space="preserve"> </w:t>
      </w:r>
      <w:proofErr w:type="spellStart"/>
      <w:r w:rsidRPr="009E576D">
        <w:rPr>
          <w:sz w:val="24"/>
          <w:szCs w:val="24"/>
          <w:lang w:val="ru-RU" w:eastAsia="ru-RU"/>
        </w:rPr>
        <w:t>термоусадкових</w:t>
      </w:r>
      <w:proofErr w:type="spellEnd"/>
      <w:r w:rsidRPr="009E576D">
        <w:rPr>
          <w:sz w:val="24"/>
          <w:szCs w:val="24"/>
          <w:lang w:val="ru-RU" w:eastAsia="ru-RU"/>
        </w:rPr>
        <w:t xml:space="preserve"> муфт і </w:t>
      </w:r>
      <w:proofErr w:type="spellStart"/>
      <w:r w:rsidRPr="009E576D">
        <w:rPr>
          <w:sz w:val="24"/>
          <w:szCs w:val="24"/>
          <w:lang w:val="ru-RU" w:eastAsia="ru-RU"/>
        </w:rPr>
        <w:t>бітум</w:t>
      </w:r>
      <w:proofErr w:type="spellEnd"/>
      <w:r w:rsidRPr="009E576D">
        <w:rPr>
          <w:sz w:val="24"/>
          <w:szCs w:val="24"/>
          <w:lang w:val="ru-RU" w:eastAsia="ru-RU"/>
        </w:rPr>
        <w:t>-каучукового герметика.</w:t>
      </w:r>
      <w:r w:rsidRPr="009E576D">
        <w:rPr>
          <w:sz w:val="24"/>
          <w:szCs w:val="24"/>
          <w:lang w:val="ru-RU"/>
        </w:rPr>
        <w:t xml:space="preserve"> </w:t>
      </w:r>
    </w:p>
    <w:p w14:paraId="4ECACE32" w14:textId="77777777" w:rsidR="009E576D" w:rsidRPr="009E576D" w:rsidRDefault="009E576D" w:rsidP="009E576D">
      <w:pPr>
        <w:rPr>
          <w:sz w:val="24"/>
          <w:szCs w:val="24"/>
          <w:lang w:val="ru-RU"/>
        </w:rPr>
      </w:pPr>
    </w:p>
    <w:p w14:paraId="1910C95D" w14:textId="77777777" w:rsidR="00CB6B73" w:rsidRPr="009E576D" w:rsidRDefault="00CB6B73" w:rsidP="00CB6B73">
      <w:pPr>
        <w:jc w:val="center"/>
        <w:rPr>
          <w:i/>
          <w:color w:val="FF0000"/>
          <w:sz w:val="24"/>
          <w:szCs w:val="24"/>
          <w:lang w:val="ru-RU"/>
        </w:rPr>
      </w:pPr>
    </w:p>
    <w:p w14:paraId="11147B06" w14:textId="41EAADA5" w:rsidR="00824399" w:rsidRPr="009E576D" w:rsidRDefault="00244BE8" w:rsidP="00244BE8">
      <w:pPr>
        <w:rPr>
          <w:rFonts w:eastAsia="Calibri"/>
          <w:b/>
          <w:i/>
          <w:color w:val="auto"/>
          <w:kern w:val="0"/>
          <w:sz w:val="24"/>
          <w:szCs w:val="24"/>
          <w:lang w:val="uk-UA" w:eastAsia="ru-RU"/>
        </w:rPr>
      </w:pPr>
      <w:r w:rsidRPr="009E576D">
        <w:rPr>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sectPr w:rsidR="00824399" w:rsidRPr="009E576D" w:rsidSect="000D68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2243" w14:textId="77777777" w:rsidR="00187D19" w:rsidRDefault="00187D19" w:rsidP="00187D19">
      <w:r>
        <w:separator/>
      </w:r>
    </w:p>
  </w:endnote>
  <w:endnote w:type="continuationSeparator" w:id="0">
    <w:p w14:paraId="5E811C7D" w14:textId="77777777" w:rsidR="00187D19" w:rsidRDefault="00187D19" w:rsidP="0018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FD8F" w14:textId="77777777" w:rsidR="00187D19" w:rsidRDefault="00187D19" w:rsidP="00187D19">
      <w:r>
        <w:separator/>
      </w:r>
    </w:p>
  </w:footnote>
  <w:footnote w:type="continuationSeparator" w:id="0">
    <w:p w14:paraId="5EAD6310" w14:textId="77777777" w:rsidR="00187D19" w:rsidRDefault="00187D19" w:rsidP="0018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14DC" w14:textId="0BF3966D" w:rsidR="00293AED" w:rsidRDefault="00293AED">
    <w:pPr>
      <w:tabs>
        <w:tab w:val="center" w:pos="4564"/>
        <w:tab w:val="right" w:pos="8534"/>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686"/>
    <w:multiLevelType w:val="hybridMultilevel"/>
    <w:tmpl w:val="C8784B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0446C5F"/>
    <w:multiLevelType w:val="hybridMultilevel"/>
    <w:tmpl w:val="754EC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2AD78C2"/>
    <w:multiLevelType w:val="hybridMultilevel"/>
    <w:tmpl w:val="D4147B9E"/>
    <w:lvl w:ilvl="0" w:tplc="90488070">
      <w:start w:val="1"/>
      <w:numFmt w:val="bullet"/>
      <w:lvlText w:val="-"/>
      <w:lvlJc w:val="left"/>
      <w:pPr>
        <w:ind w:left="1110" w:hanging="360"/>
      </w:pPr>
      <w:rPr>
        <w:rFonts w:ascii="Calibri" w:eastAsia="Calibri" w:hAnsi="Calibri" w:cs="Calibri"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0"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8261A7C"/>
    <w:multiLevelType w:val="hybridMultilevel"/>
    <w:tmpl w:val="8A5082E4"/>
    <w:lvl w:ilvl="0" w:tplc="04220001">
      <w:start w:val="1"/>
      <w:numFmt w:val="bullet"/>
      <w:lvlText w:val=""/>
      <w:lvlJc w:val="left"/>
      <w:pPr>
        <w:ind w:left="100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num w:numId="1" w16cid:durableId="1098216874">
    <w:abstractNumId w:val="7"/>
  </w:num>
  <w:num w:numId="2" w16cid:durableId="1269390014">
    <w:abstractNumId w:val="11"/>
  </w:num>
  <w:num w:numId="3" w16cid:durableId="1473210240">
    <w:abstractNumId w:val="6"/>
  </w:num>
  <w:num w:numId="4" w16cid:durableId="880558138">
    <w:abstractNumId w:val="8"/>
  </w:num>
  <w:num w:numId="5" w16cid:durableId="1036350834">
    <w:abstractNumId w:val="1"/>
  </w:num>
  <w:num w:numId="6" w16cid:durableId="638733641">
    <w:abstractNumId w:val="2"/>
  </w:num>
  <w:num w:numId="7" w16cid:durableId="5471096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8609470">
    <w:abstractNumId w:val="10"/>
  </w:num>
  <w:num w:numId="9" w16cid:durableId="1569925975">
    <w:abstractNumId w:val="3"/>
  </w:num>
  <w:num w:numId="10" w16cid:durableId="653992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6954540">
    <w:abstractNumId w:val="12"/>
  </w:num>
  <w:num w:numId="12" w16cid:durableId="1554540477">
    <w:abstractNumId w:val="0"/>
  </w:num>
  <w:num w:numId="13" w16cid:durableId="239750480">
    <w:abstractNumId w:val="9"/>
  </w:num>
  <w:num w:numId="14" w16cid:durableId="765926553">
    <w:abstractNumId w:val="4"/>
  </w:num>
  <w:num w:numId="15" w16cid:durableId="14246921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60FB"/>
    <w:rsid w:val="000C2176"/>
    <w:rsid w:val="00101D9F"/>
    <w:rsid w:val="00103F1F"/>
    <w:rsid w:val="001116A1"/>
    <w:rsid w:val="00133F18"/>
    <w:rsid w:val="00171251"/>
    <w:rsid w:val="00187D19"/>
    <w:rsid w:val="00187EA2"/>
    <w:rsid w:val="001947BC"/>
    <w:rsid w:val="001A1139"/>
    <w:rsid w:val="001D73ED"/>
    <w:rsid w:val="002275E1"/>
    <w:rsid w:val="00244BE8"/>
    <w:rsid w:val="00244E3C"/>
    <w:rsid w:val="002462AB"/>
    <w:rsid w:val="0026178B"/>
    <w:rsid w:val="00267009"/>
    <w:rsid w:val="00290CF4"/>
    <w:rsid w:val="00293355"/>
    <w:rsid w:val="00293AED"/>
    <w:rsid w:val="002C5637"/>
    <w:rsid w:val="002D0BC1"/>
    <w:rsid w:val="003754DA"/>
    <w:rsid w:val="00384A91"/>
    <w:rsid w:val="003C7EB9"/>
    <w:rsid w:val="003D3F13"/>
    <w:rsid w:val="004757CD"/>
    <w:rsid w:val="004A0905"/>
    <w:rsid w:val="004B231A"/>
    <w:rsid w:val="004E3957"/>
    <w:rsid w:val="005A70BC"/>
    <w:rsid w:val="0063367A"/>
    <w:rsid w:val="00635193"/>
    <w:rsid w:val="00683C25"/>
    <w:rsid w:val="006A6C86"/>
    <w:rsid w:val="006C7A7F"/>
    <w:rsid w:val="006E4411"/>
    <w:rsid w:val="00716C9D"/>
    <w:rsid w:val="007A2713"/>
    <w:rsid w:val="007A3A80"/>
    <w:rsid w:val="007B3301"/>
    <w:rsid w:val="007D551A"/>
    <w:rsid w:val="00815958"/>
    <w:rsid w:val="00824399"/>
    <w:rsid w:val="00826D5E"/>
    <w:rsid w:val="00856746"/>
    <w:rsid w:val="00892864"/>
    <w:rsid w:val="00896BEA"/>
    <w:rsid w:val="008B2D69"/>
    <w:rsid w:val="008C3AA4"/>
    <w:rsid w:val="00953D7E"/>
    <w:rsid w:val="009761F0"/>
    <w:rsid w:val="009A72A0"/>
    <w:rsid w:val="009B6C38"/>
    <w:rsid w:val="009E576D"/>
    <w:rsid w:val="00A46A5E"/>
    <w:rsid w:val="00A64145"/>
    <w:rsid w:val="00AD16C9"/>
    <w:rsid w:val="00B8774D"/>
    <w:rsid w:val="00BB26F6"/>
    <w:rsid w:val="00BC1234"/>
    <w:rsid w:val="00BF19F7"/>
    <w:rsid w:val="00C2375F"/>
    <w:rsid w:val="00C331D8"/>
    <w:rsid w:val="00C40F49"/>
    <w:rsid w:val="00C42D34"/>
    <w:rsid w:val="00C82520"/>
    <w:rsid w:val="00C83D9D"/>
    <w:rsid w:val="00CA3533"/>
    <w:rsid w:val="00CA5560"/>
    <w:rsid w:val="00CA7F4D"/>
    <w:rsid w:val="00CB6B73"/>
    <w:rsid w:val="00CE063A"/>
    <w:rsid w:val="00CF005F"/>
    <w:rsid w:val="00D03690"/>
    <w:rsid w:val="00D211CB"/>
    <w:rsid w:val="00D70B5B"/>
    <w:rsid w:val="00D85FD0"/>
    <w:rsid w:val="00DA6078"/>
    <w:rsid w:val="00DB002C"/>
    <w:rsid w:val="00DB2CE5"/>
    <w:rsid w:val="00DD2E53"/>
    <w:rsid w:val="00E11F01"/>
    <w:rsid w:val="00ED1745"/>
    <w:rsid w:val="00EE4B0F"/>
    <w:rsid w:val="00F250EC"/>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customStyle="1" w:styleId="msonormal0">
    <w:name w:val="msonormal"/>
    <w:basedOn w:val="a"/>
    <w:rsid w:val="00244BE8"/>
    <w:pPr>
      <w:widowControl/>
      <w:spacing w:before="100" w:beforeAutospacing="1" w:after="100" w:afterAutospacing="1"/>
      <w:jc w:val="left"/>
    </w:pPr>
    <w:rPr>
      <w:rFonts w:eastAsia="Times New Roman"/>
      <w:color w:val="auto"/>
      <w:kern w:val="0"/>
      <w:sz w:val="24"/>
      <w:szCs w:val="24"/>
      <w:lang w:val="uk-UA" w:eastAsia="uk-UA"/>
    </w:rPr>
  </w:style>
  <w:style w:type="paragraph" w:customStyle="1" w:styleId="font0">
    <w:name w:val="font0"/>
    <w:basedOn w:val="a"/>
    <w:rsid w:val="00244BE8"/>
    <w:pPr>
      <w:widowControl/>
      <w:spacing w:before="100" w:beforeAutospacing="1" w:after="100" w:afterAutospacing="1"/>
      <w:jc w:val="left"/>
    </w:pPr>
    <w:rPr>
      <w:rFonts w:ascii="Calibri" w:eastAsia="Times New Roman" w:hAnsi="Calibri" w:cs="Calibri"/>
      <w:kern w:val="0"/>
      <w:sz w:val="24"/>
      <w:szCs w:val="24"/>
      <w:lang w:val="uk-UA" w:eastAsia="uk-UA"/>
    </w:rPr>
  </w:style>
  <w:style w:type="paragraph" w:customStyle="1" w:styleId="font1">
    <w:name w:val="font1"/>
    <w:basedOn w:val="a"/>
    <w:rsid w:val="00244BE8"/>
    <w:pPr>
      <w:widowControl/>
      <w:spacing w:before="100" w:beforeAutospacing="1" w:after="100" w:afterAutospacing="1"/>
      <w:jc w:val="left"/>
    </w:pPr>
    <w:rPr>
      <w:rFonts w:ascii="Arial" w:eastAsia="Times New Roman" w:hAnsi="Arial" w:cs="Arial"/>
      <w:kern w:val="0"/>
      <w:sz w:val="24"/>
      <w:szCs w:val="24"/>
      <w:lang w:val="uk-UA" w:eastAsia="uk-UA"/>
    </w:rPr>
  </w:style>
  <w:style w:type="paragraph" w:customStyle="1" w:styleId="font2">
    <w:name w:val="font2"/>
    <w:basedOn w:val="a"/>
    <w:rsid w:val="00244BE8"/>
    <w:pPr>
      <w:widowControl/>
      <w:spacing w:before="100" w:beforeAutospacing="1" w:after="100" w:afterAutospacing="1"/>
      <w:jc w:val="left"/>
    </w:pPr>
    <w:rPr>
      <w:rFonts w:ascii="Arial" w:eastAsia="Times New Roman" w:hAnsi="Arial" w:cs="Arial"/>
      <w:b/>
      <w:bCs/>
      <w:kern w:val="0"/>
      <w:sz w:val="24"/>
      <w:szCs w:val="24"/>
      <w:lang w:val="uk-UA" w:eastAsia="uk-UA"/>
    </w:rPr>
  </w:style>
  <w:style w:type="paragraph" w:customStyle="1" w:styleId="font3">
    <w:name w:val="font3"/>
    <w:basedOn w:val="a"/>
    <w:rsid w:val="00244BE8"/>
    <w:pPr>
      <w:widowControl/>
      <w:spacing w:before="100" w:beforeAutospacing="1" w:after="100" w:afterAutospacing="1"/>
      <w:jc w:val="left"/>
    </w:pPr>
    <w:rPr>
      <w:rFonts w:ascii="Arial" w:eastAsia="Times New Roman" w:hAnsi="Arial" w:cs="Arial"/>
      <w:b/>
      <w:bCs/>
      <w:i/>
      <w:iCs/>
      <w:kern w:val="0"/>
      <w:sz w:val="24"/>
      <w:szCs w:val="24"/>
      <w:lang w:val="uk-UA" w:eastAsia="uk-UA"/>
    </w:rPr>
  </w:style>
  <w:style w:type="paragraph" w:customStyle="1" w:styleId="et5">
    <w:name w:val="et5"/>
    <w:basedOn w:val="a"/>
    <w:rsid w:val="00244B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kern w:val="0"/>
      <w:sz w:val="24"/>
      <w:szCs w:val="24"/>
      <w:lang w:val="uk-UA" w:eastAsia="uk-UA"/>
    </w:rPr>
  </w:style>
  <w:style w:type="paragraph" w:customStyle="1" w:styleId="et7">
    <w:name w:val="et7"/>
    <w:basedOn w:val="a"/>
    <w:rsid w:val="00244B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b/>
      <w:bCs/>
      <w:kern w:val="0"/>
      <w:sz w:val="24"/>
      <w:szCs w:val="24"/>
      <w:lang w:val="uk-UA" w:eastAsia="uk-UA"/>
    </w:rPr>
  </w:style>
  <w:style w:type="paragraph" w:customStyle="1" w:styleId="et8">
    <w:name w:val="et8"/>
    <w:basedOn w:val="a"/>
    <w:rsid w:val="00244B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b/>
      <w:bCs/>
      <w:i/>
      <w:iCs/>
      <w:kern w:val="0"/>
      <w:sz w:val="24"/>
      <w:szCs w:val="24"/>
      <w:lang w:val="uk-UA" w:eastAsia="uk-UA"/>
    </w:rPr>
  </w:style>
  <w:style w:type="paragraph" w:customStyle="1" w:styleId="et10">
    <w:name w:val="et10"/>
    <w:basedOn w:val="a"/>
    <w:rsid w:val="00244B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b/>
      <w:bCs/>
      <w:i/>
      <w:iCs/>
      <w:kern w:val="0"/>
      <w:sz w:val="24"/>
      <w:szCs w:val="24"/>
      <w:lang w:val="uk-UA" w:eastAsia="uk-UA"/>
    </w:rPr>
  </w:style>
  <w:style w:type="paragraph" w:customStyle="1" w:styleId="et9">
    <w:name w:val="et9"/>
    <w:basedOn w:val="a"/>
    <w:rsid w:val="00244B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kern w:val="0"/>
      <w:sz w:val="24"/>
      <w:szCs w:val="24"/>
      <w:lang w:val="uk-UA" w:eastAsia="uk-UA"/>
    </w:rPr>
  </w:style>
  <w:style w:type="paragraph" w:customStyle="1" w:styleId="et1">
    <w:name w:val="et1"/>
    <w:basedOn w:val="a"/>
    <w:rsid w:val="00244B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kern w:val="0"/>
      <w:sz w:val="24"/>
      <w:szCs w:val="24"/>
      <w:lang w:val="uk-UA" w:eastAsia="uk-UA"/>
    </w:rPr>
  </w:style>
  <w:style w:type="paragraph" w:customStyle="1" w:styleId="et6">
    <w:name w:val="et6"/>
    <w:basedOn w:val="a"/>
    <w:rsid w:val="00244B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s="Arial"/>
      <w:kern w:val="0"/>
      <w:sz w:val="24"/>
      <w:szCs w:val="24"/>
      <w:lang w:val="uk-UA" w:eastAsia="uk-UA"/>
    </w:rPr>
  </w:style>
  <w:style w:type="paragraph" w:customStyle="1" w:styleId="et0">
    <w:name w:val="et0"/>
    <w:basedOn w:val="a"/>
    <w:rsid w:val="00244B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kern w:val="0"/>
      <w:sz w:val="24"/>
      <w:szCs w:val="24"/>
      <w:lang w:val="uk-UA" w:eastAsia="uk-UA"/>
    </w:rPr>
  </w:style>
  <w:style w:type="paragraph" w:customStyle="1" w:styleId="et14">
    <w:name w:val="et14"/>
    <w:basedOn w:val="a"/>
    <w:rsid w:val="00244BE8"/>
    <w:pPr>
      <w:widowControl/>
      <w:pBdr>
        <w:top w:val="single" w:sz="4" w:space="0" w:color="000000"/>
      </w:pBdr>
      <w:spacing w:before="100" w:beforeAutospacing="1" w:after="100" w:afterAutospacing="1"/>
      <w:jc w:val="left"/>
      <w:textAlignment w:val="center"/>
    </w:pPr>
    <w:rPr>
      <w:rFonts w:ascii="Arial" w:eastAsia="Times New Roman" w:hAnsi="Arial" w:cs="Arial"/>
      <w:kern w:val="0"/>
      <w:sz w:val="24"/>
      <w:szCs w:val="24"/>
      <w:lang w:val="uk-UA" w:eastAsia="uk-UA"/>
    </w:rPr>
  </w:style>
  <w:style w:type="paragraph" w:customStyle="1" w:styleId="et16">
    <w:name w:val="et16"/>
    <w:basedOn w:val="a"/>
    <w:rsid w:val="00244BE8"/>
    <w:pPr>
      <w:widowControl/>
      <w:pBdr>
        <w:bottom w:val="single" w:sz="4" w:space="0" w:color="000000"/>
      </w:pBdr>
      <w:spacing w:before="100" w:beforeAutospacing="1" w:after="100" w:afterAutospacing="1"/>
      <w:jc w:val="left"/>
      <w:textAlignment w:val="center"/>
    </w:pPr>
    <w:rPr>
      <w:rFonts w:ascii="Arial" w:eastAsia="Times New Roman" w:hAnsi="Arial" w:cs="Arial"/>
      <w:kern w:val="0"/>
      <w:sz w:val="24"/>
      <w:szCs w:val="24"/>
      <w:lang w:val="uk-UA" w:eastAsia="uk-UA"/>
    </w:rPr>
  </w:style>
  <w:style w:type="paragraph" w:customStyle="1" w:styleId="et17">
    <w:name w:val="et17"/>
    <w:basedOn w:val="a"/>
    <w:rsid w:val="00244BE8"/>
    <w:pPr>
      <w:widowControl/>
      <w:pBdr>
        <w:bottom w:val="single" w:sz="4" w:space="0" w:color="000000"/>
      </w:pBdr>
      <w:spacing w:before="100" w:beforeAutospacing="1" w:after="100" w:afterAutospacing="1"/>
      <w:jc w:val="left"/>
      <w:textAlignment w:val="center"/>
    </w:pPr>
    <w:rPr>
      <w:rFonts w:eastAsia="Times New Roman"/>
      <w:color w:val="auto"/>
      <w:kern w:val="0"/>
      <w:sz w:val="24"/>
      <w:szCs w:val="24"/>
      <w:lang w:val="uk-UA" w:eastAsia="uk-UA"/>
    </w:rPr>
  </w:style>
  <w:style w:type="paragraph" w:customStyle="1" w:styleId="et20">
    <w:name w:val="et20"/>
    <w:basedOn w:val="a"/>
    <w:rsid w:val="00244BE8"/>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Arial" w:eastAsia="Times New Roman" w:hAnsi="Arial" w:cs="Arial"/>
      <w:b/>
      <w:bCs/>
      <w:kern w:val="0"/>
      <w:sz w:val="24"/>
      <w:szCs w:val="24"/>
      <w:lang w:val="uk-UA" w:eastAsia="uk-UA"/>
    </w:rPr>
  </w:style>
  <w:style w:type="paragraph" w:customStyle="1" w:styleId="et21">
    <w:name w:val="et21"/>
    <w:basedOn w:val="a"/>
    <w:rsid w:val="00244BE8"/>
    <w:pPr>
      <w:widowControl/>
      <w:pBdr>
        <w:top w:val="single" w:sz="4" w:space="0" w:color="000000"/>
        <w:bottom w:val="single" w:sz="4" w:space="0" w:color="000000"/>
      </w:pBdr>
      <w:spacing w:before="100" w:beforeAutospacing="1" w:after="100" w:afterAutospacing="1"/>
      <w:jc w:val="left"/>
      <w:textAlignment w:val="center"/>
    </w:pPr>
    <w:rPr>
      <w:rFonts w:eastAsia="Times New Roman"/>
      <w:color w:val="auto"/>
      <w:kern w:val="0"/>
      <w:sz w:val="24"/>
      <w:szCs w:val="24"/>
      <w:lang w:val="uk-UA" w:eastAsia="uk-UA"/>
    </w:rPr>
  </w:style>
  <w:style w:type="paragraph" w:customStyle="1" w:styleId="et22">
    <w:name w:val="et22"/>
    <w:basedOn w:val="a"/>
    <w:rsid w:val="00244BE8"/>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eastAsia="Times New Roman"/>
      <w:color w:val="auto"/>
      <w:kern w:val="0"/>
      <w:sz w:val="24"/>
      <w:szCs w:val="24"/>
      <w:lang w:val="uk-UA" w:eastAsia="uk-UA"/>
    </w:rPr>
  </w:style>
  <w:style w:type="paragraph" w:styleId="aa">
    <w:name w:val="Body Text Indent"/>
    <w:basedOn w:val="a"/>
    <w:link w:val="ab"/>
    <w:unhideWhenUsed/>
    <w:rsid w:val="009E576D"/>
    <w:pPr>
      <w:widowControl/>
      <w:spacing w:after="120"/>
      <w:ind w:left="283"/>
      <w:jc w:val="left"/>
    </w:pPr>
    <w:rPr>
      <w:rFonts w:eastAsia="Times New Roman"/>
      <w:color w:val="auto"/>
      <w:kern w:val="0"/>
      <w:sz w:val="24"/>
      <w:szCs w:val="24"/>
      <w:lang w:val="x-none" w:eastAsia="ru-RU"/>
    </w:rPr>
  </w:style>
  <w:style w:type="character" w:customStyle="1" w:styleId="ab">
    <w:name w:val="Основной текст с отступом Знак"/>
    <w:basedOn w:val="a0"/>
    <w:link w:val="aa"/>
    <w:rsid w:val="009E576D"/>
    <w:rPr>
      <w:rFonts w:ascii="Times New Roman" w:eastAsia="Times New Roman" w:hAnsi="Times New Roman" w:cs="Times New Roman"/>
      <w:sz w:val="24"/>
      <w:szCs w:val="24"/>
      <w:lang w:val="x-none" w:eastAsia="ru-RU"/>
    </w:rPr>
  </w:style>
  <w:style w:type="paragraph" w:customStyle="1" w:styleId="20">
    <w:name w:val="Абзац списка2"/>
    <w:basedOn w:val="a"/>
    <w:uiPriority w:val="99"/>
    <w:rsid w:val="009E576D"/>
    <w:pPr>
      <w:widowControl/>
      <w:spacing w:after="200" w:line="276" w:lineRule="auto"/>
      <w:ind w:left="720"/>
      <w:contextualSpacing/>
      <w:jc w:val="left"/>
    </w:pPr>
    <w:rPr>
      <w:rFonts w:ascii="Calibri" w:eastAsia="Times New Roman" w:hAnsi="Calibri"/>
      <w:color w:val="auto"/>
      <w:kern w:val="0"/>
      <w:sz w:val="22"/>
      <w:szCs w:val="22"/>
      <w:lang w:val="uk-UA" w:eastAsia="en-US"/>
    </w:rPr>
  </w:style>
  <w:style w:type="paragraph" w:styleId="ac">
    <w:name w:val="header"/>
    <w:basedOn w:val="a"/>
    <w:link w:val="ad"/>
    <w:uiPriority w:val="99"/>
    <w:unhideWhenUsed/>
    <w:rsid w:val="00187D19"/>
    <w:pPr>
      <w:tabs>
        <w:tab w:val="center" w:pos="4677"/>
        <w:tab w:val="right" w:pos="9355"/>
      </w:tabs>
    </w:pPr>
  </w:style>
  <w:style w:type="character" w:customStyle="1" w:styleId="ad">
    <w:name w:val="Верхний колонтитул Знак"/>
    <w:basedOn w:val="a0"/>
    <w:link w:val="ac"/>
    <w:uiPriority w:val="99"/>
    <w:rsid w:val="00187D19"/>
    <w:rPr>
      <w:rFonts w:ascii="Times New Roman" w:eastAsia="SimSun" w:hAnsi="Times New Roman" w:cs="Times New Roman"/>
      <w:color w:val="000000"/>
      <w:kern w:val="2"/>
      <w:sz w:val="21"/>
      <w:szCs w:val="20"/>
      <w:lang w:val="en-US" w:eastAsia="zh-CN"/>
    </w:rPr>
  </w:style>
  <w:style w:type="paragraph" w:styleId="ae">
    <w:name w:val="footer"/>
    <w:basedOn w:val="a"/>
    <w:link w:val="af"/>
    <w:uiPriority w:val="99"/>
    <w:unhideWhenUsed/>
    <w:rsid w:val="00187D19"/>
    <w:pPr>
      <w:tabs>
        <w:tab w:val="center" w:pos="4677"/>
        <w:tab w:val="right" w:pos="9355"/>
      </w:tabs>
    </w:pPr>
  </w:style>
  <w:style w:type="character" w:customStyle="1" w:styleId="af">
    <w:name w:val="Нижний колонтитул Знак"/>
    <w:basedOn w:val="a0"/>
    <w:link w:val="ae"/>
    <w:uiPriority w:val="99"/>
    <w:rsid w:val="00187D19"/>
    <w:rPr>
      <w:rFonts w:ascii="Times New Roman" w:eastAsia="SimSun" w:hAnsi="Times New Roman" w:cs="Times New Roman"/>
      <w:color w:val="000000"/>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45297353">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16</Pages>
  <Words>25059</Words>
  <Characters>14284</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Юзер1</cp:lastModifiedBy>
  <cp:revision>34</cp:revision>
  <cp:lastPrinted>2019-02-07T09:19:00Z</cp:lastPrinted>
  <dcterms:created xsi:type="dcterms:W3CDTF">2022-01-20T13:27:00Z</dcterms:created>
  <dcterms:modified xsi:type="dcterms:W3CDTF">2022-10-28T11:40:00Z</dcterms:modified>
</cp:coreProperties>
</file>