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6E" w:rsidRPr="00161F6E" w:rsidRDefault="00161F6E" w:rsidP="00161F6E">
      <w:pPr>
        <w:spacing w:after="0" w:line="240" w:lineRule="auto"/>
        <w:jc w:val="right"/>
        <w:rPr>
          <w:rFonts w:ascii="Times New Roman" w:eastAsia="Times New Roman" w:hAnsi="Times New Roman"/>
          <w:b/>
          <w:color w:val="000000"/>
          <w:sz w:val="24"/>
          <w:szCs w:val="24"/>
          <w:lang w:val="uk-UA" w:eastAsia="zh-CN"/>
        </w:rPr>
      </w:pPr>
      <w:r w:rsidRPr="00161F6E">
        <w:rPr>
          <w:rFonts w:ascii="Times New Roman" w:eastAsia="Times New Roman" w:hAnsi="Times New Roman"/>
          <w:b/>
          <w:color w:val="000000"/>
          <w:sz w:val="24"/>
          <w:szCs w:val="24"/>
          <w:lang w:val="uk-UA" w:eastAsia="zh-CN"/>
        </w:rPr>
        <w:t>Додаток 2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962211">
        <w:rPr>
          <w:rFonts w:ascii="Times New Roman" w:hAnsi="Times New Roman"/>
          <w:b/>
          <w:sz w:val="24"/>
          <w:szCs w:val="24"/>
          <w:lang w:val="uk-UA" w:eastAsia="ru-RU"/>
        </w:rPr>
        <w:t>2</w:t>
      </w:r>
      <w:r w:rsidR="00291B9F" w:rsidRPr="00291B9F">
        <w:rPr>
          <w:rFonts w:ascii="Times New Roman" w:hAnsi="Times New Roman"/>
          <w:b/>
          <w:sz w:val="24"/>
          <w:szCs w:val="24"/>
          <w:lang w:eastAsia="ru-RU"/>
        </w:rPr>
        <w:t>3</w:t>
      </w:r>
      <w:r w:rsidRPr="00161F6E">
        <w:rPr>
          <w:rFonts w:ascii="Times New Roman" w:hAnsi="Times New Roman"/>
          <w:b/>
          <w:sz w:val="24"/>
          <w:szCs w:val="24"/>
          <w:lang w:val="uk-UA" w:eastAsia="ru-RU"/>
        </w:rPr>
        <w:t xml:space="preserve"> 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897750" w:rsidP="00897750">
      <w:pPr>
        <w:spacing w:after="0" w:line="240" w:lineRule="auto"/>
        <w:ind w:firstLine="284"/>
        <w:jc w:val="both"/>
        <w:rPr>
          <w:rFonts w:ascii="Times New Roman" w:hAnsi="Times New Roman"/>
          <w:sz w:val="24"/>
          <w:szCs w:val="24"/>
          <w:lang w:val="uk-UA" w:eastAsia="ru-RU"/>
        </w:rPr>
      </w:pPr>
      <w:r>
        <w:rPr>
          <w:rFonts w:ascii="Times New Roman" w:hAnsi="Times New Roman"/>
          <w:b/>
          <w:sz w:val="24"/>
          <w:szCs w:val="24"/>
          <w:lang w:val="uk-UA" w:eastAsia="ru-RU"/>
        </w:rPr>
        <w:t>Тульчинський заклад дошкільної освіти (ясла-садо</w:t>
      </w:r>
      <w:r w:rsidR="00D55BC6">
        <w:rPr>
          <w:rFonts w:ascii="Times New Roman" w:hAnsi="Times New Roman"/>
          <w:b/>
          <w:sz w:val="24"/>
          <w:szCs w:val="24"/>
          <w:lang w:val="uk-UA" w:eastAsia="ru-RU"/>
        </w:rPr>
        <w:t>к) №</w:t>
      </w:r>
      <w:r w:rsidR="00DD2399">
        <w:rPr>
          <w:rFonts w:ascii="Times New Roman" w:hAnsi="Times New Roman"/>
          <w:b/>
          <w:sz w:val="24"/>
          <w:szCs w:val="24"/>
          <w:lang w:val="uk-UA" w:eastAsia="ru-RU"/>
        </w:rPr>
        <w:t>3</w:t>
      </w:r>
      <w:r w:rsidR="00D55BC6">
        <w:rPr>
          <w:rFonts w:ascii="Times New Roman" w:hAnsi="Times New Roman"/>
          <w:b/>
          <w:sz w:val="24"/>
          <w:szCs w:val="24"/>
          <w:lang w:val="uk-UA" w:eastAsia="ru-RU"/>
        </w:rPr>
        <w:t xml:space="preserve"> Тульчинської міської ради</w:t>
      </w:r>
      <w:r>
        <w:rPr>
          <w:rFonts w:ascii="Times New Roman" w:hAnsi="Times New Roman"/>
          <w:b/>
          <w:sz w:val="24"/>
          <w:szCs w:val="24"/>
          <w:lang w:val="uk-UA" w:eastAsia="ru-RU"/>
        </w:rPr>
        <w:t xml:space="preserve"> Вінницької області,</w:t>
      </w:r>
      <w:r w:rsidR="00161F6E" w:rsidRPr="00161F6E">
        <w:rPr>
          <w:rFonts w:ascii="Times New Roman" w:hAnsi="Times New Roman"/>
          <w:sz w:val="24"/>
          <w:szCs w:val="24"/>
          <w:lang w:val="uk-UA" w:eastAsia="ru-RU"/>
        </w:rPr>
        <w:t xml:space="preserve"> в особі </w:t>
      </w:r>
      <w:r>
        <w:rPr>
          <w:rFonts w:ascii="Times New Roman" w:hAnsi="Times New Roman"/>
          <w:sz w:val="24"/>
          <w:szCs w:val="24"/>
          <w:lang w:val="uk-UA" w:eastAsia="ru-RU"/>
        </w:rPr>
        <w:t xml:space="preserve">директора </w:t>
      </w:r>
      <w:proofErr w:type="spellStart"/>
      <w:r w:rsidR="00DD2399">
        <w:rPr>
          <w:rFonts w:ascii="Times New Roman" w:hAnsi="Times New Roman"/>
          <w:sz w:val="24"/>
          <w:szCs w:val="24"/>
          <w:lang w:val="uk-UA" w:eastAsia="ru-RU"/>
        </w:rPr>
        <w:t>Макодзеби</w:t>
      </w:r>
      <w:proofErr w:type="spellEnd"/>
      <w:r w:rsidR="00DD2399">
        <w:rPr>
          <w:rFonts w:ascii="Times New Roman" w:hAnsi="Times New Roman"/>
          <w:sz w:val="24"/>
          <w:szCs w:val="24"/>
          <w:lang w:val="uk-UA" w:eastAsia="ru-RU"/>
        </w:rPr>
        <w:t xml:space="preserve"> Ніни Павлівни</w:t>
      </w:r>
      <w:r>
        <w:rPr>
          <w:rFonts w:ascii="Times New Roman" w:hAnsi="Times New Roman"/>
          <w:sz w:val="24"/>
          <w:szCs w:val="24"/>
          <w:lang w:val="uk-UA" w:eastAsia="ru-RU"/>
        </w:rPr>
        <w:t>, який(а) діє на підставі Статуту</w:t>
      </w:r>
      <w:r w:rsidR="00161F6E" w:rsidRPr="008122A1">
        <w:rPr>
          <w:rFonts w:ascii="Times New Roman" w:hAnsi="Times New Roman"/>
          <w:sz w:val="24"/>
          <w:szCs w:val="24"/>
          <w:lang w:val="uk-UA" w:eastAsia="ru-RU"/>
        </w:rPr>
        <w:t xml:space="preserve">,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rsidR="00161F6E" w:rsidRPr="00161F6E" w:rsidRDefault="00161F6E" w:rsidP="003648A6">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Кількіст</w:t>
      </w:r>
      <w:r w:rsidR="00FB1653" w:rsidRPr="00347F78">
        <w:rPr>
          <w:rFonts w:ascii="Times New Roman" w:hAnsi="Times New Roman"/>
          <w:color w:val="000000"/>
          <w:sz w:val="24"/>
          <w:szCs w:val="24"/>
          <w:lang w:val="uk-UA" w:eastAsia="x-none"/>
        </w:rPr>
        <w:t xml:space="preserve">ь товару: </w:t>
      </w:r>
      <w:r w:rsidR="00DD2399">
        <w:rPr>
          <w:rFonts w:ascii="Times New Roman" w:hAnsi="Times New Roman"/>
          <w:b/>
          <w:color w:val="000000"/>
          <w:sz w:val="24"/>
          <w:szCs w:val="24"/>
          <w:lang w:val="uk-UA" w:eastAsia="uk-UA"/>
        </w:rPr>
        <w:t>20246</w:t>
      </w:r>
      <w:r w:rsidR="00730E1B" w:rsidRPr="00730E1B">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eastAsia="x-none"/>
        </w:rPr>
        <w:t>кВт/</w:t>
      </w:r>
      <w:r w:rsidR="00FB1653" w:rsidRPr="00347F78">
        <w:rPr>
          <w:rFonts w:ascii="Times New Roman" w:hAnsi="Times New Roman"/>
          <w:b/>
          <w:color w:val="000000"/>
          <w:sz w:val="24"/>
          <w:szCs w:val="24"/>
          <w:lang w:val="uk-UA" w:eastAsia="x-none"/>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B1396" w:rsidRPr="00291B9F">
        <w:rPr>
          <w:rFonts w:ascii="Times New Roman" w:hAnsi="Times New Roman"/>
          <w:b/>
          <w:sz w:val="24"/>
          <w:szCs w:val="24"/>
          <w:lang w:val="uk-UA" w:eastAsia="ru-RU"/>
        </w:rPr>
        <w:t xml:space="preserve">до </w:t>
      </w:r>
      <w:r w:rsidR="003F3C1F" w:rsidRPr="00291B9F">
        <w:rPr>
          <w:rFonts w:ascii="Times New Roman" w:hAnsi="Times New Roman"/>
          <w:b/>
          <w:sz w:val="24"/>
          <w:szCs w:val="24"/>
          <w:lang w:val="uk-UA" w:eastAsia="ru-RU"/>
        </w:rPr>
        <w:t>31</w:t>
      </w:r>
      <w:r w:rsidR="001B1396" w:rsidRPr="00291B9F">
        <w:rPr>
          <w:rFonts w:ascii="Times New Roman" w:hAnsi="Times New Roman"/>
          <w:b/>
          <w:sz w:val="24"/>
          <w:szCs w:val="24"/>
          <w:lang w:val="uk-UA" w:eastAsia="ru-RU"/>
        </w:rPr>
        <w:t>.</w:t>
      </w:r>
      <w:r w:rsidR="003F3C1F" w:rsidRPr="00291B9F">
        <w:rPr>
          <w:rFonts w:ascii="Times New Roman" w:hAnsi="Times New Roman"/>
          <w:b/>
          <w:sz w:val="24"/>
          <w:szCs w:val="24"/>
          <w:lang w:val="uk-UA" w:eastAsia="ru-RU"/>
        </w:rPr>
        <w:t>12</w:t>
      </w:r>
      <w:r w:rsidR="001B1396" w:rsidRPr="00291B9F">
        <w:rPr>
          <w:rFonts w:ascii="Times New Roman" w:hAnsi="Times New Roman"/>
          <w:b/>
          <w:sz w:val="24"/>
          <w:szCs w:val="24"/>
          <w:lang w:val="uk-UA" w:eastAsia="ru-RU"/>
        </w:rPr>
        <w:t>.20</w:t>
      </w:r>
      <w:r w:rsidR="00291B9F" w:rsidRPr="00291B9F">
        <w:rPr>
          <w:rFonts w:ascii="Times New Roman" w:hAnsi="Times New Roman"/>
          <w:b/>
          <w:sz w:val="24"/>
          <w:szCs w:val="24"/>
          <w:lang w:eastAsia="ru-RU"/>
        </w:rPr>
        <w:t>23</w:t>
      </w:r>
      <w:r w:rsidR="001B1396" w:rsidRPr="001B1396">
        <w:rPr>
          <w:rFonts w:ascii="Times New Roman" w:hAnsi="Times New Roman"/>
          <w:b/>
          <w:sz w:val="24"/>
          <w:szCs w:val="24"/>
          <w:lang w:val="uk-UA" w:eastAsia="ru-RU"/>
        </w:rPr>
        <w:t xml:space="preserve"> року</w:t>
      </w:r>
      <w:r w:rsidRPr="001B1396">
        <w:rPr>
          <w:rFonts w:ascii="Times New Roman" w:hAnsi="Times New Roman"/>
          <w:b/>
          <w:spacing w:val="-1"/>
          <w:sz w:val="24"/>
          <w:szCs w:val="24"/>
          <w:lang w:val="uk-UA" w:eastAsia="ru-RU"/>
        </w:rPr>
        <w:t>.</w:t>
      </w:r>
    </w:p>
    <w:p w:rsidR="00161F6E" w:rsidRPr="00161F6E" w:rsidRDefault="00161F6E" w:rsidP="00D32B6B">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 xml:space="preserve">Місце постачання </w:t>
      </w:r>
      <w:r w:rsidRPr="00D32B6B">
        <w:rPr>
          <w:rFonts w:ascii="Times New Roman" w:hAnsi="Times New Roman"/>
          <w:spacing w:val="-1"/>
          <w:sz w:val="24"/>
          <w:szCs w:val="24"/>
          <w:lang w:val="uk-UA" w:eastAsia="ru-RU"/>
        </w:rPr>
        <w:t xml:space="preserve">електричної енергії: </w:t>
      </w:r>
      <w:r w:rsidR="00D32B6B" w:rsidRPr="00D32B6B">
        <w:rPr>
          <w:rFonts w:ascii="Times New Roman" w:hAnsi="Times New Roman"/>
          <w:sz w:val="24"/>
          <w:szCs w:val="24"/>
          <w:lang w:val="uk-UA" w:eastAsia="uk-UA"/>
        </w:rPr>
        <w:t xml:space="preserve">Вінницька обл., м. Тульчин, </w:t>
      </w:r>
      <w:r w:rsidR="00C6077D" w:rsidRPr="00C6077D">
        <w:rPr>
          <w:rFonts w:ascii="Times New Roman" w:hAnsi="Times New Roman"/>
          <w:sz w:val="24"/>
          <w:szCs w:val="24"/>
          <w:lang w:val="uk-UA" w:eastAsia="uk-UA"/>
        </w:rPr>
        <w:t>вул.</w:t>
      </w:r>
      <w:r w:rsidR="00C6077D">
        <w:rPr>
          <w:rFonts w:ascii="Times New Roman" w:hAnsi="Times New Roman"/>
          <w:sz w:val="24"/>
          <w:szCs w:val="24"/>
          <w:lang w:val="uk-UA" w:eastAsia="uk-UA"/>
        </w:rPr>
        <w:t xml:space="preserve"> </w:t>
      </w:r>
      <w:proofErr w:type="spellStart"/>
      <w:r w:rsidR="00C6077D" w:rsidRPr="00C6077D">
        <w:rPr>
          <w:rFonts w:ascii="Times New Roman" w:hAnsi="Times New Roman"/>
          <w:sz w:val="24"/>
          <w:szCs w:val="24"/>
          <w:lang w:val="uk-UA" w:eastAsia="uk-UA"/>
        </w:rPr>
        <w:t>Трембецького</w:t>
      </w:r>
      <w:proofErr w:type="spellEnd"/>
      <w:r w:rsidR="00C6077D" w:rsidRPr="00C6077D">
        <w:rPr>
          <w:rFonts w:ascii="Times New Roman" w:hAnsi="Times New Roman"/>
          <w:sz w:val="24"/>
          <w:szCs w:val="24"/>
          <w:lang w:val="uk-UA" w:eastAsia="uk-UA"/>
        </w:rPr>
        <w:t>, 5</w:t>
      </w:r>
      <w:r w:rsidRPr="00D32B6B">
        <w:rPr>
          <w:rFonts w:ascii="Times New Roman" w:hAnsi="Times New Roman"/>
          <w:b/>
          <w:spacing w:val="-1"/>
          <w:sz w:val="24"/>
          <w:szCs w:val="24"/>
          <w:lang w:val="uk-UA" w:eastAsia="ru-RU"/>
        </w:rPr>
        <w:t>.</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2E7508">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 xml:space="preserve">1 кВт*год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за результатами аукціону (у тому числі ціни за одиницю товару) переможця</w:t>
      </w:r>
      <w:r w:rsidRPr="00161F6E">
        <w:rPr>
          <w:rFonts w:ascii="Times New Roman" w:hAnsi="Times New Roman"/>
          <w:sz w:val="24"/>
          <w:szCs w:val="24"/>
          <w:lang w:val="uk-UA" w:eastAsia="ru-RU"/>
        </w:rPr>
        <w:t xml:space="preserve"> процедури закупівлі. </w:t>
      </w:r>
    </w:p>
    <w:p w:rsidR="00161F6E" w:rsidRPr="00161F6E"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передбачених ст.</w:t>
      </w:r>
      <w:r w:rsidR="00840DBD">
        <w:rPr>
          <w:rFonts w:ascii="Times New Roman" w:hAnsi="Times New Roman"/>
          <w:bCs/>
          <w:sz w:val="24"/>
          <w:szCs w:val="24"/>
          <w:lang w:val="uk-UA" w:eastAsia="ru-RU"/>
        </w:rPr>
        <w:t xml:space="preserve"> </w:t>
      </w:r>
      <w:r w:rsidRPr="00161F6E">
        <w:rPr>
          <w:rFonts w:ascii="Times New Roman" w:hAnsi="Times New Roman"/>
          <w:bCs/>
          <w:sz w:val="24"/>
          <w:szCs w:val="24"/>
          <w:lang w:val="uk-UA" w:eastAsia="ru-RU"/>
        </w:rPr>
        <w:t>41 Закону Ук</w:t>
      </w:r>
      <w:r w:rsidR="00840DBD">
        <w:rPr>
          <w:rFonts w:ascii="Times New Roman" w:hAnsi="Times New Roman"/>
          <w:bCs/>
          <w:sz w:val="24"/>
          <w:szCs w:val="24"/>
          <w:lang w:val="uk-UA" w:eastAsia="ru-RU"/>
        </w:rPr>
        <w:t>раїни «Про публічні закупівлі».</w:t>
      </w:r>
    </w:p>
    <w:p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161F6E">
        <w:rPr>
          <w:rFonts w:ascii="Times New Roman" w:hAnsi="Times New Roman"/>
          <w:sz w:val="24"/>
          <w:szCs w:val="24"/>
          <w:lang w:val="uk-UA" w:eastAsia="ru-RU"/>
        </w:rPr>
        <w:t>Держзовнішінформ</w:t>
      </w:r>
      <w:proofErr w:type="spellEnd"/>
      <w:r w:rsidRPr="00161F6E">
        <w:rPr>
          <w:rFonts w:ascii="Times New Roman" w:hAnsi="Times New Roman"/>
          <w:sz w:val="24"/>
          <w:szCs w:val="24"/>
          <w:lang w:val="uk-UA" w:eastAsia="ru-RU"/>
        </w:rPr>
        <w:t>», біржами та іншими уповноваженими органами та організаціями</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ДП «Оператор ринку» (</w:t>
      </w:r>
      <w:hyperlink r:id="rId7"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642CB1" w:rsidRPr="00976053"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lastRenderedPageBreak/>
        <w:t xml:space="preserve">5.6.1. На виконання </w:t>
      </w:r>
      <w:proofErr w:type="spellStart"/>
      <w:r w:rsidRPr="00976053">
        <w:rPr>
          <w:rFonts w:ascii="Times New Roman" w:hAnsi="Times New Roman"/>
          <w:sz w:val="24"/>
          <w:szCs w:val="24"/>
          <w:lang w:val="uk-UA" w:eastAsia="ru-RU"/>
        </w:rPr>
        <w:t>п.п</w:t>
      </w:r>
      <w:proofErr w:type="spellEnd"/>
      <w:r w:rsidRPr="00976053">
        <w:rPr>
          <w:rFonts w:ascii="Times New Roman" w:hAnsi="Times New Roman"/>
          <w:sz w:val="24"/>
          <w:szCs w:val="24"/>
          <w:lang w:val="uk-UA"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rsidR="00642CB1" w:rsidRPr="00161F6E"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5.6.2. П</w:t>
      </w:r>
      <w:proofErr w:type="spellStart"/>
      <w:r w:rsidRPr="00976053">
        <w:rPr>
          <w:rFonts w:ascii="Times New Roman" w:hAnsi="Times New Roman"/>
          <w:sz w:val="24"/>
          <w:szCs w:val="24"/>
          <w:lang w:eastAsia="ru-RU"/>
        </w:rPr>
        <w:t>огодження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у </w:t>
      </w:r>
      <w:proofErr w:type="spellStart"/>
      <w:r w:rsidRPr="00976053">
        <w:rPr>
          <w:rFonts w:ascii="Times New Roman" w:hAnsi="Times New Roman"/>
          <w:sz w:val="24"/>
          <w:szCs w:val="24"/>
          <w:lang w:eastAsia="ru-RU"/>
        </w:rPr>
        <w:t>разі</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w:t>
      </w:r>
      <w:proofErr w:type="spellStart"/>
      <w:r w:rsidRPr="00976053">
        <w:rPr>
          <w:rFonts w:ascii="Times New Roman" w:hAnsi="Times New Roman"/>
          <w:sz w:val="24"/>
          <w:szCs w:val="24"/>
          <w:lang w:eastAsia="ru-RU"/>
        </w:rPr>
        <w:t>що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відбулося</w:t>
      </w:r>
      <w:proofErr w:type="spellEnd"/>
      <w:r w:rsidRPr="00976053">
        <w:rPr>
          <w:rFonts w:ascii="Times New Roman" w:hAnsi="Times New Roman"/>
          <w:sz w:val="24"/>
          <w:szCs w:val="24"/>
          <w:lang w:eastAsia="ru-RU"/>
        </w:rPr>
        <w:t xml:space="preserve"> з моменту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eastAsia="ru-RU"/>
        </w:rPr>
        <w:t xml:space="preserve">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або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останнього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внесення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w:t>
      </w:r>
      <w:proofErr w:type="spellEnd"/>
      <w:r w:rsidRPr="00976053">
        <w:rPr>
          <w:rFonts w:ascii="Times New Roman" w:hAnsi="Times New Roman"/>
          <w:sz w:val="24"/>
          <w:szCs w:val="24"/>
          <w:lang w:eastAsia="ru-RU"/>
        </w:rPr>
        <w:t xml:space="preserve"> до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частині</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Зміна</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здійснюється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пропорційно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коливанню</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w:t>
      </w:r>
      <w:proofErr w:type="spellStart"/>
      <w:r w:rsidRPr="00976053">
        <w:rPr>
          <w:rFonts w:ascii="Times New Roman" w:hAnsi="Times New Roman"/>
          <w:sz w:val="24"/>
          <w:szCs w:val="24"/>
          <w:lang w:eastAsia="ru-RU"/>
        </w:rPr>
        <w:t>відсоток</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не </w:t>
      </w:r>
      <w:proofErr w:type="spellStart"/>
      <w:r w:rsidRPr="00976053">
        <w:rPr>
          <w:rFonts w:ascii="Times New Roman" w:hAnsi="Times New Roman"/>
          <w:sz w:val="24"/>
          <w:szCs w:val="24"/>
          <w:lang w:eastAsia="ru-RU"/>
        </w:rPr>
        <w:t>може</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перевищувати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відсоток</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за </w:t>
      </w:r>
      <w:proofErr w:type="spellStart"/>
      <w:r w:rsidRPr="00976053">
        <w:rPr>
          <w:rFonts w:ascii="Times New Roman" w:hAnsi="Times New Roman"/>
          <w:sz w:val="24"/>
          <w:szCs w:val="24"/>
          <w:lang w:eastAsia="ru-RU"/>
        </w:rPr>
        <w:t>умови</w:t>
      </w:r>
      <w:proofErr w:type="spellEnd"/>
      <w:r w:rsidRPr="00976053">
        <w:rPr>
          <w:rFonts w:ascii="Times New Roman" w:hAnsi="Times New Roman"/>
          <w:sz w:val="24"/>
          <w:szCs w:val="24"/>
          <w:lang w:eastAsia="ru-RU"/>
        </w:rPr>
        <w:t xml:space="preserve"> документального </w:t>
      </w:r>
      <w:proofErr w:type="spellStart"/>
      <w:proofErr w:type="gramStart"/>
      <w:r w:rsidRPr="00976053">
        <w:rPr>
          <w:rFonts w:ascii="Times New Roman" w:hAnsi="Times New Roman"/>
          <w:sz w:val="24"/>
          <w:szCs w:val="24"/>
          <w:lang w:eastAsia="ru-RU"/>
        </w:rPr>
        <w:t>п</w:t>
      </w:r>
      <w:proofErr w:type="gramEnd"/>
      <w:r w:rsidRPr="00976053">
        <w:rPr>
          <w:rFonts w:ascii="Times New Roman" w:hAnsi="Times New Roman"/>
          <w:sz w:val="24"/>
          <w:szCs w:val="24"/>
          <w:lang w:eastAsia="ru-RU"/>
        </w:rPr>
        <w:t>ідтвердження</w:t>
      </w:r>
      <w:proofErr w:type="spellEnd"/>
      <w:r w:rsidRPr="00976053">
        <w:rPr>
          <w:rFonts w:ascii="Times New Roman" w:hAnsi="Times New Roman"/>
          <w:sz w:val="24"/>
          <w:szCs w:val="24"/>
          <w:lang w:eastAsia="ru-RU"/>
        </w:rPr>
        <w:t xml:space="preserve"> такого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та не повинна </w:t>
      </w:r>
      <w:proofErr w:type="spellStart"/>
      <w:r w:rsidRPr="00976053">
        <w:rPr>
          <w:rFonts w:ascii="Times New Roman" w:hAnsi="Times New Roman"/>
          <w:sz w:val="24"/>
          <w:szCs w:val="24"/>
          <w:lang w:eastAsia="ru-RU"/>
        </w:rPr>
        <w:t>призвести</w:t>
      </w:r>
      <w:proofErr w:type="spellEnd"/>
      <w:r w:rsidRPr="00976053">
        <w:rPr>
          <w:rFonts w:ascii="Times New Roman" w:hAnsi="Times New Roman"/>
          <w:sz w:val="24"/>
          <w:szCs w:val="24"/>
          <w:lang w:eastAsia="ru-RU"/>
        </w:rPr>
        <w:t xml:space="preserve"> до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суми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визначеної</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w:t>
      </w:r>
      <w:proofErr w:type="gramStart"/>
      <w:r w:rsidRPr="00976053">
        <w:rPr>
          <w:rFonts w:ascii="Times New Roman" w:hAnsi="Times New Roman"/>
          <w:sz w:val="24"/>
          <w:szCs w:val="24"/>
          <w:lang w:eastAsia="ru-RU"/>
        </w:rPr>
        <w:t>про</w:t>
      </w:r>
      <w:proofErr w:type="gram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на момент </w:t>
      </w:r>
      <w:proofErr w:type="spellStart"/>
      <w:r w:rsidRPr="00976053">
        <w:rPr>
          <w:rFonts w:ascii="Times New Roman" w:hAnsi="Times New Roman"/>
          <w:sz w:val="24"/>
          <w:szCs w:val="24"/>
          <w:lang w:eastAsia="ru-RU"/>
        </w:rPr>
        <w:t>його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161F6E" w:rsidRPr="00161F6E" w:rsidRDefault="00BB4DB4" w:rsidP="00161F6E">
      <w:pPr>
        <w:spacing w:after="0" w:line="240" w:lineRule="auto"/>
        <w:ind w:right="36"/>
        <w:jc w:val="both"/>
        <w:rPr>
          <w:rFonts w:ascii="Times New Roman" w:hAnsi="Times New Roman"/>
          <w:sz w:val="24"/>
          <w:szCs w:val="24"/>
          <w:lang w:val="uk-UA" w:eastAsia="ru-RU"/>
        </w:rPr>
      </w:pPr>
      <w:r>
        <w:rPr>
          <w:rFonts w:ascii="Times New Roman" w:hAnsi="Times New Roman"/>
          <w:sz w:val="24"/>
          <w:szCs w:val="24"/>
          <w:lang w:val="uk-UA" w:eastAsia="ru-RU"/>
        </w:rPr>
        <w:t>5.7</w:t>
      </w:r>
      <w:r w:rsidR="00161F6E" w:rsidRPr="00161F6E">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F44C42" w:rsidRDefault="00BB4DB4" w:rsidP="00161F6E">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5.8</w:t>
      </w:r>
      <w:r w:rsidR="00161F6E" w:rsidRPr="00F44C42">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w:t>
      </w:r>
      <w:proofErr w:type="spellStart"/>
      <w:r w:rsidR="00161F6E" w:rsidRPr="00161F6E">
        <w:rPr>
          <w:rFonts w:ascii="Times New Roman" w:hAnsi="Times New Roman"/>
          <w:sz w:val="24"/>
          <w:szCs w:val="24"/>
          <w:lang w:val="uk-UA" w:eastAsia="ru-RU"/>
        </w:rPr>
        <w:t>далі-спецрахунок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00161F6E" w:rsidRPr="00161F6E">
        <w:rPr>
          <w:rFonts w:ascii="Times New Roman" w:hAnsi="Times New Roman"/>
          <w:sz w:val="24"/>
          <w:szCs w:val="24"/>
          <w:lang w:val="uk-UA" w:eastAsia="ru-RU"/>
        </w:rPr>
        <w:t xml:space="preserve">. Споживач здійснює плату за послугу з розподілу (передачу) електричної енергії безпосередньо оператору системи.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lastRenderedPageBreak/>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A0D6D">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електроспоживання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2E7508"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w:t>
      </w:r>
      <w:r w:rsidRPr="002E7508">
        <w:rPr>
          <w:rFonts w:ascii="Times New Roman" w:eastAsia="Times New Roman" w:hAnsi="Times New Roman"/>
          <w:sz w:val="24"/>
          <w:szCs w:val="24"/>
          <w:lang w:val="uk-UA" w:eastAsia="uk-UA"/>
        </w:rPr>
        <w:t xml:space="preserve">передбачених Договором; </w:t>
      </w:r>
    </w:p>
    <w:p w:rsidR="00161F6E" w:rsidRPr="002E7508" w:rsidRDefault="00161F6E" w:rsidP="00161F6E">
      <w:pPr>
        <w:tabs>
          <w:tab w:val="left" w:pos="993"/>
          <w:tab w:val="left" w:pos="1134"/>
          <w:tab w:val="left" w:pos="3727"/>
        </w:tabs>
        <w:spacing w:after="0" w:line="240" w:lineRule="auto"/>
        <w:jc w:val="both"/>
        <w:rPr>
          <w:rFonts w:ascii="Times New Roman" w:hAnsi="Times New Roman"/>
          <w:color w:val="000000"/>
          <w:sz w:val="24"/>
          <w:szCs w:val="24"/>
          <w:lang w:val="uk-UA" w:eastAsia="ru-RU"/>
        </w:rPr>
      </w:pPr>
      <w:r w:rsidRPr="002E7508">
        <w:rPr>
          <w:rFonts w:ascii="Times New Roman" w:eastAsia="Times New Roman" w:hAnsi="Times New Roman"/>
          <w:sz w:val="24"/>
          <w:szCs w:val="24"/>
          <w:lang w:val="uk-UA" w:eastAsia="uk-UA"/>
        </w:rPr>
        <w:t xml:space="preserve">7) </w:t>
      </w:r>
      <w:r w:rsidRPr="002E7508">
        <w:rPr>
          <w:rFonts w:ascii="Times New Roman" w:hAnsi="Times New Roman"/>
          <w:color w:val="000000"/>
          <w:sz w:val="24"/>
          <w:szCs w:val="24"/>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2E7508">
        <w:rPr>
          <w:rFonts w:ascii="Times New Roman" w:hAnsi="Times New Roman"/>
          <w:color w:val="000000"/>
          <w:sz w:val="24"/>
          <w:szCs w:val="24"/>
          <w:lang w:val="uk-UA" w:eastAsia="ru-RU"/>
        </w:rPr>
        <w:t xml:space="preserve">8) у процесі зміни Споживачем </w:t>
      </w:r>
      <w:proofErr w:type="spellStart"/>
      <w:r w:rsidRPr="002E7508">
        <w:rPr>
          <w:rFonts w:ascii="Times New Roman" w:hAnsi="Times New Roman"/>
          <w:color w:val="000000"/>
          <w:sz w:val="24"/>
          <w:szCs w:val="24"/>
          <w:lang w:val="uk-UA" w:eastAsia="ru-RU"/>
        </w:rPr>
        <w:t>електропостачальника</w:t>
      </w:r>
      <w:proofErr w:type="spellEnd"/>
      <w:r w:rsidRPr="002E7508">
        <w:rPr>
          <w:rFonts w:ascii="Times New Roman" w:hAnsi="Times New Roman"/>
          <w:color w:val="000000"/>
          <w:sz w:val="24"/>
          <w:szCs w:val="24"/>
          <w:lang w:val="uk-UA" w:eastAsia="ru-RU"/>
        </w:rPr>
        <w:t xml:space="preserve"> забезпечувати постачання йому електричної</w:t>
      </w:r>
      <w:r w:rsidRPr="00161F6E">
        <w:rPr>
          <w:rFonts w:ascii="Times New Roman" w:hAnsi="Times New Roman"/>
          <w:color w:val="000000"/>
          <w:sz w:val="23"/>
          <w:szCs w:val="23"/>
          <w:lang w:val="uk-UA" w:eastAsia="ru-RU"/>
        </w:rPr>
        <w:t xml:space="preserve">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проводити оплату послуг з розподілу/передачі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9.1. За невиконання або неналежне виконання своїх зобов'язань за цим Договором Сторони несуть </w:t>
      </w:r>
      <w:r w:rsidRPr="00161F6E">
        <w:rPr>
          <w:rFonts w:ascii="Times New Roman" w:hAnsi="Times New Roman"/>
          <w:sz w:val="24"/>
          <w:szCs w:val="24"/>
          <w:lang w:val="uk-UA"/>
        </w:rPr>
        <w:lastRenderedPageBreak/>
        <w:t>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850A4B">
        <w:rPr>
          <w:rFonts w:ascii="Times New Roman" w:hAnsi="Times New Roman"/>
          <w:b/>
          <w:color w:val="000000"/>
          <w:sz w:val="24"/>
          <w:szCs w:val="24"/>
          <w:lang w:val="uk-UA" w:eastAsia="ru-RU"/>
        </w:rPr>
        <w:t xml:space="preserve">до </w:t>
      </w:r>
      <w:r w:rsidR="00962211" w:rsidRPr="00850A4B">
        <w:rPr>
          <w:rFonts w:ascii="Times New Roman" w:hAnsi="Times New Roman"/>
          <w:b/>
          <w:color w:val="000000"/>
          <w:sz w:val="24"/>
          <w:szCs w:val="24"/>
          <w:lang w:val="uk-UA" w:eastAsia="ru-RU"/>
        </w:rPr>
        <w:t>31</w:t>
      </w:r>
      <w:r w:rsidRPr="00850A4B">
        <w:rPr>
          <w:rFonts w:ascii="Times New Roman" w:hAnsi="Times New Roman"/>
          <w:b/>
          <w:color w:val="000000"/>
          <w:sz w:val="24"/>
          <w:szCs w:val="24"/>
          <w:lang w:val="uk-UA" w:eastAsia="ru-RU"/>
        </w:rPr>
        <w:t>.</w:t>
      </w:r>
      <w:r w:rsidR="00962211" w:rsidRPr="00850A4B">
        <w:rPr>
          <w:rFonts w:ascii="Times New Roman" w:hAnsi="Times New Roman"/>
          <w:b/>
          <w:color w:val="000000"/>
          <w:sz w:val="24"/>
          <w:szCs w:val="24"/>
          <w:lang w:val="uk-UA" w:eastAsia="ru-RU"/>
        </w:rPr>
        <w:t>12</w:t>
      </w:r>
      <w:r w:rsidRPr="00850A4B">
        <w:rPr>
          <w:rFonts w:ascii="Times New Roman" w:hAnsi="Times New Roman"/>
          <w:b/>
          <w:color w:val="000000"/>
          <w:sz w:val="24"/>
          <w:szCs w:val="24"/>
          <w:lang w:val="uk-UA" w:eastAsia="ru-RU"/>
        </w:rPr>
        <w:t>.20</w:t>
      </w:r>
      <w:r w:rsidR="00850A4B" w:rsidRPr="00850A4B">
        <w:rPr>
          <w:rFonts w:ascii="Times New Roman" w:hAnsi="Times New Roman"/>
          <w:b/>
          <w:color w:val="000000"/>
          <w:sz w:val="24"/>
          <w:szCs w:val="24"/>
          <w:lang w:val="uk-UA" w:eastAsia="ru-RU"/>
        </w:rPr>
        <w:t>23</w:t>
      </w:r>
      <w:r w:rsidRPr="00850A4B">
        <w:rPr>
          <w:rFonts w:ascii="Times New Roman" w:hAnsi="Times New Roman"/>
          <w:b/>
          <w:color w:val="000000"/>
          <w:sz w:val="24"/>
          <w:szCs w:val="24"/>
          <w:lang w:val="uk-UA" w:eastAsia="ru-RU"/>
        </w:rPr>
        <w:t>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-банкрутства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CE254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w:t>
      </w:r>
      <w:r w:rsidR="00CE254E">
        <w:rPr>
          <w:rFonts w:ascii="Times New Roman" w:hAnsi="Times New Roman"/>
          <w:sz w:val="24"/>
          <w:szCs w:val="24"/>
          <w:lang w:val="uk-UA" w:eastAsia="ru-RU"/>
        </w:rPr>
        <w:t>’</w:t>
      </w:r>
      <w:r w:rsidRPr="00161F6E">
        <w:rPr>
          <w:rFonts w:ascii="Times New Roman" w:hAnsi="Times New Roman"/>
          <w:sz w:val="24"/>
          <w:szCs w:val="24"/>
          <w:lang w:val="uk-UA" w:eastAsia="ru-RU"/>
        </w:rPr>
        <w:t>язання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xml:space="preserve">- Заява-приєднання до договору про постачання електричної енергії споживачу (Додаток № 1 до Договору). </w:t>
      </w:r>
    </w:p>
    <w:p w:rsidR="00161F6E" w:rsidRDefault="00161F6E" w:rsidP="0099071D">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r w:rsidRPr="00161F6E">
        <w:rPr>
          <w:rFonts w:ascii="Times New Roman" w:hAnsi="Times New Roman"/>
          <w:sz w:val="24"/>
          <w:szCs w:val="24"/>
          <w:lang w:val="uk-UA" w:eastAsia="x-none"/>
        </w:rPr>
        <w:t>- Комерційна пропозиція (Додаток № 2 до Договору</w:t>
      </w:r>
      <w:r w:rsidR="003C0C7B">
        <w:rPr>
          <w:rFonts w:ascii="Times New Roman" w:hAnsi="Times New Roman"/>
          <w:sz w:val="24"/>
          <w:szCs w:val="24"/>
          <w:lang w:val="uk-UA" w:eastAsia="x-none"/>
        </w:rPr>
        <w:t xml:space="preserve"> – формується на етапі підписання договору</w:t>
      </w:r>
      <w:r w:rsidRPr="00161F6E">
        <w:rPr>
          <w:rFonts w:ascii="Times New Roman" w:hAnsi="Times New Roman"/>
          <w:sz w:val="24"/>
          <w:szCs w:val="24"/>
          <w:lang w:val="uk-UA" w:eastAsia="x-none"/>
        </w:rPr>
        <w:t>).</w:t>
      </w:r>
    </w:p>
    <w:p w:rsidR="00E07091" w:rsidRPr="00161F6E" w:rsidRDefault="00E07091"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Pr>
          <w:rFonts w:ascii="Times New Roman" w:hAnsi="Times New Roman"/>
          <w:sz w:val="24"/>
          <w:szCs w:val="24"/>
          <w:lang w:val="uk-UA" w:eastAsia="x-none"/>
        </w:rPr>
        <w:t xml:space="preserve">- </w:t>
      </w:r>
      <w:r w:rsidR="00EE2DE0">
        <w:rPr>
          <w:rFonts w:ascii="Times New Roman" w:hAnsi="Times New Roman"/>
          <w:sz w:val="24"/>
          <w:szCs w:val="24"/>
          <w:lang w:val="uk-UA" w:eastAsia="x-none"/>
        </w:rPr>
        <w:t>обсяги постачання електричної енергії (Додаток № 3 до Договору).</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0314" w:type="dxa"/>
        <w:tblInd w:w="250" w:type="dxa"/>
        <w:tblLook w:val="04A0" w:firstRow="1" w:lastRow="0" w:firstColumn="1" w:lastColumn="0" w:noHBand="0" w:noVBand="1"/>
      </w:tblPr>
      <w:tblGrid>
        <w:gridCol w:w="5157"/>
        <w:gridCol w:w="5157"/>
      </w:tblGrid>
      <w:tr w:rsidR="0099071D" w:rsidRPr="0099071D" w:rsidTr="00044807">
        <w:trPr>
          <w:cantSplit/>
        </w:trPr>
        <w:tc>
          <w:tcPr>
            <w:tcW w:w="5157" w:type="dxa"/>
            <w:shd w:val="clear" w:color="auto" w:fill="auto"/>
            <w:vAlign w:val="center"/>
          </w:tcPr>
          <w:p w:rsidR="0099071D" w:rsidRPr="0099071D" w:rsidRDefault="0099071D" w:rsidP="000D4218">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shd w:val="clear" w:color="auto" w:fill="auto"/>
          </w:tcPr>
          <w:p w:rsidR="0099071D" w:rsidRPr="0099071D" w:rsidRDefault="0099071D" w:rsidP="000D4218">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DD2399" w:rsidTr="00044807">
        <w:trPr>
          <w:cantSplit/>
        </w:trPr>
        <w:tc>
          <w:tcPr>
            <w:tcW w:w="5157" w:type="dxa"/>
            <w:shd w:val="clear" w:color="auto" w:fill="auto"/>
            <w:vAlign w:val="center"/>
          </w:tcPr>
          <w:p w:rsidR="0099071D" w:rsidRPr="00642CB1" w:rsidRDefault="0099071D" w:rsidP="000D4218">
            <w:pPr>
              <w:spacing w:after="0"/>
              <w:rPr>
                <w:rFonts w:ascii="Times New Roman" w:eastAsia="Times New Roman" w:hAnsi="Times New Roman"/>
                <w:sz w:val="24"/>
                <w:szCs w:val="24"/>
                <w:lang w:val="uk-UA"/>
              </w:rPr>
            </w:pPr>
          </w:p>
        </w:tc>
        <w:tc>
          <w:tcPr>
            <w:tcW w:w="5157" w:type="dxa"/>
            <w:shd w:val="clear" w:color="auto" w:fill="auto"/>
          </w:tcPr>
          <w:p w:rsidR="0099071D" w:rsidRPr="007E58C6" w:rsidRDefault="000D4218" w:rsidP="000D4218">
            <w:pPr>
              <w:shd w:val="clear" w:color="auto" w:fill="FFFFFF"/>
              <w:spacing w:after="0" w:line="240" w:lineRule="auto"/>
              <w:rPr>
                <w:rFonts w:ascii="Times New Roman" w:eastAsia="Times New Roman" w:hAnsi="Times New Roman"/>
                <w:b/>
                <w:bCs/>
                <w:sz w:val="24"/>
                <w:szCs w:val="24"/>
                <w:lang w:val="uk-UA" w:eastAsia="uk-UA"/>
              </w:rPr>
            </w:pPr>
            <w:r w:rsidRPr="007E58C6">
              <w:rPr>
                <w:rFonts w:ascii="Times New Roman" w:eastAsia="Times New Roman" w:hAnsi="Times New Roman"/>
                <w:b/>
                <w:bCs/>
                <w:sz w:val="24"/>
                <w:szCs w:val="24"/>
                <w:lang w:val="uk-UA" w:eastAsia="uk-UA"/>
              </w:rPr>
              <w:t>Тульчинський заклад дошкільної освіти (ясла-садок) №</w:t>
            </w:r>
            <w:r w:rsidR="000F4742">
              <w:rPr>
                <w:rFonts w:ascii="Times New Roman" w:eastAsia="Times New Roman" w:hAnsi="Times New Roman"/>
                <w:b/>
                <w:bCs/>
                <w:sz w:val="24"/>
                <w:szCs w:val="24"/>
                <w:lang w:val="uk-UA" w:eastAsia="uk-UA"/>
              </w:rPr>
              <w:t>3</w:t>
            </w:r>
            <w:r w:rsidRPr="007E58C6">
              <w:rPr>
                <w:rFonts w:ascii="Times New Roman" w:eastAsia="Times New Roman" w:hAnsi="Times New Roman"/>
                <w:b/>
                <w:bCs/>
                <w:sz w:val="24"/>
                <w:szCs w:val="24"/>
                <w:lang w:val="uk-UA" w:eastAsia="uk-UA"/>
              </w:rPr>
              <w:t xml:space="preserve"> Тульчинської міської ради Вінницької області</w:t>
            </w:r>
          </w:p>
          <w:p w:rsidR="000D4218" w:rsidRDefault="000D4218" w:rsidP="000D4218">
            <w:pPr>
              <w:shd w:val="clear" w:color="auto" w:fill="FFFFFF"/>
              <w:spacing w:after="0" w:line="240" w:lineRule="auto"/>
              <w:rPr>
                <w:rFonts w:ascii="Times New Roman" w:eastAsia="Times New Roman" w:hAnsi="Times New Roman"/>
                <w:sz w:val="24"/>
                <w:szCs w:val="24"/>
                <w:lang w:val="uk-UA" w:eastAsia="uk-UA"/>
              </w:rPr>
            </w:pPr>
          </w:p>
          <w:p w:rsidR="000D4218" w:rsidRDefault="000D4218" w:rsidP="000D4218">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23600, Вінницька обл., м. Тульчин, </w:t>
            </w:r>
            <w:r w:rsidR="000F4742" w:rsidRPr="000F4742">
              <w:rPr>
                <w:rFonts w:ascii="Times New Roman" w:eastAsia="Times New Roman" w:hAnsi="Times New Roman"/>
                <w:sz w:val="24"/>
                <w:szCs w:val="24"/>
                <w:lang w:val="uk-UA" w:eastAsia="uk-UA"/>
              </w:rPr>
              <w:t>вул.</w:t>
            </w:r>
            <w:r w:rsidR="000F4742">
              <w:rPr>
                <w:rFonts w:ascii="Times New Roman" w:eastAsia="Times New Roman" w:hAnsi="Times New Roman"/>
                <w:sz w:val="24"/>
                <w:szCs w:val="24"/>
                <w:lang w:val="uk-UA" w:eastAsia="uk-UA"/>
              </w:rPr>
              <w:t xml:space="preserve"> </w:t>
            </w:r>
            <w:proofErr w:type="spellStart"/>
            <w:r w:rsidR="000F4742" w:rsidRPr="000F4742">
              <w:rPr>
                <w:rFonts w:ascii="Times New Roman" w:eastAsia="Times New Roman" w:hAnsi="Times New Roman"/>
                <w:sz w:val="24"/>
                <w:szCs w:val="24"/>
                <w:lang w:val="uk-UA" w:eastAsia="uk-UA"/>
              </w:rPr>
              <w:t>Трембецького</w:t>
            </w:r>
            <w:proofErr w:type="spellEnd"/>
            <w:r w:rsidR="000F4742" w:rsidRPr="000F4742">
              <w:rPr>
                <w:rFonts w:ascii="Times New Roman" w:eastAsia="Times New Roman" w:hAnsi="Times New Roman"/>
                <w:sz w:val="24"/>
                <w:szCs w:val="24"/>
                <w:lang w:val="uk-UA" w:eastAsia="uk-UA"/>
              </w:rPr>
              <w:t>, 5</w:t>
            </w:r>
          </w:p>
          <w:p w:rsidR="000D4218" w:rsidRDefault="000D4218" w:rsidP="000D4218">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ЄДРПОУ </w:t>
            </w:r>
            <w:r w:rsidR="000F4742" w:rsidRPr="000F4742">
              <w:rPr>
                <w:rFonts w:ascii="Times New Roman" w:eastAsia="Times New Roman" w:hAnsi="Times New Roman"/>
                <w:sz w:val="24"/>
                <w:szCs w:val="24"/>
                <w:lang w:val="uk-UA" w:eastAsia="uk-UA"/>
              </w:rPr>
              <w:t>21723317</w:t>
            </w:r>
          </w:p>
          <w:p w:rsidR="000D4218" w:rsidRPr="000D4218" w:rsidRDefault="000D4218" w:rsidP="000D4218">
            <w:pPr>
              <w:shd w:val="clear" w:color="auto" w:fill="FFFFFF"/>
              <w:spacing w:after="0" w:line="240" w:lineRule="auto"/>
              <w:rPr>
                <w:rFonts w:ascii="Times New Roman" w:eastAsia="Times New Roman" w:hAnsi="Times New Roman"/>
                <w:sz w:val="24"/>
                <w:szCs w:val="24"/>
                <w:lang w:val="uk-UA" w:eastAsia="uk-UA"/>
              </w:rPr>
            </w:pPr>
            <w:r w:rsidRPr="000D4218">
              <w:rPr>
                <w:rFonts w:ascii="Times New Roman" w:eastAsia="Times New Roman" w:hAnsi="Times New Roman"/>
                <w:sz w:val="24"/>
                <w:szCs w:val="24"/>
                <w:lang w:val="uk-UA" w:eastAsia="uk-UA"/>
              </w:rPr>
              <w:t>Розрахунковий рахунок ______________________________________</w:t>
            </w:r>
          </w:p>
          <w:p w:rsidR="000D4218" w:rsidRPr="0099071D" w:rsidRDefault="000D4218" w:rsidP="000D4218">
            <w:pPr>
              <w:shd w:val="clear" w:color="auto" w:fill="FFFFFF"/>
              <w:spacing w:after="0" w:line="240" w:lineRule="auto"/>
              <w:rPr>
                <w:rFonts w:ascii="Times New Roman" w:eastAsia="Times New Roman" w:hAnsi="Times New Roman"/>
                <w:sz w:val="24"/>
                <w:szCs w:val="24"/>
                <w:lang w:val="uk-UA" w:eastAsia="uk-UA"/>
              </w:rPr>
            </w:pPr>
            <w:r w:rsidRPr="000D4218">
              <w:rPr>
                <w:rFonts w:ascii="Times New Roman" w:eastAsia="Times New Roman" w:hAnsi="Times New Roman"/>
                <w:sz w:val="24"/>
                <w:szCs w:val="24"/>
                <w:lang w:val="uk-UA" w:eastAsia="uk-UA"/>
              </w:rPr>
              <w:t>УДКСУ у Тульчинському районі Вінницької області</w:t>
            </w:r>
          </w:p>
        </w:tc>
      </w:tr>
      <w:tr w:rsidR="0099071D" w:rsidRPr="0099071D" w:rsidTr="00044807">
        <w:trPr>
          <w:cantSplit/>
        </w:trPr>
        <w:tc>
          <w:tcPr>
            <w:tcW w:w="5157" w:type="dxa"/>
            <w:shd w:val="clear" w:color="auto" w:fill="auto"/>
            <w:vAlign w:val="center"/>
          </w:tcPr>
          <w:p w:rsidR="000D4218" w:rsidRPr="000D4218" w:rsidRDefault="000D4218" w:rsidP="000D4218">
            <w:pPr>
              <w:spacing w:after="0" w:line="240" w:lineRule="auto"/>
              <w:rPr>
                <w:rFonts w:ascii="Times New Roman" w:eastAsia="Times New Roman" w:hAnsi="Times New Roman"/>
                <w:b/>
                <w:bCs/>
                <w:color w:val="000000"/>
                <w:sz w:val="24"/>
                <w:szCs w:val="24"/>
                <w:lang w:val="uk-UA"/>
              </w:rPr>
            </w:pPr>
            <w:r w:rsidRPr="000D4218">
              <w:rPr>
                <w:rFonts w:ascii="Times New Roman" w:eastAsia="Times New Roman" w:hAnsi="Times New Roman"/>
                <w:b/>
                <w:bCs/>
                <w:color w:val="000000"/>
                <w:sz w:val="24"/>
                <w:szCs w:val="24"/>
                <w:lang w:val="uk-UA"/>
              </w:rPr>
              <w:t>Директор</w:t>
            </w:r>
          </w:p>
          <w:p w:rsidR="000D4218" w:rsidRPr="0099071D" w:rsidRDefault="000D4218" w:rsidP="000D4218">
            <w:pPr>
              <w:spacing w:after="0" w:line="240" w:lineRule="auto"/>
              <w:rPr>
                <w:rFonts w:ascii="Times New Roman" w:eastAsia="Times New Roman" w:hAnsi="Times New Roman"/>
                <w:color w:val="000000"/>
                <w:sz w:val="24"/>
                <w:szCs w:val="24"/>
                <w:lang w:val="uk-UA"/>
              </w:rPr>
            </w:pPr>
          </w:p>
          <w:p w:rsidR="000D4218" w:rsidRDefault="000D4218" w:rsidP="000D4218">
            <w:pPr>
              <w:spacing w:after="0" w:line="240" w:lineRule="auto"/>
              <w:rPr>
                <w:rFonts w:ascii="Times New Roman" w:eastAsia="Times New Roman" w:hAnsi="Times New Roman"/>
                <w:color w:val="000000"/>
                <w:sz w:val="24"/>
                <w:szCs w:val="24"/>
                <w:lang w:val="uk-UA"/>
              </w:rPr>
            </w:pPr>
          </w:p>
          <w:p w:rsidR="000D4218" w:rsidRDefault="000D4218" w:rsidP="000D4218">
            <w:pPr>
              <w:spacing w:after="0" w:line="240" w:lineRule="auto"/>
              <w:rPr>
                <w:rFonts w:ascii="Times New Roman" w:eastAsia="Times New Roman" w:hAnsi="Times New Roman"/>
                <w:color w:val="000000"/>
                <w:sz w:val="24"/>
                <w:szCs w:val="24"/>
                <w:lang w:val="uk-UA"/>
              </w:rPr>
            </w:pPr>
          </w:p>
          <w:p w:rsidR="0099071D" w:rsidRPr="0099071D" w:rsidRDefault="0099071D" w:rsidP="000D4218">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shd w:val="clear" w:color="auto" w:fill="auto"/>
          </w:tcPr>
          <w:p w:rsidR="000D4218" w:rsidRDefault="000D4218" w:rsidP="000D4218">
            <w:pPr>
              <w:spacing w:after="0" w:line="240" w:lineRule="auto"/>
              <w:rPr>
                <w:rFonts w:ascii="Times New Roman" w:eastAsia="Times New Roman" w:hAnsi="Times New Roman"/>
                <w:b/>
                <w:color w:val="000000"/>
                <w:sz w:val="24"/>
                <w:szCs w:val="24"/>
                <w:lang w:val="uk-UA"/>
              </w:rPr>
            </w:pPr>
            <w:r w:rsidRPr="000D4218">
              <w:rPr>
                <w:rFonts w:ascii="Times New Roman" w:eastAsia="Times New Roman" w:hAnsi="Times New Roman"/>
                <w:b/>
                <w:color w:val="000000"/>
                <w:sz w:val="24"/>
                <w:szCs w:val="24"/>
                <w:lang w:val="uk-UA"/>
              </w:rPr>
              <w:t>Директор</w:t>
            </w:r>
          </w:p>
          <w:p w:rsidR="000D4218" w:rsidRDefault="000D4218" w:rsidP="000D4218">
            <w:pPr>
              <w:spacing w:after="0" w:line="240" w:lineRule="auto"/>
              <w:rPr>
                <w:rFonts w:ascii="Times New Roman" w:eastAsia="Times New Roman" w:hAnsi="Times New Roman"/>
                <w:b/>
                <w:color w:val="000000"/>
                <w:sz w:val="24"/>
                <w:szCs w:val="24"/>
                <w:lang w:val="uk-UA"/>
              </w:rPr>
            </w:pPr>
          </w:p>
          <w:p w:rsidR="000D4218" w:rsidRDefault="000D4218" w:rsidP="000D4218">
            <w:pPr>
              <w:spacing w:after="0" w:line="240" w:lineRule="auto"/>
              <w:rPr>
                <w:rFonts w:ascii="Times New Roman" w:eastAsia="Times New Roman" w:hAnsi="Times New Roman"/>
                <w:b/>
                <w:color w:val="000000"/>
                <w:sz w:val="24"/>
                <w:szCs w:val="24"/>
                <w:lang w:val="uk-UA"/>
              </w:rPr>
            </w:pPr>
          </w:p>
          <w:p w:rsidR="000D4218" w:rsidRPr="0099071D" w:rsidRDefault="000D4218" w:rsidP="000D4218">
            <w:pPr>
              <w:spacing w:after="0" w:line="240" w:lineRule="auto"/>
              <w:rPr>
                <w:rFonts w:ascii="Times New Roman" w:eastAsia="Times New Roman" w:hAnsi="Times New Roman"/>
                <w:b/>
                <w:color w:val="000000"/>
                <w:sz w:val="24"/>
                <w:szCs w:val="24"/>
                <w:lang w:val="uk-UA"/>
              </w:rPr>
            </w:pPr>
          </w:p>
          <w:p w:rsidR="0099071D" w:rsidRPr="0099071D" w:rsidRDefault="0099071D" w:rsidP="000F4742">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000F4742">
              <w:rPr>
                <w:rFonts w:ascii="Times New Roman" w:eastAsia="Times New Roman" w:hAnsi="Times New Roman"/>
                <w:b/>
                <w:color w:val="000000"/>
                <w:sz w:val="24"/>
                <w:szCs w:val="24"/>
                <w:lang w:val="uk-UA"/>
              </w:rPr>
              <w:t xml:space="preserve">Ніна </w:t>
            </w:r>
            <w:proofErr w:type="spellStart"/>
            <w:r w:rsidR="000F4742">
              <w:rPr>
                <w:rFonts w:ascii="Times New Roman" w:eastAsia="Times New Roman" w:hAnsi="Times New Roman"/>
                <w:b/>
                <w:color w:val="000000"/>
                <w:sz w:val="24"/>
                <w:szCs w:val="24"/>
                <w:lang w:val="uk-UA"/>
              </w:rPr>
              <w:t>Макодзеба</w:t>
            </w:r>
            <w:proofErr w:type="spellEnd"/>
            <w:r w:rsidRPr="0099071D">
              <w:rPr>
                <w:rFonts w:ascii="Times New Roman" w:eastAsia="Times New Roman" w:hAnsi="Times New Roman"/>
                <w:color w:val="000000"/>
                <w:sz w:val="24"/>
                <w:szCs w:val="24"/>
                <w:lang w:val="uk-UA"/>
              </w:rPr>
              <w:br/>
              <w:t xml:space="preserve">    </w:t>
            </w:r>
            <w:r w:rsidRPr="00DD2399">
              <w:rPr>
                <w:rFonts w:ascii="Times New Roman" w:eastAsia="Times New Roman" w:hAnsi="Times New Roman"/>
                <w:color w:val="000000"/>
                <w:sz w:val="24"/>
                <w:szCs w:val="24"/>
              </w:rPr>
              <w:t>М.П. «____» _____________20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r w:rsidRPr="00DD2399">
              <w:rPr>
                <w:rFonts w:ascii="Times New Roman" w:eastAsia="Times New Roman" w:hAnsi="Times New Roman"/>
                <w:color w:val="000000"/>
                <w:sz w:val="24"/>
                <w:szCs w:val="24"/>
              </w:rPr>
              <w:t>року</w:t>
            </w:r>
          </w:p>
        </w:tc>
      </w:tr>
    </w:tbl>
    <w:p w:rsidR="00161F6E" w:rsidRPr="008122A1" w:rsidRDefault="00161F6E" w:rsidP="00161F6E">
      <w:pPr>
        <w:spacing w:after="0" w:line="240" w:lineRule="auto"/>
        <w:rPr>
          <w:rFonts w:ascii="Times New Roman" w:hAnsi="Times New Roman"/>
          <w:i/>
          <w:color w:val="000000"/>
          <w:sz w:val="18"/>
          <w:szCs w:val="18"/>
          <w:lang w:val="uk-UA"/>
        </w:rPr>
      </w:pPr>
      <w:bookmarkStart w:id="0" w:name="_Hlk50361168"/>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ст.41 Закону У</w:t>
      </w:r>
      <w:r w:rsidR="0099071D">
        <w:rPr>
          <w:rFonts w:ascii="Times New Roman" w:hAnsi="Times New Roman"/>
          <w:i/>
          <w:iCs/>
          <w:color w:val="000000"/>
          <w:sz w:val="18"/>
          <w:szCs w:val="18"/>
          <w:shd w:val="clear" w:color="auto" w:fill="FFFFFF"/>
          <w:lang w:val="uk-UA" w:eastAsia="ru-RU"/>
        </w:rPr>
        <w:t>країни «Про публічні закупівлі».</w:t>
      </w:r>
      <w:r w:rsidRPr="008122A1">
        <w:rPr>
          <w:rFonts w:ascii="Times New Roman" w:hAnsi="Times New Roman"/>
          <w:color w:val="000000"/>
          <w:sz w:val="18"/>
          <w:szCs w:val="18"/>
          <w:shd w:val="clear" w:color="auto" w:fill="FFFFFF"/>
          <w:lang w:val="uk-UA" w:eastAsia="ru-RU"/>
        </w:rPr>
        <w:t xml:space="preserve"> </w:t>
      </w:r>
    </w:p>
    <w:bookmarkEnd w:id="0"/>
    <w:p w:rsidR="00161F6E" w:rsidRDefault="00161F6E" w:rsidP="00101F61">
      <w:pPr>
        <w:spacing w:after="0" w:line="240" w:lineRule="auto"/>
        <w:rPr>
          <w:rFonts w:ascii="Times New Roman" w:eastAsia="Times New Roman" w:hAnsi="Times New Roman"/>
          <w:lang w:val="uk-UA" w:eastAsia="ru-RU"/>
        </w:rPr>
      </w:pPr>
    </w:p>
    <w:p w:rsidR="008D6CEB" w:rsidRDefault="008D6CEB" w:rsidP="00225F42">
      <w:pPr>
        <w:spacing w:after="0" w:line="240" w:lineRule="auto"/>
        <w:rPr>
          <w:rFonts w:ascii="Times New Roman" w:eastAsia="Times New Roman" w:hAnsi="Times New Roman"/>
          <w:sz w:val="24"/>
          <w:szCs w:val="24"/>
          <w:lang w:val="uk-UA" w:eastAsia="uk-UA"/>
        </w:rPr>
      </w:pPr>
      <w:bookmarkStart w:id="1" w:name="_Hlk52366530"/>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1"/>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99071D" w:rsidRPr="0099071D" w:rsidRDefault="0099071D" w:rsidP="008D6CEB">
      <w:pPr>
        <w:ind w:firstLine="708"/>
        <w:jc w:val="both"/>
        <w:rPr>
          <w:rFonts w:ascii="Times New Roman" w:hAnsi="Times New Roman"/>
          <w:b/>
          <w:color w:val="212529"/>
          <w:shd w:val="clear" w:color="auto" w:fill="FFFFFF"/>
        </w:rPr>
      </w:pPr>
      <w:proofErr w:type="spellStart"/>
      <w:r w:rsidRPr="0099071D">
        <w:rPr>
          <w:rFonts w:ascii="Times New Roman" w:eastAsia="Times New Roman" w:hAnsi="Times New Roman"/>
          <w:sz w:val="24"/>
          <w:szCs w:val="24"/>
        </w:rPr>
        <w:t>Керуючись</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статтями</w:t>
      </w:r>
      <w:proofErr w:type="spellEnd"/>
      <w:r w:rsidRPr="0099071D">
        <w:rPr>
          <w:rFonts w:ascii="Times New Roman" w:eastAsia="Times New Roman" w:hAnsi="Times New Roman"/>
          <w:sz w:val="24"/>
          <w:szCs w:val="24"/>
        </w:rPr>
        <w:t xml:space="preserve"> 633, 634, 641, 642 </w:t>
      </w:r>
      <w:proofErr w:type="spellStart"/>
      <w:r w:rsidRPr="0099071D">
        <w:rPr>
          <w:rFonts w:ascii="Times New Roman" w:eastAsia="Times New Roman" w:hAnsi="Times New Roman"/>
          <w:sz w:val="24"/>
          <w:szCs w:val="24"/>
        </w:rPr>
        <w:t>Цивільного</w:t>
      </w:r>
      <w:proofErr w:type="spellEnd"/>
      <w:r w:rsidRPr="0099071D">
        <w:rPr>
          <w:rFonts w:ascii="Times New Roman" w:eastAsia="Times New Roman" w:hAnsi="Times New Roman"/>
          <w:sz w:val="24"/>
          <w:szCs w:val="24"/>
        </w:rPr>
        <w:t xml:space="preserve"> кодексу </w:t>
      </w:r>
      <w:proofErr w:type="spellStart"/>
      <w:r w:rsidRPr="0099071D">
        <w:rPr>
          <w:rFonts w:ascii="Times New Roman" w:eastAsia="Times New Roman" w:hAnsi="Times New Roman"/>
          <w:sz w:val="24"/>
          <w:szCs w:val="24"/>
        </w:rPr>
        <w:t>України</w:t>
      </w:r>
      <w:proofErr w:type="spellEnd"/>
      <w:r w:rsidRPr="0099071D">
        <w:rPr>
          <w:rFonts w:ascii="Times New Roman" w:eastAsia="Times New Roman" w:hAnsi="Times New Roman"/>
          <w:sz w:val="24"/>
          <w:szCs w:val="24"/>
        </w:rPr>
        <w:t xml:space="preserve">, 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з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на </w:t>
      </w:r>
      <w:proofErr w:type="spellStart"/>
      <w:r w:rsidRPr="0099071D">
        <w:rPr>
          <w:rFonts w:ascii="Times New Roman" w:eastAsia="Times New Roman" w:hAnsi="Times New Roman"/>
          <w:sz w:val="24"/>
          <w:szCs w:val="24"/>
        </w:rPr>
        <w:t>сайті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електропостачальника</w:t>
      </w:r>
      <w:proofErr w:type="spellEnd"/>
      <w:r w:rsidRPr="0099071D">
        <w:rPr>
          <w:rFonts w:ascii="Times New Roman" w:eastAsia="Times New Roman" w:hAnsi="Times New Roman"/>
          <w:sz w:val="24"/>
          <w:szCs w:val="24"/>
        </w:rPr>
        <w:t xml:space="preserve"> </w:t>
      </w:r>
      <w:r w:rsidR="008D6CEB">
        <w:rPr>
          <w:rFonts w:ascii="Times New Roman" w:eastAsia="Times New Roman" w:hAnsi="Times New Roman"/>
          <w:sz w:val="24"/>
          <w:szCs w:val="24"/>
          <w:lang w:val="uk-UA"/>
        </w:rPr>
        <w:t>_________________</w:t>
      </w:r>
      <w:r w:rsidRPr="0099071D">
        <w:rPr>
          <w:rFonts w:ascii="Times New Roman" w:eastAsia="Times New Roman" w:hAnsi="Times New Roman"/>
          <w:sz w:val="24"/>
          <w:szCs w:val="24"/>
        </w:rPr>
        <w:t xml:space="preserve"> (ЕІС-код - </w:t>
      </w:r>
      <w:r w:rsidR="008D6CEB">
        <w:rPr>
          <w:rFonts w:ascii="Times New Roman" w:eastAsia="Times New Roman" w:hAnsi="Times New Roman"/>
          <w:sz w:val="24"/>
          <w:szCs w:val="24"/>
          <w:lang w:val="uk-UA"/>
        </w:rPr>
        <w:t>___________________</w:t>
      </w:r>
      <w:r w:rsidRPr="0099071D">
        <w:rPr>
          <w:rFonts w:ascii="Times New Roman" w:eastAsia="Times New Roman" w:hAnsi="Times New Roman"/>
          <w:sz w:val="24"/>
          <w:szCs w:val="24"/>
        </w:rPr>
        <w:t>)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Постачальник</w:t>
      </w:r>
      <w:proofErr w:type="spellEnd"/>
      <w:r w:rsidRPr="0099071D">
        <w:rPr>
          <w:rFonts w:ascii="Times New Roman" w:eastAsia="Times New Roman" w:hAnsi="Times New Roman"/>
          <w:sz w:val="24"/>
          <w:szCs w:val="24"/>
        </w:rPr>
        <w:t xml:space="preserve">) в </w:t>
      </w:r>
      <w:proofErr w:type="spellStart"/>
      <w:r w:rsidRPr="0099071D">
        <w:rPr>
          <w:rFonts w:ascii="Times New Roman" w:eastAsia="Times New Roman" w:hAnsi="Times New Roman"/>
          <w:sz w:val="24"/>
          <w:szCs w:val="24"/>
        </w:rPr>
        <w:t>мережі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Інтернет</w:t>
      </w:r>
      <w:proofErr w:type="spellEnd"/>
      <w:r w:rsidRPr="0099071D">
        <w:rPr>
          <w:rFonts w:ascii="Times New Roman" w:eastAsia="Times New Roman" w:hAnsi="Times New Roman"/>
          <w:sz w:val="24"/>
          <w:szCs w:val="24"/>
        </w:rPr>
        <w:t xml:space="preserve"> за </w:t>
      </w:r>
      <w:proofErr w:type="spellStart"/>
      <w:r w:rsidRPr="0099071D">
        <w:rPr>
          <w:rFonts w:ascii="Times New Roman" w:eastAsia="Times New Roman" w:hAnsi="Times New Roman"/>
          <w:sz w:val="24"/>
          <w:szCs w:val="24"/>
        </w:rPr>
        <w:t>адресою</w:t>
      </w:r>
      <w:proofErr w:type="spellEnd"/>
      <w:r w:rsidRPr="0099071D">
        <w:rPr>
          <w:rFonts w:ascii="Times New Roman" w:eastAsia="Times New Roman" w:hAnsi="Times New Roman"/>
          <w:sz w:val="24"/>
          <w:szCs w:val="24"/>
        </w:rPr>
        <w:t xml:space="preserve">: </w:t>
      </w:r>
      <w:hyperlink r:id="rId8" w:history="1">
        <w:r w:rsidR="008D6CEB">
          <w:rPr>
            <w:rFonts w:ascii="Times New Roman" w:eastAsia="Times New Roman" w:hAnsi="Times New Roman"/>
            <w:w w:val="105"/>
            <w:sz w:val="24"/>
            <w:szCs w:val="24"/>
            <w:lang w:val="uk-UA"/>
          </w:rPr>
          <w:t>_________________</w:t>
        </w:r>
      </w:hyperlink>
    </w:p>
    <w:p w:rsidR="0099071D" w:rsidRPr="0099071D" w:rsidRDefault="0099071D" w:rsidP="0099071D">
      <w:pPr>
        <w:spacing w:after="0" w:line="240" w:lineRule="auto"/>
        <w:jc w:val="center"/>
        <w:rPr>
          <w:rFonts w:ascii="Times New Roman" w:eastAsia="Times New Roman" w:hAnsi="Times New Roman"/>
          <w:vertAlign w:val="superscript"/>
        </w:rPr>
      </w:pPr>
      <w:r w:rsidRPr="0099071D">
        <w:rPr>
          <w:rFonts w:ascii="Times New Roman" w:eastAsia="Times New Roman" w:hAnsi="Times New Roman"/>
          <w:i/>
          <w:vertAlign w:val="superscript"/>
        </w:rPr>
        <w:t xml:space="preserve">(ПІБ </w:t>
      </w:r>
      <w:proofErr w:type="spellStart"/>
      <w:r w:rsidRPr="0099071D">
        <w:rPr>
          <w:rFonts w:ascii="Times New Roman" w:eastAsia="Times New Roman" w:hAnsi="Times New Roman"/>
          <w:i/>
          <w:vertAlign w:val="superscript"/>
        </w:rPr>
        <w:t>Споживача</w:t>
      </w:r>
      <w:proofErr w:type="spellEnd"/>
      <w:r w:rsidRPr="0099071D">
        <w:rPr>
          <w:rFonts w:ascii="Times New Roman" w:eastAsia="Times New Roman" w:hAnsi="Times New Roman"/>
          <w:i/>
          <w:vertAlign w:val="superscript"/>
        </w:rPr>
        <w:t xml:space="preserve"> / </w:t>
      </w:r>
      <w:proofErr w:type="spellStart"/>
      <w:r w:rsidRPr="0099071D">
        <w:rPr>
          <w:rFonts w:ascii="Times New Roman" w:eastAsia="Times New Roman" w:hAnsi="Times New Roman"/>
          <w:i/>
          <w:vertAlign w:val="superscript"/>
        </w:rPr>
        <w:t>Назва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суб'єкта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господарювання</w:t>
      </w:r>
      <w:proofErr w:type="spellEnd"/>
      <w:r w:rsidRPr="0099071D">
        <w:rPr>
          <w:rFonts w:ascii="Times New Roman" w:eastAsia="Times New Roman" w:hAnsi="Times New Roman"/>
          <w:i/>
          <w:vertAlign w:val="superscript"/>
        </w:rPr>
        <w:t>)</w:t>
      </w:r>
    </w:p>
    <w:p w:rsidR="0099071D" w:rsidRDefault="0099071D" w:rsidP="0099071D">
      <w:pPr>
        <w:spacing w:after="0" w:line="240" w:lineRule="auto"/>
        <w:jc w:val="both"/>
        <w:rPr>
          <w:rFonts w:ascii="Times New Roman" w:eastAsia="Times New Roman" w:hAnsi="Times New Roman"/>
        </w:rPr>
      </w:pP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Договору на </w:t>
      </w:r>
      <w:proofErr w:type="spellStart"/>
      <w:r w:rsidRPr="0099071D">
        <w:rPr>
          <w:rFonts w:ascii="Times New Roman" w:eastAsia="Times New Roman" w:hAnsi="Times New Roman"/>
        </w:rPr>
        <w:t>умовах</w:t>
      </w:r>
      <w:proofErr w:type="spellEnd"/>
      <w:proofErr w:type="gramStart"/>
      <w:r w:rsidRPr="0099071D">
        <w:rPr>
          <w:rFonts w:ascii="Times New Roman" w:eastAsia="Times New Roman" w:hAnsi="Times New Roman"/>
        </w:rPr>
        <w:t xml:space="preserve"> </w:t>
      </w:r>
      <w:proofErr w:type="spellStart"/>
      <w:r w:rsidRPr="0099071D">
        <w:rPr>
          <w:rFonts w:ascii="Times New Roman" w:eastAsia="Times New Roman" w:hAnsi="Times New Roman"/>
        </w:rPr>
        <w:t>П</w:t>
      </w:r>
      <w:proofErr w:type="gramEnd"/>
      <w:r w:rsidRPr="0099071D">
        <w:rPr>
          <w:rFonts w:ascii="Times New Roman" w:eastAsia="Times New Roman" w:hAnsi="Times New Roman"/>
        </w:rPr>
        <w:t>ерсональної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комерційної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пропозиції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Постачальника</w:t>
      </w:r>
      <w:proofErr w:type="spellEnd"/>
      <w:r w:rsidRPr="0099071D">
        <w:rPr>
          <w:rFonts w:ascii="Times New Roman" w:eastAsia="Times New Roman" w:hAnsi="Times New Roman"/>
        </w:rPr>
        <w:t xml:space="preserve">  з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Адреса об’єкта, ЕІС-код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115A24" w:rsidRPr="00161F6E" w:rsidRDefault="00115A24"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2" w:name="n405"/>
      <w:bookmarkEnd w:id="2"/>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161F6E" w:rsidRPr="00161F6E" w:rsidRDefault="00161F6E" w:rsidP="00161F6E">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3" w:name="_Hlk52366572"/>
            <w:bookmarkEnd w:id="3"/>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E2671A" w:rsidRDefault="00E2671A" w:rsidP="0099071D">
      <w:pPr>
        <w:spacing w:after="0" w:line="240" w:lineRule="auto"/>
        <w:jc w:val="both"/>
        <w:rPr>
          <w:rFonts w:ascii="Times New Roman" w:eastAsia="Times New Roman" w:hAnsi="Times New Roman"/>
          <w:sz w:val="24"/>
          <w:szCs w:val="24"/>
          <w:lang w:val="uk-UA" w:eastAsia="uk-UA"/>
        </w:rPr>
      </w:pPr>
    </w:p>
    <w:p w:rsidR="00E2671A" w:rsidRDefault="00E2671A" w:rsidP="0099071D">
      <w:pPr>
        <w:spacing w:after="0" w:line="240" w:lineRule="auto"/>
        <w:jc w:val="both"/>
        <w:rPr>
          <w:rFonts w:ascii="Times New Roman" w:eastAsia="Times New Roman" w:hAnsi="Times New Roman"/>
          <w:sz w:val="24"/>
          <w:szCs w:val="24"/>
          <w:lang w:val="uk-UA" w:eastAsia="uk-UA"/>
        </w:rPr>
      </w:pPr>
    </w:p>
    <w:p w:rsidR="00E2671A" w:rsidRDefault="00E2671A" w:rsidP="0099071D">
      <w:pPr>
        <w:spacing w:after="0" w:line="240" w:lineRule="auto"/>
        <w:jc w:val="both"/>
        <w:rPr>
          <w:rFonts w:ascii="Times New Roman" w:eastAsia="Times New Roman" w:hAnsi="Times New Roman"/>
          <w:sz w:val="24"/>
          <w:szCs w:val="24"/>
          <w:lang w:val="uk-UA" w:eastAsia="uk-UA"/>
        </w:rPr>
      </w:pPr>
    </w:p>
    <w:p w:rsidR="00E2671A" w:rsidRDefault="00E2671A" w:rsidP="0099071D">
      <w:pPr>
        <w:spacing w:after="0" w:line="240" w:lineRule="auto"/>
        <w:jc w:val="both"/>
        <w:rPr>
          <w:rFonts w:ascii="Times New Roman" w:eastAsia="Times New Roman" w:hAnsi="Times New Roman"/>
          <w:sz w:val="24"/>
          <w:szCs w:val="24"/>
          <w:lang w:val="uk-UA" w:eastAsia="uk-UA"/>
        </w:rPr>
      </w:pPr>
    </w:p>
    <w:p w:rsidR="00E2671A" w:rsidRDefault="00E2671A" w:rsidP="0099071D">
      <w:pPr>
        <w:spacing w:after="0" w:line="240" w:lineRule="auto"/>
        <w:jc w:val="both"/>
        <w:rPr>
          <w:rFonts w:ascii="Times New Roman" w:eastAsia="Times New Roman" w:hAnsi="Times New Roman"/>
          <w:sz w:val="24"/>
          <w:szCs w:val="24"/>
          <w:lang w:val="uk-UA" w:eastAsia="uk-UA"/>
        </w:rPr>
      </w:pPr>
    </w:p>
    <w:p w:rsidR="00E2671A" w:rsidRDefault="00E2671A" w:rsidP="0099071D">
      <w:pPr>
        <w:spacing w:after="0" w:line="240" w:lineRule="auto"/>
        <w:jc w:val="both"/>
        <w:rPr>
          <w:rFonts w:ascii="Times New Roman" w:eastAsia="Times New Roman" w:hAnsi="Times New Roman"/>
          <w:sz w:val="24"/>
          <w:szCs w:val="24"/>
          <w:lang w:val="uk-UA" w:eastAsia="uk-UA"/>
        </w:rPr>
      </w:pPr>
    </w:p>
    <w:p w:rsidR="00E2671A" w:rsidRDefault="00E2671A" w:rsidP="0099071D">
      <w:pPr>
        <w:spacing w:after="0" w:line="240" w:lineRule="auto"/>
        <w:jc w:val="both"/>
        <w:rPr>
          <w:rFonts w:ascii="Times New Roman" w:eastAsia="Times New Roman" w:hAnsi="Times New Roman"/>
          <w:sz w:val="24"/>
          <w:szCs w:val="24"/>
          <w:lang w:val="uk-UA" w:eastAsia="uk-UA"/>
        </w:rPr>
      </w:pPr>
    </w:p>
    <w:p w:rsidR="00E2671A" w:rsidRDefault="00E2671A" w:rsidP="0099071D">
      <w:pPr>
        <w:spacing w:after="0" w:line="240" w:lineRule="auto"/>
        <w:jc w:val="both"/>
        <w:rPr>
          <w:rFonts w:ascii="Times New Roman" w:eastAsia="Times New Roman" w:hAnsi="Times New Roman"/>
          <w:sz w:val="24"/>
          <w:szCs w:val="24"/>
          <w:lang w:val="uk-UA" w:eastAsia="uk-UA"/>
        </w:rPr>
      </w:pPr>
    </w:p>
    <w:p w:rsidR="00225F42" w:rsidRDefault="00225F42" w:rsidP="0099071D">
      <w:pPr>
        <w:spacing w:after="0" w:line="240" w:lineRule="auto"/>
        <w:jc w:val="both"/>
        <w:rPr>
          <w:rFonts w:ascii="Times New Roman" w:eastAsia="Times New Roman" w:hAnsi="Times New Roman"/>
          <w:sz w:val="24"/>
          <w:szCs w:val="24"/>
          <w:lang w:val="uk-UA" w:eastAsia="uk-UA"/>
        </w:rPr>
      </w:pPr>
    </w:p>
    <w:p w:rsidR="00DE2BE5" w:rsidRDefault="00DE2BE5" w:rsidP="00225F42">
      <w:pPr>
        <w:spacing w:after="0" w:line="240" w:lineRule="auto"/>
        <w:rPr>
          <w:rFonts w:ascii="Times New Roman" w:hAnsi="Times New Roman"/>
        </w:rPr>
      </w:pPr>
    </w:p>
    <w:p w:rsidR="00DE2BE5" w:rsidRDefault="00DE2BE5" w:rsidP="00DE2BE5">
      <w:pPr>
        <w:spacing w:after="0" w:line="240" w:lineRule="auto"/>
        <w:ind w:firstLine="6237"/>
        <w:rPr>
          <w:rFonts w:ascii="Times New Roman" w:hAnsi="Times New Roman"/>
        </w:rPr>
      </w:pPr>
    </w:p>
    <w:p w:rsidR="00DE2BE5" w:rsidRPr="00030D2A" w:rsidRDefault="00DE2BE5" w:rsidP="00DE2BE5">
      <w:pPr>
        <w:spacing w:after="0" w:line="240" w:lineRule="auto"/>
        <w:ind w:firstLine="6237"/>
        <w:rPr>
          <w:rFonts w:ascii="Times New Roman" w:eastAsia="Times New Roman" w:hAnsi="Times New Roman"/>
          <w:lang w:val="uk-UA" w:bidi="ug-CN"/>
        </w:rPr>
      </w:pPr>
      <w:r w:rsidRPr="00030D2A">
        <w:rPr>
          <w:rFonts w:ascii="Times New Roman" w:hAnsi="Times New Roman"/>
          <w:lang w:val="uk-UA" w:bidi="ug-CN"/>
        </w:rPr>
        <w:lastRenderedPageBreak/>
        <w:t>Додаток до Заяви-приєднання</w:t>
      </w:r>
    </w:p>
    <w:p w:rsidR="00DE2BE5" w:rsidRPr="00030D2A" w:rsidRDefault="00DE2BE5" w:rsidP="00DE2BE5">
      <w:pPr>
        <w:spacing w:after="0" w:line="240" w:lineRule="auto"/>
        <w:jc w:val="center"/>
        <w:rPr>
          <w:rFonts w:ascii="Times New Roman" w:hAnsi="Times New Roman"/>
          <w:b/>
          <w:lang w:val="uk-UA" w:bidi="ug-CN"/>
        </w:rPr>
      </w:pPr>
    </w:p>
    <w:p w:rsidR="00DE2BE5" w:rsidRPr="00030D2A" w:rsidRDefault="00DE2BE5" w:rsidP="00DE2BE5">
      <w:pPr>
        <w:spacing w:after="0" w:line="240" w:lineRule="auto"/>
        <w:jc w:val="center"/>
        <w:rPr>
          <w:rFonts w:ascii="Times New Roman" w:hAnsi="Times New Roman"/>
          <w:b/>
          <w:lang w:val="uk-UA" w:bidi="ug-CN"/>
        </w:rPr>
      </w:pPr>
      <w:r w:rsidRPr="00030D2A">
        <w:rPr>
          <w:rFonts w:ascii="Times New Roman" w:hAnsi="Times New Roman"/>
          <w:b/>
          <w:lang w:val="uk-UA" w:bidi="ug-CN"/>
        </w:rPr>
        <w:t>Перелік точок комерційного обліку</w:t>
      </w:r>
    </w:p>
    <w:p w:rsidR="00543A82" w:rsidRPr="00030D2A" w:rsidRDefault="00543A82" w:rsidP="00DE2BE5">
      <w:pPr>
        <w:spacing w:after="0" w:line="240" w:lineRule="auto"/>
        <w:jc w:val="center"/>
        <w:rPr>
          <w:rFonts w:ascii="Times New Roman" w:hAnsi="Times New Roman"/>
          <w:b/>
          <w:lang w:val="uk-UA" w:bidi="ug-CN"/>
        </w:rPr>
      </w:pPr>
    </w:p>
    <w:p w:rsidR="00543A82" w:rsidRPr="00030D2A" w:rsidRDefault="00543A82" w:rsidP="00543A82">
      <w:pPr>
        <w:widowControl w:val="0"/>
        <w:spacing w:after="0" w:line="0" w:lineRule="atLeast"/>
        <w:jc w:val="center"/>
        <w:rPr>
          <w:rFonts w:ascii="Times New Roman" w:hAnsi="Times New Roman"/>
          <w:bCs/>
          <w:u w:val="single"/>
          <w:lang w:val="uk-UA" w:bidi="ug-CN"/>
        </w:rPr>
      </w:pPr>
      <w:r w:rsidRPr="00030D2A">
        <w:rPr>
          <w:rFonts w:ascii="Times New Roman" w:hAnsi="Times New Roman"/>
          <w:bCs/>
          <w:u w:val="single"/>
          <w:lang w:val="uk-UA" w:bidi="ug-CN"/>
        </w:rPr>
        <w:t>Тульчинський заклад дошкільної освіти (ясла-садок) №</w:t>
      </w:r>
      <w:r w:rsidR="00200DD4">
        <w:rPr>
          <w:rFonts w:ascii="Times New Roman" w:hAnsi="Times New Roman"/>
          <w:bCs/>
          <w:u w:val="single"/>
          <w:lang w:val="uk-UA" w:bidi="ug-CN"/>
        </w:rPr>
        <w:t>3</w:t>
      </w:r>
      <w:bookmarkStart w:id="4" w:name="_GoBack"/>
      <w:bookmarkEnd w:id="4"/>
      <w:r w:rsidRPr="00030D2A">
        <w:rPr>
          <w:rFonts w:ascii="Times New Roman" w:hAnsi="Times New Roman"/>
          <w:bCs/>
          <w:u w:val="single"/>
          <w:lang w:val="uk-UA" w:bidi="ug-CN"/>
        </w:rPr>
        <w:t xml:space="preserve"> Тульчинської міської ради Вінницької області</w:t>
      </w:r>
      <w:r w:rsidRPr="00030D2A">
        <w:rPr>
          <w:rFonts w:ascii="Times New Roman" w:hAnsi="Times New Roman"/>
          <w:bCs/>
          <w:u w:val="single"/>
          <w:lang w:val="uk-UA" w:bidi="ug-CN"/>
        </w:rPr>
        <w:br/>
      </w:r>
      <w:r w:rsidRPr="00030D2A">
        <w:rPr>
          <w:rFonts w:ascii="Times New Roman" w:hAnsi="Times New Roman"/>
          <w:bCs/>
          <w:sz w:val="16"/>
          <w:szCs w:val="16"/>
          <w:lang w:val="uk-UA" w:bidi="ug-CN"/>
        </w:rPr>
        <w:t>найменування, організаційно-правова форма споживача</w:t>
      </w:r>
      <w:r w:rsidRPr="00030D2A">
        <w:rPr>
          <w:rFonts w:ascii="Times New Roman" w:hAnsi="Times New Roman"/>
          <w:bCs/>
          <w:u w:val="single"/>
          <w:lang w:val="uk-UA" w:bidi="ug-CN"/>
        </w:rPr>
        <w:br/>
      </w:r>
    </w:p>
    <w:p w:rsidR="00DE2BE5" w:rsidRPr="00030D2A" w:rsidRDefault="00DE2BE5" w:rsidP="00DE2BE5">
      <w:pPr>
        <w:spacing w:after="0" w:line="240" w:lineRule="auto"/>
        <w:jc w:val="both"/>
        <w:rPr>
          <w:rFonts w:ascii="Times New Roman" w:hAnsi="Times New Roman"/>
          <w:lang w:val="uk-UA" w:bidi="ug-CN"/>
        </w:rPr>
      </w:pPr>
    </w:p>
    <w:tbl>
      <w:tblPr>
        <w:tblpPr w:leftFromText="180" w:rightFromText="180" w:vertAnchor="text" w:horzAnchor="margin" w:tblpXSpec="center" w:tblpY="19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5"/>
        <w:gridCol w:w="1701"/>
        <w:gridCol w:w="2835"/>
        <w:gridCol w:w="2835"/>
      </w:tblGrid>
      <w:tr w:rsidR="009621C5" w:rsidRPr="00030D2A" w:rsidTr="009621C5">
        <w:trPr>
          <w:trHeight w:val="769"/>
        </w:trPr>
        <w:tc>
          <w:tcPr>
            <w:tcW w:w="675" w:type="dxa"/>
            <w:tcBorders>
              <w:top w:val="single" w:sz="4" w:space="0" w:color="auto"/>
              <w:left w:val="single" w:sz="4" w:space="0" w:color="auto"/>
              <w:bottom w:val="single" w:sz="4" w:space="0" w:color="auto"/>
              <w:right w:val="single" w:sz="4" w:space="0" w:color="auto"/>
            </w:tcBorders>
            <w:vAlign w:val="center"/>
            <w:hideMark/>
          </w:tcPr>
          <w:p w:rsidR="009621C5" w:rsidRPr="00030D2A" w:rsidRDefault="009621C5">
            <w:pPr>
              <w:spacing w:after="0" w:line="240" w:lineRule="auto"/>
              <w:jc w:val="center"/>
              <w:rPr>
                <w:rFonts w:ascii="Times New Roman" w:hAnsi="Times New Roman"/>
                <w:bCs/>
                <w:lang w:val="uk-UA" w:eastAsia="ru-RU" w:bidi="ug-CN"/>
              </w:rPr>
            </w:pPr>
            <w:r w:rsidRPr="00030D2A">
              <w:rPr>
                <w:rFonts w:ascii="Times New Roman" w:hAnsi="Times New Roman"/>
                <w:bCs/>
                <w:lang w:val="uk-UA" w:eastAsia="ru-RU" w:bidi="ug-CN"/>
              </w:rPr>
              <w:t>№ з/п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21C5" w:rsidRPr="00030D2A" w:rsidRDefault="009621C5">
            <w:pPr>
              <w:spacing w:after="0" w:line="240" w:lineRule="auto"/>
              <w:jc w:val="center"/>
              <w:rPr>
                <w:rFonts w:ascii="Times New Roman" w:hAnsi="Times New Roman"/>
                <w:bCs/>
                <w:lang w:val="uk-UA" w:eastAsia="ru-RU" w:bidi="ug-CN"/>
              </w:rPr>
            </w:pPr>
            <w:r w:rsidRPr="00030D2A">
              <w:rPr>
                <w:rFonts w:ascii="Times New Roman" w:hAnsi="Times New Roman"/>
                <w:bCs/>
                <w:lang w:val="uk-UA" w:eastAsia="ru-RU" w:bidi="ug-CN"/>
              </w:rPr>
              <w:t>Вид об'єкта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21C5" w:rsidRPr="00030D2A" w:rsidRDefault="009621C5">
            <w:pPr>
              <w:spacing w:after="0" w:line="240" w:lineRule="auto"/>
              <w:jc w:val="center"/>
              <w:rPr>
                <w:rFonts w:ascii="Times New Roman" w:hAnsi="Times New Roman"/>
                <w:bCs/>
                <w:lang w:val="uk-UA" w:eastAsia="ru-RU" w:bidi="ug-CN"/>
              </w:rPr>
            </w:pPr>
            <w:r w:rsidRPr="00030D2A">
              <w:rPr>
                <w:rFonts w:ascii="Times New Roman" w:hAnsi="Times New Roman"/>
                <w:bCs/>
                <w:lang w:val="uk-UA" w:eastAsia="ru-RU" w:bidi="ug-CN"/>
              </w:rPr>
              <w:t>Адреса об’єкта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9621C5" w:rsidRPr="00030D2A" w:rsidRDefault="009621C5">
            <w:pPr>
              <w:spacing w:after="0" w:line="240" w:lineRule="auto"/>
              <w:jc w:val="center"/>
              <w:rPr>
                <w:rFonts w:ascii="Times New Roman" w:hAnsi="Times New Roman"/>
                <w:bCs/>
                <w:lang w:val="uk-UA" w:eastAsia="ru-RU" w:bidi="ug-CN"/>
              </w:rPr>
            </w:pPr>
            <w:r w:rsidRPr="00030D2A">
              <w:rPr>
                <w:rFonts w:ascii="Times New Roman" w:hAnsi="Times New Roman"/>
                <w:bCs/>
                <w:lang w:val="uk-UA" w:eastAsia="ru-RU" w:bidi="ug-CN"/>
              </w:rPr>
              <w:t>ЕІС-код точки обліку</w:t>
            </w:r>
          </w:p>
        </w:tc>
        <w:tc>
          <w:tcPr>
            <w:tcW w:w="2835" w:type="dxa"/>
            <w:tcBorders>
              <w:top w:val="single" w:sz="4" w:space="0" w:color="auto"/>
              <w:left w:val="single" w:sz="4" w:space="0" w:color="auto"/>
              <w:bottom w:val="single" w:sz="4" w:space="0" w:color="auto"/>
              <w:right w:val="single" w:sz="4" w:space="0" w:color="auto"/>
            </w:tcBorders>
          </w:tcPr>
          <w:p w:rsidR="009621C5" w:rsidRPr="00030D2A" w:rsidRDefault="009621C5">
            <w:pPr>
              <w:spacing w:after="0" w:line="240" w:lineRule="auto"/>
              <w:jc w:val="center"/>
              <w:rPr>
                <w:rFonts w:ascii="Times New Roman" w:hAnsi="Times New Roman"/>
                <w:bCs/>
                <w:lang w:val="uk-UA" w:eastAsia="ru-RU" w:bidi="ug-CN"/>
              </w:rPr>
            </w:pPr>
            <w:r w:rsidRPr="00030D2A">
              <w:rPr>
                <w:rFonts w:ascii="Times New Roman" w:hAnsi="Times New Roman"/>
                <w:bCs/>
                <w:lang w:val="uk-UA" w:eastAsia="ru-RU" w:bidi="ug-CN"/>
              </w:rPr>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9621C5" w:rsidTr="009621C5">
        <w:tc>
          <w:tcPr>
            <w:tcW w:w="675" w:type="dxa"/>
            <w:tcBorders>
              <w:top w:val="single" w:sz="4" w:space="0" w:color="auto"/>
              <w:left w:val="single" w:sz="4" w:space="0" w:color="auto"/>
              <w:bottom w:val="single" w:sz="4" w:space="0" w:color="auto"/>
              <w:right w:val="single" w:sz="4" w:space="0" w:color="auto"/>
            </w:tcBorders>
          </w:tcPr>
          <w:p w:rsidR="009621C5" w:rsidRPr="009621C5" w:rsidRDefault="009621C5" w:rsidP="00DE2BE5">
            <w:pPr>
              <w:pStyle w:val="a5"/>
              <w:numPr>
                <w:ilvl w:val="0"/>
                <w:numId w:val="7"/>
              </w:numPr>
              <w:tabs>
                <w:tab w:val="left" w:pos="315"/>
              </w:tabs>
              <w:spacing w:after="0" w:line="240" w:lineRule="auto"/>
              <w:ind w:left="0" w:firstLine="0"/>
              <w:jc w:val="center"/>
              <w:rPr>
                <w:rFonts w:ascii="Times New Roman" w:hAnsi="Times New Roman"/>
                <w:bCs/>
                <w:lang w:val="uk-UA"/>
              </w:rPr>
            </w:pPr>
          </w:p>
        </w:tc>
        <w:tc>
          <w:tcPr>
            <w:tcW w:w="1985" w:type="dxa"/>
            <w:tcBorders>
              <w:top w:val="single" w:sz="4" w:space="0" w:color="auto"/>
              <w:left w:val="single" w:sz="4" w:space="0" w:color="auto"/>
              <w:bottom w:val="single" w:sz="4" w:space="0" w:color="auto"/>
              <w:right w:val="single" w:sz="4" w:space="0" w:color="auto"/>
            </w:tcBorders>
            <w:vAlign w:val="bottom"/>
          </w:tcPr>
          <w:p w:rsidR="009621C5" w:rsidRPr="009621C5" w:rsidRDefault="009621C5">
            <w:pPr>
              <w:spacing w:after="0" w:line="240" w:lineRule="auto"/>
              <w:outlineLvl w:val="0"/>
              <w:rPr>
                <w:rFonts w:ascii="Times New Roman" w:hAnsi="Times New Roman"/>
                <w:bCs/>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621C5" w:rsidRPr="009621C5" w:rsidRDefault="009621C5">
            <w:pPr>
              <w:spacing w:after="0" w:line="240" w:lineRule="auto"/>
              <w:jc w:val="center"/>
              <w:outlineLvl w:val="0"/>
              <w:rPr>
                <w:rFonts w:ascii="Times New Roman" w:hAnsi="Times New Roman"/>
                <w:bCs/>
                <w:lang w:eastAsia="ru-RU"/>
              </w:rPr>
            </w:pPr>
          </w:p>
        </w:tc>
        <w:tc>
          <w:tcPr>
            <w:tcW w:w="2835" w:type="dxa"/>
            <w:tcBorders>
              <w:top w:val="single" w:sz="4" w:space="0" w:color="auto"/>
              <w:left w:val="single" w:sz="4" w:space="0" w:color="auto"/>
              <w:bottom w:val="single" w:sz="4" w:space="0" w:color="auto"/>
              <w:right w:val="single" w:sz="4" w:space="0" w:color="auto"/>
            </w:tcBorders>
            <w:vAlign w:val="bottom"/>
          </w:tcPr>
          <w:p w:rsidR="009621C5" w:rsidRPr="009621C5" w:rsidRDefault="009621C5">
            <w:pPr>
              <w:spacing w:after="0" w:line="240" w:lineRule="auto"/>
              <w:jc w:val="center"/>
              <w:outlineLvl w:val="0"/>
              <w:rPr>
                <w:rFonts w:ascii="Times New Roman" w:hAnsi="Times New Roman"/>
                <w:bCs/>
                <w:lang w:eastAsia="ru-RU"/>
              </w:rPr>
            </w:pPr>
          </w:p>
        </w:tc>
        <w:tc>
          <w:tcPr>
            <w:tcW w:w="2835" w:type="dxa"/>
            <w:tcBorders>
              <w:top w:val="single" w:sz="4" w:space="0" w:color="auto"/>
              <w:left w:val="single" w:sz="4" w:space="0" w:color="auto"/>
              <w:bottom w:val="single" w:sz="4" w:space="0" w:color="auto"/>
              <w:right w:val="single" w:sz="4" w:space="0" w:color="auto"/>
            </w:tcBorders>
          </w:tcPr>
          <w:p w:rsidR="009621C5" w:rsidRPr="009621C5" w:rsidRDefault="009621C5">
            <w:pPr>
              <w:spacing w:after="0" w:line="240" w:lineRule="auto"/>
              <w:jc w:val="center"/>
              <w:outlineLvl w:val="0"/>
              <w:rPr>
                <w:rFonts w:ascii="Times New Roman" w:hAnsi="Times New Roman"/>
                <w:bCs/>
                <w:lang w:eastAsia="ru-RU"/>
              </w:rPr>
            </w:pPr>
          </w:p>
        </w:tc>
      </w:tr>
      <w:tr w:rsidR="009621C5" w:rsidTr="009621C5">
        <w:tc>
          <w:tcPr>
            <w:tcW w:w="675" w:type="dxa"/>
            <w:tcBorders>
              <w:top w:val="single" w:sz="4" w:space="0" w:color="auto"/>
              <w:left w:val="single" w:sz="4" w:space="0" w:color="auto"/>
              <w:bottom w:val="single" w:sz="4" w:space="0" w:color="auto"/>
              <w:right w:val="single" w:sz="4" w:space="0" w:color="auto"/>
            </w:tcBorders>
          </w:tcPr>
          <w:p w:rsidR="009621C5" w:rsidRPr="009621C5" w:rsidRDefault="009621C5" w:rsidP="00DE2BE5">
            <w:pPr>
              <w:pStyle w:val="a5"/>
              <w:numPr>
                <w:ilvl w:val="0"/>
                <w:numId w:val="7"/>
              </w:numPr>
              <w:tabs>
                <w:tab w:val="left" w:pos="315"/>
              </w:tabs>
              <w:spacing w:after="0" w:line="240" w:lineRule="auto"/>
              <w:ind w:left="0" w:firstLine="0"/>
              <w:jc w:val="center"/>
              <w:rPr>
                <w:rFonts w:ascii="Times New Roman" w:hAnsi="Times New Roman"/>
                <w:bCs/>
                <w:lang w:val="uk-UA"/>
              </w:rPr>
            </w:pPr>
          </w:p>
        </w:tc>
        <w:tc>
          <w:tcPr>
            <w:tcW w:w="1985" w:type="dxa"/>
            <w:tcBorders>
              <w:top w:val="single" w:sz="4" w:space="0" w:color="auto"/>
              <w:left w:val="single" w:sz="4" w:space="0" w:color="auto"/>
              <w:bottom w:val="single" w:sz="4" w:space="0" w:color="auto"/>
              <w:right w:val="single" w:sz="4" w:space="0" w:color="auto"/>
            </w:tcBorders>
            <w:vAlign w:val="bottom"/>
          </w:tcPr>
          <w:p w:rsidR="009621C5" w:rsidRPr="009621C5" w:rsidRDefault="009621C5">
            <w:pPr>
              <w:spacing w:after="0" w:line="240" w:lineRule="auto"/>
              <w:outlineLvl w:val="0"/>
              <w:rPr>
                <w:rFonts w:ascii="Times New Roman" w:hAnsi="Times New Roman"/>
                <w:bCs/>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621C5" w:rsidRPr="009621C5" w:rsidRDefault="009621C5">
            <w:pPr>
              <w:spacing w:after="0" w:line="240" w:lineRule="auto"/>
              <w:jc w:val="center"/>
              <w:outlineLvl w:val="0"/>
              <w:rPr>
                <w:rFonts w:ascii="Times New Roman" w:hAnsi="Times New Roman"/>
                <w:bCs/>
                <w:lang w:eastAsia="ru-RU"/>
              </w:rPr>
            </w:pPr>
          </w:p>
        </w:tc>
        <w:tc>
          <w:tcPr>
            <w:tcW w:w="2835" w:type="dxa"/>
            <w:tcBorders>
              <w:top w:val="single" w:sz="4" w:space="0" w:color="auto"/>
              <w:left w:val="single" w:sz="4" w:space="0" w:color="auto"/>
              <w:bottom w:val="single" w:sz="4" w:space="0" w:color="auto"/>
              <w:right w:val="single" w:sz="4" w:space="0" w:color="auto"/>
            </w:tcBorders>
            <w:vAlign w:val="bottom"/>
          </w:tcPr>
          <w:p w:rsidR="009621C5" w:rsidRPr="009621C5" w:rsidRDefault="009621C5">
            <w:pPr>
              <w:spacing w:after="0" w:line="240" w:lineRule="auto"/>
              <w:jc w:val="center"/>
              <w:outlineLvl w:val="0"/>
              <w:rPr>
                <w:rFonts w:ascii="Times New Roman" w:hAnsi="Times New Roman"/>
                <w:bCs/>
                <w:lang w:eastAsia="ru-RU"/>
              </w:rPr>
            </w:pPr>
          </w:p>
        </w:tc>
        <w:tc>
          <w:tcPr>
            <w:tcW w:w="2835" w:type="dxa"/>
            <w:tcBorders>
              <w:top w:val="single" w:sz="4" w:space="0" w:color="auto"/>
              <w:left w:val="single" w:sz="4" w:space="0" w:color="auto"/>
              <w:bottom w:val="single" w:sz="4" w:space="0" w:color="auto"/>
              <w:right w:val="single" w:sz="4" w:space="0" w:color="auto"/>
            </w:tcBorders>
          </w:tcPr>
          <w:p w:rsidR="009621C5" w:rsidRPr="009621C5" w:rsidRDefault="009621C5">
            <w:pPr>
              <w:spacing w:after="0" w:line="240" w:lineRule="auto"/>
              <w:jc w:val="center"/>
              <w:outlineLvl w:val="0"/>
              <w:rPr>
                <w:rFonts w:ascii="Times New Roman" w:hAnsi="Times New Roman"/>
                <w:bCs/>
                <w:lang w:eastAsia="ru-RU"/>
              </w:rPr>
            </w:pPr>
          </w:p>
        </w:tc>
      </w:tr>
    </w:tbl>
    <w:p w:rsidR="00DE2BE5" w:rsidRDefault="00DE2BE5" w:rsidP="00DE2BE5">
      <w:pPr>
        <w:pStyle w:val="Standard"/>
        <w:ind w:firstLine="709"/>
        <w:jc w:val="right"/>
        <w:rPr>
          <w:rFonts w:cs="Times New Roman"/>
          <w:b/>
          <w:caps/>
          <w:sz w:val="22"/>
          <w:szCs w:val="22"/>
          <w:lang w:val="uk-UA"/>
        </w:rPr>
      </w:pPr>
    </w:p>
    <w:p w:rsidR="00DE2BE5" w:rsidRDefault="00DE2BE5" w:rsidP="00DE2BE5">
      <w:pPr>
        <w:pStyle w:val="Standard"/>
        <w:ind w:firstLine="709"/>
        <w:jc w:val="right"/>
        <w:rPr>
          <w:rFonts w:cs="Times New Roman"/>
          <w:b/>
          <w:caps/>
          <w:sz w:val="22"/>
          <w:szCs w:val="22"/>
          <w:lang w:val="uk-UA"/>
        </w:rPr>
      </w:pPr>
    </w:p>
    <w:p w:rsidR="00DE2BE5" w:rsidRDefault="00DE2BE5" w:rsidP="00DE2BE5">
      <w:pPr>
        <w:pStyle w:val="Standard"/>
        <w:ind w:firstLine="709"/>
        <w:jc w:val="right"/>
        <w:rPr>
          <w:rFonts w:cs="Times New Roman"/>
          <w:b/>
          <w:caps/>
          <w:sz w:val="22"/>
          <w:szCs w:val="22"/>
          <w:lang w:val="uk-UA"/>
        </w:rPr>
      </w:pPr>
    </w:p>
    <w:p w:rsidR="00DE2BE5" w:rsidRDefault="00DE2BE5" w:rsidP="00DE2BE5">
      <w:pPr>
        <w:pStyle w:val="Standard"/>
        <w:ind w:firstLine="709"/>
        <w:jc w:val="right"/>
        <w:rPr>
          <w:rFonts w:cs="Times New Roman"/>
          <w:b/>
          <w:caps/>
          <w:sz w:val="22"/>
          <w:szCs w:val="22"/>
          <w:lang w:val="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101F61" w:rsidRPr="0099071D" w:rsidTr="00B054E8">
        <w:trPr>
          <w:jc w:val="center"/>
        </w:trPr>
        <w:tc>
          <w:tcPr>
            <w:tcW w:w="3358" w:type="dxa"/>
            <w:tcBorders>
              <w:top w:val="nil"/>
              <w:bottom w:val="single" w:sz="4" w:space="0" w:color="auto"/>
            </w:tcBorders>
            <w:shd w:val="clear" w:color="auto" w:fill="auto"/>
          </w:tcPr>
          <w:p w:rsidR="00101F61" w:rsidRPr="0099071D" w:rsidRDefault="00101F61" w:rsidP="00B054E8">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101F61" w:rsidRPr="0099071D" w:rsidRDefault="00101F61" w:rsidP="00B054E8">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101F61" w:rsidRPr="0099071D" w:rsidRDefault="00101F61" w:rsidP="00B054E8">
            <w:pPr>
              <w:spacing w:after="0" w:line="240" w:lineRule="auto"/>
              <w:jc w:val="center"/>
              <w:rPr>
                <w:rFonts w:ascii="Times New Roman" w:eastAsia="Times New Roman" w:hAnsi="Times New Roman"/>
                <w:b/>
                <w:color w:val="FF0000"/>
                <w:sz w:val="28"/>
                <w:szCs w:val="24"/>
                <w:lang w:eastAsia="ru-RU"/>
              </w:rPr>
            </w:pPr>
          </w:p>
        </w:tc>
      </w:tr>
      <w:tr w:rsidR="00101F61" w:rsidRPr="0099071D" w:rsidTr="00B054E8">
        <w:trPr>
          <w:jc w:val="center"/>
        </w:trPr>
        <w:tc>
          <w:tcPr>
            <w:tcW w:w="3358" w:type="dxa"/>
            <w:tcBorders>
              <w:top w:val="single" w:sz="4" w:space="0" w:color="auto"/>
            </w:tcBorders>
            <w:shd w:val="clear" w:color="auto" w:fill="auto"/>
          </w:tcPr>
          <w:p w:rsidR="00101F61" w:rsidRPr="0099071D" w:rsidRDefault="00101F61" w:rsidP="00B054E8">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101F61" w:rsidRPr="0099071D" w:rsidRDefault="00101F61" w:rsidP="00B054E8">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101F61" w:rsidRPr="0099071D" w:rsidRDefault="00101F61" w:rsidP="00B054E8">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101F61" w:rsidRDefault="00101F61" w:rsidP="00101F61">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F216C8" w:rsidRDefault="00F216C8" w:rsidP="0012606B">
      <w:pPr>
        <w:spacing w:after="0"/>
        <w:jc w:val="center"/>
        <w:rPr>
          <w:rFonts w:ascii="Times New Roman" w:eastAsia="Times New Roman" w:hAnsi="Times New Roman"/>
          <w:sz w:val="24"/>
          <w:szCs w:val="24"/>
          <w:lang w:val="uk-UA" w:eastAsia="uk-UA"/>
        </w:rPr>
      </w:pPr>
    </w:p>
    <w:p w:rsidR="0012606B" w:rsidRPr="00DB1876" w:rsidRDefault="0012606B" w:rsidP="0012606B">
      <w:pPr>
        <w:spacing w:after="0"/>
        <w:jc w:val="center"/>
        <w:rPr>
          <w:rFonts w:ascii="Times New Roman" w:hAnsi="Times New Roman"/>
          <w:color w:val="000000"/>
          <w:sz w:val="24"/>
          <w:szCs w:val="24"/>
        </w:rPr>
      </w:pPr>
      <w:r>
        <w:rPr>
          <w:rFonts w:ascii="Times New Roman" w:hAnsi="Times New Roman"/>
          <w:color w:val="FF0000"/>
          <w:sz w:val="24"/>
          <w:szCs w:val="24"/>
          <w:lang w:val="uk-UA"/>
        </w:rPr>
        <w:lastRenderedPageBreak/>
        <w:t xml:space="preserve">              </w:t>
      </w:r>
      <w:r w:rsidRPr="0012606B">
        <w:rPr>
          <w:rFonts w:ascii="Times New Roman" w:hAnsi="Times New Roman"/>
          <w:color w:val="FF0000"/>
          <w:sz w:val="24"/>
          <w:szCs w:val="24"/>
        </w:rPr>
        <w:t xml:space="preserve">                                                          </w:t>
      </w: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2</w:t>
      </w:r>
    </w:p>
    <w:p w:rsidR="0012606B" w:rsidRPr="00DB1876" w:rsidRDefault="0012606B" w:rsidP="0012606B">
      <w:pPr>
        <w:spacing w:after="0"/>
        <w:ind w:left="6380"/>
        <w:rPr>
          <w:rFonts w:ascii="Times New Roman" w:hAnsi="Times New Roman"/>
          <w:color w:val="000000"/>
          <w:sz w:val="24"/>
          <w:szCs w:val="24"/>
        </w:rPr>
      </w:pPr>
      <w:r w:rsidRPr="00DB1876">
        <w:rPr>
          <w:rFonts w:ascii="Times New Roman" w:hAnsi="Times New Roman"/>
          <w:color w:val="000000"/>
          <w:sz w:val="24"/>
          <w:szCs w:val="24"/>
        </w:rPr>
        <w:t>до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12606B" w:rsidRPr="00DB1876" w:rsidRDefault="0012606B" w:rsidP="0012606B">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під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 xml:space="preserve"> за результатами </w:t>
      </w:r>
      <w:proofErr w:type="spellStart"/>
      <w:r w:rsidRPr="00DB1876">
        <w:rPr>
          <w:rFonts w:ascii="Times New Roman" w:hAnsi="Times New Roman"/>
          <w:i/>
          <w:color w:val="000000"/>
          <w:sz w:val="24"/>
          <w:szCs w:val="24"/>
        </w:rPr>
        <w:t>аукціону</w:t>
      </w:r>
      <w:proofErr w:type="spellEnd"/>
      <w:r w:rsidRPr="00DB1876">
        <w:rPr>
          <w:rFonts w:ascii="Times New Roman" w:hAnsi="Times New Roman"/>
          <w:i/>
          <w:color w:val="000000"/>
          <w:sz w:val="24"/>
          <w:szCs w:val="24"/>
        </w:rPr>
        <w:t>)</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12606B" w:rsidRPr="00671A9C" w:rsidTr="0030299A">
        <w:tc>
          <w:tcPr>
            <w:tcW w:w="4750"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0299A">
        <w:tc>
          <w:tcPr>
            <w:tcW w:w="4750"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12606B" w:rsidRPr="00671A9C" w:rsidRDefault="0012606B" w:rsidP="0030299A">
            <w:pPr>
              <w:keepNext/>
              <w:keepLines/>
              <w:outlineLvl w:val="1"/>
              <w:rPr>
                <w:rFonts w:ascii="Times New Roman" w:hAnsi="Times New Roman"/>
                <w:b/>
                <w:bCs/>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30299A">
            <w:pPr>
              <w:keepNext/>
              <w:keepLines/>
              <w:jc w:val="center"/>
              <w:outlineLvl w:val="1"/>
              <w:rPr>
                <w:rFonts w:ascii="Times New Roman" w:hAnsi="Times New Roman"/>
                <w:b/>
                <w:bCs/>
                <w:color w:val="000000"/>
                <w:sz w:val="24"/>
                <w:szCs w:val="24"/>
              </w:rPr>
            </w:pP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p w:rsidR="00AE5F52" w:rsidRDefault="00AE5F52" w:rsidP="0099071D">
      <w:pPr>
        <w:spacing w:after="0" w:line="240" w:lineRule="auto"/>
        <w:jc w:val="both"/>
        <w:rPr>
          <w:rFonts w:ascii="Times New Roman" w:eastAsia="Times New Roman" w:hAnsi="Times New Roman"/>
          <w:sz w:val="24"/>
          <w:szCs w:val="24"/>
          <w:lang w:val="uk-UA" w:eastAsia="uk-UA"/>
        </w:rPr>
      </w:pPr>
    </w:p>
    <w:p w:rsidR="00AE5F52" w:rsidRDefault="00AE5F52" w:rsidP="0099071D">
      <w:pPr>
        <w:spacing w:after="0" w:line="240" w:lineRule="auto"/>
        <w:jc w:val="both"/>
        <w:rPr>
          <w:rFonts w:ascii="Times New Roman" w:eastAsia="Times New Roman" w:hAnsi="Times New Roman"/>
          <w:sz w:val="24"/>
          <w:szCs w:val="24"/>
          <w:lang w:val="uk-UA" w:eastAsia="uk-UA"/>
        </w:rPr>
      </w:pPr>
    </w:p>
    <w:p w:rsidR="00AE5F52" w:rsidRDefault="00AE5F52" w:rsidP="0099071D">
      <w:pPr>
        <w:spacing w:after="0" w:line="240" w:lineRule="auto"/>
        <w:jc w:val="both"/>
        <w:rPr>
          <w:rFonts w:ascii="Times New Roman" w:eastAsia="Times New Roman" w:hAnsi="Times New Roman"/>
          <w:sz w:val="24"/>
          <w:szCs w:val="24"/>
          <w:lang w:val="uk-UA" w:eastAsia="uk-UA"/>
        </w:rPr>
      </w:pPr>
    </w:p>
    <w:p w:rsidR="00AE5F52" w:rsidRDefault="00AE5F52" w:rsidP="0099071D">
      <w:pPr>
        <w:spacing w:after="0" w:line="240" w:lineRule="auto"/>
        <w:jc w:val="both"/>
        <w:rPr>
          <w:rFonts w:ascii="Times New Roman" w:eastAsia="Times New Roman" w:hAnsi="Times New Roman"/>
          <w:sz w:val="24"/>
          <w:szCs w:val="24"/>
          <w:lang w:val="uk-UA" w:eastAsia="uk-UA"/>
        </w:rPr>
      </w:pPr>
    </w:p>
    <w:p w:rsidR="00AE5F52" w:rsidRDefault="00AE5F52" w:rsidP="0099071D">
      <w:pPr>
        <w:spacing w:after="0" w:line="240" w:lineRule="auto"/>
        <w:jc w:val="both"/>
        <w:rPr>
          <w:rFonts w:ascii="Times New Roman" w:eastAsia="Times New Roman" w:hAnsi="Times New Roman"/>
          <w:sz w:val="24"/>
          <w:szCs w:val="24"/>
          <w:lang w:val="uk-UA" w:eastAsia="uk-UA"/>
        </w:rPr>
      </w:pPr>
    </w:p>
    <w:p w:rsidR="00AE5F52" w:rsidRDefault="00AE5F52" w:rsidP="0099071D">
      <w:pPr>
        <w:spacing w:after="0" w:line="240" w:lineRule="auto"/>
        <w:jc w:val="both"/>
        <w:rPr>
          <w:rFonts w:ascii="Times New Roman" w:eastAsia="Times New Roman" w:hAnsi="Times New Roman"/>
          <w:sz w:val="24"/>
          <w:szCs w:val="24"/>
          <w:lang w:val="uk-UA" w:eastAsia="uk-UA"/>
        </w:rPr>
      </w:pPr>
    </w:p>
    <w:p w:rsidR="00AE5F52" w:rsidRDefault="00AE5F52" w:rsidP="0099071D">
      <w:pPr>
        <w:spacing w:after="0" w:line="240" w:lineRule="auto"/>
        <w:jc w:val="both"/>
        <w:rPr>
          <w:rFonts w:ascii="Times New Roman" w:eastAsia="Times New Roman" w:hAnsi="Times New Roman"/>
          <w:sz w:val="24"/>
          <w:szCs w:val="24"/>
          <w:lang w:val="uk-UA" w:eastAsia="uk-UA"/>
        </w:rPr>
      </w:pPr>
    </w:p>
    <w:p w:rsidR="00AE5F52" w:rsidRDefault="00AE5F52" w:rsidP="0099071D">
      <w:pPr>
        <w:spacing w:after="0" w:line="240" w:lineRule="auto"/>
        <w:jc w:val="both"/>
        <w:rPr>
          <w:rFonts w:ascii="Times New Roman" w:eastAsia="Times New Roman" w:hAnsi="Times New Roman"/>
          <w:sz w:val="24"/>
          <w:szCs w:val="24"/>
          <w:lang w:val="uk-UA" w:eastAsia="uk-UA"/>
        </w:rPr>
      </w:pPr>
    </w:p>
    <w:p w:rsidR="00AE5F52" w:rsidRDefault="00AE5F52" w:rsidP="0099071D">
      <w:pPr>
        <w:spacing w:after="0" w:line="240" w:lineRule="auto"/>
        <w:jc w:val="both"/>
        <w:rPr>
          <w:rFonts w:ascii="Times New Roman" w:eastAsia="Times New Roman" w:hAnsi="Times New Roman"/>
          <w:sz w:val="24"/>
          <w:szCs w:val="24"/>
          <w:lang w:val="uk-UA" w:eastAsia="uk-UA"/>
        </w:rPr>
      </w:pPr>
    </w:p>
    <w:p w:rsidR="00AE5F52" w:rsidRPr="00AE5F52" w:rsidRDefault="00AE5F52" w:rsidP="00AE5F52">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w:t>
      </w:r>
      <w:r>
        <w:rPr>
          <w:rFonts w:ascii="Times New Roman" w:hAnsi="Times New Roman"/>
          <w:color w:val="000000"/>
          <w:sz w:val="24"/>
          <w:szCs w:val="24"/>
          <w:lang w:val="uk-UA"/>
        </w:rPr>
        <w:t>3</w:t>
      </w:r>
    </w:p>
    <w:p w:rsidR="00AE5F52" w:rsidRPr="00DB1876" w:rsidRDefault="00AE5F52" w:rsidP="00AE5F52">
      <w:pPr>
        <w:spacing w:after="0"/>
        <w:ind w:left="6380"/>
        <w:rPr>
          <w:rFonts w:ascii="Times New Roman" w:hAnsi="Times New Roman"/>
          <w:color w:val="000000"/>
          <w:sz w:val="24"/>
          <w:szCs w:val="24"/>
        </w:rPr>
      </w:pPr>
      <w:r w:rsidRPr="00DB1876">
        <w:rPr>
          <w:rFonts w:ascii="Times New Roman" w:hAnsi="Times New Roman"/>
          <w:color w:val="000000"/>
          <w:sz w:val="24"/>
          <w:szCs w:val="24"/>
        </w:rPr>
        <w:t>до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AE5F52" w:rsidRPr="00DB1876" w:rsidRDefault="00AE5F52" w:rsidP="00AE5F52">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AE5F52" w:rsidRDefault="00AE5F52" w:rsidP="00AE5F52">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AE5F52" w:rsidRDefault="00AE5F52" w:rsidP="00AE5F52">
      <w:pPr>
        <w:rPr>
          <w:rFonts w:ascii="Times New Roman" w:hAnsi="Times New Roman"/>
          <w:color w:val="000000"/>
          <w:sz w:val="24"/>
          <w:szCs w:val="24"/>
        </w:rPr>
      </w:pPr>
    </w:p>
    <w:p w:rsidR="00AE5F52" w:rsidRDefault="00AE5F52" w:rsidP="00AE5F52">
      <w:pPr>
        <w:jc w:val="center"/>
        <w:rPr>
          <w:rFonts w:ascii="Times New Roman" w:hAnsi="Times New Roman"/>
          <w:b/>
          <w:bCs/>
          <w:color w:val="000000"/>
          <w:sz w:val="24"/>
          <w:szCs w:val="24"/>
          <w:lang w:val="uk-UA"/>
        </w:rPr>
      </w:pPr>
      <w:r w:rsidRPr="00AE5F52">
        <w:rPr>
          <w:rFonts w:ascii="Times New Roman" w:hAnsi="Times New Roman"/>
          <w:b/>
          <w:bCs/>
          <w:color w:val="000000"/>
          <w:sz w:val="24"/>
          <w:szCs w:val="24"/>
          <w:lang w:val="uk-UA"/>
        </w:rPr>
        <w:t>Обсяги постачання електричної енергії Споживачу</w:t>
      </w:r>
    </w:p>
    <w:tbl>
      <w:tblPr>
        <w:tblW w:w="0" w:type="auto"/>
        <w:tblInd w:w="1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1966"/>
        <w:gridCol w:w="1628"/>
        <w:gridCol w:w="4583"/>
      </w:tblGrid>
      <w:tr w:rsidR="00AE5F52" w:rsidTr="00AE5F52">
        <w:trPr>
          <w:trHeight w:val="838"/>
        </w:trPr>
        <w:tc>
          <w:tcPr>
            <w:tcW w:w="4320" w:type="dxa"/>
            <w:gridSpan w:val="3"/>
          </w:tcPr>
          <w:p w:rsidR="00AE5F52" w:rsidRPr="00922EE8" w:rsidRDefault="00AE5F52" w:rsidP="00AE5F52">
            <w:pPr>
              <w:jc w:val="center"/>
              <w:rPr>
                <w:rFonts w:ascii="Times New Roman" w:hAnsi="Times New Roman"/>
                <w:color w:val="000000"/>
                <w:sz w:val="20"/>
                <w:szCs w:val="20"/>
                <w:lang w:val="uk-UA"/>
              </w:rPr>
            </w:pPr>
          </w:p>
        </w:tc>
        <w:tc>
          <w:tcPr>
            <w:tcW w:w="4583" w:type="dxa"/>
          </w:tcPr>
          <w:p w:rsidR="00AE5F52" w:rsidRPr="00922EE8" w:rsidRDefault="00922EE8" w:rsidP="00AE5F52">
            <w:pPr>
              <w:jc w:val="center"/>
              <w:rPr>
                <w:rFonts w:ascii="Times New Roman" w:hAnsi="Times New Roman"/>
                <w:color w:val="000000"/>
                <w:sz w:val="20"/>
                <w:szCs w:val="20"/>
                <w:lang w:val="uk-UA"/>
              </w:rPr>
            </w:pPr>
            <w:r w:rsidRPr="00922EE8">
              <w:rPr>
                <w:rFonts w:ascii="Times New Roman" w:hAnsi="Times New Roman"/>
                <w:color w:val="000000"/>
                <w:sz w:val="20"/>
                <w:szCs w:val="20"/>
                <w:lang w:val="uk-UA"/>
              </w:rPr>
              <w:t>Договірна величина споживання електричної енергії</w:t>
            </w:r>
          </w:p>
        </w:tc>
      </w:tr>
      <w:tr w:rsidR="00922EE8" w:rsidTr="00922EE8">
        <w:trPr>
          <w:trHeight w:val="212"/>
        </w:trPr>
        <w:tc>
          <w:tcPr>
            <w:tcW w:w="726" w:type="dxa"/>
            <w:vMerge w:val="restart"/>
            <w:textDirection w:val="btLr"/>
          </w:tcPr>
          <w:p w:rsidR="00922EE8" w:rsidRPr="00922EE8" w:rsidRDefault="00922EE8" w:rsidP="00AE5F52">
            <w:pPr>
              <w:ind w:left="113" w:right="113"/>
              <w:jc w:val="center"/>
              <w:rPr>
                <w:rFonts w:ascii="Times New Roman" w:hAnsi="Times New Roman"/>
                <w:color w:val="000000"/>
                <w:sz w:val="20"/>
                <w:szCs w:val="20"/>
                <w:lang w:val="uk-UA"/>
              </w:rPr>
            </w:pPr>
            <w:r>
              <w:rPr>
                <w:rFonts w:ascii="Times New Roman" w:hAnsi="Times New Roman"/>
                <w:color w:val="000000"/>
                <w:sz w:val="20"/>
                <w:szCs w:val="20"/>
                <w:lang w:val="uk-UA"/>
              </w:rPr>
              <w:t>Договірні величини споживання електричної енергії за кварталами та місяцями</w:t>
            </w:r>
          </w:p>
        </w:tc>
        <w:tc>
          <w:tcPr>
            <w:tcW w:w="1966" w:type="dxa"/>
            <w:vMerge w:val="restart"/>
            <w:vAlign w:val="center"/>
          </w:tcPr>
          <w:p w:rsidR="00922EE8" w:rsidRPr="00922EE8" w:rsidRDefault="00922EE8" w:rsidP="00AE5F52">
            <w:pPr>
              <w:jc w:val="center"/>
              <w:rPr>
                <w:rFonts w:ascii="Times New Roman" w:hAnsi="Times New Roman"/>
                <w:color w:val="000000"/>
                <w:sz w:val="20"/>
                <w:szCs w:val="20"/>
                <w:lang w:val="uk-UA"/>
              </w:rPr>
            </w:pPr>
            <w:r>
              <w:rPr>
                <w:rFonts w:ascii="Times New Roman" w:hAnsi="Times New Roman"/>
                <w:color w:val="000000"/>
                <w:sz w:val="20"/>
                <w:szCs w:val="20"/>
                <w:lang w:val="uk-UA"/>
              </w:rPr>
              <w:t>І квартал</w:t>
            </w:r>
          </w:p>
        </w:tc>
        <w:tc>
          <w:tcPr>
            <w:tcW w:w="1628" w:type="dxa"/>
          </w:tcPr>
          <w:p w:rsidR="00922EE8" w:rsidRPr="00922EE8" w:rsidRDefault="00922EE8" w:rsidP="00AE5F52">
            <w:pPr>
              <w:jc w:val="center"/>
              <w:rPr>
                <w:rFonts w:ascii="Times New Roman" w:hAnsi="Times New Roman"/>
                <w:color w:val="000000"/>
                <w:sz w:val="20"/>
                <w:szCs w:val="20"/>
                <w:lang w:val="uk-UA"/>
              </w:rPr>
            </w:pPr>
            <w:r>
              <w:rPr>
                <w:rFonts w:ascii="Times New Roman" w:hAnsi="Times New Roman"/>
                <w:color w:val="000000"/>
                <w:sz w:val="20"/>
                <w:szCs w:val="20"/>
                <w:lang w:val="uk-UA"/>
              </w:rPr>
              <w:t>Січень</w:t>
            </w:r>
          </w:p>
        </w:tc>
        <w:tc>
          <w:tcPr>
            <w:tcW w:w="4583" w:type="dxa"/>
          </w:tcPr>
          <w:p w:rsidR="00922EE8" w:rsidRPr="00922EE8" w:rsidRDefault="00922EE8" w:rsidP="00AE5F52">
            <w:pPr>
              <w:jc w:val="center"/>
              <w:rPr>
                <w:rFonts w:ascii="Times New Roman" w:hAnsi="Times New Roman"/>
                <w:color w:val="000000"/>
                <w:sz w:val="20"/>
                <w:szCs w:val="20"/>
                <w:lang w:val="uk-UA"/>
              </w:rPr>
            </w:pPr>
          </w:p>
        </w:tc>
      </w:tr>
      <w:tr w:rsidR="00922EE8" w:rsidTr="00922EE8">
        <w:trPr>
          <w:trHeight w:val="413"/>
        </w:trPr>
        <w:tc>
          <w:tcPr>
            <w:tcW w:w="726" w:type="dxa"/>
            <w:vMerge/>
          </w:tcPr>
          <w:p w:rsidR="00922EE8" w:rsidRPr="00922EE8" w:rsidRDefault="00922EE8" w:rsidP="00AE5F52">
            <w:pPr>
              <w:jc w:val="center"/>
              <w:rPr>
                <w:rFonts w:ascii="Times New Roman" w:hAnsi="Times New Roman"/>
                <w:color w:val="000000"/>
                <w:sz w:val="20"/>
                <w:szCs w:val="20"/>
                <w:lang w:val="uk-UA"/>
              </w:rPr>
            </w:pPr>
          </w:p>
        </w:tc>
        <w:tc>
          <w:tcPr>
            <w:tcW w:w="1966" w:type="dxa"/>
            <w:vMerge/>
            <w:vAlign w:val="center"/>
          </w:tcPr>
          <w:p w:rsidR="00922EE8" w:rsidRPr="00922EE8" w:rsidRDefault="00922EE8" w:rsidP="00AE5F52">
            <w:pPr>
              <w:jc w:val="center"/>
              <w:rPr>
                <w:rFonts w:ascii="Times New Roman" w:hAnsi="Times New Roman"/>
                <w:color w:val="000000"/>
                <w:sz w:val="20"/>
                <w:szCs w:val="20"/>
                <w:lang w:val="uk-UA"/>
              </w:rPr>
            </w:pPr>
          </w:p>
        </w:tc>
        <w:tc>
          <w:tcPr>
            <w:tcW w:w="1628" w:type="dxa"/>
          </w:tcPr>
          <w:p w:rsidR="00922EE8" w:rsidRPr="00922EE8" w:rsidRDefault="00922EE8" w:rsidP="00AE5F52">
            <w:pPr>
              <w:jc w:val="center"/>
              <w:rPr>
                <w:rFonts w:ascii="Times New Roman" w:hAnsi="Times New Roman"/>
                <w:color w:val="000000"/>
                <w:sz w:val="20"/>
                <w:szCs w:val="20"/>
                <w:lang w:val="uk-UA"/>
              </w:rPr>
            </w:pPr>
            <w:r>
              <w:rPr>
                <w:rFonts w:ascii="Times New Roman" w:hAnsi="Times New Roman"/>
                <w:color w:val="000000"/>
                <w:sz w:val="20"/>
                <w:szCs w:val="20"/>
                <w:lang w:val="uk-UA"/>
              </w:rPr>
              <w:t>Лютий</w:t>
            </w:r>
          </w:p>
        </w:tc>
        <w:tc>
          <w:tcPr>
            <w:tcW w:w="4583" w:type="dxa"/>
          </w:tcPr>
          <w:p w:rsidR="00922EE8" w:rsidRPr="00922EE8" w:rsidRDefault="00922EE8" w:rsidP="00AE5F52">
            <w:pPr>
              <w:jc w:val="center"/>
              <w:rPr>
                <w:rFonts w:ascii="Times New Roman" w:hAnsi="Times New Roman"/>
                <w:color w:val="000000"/>
                <w:sz w:val="20"/>
                <w:szCs w:val="20"/>
                <w:lang w:val="uk-UA"/>
              </w:rPr>
            </w:pPr>
          </w:p>
        </w:tc>
      </w:tr>
      <w:tr w:rsidR="00922EE8" w:rsidTr="00922EE8">
        <w:trPr>
          <w:trHeight w:val="428"/>
        </w:trPr>
        <w:tc>
          <w:tcPr>
            <w:tcW w:w="726" w:type="dxa"/>
            <w:vMerge/>
          </w:tcPr>
          <w:p w:rsidR="00922EE8" w:rsidRPr="00922EE8" w:rsidRDefault="00922EE8" w:rsidP="00AE5F52">
            <w:pPr>
              <w:jc w:val="center"/>
              <w:rPr>
                <w:rFonts w:ascii="Times New Roman" w:hAnsi="Times New Roman"/>
                <w:color w:val="000000"/>
                <w:sz w:val="20"/>
                <w:szCs w:val="20"/>
                <w:lang w:val="uk-UA"/>
              </w:rPr>
            </w:pPr>
          </w:p>
        </w:tc>
        <w:tc>
          <w:tcPr>
            <w:tcW w:w="1966" w:type="dxa"/>
            <w:vMerge/>
            <w:vAlign w:val="center"/>
          </w:tcPr>
          <w:p w:rsidR="00922EE8" w:rsidRPr="00922EE8" w:rsidRDefault="00922EE8" w:rsidP="00AE5F52">
            <w:pPr>
              <w:jc w:val="center"/>
              <w:rPr>
                <w:rFonts w:ascii="Times New Roman" w:hAnsi="Times New Roman"/>
                <w:color w:val="000000"/>
                <w:sz w:val="20"/>
                <w:szCs w:val="20"/>
                <w:lang w:val="uk-UA"/>
              </w:rPr>
            </w:pPr>
          </w:p>
        </w:tc>
        <w:tc>
          <w:tcPr>
            <w:tcW w:w="1628" w:type="dxa"/>
          </w:tcPr>
          <w:p w:rsidR="00922EE8" w:rsidRPr="00922EE8" w:rsidRDefault="00922EE8" w:rsidP="00AE5F52">
            <w:pPr>
              <w:jc w:val="center"/>
              <w:rPr>
                <w:rFonts w:ascii="Times New Roman" w:hAnsi="Times New Roman"/>
                <w:color w:val="000000"/>
                <w:sz w:val="20"/>
                <w:szCs w:val="20"/>
                <w:lang w:val="uk-UA"/>
              </w:rPr>
            </w:pPr>
            <w:r>
              <w:rPr>
                <w:rFonts w:ascii="Times New Roman" w:hAnsi="Times New Roman"/>
                <w:color w:val="000000"/>
                <w:sz w:val="20"/>
                <w:szCs w:val="20"/>
                <w:lang w:val="uk-UA"/>
              </w:rPr>
              <w:t>Березень</w:t>
            </w:r>
          </w:p>
        </w:tc>
        <w:tc>
          <w:tcPr>
            <w:tcW w:w="4583" w:type="dxa"/>
          </w:tcPr>
          <w:p w:rsidR="00922EE8" w:rsidRPr="00922EE8" w:rsidRDefault="00922EE8" w:rsidP="00AE5F52">
            <w:pPr>
              <w:jc w:val="center"/>
              <w:rPr>
                <w:rFonts w:ascii="Times New Roman" w:hAnsi="Times New Roman"/>
                <w:color w:val="000000"/>
                <w:sz w:val="20"/>
                <w:szCs w:val="20"/>
                <w:lang w:val="uk-UA"/>
              </w:rPr>
            </w:pPr>
          </w:p>
        </w:tc>
      </w:tr>
      <w:tr w:rsidR="00922EE8" w:rsidTr="00922EE8">
        <w:trPr>
          <w:trHeight w:val="413"/>
        </w:trPr>
        <w:tc>
          <w:tcPr>
            <w:tcW w:w="726" w:type="dxa"/>
            <w:vMerge/>
          </w:tcPr>
          <w:p w:rsidR="00922EE8" w:rsidRPr="00922EE8" w:rsidRDefault="00922EE8" w:rsidP="00922EE8">
            <w:pPr>
              <w:jc w:val="center"/>
              <w:rPr>
                <w:rFonts w:ascii="Times New Roman" w:hAnsi="Times New Roman"/>
                <w:color w:val="000000"/>
                <w:sz w:val="20"/>
                <w:szCs w:val="20"/>
                <w:lang w:val="uk-UA"/>
              </w:rPr>
            </w:pPr>
          </w:p>
        </w:tc>
        <w:tc>
          <w:tcPr>
            <w:tcW w:w="1966" w:type="dxa"/>
            <w:vMerge w:val="restart"/>
            <w:vAlign w:val="center"/>
          </w:tcPr>
          <w:p w:rsidR="00922EE8" w:rsidRPr="00922EE8" w:rsidRDefault="00922EE8" w:rsidP="00922EE8">
            <w:pPr>
              <w:jc w:val="center"/>
              <w:rPr>
                <w:rFonts w:ascii="Times New Roman" w:hAnsi="Times New Roman"/>
                <w:color w:val="000000"/>
                <w:sz w:val="20"/>
                <w:szCs w:val="20"/>
                <w:lang w:val="uk-UA"/>
              </w:rPr>
            </w:pPr>
            <w:r>
              <w:rPr>
                <w:rFonts w:ascii="Times New Roman" w:hAnsi="Times New Roman"/>
                <w:color w:val="000000"/>
                <w:sz w:val="20"/>
                <w:szCs w:val="20"/>
                <w:lang w:val="uk-UA"/>
              </w:rPr>
              <w:t>ІІ квартал</w:t>
            </w:r>
          </w:p>
        </w:tc>
        <w:tc>
          <w:tcPr>
            <w:tcW w:w="1628" w:type="dxa"/>
          </w:tcPr>
          <w:p w:rsidR="00922EE8" w:rsidRPr="00922EE8" w:rsidRDefault="00922EE8" w:rsidP="00922EE8">
            <w:pPr>
              <w:jc w:val="center"/>
              <w:rPr>
                <w:rFonts w:ascii="Times New Roman" w:hAnsi="Times New Roman"/>
                <w:color w:val="000000"/>
                <w:sz w:val="20"/>
                <w:szCs w:val="20"/>
                <w:lang w:val="uk-UA"/>
              </w:rPr>
            </w:pPr>
            <w:r>
              <w:rPr>
                <w:rFonts w:ascii="Times New Roman" w:hAnsi="Times New Roman"/>
                <w:color w:val="000000"/>
                <w:sz w:val="20"/>
                <w:szCs w:val="20"/>
                <w:lang w:val="uk-UA"/>
              </w:rPr>
              <w:t>Квітень</w:t>
            </w:r>
          </w:p>
        </w:tc>
        <w:tc>
          <w:tcPr>
            <w:tcW w:w="4583" w:type="dxa"/>
          </w:tcPr>
          <w:p w:rsidR="00922EE8" w:rsidRPr="00922EE8" w:rsidRDefault="00922EE8" w:rsidP="00922EE8">
            <w:pPr>
              <w:jc w:val="center"/>
              <w:rPr>
                <w:rFonts w:ascii="Times New Roman" w:hAnsi="Times New Roman"/>
                <w:color w:val="000000"/>
                <w:sz w:val="20"/>
                <w:szCs w:val="20"/>
                <w:lang w:val="uk-UA"/>
              </w:rPr>
            </w:pPr>
          </w:p>
        </w:tc>
      </w:tr>
      <w:tr w:rsidR="00922EE8" w:rsidTr="00922EE8">
        <w:trPr>
          <w:trHeight w:val="338"/>
        </w:trPr>
        <w:tc>
          <w:tcPr>
            <w:tcW w:w="726" w:type="dxa"/>
            <w:vMerge/>
          </w:tcPr>
          <w:p w:rsidR="00922EE8" w:rsidRPr="00922EE8" w:rsidRDefault="00922EE8" w:rsidP="00922EE8">
            <w:pPr>
              <w:jc w:val="center"/>
              <w:rPr>
                <w:rFonts w:ascii="Times New Roman" w:hAnsi="Times New Roman"/>
                <w:color w:val="000000"/>
                <w:sz w:val="20"/>
                <w:szCs w:val="20"/>
                <w:lang w:val="uk-UA"/>
              </w:rPr>
            </w:pPr>
          </w:p>
        </w:tc>
        <w:tc>
          <w:tcPr>
            <w:tcW w:w="1966" w:type="dxa"/>
            <w:vMerge/>
            <w:vAlign w:val="center"/>
          </w:tcPr>
          <w:p w:rsidR="00922EE8" w:rsidRPr="00922EE8" w:rsidRDefault="00922EE8" w:rsidP="00922EE8">
            <w:pPr>
              <w:jc w:val="center"/>
              <w:rPr>
                <w:rFonts w:ascii="Times New Roman" w:hAnsi="Times New Roman"/>
                <w:color w:val="000000"/>
                <w:sz w:val="20"/>
                <w:szCs w:val="20"/>
                <w:lang w:val="uk-UA"/>
              </w:rPr>
            </w:pPr>
          </w:p>
        </w:tc>
        <w:tc>
          <w:tcPr>
            <w:tcW w:w="1628" w:type="dxa"/>
          </w:tcPr>
          <w:p w:rsidR="00922EE8" w:rsidRPr="00922EE8" w:rsidRDefault="00922EE8" w:rsidP="00922EE8">
            <w:pPr>
              <w:jc w:val="center"/>
              <w:rPr>
                <w:rFonts w:ascii="Times New Roman" w:hAnsi="Times New Roman"/>
                <w:color w:val="000000"/>
                <w:sz w:val="20"/>
                <w:szCs w:val="20"/>
                <w:lang w:val="uk-UA"/>
              </w:rPr>
            </w:pPr>
            <w:r>
              <w:rPr>
                <w:rFonts w:ascii="Times New Roman" w:hAnsi="Times New Roman"/>
                <w:color w:val="000000"/>
                <w:sz w:val="20"/>
                <w:szCs w:val="20"/>
                <w:lang w:val="uk-UA"/>
              </w:rPr>
              <w:t>Травень</w:t>
            </w:r>
          </w:p>
        </w:tc>
        <w:tc>
          <w:tcPr>
            <w:tcW w:w="4583" w:type="dxa"/>
          </w:tcPr>
          <w:p w:rsidR="00922EE8" w:rsidRPr="00922EE8" w:rsidRDefault="00922EE8" w:rsidP="00922EE8">
            <w:pPr>
              <w:jc w:val="center"/>
              <w:rPr>
                <w:rFonts w:ascii="Times New Roman" w:hAnsi="Times New Roman"/>
                <w:color w:val="000000"/>
                <w:sz w:val="20"/>
                <w:szCs w:val="20"/>
                <w:lang w:val="uk-UA"/>
              </w:rPr>
            </w:pPr>
          </w:p>
        </w:tc>
      </w:tr>
      <w:tr w:rsidR="00922EE8" w:rsidTr="00922EE8">
        <w:trPr>
          <w:trHeight w:val="278"/>
        </w:trPr>
        <w:tc>
          <w:tcPr>
            <w:tcW w:w="726" w:type="dxa"/>
            <w:vMerge/>
          </w:tcPr>
          <w:p w:rsidR="00922EE8" w:rsidRPr="00922EE8" w:rsidRDefault="00922EE8" w:rsidP="00922EE8">
            <w:pPr>
              <w:jc w:val="center"/>
              <w:rPr>
                <w:rFonts w:ascii="Times New Roman" w:hAnsi="Times New Roman"/>
                <w:color w:val="000000"/>
                <w:sz w:val="20"/>
                <w:szCs w:val="20"/>
                <w:lang w:val="uk-UA"/>
              </w:rPr>
            </w:pPr>
          </w:p>
        </w:tc>
        <w:tc>
          <w:tcPr>
            <w:tcW w:w="1966" w:type="dxa"/>
            <w:vMerge/>
            <w:vAlign w:val="center"/>
          </w:tcPr>
          <w:p w:rsidR="00922EE8" w:rsidRPr="00922EE8" w:rsidRDefault="00922EE8" w:rsidP="00922EE8">
            <w:pPr>
              <w:jc w:val="center"/>
              <w:rPr>
                <w:rFonts w:ascii="Times New Roman" w:hAnsi="Times New Roman"/>
                <w:color w:val="000000"/>
                <w:sz w:val="20"/>
                <w:szCs w:val="20"/>
                <w:lang w:val="uk-UA"/>
              </w:rPr>
            </w:pPr>
          </w:p>
        </w:tc>
        <w:tc>
          <w:tcPr>
            <w:tcW w:w="1628" w:type="dxa"/>
          </w:tcPr>
          <w:p w:rsidR="00922EE8" w:rsidRPr="00922EE8" w:rsidRDefault="00922EE8" w:rsidP="00922EE8">
            <w:pPr>
              <w:jc w:val="center"/>
              <w:rPr>
                <w:rFonts w:ascii="Times New Roman" w:hAnsi="Times New Roman"/>
                <w:color w:val="000000"/>
                <w:sz w:val="20"/>
                <w:szCs w:val="20"/>
                <w:lang w:val="uk-UA"/>
              </w:rPr>
            </w:pPr>
            <w:r>
              <w:rPr>
                <w:rFonts w:ascii="Times New Roman" w:hAnsi="Times New Roman"/>
                <w:color w:val="000000"/>
                <w:sz w:val="20"/>
                <w:szCs w:val="20"/>
                <w:lang w:val="uk-UA"/>
              </w:rPr>
              <w:t>Червень</w:t>
            </w:r>
          </w:p>
        </w:tc>
        <w:tc>
          <w:tcPr>
            <w:tcW w:w="4583" w:type="dxa"/>
          </w:tcPr>
          <w:p w:rsidR="00922EE8" w:rsidRPr="00922EE8" w:rsidRDefault="00922EE8" w:rsidP="00922EE8">
            <w:pPr>
              <w:jc w:val="center"/>
              <w:rPr>
                <w:rFonts w:ascii="Times New Roman" w:hAnsi="Times New Roman"/>
                <w:color w:val="000000"/>
                <w:sz w:val="20"/>
                <w:szCs w:val="20"/>
                <w:lang w:val="uk-UA"/>
              </w:rPr>
            </w:pPr>
          </w:p>
        </w:tc>
      </w:tr>
      <w:tr w:rsidR="00922EE8" w:rsidTr="00922EE8">
        <w:trPr>
          <w:trHeight w:val="249"/>
        </w:trPr>
        <w:tc>
          <w:tcPr>
            <w:tcW w:w="726" w:type="dxa"/>
            <w:vMerge/>
          </w:tcPr>
          <w:p w:rsidR="00922EE8" w:rsidRPr="00922EE8" w:rsidRDefault="00922EE8" w:rsidP="00922EE8">
            <w:pPr>
              <w:jc w:val="center"/>
              <w:rPr>
                <w:rFonts w:ascii="Times New Roman" w:hAnsi="Times New Roman"/>
                <w:color w:val="000000"/>
                <w:sz w:val="20"/>
                <w:szCs w:val="20"/>
                <w:lang w:val="uk-UA"/>
              </w:rPr>
            </w:pPr>
          </w:p>
        </w:tc>
        <w:tc>
          <w:tcPr>
            <w:tcW w:w="1966" w:type="dxa"/>
            <w:vMerge w:val="restart"/>
            <w:vAlign w:val="center"/>
          </w:tcPr>
          <w:p w:rsidR="00922EE8" w:rsidRPr="00922EE8" w:rsidRDefault="00922EE8" w:rsidP="00922EE8">
            <w:pPr>
              <w:jc w:val="center"/>
              <w:rPr>
                <w:rFonts w:ascii="Times New Roman" w:hAnsi="Times New Roman"/>
                <w:color w:val="000000"/>
                <w:sz w:val="20"/>
                <w:szCs w:val="20"/>
                <w:lang w:val="uk-UA"/>
              </w:rPr>
            </w:pPr>
            <w:r>
              <w:rPr>
                <w:rFonts w:ascii="Times New Roman" w:hAnsi="Times New Roman"/>
                <w:color w:val="000000"/>
                <w:sz w:val="20"/>
                <w:szCs w:val="20"/>
                <w:lang w:val="uk-UA"/>
              </w:rPr>
              <w:t>ІІІ квартал</w:t>
            </w:r>
          </w:p>
        </w:tc>
        <w:tc>
          <w:tcPr>
            <w:tcW w:w="1628" w:type="dxa"/>
          </w:tcPr>
          <w:p w:rsidR="00922EE8" w:rsidRPr="00922EE8" w:rsidRDefault="00922EE8" w:rsidP="00922EE8">
            <w:pPr>
              <w:jc w:val="center"/>
              <w:rPr>
                <w:rFonts w:ascii="Times New Roman" w:hAnsi="Times New Roman"/>
                <w:color w:val="000000"/>
                <w:sz w:val="20"/>
                <w:szCs w:val="20"/>
                <w:lang w:val="uk-UA"/>
              </w:rPr>
            </w:pPr>
            <w:r>
              <w:rPr>
                <w:rFonts w:ascii="Times New Roman" w:hAnsi="Times New Roman"/>
                <w:color w:val="000000"/>
                <w:sz w:val="20"/>
                <w:szCs w:val="20"/>
                <w:lang w:val="uk-UA"/>
              </w:rPr>
              <w:t>Липень</w:t>
            </w:r>
          </w:p>
        </w:tc>
        <w:tc>
          <w:tcPr>
            <w:tcW w:w="4583" w:type="dxa"/>
          </w:tcPr>
          <w:p w:rsidR="00922EE8" w:rsidRPr="00922EE8" w:rsidRDefault="00922EE8" w:rsidP="00922EE8">
            <w:pPr>
              <w:jc w:val="center"/>
              <w:rPr>
                <w:rFonts w:ascii="Times New Roman" w:hAnsi="Times New Roman"/>
                <w:color w:val="000000"/>
                <w:sz w:val="20"/>
                <w:szCs w:val="20"/>
                <w:lang w:val="uk-UA"/>
              </w:rPr>
            </w:pPr>
          </w:p>
        </w:tc>
      </w:tr>
      <w:tr w:rsidR="00922EE8" w:rsidTr="00922EE8">
        <w:trPr>
          <w:trHeight w:val="200"/>
        </w:trPr>
        <w:tc>
          <w:tcPr>
            <w:tcW w:w="726" w:type="dxa"/>
            <w:vMerge/>
          </w:tcPr>
          <w:p w:rsidR="00922EE8" w:rsidRPr="00922EE8" w:rsidRDefault="00922EE8" w:rsidP="00922EE8">
            <w:pPr>
              <w:jc w:val="center"/>
              <w:rPr>
                <w:rFonts w:ascii="Times New Roman" w:hAnsi="Times New Roman"/>
                <w:color w:val="000000"/>
                <w:sz w:val="20"/>
                <w:szCs w:val="20"/>
                <w:lang w:val="uk-UA"/>
              </w:rPr>
            </w:pPr>
          </w:p>
        </w:tc>
        <w:tc>
          <w:tcPr>
            <w:tcW w:w="1966" w:type="dxa"/>
            <w:vMerge/>
            <w:vAlign w:val="center"/>
          </w:tcPr>
          <w:p w:rsidR="00922EE8" w:rsidRPr="00922EE8" w:rsidRDefault="00922EE8" w:rsidP="00922EE8">
            <w:pPr>
              <w:jc w:val="center"/>
              <w:rPr>
                <w:rFonts w:ascii="Times New Roman" w:hAnsi="Times New Roman"/>
                <w:color w:val="000000"/>
                <w:sz w:val="20"/>
                <w:szCs w:val="20"/>
                <w:lang w:val="uk-UA"/>
              </w:rPr>
            </w:pPr>
          </w:p>
        </w:tc>
        <w:tc>
          <w:tcPr>
            <w:tcW w:w="1628" w:type="dxa"/>
          </w:tcPr>
          <w:p w:rsidR="00922EE8" w:rsidRPr="00922EE8" w:rsidRDefault="00922EE8" w:rsidP="00922EE8">
            <w:pPr>
              <w:jc w:val="center"/>
              <w:rPr>
                <w:rFonts w:ascii="Times New Roman" w:hAnsi="Times New Roman"/>
                <w:color w:val="000000"/>
                <w:sz w:val="20"/>
                <w:szCs w:val="20"/>
                <w:lang w:val="uk-UA"/>
              </w:rPr>
            </w:pPr>
            <w:r>
              <w:rPr>
                <w:rFonts w:ascii="Times New Roman" w:hAnsi="Times New Roman"/>
                <w:color w:val="000000"/>
                <w:sz w:val="20"/>
                <w:szCs w:val="20"/>
                <w:lang w:val="uk-UA"/>
              </w:rPr>
              <w:t>Серпень</w:t>
            </w:r>
          </w:p>
        </w:tc>
        <w:tc>
          <w:tcPr>
            <w:tcW w:w="4583" w:type="dxa"/>
          </w:tcPr>
          <w:p w:rsidR="00922EE8" w:rsidRPr="00922EE8" w:rsidRDefault="00922EE8" w:rsidP="00922EE8">
            <w:pPr>
              <w:jc w:val="center"/>
              <w:rPr>
                <w:rFonts w:ascii="Times New Roman" w:hAnsi="Times New Roman"/>
                <w:color w:val="000000"/>
                <w:sz w:val="20"/>
                <w:szCs w:val="20"/>
                <w:lang w:val="uk-UA"/>
              </w:rPr>
            </w:pPr>
          </w:p>
        </w:tc>
      </w:tr>
      <w:tr w:rsidR="00922EE8" w:rsidTr="00922EE8">
        <w:trPr>
          <w:trHeight w:val="129"/>
        </w:trPr>
        <w:tc>
          <w:tcPr>
            <w:tcW w:w="726" w:type="dxa"/>
            <w:vMerge/>
          </w:tcPr>
          <w:p w:rsidR="00922EE8" w:rsidRPr="00922EE8" w:rsidRDefault="00922EE8" w:rsidP="00922EE8">
            <w:pPr>
              <w:jc w:val="center"/>
              <w:rPr>
                <w:rFonts w:ascii="Times New Roman" w:hAnsi="Times New Roman"/>
                <w:color w:val="000000"/>
                <w:sz w:val="20"/>
                <w:szCs w:val="20"/>
                <w:lang w:val="uk-UA"/>
              </w:rPr>
            </w:pPr>
          </w:p>
        </w:tc>
        <w:tc>
          <w:tcPr>
            <w:tcW w:w="1966" w:type="dxa"/>
            <w:vMerge/>
            <w:vAlign w:val="center"/>
          </w:tcPr>
          <w:p w:rsidR="00922EE8" w:rsidRPr="00922EE8" w:rsidRDefault="00922EE8" w:rsidP="00922EE8">
            <w:pPr>
              <w:jc w:val="center"/>
              <w:rPr>
                <w:rFonts w:ascii="Times New Roman" w:hAnsi="Times New Roman"/>
                <w:color w:val="000000"/>
                <w:sz w:val="20"/>
                <w:szCs w:val="20"/>
                <w:lang w:val="uk-UA"/>
              </w:rPr>
            </w:pPr>
          </w:p>
        </w:tc>
        <w:tc>
          <w:tcPr>
            <w:tcW w:w="1628" w:type="dxa"/>
          </w:tcPr>
          <w:p w:rsidR="00922EE8" w:rsidRPr="00922EE8" w:rsidRDefault="00922EE8" w:rsidP="00922EE8">
            <w:pPr>
              <w:jc w:val="center"/>
              <w:rPr>
                <w:rFonts w:ascii="Times New Roman" w:hAnsi="Times New Roman"/>
                <w:color w:val="000000"/>
                <w:sz w:val="20"/>
                <w:szCs w:val="20"/>
                <w:lang w:val="uk-UA"/>
              </w:rPr>
            </w:pPr>
            <w:r>
              <w:rPr>
                <w:rFonts w:ascii="Times New Roman" w:hAnsi="Times New Roman"/>
                <w:color w:val="000000"/>
                <w:sz w:val="20"/>
                <w:szCs w:val="20"/>
                <w:lang w:val="uk-UA"/>
              </w:rPr>
              <w:t>Вересень</w:t>
            </w:r>
          </w:p>
        </w:tc>
        <w:tc>
          <w:tcPr>
            <w:tcW w:w="4583" w:type="dxa"/>
          </w:tcPr>
          <w:p w:rsidR="00922EE8" w:rsidRPr="00922EE8" w:rsidRDefault="00922EE8" w:rsidP="00922EE8">
            <w:pPr>
              <w:jc w:val="center"/>
              <w:rPr>
                <w:rFonts w:ascii="Times New Roman" w:hAnsi="Times New Roman"/>
                <w:color w:val="000000"/>
                <w:sz w:val="20"/>
                <w:szCs w:val="20"/>
                <w:lang w:val="uk-UA"/>
              </w:rPr>
            </w:pPr>
          </w:p>
        </w:tc>
      </w:tr>
      <w:tr w:rsidR="00922EE8" w:rsidTr="00922EE8">
        <w:trPr>
          <w:trHeight w:val="250"/>
        </w:trPr>
        <w:tc>
          <w:tcPr>
            <w:tcW w:w="726" w:type="dxa"/>
            <w:vMerge/>
          </w:tcPr>
          <w:p w:rsidR="00922EE8" w:rsidRPr="00922EE8" w:rsidRDefault="00922EE8" w:rsidP="00922EE8">
            <w:pPr>
              <w:jc w:val="center"/>
              <w:rPr>
                <w:rFonts w:ascii="Times New Roman" w:hAnsi="Times New Roman"/>
                <w:color w:val="000000"/>
                <w:sz w:val="20"/>
                <w:szCs w:val="20"/>
                <w:lang w:val="uk-UA"/>
              </w:rPr>
            </w:pPr>
          </w:p>
        </w:tc>
        <w:tc>
          <w:tcPr>
            <w:tcW w:w="1966" w:type="dxa"/>
            <w:vMerge w:val="restart"/>
            <w:vAlign w:val="center"/>
          </w:tcPr>
          <w:p w:rsidR="00922EE8" w:rsidRPr="00922EE8" w:rsidRDefault="00922EE8" w:rsidP="00922EE8">
            <w:pPr>
              <w:jc w:val="center"/>
              <w:rPr>
                <w:rFonts w:ascii="Times New Roman" w:hAnsi="Times New Roman"/>
                <w:color w:val="000000"/>
                <w:sz w:val="20"/>
                <w:szCs w:val="20"/>
                <w:lang w:val="uk-UA"/>
              </w:rPr>
            </w:pPr>
            <w:r>
              <w:rPr>
                <w:rFonts w:ascii="Times New Roman" w:hAnsi="Times New Roman"/>
                <w:color w:val="000000"/>
                <w:sz w:val="20"/>
                <w:szCs w:val="20"/>
                <w:lang w:val="uk-UA"/>
              </w:rPr>
              <w:t>І</w:t>
            </w:r>
            <w:r>
              <w:rPr>
                <w:rFonts w:ascii="Times New Roman" w:hAnsi="Times New Roman"/>
                <w:color w:val="000000"/>
                <w:sz w:val="20"/>
                <w:szCs w:val="20"/>
                <w:lang w:val="en-US"/>
              </w:rPr>
              <w:t>V</w:t>
            </w:r>
            <w:r>
              <w:rPr>
                <w:rFonts w:ascii="Times New Roman" w:hAnsi="Times New Roman"/>
                <w:color w:val="000000"/>
                <w:sz w:val="20"/>
                <w:szCs w:val="20"/>
                <w:lang w:val="uk-UA"/>
              </w:rPr>
              <w:t xml:space="preserve"> квартал</w:t>
            </w:r>
          </w:p>
        </w:tc>
        <w:tc>
          <w:tcPr>
            <w:tcW w:w="1628" w:type="dxa"/>
          </w:tcPr>
          <w:p w:rsidR="00922EE8" w:rsidRPr="00922EE8" w:rsidRDefault="00922EE8" w:rsidP="00922EE8">
            <w:pPr>
              <w:jc w:val="center"/>
              <w:rPr>
                <w:rFonts w:ascii="Times New Roman" w:hAnsi="Times New Roman"/>
                <w:color w:val="000000"/>
                <w:sz w:val="20"/>
                <w:szCs w:val="20"/>
                <w:lang w:val="uk-UA"/>
              </w:rPr>
            </w:pPr>
            <w:r>
              <w:rPr>
                <w:rFonts w:ascii="Times New Roman" w:hAnsi="Times New Roman"/>
                <w:color w:val="000000"/>
                <w:sz w:val="20"/>
                <w:szCs w:val="20"/>
                <w:lang w:val="uk-UA"/>
              </w:rPr>
              <w:t>Жовтень</w:t>
            </w:r>
          </w:p>
        </w:tc>
        <w:tc>
          <w:tcPr>
            <w:tcW w:w="4583" w:type="dxa"/>
          </w:tcPr>
          <w:p w:rsidR="00922EE8" w:rsidRPr="00922EE8" w:rsidRDefault="00922EE8" w:rsidP="00922EE8">
            <w:pPr>
              <w:jc w:val="center"/>
              <w:rPr>
                <w:rFonts w:ascii="Times New Roman" w:hAnsi="Times New Roman"/>
                <w:color w:val="000000"/>
                <w:sz w:val="20"/>
                <w:szCs w:val="20"/>
                <w:lang w:val="uk-UA"/>
              </w:rPr>
            </w:pPr>
          </w:p>
        </w:tc>
      </w:tr>
      <w:tr w:rsidR="00922EE8" w:rsidTr="00AE5F52">
        <w:trPr>
          <w:trHeight w:val="338"/>
        </w:trPr>
        <w:tc>
          <w:tcPr>
            <w:tcW w:w="726" w:type="dxa"/>
            <w:vMerge/>
          </w:tcPr>
          <w:p w:rsidR="00922EE8" w:rsidRPr="00922EE8" w:rsidRDefault="00922EE8" w:rsidP="00922EE8">
            <w:pPr>
              <w:jc w:val="center"/>
              <w:rPr>
                <w:rFonts w:ascii="Times New Roman" w:hAnsi="Times New Roman"/>
                <w:color w:val="000000"/>
                <w:sz w:val="20"/>
                <w:szCs w:val="20"/>
                <w:lang w:val="uk-UA"/>
              </w:rPr>
            </w:pPr>
          </w:p>
        </w:tc>
        <w:tc>
          <w:tcPr>
            <w:tcW w:w="1966" w:type="dxa"/>
            <w:vMerge/>
          </w:tcPr>
          <w:p w:rsidR="00922EE8" w:rsidRPr="00922EE8" w:rsidRDefault="00922EE8" w:rsidP="00922EE8">
            <w:pPr>
              <w:jc w:val="center"/>
              <w:rPr>
                <w:rFonts w:ascii="Times New Roman" w:hAnsi="Times New Roman"/>
                <w:color w:val="000000"/>
                <w:sz w:val="20"/>
                <w:szCs w:val="20"/>
                <w:lang w:val="uk-UA"/>
              </w:rPr>
            </w:pPr>
          </w:p>
        </w:tc>
        <w:tc>
          <w:tcPr>
            <w:tcW w:w="1628" w:type="dxa"/>
          </w:tcPr>
          <w:p w:rsidR="00922EE8" w:rsidRPr="00922EE8" w:rsidRDefault="00922EE8" w:rsidP="00922EE8">
            <w:pPr>
              <w:jc w:val="center"/>
              <w:rPr>
                <w:rFonts w:ascii="Times New Roman" w:hAnsi="Times New Roman"/>
                <w:color w:val="000000"/>
                <w:sz w:val="20"/>
                <w:szCs w:val="20"/>
                <w:lang w:val="uk-UA"/>
              </w:rPr>
            </w:pPr>
            <w:r>
              <w:rPr>
                <w:rFonts w:ascii="Times New Roman" w:hAnsi="Times New Roman"/>
                <w:color w:val="000000"/>
                <w:sz w:val="20"/>
                <w:szCs w:val="20"/>
                <w:lang w:val="uk-UA"/>
              </w:rPr>
              <w:t>Листопад</w:t>
            </w:r>
          </w:p>
        </w:tc>
        <w:tc>
          <w:tcPr>
            <w:tcW w:w="4583" w:type="dxa"/>
          </w:tcPr>
          <w:p w:rsidR="00922EE8" w:rsidRPr="00922EE8" w:rsidRDefault="00922EE8" w:rsidP="00922EE8">
            <w:pPr>
              <w:jc w:val="center"/>
              <w:rPr>
                <w:rFonts w:ascii="Times New Roman" w:hAnsi="Times New Roman"/>
                <w:color w:val="000000"/>
                <w:sz w:val="20"/>
                <w:szCs w:val="20"/>
                <w:lang w:val="uk-UA"/>
              </w:rPr>
            </w:pPr>
          </w:p>
        </w:tc>
      </w:tr>
      <w:tr w:rsidR="00922EE8" w:rsidTr="00922EE8">
        <w:trPr>
          <w:trHeight w:val="120"/>
        </w:trPr>
        <w:tc>
          <w:tcPr>
            <w:tcW w:w="726" w:type="dxa"/>
            <w:vMerge/>
          </w:tcPr>
          <w:p w:rsidR="00922EE8" w:rsidRPr="00922EE8" w:rsidRDefault="00922EE8" w:rsidP="00922EE8">
            <w:pPr>
              <w:jc w:val="center"/>
              <w:rPr>
                <w:rFonts w:ascii="Times New Roman" w:hAnsi="Times New Roman"/>
                <w:color w:val="000000"/>
                <w:sz w:val="20"/>
                <w:szCs w:val="20"/>
                <w:lang w:val="uk-UA"/>
              </w:rPr>
            </w:pPr>
          </w:p>
        </w:tc>
        <w:tc>
          <w:tcPr>
            <w:tcW w:w="1966" w:type="dxa"/>
            <w:vMerge/>
          </w:tcPr>
          <w:p w:rsidR="00922EE8" w:rsidRPr="00922EE8" w:rsidRDefault="00922EE8" w:rsidP="00922EE8">
            <w:pPr>
              <w:jc w:val="center"/>
              <w:rPr>
                <w:rFonts w:ascii="Times New Roman" w:hAnsi="Times New Roman"/>
                <w:color w:val="000000"/>
                <w:sz w:val="20"/>
                <w:szCs w:val="20"/>
                <w:lang w:val="uk-UA"/>
              </w:rPr>
            </w:pPr>
          </w:p>
        </w:tc>
        <w:tc>
          <w:tcPr>
            <w:tcW w:w="1628" w:type="dxa"/>
          </w:tcPr>
          <w:p w:rsidR="00922EE8" w:rsidRPr="00922EE8" w:rsidRDefault="00EB7199" w:rsidP="00922EE8">
            <w:pPr>
              <w:jc w:val="center"/>
              <w:rPr>
                <w:rFonts w:ascii="Times New Roman" w:hAnsi="Times New Roman"/>
                <w:color w:val="000000"/>
                <w:sz w:val="20"/>
                <w:szCs w:val="20"/>
                <w:lang w:val="uk-UA"/>
              </w:rPr>
            </w:pPr>
            <w:r>
              <w:rPr>
                <w:rFonts w:ascii="Times New Roman" w:hAnsi="Times New Roman"/>
                <w:color w:val="000000"/>
                <w:sz w:val="20"/>
                <w:szCs w:val="20"/>
                <w:lang w:val="uk-UA"/>
              </w:rPr>
              <w:t>Г</w:t>
            </w:r>
            <w:r w:rsidR="00922EE8">
              <w:rPr>
                <w:rFonts w:ascii="Times New Roman" w:hAnsi="Times New Roman"/>
                <w:color w:val="000000"/>
                <w:sz w:val="20"/>
                <w:szCs w:val="20"/>
                <w:lang w:val="uk-UA"/>
              </w:rPr>
              <w:t>рудень</w:t>
            </w:r>
          </w:p>
        </w:tc>
        <w:tc>
          <w:tcPr>
            <w:tcW w:w="4583" w:type="dxa"/>
          </w:tcPr>
          <w:p w:rsidR="00922EE8" w:rsidRPr="00922EE8" w:rsidRDefault="00922EE8" w:rsidP="00922EE8">
            <w:pPr>
              <w:jc w:val="center"/>
              <w:rPr>
                <w:rFonts w:ascii="Times New Roman" w:hAnsi="Times New Roman"/>
                <w:color w:val="000000"/>
                <w:sz w:val="20"/>
                <w:szCs w:val="20"/>
                <w:lang w:val="uk-UA"/>
              </w:rPr>
            </w:pPr>
          </w:p>
        </w:tc>
      </w:tr>
      <w:tr w:rsidR="00922EE8" w:rsidTr="00817247">
        <w:trPr>
          <w:trHeight w:val="200"/>
        </w:trPr>
        <w:tc>
          <w:tcPr>
            <w:tcW w:w="726" w:type="dxa"/>
            <w:vMerge/>
          </w:tcPr>
          <w:p w:rsidR="00922EE8" w:rsidRPr="00922EE8" w:rsidRDefault="00922EE8" w:rsidP="00922EE8">
            <w:pPr>
              <w:jc w:val="center"/>
              <w:rPr>
                <w:rFonts w:ascii="Times New Roman" w:hAnsi="Times New Roman"/>
                <w:color w:val="000000"/>
                <w:sz w:val="20"/>
                <w:szCs w:val="20"/>
                <w:lang w:val="uk-UA"/>
              </w:rPr>
            </w:pPr>
          </w:p>
        </w:tc>
        <w:tc>
          <w:tcPr>
            <w:tcW w:w="3594" w:type="dxa"/>
            <w:gridSpan w:val="2"/>
          </w:tcPr>
          <w:p w:rsidR="00922EE8" w:rsidRPr="00922EE8" w:rsidRDefault="00922EE8" w:rsidP="00922EE8">
            <w:pPr>
              <w:jc w:val="center"/>
              <w:rPr>
                <w:rFonts w:ascii="Times New Roman" w:hAnsi="Times New Roman"/>
                <w:b/>
                <w:bCs/>
                <w:color w:val="000000"/>
                <w:sz w:val="20"/>
                <w:szCs w:val="20"/>
                <w:lang w:val="uk-UA"/>
              </w:rPr>
            </w:pPr>
            <w:r w:rsidRPr="00922EE8">
              <w:rPr>
                <w:rFonts w:ascii="Times New Roman" w:hAnsi="Times New Roman"/>
                <w:b/>
                <w:bCs/>
                <w:color w:val="000000"/>
                <w:sz w:val="20"/>
                <w:szCs w:val="20"/>
                <w:lang w:val="uk-UA"/>
              </w:rPr>
              <w:t>Всього на рік</w:t>
            </w:r>
          </w:p>
        </w:tc>
        <w:tc>
          <w:tcPr>
            <w:tcW w:w="4583" w:type="dxa"/>
          </w:tcPr>
          <w:p w:rsidR="00922EE8" w:rsidRPr="00922EE8" w:rsidRDefault="00922EE8" w:rsidP="00922EE8">
            <w:pPr>
              <w:jc w:val="center"/>
              <w:rPr>
                <w:rFonts w:ascii="Times New Roman" w:hAnsi="Times New Roman"/>
                <w:color w:val="000000"/>
                <w:sz w:val="20"/>
                <w:szCs w:val="20"/>
                <w:lang w:val="uk-UA"/>
              </w:rPr>
            </w:pPr>
          </w:p>
        </w:tc>
      </w:tr>
    </w:tbl>
    <w:p w:rsidR="00AE5F52" w:rsidRPr="00C22438" w:rsidRDefault="00AE5F52" w:rsidP="00C22438">
      <w:pPr>
        <w:ind w:firstLine="709"/>
        <w:jc w:val="center"/>
        <w:rPr>
          <w:rFonts w:ascii="Times New Roman" w:hAnsi="Times New Roman"/>
          <w:color w:val="000000"/>
          <w:lang w:val="uk-UA"/>
        </w:rPr>
      </w:pPr>
    </w:p>
    <w:p w:rsidR="00AE5F52" w:rsidRPr="00C22438" w:rsidRDefault="00C22438" w:rsidP="00C22438">
      <w:pPr>
        <w:spacing w:after="0" w:line="240" w:lineRule="auto"/>
        <w:ind w:firstLine="709"/>
        <w:jc w:val="both"/>
        <w:rPr>
          <w:rFonts w:ascii="Times New Roman" w:eastAsia="Times New Roman" w:hAnsi="Times New Roman"/>
          <w:lang w:val="uk-UA" w:eastAsia="uk-UA"/>
        </w:rPr>
      </w:pPr>
      <w:r w:rsidRPr="00C22438">
        <w:rPr>
          <w:rFonts w:ascii="Times New Roman" w:eastAsia="Times New Roman" w:hAnsi="Times New Roman"/>
          <w:lang w:val="uk-UA" w:eastAsia="uk-UA"/>
        </w:rPr>
        <w:t>Договірні величини (обсяги) вважаються продовженими на кожний наступний календарний рік, якщо за місяць до закінчення терміну дії Договору жодною із Сторін не буде заявлено про припинення його дії або перегляду його умов.</w:t>
      </w:r>
    </w:p>
    <w:p w:rsidR="00C22438" w:rsidRDefault="00C22438" w:rsidP="0099071D">
      <w:pPr>
        <w:spacing w:after="0" w:line="240" w:lineRule="auto"/>
        <w:jc w:val="both"/>
        <w:rPr>
          <w:rFonts w:ascii="Times New Roman" w:eastAsia="Times New Roman" w:hAnsi="Times New Roman"/>
          <w:sz w:val="24"/>
          <w:szCs w:val="24"/>
          <w:lang w:val="uk-UA" w:eastAsia="uk-UA"/>
        </w:rPr>
      </w:pPr>
    </w:p>
    <w:tbl>
      <w:tblPr>
        <w:tblW w:w="9995" w:type="dxa"/>
        <w:tblInd w:w="-106" w:type="dxa"/>
        <w:tblLook w:val="00A0" w:firstRow="1" w:lastRow="0" w:firstColumn="1" w:lastColumn="0" w:noHBand="0" w:noVBand="0"/>
      </w:tblPr>
      <w:tblGrid>
        <w:gridCol w:w="4750"/>
        <w:gridCol w:w="5245"/>
      </w:tblGrid>
      <w:tr w:rsidR="00EB07EB" w:rsidRPr="00671A9C" w:rsidTr="00B054E8">
        <w:tc>
          <w:tcPr>
            <w:tcW w:w="4750" w:type="dxa"/>
          </w:tcPr>
          <w:p w:rsidR="00EB07EB" w:rsidRPr="00671A9C" w:rsidRDefault="00EB07EB" w:rsidP="00B054E8">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EB07EB" w:rsidRPr="00671A9C" w:rsidRDefault="00EB07EB" w:rsidP="00B054E8">
            <w:pPr>
              <w:keepNext/>
              <w:keepLines/>
              <w:outlineLvl w:val="1"/>
              <w:rPr>
                <w:rFonts w:ascii="Times New Roman" w:hAnsi="Times New Roman"/>
                <w:b/>
                <w:bCs/>
                <w:color w:val="000000"/>
                <w:sz w:val="24"/>
                <w:szCs w:val="24"/>
              </w:rPr>
            </w:pPr>
          </w:p>
          <w:p w:rsidR="00EB07EB" w:rsidRPr="00671A9C" w:rsidRDefault="00EB07EB" w:rsidP="00B054E8">
            <w:pPr>
              <w:keepNext/>
              <w:keepLines/>
              <w:tabs>
                <w:tab w:val="left" w:pos="3795"/>
              </w:tabs>
              <w:outlineLvl w:val="1"/>
              <w:rPr>
                <w:rFonts w:ascii="Times New Roman" w:hAnsi="Times New Roman"/>
                <w:color w:val="000000"/>
                <w:sz w:val="24"/>
                <w:szCs w:val="24"/>
              </w:rPr>
            </w:pPr>
          </w:p>
          <w:p w:rsidR="00EB07EB" w:rsidRPr="00671A9C" w:rsidRDefault="00EB07EB" w:rsidP="00B054E8">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EB07EB" w:rsidRPr="00671A9C" w:rsidRDefault="00EB07EB" w:rsidP="00B054E8">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EB07EB" w:rsidRPr="00671A9C" w:rsidRDefault="00EB07EB" w:rsidP="00B054E8">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EB07EB" w:rsidRPr="00671A9C" w:rsidRDefault="00EB07EB" w:rsidP="00B054E8">
            <w:pPr>
              <w:keepNext/>
              <w:keepLines/>
              <w:jc w:val="center"/>
              <w:outlineLvl w:val="1"/>
              <w:rPr>
                <w:rFonts w:ascii="Times New Roman" w:hAnsi="Times New Roman"/>
                <w:b/>
                <w:bCs/>
                <w:color w:val="000000"/>
                <w:sz w:val="24"/>
                <w:szCs w:val="24"/>
              </w:rPr>
            </w:pPr>
          </w:p>
          <w:p w:rsidR="00EB07EB" w:rsidRPr="00671A9C" w:rsidRDefault="00EB07EB" w:rsidP="00B054E8">
            <w:pPr>
              <w:keepNext/>
              <w:keepLines/>
              <w:tabs>
                <w:tab w:val="left" w:pos="1134"/>
              </w:tabs>
              <w:outlineLvl w:val="1"/>
              <w:rPr>
                <w:rFonts w:ascii="Times New Roman" w:hAnsi="Times New Roman"/>
                <w:color w:val="000000"/>
                <w:sz w:val="24"/>
                <w:szCs w:val="24"/>
                <w:lang w:val="uk-UA"/>
              </w:rPr>
            </w:pPr>
          </w:p>
          <w:p w:rsidR="00EB07EB" w:rsidRPr="00671A9C" w:rsidRDefault="00EB07EB" w:rsidP="00B054E8">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EB07EB" w:rsidRPr="00671A9C" w:rsidRDefault="00EB07EB" w:rsidP="00B054E8">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EB07EB" w:rsidRDefault="00EB07EB" w:rsidP="00EB07EB">
      <w:pPr>
        <w:spacing w:after="0" w:line="240" w:lineRule="auto"/>
        <w:jc w:val="both"/>
        <w:rPr>
          <w:rFonts w:ascii="Times New Roman" w:eastAsia="Times New Roman" w:hAnsi="Times New Roman"/>
          <w:sz w:val="24"/>
          <w:szCs w:val="24"/>
          <w:lang w:val="uk-UA" w:eastAsia="uk-UA"/>
        </w:rPr>
      </w:pPr>
    </w:p>
    <w:p w:rsidR="00AE5F52" w:rsidRDefault="00AE5F52" w:rsidP="0099071D">
      <w:pPr>
        <w:spacing w:after="0" w:line="240" w:lineRule="auto"/>
        <w:jc w:val="both"/>
        <w:rPr>
          <w:rFonts w:ascii="Times New Roman" w:eastAsia="Times New Roman" w:hAnsi="Times New Roman"/>
          <w:sz w:val="24"/>
          <w:szCs w:val="24"/>
          <w:lang w:val="uk-UA" w:eastAsia="uk-UA"/>
        </w:rPr>
      </w:pPr>
    </w:p>
    <w:sectPr w:rsidR="00AE5F52"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nsid w:val="4B107C88"/>
    <w:multiLevelType w:val="hybridMultilevel"/>
    <w:tmpl w:val="77487E84"/>
    <w:lvl w:ilvl="0" w:tplc="0422000F">
      <w:start w:val="1"/>
      <w:numFmt w:val="decimal"/>
      <w:lvlText w:val="%1."/>
      <w:lvlJc w:val="left"/>
      <w:pPr>
        <w:ind w:left="786"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6"/>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30D2A"/>
    <w:rsid w:val="00044807"/>
    <w:rsid w:val="000D4218"/>
    <w:rsid w:val="000E46DC"/>
    <w:rsid w:val="000F4742"/>
    <w:rsid w:val="00101F61"/>
    <w:rsid w:val="00104B06"/>
    <w:rsid w:val="00107ED1"/>
    <w:rsid w:val="00110365"/>
    <w:rsid w:val="00111ABF"/>
    <w:rsid w:val="00115A24"/>
    <w:rsid w:val="00122DE2"/>
    <w:rsid w:val="0012606B"/>
    <w:rsid w:val="00142FDC"/>
    <w:rsid w:val="00161F6E"/>
    <w:rsid w:val="001831B4"/>
    <w:rsid w:val="001B1396"/>
    <w:rsid w:val="001C5A46"/>
    <w:rsid w:val="001E25E7"/>
    <w:rsid w:val="00200DD4"/>
    <w:rsid w:val="00225F42"/>
    <w:rsid w:val="0023351A"/>
    <w:rsid w:val="00235E24"/>
    <w:rsid w:val="00291B9F"/>
    <w:rsid w:val="002B055F"/>
    <w:rsid w:val="002E7508"/>
    <w:rsid w:val="003113B5"/>
    <w:rsid w:val="00347F78"/>
    <w:rsid w:val="003648A6"/>
    <w:rsid w:val="003C0C7B"/>
    <w:rsid w:val="003F38D8"/>
    <w:rsid w:val="003F3C1F"/>
    <w:rsid w:val="00403BCE"/>
    <w:rsid w:val="004240CD"/>
    <w:rsid w:val="004458AE"/>
    <w:rsid w:val="00460674"/>
    <w:rsid w:val="004730EB"/>
    <w:rsid w:val="004F2866"/>
    <w:rsid w:val="00505B6A"/>
    <w:rsid w:val="00543A82"/>
    <w:rsid w:val="0056374D"/>
    <w:rsid w:val="00567FED"/>
    <w:rsid w:val="00642CB1"/>
    <w:rsid w:val="00694389"/>
    <w:rsid w:val="00730E1B"/>
    <w:rsid w:val="00783766"/>
    <w:rsid w:val="00792561"/>
    <w:rsid w:val="007B0DFC"/>
    <w:rsid w:val="007B7BE6"/>
    <w:rsid w:val="007C0ECA"/>
    <w:rsid w:val="007E58C6"/>
    <w:rsid w:val="008122A1"/>
    <w:rsid w:val="00830B03"/>
    <w:rsid w:val="00840DBD"/>
    <w:rsid w:val="00850A4B"/>
    <w:rsid w:val="00860FFA"/>
    <w:rsid w:val="00866683"/>
    <w:rsid w:val="00897750"/>
    <w:rsid w:val="008D6CEB"/>
    <w:rsid w:val="00922EE8"/>
    <w:rsid w:val="009621C5"/>
    <w:rsid w:val="00962211"/>
    <w:rsid w:val="00977A8D"/>
    <w:rsid w:val="0099071D"/>
    <w:rsid w:val="009A0D6D"/>
    <w:rsid w:val="00A673A1"/>
    <w:rsid w:val="00A71EEB"/>
    <w:rsid w:val="00AD4BF4"/>
    <w:rsid w:val="00AE5F52"/>
    <w:rsid w:val="00AF3406"/>
    <w:rsid w:val="00B34BCF"/>
    <w:rsid w:val="00BA09BE"/>
    <w:rsid w:val="00BA6B1D"/>
    <w:rsid w:val="00BB4DB4"/>
    <w:rsid w:val="00BC2228"/>
    <w:rsid w:val="00C22438"/>
    <w:rsid w:val="00C22B00"/>
    <w:rsid w:val="00C6077D"/>
    <w:rsid w:val="00CE254E"/>
    <w:rsid w:val="00CF0B12"/>
    <w:rsid w:val="00D3006C"/>
    <w:rsid w:val="00D32B6B"/>
    <w:rsid w:val="00D55BC6"/>
    <w:rsid w:val="00D9001F"/>
    <w:rsid w:val="00DC4604"/>
    <w:rsid w:val="00DD2399"/>
    <w:rsid w:val="00DE2BE5"/>
    <w:rsid w:val="00E07091"/>
    <w:rsid w:val="00E13700"/>
    <w:rsid w:val="00E2671A"/>
    <w:rsid w:val="00E34E44"/>
    <w:rsid w:val="00EB07EB"/>
    <w:rsid w:val="00EB7199"/>
    <w:rsid w:val="00EE2DE0"/>
    <w:rsid w:val="00F028A7"/>
    <w:rsid w:val="00F16050"/>
    <w:rsid w:val="00F216C8"/>
    <w:rsid w:val="00F233EF"/>
    <w:rsid w:val="00F44C42"/>
    <w:rsid w:val="00F53AF3"/>
    <w:rsid w:val="00F65DF2"/>
    <w:rsid w:val="00FB1653"/>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 w:type="paragraph" w:customStyle="1" w:styleId="Standard">
    <w:name w:val="Standard"/>
    <w:uiPriority w:val="99"/>
    <w:rsid w:val="00DE2BE5"/>
    <w:pPr>
      <w:widowControl w:val="0"/>
      <w:suppressAutoHyphens/>
      <w:autoSpaceDN w:val="0"/>
      <w:spacing w:after="0" w:line="240" w:lineRule="auto"/>
    </w:pPr>
    <w:rPr>
      <w:rFonts w:ascii="Times New Roman" w:eastAsia="Calibri" w:hAnsi="Times New Roman" w:cs="Tahoma"/>
      <w:kern w:val="3"/>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 w:type="paragraph" w:customStyle="1" w:styleId="Standard">
    <w:name w:val="Standard"/>
    <w:uiPriority w:val="99"/>
    <w:rsid w:val="00DE2BE5"/>
    <w:pPr>
      <w:widowControl w:val="0"/>
      <w:suppressAutoHyphens/>
      <w:autoSpaceDN w:val="0"/>
      <w:spacing w:after="0" w:line="240" w:lineRule="auto"/>
    </w:pPr>
    <w:rPr>
      <w:rFonts w:ascii="Times New Roman" w:eastAsia="Calibri" w:hAnsi="Times New Roman" w:cs="Tahoma"/>
      <w:kern w:val="3"/>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78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a.ua/" TargetMode="External"/><Relationship Id="rId3" Type="http://schemas.openxmlformats.org/officeDocument/2006/relationships/styles" Target="styles.xml"/><Relationship Id="rId7"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47588-03C7-40D2-838A-D580BA9A2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14</Pages>
  <Words>6057</Words>
  <Characters>34530</Characters>
  <Application>Microsoft Office Word</Application>
  <DocSecurity>0</DocSecurity>
  <Lines>287</Lines>
  <Paragraphs>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40506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USER</cp:lastModifiedBy>
  <cp:revision>46</cp:revision>
  <cp:lastPrinted>2022-01-21T11:18:00Z</cp:lastPrinted>
  <dcterms:created xsi:type="dcterms:W3CDTF">2022-08-02T08:39:00Z</dcterms:created>
  <dcterms:modified xsi:type="dcterms:W3CDTF">2023-02-05T17:19:00Z</dcterms:modified>
</cp:coreProperties>
</file>