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62DB7" w14:textId="6B32AD80" w:rsidR="00446FED" w:rsidRPr="00446FED" w:rsidRDefault="00446FED" w:rsidP="00446FED">
      <w:pPr>
        <w:spacing w:after="0" w:line="240" w:lineRule="auto"/>
        <w:ind w:left="6237"/>
        <w:jc w:val="center"/>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«ЗАТВЕРДЖЕНО»</w:t>
      </w:r>
    </w:p>
    <w:p w14:paraId="07F4ABD6" w14:textId="24F32260" w:rsidR="00446FED" w:rsidRPr="00446FED" w:rsidRDefault="00446FED" w:rsidP="00446FED">
      <w:pPr>
        <w:spacing w:after="0" w:line="240" w:lineRule="auto"/>
        <w:ind w:left="-1418"/>
        <w:jc w:val="right"/>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 xml:space="preserve">                                                                                Протокол</w:t>
      </w:r>
      <w:r w:rsidR="004B6010">
        <w:rPr>
          <w:rFonts w:ascii="Times New Roman" w:eastAsia="Times New Roman" w:hAnsi="Times New Roman" w:cs="Times New Roman"/>
          <w:b/>
          <w:color w:val="000000"/>
          <w:sz w:val="24"/>
          <w:szCs w:val="24"/>
        </w:rPr>
        <w:t>ом</w:t>
      </w:r>
      <w:r w:rsidRPr="00446FED">
        <w:rPr>
          <w:rFonts w:ascii="Times New Roman" w:eastAsia="Times New Roman" w:hAnsi="Times New Roman" w:cs="Times New Roman"/>
          <w:b/>
          <w:color w:val="000000"/>
          <w:sz w:val="24"/>
          <w:szCs w:val="24"/>
        </w:rPr>
        <w:t xml:space="preserve"> Уповноваженої особи</w:t>
      </w:r>
    </w:p>
    <w:p w14:paraId="5070E8DD" w14:textId="5A4EDD34" w:rsidR="00446FED" w:rsidRPr="00446FED" w:rsidRDefault="00446FED" w:rsidP="00446FED">
      <w:pPr>
        <w:spacing w:after="0" w:line="240" w:lineRule="auto"/>
        <w:ind w:left="-1418"/>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 xml:space="preserve"> </w:t>
      </w:r>
      <w:r w:rsidR="004B6010">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КЗ «Жмеринський ЦНСП»</w:t>
      </w:r>
    </w:p>
    <w:p w14:paraId="16A24200" w14:textId="06348F30" w:rsidR="00446FED" w:rsidRPr="00446FED" w:rsidRDefault="00446FED" w:rsidP="00446FED">
      <w:pPr>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B6010">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10.08.2022 №б/н</w:t>
      </w:r>
    </w:p>
    <w:p w14:paraId="0BAC2D55" w14:textId="11FD6707" w:rsidR="00DF22EC" w:rsidRDefault="00DF22EC" w:rsidP="00446FED">
      <w:pPr>
        <w:spacing w:after="0" w:line="240" w:lineRule="auto"/>
        <w:ind w:left="-1418"/>
        <w:jc w:val="right"/>
        <w:rPr>
          <w:rFonts w:ascii="Times New Roman" w:eastAsia="Times New Roman" w:hAnsi="Times New Roman" w:cs="Times New Roman"/>
          <w:b/>
          <w:color w:val="000000"/>
          <w:sz w:val="24"/>
          <w:szCs w:val="24"/>
        </w:rPr>
      </w:pPr>
    </w:p>
    <w:p w14:paraId="6753C05C" w14:textId="77777777" w:rsidR="00DF22EC" w:rsidRDefault="0067267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3078941" w14:textId="4C4DE60A" w:rsidR="00DF22EC" w:rsidRDefault="0067267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23293172" w14:textId="77777777" w:rsidR="00DF22EC" w:rsidRDefault="00DF22E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7E5AAA0B" w14:textId="54F6398F" w:rsidR="00DF22EC" w:rsidRDefault="00446FE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w:t>
      </w:r>
    </w:p>
    <w:p w14:paraId="773A5AB5" w14:textId="4AE9A26C" w:rsidR="00DF22EC" w:rsidRPr="00446FED" w:rsidRDefault="00446FE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1.1. Н</w:t>
      </w:r>
      <w:r w:rsidR="00672672">
        <w:rPr>
          <w:rFonts w:ascii="Times New Roman" w:eastAsia="Times New Roman" w:hAnsi="Times New Roman" w:cs="Times New Roman"/>
          <w:color w:val="000000"/>
          <w:sz w:val="24"/>
          <w:szCs w:val="24"/>
        </w:rPr>
        <w:t xml:space="preserve">айменування замовника: </w:t>
      </w:r>
      <w:r w:rsidRPr="00446FED">
        <w:rPr>
          <w:rFonts w:ascii="Times New Roman" w:eastAsia="Times New Roman" w:hAnsi="Times New Roman" w:cs="Times New Roman"/>
          <w:b/>
          <w:color w:val="000000"/>
          <w:sz w:val="24"/>
          <w:szCs w:val="24"/>
        </w:rPr>
        <w:t>Комунальний заклад Жмеринської міської ради «Центр надання соціальних послуг»</w:t>
      </w:r>
    </w:p>
    <w:p w14:paraId="14B6D58E" w14:textId="7F244965" w:rsidR="00DF22EC" w:rsidRPr="00446FED" w:rsidRDefault="0067267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1.2.місцезнаходження  замовника:</w:t>
      </w:r>
      <w:r w:rsidR="00446FED" w:rsidRPr="00446FED">
        <w:t xml:space="preserve"> </w:t>
      </w:r>
      <w:r w:rsidR="00446FED" w:rsidRPr="00446FED">
        <w:rPr>
          <w:rFonts w:ascii="Times New Roman" w:eastAsia="Times New Roman" w:hAnsi="Times New Roman" w:cs="Times New Roman"/>
          <w:b/>
          <w:color w:val="000000"/>
          <w:sz w:val="24"/>
          <w:szCs w:val="24"/>
        </w:rPr>
        <w:t>23100, Україна, Вінницька обл., Жмеринський</w:t>
      </w:r>
      <w:r w:rsidR="00446FED">
        <w:rPr>
          <w:rFonts w:ascii="Times New Roman" w:eastAsia="Times New Roman" w:hAnsi="Times New Roman" w:cs="Times New Roman"/>
          <w:b/>
          <w:color w:val="000000"/>
          <w:sz w:val="24"/>
          <w:szCs w:val="24"/>
        </w:rPr>
        <w:t xml:space="preserve"> р-н, м. Жмеринка, вул. Соборна, буд. 41</w:t>
      </w:r>
    </w:p>
    <w:p w14:paraId="452B6F8B" w14:textId="3EEA52D0" w:rsidR="00DF22EC" w:rsidRDefault="0067267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446FED">
        <w:rPr>
          <w:rFonts w:ascii="Times New Roman" w:eastAsia="Times New Roman" w:hAnsi="Times New Roman" w:cs="Times New Roman"/>
          <w:color w:val="000000"/>
          <w:sz w:val="24"/>
          <w:szCs w:val="24"/>
        </w:rPr>
        <w:t>Код ЄДРПОУ</w:t>
      </w:r>
      <w:r w:rsidR="00446FED" w:rsidRPr="00446FED">
        <w:rPr>
          <w:rFonts w:ascii="Times New Roman" w:eastAsia="Times New Roman" w:hAnsi="Times New Roman" w:cs="Times New Roman"/>
          <w:color w:val="000000"/>
          <w:sz w:val="24"/>
          <w:szCs w:val="24"/>
        </w:rPr>
        <w:t xml:space="preserve">:  </w:t>
      </w:r>
      <w:r w:rsidR="00446FED" w:rsidRPr="00446FED">
        <w:rPr>
          <w:rFonts w:ascii="Times New Roman" w:eastAsia="Times New Roman" w:hAnsi="Times New Roman" w:cs="Times New Roman"/>
          <w:b/>
          <w:color w:val="000000"/>
          <w:sz w:val="24"/>
          <w:szCs w:val="24"/>
        </w:rPr>
        <w:t>25503736</w:t>
      </w:r>
    </w:p>
    <w:p w14:paraId="2E6301DC" w14:textId="6EDF44EB" w:rsidR="00DF22EC" w:rsidRDefault="00446FE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1.4.К</w:t>
      </w:r>
      <w:r w:rsidR="00672672">
        <w:rPr>
          <w:rFonts w:ascii="Times New Roman" w:eastAsia="Times New Roman" w:hAnsi="Times New Roman" w:cs="Times New Roman"/>
          <w:color w:val="000000"/>
          <w:sz w:val="24"/>
          <w:szCs w:val="24"/>
        </w:rPr>
        <w:t xml:space="preserve">атегорія замовника: </w:t>
      </w:r>
      <w:r w:rsidRPr="00446FED">
        <w:rPr>
          <w:rFonts w:ascii="Times New Roman" w:eastAsia="Times New Roman" w:hAnsi="Times New Roman" w:cs="Times New Roman"/>
          <w:b/>
          <w:color w:val="000000"/>
          <w:sz w:val="24"/>
          <w:szCs w:val="24"/>
        </w:rPr>
        <w:t>Комунальний заклад</w:t>
      </w:r>
    </w:p>
    <w:p w14:paraId="5F89E595" w14:textId="5A4F3366" w:rsidR="00446FED" w:rsidRDefault="00446FE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446FED">
        <w:rPr>
          <w:rFonts w:ascii="Times New Roman" w:eastAsia="Times New Roman" w:hAnsi="Times New Roman" w:cs="Times New Roman"/>
          <w:color w:val="000000"/>
          <w:sz w:val="24"/>
          <w:szCs w:val="24"/>
        </w:rPr>
        <w:t>1.5.Контактна особа замовника, уповноважена здійснювати зв’язок з учасниками:</w:t>
      </w:r>
      <w:r w:rsidRPr="00446FED">
        <w:rPr>
          <w:rFonts w:ascii="Times New Roman" w:eastAsia="Times New Roman" w:hAnsi="Times New Roman" w:cs="Times New Roman"/>
          <w:b/>
          <w:color w:val="000000"/>
          <w:sz w:val="24"/>
          <w:szCs w:val="24"/>
        </w:rPr>
        <w:t xml:space="preserve"> юрисконсульт </w:t>
      </w:r>
      <w:proofErr w:type="spellStart"/>
      <w:r w:rsidRPr="00446FED">
        <w:rPr>
          <w:rFonts w:ascii="Times New Roman" w:eastAsia="Times New Roman" w:hAnsi="Times New Roman" w:cs="Times New Roman"/>
          <w:b/>
          <w:color w:val="000000"/>
          <w:sz w:val="24"/>
          <w:szCs w:val="24"/>
        </w:rPr>
        <w:t>Штойко</w:t>
      </w:r>
      <w:proofErr w:type="spellEnd"/>
      <w:r w:rsidRPr="00446FED">
        <w:rPr>
          <w:rFonts w:ascii="Times New Roman" w:eastAsia="Times New Roman" w:hAnsi="Times New Roman" w:cs="Times New Roman"/>
          <w:b/>
          <w:color w:val="000000"/>
          <w:sz w:val="24"/>
          <w:szCs w:val="24"/>
        </w:rPr>
        <w:t xml:space="preserve"> Ольга Юріївна  </w:t>
      </w:r>
      <w:proofErr w:type="spellStart"/>
      <w:r w:rsidRPr="00446FED">
        <w:rPr>
          <w:rFonts w:ascii="Times New Roman" w:eastAsia="Times New Roman" w:hAnsi="Times New Roman" w:cs="Times New Roman"/>
          <w:b/>
          <w:color w:val="000000"/>
          <w:sz w:val="24"/>
          <w:szCs w:val="24"/>
        </w:rPr>
        <w:t>тел</w:t>
      </w:r>
      <w:proofErr w:type="spellEnd"/>
      <w:r w:rsidRPr="00446FED">
        <w:rPr>
          <w:rFonts w:ascii="Times New Roman" w:eastAsia="Times New Roman" w:hAnsi="Times New Roman" w:cs="Times New Roman"/>
          <w:b/>
          <w:color w:val="000000"/>
          <w:sz w:val="24"/>
          <w:szCs w:val="24"/>
        </w:rPr>
        <w:t>. (04332)5-18-30, +380682098690</w:t>
      </w:r>
    </w:p>
    <w:p w14:paraId="274B3103" w14:textId="487E3AFF" w:rsidR="00DF22EC" w:rsidRDefault="0067267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46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w:t>
      </w:r>
      <w:r w:rsidR="00446FED">
        <w:rPr>
          <w:rFonts w:ascii="Times New Roman" w:eastAsia="Times New Roman" w:hAnsi="Times New Roman" w:cs="Times New Roman"/>
          <w:color w:val="000000"/>
          <w:sz w:val="24"/>
          <w:szCs w:val="24"/>
        </w:rPr>
        <w:t xml:space="preserve"> </w:t>
      </w:r>
      <w:r w:rsidR="00446FED" w:rsidRPr="00446FED">
        <w:rPr>
          <w:rFonts w:ascii="Times New Roman" w:eastAsia="Times New Roman" w:hAnsi="Times New Roman" w:cs="Times New Roman"/>
          <w:b/>
          <w:color w:val="000000"/>
          <w:sz w:val="24"/>
          <w:szCs w:val="24"/>
        </w:rPr>
        <w:t xml:space="preserve">ДК </w:t>
      </w:r>
      <w:r w:rsidR="00446FED">
        <w:rPr>
          <w:rFonts w:ascii="Times New Roman" w:eastAsia="Times New Roman" w:hAnsi="Times New Roman" w:cs="Times New Roman"/>
          <w:b/>
          <w:color w:val="000000"/>
          <w:sz w:val="24"/>
          <w:szCs w:val="24"/>
        </w:rPr>
        <w:t xml:space="preserve"> </w:t>
      </w:r>
      <w:r w:rsidR="00446FED" w:rsidRPr="00446FED">
        <w:rPr>
          <w:rFonts w:ascii="Times New Roman" w:eastAsia="Times New Roman" w:hAnsi="Times New Roman" w:cs="Times New Roman"/>
          <w:b/>
          <w:color w:val="000000"/>
          <w:sz w:val="24"/>
          <w:szCs w:val="24"/>
        </w:rPr>
        <w:t xml:space="preserve">021:2015:09310000-5: Електрична енергія </w:t>
      </w:r>
    </w:p>
    <w:p w14:paraId="0AA3FCA3" w14:textId="77777777" w:rsidR="00DF22EC" w:rsidRDefault="00DF22EC">
      <w:pPr>
        <w:spacing w:after="0" w:line="240" w:lineRule="auto"/>
        <w:jc w:val="both"/>
        <w:rPr>
          <w:rFonts w:ascii="Times New Roman" w:eastAsia="Times New Roman" w:hAnsi="Times New Roman" w:cs="Times New Roman"/>
          <w:sz w:val="24"/>
          <w:szCs w:val="24"/>
        </w:rPr>
      </w:pPr>
    </w:p>
    <w:p w14:paraId="501FA3B3" w14:textId="286966CD" w:rsidR="00DF22EC" w:rsidRDefault="0067267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446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00446FED">
        <w:rPr>
          <w:rFonts w:ascii="Times New Roman" w:eastAsia="Times New Roman" w:hAnsi="Times New Roman" w:cs="Times New Roman"/>
          <w:b/>
          <w:i/>
          <w:color w:val="000000"/>
          <w:sz w:val="24"/>
          <w:szCs w:val="24"/>
        </w:rPr>
        <w:t xml:space="preserve"> </w:t>
      </w:r>
      <w:r w:rsidRPr="00446FED">
        <w:rPr>
          <w:rFonts w:ascii="Times New Roman" w:eastAsia="Times New Roman" w:hAnsi="Times New Roman" w:cs="Times New Roman"/>
          <w:b/>
          <w:color w:val="000000"/>
          <w:sz w:val="24"/>
          <w:szCs w:val="24"/>
        </w:rPr>
        <w:t>Згідн</w:t>
      </w:r>
      <w:r w:rsidR="00446FED" w:rsidRPr="00446FED">
        <w:rPr>
          <w:rFonts w:ascii="Times New Roman" w:eastAsia="Times New Roman" w:hAnsi="Times New Roman" w:cs="Times New Roman"/>
          <w:b/>
          <w:color w:val="000000"/>
          <w:sz w:val="24"/>
          <w:szCs w:val="24"/>
        </w:rPr>
        <w:t>о Додатку</w:t>
      </w:r>
      <w:r w:rsidR="00446FED">
        <w:rPr>
          <w:rFonts w:ascii="Times New Roman" w:eastAsia="Times New Roman" w:hAnsi="Times New Roman" w:cs="Times New Roman"/>
          <w:b/>
          <w:color w:val="000000"/>
          <w:sz w:val="24"/>
          <w:szCs w:val="24"/>
        </w:rPr>
        <w:t xml:space="preserve"> </w:t>
      </w:r>
      <w:r w:rsidR="00446FED" w:rsidRPr="00446FED">
        <w:rPr>
          <w:rFonts w:ascii="Times New Roman" w:eastAsia="Times New Roman" w:hAnsi="Times New Roman" w:cs="Times New Roman"/>
          <w:b/>
          <w:color w:val="000000"/>
          <w:sz w:val="24"/>
          <w:szCs w:val="24"/>
        </w:rPr>
        <w:t xml:space="preserve">1 </w:t>
      </w:r>
    </w:p>
    <w:p w14:paraId="68D7E37D" w14:textId="5CD6E27A" w:rsidR="00DF22EC" w:rsidRDefault="0067267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446FED">
        <w:rPr>
          <w:rFonts w:ascii="Times New Roman" w:eastAsia="Times New Roman" w:hAnsi="Times New Roman" w:cs="Times New Roman"/>
          <w:color w:val="000000"/>
          <w:sz w:val="24"/>
          <w:szCs w:val="24"/>
        </w:rPr>
        <w:t xml:space="preserve"> </w:t>
      </w:r>
    </w:p>
    <w:p w14:paraId="3D3F2DF8" w14:textId="6EACE64E" w:rsidR="00DF22EC" w:rsidRDefault="0067267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w:t>
      </w:r>
      <w:r w:rsidR="009A51A3">
        <w:rPr>
          <w:rFonts w:ascii="Times New Roman" w:eastAsia="Times New Roman" w:hAnsi="Times New Roman" w:cs="Times New Roman"/>
          <w:color w:val="000000"/>
          <w:sz w:val="24"/>
          <w:szCs w:val="24"/>
        </w:rPr>
        <w:t xml:space="preserve">арів або обсяг робіт чи послуг: </w:t>
      </w:r>
      <w:r w:rsidR="009A51A3" w:rsidRPr="009A51A3">
        <w:rPr>
          <w:rFonts w:ascii="Times New Roman" w:eastAsia="Times New Roman" w:hAnsi="Times New Roman" w:cs="Times New Roman"/>
          <w:b/>
          <w:color w:val="000000"/>
          <w:sz w:val="24"/>
          <w:szCs w:val="24"/>
        </w:rPr>
        <w:t>16860 кВт*год</w:t>
      </w:r>
    </w:p>
    <w:p w14:paraId="7D3F51F9" w14:textId="21B03392" w:rsidR="00446FED" w:rsidRPr="00446FED" w:rsidRDefault="00672672" w:rsidP="00446FE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446FED" w:rsidRPr="00F41377" w14:paraId="03B48F61" w14:textId="77777777" w:rsidTr="00446FED">
        <w:tc>
          <w:tcPr>
            <w:tcW w:w="8387" w:type="dxa"/>
            <w:shd w:val="clear" w:color="auto" w:fill="auto"/>
          </w:tcPr>
          <w:p w14:paraId="2EAED1D4" w14:textId="77777777" w:rsidR="00446FED" w:rsidRPr="00446FED" w:rsidRDefault="00446FED" w:rsidP="00034AC9">
            <w:pPr>
              <w:rPr>
                <w:rFonts w:ascii="Times New Roman" w:hAnsi="Times New Roman" w:cs="Times New Roman"/>
                <w:b/>
                <w:sz w:val="24"/>
                <w:szCs w:val="24"/>
              </w:rPr>
            </w:pPr>
            <w:r w:rsidRPr="00446FED">
              <w:rPr>
                <w:rFonts w:ascii="Times New Roman" w:hAnsi="Times New Roman" w:cs="Times New Roman"/>
                <w:b/>
                <w:sz w:val="24"/>
                <w:szCs w:val="24"/>
              </w:rPr>
              <w:t>Місце поставки товарів або місце виконання робіт чи надання послуг</w:t>
            </w:r>
          </w:p>
        </w:tc>
      </w:tr>
      <w:tr w:rsidR="00446FED" w:rsidRPr="00F41377" w14:paraId="72A08127" w14:textId="77777777" w:rsidTr="00446FED">
        <w:trPr>
          <w:trHeight w:val="759"/>
        </w:trPr>
        <w:tc>
          <w:tcPr>
            <w:tcW w:w="8387" w:type="dxa"/>
            <w:shd w:val="clear" w:color="auto" w:fill="auto"/>
          </w:tcPr>
          <w:p w14:paraId="240F1B8C" w14:textId="4E705582" w:rsidR="00446FED" w:rsidRPr="00446FED" w:rsidRDefault="00446FED" w:rsidP="00034AC9">
            <w:pPr>
              <w:rPr>
                <w:rFonts w:ascii="Times New Roman" w:hAnsi="Times New Roman" w:cs="Times New Roman"/>
                <w:sz w:val="24"/>
                <w:szCs w:val="24"/>
                <w:lang w:val="ru-RU"/>
              </w:rPr>
            </w:pPr>
            <w:r w:rsidRPr="00446FED">
              <w:rPr>
                <w:rFonts w:ascii="Times New Roman" w:hAnsi="Times New Roman" w:cs="Times New Roman"/>
                <w:sz w:val="24"/>
                <w:szCs w:val="24"/>
                <w:lang w:val="ru-RU"/>
              </w:rPr>
              <w:t xml:space="preserve">23100, </w:t>
            </w:r>
            <w:proofErr w:type="spellStart"/>
            <w:r w:rsidRPr="00446FED">
              <w:rPr>
                <w:rFonts w:ascii="Times New Roman" w:hAnsi="Times New Roman" w:cs="Times New Roman"/>
                <w:sz w:val="24"/>
                <w:szCs w:val="24"/>
                <w:lang w:val="ru-RU"/>
              </w:rPr>
              <w:t>Вінницька</w:t>
            </w:r>
            <w:proofErr w:type="spellEnd"/>
            <w:r w:rsidRPr="00446FED">
              <w:rPr>
                <w:rFonts w:ascii="Times New Roman" w:hAnsi="Times New Roman" w:cs="Times New Roman"/>
                <w:sz w:val="24"/>
                <w:szCs w:val="24"/>
                <w:lang w:val="ru-RU"/>
              </w:rPr>
              <w:t xml:space="preserve"> обл., </w:t>
            </w:r>
            <w:proofErr w:type="spellStart"/>
            <w:r w:rsidRPr="00446FED">
              <w:rPr>
                <w:rFonts w:ascii="Times New Roman" w:hAnsi="Times New Roman" w:cs="Times New Roman"/>
                <w:sz w:val="24"/>
                <w:szCs w:val="24"/>
                <w:lang w:val="ru-RU"/>
              </w:rPr>
              <w:t>Жмеринський</w:t>
            </w:r>
            <w:proofErr w:type="spellEnd"/>
            <w:r w:rsidRPr="00446FED">
              <w:rPr>
                <w:rFonts w:ascii="Times New Roman" w:hAnsi="Times New Roman" w:cs="Times New Roman"/>
                <w:sz w:val="24"/>
                <w:szCs w:val="24"/>
                <w:lang w:val="ru-RU"/>
              </w:rPr>
              <w:t xml:space="preserve"> р-н, </w:t>
            </w:r>
            <w:proofErr w:type="spellStart"/>
            <w:r w:rsidRPr="00446FED">
              <w:rPr>
                <w:rFonts w:ascii="Times New Roman" w:hAnsi="Times New Roman" w:cs="Times New Roman"/>
                <w:sz w:val="24"/>
                <w:szCs w:val="24"/>
                <w:lang w:val="ru-RU"/>
              </w:rPr>
              <w:t>м.Жмеринка</w:t>
            </w:r>
            <w:proofErr w:type="spellEnd"/>
            <w:r w:rsidRPr="00446FED">
              <w:rPr>
                <w:rFonts w:ascii="Times New Roman" w:hAnsi="Times New Roman" w:cs="Times New Roman"/>
                <w:sz w:val="24"/>
                <w:szCs w:val="24"/>
                <w:lang w:val="ru-RU"/>
              </w:rPr>
              <w:t xml:space="preserve"> вул.Соборна,41;</w:t>
            </w:r>
          </w:p>
        </w:tc>
      </w:tr>
      <w:tr w:rsidR="00446FED" w:rsidRPr="00F41377" w14:paraId="6080D71A" w14:textId="77777777" w:rsidTr="00446FED">
        <w:trPr>
          <w:trHeight w:val="713"/>
        </w:trPr>
        <w:tc>
          <w:tcPr>
            <w:tcW w:w="8387" w:type="dxa"/>
            <w:shd w:val="clear" w:color="auto" w:fill="auto"/>
          </w:tcPr>
          <w:p w14:paraId="53A79EB8" w14:textId="5AB65B57" w:rsidR="00446FED" w:rsidRPr="00446FED" w:rsidRDefault="00446FED" w:rsidP="00446FED">
            <w:pPr>
              <w:rPr>
                <w:rFonts w:ascii="Times New Roman" w:hAnsi="Times New Roman" w:cs="Times New Roman"/>
                <w:sz w:val="24"/>
                <w:szCs w:val="24"/>
                <w:lang w:val="ru-RU"/>
              </w:rPr>
            </w:pPr>
            <w:r w:rsidRPr="00446FED">
              <w:rPr>
                <w:rFonts w:ascii="Times New Roman" w:hAnsi="Times New Roman" w:cs="Times New Roman"/>
                <w:sz w:val="24"/>
                <w:szCs w:val="24"/>
                <w:lang w:val="ru-RU"/>
              </w:rPr>
              <w:t xml:space="preserve"> 23100, </w:t>
            </w:r>
            <w:proofErr w:type="spellStart"/>
            <w:r w:rsidRPr="00446FED">
              <w:rPr>
                <w:rFonts w:ascii="Times New Roman" w:hAnsi="Times New Roman" w:cs="Times New Roman"/>
                <w:sz w:val="24"/>
                <w:szCs w:val="24"/>
                <w:lang w:val="ru-RU"/>
              </w:rPr>
              <w:t>Вінницька</w:t>
            </w:r>
            <w:proofErr w:type="spellEnd"/>
            <w:r w:rsidRPr="00446FED">
              <w:rPr>
                <w:rFonts w:ascii="Times New Roman" w:hAnsi="Times New Roman" w:cs="Times New Roman"/>
                <w:sz w:val="24"/>
                <w:szCs w:val="24"/>
                <w:lang w:val="ru-RU"/>
              </w:rPr>
              <w:t xml:space="preserve"> обл., </w:t>
            </w:r>
            <w:proofErr w:type="spellStart"/>
            <w:r w:rsidRPr="00446FED">
              <w:rPr>
                <w:rFonts w:ascii="Times New Roman" w:hAnsi="Times New Roman" w:cs="Times New Roman"/>
                <w:sz w:val="24"/>
                <w:szCs w:val="24"/>
                <w:lang w:val="ru-RU"/>
              </w:rPr>
              <w:t>Жмеринський</w:t>
            </w:r>
            <w:proofErr w:type="spellEnd"/>
            <w:r w:rsidRPr="00446FED">
              <w:rPr>
                <w:rFonts w:ascii="Times New Roman" w:hAnsi="Times New Roman" w:cs="Times New Roman"/>
                <w:sz w:val="24"/>
                <w:szCs w:val="24"/>
                <w:lang w:val="ru-RU"/>
              </w:rPr>
              <w:t xml:space="preserve"> р-н, </w:t>
            </w:r>
            <w:proofErr w:type="spellStart"/>
            <w:r w:rsidRPr="00446FED">
              <w:rPr>
                <w:rFonts w:ascii="Times New Roman" w:hAnsi="Times New Roman" w:cs="Times New Roman"/>
                <w:sz w:val="24"/>
                <w:szCs w:val="24"/>
                <w:lang w:val="ru-RU"/>
              </w:rPr>
              <w:t>смт</w:t>
            </w:r>
            <w:proofErr w:type="spellEnd"/>
            <w:r w:rsidRPr="00446FED">
              <w:rPr>
                <w:rFonts w:ascii="Times New Roman" w:hAnsi="Times New Roman" w:cs="Times New Roman"/>
                <w:sz w:val="24"/>
                <w:szCs w:val="24"/>
                <w:lang w:val="ru-RU"/>
              </w:rPr>
              <w:t xml:space="preserve"> Бра</w:t>
            </w:r>
            <w:proofErr w:type="spellStart"/>
            <w:r w:rsidRPr="00446FED">
              <w:rPr>
                <w:rFonts w:ascii="Times New Roman" w:hAnsi="Times New Roman" w:cs="Times New Roman"/>
                <w:sz w:val="24"/>
                <w:szCs w:val="24"/>
              </w:rPr>
              <w:t>їлів</w:t>
            </w:r>
            <w:proofErr w:type="spellEnd"/>
            <w:r w:rsidRPr="00446FED">
              <w:rPr>
                <w:rFonts w:ascii="Times New Roman" w:hAnsi="Times New Roman" w:cs="Times New Roman"/>
                <w:sz w:val="24"/>
                <w:szCs w:val="24"/>
              </w:rPr>
              <w:t>, вул.Островського,18.</w:t>
            </w:r>
          </w:p>
        </w:tc>
      </w:tr>
    </w:tbl>
    <w:p w14:paraId="063329C2" w14:textId="77777777" w:rsidR="00446FED" w:rsidRPr="00446FED" w:rsidRDefault="00446FED" w:rsidP="00446FE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p>
    <w:p w14:paraId="33E68DEC" w14:textId="4E4A5ED8" w:rsidR="00DF22EC" w:rsidRDefault="0067267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5.Строк поставки товарів, виконання робіт, надання</w:t>
      </w:r>
      <w:r w:rsidR="00446FED">
        <w:rPr>
          <w:rFonts w:ascii="Times New Roman" w:eastAsia="Times New Roman" w:hAnsi="Times New Roman" w:cs="Times New Roman"/>
          <w:color w:val="000000"/>
          <w:sz w:val="24"/>
          <w:szCs w:val="24"/>
        </w:rPr>
        <w:t xml:space="preserve"> послуг: по 31.12.2022 року.</w:t>
      </w:r>
    </w:p>
    <w:p w14:paraId="2EDF7419" w14:textId="77777777" w:rsidR="00DF22EC" w:rsidRDefault="00DF22EC">
      <w:pPr>
        <w:spacing w:after="0" w:line="240" w:lineRule="auto"/>
        <w:jc w:val="both"/>
        <w:rPr>
          <w:rFonts w:ascii="Times New Roman" w:eastAsia="Times New Roman" w:hAnsi="Times New Roman" w:cs="Times New Roman"/>
          <w:sz w:val="24"/>
          <w:szCs w:val="24"/>
        </w:rPr>
      </w:pPr>
    </w:p>
    <w:p w14:paraId="4D75A2FF" w14:textId="2246E021" w:rsidR="00DF22EC" w:rsidRDefault="00672672">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r w:rsidR="00446FED" w:rsidRPr="00446FED">
        <w:rPr>
          <w:rFonts w:ascii="Times New Roman" w:eastAsia="Times New Roman" w:hAnsi="Times New Roman" w:cs="Times New Roman"/>
          <w:b/>
          <w:color w:val="000000"/>
          <w:sz w:val="24"/>
          <w:szCs w:val="24"/>
        </w:rPr>
        <w:t>Оплата після події: поставка товару. Тип оплати: післяплата. Розмір оплати 100%. Період (днів) 10 (робочих).  Опис: Оплата поставленої електроенергії за відповідний розрахунковий період здійснюється післяплатою на підставі рахунку, акту, видаткової, накладної.</w:t>
      </w:r>
    </w:p>
    <w:p w14:paraId="3F75F99B" w14:textId="77777777" w:rsidR="00DF22EC" w:rsidRDefault="00DF22EC">
      <w:pPr>
        <w:spacing w:after="0" w:line="240" w:lineRule="auto"/>
        <w:jc w:val="both"/>
        <w:rPr>
          <w:rFonts w:ascii="Times New Roman" w:eastAsia="Times New Roman" w:hAnsi="Times New Roman" w:cs="Times New Roman"/>
          <w:color w:val="000000"/>
          <w:sz w:val="24"/>
          <w:szCs w:val="24"/>
        </w:rPr>
      </w:pPr>
    </w:p>
    <w:p w14:paraId="2BF584F4" w14:textId="32A2470E" w:rsidR="00DF22EC" w:rsidRDefault="00672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9A51A3" w:rsidRPr="009A51A3">
        <w:rPr>
          <w:rFonts w:ascii="Times New Roman" w:eastAsia="Times New Roman" w:hAnsi="Times New Roman" w:cs="Times New Roman"/>
          <w:b/>
          <w:color w:val="000000"/>
          <w:sz w:val="24"/>
          <w:szCs w:val="24"/>
        </w:rPr>
        <w:t>65754 грн.</w:t>
      </w:r>
    </w:p>
    <w:p w14:paraId="04FA4FB9" w14:textId="4643B9B7" w:rsidR="00DF22EC" w:rsidRDefault="0067267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інформації про закупів</w:t>
      </w:r>
      <w:r w:rsidR="008908FC">
        <w:rPr>
          <w:rFonts w:ascii="Times New Roman" w:eastAsia="Times New Roman" w:hAnsi="Times New Roman" w:cs="Times New Roman"/>
          <w:color w:val="000000"/>
          <w:sz w:val="24"/>
          <w:szCs w:val="24"/>
        </w:rPr>
        <w:t>лю</w:t>
      </w:r>
      <w:r>
        <w:rPr>
          <w:rFonts w:ascii="Times New Roman" w:eastAsia="Times New Roman" w:hAnsi="Times New Roman" w:cs="Times New Roman"/>
          <w:color w:val="000000"/>
          <w:sz w:val="24"/>
          <w:szCs w:val="24"/>
        </w:rPr>
        <w:t xml:space="preserve">: </w:t>
      </w:r>
      <w:r w:rsidR="005C5D3D">
        <w:rPr>
          <w:rFonts w:ascii="Times New Roman" w:eastAsia="Times New Roman" w:hAnsi="Times New Roman" w:cs="Times New Roman"/>
          <w:b/>
          <w:color w:val="000000"/>
          <w:sz w:val="24"/>
          <w:szCs w:val="24"/>
        </w:rPr>
        <w:t>16</w:t>
      </w:r>
      <w:r w:rsidR="008908FC" w:rsidRPr="009A51A3">
        <w:rPr>
          <w:rFonts w:ascii="Times New Roman" w:eastAsia="Times New Roman" w:hAnsi="Times New Roman" w:cs="Times New Roman"/>
          <w:b/>
          <w:color w:val="000000"/>
          <w:sz w:val="24"/>
          <w:szCs w:val="24"/>
        </w:rPr>
        <w:t>.08.2022 р.</w:t>
      </w:r>
    </w:p>
    <w:p w14:paraId="11D11FD6" w14:textId="24B78C46" w:rsidR="00DF22EC" w:rsidRDefault="0067267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0" w:name="bookmark=id.1fob9te" w:colFirst="0" w:colLast="0"/>
      <w:bookmarkEnd w:id="0"/>
      <w:r>
        <w:rPr>
          <w:rFonts w:ascii="Times New Roman" w:eastAsia="Times New Roman" w:hAnsi="Times New Roman" w:cs="Times New Roman"/>
          <w:color w:val="000000"/>
          <w:sz w:val="24"/>
          <w:szCs w:val="24"/>
        </w:rPr>
        <w:t>9. Кінцевий строк подання пропозицій (строк для подання пр</w:t>
      </w:r>
      <w:r w:rsidR="009A51A3">
        <w:rPr>
          <w:rFonts w:ascii="Times New Roman" w:eastAsia="Times New Roman" w:hAnsi="Times New Roman" w:cs="Times New Roman"/>
          <w:color w:val="000000"/>
          <w:sz w:val="24"/>
          <w:szCs w:val="24"/>
        </w:rPr>
        <w:t>опозицій не може бути менше ніж</w:t>
      </w:r>
      <w:r>
        <w:rPr>
          <w:rFonts w:ascii="Times New Roman" w:eastAsia="Times New Roman" w:hAnsi="Times New Roman" w:cs="Times New Roman"/>
          <w:color w:val="000000"/>
          <w:sz w:val="24"/>
          <w:szCs w:val="24"/>
        </w:rPr>
        <w:t xml:space="preserve">: </w:t>
      </w:r>
      <w:r w:rsidR="005C5D3D">
        <w:rPr>
          <w:rFonts w:ascii="Times New Roman" w:eastAsia="Times New Roman" w:hAnsi="Times New Roman" w:cs="Times New Roman"/>
          <w:b/>
          <w:color w:val="000000"/>
          <w:sz w:val="24"/>
          <w:szCs w:val="24"/>
        </w:rPr>
        <w:t>19</w:t>
      </w:r>
      <w:r w:rsidR="008908FC" w:rsidRPr="009A51A3">
        <w:rPr>
          <w:rFonts w:ascii="Times New Roman" w:eastAsia="Times New Roman" w:hAnsi="Times New Roman" w:cs="Times New Roman"/>
          <w:b/>
          <w:color w:val="000000"/>
          <w:sz w:val="24"/>
          <w:szCs w:val="24"/>
        </w:rPr>
        <w:t>.08.2022 р.</w:t>
      </w:r>
    </w:p>
    <w:p w14:paraId="1EBF0DFD" w14:textId="77777777" w:rsidR="00DF22EC" w:rsidRDefault="0067267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2288740F" w14:textId="218C0F26" w:rsidR="00DF22EC" w:rsidRDefault="00672672">
      <w:pPr>
        <w:spacing w:after="0" w:line="240" w:lineRule="auto"/>
        <w:jc w:val="both"/>
        <w:rPr>
          <w:rFonts w:ascii="Times New Roman" w:eastAsia="Times New Roman" w:hAnsi="Times New Roman" w:cs="Times New Roman"/>
          <w:sz w:val="24"/>
          <w:szCs w:val="24"/>
        </w:rPr>
      </w:pPr>
      <w:bookmarkStart w:id="1" w:name="_heading=h.3znysh7" w:colFirst="0" w:colLast="0"/>
      <w:bookmarkEnd w:id="1"/>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8908FC">
        <w:rPr>
          <w:rFonts w:ascii="Times New Roman" w:eastAsia="Times New Roman" w:hAnsi="Times New Roman" w:cs="Times New Roman"/>
          <w:b/>
          <w:sz w:val="24"/>
          <w:szCs w:val="24"/>
        </w:rPr>
        <w:t>не вимагається</w:t>
      </w:r>
      <w:r w:rsidR="008908FC" w:rsidRPr="008908FC">
        <w:rPr>
          <w:rFonts w:ascii="Times New Roman" w:eastAsia="Times New Roman" w:hAnsi="Times New Roman" w:cs="Times New Roman"/>
          <w:sz w:val="24"/>
          <w:szCs w:val="24"/>
        </w:rPr>
        <w:t>.</w:t>
      </w:r>
    </w:p>
    <w:p w14:paraId="67D9326C" w14:textId="77777777" w:rsidR="00DF22EC" w:rsidRDefault="00DF22EC">
      <w:pPr>
        <w:spacing w:after="0" w:line="240" w:lineRule="auto"/>
        <w:jc w:val="both"/>
        <w:rPr>
          <w:rFonts w:ascii="Times New Roman" w:eastAsia="Times New Roman" w:hAnsi="Times New Roman" w:cs="Times New Roman"/>
          <w:color w:val="000000"/>
          <w:sz w:val="24"/>
          <w:szCs w:val="24"/>
        </w:rPr>
      </w:pPr>
    </w:p>
    <w:p w14:paraId="1270444F" w14:textId="1BF72683" w:rsidR="00DF22EC" w:rsidRDefault="00672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8908FC">
        <w:rPr>
          <w:rFonts w:ascii="Times New Roman" w:eastAsia="Times New Roman" w:hAnsi="Times New Roman" w:cs="Times New Roman"/>
          <w:b/>
          <w:sz w:val="24"/>
          <w:szCs w:val="24"/>
        </w:rPr>
        <w:t>не вимагається</w:t>
      </w:r>
      <w:r w:rsidRPr="008908FC">
        <w:rPr>
          <w:rFonts w:ascii="Times New Roman" w:eastAsia="Times New Roman" w:hAnsi="Times New Roman" w:cs="Times New Roman"/>
          <w:sz w:val="24"/>
          <w:szCs w:val="24"/>
        </w:rPr>
        <w:t xml:space="preserve"> </w:t>
      </w:r>
    </w:p>
    <w:p w14:paraId="50EEE1E6" w14:textId="77777777" w:rsidR="00DF22EC" w:rsidRDefault="00DF22EC">
      <w:pPr>
        <w:shd w:val="clear" w:color="auto" w:fill="FFFFFF"/>
        <w:spacing w:after="0" w:line="240" w:lineRule="auto"/>
        <w:ind w:firstLine="450"/>
        <w:jc w:val="both"/>
        <w:rPr>
          <w:rFonts w:ascii="Times New Roman" w:eastAsia="Times New Roman" w:hAnsi="Times New Roman" w:cs="Times New Roman"/>
          <w:sz w:val="24"/>
          <w:szCs w:val="24"/>
        </w:rPr>
      </w:pPr>
    </w:p>
    <w:p w14:paraId="7789E3F9" w14:textId="0816F9E5" w:rsidR="00DF22EC" w:rsidRDefault="00672672" w:rsidP="008908FC">
      <w:pPr>
        <w:spacing w:after="0" w:line="240" w:lineRule="auto"/>
        <w:jc w:val="both"/>
        <w:rPr>
          <w:rFonts w:ascii="Times New Roman" w:eastAsia="Times New Roman" w:hAnsi="Times New Roman" w:cs="Times New Roman"/>
          <w:i/>
          <w:color w:val="333333"/>
          <w:sz w:val="20"/>
          <w:szCs w:val="20"/>
          <w:highlight w:val="magenta"/>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8908FC">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14:paraId="773BE62E" w14:textId="77777777" w:rsidR="00DF22EC" w:rsidRDefault="00DF22EC">
      <w:pPr>
        <w:spacing w:after="0" w:line="240" w:lineRule="auto"/>
        <w:jc w:val="both"/>
        <w:rPr>
          <w:rFonts w:ascii="Times New Roman" w:eastAsia="Times New Roman" w:hAnsi="Times New Roman" w:cs="Times New Roman"/>
          <w:sz w:val="24"/>
          <w:szCs w:val="24"/>
        </w:rPr>
      </w:pPr>
      <w:bookmarkStart w:id="2" w:name="_heading=h.2jxsxqh" w:colFirst="0" w:colLast="0"/>
      <w:bookmarkEnd w:id="2"/>
    </w:p>
    <w:p w14:paraId="4FFA5A56" w14:textId="7E14B082" w:rsidR="00DF22EC" w:rsidRDefault="006726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w:t>
      </w:r>
      <w:r w:rsidR="00823D5A">
        <w:rPr>
          <w:rFonts w:ascii="Times New Roman" w:eastAsia="Times New Roman" w:hAnsi="Times New Roman" w:cs="Times New Roman"/>
          <w:color w:val="000000"/>
          <w:sz w:val="24"/>
          <w:szCs w:val="24"/>
        </w:rPr>
        <w:t>іни</w:t>
      </w:r>
      <w:r w:rsidR="00823D5A">
        <w:rPr>
          <w:rFonts w:ascii="Times New Roman" w:eastAsia="Times New Roman" w:hAnsi="Times New Roman" w:cs="Times New Roman"/>
          <w:color w:val="000000"/>
          <w:sz w:val="24"/>
          <w:szCs w:val="24"/>
          <w:lang w:val="ru-RU"/>
        </w:rPr>
        <w:t xml:space="preserve">: </w:t>
      </w:r>
      <w:r w:rsidR="009A51A3">
        <w:rPr>
          <w:rFonts w:ascii="Times New Roman" w:eastAsia="Times New Roman" w:hAnsi="Times New Roman" w:cs="Times New Roman"/>
          <w:color w:val="000000"/>
          <w:sz w:val="24"/>
          <w:szCs w:val="24"/>
        </w:rPr>
        <w:t>0,5 відсотка</w:t>
      </w:r>
      <w:r>
        <w:rPr>
          <w:rFonts w:ascii="Times New Roman" w:eastAsia="Times New Roman" w:hAnsi="Times New Roman" w:cs="Times New Roman"/>
          <w:color w:val="000000"/>
          <w:sz w:val="24"/>
          <w:szCs w:val="24"/>
        </w:rPr>
        <w:t xml:space="preserve"> </w:t>
      </w:r>
      <w:bookmarkStart w:id="3" w:name="_GoBack"/>
      <w:bookmarkEnd w:id="3"/>
    </w:p>
    <w:p w14:paraId="5268772C" w14:textId="77777777" w:rsidR="00DF22EC" w:rsidRDefault="00DF22EC">
      <w:pPr>
        <w:spacing w:after="0" w:line="240" w:lineRule="auto"/>
        <w:rPr>
          <w:rFonts w:ascii="Times New Roman" w:eastAsia="Times New Roman" w:hAnsi="Times New Roman" w:cs="Times New Roman"/>
          <w:color w:val="000000"/>
          <w:sz w:val="24"/>
          <w:szCs w:val="24"/>
        </w:rPr>
      </w:pPr>
    </w:p>
    <w:p w14:paraId="0CB0BC56" w14:textId="70DA44F3" w:rsidR="00DF22EC" w:rsidRDefault="008908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Pr>
          <w:rFonts w:ascii="Times New Roman" w:eastAsia="Times New Roman" w:hAnsi="Times New Roman" w:cs="Times New Roman"/>
          <w:b/>
          <w:color w:val="000000"/>
          <w:sz w:val="24"/>
          <w:szCs w:val="24"/>
        </w:rPr>
        <w:t>М</w:t>
      </w:r>
      <w:r w:rsidRPr="008908FC">
        <w:rPr>
          <w:rFonts w:ascii="Times New Roman" w:eastAsia="Times New Roman" w:hAnsi="Times New Roman" w:cs="Times New Roman"/>
          <w:b/>
          <w:color w:val="000000"/>
          <w:sz w:val="24"/>
          <w:szCs w:val="24"/>
        </w:rPr>
        <w:t>ісцевий бюджет</w:t>
      </w:r>
      <w:r w:rsidRPr="008908FC">
        <w:rPr>
          <w:rFonts w:ascii="Times New Roman" w:eastAsia="Times New Roman" w:hAnsi="Times New Roman" w:cs="Times New Roman"/>
          <w:color w:val="000000"/>
          <w:sz w:val="24"/>
          <w:szCs w:val="24"/>
        </w:rPr>
        <w:t xml:space="preserve">  </w:t>
      </w:r>
    </w:p>
    <w:p w14:paraId="1D434DB2" w14:textId="77777777" w:rsidR="00DF22EC" w:rsidRDefault="00DF22EC">
      <w:pPr>
        <w:spacing w:after="0" w:line="240" w:lineRule="auto"/>
        <w:rPr>
          <w:rFonts w:ascii="Times New Roman" w:eastAsia="Times New Roman" w:hAnsi="Times New Roman" w:cs="Times New Roman"/>
          <w:b/>
          <w:color w:val="000000"/>
          <w:sz w:val="24"/>
          <w:szCs w:val="24"/>
        </w:rPr>
      </w:pPr>
    </w:p>
    <w:p w14:paraId="3A08716B" w14:textId="77777777" w:rsidR="00DF22EC" w:rsidRDefault="006726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6279AB15" w14:textId="06B1466A" w:rsidR="00AB34B3" w:rsidRDefault="00672672" w:rsidP="00AB34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59E716CA"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70A52CA0" w14:textId="7E358C49"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AB34B3">
        <w:rPr>
          <w:rFonts w:ascii="Times New Roman" w:eastAsia="Times New Roman" w:hAnsi="Times New Roman" w:cs="Times New Roman"/>
          <w:color w:val="000000"/>
          <w:sz w:val="24"/>
          <w:szCs w:val="24"/>
        </w:rPr>
        <w:t xml:space="preserve">.1. У період уточнення інформації учасники спрощеної закупівлі мають право звернутися до замовника через електронну систему </w:t>
      </w:r>
      <w:proofErr w:type="spellStart"/>
      <w:r w:rsidRPr="00AB34B3">
        <w:rPr>
          <w:rFonts w:ascii="Times New Roman" w:eastAsia="Times New Roman" w:hAnsi="Times New Roman" w:cs="Times New Roman"/>
          <w:color w:val="000000"/>
          <w:sz w:val="24"/>
          <w:szCs w:val="24"/>
        </w:rPr>
        <w:t>закупівель</w:t>
      </w:r>
      <w:proofErr w:type="spellEnd"/>
      <w:r w:rsidRPr="00AB34B3">
        <w:rPr>
          <w:rFonts w:ascii="Times New Roman" w:eastAsia="Times New Roman" w:hAnsi="Times New Roman" w:cs="Times New Roman"/>
          <w:color w:val="000000"/>
          <w:sz w:val="24"/>
          <w:szCs w:val="24"/>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0BADFAD4"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2C7C3E81" w14:textId="15BC1D21"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AB34B3">
        <w:rPr>
          <w:rFonts w:ascii="Times New Roman" w:eastAsia="Times New Roman" w:hAnsi="Times New Roman" w:cs="Times New Roman"/>
          <w:color w:val="000000"/>
          <w:sz w:val="24"/>
          <w:szCs w:val="24"/>
        </w:rPr>
        <w:t xml:space="preserve">.2.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AB34B3">
        <w:rPr>
          <w:rFonts w:ascii="Times New Roman" w:eastAsia="Times New Roman" w:hAnsi="Times New Roman" w:cs="Times New Roman"/>
          <w:color w:val="000000"/>
          <w:sz w:val="24"/>
          <w:szCs w:val="24"/>
        </w:rPr>
        <w:t>закупівель</w:t>
      </w:r>
      <w:proofErr w:type="spellEnd"/>
      <w:r w:rsidRPr="00AB34B3">
        <w:rPr>
          <w:rFonts w:ascii="Times New Roman" w:eastAsia="Times New Roman" w:hAnsi="Times New Roman" w:cs="Times New Roman"/>
          <w:color w:val="000000"/>
          <w:sz w:val="24"/>
          <w:szCs w:val="24"/>
        </w:rPr>
        <w:t xml:space="preserve">, та/або </w:t>
      </w:r>
      <w:proofErr w:type="spellStart"/>
      <w:r w:rsidRPr="00AB34B3">
        <w:rPr>
          <w:rFonts w:ascii="Times New Roman" w:eastAsia="Times New Roman" w:hAnsi="Times New Roman" w:cs="Times New Roman"/>
          <w:color w:val="000000"/>
          <w:sz w:val="24"/>
          <w:szCs w:val="24"/>
        </w:rPr>
        <w:t>внести</w:t>
      </w:r>
      <w:proofErr w:type="spellEnd"/>
      <w:r w:rsidRPr="00AB34B3">
        <w:rPr>
          <w:rFonts w:ascii="Times New Roman" w:eastAsia="Times New Roman" w:hAnsi="Times New Roman" w:cs="Times New Roman"/>
          <w:color w:val="000000"/>
          <w:sz w:val="24"/>
          <w:szCs w:val="24"/>
        </w:rPr>
        <w:t xml:space="preserve"> зміни до оголошення про проведення спрощеної закупівлі, та/або вимог до предмета закупівлі.</w:t>
      </w:r>
    </w:p>
    <w:p w14:paraId="3576AA23"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2469E14D" w14:textId="2429FC84"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AB34B3">
        <w:rPr>
          <w:rFonts w:ascii="Times New Roman" w:eastAsia="Times New Roman" w:hAnsi="Times New Roman" w:cs="Times New Roman"/>
          <w:color w:val="000000"/>
          <w:sz w:val="24"/>
          <w:szCs w:val="24"/>
        </w:rPr>
        <w:t xml:space="preserve">.3. 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AB34B3">
        <w:rPr>
          <w:rFonts w:ascii="Times New Roman" w:eastAsia="Times New Roman" w:hAnsi="Times New Roman" w:cs="Times New Roman"/>
          <w:color w:val="000000"/>
          <w:sz w:val="24"/>
          <w:szCs w:val="24"/>
        </w:rPr>
        <w:t>закупівель</w:t>
      </w:r>
      <w:proofErr w:type="spellEnd"/>
      <w:r w:rsidRPr="00AB34B3">
        <w:rPr>
          <w:rFonts w:ascii="Times New Roman" w:eastAsia="Times New Roman" w:hAnsi="Times New Roman" w:cs="Times New Roman"/>
          <w:color w:val="000000"/>
          <w:sz w:val="24"/>
          <w:szCs w:val="24"/>
        </w:rPr>
        <w:t xml:space="preserve"> не менше ніж на два робочі дні.</w:t>
      </w:r>
    </w:p>
    <w:p w14:paraId="0CF4FF9F"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2DFF3687" w14:textId="3405EC68"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AB34B3">
        <w:rPr>
          <w:rFonts w:ascii="Times New Roman" w:eastAsia="Times New Roman" w:hAnsi="Times New Roman" w:cs="Times New Roman"/>
          <w:color w:val="000000"/>
          <w:sz w:val="24"/>
          <w:szCs w:val="24"/>
        </w:rPr>
        <w:t xml:space="preserve">.4. Замовник має право з власної ініціативи </w:t>
      </w:r>
      <w:proofErr w:type="spellStart"/>
      <w:r w:rsidRPr="00AB34B3">
        <w:rPr>
          <w:rFonts w:ascii="Times New Roman" w:eastAsia="Times New Roman" w:hAnsi="Times New Roman" w:cs="Times New Roman"/>
          <w:color w:val="000000"/>
          <w:sz w:val="24"/>
          <w:szCs w:val="24"/>
        </w:rPr>
        <w:t>внести</w:t>
      </w:r>
      <w:proofErr w:type="spellEnd"/>
      <w:r w:rsidRPr="00AB34B3">
        <w:rPr>
          <w:rFonts w:ascii="Times New Roman" w:eastAsia="Times New Roman" w:hAnsi="Times New Roman" w:cs="Times New Roman"/>
          <w:color w:val="000000"/>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AB34B3">
        <w:rPr>
          <w:rFonts w:ascii="Times New Roman" w:eastAsia="Times New Roman" w:hAnsi="Times New Roman" w:cs="Times New Roman"/>
          <w:color w:val="000000"/>
          <w:sz w:val="24"/>
          <w:szCs w:val="24"/>
        </w:rPr>
        <w:t>закупівель</w:t>
      </w:r>
      <w:proofErr w:type="spellEnd"/>
      <w:r w:rsidRPr="00AB34B3">
        <w:rPr>
          <w:rFonts w:ascii="Times New Roman" w:eastAsia="Times New Roman" w:hAnsi="Times New Roman" w:cs="Times New Roman"/>
          <w:color w:val="000000"/>
          <w:sz w:val="24"/>
          <w:szCs w:val="24"/>
        </w:rPr>
        <w:t xml:space="preserve"> у вигляді нової редакції документів.</w:t>
      </w:r>
    </w:p>
    <w:p w14:paraId="32DBA2A0"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2EFA95D7" w14:textId="74857618"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AB34B3">
        <w:rPr>
          <w:rFonts w:ascii="Times New Roman" w:eastAsia="Times New Roman" w:hAnsi="Times New Roman" w:cs="Times New Roman"/>
          <w:color w:val="000000"/>
          <w:sz w:val="24"/>
          <w:szCs w:val="24"/>
        </w:rPr>
        <w:t>.5.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Строк розгляду найбільш економічно вигідної пропозиції не повинен перевищувати п’ять робочих днів з дня завершення електронного аукціону.</w:t>
      </w:r>
    </w:p>
    <w:p w14:paraId="5E53180B"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34CE4E04" w14:textId="714DFFEA"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w:t>
      </w:r>
      <w:r w:rsidRPr="00AB34B3">
        <w:rPr>
          <w:rFonts w:ascii="Times New Roman" w:eastAsia="Times New Roman" w:hAnsi="Times New Roman" w:cs="Times New Roman"/>
          <w:color w:val="000000"/>
          <w:sz w:val="24"/>
          <w:szCs w:val="24"/>
        </w:rPr>
        <w:t>.6. Замовник відхиляє пропозицію в разі, якщо:</w:t>
      </w:r>
    </w:p>
    <w:p w14:paraId="6993B822"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57723ECC" w14:textId="1DAD990A"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w:t>
      </w:r>
      <w:r>
        <w:rPr>
          <w:rFonts w:ascii="Times New Roman" w:eastAsia="Times New Roman" w:hAnsi="Times New Roman" w:cs="Times New Roman"/>
          <w:color w:val="000000"/>
          <w:sz w:val="24"/>
          <w:szCs w:val="24"/>
        </w:rPr>
        <w:t xml:space="preserve"> вимогам до предмета закупівлі;</w:t>
      </w:r>
    </w:p>
    <w:p w14:paraId="30F82A6E" w14:textId="5ABCE6B0"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2) учасник не надав забезпечення пропозиції, якщо таке забе</w:t>
      </w:r>
      <w:r>
        <w:rPr>
          <w:rFonts w:ascii="Times New Roman" w:eastAsia="Times New Roman" w:hAnsi="Times New Roman" w:cs="Times New Roman"/>
          <w:color w:val="000000"/>
          <w:sz w:val="24"/>
          <w:szCs w:val="24"/>
        </w:rPr>
        <w:t>зпечення вимагалося замовником;</w:t>
      </w:r>
    </w:p>
    <w:p w14:paraId="4D35BD33" w14:textId="522E477F"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w:t>
      </w:r>
      <w:r>
        <w:rPr>
          <w:rFonts w:ascii="Times New Roman" w:eastAsia="Times New Roman" w:hAnsi="Times New Roman" w:cs="Times New Roman"/>
          <w:color w:val="000000"/>
          <w:sz w:val="24"/>
          <w:szCs w:val="24"/>
        </w:rPr>
        <w:t>ладення договору про закупівлю</w:t>
      </w:r>
    </w:p>
    <w:p w14:paraId="21A8262B"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4ACD14E4"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38A73D6E"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15.7. Замовник відміняє спрощену закупівлю в разі:</w:t>
      </w:r>
    </w:p>
    <w:p w14:paraId="02EC6D32"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1C714088" w14:textId="2A2A3F0B"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 відсутності подальшої потреби в зак</w:t>
      </w:r>
      <w:r>
        <w:rPr>
          <w:rFonts w:ascii="Times New Roman" w:eastAsia="Times New Roman" w:hAnsi="Times New Roman" w:cs="Times New Roman"/>
          <w:color w:val="000000"/>
          <w:sz w:val="24"/>
          <w:szCs w:val="24"/>
        </w:rPr>
        <w:t>упівлі товарів, робіт і послуг;</w:t>
      </w:r>
    </w:p>
    <w:p w14:paraId="105913A6" w14:textId="5F420838"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w:t>
      </w:r>
      <w:r>
        <w:rPr>
          <w:rFonts w:ascii="Times New Roman" w:eastAsia="Times New Roman" w:hAnsi="Times New Roman" w:cs="Times New Roman"/>
          <w:color w:val="000000"/>
          <w:sz w:val="24"/>
          <w:szCs w:val="24"/>
        </w:rPr>
        <w:t xml:space="preserve"> з питань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44537636"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3) скорочення видатків на здійснення закупівлі товарів, робіт і послуг.</w:t>
      </w:r>
    </w:p>
    <w:p w14:paraId="50EAC437"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59766093"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16. Додатки до оголошення:</w:t>
      </w:r>
    </w:p>
    <w:p w14:paraId="2D63C524"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678EB278"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Додаток 1 –Технічні (якісні) вимоги.</w:t>
      </w:r>
    </w:p>
    <w:p w14:paraId="68618EDE"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01B2BC5C"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Додаток 2 – Вимоги до кваліфікації учасника.</w:t>
      </w:r>
    </w:p>
    <w:p w14:paraId="40F0C381"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6F88FA8A"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Додаток 3– Форма пропозицій на закупівлю.</w:t>
      </w:r>
    </w:p>
    <w:p w14:paraId="75006655"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5B641245" w14:textId="2B62C1CB" w:rsidR="00AB34B3" w:rsidRDefault="00AB34B3" w:rsidP="00AB34B3">
      <w:pPr>
        <w:spacing w:after="0" w:line="240" w:lineRule="auto"/>
        <w:ind w:firstLine="708"/>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 xml:space="preserve">Додаток 4– </w:t>
      </w:r>
      <w:proofErr w:type="spellStart"/>
      <w:r w:rsidRPr="00AB34B3">
        <w:rPr>
          <w:rFonts w:ascii="Times New Roman" w:eastAsia="Times New Roman" w:hAnsi="Times New Roman" w:cs="Times New Roman"/>
          <w:color w:val="000000"/>
          <w:sz w:val="24"/>
          <w:szCs w:val="24"/>
        </w:rPr>
        <w:t>Проєкт</w:t>
      </w:r>
      <w:proofErr w:type="spellEnd"/>
      <w:r w:rsidRPr="00AB34B3">
        <w:rPr>
          <w:rFonts w:ascii="Times New Roman" w:eastAsia="Times New Roman" w:hAnsi="Times New Roman" w:cs="Times New Roman"/>
          <w:color w:val="000000"/>
          <w:sz w:val="24"/>
          <w:szCs w:val="24"/>
        </w:rPr>
        <w:t xml:space="preserve"> договору про закупівлю.</w:t>
      </w:r>
    </w:p>
    <w:p w14:paraId="291DB9B5" w14:textId="77777777" w:rsidR="00AB34B3" w:rsidRDefault="00AB34B3">
      <w:pPr>
        <w:spacing w:after="0" w:line="240" w:lineRule="auto"/>
        <w:ind w:firstLine="708"/>
        <w:jc w:val="both"/>
        <w:rPr>
          <w:rFonts w:ascii="Times New Roman" w:eastAsia="Times New Roman" w:hAnsi="Times New Roman" w:cs="Times New Roman"/>
          <w:color w:val="000000"/>
          <w:sz w:val="24"/>
          <w:szCs w:val="24"/>
        </w:rPr>
      </w:pPr>
    </w:p>
    <w:p w14:paraId="746A2A05" w14:textId="77777777" w:rsidR="00AB34B3" w:rsidRDefault="00AB34B3">
      <w:pPr>
        <w:spacing w:after="0" w:line="240" w:lineRule="auto"/>
        <w:ind w:firstLine="708"/>
        <w:jc w:val="both"/>
        <w:rPr>
          <w:rFonts w:ascii="Times New Roman" w:eastAsia="Times New Roman" w:hAnsi="Times New Roman" w:cs="Times New Roman"/>
          <w:color w:val="000000"/>
          <w:sz w:val="24"/>
          <w:szCs w:val="24"/>
        </w:rPr>
      </w:pPr>
    </w:p>
    <w:p w14:paraId="27DAF6C8" w14:textId="77777777" w:rsidR="00AB34B3" w:rsidRDefault="00AB34B3">
      <w:pPr>
        <w:spacing w:after="0" w:line="240" w:lineRule="auto"/>
        <w:ind w:firstLine="708"/>
        <w:jc w:val="both"/>
        <w:rPr>
          <w:rFonts w:ascii="Times New Roman" w:eastAsia="Times New Roman" w:hAnsi="Times New Roman" w:cs="Times New Roman"/>
          <w:color w:val="000000"/>
          <w:sz w:val="24"/>
          <w:szCs w:val="24"/>
        </w:rPr>
      </w:pPr>
    </w:p>
    <w:p w14:paraId="017C43AE" w14:textId="77777777" w:rsidR="00DF22EC" w:rsidRDefault="00DF22EC" w:rsidP="00AB34B3">
      <w:pPr>
        <w:spacing w:after="0" w:line="240" w:lineRule="auto"/>
        <w:jc w:val="both"/>
        <w:rPr>
          <w:rFonts w:ascii="Times New Roman" w:eastAsia="Times New Roman" w:hAnsi="Times New Roman" w:cs="Times New Roman"/>
          <w:sz w:val="24"/>
          <w:szCs w:val="24"/>
        </w:rPr>
      </w:pPr>
      <w:bookmarkStart w:id="4" w:name="_heading=h.z337ya" w:colFirst="0" w:colLast="0"/>
      <w:bookmarkEnd w:id="4"/>
    </w:p>
    <w:p w14:paraId="173D129A" w14:textId="77777777" w:rsidR="00DF22EC" w:rsidRDefault="00DF22EC">
      <w:pPr>
        <w:spacing w:after="0" w:line="240" w:lineRule="auto"/>
        <w:ind w:left="360"/>
        <w:rPr>
          <w:rFonts w:ascii="Times New Roman" w:eastAsia="Times New Roman" w:hAnsi="Times New Roman" w:cs="Times New Roman"/>
          <w:color w:val="000000"/>
          <w:sz w:val="24"/>
          <w:szCs w:val="24"/>
        </w:rPr>
      </w:pPr>
    </w:p>
    <w:p w14:paraId="1CFF4DC1" w14:textId="77777777" w:rsidR="00DF22EC" w:rsidRDefault="0067267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9569FC0" w14:textId="77777777" w:rsidR="00DF22EC" w:rsidRDefault="00DF22EC">
      <w:pPr>
        <w:spacing w:after="0" w:line="240" w:lineRule="auto"/>
        <w:ind w:left="360"/>
        <w:rPr>
          <w:rFonts w:ascii="Times New Roman" w:eastAsia="Times New Roman" w:hAnsi="Times New Roman" w:cs="Times New Roman"/>
          <w:sz w:val="24"/>
          <w:szCs w:val="24"/>
        </w:rPr>
      </w:pPr>
    </w:p>
    <w:p w14:paraId="5B3B2E2D" w14:textId="77777777" w:rsidR="00DF22EC" w:rsidRDefault="00DF22EC">
      <w:pPr>
        <w:spacing w:after="0" w:line="240" w:lineRule="auto"/>
        <w:ind w:left="360"/>
        <w:rPr>
          <w:rFonts w:ascii="Times New Roman" w:eastAsia="Times New Roman" w:hAnsi="Times New Roman" w:cs="Times New Roman"/>
          <w:sz w:val="24"/>
          <w:szCs w:val="24"/>
        </w:rPr>
      </w:pPr>
    </w:p>
    <w:p w14:paraId="086756FF" w14:textId="77777777" w:rsidR="00DF22EC" w:rsidRDefault="00DF22EC">
      <w:pPr>
        <w:spacing w:after="0" w:line="240" w:lineRule="auto"/>
        <w:ind w:left="360"/>
        <w:rPr>
          <w:rFonts w:ascii="Times New Roman" w:eastAsia="Times New Roman" w:hAnsi="Times New Roman" w:cs="Times New Roman"/>
          <w:sz w:val="24"/>
          <w:szCs w:val="24"/>
        </w:rPr>
      </w:pPr>
    </w:p>
    <w:p w14:paraId="7F8119F3" w14:textId="77777777" w:rsidR="00DF22EC" w:rsidRDefault="00DF22EC">
      <w:pPr>
        <w:spacing w:after="0" w:line="240" w:lineRule="auto"/>
        <w:ind w:left="360"/>
        <w:rPr>
          <w:rFonts w:ascii="Times New Roman" w:eastAsia="Times New Roman" w:hAnsi="Times New Roman" w:cs="Times New Roman"/>
          <w:sz w:val="24"/>
          <w:szCs w:val="24"/>
        </w:rPr>
      </w:pPr>
    </w:p>
    <w:p w14:paraId="16CD6AA7" w14:textId="77777777" w:rsidR="00DF22EC" w:rsidRDefault="00DF22EC">
      <w:pPr>
        <w:spacing w:after="0" w:line="240" w:lineRule="auto"/>
        <w:ind w:left="360"/>
        <w:rPr>
          <w:rFonts w:ascii="Times New Roman" w:eastAsia="Times New Roman" w:hAnsi="Times New Roman" w:cs="Times New Roman"/>
          <w:sz w:val="24"/>
          <w:szCs w:val="24"/>
        </w:rPr>
      </w:pPr>
    </w:p>
    <w:p w14:paraId="61814762" w14:textId="77777777" w:rsidR="00DF22EC" w:rsidRDefault="00DF22EC">
      <w:pPr>
        <w:spacing w:after="0" w:line="240" w:lineRule="auto"/>
        <w:ind w:left="360"/>
        <w:rPr>
          <w:rFonts w:ascii="Times New Roman" w:eastAsia="Times New Roman" w:hAnsi="Times New Roman" w:cs="Times New Roman"/>
          <w:sz w:val="24"/>
          <w:szCs w:val="24"/>
        </w:rPr>
      </w:pPr>
    </w:p>
    <w:p w14:paraId="379C55B7" w14:textId="77777777" w:rsidR="00DF22EC" w:rsidRDefault="00DF22EC">
      <w:pPr>
        <w:spacing w:after="0" w:line="240" w:lineRule="auto"/>
        <w:rPr>
          <w:rFonts w:ascii="Times New Roman" w:eastAsia="Times New Roman" w:hAnsi="Times New Roman" w:cs="Times New Roman"/>
          <w:sz w:val="24"/>
          <w:szCs w:val="24"/>
        </w:rPr>
      </w:pPr>
    </w:p>
    <w:p w14:paraId="03423B17" w14:textId="77777777" w:rsidR="00AB34B3" w:rsidRDefault="00AB34B3">
      <w:pPr>
        <w:spacing w:after="0" w:line="240" w:lineRule="auto"/>
        <w:rPr>
          <w:rFonts w:ascii="Times New Roman" w:eastAsia="Times New Roman" w:hAnsi="Times New Roman" w:cs="Times New Roman"/>
          <w:sz w:val="24"/>
          <w:szCs w:val="24"/>
        </w:rPr>
      </w:pPr>
    </w:p>
    <w:p w14:paraId="1EE1A6AB" w14:textId="77777777" w:rsidR="00AB34B3" w:rsidRDefault="00AB34B3">
      <w:pPr>
        <w:spacing w:after="0" w:line="240" w:lineRule="auto"/>
        <w:rPr>
          <w:rFonts w:ascii="Times New Roman" w:eastAsia="Times New Roman" w:hAnsi="Times New Roman" w:cs="Times New Roman"/>
          <w:sz w:val="24"/>
          <w:szCs w:val="24"/>
        </w:rPr>
      </w:pPr>
    </w:p>
    <w:p w14:paraId="51C3A246" w14:textId="77777777" w:rsidR="00AB34B3" w:rsidRDefault="00AB34B3">
      <w:pPr>
        <w:spacing w:after="0" w:line="240" w:lineRule="auto"/>
        <w:rPr>
          <w:rFonts w:ascii="Times New Roman" w:eastAsia="Times New Roman" w:hAnsi="Times New Roman" w:cs="Times New Roman"/>
          <w:sz w:val="24"/>
          <w:szCs w:val="24"/>
        </w:rPr>
      </w:pPr>
    </w:p>
    <w:p w14:paraId="03912287" w14:textId="77777777" w:rsidR="00DF22EC" w:rsidRDefault="00DF22EC">
      <w:pPr>
        <w:spacing w:after="0" w:line="240" w:lineRule="auto"/>
        <w:rPr>
          <w:rFonts w:ascii="Times New Roman" w:eastAsia="Times New Roman" w:hAnsi="Times New Roman" w:cs="Times New Roman"/>
          <w:sz w:val="24"/>
          <w:szCs w:val="24"/>
        </w:rPr>
      </w:pPr>
    </w:p>
    <w:p w14:paraId="71E64EBC" w14:textId="77777777" w:rsidR="00DF22EC" w:rsidRDefault="00DF22EC">
      <w:pPr>
        <w:spacing w:after="0" w:line="240" w:lineRule="auto"/>
        <w:rPr>
          <w:rFonts w:ascii="Times New Roman" w:eastAsia="Times New Roman" w:hAnsi="Times New Roman" w:cs="Times New Roman"/>
          <w:sz w:val="24"/>
          <w:szCs w:val="24"/>
        </w:rPr>
      </w:pPr>
    </w:p>
    <w:p w14:paraId="2B677D41" w14:textId="77777777" w:rsidR="00DF22EC" w:rsidRDefault="00DF22EC">
      <w:pPr>
        <w:spacing w:after="0" w:line="240" w:lineRule="auto"/>
        <w:rPr>
          <w:rFonts w:ascii="Times New Roman" w:eastAsia="Times New Roman" w:hAnsi="Times New Roman" w:cs="Times New Roman"/>
          <w:sz w:val="24"/>
          <w:szCs w:val="24"/>
        </w:rPr>
      </w:pPr>
    </w:p>
    <w:p w14:paraId="3C3D034D" w14:textId="77777777" w:rsidR="00DF22EC" w:rsidRDefault="00DF22EC">
      <w:pPr>
        <w:spacing w:after="0" w:line="240" w:lineRule="auto"/>
        <w:rPr>
          <w:rFonts w:ascii="Times New Roman" w:eastAsia="Times New Roman" w:hAnsi="Times New Roman" w:cs="Times New Roman"/>
          <w:sz w:val="24"/>
          <w:szCs w:val="24"/>
        </w:rPr>
      </w:pPr>
    </w:p>
    <w:p w14:paraId="46E1233D" w14:textId="77777777" w:rsidR="00B82427" w:rsidRDefault="00B82427">
      <w:pPr>
        <w:spacing w:after="0" w:line="240" w:lineRule="auto"/>
        <w:rPr>
          <w:rFonts w:ascii="Times New Roman" w:eastAsia="Times New Roman" w:hAnsi="Times New Roman" w:cs="Times New Roman"/>
          <w:sz w:val="24"/>
          <w:szCs w:val="24"/>
        </w:rPr>
      </w:pPr>
    </w:p>
    <w:p w14:paraId="0BB46EE7" w14:textId="77777777" w:rsidR="00DF22EC" w:rsidRDefault="00DF22EC">
      <w:pPr>
        <w:spacing w:after="0" w:line="240" w:lineRule="auto"/>
        <w:rPr>
          <w:rFonts w:ascii="Times New Roman" w:eastAsia="Times New Roman" w:hAnsi="Times New Roman" w:cs="Times New Roman"/>
          <w:sz w:val="24"/>
          <w:szCs w:val="24"/>
        </w:rPr>
      </w:pPr>
    </w:p>
    <w:p w14:paraId="1A2F4AE4" w14:textId="77777777" w:rsidR="00AB13E7" w:rsidRPr="00AB13E7" w:rsidRDefault="00AB13E7" w:rsidP="00AB13E7">
      <w:pPr>
        <w:spacing w:after="0" w:line="240" w:lineRule="auto"/>
        <w:jc w:val="right"/>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Додаток №1</w:t>
      </w:r>
    </w:p>
    <w:p w14:paraId="2358D2F7" w14:textId="77777777" w:rsidR="00AB13E7" w:rsidRPr="00AB13E7" w:rsidRDefault="00AB13E7" w:rsidP="00AB13E7">
      <w:pPr>
        <w:spacing w:after="0" w:line="240" w:lineRule="auto"/>
        <w:rPr>
          <w:rFonts w:ascii="Times New Roman" w:eastAsia="Times New Roman" w:hAnsi="Times New Roman" w:cs="Times New Roman"/>
          <w:sz w:val="24"/>
          <w:szCs w:val="24"/>
        </w:rPr>
      </w:pPr>
    </w:p>
    <w:p w14:paraId="21A201CF" w14:textId="77777777" w:rsidR="00AB13E7" w:rsidRPr="00AB13E7" w:rsidRDefault="00AB13E7" w:rsidP="00AB13E7">
      <w:pPr>
        <w:spacing w:after="0" w:line="240" w:lineRule="auto"/>
        <w:jc w:val="center"/>
        <w:rPr>
          <w:rFonts w:ascii="Times New Roman" w:eastAsia="Times New Roman" w:hAnsi="Times New Roman" w:cs="Times New Roman"/>
          <w:b/>
          <w:sz w:val="24"/>
          <w:szCs w:val="24"/>
        </w:rPr>
      </w:pPr>
      <w:r w:rsidRPr="00AB13E7">
        <w:rPr>
          <w:rFonts w:ascii="Times New Roman" w:eastAsia="Times New Roman" w:hAnsi="Times New Roman" w:cs="Times New Roman"/>
          <w:b/>
          <w:sz w:val="24"/>
          <w:szCs w:val="24"/>
        </w:rPr>
        <w:t>Інформація про необхідні технічні, якісні та кількісні характеристики</w:t>
      </w:r>
    </w:p>
    <w:p w14:paraId="5F2C1EE4" w14:textId="77777777" w:rsidR="00AB13E7" w:rsidRPr="00AB13E7" w:rsidRDefault="00AB13E7" w:rsidP="00AB13E7">
      <w:pPr>
        <w:spacing w:after="0" w:line="240" w:lineRule="auto"/>
        <w:jc w:val="center"/>
        <w:rPr>
          <w:rFonts w:ascii="Times New Roman" w:eastAsia="Times New Roman" w:hAnsi="Times New Roman" w:cs="Times New Roman"/>
          <w:b/>
          <w:sz w:val="24"/>
          <w:szCs w:val="24"/>
        </w:rPr>
      </w:pPr>
    </w:p>
    <w:p w14:paraId="3AA9EF9D" w14:textId="77777777" w:rsidR="00AB13E7" w:rsidRPr="00AB13E7" w:rsidRDefault="00AB13E7" w:rsidP="00AB13E7">
      <w:pPr>
        <w:spacing w:after="0" w:line="240" w:lineRule="auto"/>
        <w:jc w:val="center"/>
        <w:rPr>
          <w:rFonts w:ascii="Times New Roman" w:eastAsia="Times New Roman" w:hAnsi="Times New Roman" w:cs="Times New Roman"/>
          <w:b/>
          <w:sz w:val="24"/>
          <w:szCs w:val="24"/>
        </w:rPr>
      </w:pPr>
      <w:r w:rsidRPr="00AB13E7">
        <w:rPr>
          <w:rFonts w:ascii="Times New Roman" w:eastAsia="Times New Roman" w:hAnsi="Times New Roman" w:cs="Times New Roman"/>
          <w:b/>
          <w:sz w:val="24"/>
          <w:szCs w:val="24"/>
        </w:rPr>
        <w:t>предмета закупівлі</w:t>
      </w:r>
    </w:p>
    <w:p w14:paraId="245A2B42" w14:textId="77777777" w:rsidR="00AB13E7" w:rsidRPr="00AB13E7" w:rsidRDefault="00AB13E7" w:rsidP="00AB13E7">
      <w:pPr>
        <w:spacing w:after="0" w:line="240" w:lineRule="auto"/>
        <w:jc w:val="center"/>
        <w:rPr>
          <w:rFonts w:ascii="Times New Roman" w:eastAsia="Times New Roman" w:hAnsi="Times New Roman" w:cs="Times New Roman"/>
          <w:b/>
          <w:sz w:val="24"/>
          <w:szCs w:val="24"/>
        </w:rPr>
      </w:pPr>
    </w:p>
    <w:p w14:paraId="323A58EC" w14:textId="77777777" w:rsidR="00AB13E7" w:rsidRPr="00AB13E7" w:rsidRDefault="00AB13E7" w:rsidP="00AB13E7">
      <w:pPr>
        <w:spacing w:after="0" w:line="240" w:lineRule="auto"/>
        <w:jc w:val="center"/>
        <w:rPr>
          <w:rFonts w:ascii="Times New Roman" w:eastAsia="Times New Roman" w:hAnsi="Times New Roman" w:cs="Times New Roman"/>
          <w:b/>
          <w:sz w:val="24"/>
          <w:szCs w:val="24"/>
        </w:rPr>
      </w:pPr>
      <w:r w:rsidRPr="00AB13E7">
        <w:rPr>
          <w:rFonts w:ascii="Times New Roman" w:eastAsia="Times New Roman" w:hAnsi="Times New Roman" w:cs="Times New Roman"/>
          <w:b/>
          <w:sz w:val="24"/>
          <w:szCs w:val="24"/>
        </w:rPr>
        <w:t>ТЕХНІЧНА СПЕЦИФІКАЦІЯ</w:t>
      </w:r>
    </w:p>
    <w:p w14:paraId="03721654" w14:textId="77777777" w:rsidR="00AB13E7" w:rsidRPr="00AB13E7" w:rsidRDefault="00AB13E7" w:rsidP="00AB13E7">
      <w:pPr>
        <w:spacing w:after="0" w:line="240" w:lineRule="auto"/>
        <w:jc w:val="both"/>
        <w:rPr>
          <w:rFonts w:ascii="Times New Roman" w:eastAsia="Times New Roman" w:hAnsi="Times New Roman" w:cs="Times New Roman"/>
          <w:b/>
          <w:sz w:val="24"/>
          <w:szCs w:val="24"/>
        </w:rPr>
      </w:pPr>
    </w:p>
    <w:p w14:paraId="0A970924" w14:textId="434DAE03"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AB13E7">
        <w:rPr>
          <w:rFonts w:ascii="Times New Roman" w:eastAsia="Times New Roman" w:hAnsi="Times New Roman" w:cs="Times New Roman"/>
          <w:sz w:val="24"/>
          <w:szCs w:val="24"/>
        </w:rPr>
        <w:t>закупівель</w:t>
      </w:r>
      <w:proofErr w:type="spellEnd"/>
      <w:r w:rsidRPr="00AB13E7">
        <w:rPr>
          <w:rFonts w:ascii="Times New Roman" w:eastAsia="Times New Roman" w:hAnsi="Times New Roman" w:cs="Times New Roman"/>
          <w:sz w:val="24"/>
          <w:szCs w:val="24"/>
        </w:rPr>
        <w:t xml:space="preserve"> та з дотриманням законодавства.</w:t>
      </w:r>
    </w:p>
    <w:p w14:paraId="5F466D23" w14:textId="77777777"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BD5C75C"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434DE0A0"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Загальні вимоги:</w:t>
      </w:r>
    </w:p>
    <w:p w14:paraId="2BB0377A"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88"/>
      </w:tblGrid>
      <w:tr w:rsidR="00AB13E7" w:rsidRPr="00AB13E7" w14:paraId="3CCDFC8C" w14:textId="77777777" w:rsidTr="00034AC9">
        <w:trPr>
          <w:trHeight w:val="552"/>
        </w:trPr>
        <w:tc>
          <w:tcPr>
            <w:tcW w:w="3119" w:type="dxa"/>
            <w:tcBorders>
              <w:top w:val="single" w:sz="6" w:space="0" w:color="auto"/>
              <w:left w:val="single" w:sz="6" w:space="0" w:color="auto"/>
              <w:bottom w:val="single" w:sz="6" w:space="0" w:color="auto"/>
              <w:right w:val="single" w:sz="6" w:space="0" w:color="auto"/>
            </w:tcBorders>
            <w:vAlign w:val="center"/>
          </w:tcPr>
          <w:p w14:paraId="5B6CA89E" w14:textId="77777777" w:rsidR="00AB13E7" w:rsidRPr="00AB13E7" w:rsidRDefault="00AB13E7" w:rsidP="00AB13E7">
            <w:pPr>
              <w:suppressAutoHyphens/>
              <w:spacing w:after="0" w:line="240" w:lineRule="auto"/>
              <w:jc w:val="both"/>
              <w:rPr>
                <w:rFonts w:ascii="Times New Roman" w:eastAsia="Times New Roman" w:hAnsi="Times New Roman" w:cs="Times New Roman"/>
                <w:sz w:val="24"/>
                <w:szCs w:val="24"/>
                <w:lang w:eastAsia="ru-RU"/>
              </w:rPr>
            </w:pPr>
            <w:r w:rsidRPr="00AB13E7">
              <w:rPr>
                <w:rFonts w:ascii="Times New Roman" w:eastAsia="Times New Roman" w:hAnsi="Times New Roman" w:cs="Times New Roman"/>
                <w:sz w:val="24"/>
                <w:szCs w:val="24"/>
                <w:lang w:eastAsia="zh-CN"/>
              </w:rPr>
              <w:t xml:space="preserve">Конкретне </w:t>
            </w:r>
            <w:r w:rsidRPr="00AB13E7">
              <w:rPr>
                <w:rFonts w:ascii="Times New Roman" w:eastAsia="Times New Roman" w:hAnsi="Times New Roman" w:cs="Times New Roman"/>
                <w:sz w:val="24"/>
                <w:szCs w:val="24"/>
              </w:rPr>
              <w:t>найменування закупівлі</w:t>
            </w:r>
          </w:p>
        </w:tc>
        <w:tc>
          <w:tcPr>
            <w:tcW w:w="6688" w:type="dxa"/>
            <w:tcBorders>
              <w:top w:val="single" w:sz="6" w:space="0" w:color="auto"/>
              <w:left w:val="single" w:sz="6" w:space="0" w:color="auto"/>
              <w:bottom w:val="single" w:sz="6" w:space="0" w:color="auto"/>
              <w:right w:val="single" w:sz="6" w:space="0" w:color="auto"/>
            </w:tcBorders>
            <w:vAlign w:val="center"/>
          </w:tcPr>
          <w:p w14:paraId="728D965A" w14:textId="77777777" w:rsidR="00AB13E7" w:rsidRPr="00AB13E7" w:rsidRDefault="00AB13E7" w:rsidP="00AB13E7">
            <w:pPr>
              <w:suppressAutoHyphens/>
              <w:spacing w:after="0" w:line="0" w:lineRule="atLeast"/>
              <w:jc w:val="both"/>
              <w:rPr>
                <w:rFonts w:ascii="Times New Roman" w:eastAsia="Times New Roman" w:hAnsi="Times New Roman" w:cs="Times New Roman"/>
                <w:sz w:val="24"/>
                <w:szCs w:val="24"/>
                <w:lang w:eastAsia="zh-CN"/>
              </w:rPr>
            </w:pPr>
            <w:r w:rsidRPr="00AB13E7">
              <w:rPr>
                <w:rFonts w:ascii="Times New Roman" w:eastAsia="Times New Roman" w:hAnsi="Times New Roman" w:cs="Times New Roman"/>
                <w:noProof/>
                <w:color w:val="000000"/>
                <w:sz w:val="24"/>
                <w:szCs w:val="24"/>
                <w:lang w:eastAsia="ru-RU"/>
              </w:rPr>
              <w:t>Електрична енергія</w:t>
            </w:r>
          </w:p>
        </w:tc>
      </w:tr>
      <w:tr w:rsidR="00AB13E7" w:rsidRPr="00AB13E7" w14:paraId="3C9E2072" w14:textId="77777777" w:rsidTr="00034AC9">
        <w:trPr>
          <w:trHeight w:val="552"/>
        </w:trPr>
        <w:tc>
          <w:tcPr>
            <w:tcW w:w="3119" w:type="dxa"/>
            <w:tcBorders>
              <w:top w:val="single" w:sz="6" w:space="0" w:color="auto"/>
              <w:left w:val="single" w:sz="6" w:space="0" w:color="auto"/>
              <w:bottom w:val="single" w:sz="6" w:space="0" w:color="auto"/>
              <w:right w:val="single" w:sz="6" w:space="0" w:color="auto"/>
            </w:tcBorders>
            <w:vAlign w:val="center"/>
          </w:tcPr>
          <w:p w14:paraId="455E5875" w14:textId="77777777" w:rsidR="00AB13E7" w:rsidRPr="00AB13E7" w:rsidRDefault="00AB13E7" w:rsidP="00AB13E7">
            <w:pPr>
              <w:suppressAutoHyphens/>
              <w:spacing w:after="0" w:line="240" w:lineRule="auto"/>
              <w:jc w:val="both"/>
              <w:rPr>
                <w:rFonts w:ascii="Times New Roman" w:eastAsia="Times New Roman" w:hAnsi="Times New Roman" w:cs="Times New Roman"/>
                <w:sz w:val="24"/>
                <w:szCs w:val="24"/>
                <w:lang w:eastAsia="ru-RU"/>
              </w:rPr>
            </w:pPr>
            <w:r w:rsidRPr="00AB13E7">
              <w:rPr>
                <w:rFonts w:ascii="Times New Roman" w:eastAsia="Times New Roman" w:hAnsi="Times New Roman" w:cs="Times New Roman"/>
                <w:sz w:val="24"/>
                <w:szCs w:val="24"/>
                <w:lang w:eastAsia="ru-RU"/>
              </w:rPr>
              <w:t>Код ДК 021:2015</w:t>
            </w:r>
          </w:p>
        </w:tc>
        <w:tc>
          <w:tcPr>
            <w:tcW w:w="6688" w:type="dxa"/>
            <w:tcBorders>
              <w:top w:val="single" w:sz="6" w:space="0" w:color="auto"/>
              <w:left w:val="single" w:sz="6" w:space="0" w:color="auto"/>
              <w:bottom w:val="single" w:sz="6" w:space="0" w:color="auto"/>
              <w:right w:val="single" w:sz="6" w:space="0" w:color="auto"/>
            </w:tcBorders>
            <w:vAlign w:val="center"/>
          </w:tcPr>
          <w:p w14:paraId="4F7452ED" w14:textId="77777777" w:rsidR="00AB13E7" w:rsidRPr="00AB13E7" w:rsidRDefault="00AB13E7" w:rsidP="00AB13E7">
            <w:pPr>
              <w:suppressAutoHyphens/>
              <w:spacing w:after="0" w:line="0" w:lineRule="atLeast"/>
              <w:jc w:val="both"/>
              <w:rPr>
                <w:rFonts w:ascii="Times New Roman" w:eastAsia="Times New Roman" w:hAnsi="Times New Roman" w:cs="Times New Roman"/>
                <w:sz w:val="24"/>
                <w:szCs w:val="24"/>
                <w:lang w:eastAsia="zh-CN"/>
              </w:rPr>
            </w:pPr>
            <w:r w:rsidRPr="00AB13E7">
              <w:rPr>
                <w:rFonts w:ascii="Times New Roman" w:eastAsia="Times New Roman" w:hAnsi="Times New Roman" w:cs="Times New Roman"/>
                <w:sz w:val="24"/>
                <w:szCs w:val="24"/>
                <w:lang w:eastAsia="zh-CN"/>
              </w:rPr>
              <w:t>09310000-5 «Електрична енергія»</w:t>
            </w:r>
          </w:p>
        </w:tc>
      </w:tr>
      <w:tr w:rsidR="00AB13E7" w:rsidRPr="00AB13E7" w14:paraId="1EB058BD" w14:textId="77777777" w:rsidTr="00034AC9">
        <w:trPr>
          <w:trHeight w:val="552"/>
        </w:trPr>
        <w:tc>
          <w:tcPr>
            <w:tcW w:w="3119" w:type="dxa"/>
            <w:tcBorders>
              <w:top w:val="single" w:sz="6" w:space="0" w:color="auto"/>
              <w:left w:val="single" w:sz="6" w:space="0" w:color="auto"/>
              <w:bottom w:val="single" w:sz="6" w:space="0" w:color="auto"/>
              <w:right w:val="single" w:sz="6" w:space="0" w:color="auto"/>
            </w:tcBorders>
            <w:vAlign w:val="center"/>
          </w:tcPr>
          <w:p w14:paraId="194F80CB" w14:textId="77777777" w:rsidR="00AB13E7" w:rsidRPr="00AB13E7" w:rsidRDefault="00AB13E7" w:rsidP="00AB13E7">
            <w:pPr>
              <w:suppressAutoHyphens/>
              <w:spacing w:after="0" w:line="240" w:lineRule="auto"/>
              <w:jc w:val="both"/>
              <w:rPr>
                <w:rFonts w:ascii="Times New Roman" w:eastAsia="Times New Roman" w:hAnsi="Times New Roman" w:cs="Times New Roman"/>
                <w:sz w:val="24"/>
                <w:szCs w:val="24"/>
                <w:lang w:eastAsia="ru-RU"/>
              </w:rPr>
            </w:pPr>
            <w:r w:rsidRPr="00AB13E7">
              <w:rPr>
                <w:rFonts w:ascii="Times New Roman" w:eastAsia="Times New Roman" w:hAnsi="Times New Roman" w:cs="Times New Roman"/>
                <w:sz w:val="24"/>
                <w:szCs w:val="24"/>
                <w:lang w:eastAsia="zh-CN"/>
              </w:rPr>
              <w:t>Місце поставки товару</w:t>
            </w:r>
          </w:p>
        </w:tc>
        <w:tc>
          <w:tcPr>
            <w:tcW w:w="6688" w:type="dxa"/>
            <w:tcBorders>
              <w:top w:val="single" w:sz="6" w:space="0" w:color="auto"/>
              <w:left w:val="single" w:sz="6" w:space="0" w:color="auto"/>
              <w:bottom w:val="single" w:sz="6" w:space="0" w:color="auto"/>
              <w:right w:val="single" w:sz="6" w:space="0" w:color="auto"/>
            </w:tcBorders>
          </w:tcPr>
          <w:p w14:paraId="1A0CBB3F" w14:textId="697AF075" w:rsidR="00AB13E7" w:rsidRPr="00AB13E7" w:rsidRDefault="00AB13E7" w:rsidP="00AB13E7">
            <w:pPr>
              <w:suppressAutoHyphens/>
              <w:spacing w:after="0" w:line="0" w:lineRule="atLeast"/>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proofErr w:type="spellStart"/>
            <w:r w:rsidRPr="00AB13E7">
              <w:rPr>
                <w:rFonts w:ascii="Times New Roman" w:eastAsia="Times New Roman" w:hAnsi="Times New Roman" w:cs="Times New Roman"/>
                <w:sz w:val="24"/>
                <w:szCs w:val="24"/>
              </w:rPr>
              <w:t>Жмеринк</w:t>
            </w:r>
            <w:proofErr w:type="spellEnd"/>
            <w:r w:rsidRPr="00AB13E7">
              <w:rPr>
                <w:rFonts w:ascii="Times New Roman" w:eastAsia="Times New Roman" w:hAnsi="Times New Roman" w:cs="Times New Roman"/>
                <w:sz w:val="24"/>
                <w:szCs w:val="24"/>
              </w:rPr>
              <w:t xml:space="preserve">, вул.Соборна,41; </w:t>
            </w:r>
          </w:p>
          <w:p w14:paraId="75782F02" w14:textId="33A1D66B" w:rsidR="00AB13E7" w:rsidRPr="00AB13E7" w:rsidRDefault="00AB13E7" w:rsidP="00AB13E7">
            <w:pPr>
              <w:suppressAutoHyphens/>
              <w:spacing w:after="0" w:line="0" w:lineRule="atLeast"/>
              <w:jc w:val="both"/>
              <w:rPr>
                <w:rFonts w:ascii="Times New Roman" w:eastAsia="Times New Roman" w:hAnsi="Times New Roman" w:cs="Times New Roman"/>
                <w:sz w:val="24"/>
                <w:szCs w:val="24"/>
                <w:lang w:eastAsia="zh-CN"/>
              </w:rPr>
            </w:pPr>
            <w:r w:rsidRPr="00AB13E7">
              <w:rPr>
                <w:rFonts w:ascii="Times New Roman" w:eastAsia="Times New Roman" w:hAnsi="Times New Roman" w:cs="Times New Roman"/>
                <w:sz w:val="24"/>
                <w:szCs w:val="24"/>
              </w:rPr>
              <w:t xml:space="preserve">смт. </w:t>
            </w:r>
            <w:proofErr w:type="spellStart"/>
            <w:r w:rsidRPr="00AB13E7">
              <w:rPr>
                <w:rFonts w:ascii="Times New Roman" w:eastAsia="Times New Roman" w:hAnsi="Times New Roman" w:cs="Times New Roman"/>
                <w:sz w:val="24"/>
                <w:szCs w:val="24"/>
              </w:rPr>
              <w:t>Браїлів</w:t>
            </w:r>
            <w:proofErr w:type="spellEnd"/>
            <w:r w:rsidRPr="00AB13E7">
              <w:rPr>
                <w:rFonts w:ascii="Times New Roman" w:eastAsia="Times New Roman" w:hAnsi="Times New Roman" w:cs="Times New Roman"/>
                <w:sz w:val="24"/>
                <w:szCs w:val="24"/>
              </w:rPr>
              <w:t xml:space="preserve"> вул.Островського,18</w:t>
            </w:r>
          </w:p>
        </w:tc>
      </w:tr>
      <w:tr w:rsidR="00AB13E7" w:rsidRPr="00AB13E7" w14:paraId="70ACAE86" w14:textId="77777777" w:rsidTr="00034AC9">
        <w:trPr>
          <w:trHeight w:val="632"/>
        </w:trPr>
        <w:tc>
          <w:tcPr>
            <w:tcW w:w="3119" w:type="dxa"/>
            <w:tcBorders>
              <w:top w:val="single" w:sz="6" w:space="0" w:color="auto"/>
              <w:left w:val="single" w:sz="6" w:space="0" w:color="auto"/>
              <w:bottom w:val="single" w:sz="6" w:space="0" w:color="auto"/>
              <w:right w:val="single" w:sz="6" w:space="0" w:color="auto"/>
            </w:tcBorders>
            <w:vAlign w:val="center"/>
          </w:tcPr>
          <w:p w14:paraId="6E490B9F" w14:textId="77777777" w:rsidR="00AB13E7" w:rsidRPr="00AB13E7" w:rsidRDefault="00AB13E7" w:rsidP="00AB13E7">
            <w:pPr>
              <w:suppressAutoHyphens/>
              <w:spacing w:after="0" w:line="240" w:lineRule="auto"/>
              <w:jc w:val="both"/>
              <w:rPr>
                <w:rFonts w:ascii="Times New Roman" w:eastAsia="Times New Roman" w:hAnsi="Times New Roman" w:cs="Times New Roman"/>
                <w:sz w:val="24"/>
                <w:szCs w:val="24"/>
                <w:lang w:eastAsia="ru-RU"/>
              </w:rPr>
            </w:pPr>
            <w:r w:rsidRPr="00AB13E7">
              <w:rPr>
                <w:rFonts w:ascii="Times New Roman" w:eastAsia="Times New Roman" w:hAnsi="Times New Roman" w:cs="Times New Roman"/>
                <w:sz w:val="24"/>
                <w:szCs w:val="24"/>
                <w:lang w:eastAsia="zh-CN"/>
              </w:rPr>
              <w:t>Строк поставки товару</w:t>
            </w:r>
          </w:p>
        </w:tc>
        <w:tc>
          <w:tcPr>
            <w:tcW w:w="6688" w:type="dxa"/>
            <w:tcBorders>
              <w:top w:val="single" w:sz="6" w:space="0" w:color="auto"/>
              <w:left w:val="single" w:sz="6" w:space="0" w:color="auto"/>
              <w:bottom w:val="single" w:sz="6" w:space="0" w:color="auto"/>
              <w:right w:val="single" w:sz="6" w:space="0" w:color="auto"/>
            </w:tcBorders>
          </w:tcPr>
          <w:p w14:paraId="4EB5A677" w14:textId="77777777" w:rsidR="00AB13E7" w:rsidRPr="00AB13E7" w:rsidRDefault="00AB13E7" w:rsidP="00AB13E7">
            <w:pPr>
              <w:suppressAutoHyphens/>
              <w:spacing w:after="0" w:line="0" w:lineRule="atLeast"/>
              <w:jc w:val="both"/>
              <w:rPr>
                <w:rFonts w:ascii="Times New Roman" w:eastAsia="Times New Roman" w:hAnsi="Times New Roman" w:cs="Times New Roman"/>
                <w:color w:val="000000"/>
                <w:sz w:val="24"/>
                <w:szCs w:val="24"/>
                <w:lang w:eastAsia="zh-CN"/>
              </w:rPr>
            </w:pPr>
          </w:p>
          <w:p w14:paraId="256361D3" w14:textId="4717304C" w:rsidR="00AB13E7" w:rsidRPr="00AB13E7" w:rsidRDefault="00AB13E7" w:rsidP="00AB13E7">
            <w:pPr>
              <w:suppressAutoHyphens/>
              <w:spacing w:after="0" w:line="0" w:lineRule="atLeast"/>
              <w:jc w:val="both"/>
              <w:rPr>
                <w:rFonts w:ascii="Times New Roman" w:eastAsia="Times New Roman" w:hAnsi="Times New Roman" w:cs="Times New Roman"/>
                <w:sz w:val="24"/>
                <w:szCs w:val="24"/>
                <w:shd w:val="clear" w:color="auto" w:fill="FFFFFF"/>
              </w:rPr>
            </w:pPr>
            <w:r w:rsidRPr="00AB13E7">
              <w:rPr>
                <w:rFonts w:ascii="Times New Roman" w:eastAsia="Times New Roman" w:hAnsi="Times New Roman" w:cs="Times New Roman"/>
                <w:color w:val="000000"/>
                <w:sz w:val="24"/>
                <w:szCs w:val="24"/>
                <w:lang w:eastAsia="zh-CN"/>
              </w:rPr>
              <w:t>до 31.12.2022 року</w:t>
            </w:r>
          </w:p>
        </w:tc>
      </w:tr>
    </w:tbl>
    <w:p w14:paraId="1DAF298D"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111A2608"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3331B62E" w14:textId="77777777" w:rsidR="00AB13E7" w:rsidRPr="00AB13E7" w:rsidRDefault="00AB13E7" w:rsidP="00AB13E7">
      <w:pPr>
        <w:spacing w:after="0" w:line="240" w:lineRule="auto"/>
        <w:jc w:val="both"/>
        <w:rPr>
          <w:rFonts w:ascii="Times New Roman" w:eastAsia="Times New Roman" w:hAnsi="Times New Roman" w:cs="Times New Roman"/>
          <w:b/>
          <w:sz w:val="24"/>
          <w:szCs w:val="24"/>
        </w:rPr>
      </w:pPr>
      <w:r w:rsidRPr="00AB13E7">
        <w:rPr>
          <w:rFonts w:ascii="Times New Roman" w:eastAsia="Times New Roman" w:hAnsi="Times New Roman" w:cs="Times New Roman"/>
          <w:b/>
          <w:sz w:val="24"/>
          <w:szCs w:val="24"/>
        </w:rPr>
        <w:t>1. Особливі вимоги до предмету закупівлі.</w:t>
      </w:r>
    </w:p>
    <w:p w14:paraId="1526E22C"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3EFFD662" w14:textId="481DDC3A"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Постачання електричної енергії споживачу регулюється</w:t>
      </w:r>
      <w:r>
        <w:rPr>
          <w:rFonts w:ascii="Times New Roman" w:eastAsia="Times New Roman" w:hAnsi="Times New Roman" w:cs="Times New Roman"/>
          <w:sz w:val="24"/>
          <w:szCs w:val="24"/>
        </w:rPr>
        <w:t xml:space="preserve"> чинним законодавством України:</w:t>
      </w:r>
    </w:p>
    <w:p w14:paraId="090A317D" w14:textId="510D6A0E"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Кодексом систем розподілу, затвердженого постановою Національної комісії регулювання електроенергетики та комунальних послуг У</w:t>
      </w:r>
      <w:r>
        <w:rPr>
          <w:rFonts w:ascii="Times New Roman" w:eastAsia="Times New Roman" w:hAnsi="Times New Roman" w:cs="Times New Roman"/>
          <w:sz w:val="24"/>
          <w:szCs w:val="24"/>
        </w:rPr>
        <w:t>країни від 14.03.2018 № 310;</w:t>
      </w:r>
    </w:p>
    <w:p w14:paraId="502C2D57" w14:textId="7387B860"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Кодексом системи передачі, затвердженого постановою Національної комісії регулювання електроенергетики та комунальних послу</w:t>
      </w:r>
      <w:r>
        <w:rPr>
          <w:rFonts w:ascii="Times New Roman" w:eastAsia="Times New Roman" w:hAnsi="Times New Roman" w:cs="Times New Roman"/>
          <w:sz w:val="24"/>
          <w:szCs w:val="24"/>
        </w:rPr>
        <w:t>г України від 14.03.2018 № 309;</w:t>
      </w:r>
    </w:p>
    <w:p w14:paraId="6F676457" w14:textId="31874932"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xml:space="preserve">- Законом України від 13.04.2017 № 2019-VIII «Про ринок електричної </w:t>
      </w:r>
      <w:r>
        <w:rPr>
          <w:rFonts w:ascii="Times New Roman" w:eastAsia="Times New Roman" w:hAnsi="Times New Roman" w:cs="Times New Roman"/>
          <w:sz w:val="24"/>
          <w:szCs w:val="24"/>
        </w:rPr>
        <w:t>енергії»;</w:t>
      </w:r>
    </w:p>
    <w:p w14:paraId="387D3105" w14:textId="2D57124F"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Правилами роздрібного ринку електричної енергії, затвердженими постановою Національної комісії регулювання електроенергетики та комунальних послу</w:t>
      </w:r>
      <w:r>
        <w:rPr>
          <w:rFonts w:ascii="Times New Roman" w:eastAsia="Times New Roman" w:hAnsi="Times New Roman" w:cs="Times New Roman"/>
          <w:sz w:val="24"/>
          <w:szCs w:val="24"/>
        </w:rPr>
        <w:t>г України від 14.03.2018 № 312.</w:t>
      </w:r>
    </w:p>
    <w:p w14:paraId="35CE4DC8"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та іншими нормативно-правовим актам, прийнятим на виконання Закону України «Про ринок електричної енергії»</w:t>
      </w:r>
    </w:p>
    <w:p w14:paraId="52B3DB14" w14:textId="77777777"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xml:space="preserve">Постачання електричної енергії споживачам здійснюється </w:t>
      </w:r>
      <w:proofErr w:type="spellStart"/>
      <w:r w:rsidRPr="00AB13E7">
        <w:rPr>
          <w:rFonts w:ascii="Times New Roman" w:eastAsia="Times New Roman" w:hAnsi="Times New Roman" w:cs="Times New Roman"/>
          <w:sz w:val="24"/>
          <w:szCs w:val="24"/>
        </w:rPr>
        <w:t>електропостачальниками</w:t>
      </w:r>
      <w:proofErr w:type="spellEnd"/>
      <w:r w:rsidRPr="00AB13E7">
        <w:rPr>
          <w:rFonts w:ascii="Times New Roman" w:eastAsia="Times New Roman" w:hAnsi="Times New Roman" w:cs="Times New Roman"/>
          <w:sz w:val="24"/>
          <w:szCs w:val="24"/>
        </w:rPr>
        <w:t>, які отримали відповідну ліцензію на право провадження господарської діяльності з постачання електроенергії споживачу. (Учасник надає у складі пропозиції сканований оригінал або завірену копію ліцензії)*.</w:t>
      </w:r>
    </w:p>
    <w:p w14:paraId="4A659999" w14:textId="6C64F75D"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початком постачання електричної енергії Замовнику є дата</w:t>
      </w:r>
      <w:r>
        <w:rPr>
          <w:rFonts w:ascii="Times New Roman" w:eastAsia="Times New Roman" w:hAnsi="Times New Roman" w:cs="Times New Roman"/>
          <w:sz w:val="24"/>
          <w:szCs w:val="24"/>
        </w:rPr>
        <w:t>, зазначена в заяві-приєднанні;</w:t>
      </w:r>
    </w:p>
    <w:p w14:paraId="59382EB7" w14:textId="5FD4C5F6"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замовник має право вільно змінювати Постачальника відповідно до процедури, визначеної ПРРЕ</w:t>
      </w:r>
      <w:r>
        <w:rPr>
          <w:rFonts w:ascii="Times New Roman" w:eastAsia="Times New Roman" w:hAnsi="Times New Roman" w:cs="Times New Roman"/>
          <w:sz w:val="24"/>
          <w:szCs w:val="24"/>
        </w:rPr>
        <w:t>Е;</w:t>
      </w:r>
    </w:p>
    <w:p w14:paraId="4F0506DF" w14:textId="2E6E8CAA" w:rsid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постачальник не має права вимагати від Замовника будь-якої іншої плати за електричну енергію, що не визн</w:t>
      </w:r>
      <w:r>
        <w:rPr>
          <w:rFonts w:ascii="Times New Roman" w:eastAsia="Times New Roman" w:hAnsi="Times New Roman" w:cs="Times New Roman"/>
          <w:sz w:val="24"/>
          <w:szCs w:val="24"/>
        </w:rPr>
        <w:t>ачена у комерційній пропозиції;</w:t>
      </w:r>
    </w:p>
    <w:p w14:paraId="621729E7"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0EE56FB5"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b/>
          <w:sz w:val="24"/>
          <w:szCs w:val="24"/>
        </w:rPr>
        <w:t xml:space="preserve">2. Мета використання товару: </w:t>
      </w:r>
      <w:r w:rsidRPr="00AB13E7">
        <w:rPr>
          <w:rFonts w:ascii="Times New Roman" w:eastAsia="Times New Roman" w:hAnsi="Times New Roman" w:cs="Times New Roman"/>
          <w:sz w:val="24"/>
          <w:szCs w:val="24"/>
        </w:rPr>
        <w:t>для задоволення потреб у споживанні електричної енергії об’єкту Замовника (Споживача).</w:t>
      </w:r>
    </w:p>
    <w:p w14:paraId="12FB2C4D"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48DF4CA1"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b/>
          <w:sz w:val="24"/>
          <w:szCs w:val="24"/>
        </w:rPr>
        <w:t>3. Місце поставки товару:</w:t>
      </w:r>
      <w:r w:rsidRPr="00AB13E7">
        <w:rPr>
          <w:rFonts w:ascii="Times New Roman" w:eastAsia="Times New Roman" w:hAnsi="Times New Roman" w:cs="Times New Roman"/>
          <w:sz w:val="24"/>
          <w:szCs w:val="24"/>
        </w:rPr>
        <w:t xml:space="preserve"> пункт підключення електрозабезпечення об’єктів Замовника.</w:t>
      </w:r>
    </w:p>
    <w:p w14:paraId="398BA158"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318466C1" w14:textId="0E0C2FB7" w:rsidR="00AB13E7" w:rsidRPr="00AB13E7" w:rsidRDefault="00AB13E7" w:rsidP="00AB13E7">
      <w:p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xml:space="preserve">Точка розподілу електричної </w:t>
      </w:r>
      <w:r>
        <w:rPr>
          <w:rFonts w:ascii="Times New Roman" w:eastAsia="Times New Roman" w:hAnsi="Times New Roman" w:cs="Times New Roman"/>
          <w:sz w:val="24"/>
          <w:szCs w:val="24"/>
        </w:rPr>
        <w:t xml:space="preserve">енергії знаходяться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w:t>
      </w:r>
    </w:p>
    <w:p w14:paraId="7B6CCECE" w14:textId="350865F6" w:rsidR="00AB13E7" w:rsidRPr="00AB13E7" w:rsidRDefault="00AB13E7" w:rsidP="00AB13E7">
      <w:pPr>
        <w:pStyle w:val="a5"/>
        <w:numPr>
          <w:ilvl w:val="0"/>
          <w:numId w:val="10"/>
        </w:num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lastRenderedPageBreak/>
        <w:t xml:space="preserve"> м.</w:t>
      </w:r>
      <w:r>
        <w:rPr>
          <w:rFonts w:ascii="Times New Roman" w:eastAsia="Times New Roman" w:hAnsi="Times New Roman" w:cs="Times New Roman"/>
          <w:sz w:val="24"/>
          <w:szCs w:val="24"/>
        </w:rPr>
        <w:t xml:space="preserve"> </w:t>
      </w:r>
      <w:proofErr w:type="spellStart"/>
      <w:r w:rsidRPr="00AB13E7">
        <w:rPr>
          <w:rFonts w:ascii="Times New Roman" w:eastAsia="Times New Roman" w:hAnsi="Times New Roman" w:cs="Times New Roman"/>
          <w:sz w:val="24"/>
          <w:szCs w:val="24"/>
        </w:rPr>
        <w:t>Жмеринк</w:t>
      </w:r>
      <w:proofErr w:type="spellEnd"/>
      <w:r w:rsidRPr="00AB13E7">
        <w:rPr>
          <w:rFonts w:ascii="Times New Roman" w:eastAsia="Times New Roman" w:hAnsi="Times New Roman" w:cs="Times New Roman"/>
          <w:sz w:val="24"/>
          <w:szCs w:val="24"/>
        </w:rPr>
        <w:t xml:space="preserve">, вул.Соборна,41; </w:t>
      </w:r>
    </w:p>
    <w:p w14:paraId="67A18084" w14:textId="6BF3D2AE" w:rsidR="00AB13E7" w:rsidRPr="00AB13E7" w:rsidRDefault="00AB13E7" w:rsidP="00AB13E7">
      <w:pPr>
        <w:pStyle w:val="a5"/>
        <w:numPr>
          <w:ilvl w:val="0"/>
          <w:numId w:val="10"/>
        </w:numPr>
        <w:spacing w:after="0" w:line="240" w:lineRule="auto"/>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xml:space="preserve">смт. </w:t>
      </w:r>
      <w:proofErr w:type="spellStart"/>
      <w:r w:rsidRPr="00AB13E7">
        <w:rPr>
          <w:rFonts w:ascii="Times New Roman" w:eastAsia="Times New Roman" w:hAnsi="Times New Roman" w:cs="Times New Roman"/>
          <w:sz w:val="24"/>
          <w:szCs w:val="24"/>
        </w:rPr>
        <w:t>Браїлів</w:t>
      </w:r>
      <w:proofErr w:type="spellEnd"/>
      <w:r w:rsidRPr="00AB13E7">
        <w:rPr>
          <w:rFonts w:ascii="Times New Roman" w:eastAsia="Times New Roman" w:hAnsi="Times New Roman" w:cs="Times New Roman"/>
          <w:sz w:val="24"/>
          <w:szCs w:val="24"/>
        </w:rPr>
        <w:t xml:space="preserve"> вул.Островського,18</w:t>
      </w:r>
    </w:p>
    <w:p w14:paraId="6BC1709F"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6B274D27" w14:textId="046C1523" w:rsidR="00AB13E7" w:rsidRDefault="00AB13E7" w:rsidP="00AB13E7">
      <w:pPr>
        <w:spacing w:after="0" w:line="240" w:lineRule="auto"/>
        <w:jc w:val="both"/>
        <w:rPr>
          <w:rFonts w:ascii="Times New Roman" w:eastAsia="Times New Roman" w:hAnsi="Times New Roman" w:cs="Times New Roman"/>
          <w:b/>
          <w:sz w:val="24"/>
          <w:szCs w:val="24"/>
        </w:rPr>
      </w:pPr>
      <w:r w:rsidRPr="00AB13E7">
        <w:rPr>
          <w:rFonts w:ascii="Times New Roman" w:eastAsia="Times New Roman" w:hAnsi="Times New Roman" w:cs="Times New Roman"/>
          <w:b/>
          <w:sz w:val="24"/>
          <w:szCs w:val="24"/>
        </w:rPr>
        <w:t>4. Послуги з передачі та</w:t>
      </w:r>
      <w:r>
        <w:rPr>
          <w:rFonts w:ascii="Times New Roman" w:eastAsia="Times New Roman" w:hAnsi="Times New Roman" w:cs="Times New Roman"/>
          <w:b/>
          <w:sz w:val="24"/>
          <w:szCs w:val="24"/>
        </w:rPr>
        <w:t xml:space="preserve"> розподілу електричної енергії:</w:t>
      </w:r>
    </w:p>
    <w:p w14:paraId="32607A59" w14:textId="77777777" w:rsidR="00AB13E7" w:rsidRPr="00AB13E7" w:rsidRDefault="00AB13E7" w:rsidP="00AB13E7">
      <w:pPr>
        <w:spacing w:after="0" w:line="240" w:lineRule="auto"/>
        <w:jc w:val="both"/>
        <w:rPr>
          <w:rFonts w:ascii="Times New Roman" w:eastAsia="Times New Roman" w:hAnsi="Times New Roman" w:cs="Times New Roman"/>
          <w:b/>
          <w:sz w:val="24"/>
          <w:szCs w:val="24"/>
        </w:rPr>
      </w:pPr>
    </w:p>
    <w:p w14:paraId="285DE573" w14:textId="49ED7FB5"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пропозиції витрати щодо оплати вартості послуг оператора системи передачі електричної енергії та не включає вартість послуг оператора системи розподілу електричної енергії. Ціна пропозиції повинна бути розрахована з урахуванням податків і зборів, що сплачуються або мають бути сплачені, усіх інших витрат,</w:t>
      </w:r>
      <w:r>
        <w:rPr>
          <w:rFonts w:ascii="Times New Roman" w:eastAsia="Times New Roman" w:hAnsi="Times New Roman" w:cs="Times New Roman"/>
          <w:sz w:val="24"/>
          <w:szCs w:val="24"/>
        </w:rPr>
        <w:t xml:space="preserve"> </w:t>
      </w:r>
      <w:r w:rsidRPr="00AB13E7">
        <w:rPr>
          <w:rFonts w:ascii="Times New Roman" w:eastAsia="Times New Roman" w:hAnsi="Times New Roman" w:cs="Times New Roman"/>
          <w:sz w:val="24"/>
          <w:szCs w:val="24"/>
        </w:rPr>
        <w:t>відповідно до цін, діючих на ринку на дані товари, та згідно вимог діючих законодавчих і розпорядчих актів щодо формування ціни</w:t>
      </w:r>
    </w:p>
    <w:p w14:paraId="35383516"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24ABDA84" w14:textId="09F4CF3E" w:rsidR="00AB13E7" w:rsidRDefault="00AB13E7" w:rsidP="00AB13E7">
      <w:pPr>
        <w:spacing w:after="0" w:line="240" w:lineRule="auto"/>
        <w:jc w:val="both"/>
        <w:rPr>
          <w:rFonts w:ascii="Times New Roman" w:eastAsia="Times New Roman" w:hAnsi="Times New Roman" w:cs="Times New Roman"/>
          <w:b/>
          <w:sz w:val="24"/>
          <w:szCs w:val="24"/>
        </w:rPr>
      </w:pPr>
      <w:r w:rsidRPr="00AB13E7">
        <w:rPr>
          <w:rFonts w:ascii="Times New Roman" w:eastAsia="Times New Roman" w:hAnsi="Times New Roman" w:cs="Times New Roman"/>
          <w:b/>
          <w:sz w:val="24"/>
          <w:szCs w:val="24"/>
        </w:rPr>
        <w:t>5. Стру</w:t>
      </w:r>
      <w:r>
        <w:rPr>
          <w:rFonts w:ascii="Times New Roman" w:eastAsia="Times New Roman" w:hAnsi="Times New Roman" w:cs="Times New Roman"/>
          <w:b/>
          <w:sz w:val="24"/>
          <w:szCs w:val="24"/>
        </w:rPr>
        <w:t>ктура ціни електричної енергії:</w:t>
      </w:r>
    </w:p>
    <w:p w14:paraId="0FBF20F8" w14:textId="77777777" w:rsidR="00AB13E7" w:rsidRPr="00AB13E7" w:rsidRDefault="00AB13E7" w:rsidP="00AB13E7">
      <w:pPr>
        <w:spacing w:after="0" w:line="240" w:lineRule="auto"/>
        <w:jc w:val="both"/>
        <w:rPr>
          <w:rFonts w:ascii="Times New Roman" w:eastAsia="Times New Roman" w:hAnsi="Times New Roman" w:cs="Times New Roman"/>
          <w:b/>
          <w:sz w:val="24"/>
          <w:szCs w:val="24"/>
        </w:rPr>
      </w:pPr>
    </w:p>
    <w:p w14:paraId="1B6AAB59" w14:textId="24662536"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Ціна на постачання електр</w:t>
      </w:r>
      <w:r>
        <w:rPr>
          <w:rFonts w:ascii="Times New Roman" w:eastAsia="Times New Roman" w:hAnsi="Times New Roman" w:cs="Times New Roman"/>
          <w:sz w:val="24"/>
          <w:szCs w:val="24"/>
        </w:rPr>
        <w:t>ичної енергії повинна включати:</w:t>
      </w:r>
    </w:p>
    <w:p w14:paraId="2ED38968" w14:textId="21DC6407"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Ціну (вартість) електричної енергії як товарної продукції (без супутніх</w:t>
      </w:r>
      <w:r>
        <w:rPr>
          <w:rFonts w:ascii="Times New Roman" w:eastAsia="Times New Roman" w:hAnsi="Times New Roman" w:cs="Times New Roman"/>
          <w:sz w:val="24"/>
          <w:szCs w:val="24"/>
        </w:rPr>
        <w:t xml:space="preserve"> послуг розподілу та передачі).</w:t>
      </w:r>
    </w:p>
    <w:p w14:paraId="044B1441" w14:textId="77777777"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Податки, у тому числі податок на додану вартість, які враховують у складі ціни товару (електричної енергії) відповідно до податкового законодавства України (у разі якщо учасник є платником відповідного податку).</w:t>
      </w:r>
    </w:p>
    <w:p w14:paraId="4F54C14D"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01888FF4" w14:textId="77777777" w:rsidR="00AB13E7" w:rsidRPr="00AB13E7" w:rsidRDefault="00AB13E7" w:rsidP="00AB13E7">
      <w:pPr>
        <w:spacing w:after="0" w:line="240" w:lineRule="auto"/>
        <w:jc w:val="both"/>
        <w:rPr>
          <w:rFonts w:ascii="Times New Roman" w:eastAsia="Times New Roman" w:hAnsi="Times New Roman" w:cs="Times New Roman"/>
          <w:b/>
          <w:sz w:val="24"/>
          <w:szCs w:val="24"/>
        </w:rPr>
      </w:pPr>
      <w:r w:rsidRPr="00AB13E7">
        <w:rPr>
          <w:rFonts w:ascii="Times New Roman" w:eastAsia="Times New Roman" w:hAnsi="Times New Roman" w:cs="Times New Roman"/>
          <w:b/>
          <w:sz w:val="24"/>
          <w:szCs w:val="24"/>
        </w:rPr>
        <w:t>6. Вимоги щодо якості електричної енергії:</w:t>
      </w:r>
    </w:p>
    <w:p w14:paraId="6F07231C" w14:textId="77777777" w:rsidR="00AB13E7" w:rsidRPr="00AB13E7" w:rsidRDefault="00AB13E7" w:rsidP="00AB13E7">
      <w:pPr>
        <w:spacing w:after="0" w:line="240" w:lineRule="auto"/>
        <w:jc w:val="both"/>
        <w:rPr>
          <w:rFonts w:ascii="Times New Roman" w:eastAsia="Times New Roman" w:hAnsi="Times New Roman" w:cs="Times New Roman"/>
          <w:sz w:val="24"/>
          <w:szCs w:val="24"/>
        </w:rPr>
      </w:pPr>
    </w:p>
    <w:p w14:paraId="0821943D" w14:textId="1EF63032"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Постачальник зобов'язується забезпечити якість товару (електричної енергії), який постачається Замовнику (Споживачу),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A09BD97" w14:textId="65A3A4DC"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 xml:space="preserve">Учасник - </w:t>
      </w:r>
      <w:proofErr w:type="spellStart"/>
      <w:r w:rsidRPr="00AB13E7">
        <w:rPr>
          <w:rFonts w:ascii="Times New Roman" w:eastAsia="Times New Roman" w:hAnsi="Times New Roman" w:cs="Times New Roman"/>
          <w:sz w:val="24"/>
          <w:szCs w:val="24"/>
        </w:rPr>
        <w:t>електропостачальник</w:t>
      </w:r>
      <w:proofErr w:type="spellEnd"/>
      <w:r w:rsidRPr="00AB13E7">
        <w:rPr>
          <w:rFonts w:ascii="Times New Roman" w:eastAsia="Times New Roman" w:hAnsi="Times New Roman" w:cs="Times New Roman"/>
          <w:sz w:val="24"/>
          <w:szCs w:val="24"/>
        </w:rPr>
        <w:t xml:space="preserve">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12F01756" w14:textId="51F87CB0" w:rsidR="00AB13E7" w:rsidRP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1FBBF46B" w14:textId="77777777" w:rsidR="00AB13E7" w:rsidRDefault="00AB13E7" w:rsidP="00AB13E7">
      <w:pPr>
        <w:spacing w:after="0" w:line="240" w:lineRule="auto"/>
        <w:ind w:firstLine="720"/>
        <w:jc w:val="both"/>
        <w:rPr>
          <w:rFonts w:ascii="Times New Roman" w:eastAsia="Times New Roman" w:hAnsi="Times New Roman" w:cs="Times New Roman"/>
          <w:sz w:val="24"/>
          <w:szCs w:val="24"/>
        </w:rPr>
      </w:pPr>
      <w:r w:rsidRPr="00AB13E7">
        <w:rPr>
          <w:rFonts w:ascii="Times New Roman" w:eastAsia="Times New Roman" w:hAnsi="Times New Roman" w:cs="Times New Roman"/>
          <w:sz w:val="24"/>
          <w:szCs w:val="24"/>
        </w:rPr>
        <w:t>Замовник в односторонньому порядку може зменшити обсяги закупівлі в залежності від фактичних витрат.</w:t>
      </w:r>
    </w:p>
    <w:p w14:paraId="3493417A" w14:textId="77777777" w:rsidR="0064334A" w:rsidRDefault="0064334A" w:rsidP="00AB13E7">
      <w:pPr>
        <w:spacing w:after="0" w:line="240" w:lineRule="auto"/>
        <w:ind w:firstLine="720"/>
        <w:jc w:val="both"/>
        <w:rPr>
          <w:rFonts w:ascii="Times New Roman" w:eastAsia="Times New Roman" w:hAnsi="Times New Roman" w:cs="Times New Roman"/>
          <w:sz w:val="24"/>
          <w:szCs w:val="24"/>
        </w:rPr>
      </w:pPr>
    </w:p>
    <w:p w14:paraId="4A028261" w14:textId="4611BB38" w:rsidR="00AB13E7" w:rsidRDefault="0064334A" w:rsidP="00B82427">
      <w:pPr>
        <w:spacing w:after="0" w:line="240" w:lineRule="auto"/>
        <w:ind w:firstLine="720"/>
        <w:jc w:val="both"/>
        <w:rPr>
          <w:rFonts w:ascii="Times New Roman" w:eastAsia="Times New Roman" w:hAnsi="Times New Roman" w:cs="Times New Roman"/>
          <w:sz w:val="24"/>
          <w:szCs w:val="24"/>
        </w:rPr>
      </w:pPr>
      <w:r w:rsidRPr="0064334A">
        <w:rPr>
          <w:rFonts w:ascii="Times New Roman" w:eastAsia="Times New Roman" w:hAnsi="Times New Roman" w:cs="Times New Roman"/>
          <w:b/>
          <w:sz w:val="24"/>
          <w:szCs w:val="24"/>
        </w:rPr>
        <w:t xml:space="preserve">7. Технічні, якісні характеристики предмету закупівлі </w:t>
      </w:r>
      <w:r w:rsidRPr="0064334A">
        <w:rPr>
          <w:rFonts w:ascii="Times New Roman" w:eastAsia="Times New Roman" w:hAnsi="Times New Roman" w:cs="Times New Roman"/>
          <w:sz w:val="24"/>
          <w:szCs w:val="24"/>
        </w:rPr>
        <w:t>мають передбачати застосування заходів із захисту довкілля. Постачальник при поставці товару (електричної енергії)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14:paraId="41FC6A7C" w14:textId="26B4D0E7" w:rsidR="004B6010" w:rsidRDefault="004B6010" w:rsidP="004B601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w:t>
      </w:r>
    </w:p>
    <w:p w14:paraId="1E925D7E" w14:textId="39CA1594" w:rsidR="008B6D41" w:rsidRPr="008B6D41" w:rsidRDefault="008B6D41" w:rsidP="008B6D41">
      <w:pPr>
        <w:jc w:val="center"/>
        <w:rPr>
          <w:rFonts w:ascii="Times New Roman" w:eastAsia="Times New Roman" w:hAnsi="Times New Roman" w:cs="Times New Roman"/>
          <w:b/>
          <w:sz w:val="24"/>
          <w:szCs w:val="24"/>
        </w:rPr>
      </w:pPr>
      <w:r w:rsidRPr="008B6D41">
        <w:rPr>
          <w:rFonts w:ascii="Times New Roman" w:eastAsia="Times New Roman" w:hAnsi="Times New Roman" w:cs="Times New Roman"/>
          <w:b/>
          <w:sz w:val="24"/>
          <w:szCs w:val="24"/>
        </w:rPr>
        <w:lastRenderedPageBreak/>
        <w:t>ВИМОГИ ДО УЧАСНИКА</w:t>
      </w:r>
    </w:p>
    <w:p w14:paraId="194CE2E6" w14:textId="6601D4C1" w:rsidR="008B6D41" w:rsidRPr="008B6D41" w:rsidRDefault="008B6D41" w:rsidP="008B6D41">
      <w:pPr>
        <w:jc w:val="center"/>
        <w:rPr>
          <w:rFonts w:ascii="Times New Roman" w:eastAsia="Times New Roman" w:hAnsi="Times New Roman" w:cs="Times New Roman"/>
          <w:b/>
          <w:sz w:val="24"/>
          <w:szCs w:val="24"/>
        </w:rPr>
      </w:pPr>
      <w:r w:rsidRPr="008B6D41">
        <w:rPr>
          <w:rFonts w:ascii="Times New Roman" w:eastAsia="Times New Roman" w:hAnsi="Times New Roman" w:cs="Times New Roman"/>
          <w:b/>
          <w:sz w:val="24"/>
          <w:szCs w:val="24"/>
        </w:rPr>
        <w:t>щодо участі у спрощеній процедурі закупівлі по предмету закупівлі:</w:t>
      </w:r>
    </w:p>
    <w:p w14:paraId="01BEEECF" w14:textId="1C46230A" w:rsidR="004B6010" w:rsidRDefault="008B6D41" w:rsidP="004B6010">
      <w:pPr>
        <w:jc w:val="center"/>
        <w:rPr>
          <w:rFonts w:ascii="Times New Roman" w:eastAsia="Times New Roman" w:hAnsi="Times New Roman" w:cs="Times New Roman"/>
          <w:b/>
          <w:sz w:val="24"/>
          <w:szCs w:val="24"/>
        </w:rPr>
      </w:pPr>
      <w:r w:rsidRPr="008B6D41">
        <w:rPr>
          <w:rFonts w:ascii="Times New Roman" w:eastAsia="Times New Roman" w:hAnsi="Times New Roman" w:cs="Times New Roman"/>
          <w:b/>
          <w:sz w:val="24"/>
          <w:szCs w:val="24"/>
        </w:rPr>
        <w:t>ДК 021:2015 –09310000-5 - Електрична енергія</w:t>
      </w:r>
    </w:p>
    <w:p w14:paraId="32321ABD" w14:textId="77777777" w:rsidR="004B6010" w:rsidRPr="004B6010" w:rsidRDefault="004B6010" w:rsidP="004B6010">
      <w:pPr>
        <w:jc w:val="both"/>
        <w:rPr>
          <w:rFonts w:ascii="Times New Roman" w:eastAsia="Times New Roman" w:hAnsi="Times New Roman" w:cs="Times New Roman"/>
          <w:sz w:val="24"/>
          <w:szCs w:val="24"/>
        </w:rPr>
      </w:pPr>
      <w:r w:rsidRPr="004B6010">
        <w:rPr>
          <w:rFonts w:ascii="Times New Roman" w:eastAsia="Times New Roman" w:hAnsi="Times New Roman" w:cs="Times New Roman"/>
          <w:sz w:val="24"/>
          <w:szCs w:val="24"/>
        </w:rPr>
        <w:t>1. Виписка або Витяг з Єдиного державного реєстру юридичних осіб та фізичних осіб-підприємців з відміткою, що дані є актуальними на дату подання пропозиції.</w:t>
      </w:r>
    </w:p>
    <w:p w14:paraId="5EC70CF8" w14:textId="77777777" w:rsidR="004B6010" w:rsidRPr="004B6010" w:rsidRDefault="004B6010" w:rsidP="004B6010">
      <w:pPr>
        <w:jc w:val="both"/>
        <w:rPr>
          <w:rFonts w:ascii="Times New Roman" w:eastAsia="Times New Roman" w:hAnsi="Times New Roman" w:cs="Times New Roman"/>
          <w:sz w:val="24"/>
          <w:szCs w:val="24"/>
        </w:rPr>
      </w:pPr>
      <w:r w:rsidRPr="004B6010">
        <w:rPr>
          <w:rFonts w:ascii="Times New Roman" w:eastAsia="Times New Roman" w:hAnsi="Times New Roman" w:cs="Times New Roman"/>
          <w:sz w:val="24"/>
          <w:szCs w:val="24"/>
        </w:rPr>
        <w:t>2. Довідка про підприємство, що має містити інформацію про юридичну та фактичну адресу Учасника, код ЄДРПОУ, ПІБ керівника та його контактний номер телефону.</w:t>
      </w:r>
    </w:p>
    <w:p w14:paraId="58D6D27F" w14:textId="15017E7C" w:rsidR="004B6010" w:rsidRPr="004B6010" w:rsidRDefault="004B6010" w:rsidP="004B6010">
      <w:pPr>
        <w:jc w:val="both"/>
        <w:rPr>
          <w:rFonts w:ascii="Times New Roman" w:eastAsia="Times New Roman" w:hAnsi="Times New Roman" w:cs="Times New Roman"/>
          <w:sz w:val="24"/>
          <w:szCs w:val="24"/>
        </w:rPr>
      </w:pPr>
      <w:r w:rsidRPr="004B6010">
        <w:rPr>
          <w:rFonts w:ascii="Times New Roman" w:eastAsia="Times New Roman" w:hAnsi="Times New Roman" w:cs="Times New Roman"/>
          <w:sz w:val="24"/>
          <w:szCs w:val="24"/>
        </w:rPr>
        <w:t>3. Ліцензію на постачання електричної енергії або посилання на розміщення відповідної інформації на офіційному веб-сайті НКРЕКП</w:t>
      </w:r>
    </w:p>
    <w:p w14:paraId="44564993" w14:textId="30C76D54" w:rsidR="004B6010" w:rsidRPr="004B6010" w:rsidRDefault="004B6010" w:rsidP="004B6010">
      <w:pPr>
        <w:jc w:val="both"/>
        <w:rPr>
          <w:rFonts w:ascii="Times New Roman" w:eastAsia="Times New Roman" w:hAnsi="Times New Roman" w:cs="Times New Roman"/>
          <w:sz w:val="24"/>
          <w:szCs w:val="24"/>
        </w:rPr>
      </w:pPr>
      <w:r w:rsidRPr="004B6010">
        <w:rPr>
          <w:rFonts w:ascii="Times New Roman" w:eastAsia="Times New Roman" w:hAnsi="Times New Roman" w:cs="Times New Roman"/>
          <w:sz w:val="24"/>
          <w:szCs w:val="24"/>
        </w:rPr>
        <w:t>4. Інші документи, які Учасник відбору вважає за доцільне надати у складі своєї пропозиції.</w:t>
      </w:r>
    </w:p>
    <w:p w14:paraId="0C052794" w14:textId="51B0086E" w:rsidR="004B6010" w:rsidRPr="004B6010" w:rsidRDefault="004B6010" w:rsidP="004B6010">
      <w:pPr>
        <w:jc w:val="both"/>
        <w:rPr>
          <w:rFonts w:ascii="Times New Roman" w:eastAsia="Times New Roman" w:hAnsi="Times New Roman" w:cs="Times New Roman"/>
          <w:sz w:val="24"/>
          <w:szCs w:val="24"/>
        </w:rPr>
      </w:pPr>
      <w:r w:rsidRPr="004B6010">
        <w:rPr>
          <w:rFonts w:ascii="Times New Roman" w:eastAsia="Times New Roman" w:hAnsi="Times New Roman" w:cs="Times New Roman"/>
          <w:sz w:val="24"/>
          <w:szCs w:val="24"/>
        </w:rPr>
        <w:t xml:space="preserve">5. </w:t>
      </w:r>
      <w:proofErr w:type="spellStart"/>
      <w:r w:rsidRPr="004B6010">
        <w:rPr>
          <w:rFonts w:ascii="Times New Roman" w:eastAsia="Times New Roman" w:hAnsi="Times New Roman" w:cs="Times New Roman"/>
          <w:sz w:val="24"/>
          <w:szCs w:val="24"/>
        </w:rPr>
        <w:t>Скан</w:t>
      </w:r>
      <w:proofErr w:type="spellEnd"/>
      <w:r w:rsidRPr="004B6010">
        <w:rPr>
          <w:rFonts w:ascii="Times New Roman" w:eastAsia="Times New Roman" w:hAnsi="Times New Roman" w:cs="Times New Roman"/>
          <w:sz w:val="24"/>
          <w:szCs w:val="24"/>
        </w:rPr>
        <w:t>-копію оригіналу діючого договору про надання послуг з розподілу (передачі) електричної енергії підписаного з АТ «ВІННИЦЯОБЛЕНЕРГО» та Учасником.</w:t>
      </w:r>
    </w:p>
    <w:p w14:paraId="14DC3A38" w14:textId="3CCC1AA1" w:rsidR="004B6010" w:rsidRDefault="004B6010" w:rsidP="004B6010">
      <w:pPr>
        <w:jc w:val="both"/>
        <w:rPr>
          <w:rFonts w:ascii="Times New Roman" w:eastAsia="Times New Roman" w:hAnsi="Times New Roman" w:cs="Times New Roman"/>
          <w:sz w:val="24"/>
          <w:szCs w:val="24"/>
        </w:rPr>
      </w:pPr>
      <w:r w:rsidRPr="004B6010">
        <w:rPr>
          <w:rFonts w:ascii="Times New Roman" w:eastAsia="Times New Roman" w:hAnsi="Times New Roman" w:cs="Times New Roman"/>
          <w:sz w:val="24"/>
          <w:szCs w:val="24"/>
        </w:rPr>
        <w:t>6. Довідка - підтвердження в довільній формі про включення до Реєстру постачальників, які отримали доступ до мереж оператора системи розподілу АТ «ВІННИЦЯОБЛЕНЕРГО».</w:t>
      </w:r>
    </w:p>
    <w:p w14:paraId="2870C78F" w14:textId="77777777" w:rsidR="004B6010" w:rsidRDefault="004B6010" w:rsidP="004B6010">
      <w:pPr>
        <w:jc w:val="both"/>
        <w:rPr>
          <w:rFonts w:ascii="Times New Roman" w:eastAsia="Times New Roman" w:hAnsi="Times New Roman" w:cs="Times New Roman"/>
          <w:sz w:val="24"/>
          <w:szCs w:val="24"/>
        </w:rPr>
      </w:pPr>
    </w:p>
    <w:p w14:paraId="09A48096" w14:textId="77777777" w:rsidR="004B6010" w:rsidRDefault="004B6010" w:rsidP="004B6010">
      <w:pPr>
        <w:jc w:val="both"/>
        <w:rPr>
          <w:rFonts w:ascii="Times New Roman" w:eastAsia="Times New Roman" w:hAnsi="Times New Roman" w:cs="Times New Roman"/>
          <w:sz w:val="24"/>
          <w:szCs w:val="24"/>
        </w:rPr>
      </w:pPr>
    </w:p>
    <w:p w14:paraId="06E5A07C" w14:textId="77777777" w:rsidR="004B6010" w:rsidRDefault="004B6010" w:rsidP="004B6010">
      <w:pPr>
        <w:jc w:val="both"/>
        <w:rPr>
          <w:rFonts w:ascii="Times New Roman" w:eastAsia="Times New Roman" w:hAnsi="Times New Roman" w:cs="Times New Roman"/>
          <w:sz w:val="24"/>
          <w:szCs w:val="24"/>
        </w:rPr>
      </w:pPr>
    </w:p>
    <w:p w14:paraId="324A6C0C" w14:textId="77777777" w:rsidR="004B6010" w:rsidRDefault="004B6010" w:rsidP="004B6010">
      <w:pPr>
        <w:jc w:val="both"/>
        <w:rPr>
          <w:rFonts w:ascii="Times New Roman" w:eastAsia="Times New Roman" w:hAnsi="Times New Roman" w:cs="Times New Roman"/>
          <w:sz w:val="24"/>
          <w:szCs w:val="24"/>
        </w:rPr>
      </w:pPr>
    </w:p>
    <w:p w14:paraId="6C1FC845" w14:textId="77777777" w:rsidR="004B6010" w:rsidRDefault="004B6010" w:rsidP="004B6010">
      <w:pPr>
        <w:jc w:val="both"/>
        <w:rPr>
          <w:rFonts w:ascii="Times New Roman" w:eastAsia="Times New Roman" w:hAnsi="Times New Roman" w:cs="Times New Roman"/>
          <w:sz w:val="24"/>
          <w:szCs w:val="24"/>
        </w:rPr>
      </w:pPr>
    </w:p>
    <w:p w14:paraId="1A52FCF3" w14:textId="77777777" w:rsidR="004B6010" w:rsidRDefault="004B6010" w:rsidP="004B6010">
      <w:pPr>
        <w:jc w:val="both"/>
        <w:rPr>
          <w:rFonts w:ascii="Times New Roman" w:eastAsia="Times New Roman" w:hAnsi="Times New Roman" w:cs="Times New Roman"/>
          <w:sz w:val="24"/>
          <w:szCs w:val="24"/>
        </w:rPr>
      </w:pPr>
    </w:p>
    <w:p w14:paraId="7CBEAFBE" w14:textId="77777777" w:rsidR="004B6010" w:rsidRDefault="004B6010" w:rsidP="004B6010">
      <w:pPr>
        <w:jc w:val="both"/>
        <w:rPr>
          <w:rFonts w:ascii="Times New Roman" w:eastAsia="Times New Roman" w:hAnsi="Times New Roman" w:cs="Times New Roman"/>
          <w:sz w:val="24"/>
          <w:szCs w:val="24"/>
        </w:rPr>
      </w:pPr>
    </w:p>
    <w:p w14:paraId="3A691871" w14:textId="77777777" w:rsidR="004B6010" w:rsidRDefault="004B6010" w:rsidP="004B6010">
      <w:pPr>
        <w:jc w:val="both"/>
        <w:rPr>
          <w:rFonts w:ascii="Times New Roman" w:eastAsia="Times New Roman" w:hAnsi="Times New Roman" w:cs="Times New Roman"/>
          <w:sz w:val="24"/>
          <w:szCs w:val="24"/>
        </w:rPr>
      </w:pPr>
    </w:p>
    <w:p w14:paraId="6CDB69CF" w14:textId="77777777" w:rsidR="004B6010" w:rsidRDefault="004B6010" w:rsidP="004B6010">
      <w:pPr>
        <w:jc w:val="both"/>
        <w:rPr>
          <w:rFonts w:ascii="Times New Roman" w:eastAsia="Times New Roman" w:hAnsi="Times New Roman" w:cs="Times New Roman"/>
          <w:sz w:val="24"/>
          <w:szCs w:val="24"/>
        </w:rPr>
      </w:pPr>
    </w:p>
    <w:p w14:paraId="38772455" w14:textId="77777777" w:rsidR="004B6010" w:rsidRDefault="004B6010" w:rsidP="004B6010">
      <w:pPr>
        <w:jc w:val="both"/>
        <w:rPr>
          <w:rFonts w:ascii="Times New Roman" w:eastAsia="Times New Roman" w:hAnsi="Times New Roman" w:cs="Times New Roman"/>
          <w:sz w:val="24"/>
          <w:szCs w:val="24"/>
        </w:rPr>
      </w:pPr>
    </w:p>
    <w:p w14:paraId="4DB9ADB7" w14:textId="77777777" w:rsidR="004B6010" w:rsidRDefault="004B6010" w:rsidP="004B6010">
      <w:pPr>
        <w:jc w:val="both"/>
        <w:rPr>
          <w:rFonts w:ascii="Times New Roman" w:eastAsia="Times New Roman" w:hAnsi="Times New Roman" w:cs="Times New Roman"/>
          <w:sz w:val="24"/>
          <w:szCs w:val="24"/>
        </w:rPr>
      </w:pPr>
    </w:p>
    <w:p w14:paraId="674A2157" w14:textId="77777777" w:rsidR="004B6010" w:rsidRDefault="004B6010" w:rsidP="004B6010">
      <w:pPr>
        <w:jc w:val="both"/>
        <w:rPr>
          <w:rFonts w:ascii="Times New Roman" w:eastAsia="Times New Roman" w:hAnsi="Times New Roman" w:cs="Times New Roman"/>
          <w:sz w:val="24"/>
          <w:szCs w:val="24"/>
        </w:rPr>
      </w:pPr>
    </w:p>
    <w:p w14:paraId="21EDFAF9" w14:textId="77777777" w:rsidR="004B6010" w:rsidRDefault="004B6010" w:rsidP="004B6010">
      <w:pPr>
        <w:jc w:val="both"/>
        <w:rPr>
          <w:rFonts w:ascii="Times New Roman" w:eastAsia="Times New Roman" w:hAnsi="Times New Roman" w:cs="Times New Roman"/>
          <w:sz w:val="24"/>
          <w:szCs w:val="24"/>
        </w:rPr>
      </w:pPr>
    </w:p>
    <w:p w14:paraId="41C1D94E" w14:textId="77777777" w:rsidR="004B6010" w:rsidRDefault="004B6010" w:rsidP="004B6010">
      <w:pPr>
        <w:jc w:val="both"/>
        <w:rPr>
          <w:rFonts w:ascii="Times New Roman" w:eastAsia="Times New Roman" w:hAnsi="Times New Roman" w:cs="Times New Roman"/>
          <w:sz w:val="24"/>
          <w:szCs w:val="24"/>
        </w:rPr>
      </w:pPr>
    </w:p>
    <w:p w14:paraId="44BA5DAD" w14:textId="77777777" w:rsidR="004B6010" w:rsidRDefault="004B6010" w:rsidP="004B6010">
      <w:pPr>
        <w:jc w:val="both"/>
        <w:rPr>
          <w:rFonts w:ascii="Times New Roman" w:eastAsia="Times New Roman" w:hAnsi="Times New Roman" w:cs="Times New Roman"/>
          <w:sz w:val="24"/>
          <w:szCs w:val="24"/>
        </w:rPr>
      </w:pPr>
    </w:p>
    <w:p w14:paraId="3CA8959B" w14:textId="77777777" w:rsidR="004B6010" w:rsidRDefault="004B6010" w:rsidP="004B6010">
      <w:pPr>
        <w:jc w:val="both"/>
        <w:rPr>
          <w:rFonts w:ascii="Times New Roman" w:eastAsia="Times New Roman" w:hAnsi="Times New Roman" w:cs="Times New Roman"/>
          <w:sz w:val="24"/>
          <w:szCs w:val="24"/>
        </w:rPr>
      </w:pPr>
    </w:p>
    <w:p w14:paraId="337E3490" w14:textId="6A8E9EAA" w:rsidR="004B6010" w:rsidRPr="00522BF5" w:rsidRDefault="004B6010" w:rsidP="004B6010">
      <w:pPr>
        <w:jc w:val="right"/>
        <w:rPr>
          <w:rFonts w:ascii="Times New Roman" w:hAnsi="Times New Roman" w:cs="Times New Roman"/>
        </w:rPr>
      </w:pPr>
      <w:r w:rsidRPr="00522BF5">
        <w:rPr>
          <w:rFonts w:ascii="Times New Roman" w:hAnsi="Times New Roman" w:cs="Times New Roman"/>
        </w:rPr>
        <w:t xml:space="preserve">Додаток №3 </w:t>
      </w:r>
    </w:p>
    <w:p w14:paraId="42F14964" w14:textId="54DC2C70" w:rsidR="00522BF5" w:rsidRPr="00522BF5" w:rsidRDefault="004B6010" w:rsidP="00522BF5">
      <w:pPr>
        <w:pStyle w:val="af8"/>
        <w:jc w:val="center"/>
        <w:rPr>
          <w:rFonts w:ascii="Times New Roman" w:hAnsi="Times New Roman" w:cs="Times New Roman"/>
          <w:b/>
          <w:sz w:val="28"/>
          <w:szCs w:val="28"/>
        </w:rPr>
      </w:pPr>
      <w:r w:rsidRPr="00522BF5">
        <w:rPr>
          <w:rFonts w:ascii="Times New Roman" w:hAnsi="Times New Roman" w:cs="Times New Roman"/>
          <w:b/>
          <w:sz w:val="28"/>
          <w:szCs w:val="28"/>
        </w:rPr>
        <w:lastRenderedPageBreak/>
        <w:t>Форма</w:t>
      </w:r>
    </w:p>
    <w:p w14:paraId="16C70260" w14:textId="1DA1B3CF" w:rsidR="004B6010" w:rsidRDefault="004B6010" w:rsidP="00522BF5">
      <w:pPr>
        <w:pStyle w:val="af8"/>
        <w:jc w:val="center"/>
        <w:rPr>
          <w:rFonts w:ascii="Times New Roman" w:hAnsi="Times New Roman" w:cs="Times New Roman"/>
          <w:b/>
          <w:sz w:val="28"/>
          <w:szCs w:val="28"/>
        </w:rPr>
      </w:pPr>
      <w:r w:rsidRPr="00522BF5">
        <w:rPr>
          <w:rFonts w:ascii="Times New Roman" w:hAnsi="Times New Roman" w:cs="Times New Roman"/>
          <w:b/>
          <w:sz w:val="28"/>
          <w:szCs w:val="28"/>
        </w:rPr>
        <w:t>ЦІНОВА ПРОПОЗИЦІЯ*</w:t>
      </w:r>
    </w:p>
    <w:p w14:paraId="2EA55C04" w14:textId="77777777" w:rsidR="00522BF5" w:rsidRPr="00522BF5" w:rsidRDefault="00522BF5" w:rsidP="00522BF5">
      <w:pPr>
        <w:pStyle w:val="af8"/>
        <w:jc w:val="center"/>
        <w:rPr>
          <w:rFonts w:ascii="Times New Roman" w:hAnsi="Times New Roman" w:cs="Times New Roman"/>
          <w:b/>
          <w:sz w:val="28"/>
          <w:szCs w:val="28"/>
        </w:rPr>
      </w:pPr>
    </w:p>
    <w:p w14:paraId="5970FD18" w14:textId="77777777" w:rsidR="004B6010" w:rsidRPr="00522BF5" w:rsidRDefault="004B6010" w:rsidP="004B6010">
      <w:pPr>
        <w:pStyle w:val="af8"/>
        <w:ind w:firstLine="720"/>
        <w:jc w:val="both"/>
        <w:rPr>
          <w:rFonts w:ascii="Times New Roman" w:hAnsi="Times New Roman" w:cs="Times New Roman"/>
        </w:rPr>
      </w:pPr>
      <w:r w:rsidRPr="00522BF5">
        <w:rPr>
          <w:rFonts w:ascii="Times New Roman" w:hAnsi="Times New Roman" w:cs="Times New Roman"/>
        </w:rPr>
        <w:t xml:space="preserve">Ми, (найменування Учасника), надаємо свою цінову пропозицію щодо участі у спрощеній закупівлі «ДК  021: 2015 (СPV) 09310000-5 (Електрична енергія)», згідно з технічними та іншими вимогами Замовника. </w:t>
      </w:r>
    </w:p>
    <w:p w14:paraId="479310B7" w14:textId="5EAA6F6A" w:rsidR="004B6010" w:rsidRPr="00522BF5" w:rsidRDefault="004B6010" w:rsidP="004B6010">
      <w:pPr>
        <w:pStyle w:val="af8"/>
        <w:ind w:firstLine="720"/>
        <w:jc w:val="both"/>
        <w:rPr>
          <w:rFonts w:ascii="Times New Roman" w:hAnsi="Times New Roman" w:cs="Times New Roman"/>
        </w:rPr>
      </w:pPr>
      <w:r w:rsidRPr="00522BF5">
        <w:rPr>
          <w:rFonts w:ascii="Times New Roman" w:hAnsi="Times New Roman" w:cs="Times New Roman"/>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закупівлі (з ПДВ¹) за спрощеною процедурою:</w:t>
      </w:r>
    </w:p>
    <w:p w14:paraId="67A2CCF3" w14:textId="77777777" w:rsidR="004B6010" w:rsidRPr="00522BF5" w:rsidRDefault="004B6010" w:rsidP="004B6010">
      <w:pPr>
        <w:pStyle w:val="af8"/>
        <w:ind w:firstLine="720"/>
        <w:jc w:val="both"/>
        <w:rPr>
          <w:rFonts w:ascii="Times New Roman" w:hAnsi="Times New Roman" w:cs="Times New Roman"/>
        </w:rPr>
      </w:pPr>
    </w:p>
    <w:tbl>
      <w:tblPr>
        <w:tblW w:w="9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472"/>
        <w:gridCol w:w="1134"/>
        <w:gridCol w:w="1202"/>
        <w:gridCol w:w="1783"/>
        <w:gridCol w:w="1551"/>
      </w:tblGrid>
      <w:tr w:rsidR="004B6010" w:rsidRPr="00522BF5" w14:paraId="52AD3743" w14:textId="77777777" w:rsidTr="004B6010">
        <w:tc>
          <w:tcPr>
            <w:tcW w:w="484" w:type="dxa"/>
            <w:tcBorders>
              <w:top w:val="single" w:sz="4" w:space="0" w:color="auto"/>
              <w:left w:val="single" w:sz="4" w:space="0" w:color="auto"/>
              <w:bottom w:val="single" w:sz="4" w:space="0" w:color="auto"/>
              <w:right w:val="single" w:sz="4" w:space="0" w:color="auto"/>
            </w:tcBorders>
            <w:hideMark/>
          </w:tcPr>
          <w:p w14:paraId="5D673F44" w14:textId="77777777" w:rsidR="004B6010" w:rsidRPr="00522BF5" w:rsidRDefault="004B6010" w:rsidP="00034AC9">
            <w:pPr>
              <w:widowControl w:val="0"/>
              <w:tabs>
                <w:tab w:val="left" w:pos="284"/>
                <w:tab w:val="right" w:leader="underscore" w:pos="9923"/>
              </w:tabs>
              <w:spacing w:after="0" w:line="240" w:lineRule="auto"/>
              <w:ind w:right="-262"/>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w:t>
            </w:r>
          </w:p>
          <w:p w14:paraId="5CF30AC3" w14:textId="77777777" w:rsidR="004B6010" w:rsidRPr="00522BF5" w:rsidRDefault="004B6010" w:rsidP="00034AC9">
            <w:pPr>
              <w:widowControl w:val="0"/>
              <w:tabs>
                <w:tab w:val="left" w:pos="284"/>
                <w:tab w:val="right" w:leader="underscore" w:pos="9923"/>
              </w:tabs>
              <w:spacing w:after="0" w:line="240" w:lineRule="auto"/>
              <w:ind w:right="-262"/>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з/п</w:t>
            </w:r>
          </w:p>
        </w:tc>
        <w:tc>
          <w:tcPr>
            <w:tcW w:w="3472" w:type="dxa"/>
            <w:tcBorders>
              <w:top w:val="single" w:sz="4" w:space="0" w:color="auto"/>
              <w:left w:val="single" w:sz="4" w:space="0" w:color="auto"/>
              <w:bottom w:val="single" w:sz="4" w:space="0" w:color="auto"/>
              <w:right w:val="single" w:sz="4" w:space="0" w:color="auto"/>
            </w:tcBorders>
            <w:hideMark/>
          </w:tcPr>
          <w:p w14:paraId="72F0CCBA" w14:textId="77777777" w:rsidR="004B6010" w:rsidRPr="00522BF5" w:rsidRDefault="004B6010" w:rsidP="004B6010">
            <w:pPr>
              <w:widowControl w:val="0"/>
              <w:tabs>
                <w:tab w:val="left" w:pos="284"/>
                <w:tab w:val="right" w:leader="underscore" w:pos="9923"/>
              </w:tabs>
              <w:spacing w:after="0" w:line="240" w:lineRule="auto"/>
              <w:jc w:val="center"/>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1AEAFF5F" w14:textId="77777777" w:rsidR="004B6010" w:rsidRPr="00522BF5" w:rsidRDefault="004B6010" w:rsidP="004B6010">
            <w:pPr>
              <w:widowControl w:val="0"/>
              <w:tabs>
                <w:tab w:val="left" w:pos="284"/>
                <w:tab w:val="right" w:leader="underscore" w:pos="9923"/>
              </w:tabs>
              <w:spacing w:after="0" w:line="240" w:lineRule="auto"/>
              <w:jc w:val="center"/>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Одиниця виміру</w:t>
            </w:r>
          </w:p>
        </w:tc>
        <w:tc>
          <w:tcPr>
            <w:tcW w:w="1202" w:type="dxa"/>
            <w:tcBorders>
              <w:top w:val="single" w:sz="4" w:space="0" w:color="auto"/>
              <w:left w:val="single" w:sz="4" w:space="0" w:color="auto"/>
              <w:bottom w:val="single" w:sz="4" w:space="0" w:color="auto"/>
              <w:right w:val="single" w:sz="4" w:space="0" w:color="auto"/>
            </w:tcBorders>
            <w:hideMark/>
          </w:tcPr>
          <w:p w14:paraId="4453A678" w14:textId="77777777" w:rsidR="004B6010" w:rsidRPr="00522BF5" w:rsidRDefault="004B6010" w:rsidP="004B6010">
            <w:pPr>
              <w:widowControl w:val="0"/>
              <w:tabs>
                <w:tab w:val="left" w:pos="284"/>
                <w:tab w:val="right" w:leader="underscore" w:pos="9923"/>
              </w:tabs>
              <w:spacing w:after="0" w:line="240" w:lineRule="auto"/>
              <w:jc w:val="center"/>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Кількість</w:t>
            </w:r>
          </w:p>
        </w:tc>
        <w:tc>
          <w:tcPr>
            <w:tcW w:w="1783" w:type="dxa"/>
            <w:tcBorders>
              <w:top w:val="single" w:sz="4" w:space="0" w:color="auto"/>
              <w:left w:val="single" w:sz="4" w:space="0" w:color="auto"/>
              <w:bottom w:val="single" w:sz="4" w:space="0" w:color="auto"/>
              <w:right w:val="single" w:sz="4" w:space="0" w:color="auto"/>
            </w:tcBorders>
            <w:hideMark/>
          </w:tcPr>
          <w:p w14:paraId="582623F5" w14:textId="77777777" w:rsidR="004B6010" w:rsidRPr="00522BF5" w:rsidRDefault="004B6010" w:rsidP="004B6010">
            <w:pPr>
              <w:widowControl w:val="0"/>
              <w:tabs>
                <w:tab w:val="left" w:pos="284"/>
                <w:tab w:val="right" w:leader="underscore" w:pos="9923"/>
              </w:tabs>
              <w:spacing w:after="0" w:line="240" w:lineRule="auto"/>
              <w:jc w:val="center"/>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Ціна за одиницю з урахуванням усіх податків і зборів (грн.)</w:t>
            </w:r>
          </w:p>
        </w:tc>
        <w:tc>
          <w:tcPr>
            <w:tcW w:w="1551" w:type="dxa"/>
            <w:tcBorders>
              <w:top w:val="single" w:sz="4" w:space="0" w:color="auto"/>
              <w:left w:val="single" w:sz="4" w:space="0" w:color="auto"/>
              <w:bottom w:val="single" w:sz="4" w:space="0" w:color="auto"/>
              <w:right w:val="single" w:sz="4" w:space="0" w:color="auto"/>
            </w:tcBorders>
            <w:hideMark/>
          </w:tcPr>
          <w:p w14:paraId="4A3E4A17" w14:textId="77777777" w:rsidR="004B6010" w:rsidRPr="00522BF5" w:rsidRDefault="004B6010" w:rsidP="004B6010">
            <w:pPr>
              <w:widowControl w:val="0"/>
              <w:tabs>
                <w:tab w:val="left" w:pos="284"/>
                <w:tab w:val="right" w:leader="underscore" w:pos="9923"/>
              </w:tabs>
              <w:spacing w:after="0" w:line="240" w:lineRule="auto"/>
              <w:ind w:right="34"/>
              <w:jc w:val="center"/>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Загальна вартість з урахуванням усіх податків і зборів (грн.)</w:t>
            </w:r>
          </w:p>
        </w:tc>
      </w:tr>
      <w:tr w:rsidR="004B6010" w:rsidRPr="00522BF5" w14:paraId="28D20113" w14:textId="77777777" w:rsidTr="004B6010">
        <w:tc>
          <w:tcPr>
            <w:tcW w:w="484" w:type="dxa"/>
            <w:tcBorders>
              <w:top w:val="single" w:sz="4" w:space="0" w:color="auto"/>
              <w:left w:val="single" w:sz="4" w:space="0" w:color="auto"/>
              <w:bottom w:val="single" w:sz="4" w:space="0" w:color="auto"/>
              <w:right w:val="single" w:sz="4" w:space="0" w:color="auto"/>
            </w:tcBorders>
            <w:hideMark/>
          </w:tcPr>
          <w:p w14:paraId="5A2DD630" w14:textId="77777777" w:rsidR="004B6010" w:rsidRPr="00522BF5" w:rsidRDefault="004B6010" w:rsidP="00034AC9">
            <w:pPr>
              <w:widowControl w:val="0"/>
              <w:tabs>
                <w:tab w:val="left" w:pos="176"/>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1</w:t>
            </w:r>
          </w:p>
        </w:tc>
        <w:tc>
          <w:tcPr>
            <w:tcW w:w="3472" w:type="dxa"/>
            <w:tcBorders>
              <w:top w:val="single" w:sz="4" w:space="0" w:color="auto"/>
              <w:left w:val="single" w:sz="4" w:space="0" w:color="auto"/>
              <w:bottom w:val="single" w:sz="4" w:space="0" w:color="auto"/>
              <w:right w:val="single" w:sz="4" w:space="0" w:color="auto"/>
            </w:tcBorders>
            <w:hideMark/>
          </w:tcPr>
          <w:p w14:paraId="2B7EC8E7" w14:textId="77777777" w:rsidR="004B6010" w:rsidRPr="00522BF5" w:rsidRDefault="004B6010" w:rsidP="004B601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14:paraId="39EE1B1D" w14:textId="77777777" w:rsidR="004B6010" w:rsidRPr="00522BF5" w:rsidRDefault="004B6010" w:rsidP="004B601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3</w:t>
            </w:r>
          </w:p>
        </w:tc>
        <w:tc>
          <w:tcPr>
            <w:tcW w:w="1202" w:type="dxa"/>
            <w:tcBorders>
              <w:top w:val="single" w:sz="4" w:space="0" w:color="auto"/>
              <w:left w:val="single" w:sz="4" w:space="0" w:color="auto"/>
              <w:bottom w:val="single" w:sz="4" w:space="0" w:color="auto"/>
              <w:right w:val="single" w:sz="4" w:space="0" w:color="auto"/>
            </w:tcBorders>
            <w:hideMark/>
          </w:tcPr>
          <w:p w14:paraId="7E92EF2A" w14:textId="77777777" w:rsidR="004B6010" w:rsidRPr="00522BF5" w:rsidRDefault="004B6010" w:rsidP="004B601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4</w:t>
            </w:r>
          </w:p>
        </w:tc>
        <w:tc>
          <w:tcPr>
            <w:tcW w:w="1783" w:type="dxa"/>
            <w:tcBorders>
              <w:top w:val="single" w:sz="4" w:space="0" w:color="auto"/>
              <w:left w:val="single" w:sz="4" w:space="0" w:color="auto"/>
              <w:bottom w:val="single" w:sz="4" w:space="0" w:color="auto"/>
              <w:right w:val="single" w:sz="4" w:space="0" w:color="auto"/>
            </w:tcBorders>
            <w:hideMark/>
          </w:tcPr>
          <w:p w14:paraId="65EE10F9" w14:textId="77777777" w:rsidR="004B6010" w:rsidRPr="00522BF5" w:rsidRDefault="004B6010" w:rsidP="004B601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5</w:t>
            </w:r>
          </w:p>
        </w:tc>
        <w:tc>
          <w:tcPr>
            <w:tcW w:w="1551" w:type="dxa"/>
            <w:tcBorders>
              <w:top w:val="single" w:sz="4" w:space="0" w:color="auto"/>
              <w:left w:val="single" w:sz="4" w:space="0" w:color="auto"/>
              <w:bottom w:val="single" w:sz="4" w:space="0" w:color="auto"/>
              <w:right w:val="single" w:sz="4" w:space="0" w:color="auto"/>
            </w:tcBorders>
            <w:hideMark/>
          </w:tcPr>
          <w:p w14:paraId="790DFDE4" w14:textId="77777777" w:rsidR="004B6010" w:rsidRPr="00522BF5" w:rsidRDefault="004B6010" w:rsidP="004B601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6</w:t>
            </w:r>
          </w:p>
        </w:tc>
      </w:tr>
      <w:tr w:rsidR="004B6010" w:rsidRPr="00522BF5" w14:paraId="1B05E4D4" w14:textId="77777777" w:rsidTr="004B6010">
        <w:trPr>
          <w:trHeight w:val="362"/>
        </w:trPr>
        <w:tc>
          <w:tcPr>
            <w:tcW w:w="484" w:type="dxa"/>
            <w:tcBorders>
              <w:top w:val="single" w:sz="4" w:space="0" w:color="auto"/>
              <w:left w:val="single" w:sz="4" w:space="0" w:color="auto"/>
              <w:bottom w:val="single" w:sz="4" w:space="0" w:color="auto"/>
              <w:right w:val="single" w:sz="4" w:space="0" w:color="auto"/>
            </w:tcBorders>
            <w:hideMark/>
          </w:tcPr>
          <w:p w14:paraId="1B800973" w14:textId="77777777" w:rsidR="004B6010" w:rsidRPr="00522BF5" w:rsidRDefault="004B6010" w:rsidP="00034AC9">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1.</w:t>
            </w:r>
          </w:p>
        </w:tc>
        <w:tc>
          <w:tcPr>
            <w:tcW w:w="3472" w:type="dxa"/>
            <w:tcBorders>
              <w:top w:val="single" w:sz="4" w:space="0" w:color="auto"/>
              <w:left w:val="single" w:sz="4" w:space="0" w:color="auto"/>
              <w:bottom w:val="single" w:sz="4" w:space="0" w:color="auto"/>
              <w:right w:val="single" w:sz="4" w:space="0" w:color="auto"/>
            </w:tcBorders>
            <w:hideMark/>
          </w:tcPr>
          <w:p w14:paraId="19F74890" w14:textId="77777777" w:rsidR="004B6010" w:rsidRPr="00522BF5" w:rsidRDefault="004B6010" w:rsidP="004B6010">
            <w:pPr>
              <w:widowControl w:val="0"/>
              <w:tabs>
                <w:tab w:val="left" w:pos="284"/>
                <w:tab w:val="right" w:leader="underscore" w:pos="9923"/>
              </w:tabs>
              <w:spacing w:after="0" w:line="240" w:lineRule="auto"/>
              <w:ind w:right="45"/>
              <w:jc w:val="center"/>
              <w:rPr>
                <w:rFonts w:ascii="Times New Roman" w:hAnsi="Times New Roman" w:cs="Times New Roman"/>
                <w:iCs/>
                <w:color w:val="000000"/>
                <w:spacing w:val="-3"/>
                <w:lang w:eastAsia="ar-SA"/>
              </w:rPr>
            </w:pPr>
            <w:r w:rsidRPr="00522BF5">
              <w:rPr>
                <w:rFonts w:ascii="Times New Roman" w:hAnsi="Times New Roman" w:cs="Times New Roman"/>
                <w:bCs/>
                <w:lang w:eastAsia="ru-RU"/>
              </w:rPr>
              <w:t>09310000-5 (Електрична енергія)</w:t>
            </w:r>
          </w:p>
        </w:tc>
        <w:tc>
          <w:tcPr>
            <w:tcW w:w="1134" w:type="dxa"/>
            <w:tcBorders>
              <w:top w:val="single" w:sz="4" w:space="0" w:color="auto"/>
              <w:left w:val="single" w:sz="4" w:space="0" w:color="auto"/>
              <w:bottom w:val="single" w:sz="4" w:space="0" w:color="auto"/>
              <w:right w:val="single" w:sz="4" w:space="0" w:color="auto"/>
            </w:tcBorders>
            <w:hideMark/>
          </w:tcPr>
          <w:p w14:paraId="3EA7703D" w14:textId="77777777" w:rsidR="004B6010" w:rsidRPr="00522BF5" w:rsidRDefault="004B6010" w:rsidP="004B6010">
            <w:pPr>
              <w:widowControl w:val="0"/>
              <w:tabs>
                <w:tab w:val="left" w:pos="284"/>
                <w:tab w:val="right" w:leader="underscore" w:pos="9923"/>
              </w:tabs>
              <w:spacing w:after="0" w:line="240" w:lineRule="auto"/>
              <w:jc w:val="center"/>
              <w:rPr>
                <w:rFonts w:ascii="Times New Roman" w:hAnsi="Times New Roman" w:cs="Times New Roman"/>
                <w:iCs/>
                <w:color w:val="000000"/>
                <w:spacing w:val="-3"/>
                <w:lang w:eastAsia="ar-SA"/>
              </w:rPr>
            </w:pPr>
            <w:r w:rsidRPr="00522BF5">
              <w:rPr>
                <w:rFonts w:ascii="Times New Roman" w:hAnsi="Times New Roman" w:cs="Times New Roman"/>
                <w:lang w:eastAsia="ar-SA"/>
              </w:rPr>
              <w:t>кВт</w:t>
            </w:r>
          </w:p>
        </w:tc>
        <w:tc>
          <w:tcPr>
            <w:tcW w:w="1202" w:type="dxa"/>
            <w:tcBorders>
              <w:top w:val="single" w:sz="4" w:space="0" w:color="auto"/>
              <w:left w:val="single" w:sz="4" w:space="0" w:color="auto"/>
              <w:bottom w:val="single" w:sz="4" w:space="0" w:color="auto"/>
              <w:right w:val="single" w:sz="4" w:space="0" w:color="auto"/>
            </w:tcBorders>
            <w:hideMark/>
          </w:tcPr>
          <w:p w14:paraId="3889A948" w14:textId="0D7C1643" w:rsidR="004B6010" w:rsidRPr="009A51A3" w:rsidRDefault="009A51A3" w:rsidP="004B6010">
            <w:pPr>
              <w:widowControl w:val="0"/>
              <w:tabs>
                <w:tab w:val="left" w:pos="105"/>
                <w:tab w:val="right" w:leader="underscore" w:pos="9923"/>
              </w:tabs>
              <w:spacing w:after="0" w:line="240" w:lineRule="auto"/>
              <w:jc w:val="center"/>
              <w:rPr>
                <w:rFonts w:ascii="Times New Roman" w:hAnsi="Times New Roman" w:cs="Times New Roman"/>
                <w:b/>
                <w:iCs/>
                <w:color w:val="000000"/>
                <w:spacing w:val="-3"/>
                <w:lang w:eastAsia="ar-SA"/>
              </w:rPr>
            </w:pPr>
            <w:r w:rsidRPr="009A51A3">
              <w:rPr>
                <w:rFonts w:ascii="Times New Roman" w:hAnsi="Times New Roman" w:cs="Times New Roman"/>
                <w:b/>
                <w:iCs/>
                <w:color w:val="000000"/>
                <w:spacing w:val="-3"/>
                <w:lang w:eastAsia="ar-SA"/>
              </w:rPr>
              <w:t>16860</w:t>
            </w:r>
          </w:p>
        </w:tc>
        <w:tc>
          <w:tcPr>
            <w:tcW w:w="1783" w:type="dxa"/>
            <w:tcBorders>
              <w:top w:val="single" w:sz="4" w:space="0" w:color="auto"/>
              <w:left w:val="single" w:sz="4" w:space="0" w:color="auto"/>
              <w:bottom w:val="single" w:sz="4" w:space="0" w:color="auto"/>
              <w:right w:val="single" w:sz="4" w:space="0" w:color="auto"/>
            </w:tcBorders>
          </w:tcPr>
          <w:p w14:paraId="142FEFD3" w14:textId="77777777" w:rsidR="004B6010" w:rsidRPr="00522BF5" w:rsidRDefault="004B6010" w:rsidP="004B6010">
            <w:pPr>
              <w:widowControl w:val="0"/>
              <w:tabs>
                <w:tab w:val="left" w:pos="284"/>
                <w:tab w:val="right" w:leader="underscore" w:pos="9923"/>
              </w:tabs>
              <w:spacing w:after="0" w:line="240" w:lineRule="auto"/>
              <w:jc w:val="center"/>
              <w:rPr>
                <w:rFonts w:ascii="Times New Roman" w:hAnsi="Times New Roman" w:cs="Times New Roman"/>
                <w:iCs/>
                <w:color w:val="000000"/>
                <w:spacing w:val="-3"/>
                <w:lang w:eastAsia="ar-SA"/>
              </w:rPr>
            </w:pPr>
          </w:p>
        </w:tc>
        <w:tc>
          <w:tcPr>
            <w:tcW w:w="1551" w:type="dxa"/>
            <w:tcBorders>
              <w:top w:val="single" w:sz="4" w:space="0" w:color="auto"/>
              <w:left w:val="single" w:sz="4" w:space="0" w:color="auto"/>
              <w:bottom w:val="single" w:sz="4" w:space="0" w:color="auto"/>
              <w:right w:val="single" w:sz="4" w:space="0" w:color="auto"/>
            </w:tcBorders>
          </w:tcPr>
          <w:p w14:paraId="0E101BC4" w14:textId="77777777" w:rsidR="004B6010" w:rsidRPr="00522BF5" w:rsidRDefault="004B6010" w:rsidP="004B6010">
            <w:pPr>
              <w:widowControl w:val="0"/>
              <w:tabs>
                <w:tab w:val="left" w:pos="284"/>
                <w:tab w:val="right" w:leader="underscore" w:pos="9923"/>
              </w:tabs>
              <w:spacing w:after="0" w:line="240" w:lineRule="auto"/>
              <w:ind w:right="34"/>
              <w:jc w:val="center"/>
              <w:rPr>
                <w:rFonts w:ascii="Times New Roman" w:hAnsi="Times New Roman" w:cs="Times New Roman"/>
                <w:iCs/>
                <w:color w:val="000000"/>
                <w:spacing w:val="-3"/>
                <w:lang w:eastAsia="ar-SA"/>
              </w:rPr>
            </w:pPr>
          </w:p>
        </w:tc>
      </w:tr>
    </w:tbl>
    <w:p w14:paraId="2CEC9F1F" w14:textId="77777777" w:rsidR="00522BF5" w:rsidRDefault="00522BF5" w:rsidP="00522BF5">
      <w:pPr>
        <w:pStyle w:val="af8"/>
        <w:jc w:val="both"/>
        <w:rPr>
          <w:rFonts w:ascii="Times New Roman" w:hAnsi="Times New Roman" w:cs="Times New Roman"/>
        </w:rPr>
      </w:pPr>
    </w:p>
    <w:p w14:paraId="4E5BF186" w14:textId="77777777" w:rsidR="004B6010" w:rsidRPr="00522BF5" w:rsidRDefault="004B6010" w:rsidP="00522BF5">
      <w:pPr>
        <w:pStyle w:val="af8"/>
        <w:jc w:val="both"/>
        <w:rPr>
          <w:rFonts w:ascii="Times New Roman" w:hAnsi="Times New Roman" w:cs="Times New Roman"/>
        </w:rPr>
      </w:pPr>
      <w:r w:rsidRPr="00522BF5">
        <w:rPr>
          <w:rFonts w:ascii="Times New Roman" w:hAnsi="Times New Roman" w:cs="Times New Roman"/>
        </w:rPr>
        <w:t>цифрами ²___________________________________________, у тому числі ПДВ¹</w:t>
      </w:r>
    </w:p>
    <w:p w14:paraId="384D6E1B" w14:textId="77777777" w:rsidR="004B6010" w:rsidRPr="00522BF5" w:rsidRDefault="004B6010" w:rsidP="00522BF5">
      <w:pPr>
        <w:pStyle w:val="af8"/>
        <w:jc w:val="both"/>
        <w:rPr>
          <w:rFonts w:ascii="Times New Roman" w:hAnsi="Times New Roman" w:cs="Times New Roman"/>
        </w:rPr>
      </w:pPr>
      <w:r w:rsidRPr="00522BF5">
        <w:rPr>
          <w:rFonts w:ascii="Times New Roman" w:hAnsi="Times New Roman" w:cs="Times New Roman"/>
        </w:rPr>
        <w:t>словами  ___________________________________________, у тому числі ПДВ¹.</w:t>
      </w:r>
    </w:p>
    <w:p w14:paraId="0CA12D20" w14:textId="77777777" w:rsidR="00522BF5" w:rsidRDefault="00522BF5" w:rsidP="00522BF5">
      <w:pPr>
        <w:pStyle w:val="af8"/>
        <w:jc w:val="both"/>
        <w:rPr>
          <w:rFonts w:ascii="Times New Roman" w:hAnsi="Times New Roman" w:cs="Times New Roman"/>
        </w:rPr>
      </w:pPr>
    </w:p>
    <w:p w14:paraId="64DAAEDE" w14:textId="77777777" w:rsidR="004B6010" w:rsidRPr="00522BF5" w:rsidRDefault="004B6010" w:rsidP="00522BF5">
      <w:pPr>
        <w:pStyle w:val="af8"/>
        <w:jc w:val="both"/>
        <w:rPr>
          <w:rFonts w:ascii="Times New Roman" w:hAnsi="Times New Roman" w:cs="Times New Roman"/>
          <w:b/>
          <w:i/>
        </w:rPr>
      </w:pPr>
      <w:r w:rsidRPr="00522BF5">
        <w:rPr>
          <w:rFonts w:ascii="Times New Roman" w:hAnsi="Times New Roman" w:cs="Times New Roman"/>
          <w:b/>
          <w:i/>
        </w:rPr>
        <w:t>Примітка:</w:t>
      </w:r>
    </w:p>
    <w:p w14:paraId="347378E7" w14:textId="77777777" w:rsidR="004B6010" w:rsidRPr="00522BF5" w:rsidRDefault="004B6010" w:rsidP="00522BF5">
      <w:pPr>
        <w:pStyle w:val="af8"/>
        <w:jc w:val="both"/>
        <w:rPr>
          <w:rFonts w:ascii="Times New Roman" w:hAnsi="Times New Roman" w:cs="Times New Roman"/>
          <w:i/>
        </w:rPr>
      </w:pPr>
      <w:r w:rsidRPr="00522BF5">
        <w:rPr>
          <w:rFonts w:ascii="Times New Roman" w:hAnsi="Times New Roman" w:cs="Times New Roman"/>
          <w:i/>
        </w:rPr>
        <w:t>¹ без ПДВ – для учасників, які не є платниками податку на додану вартість, відповідно до вимог Податкового кодексу України;</w:t>
      </w:r>
    </w:p>
    <w:p w14:paraId="4CF2123B" w14:textId="77777777" w:rsidR="004B6010" w:rsidRPr="00522BF5" w:rsidRDefault="004B6010" w:rsidP="00522BF5">
      <w:pPr>
        <w:pStyle w:val="af8"/>
        <w:jc w:val="both"/>
        <w:rPr>
          <w:rFonts w:ascii="Times New Roman" w:hAnsi="Times New Roman" w:cs="Times New Roman"/>
          <w:i/>
        </w:rPr>
      </w:pPr>
      <w:r w:rsidRPr="00522BF5">
        <w:rPr>
          <w:rFonts w:ascii="Times New Roman" w:hAnsi="Times New Roman" w:cs="Times New Roman"/>
          <w:i/>
        </w:rPr>
        <w:t xml:space="preserve">² ціни надаються в гривнях з двома знаками після коми (копійки). </w:t>
      </w:r>
    </w:p>
    <w:p w14:paraId="7DB232E1" w14:textId="77777777" w:rsidR="004B6010" w:rsidRPr="00522BF5" w:rsidRDefault="004B6010" w:rsidP="004B6010">
      <w:pPr>
        <w:pStyle w:val="af8"/>
        <w:ind w:firstLine="720"/>
        <w:jc w:val="both"/>
        <w:rPr>
          <w:rFonts w:ascii="Times New Roman" w:hAnsi="Times New Roman" w:cs="Times New Roman"/>
          <w:i/>
        </w:rPr>
      </w:pPr>
    </w:p>
    <w:p w14:paraId="3856CC96" w14:textId="77777777" w:rsidR="004B6010" w:rsidRPr="00522BF5" w:rsidRDefault="004B6010" w:rsidP="004B6010">
      <w:pPr>
        <w:pStyle w:val="af8"/>
        <w:ind w:firstLine="720"/>
        <w:jc w:val="both"/>
        <w:rPr>
          <w:rFonts w:ascii="Times New Roman" w:hAnsi="Times New Roman" w:cs="Times New Roman"/>
        </w:rPr>
      </w:pPr>
      <w:r w:rsidRPr="00522BF5">
        <w:rPr>
          <w:rFonts w:ascii="Times New Roman" w:hAnsi="Times New Roman" w:cs="Times New Roman"/>
        </w:rPr>
        <w:t>1. Обсяги закупівлі можуть бути зменшені залежно від потреб Замовника та реального фінансування видатків.</w:t>
      </w:r>
    </w:p>
    <w:p w14:paraId="74F3713A" w14:textId="77777777" w:rsidR="004B6010" w:rsidRPr="00522BF5" w:rsidRDefault="004B6010" w:rsidP="004B6010">
      <w:pPr>
        <w:pStyle w:val="af8"/>
        <w:ind w:firstLine="720"/>
        <w:jc w:val="both"/>
        <w:rPr>
          <w:rFonts w:ascii="Times New Roman" w:hAnsi="Times New Roman" w:cs="Times New Roman"/>
        </w:rPr>
      </w:pPr>
      <w:r w:rsidRPr="00522BF5">
        <w:rPr>
          <w:rFonts w:ascii="Times New Roman" w:hAnsi="Times New Roman" w:cs="Times New Roma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A4BBD00" w14:textId="77777777" w:rsidR="004B6010" w:rsidRPr="00522BF5" w:rsidRDefault="004B6010" w:rsidP="004B6010">
      <w:pPr>
        <w:pStyle w:val="af8"/>
        <w:ind w:firstLine="720"/>
        <w:jc w:val="both"/>
        <w:rPr>
          <w:rFonts w:ascii="Times New Roman" w:hAnsi="Times New Roman" w:cs="Times New Roman"/>
        </w:rPr>
      </w:pPr>
      <w:r w:rsidRPr="00522BF5">
        <w:rPr>
          <w:rFonts w:ascii="Times New Roman" w:hAnsi="Times New Roman" w:cs="Times New Roman"/>
        </w:rPr>
        <w:t xml:space="preserve">3. Ми погоджуємося з умовами, що ви можете відхилити нашу чи всі цінові пропозиції згідно з умовами закупівлі та розуміємо, що Ви не обмежені у прийнятті будь-якої іншої пропозиції з більш вигідними для Вас умовами.  </w:t>
      </w:r>
    </w:p>
    <w:p w14:paraId="069E7774" w14:textId="77777777" w:rsidR="004B6010" w:rsidRPr="00522BF5" w:rsidRDefault="004B6010" w:rsidP="004B6010">
      <w:pPr>
        <w:pStyle w:val="af8"/>
        <w:ind w:firstLine="720"/>
        <w:jc w:val="both"/>
        <w:rPr>
          <w:rFonts w:ascii="Times New Roman" w:hAnsi="Times New Roman" w:cs="Times New Roman"/>
        </w:rPr>
      </w:pPr>
      <w:r w:rsidRPr="00522BF5">
        <w:rPr>
          <w:rFonts w:ascii="Times New Roman" w:hAnsi="Times New Roman" w:cs="Times New Roman"/>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3D61C30E" w14:textId="77777777" w:rsidR="00522BF5" w:rsidRPr="00522BF5" w:rsidRDefault="00522BF5" w:rsidP="004B6010">
      <w:pPr>
        <w:pStyle w:val="af8"/>
        <w:ind w:firstLine="720"/>
        <w:jc w:val="both"/>
        <w:rPr>
          <w:rFonts w:ascii="Times New Roman" w:hAnsi="Times New Roman" w:cs="Times New Roman"/>
        </w:rPr>
      </w:pPr>
      <w:r w:rsidRPr="00522BF5">
        <w:rPr>
          <w:rFonts w:ascii="Times New Roman" w:hAnsi="Times New Roman" w:cs="Times New Roman"/>
        </w:rPr>
        <w:t>6.Якщо нас буде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відповідно до вимог документації та комерційної пропозиції переможця спрощеної закупівлі.</w:t>
      </w:r>
    </w:p>
    <w:p w14:paraId="667C234D" w14:textId="0140D1EC" w:rsidR="004B6010" w:rsidRPr="00522BF5" w:rsidRDefault="004B6010" w:rsidP="004B6010">
      <w:pPr>
        <w:pStyle w:val="af8"/>
        <w:ind w:firstLine="720"/>
        <w:jc w:val="both"/>
        <w:rPr>
          <w:rFonts w:ascii="Times New Roman" w:hAnsi="Times New Roman" w:cs="Times New Roman"/>
        </w:rPr>
      </w:pPr>
      <w:r w:rsidRPr="00522BF5">
        <w:rPr>
          <w:rFonts w:ascii="Times New Roman" w:hAnsi="Times New Roman" w:cs="Times New Roman"/>
        </w:rPr>
        <w:t>7. Зазначеним нижче підписом ми підтверджуємо повну, безумовну і беззаперечну згоду з усіма умовами проведення процедури закупівлі, визначеними в ог</w:t>
      </w:r>
      <w:r w:rsidR="00522BF5" w:rsidRPr="00522BF5">
        <w:rPr>
          <w:rFonts w:ascii="Times New Roman" w:hAnsi="Times New Roman" w:cs="Times New Roman"/>
        </w:rPr>
        <w:t>о</w:t>
      </w:r>
      <w:r w:rsidRPr="00522BF5">
        <w:rPr>
          <w:rFonts w:ascii="Times New Roman" w:hAnsi="Times New Roman" w:cs="Times New Roman"/>
        </w:rPr>
        <w:t xml:space="preserve">лошенні та додатках. </w:t>
      </w:r>
    </w:p>
    <w:p w14:paraId="436322FB" w14:textId="77777777" w:rsidR="004B6010" w:rsidRPr="00522BF5" w:rsidRDefault="004B6010" w:rsidP="004B6010">
      <w:pPr>
        <w:pStyle w:val="af8"/>
        <w:ind w:firstLine="720"/>
        <w:jc w:val="both"/>
        <w:rPr>
          <w:rFonts w:ascii="Times New Roman" w:hAnsi="Times New Roman" w:cs="Times New Roman"/>
        </w:rPr>
      </w:pPr>
    </w:p>
    <w:p w14:paraId="4D41C123" w14:textId="77777777" w:rsidR="004B6010" w:rsidRPr="00522BF5" w:rsidRDefault="004B6010" w:rsidP="00522BF5">
      <w:pPr>
        <w:pStyle w:val="af8"/>
        <w:jc w:val="both"/>
        <w:rPr>
          <w:rFonts w:ascii="Times New Roman" w:hAnsi="Times New Roman" w:cs="Times New Roman"/>
          <w:b/>
          <w:i/>
        </w:rPr>
      </w:pPr>
      <w:r w:rsidRPr="00522BF5">
        <w:rPr>
          <w:rFonts w:ascii="Times New Roman" w:hAnsi="Times New Roman" w:cs="Times New Roman"/>
          <w:b/>
          <w:i/>
        </w:rPr>
        <w:t xml:space="preserve">Примітка: </w:t>
      </w:r>
    </w:p>
    <w:p w14:paraId="6E9B4044" w14:textId="77777777" w:rsidR="004B6010" w:rsidRPr="00522BF5" w:rsidRDefault="004B6010" w:rsidP="00522BF5">
      <w:pPr>
        <w:pStyle w:val="af8"/>
        <w:jc w:val="both"/>
        <w:rPr>
          <w:rFonts w:ascii="Times New Roman" w:hAnsi="Times New Roman" w:cs="Times New Roman"/>
        </w:rPr>
      </w:pPr>
      <w:r w:rsidRPr="00522BF5">
        <w:rPr>
          <w:rFonts w:ascii="Times New Roman" w:hAnsi="Times New Roman" w:cs="Times New Roman"/>
        </w:rPr>
        <w:t>1. Учасники повинні дотримуватись встановленої форми.</w:t>
      </w:r>
    </w:p>
    <w:p w14:paraId="54FD67C3" w14:textId="77777777" w:rsidR="004B6010" w:rsidRPr="00522BF5" w:rsidRDefault="004B6010" w:rsidP="00522BF5">
      <w:pPr>
        <w:pStyle w:val="af8"/>
        <w:jc w:val="both"/>
        <w:rPr>
          <w:rFonts w:ascii="Times New Roman" w:hAnsi="Times New Roman" w:cs="Times New Roman"/>
        </w:rPr>
      </w:pPr>
      <w:r w:rsidRPr="00522BF5">
        <w:rPr>
          <w:rFonts w:ascii="Times New Roman" w:hAnsi="Times New Roman" w:cs="Times New Roman"/>
        </w:rPr>
        <w:t>2. Внесення в форму «Цінова пропозиція» будь-яких змін неприпустимо.</w:t>
      </w:r>
    </w:p>
    <w:p w14:paraId="188295CF" w14:textId="77777777" w:rsidR="004B6010" w:rsidRPr="00522BF5" w:rsidRDefault="004B6010" w:rsidP="004B6010">
      <w:pPr>
        <w:pStyle w:val="af8"/>
        <w:ind w:firstLine="720"/>
        <w:jc w:val="both"/>
        <w:rPr>
          <w:rFonts w:ascii="Times New Roman" w:hAnsi="Times New Roman" w:cs="Times New Roman"/>
        </w:rPr>
      </w:pPr>
    </w:p>
    <w:p w14:paraId="64B9E43D" w14:textId="2D6A01AC" w:rsidR="004B6010" w:rsidRPr="00522BF5" w:rsidRDefault="00522BF5" w:rsidP="00522BF5">
      <w:pPr>
        <w:pStyle w:val="af8"/>
        <w:tabs>
          <w:tab w:val="left" w:pos="4080"/>
        </w:tabs>
        <w:ind w:firstLine="720"/>
        <w:jc w:val="both"/>
        <w:rPr>
          <w:rFonts w:ascii="Times New Roman" w:hAnsi="Times New Roman" w:cs="Times New Roman"/>
        </w:rPr>
      </w:pPr>
      <w:r w:rsidRPr="00522BF5">
        <w:rPr>
          <w:rFonts w:ascii="Times New Roman" w:hAnsi="Times New Roman" w:cs="Times New Roman"/>
          <w:u w:val="single"/>
        </w:rPr>
        <w:t xml:space="preserve">Уповноважена особа  </w:t>
      </w:r>
      <w:r w:rsidRPr="00522BF5">
        <w:rPr>
          <w:rFonts w:ascii="Times New Roman" w:hAnsi="Times New Roman" w:cs="Times New Roman"/>
        </w:rPr>
        <w:t xml:space="preserve">                _____________                 </w:t>
      </w:r>
      <w:r>
        <w:rPr>
          <w:rFonts w:ascii="Times New Roman" w:hAnsi="Times New Roman" w:cs="Times New Roman"/>
        </w:rPr>
        <w:t xml:space="preserve">          </w:t>
      </w:r>
      <w:r w:rsidRPr="00522BF5">
        <w:rPr>
          <w:rFonts w:ascii="Times New Roman" w:hAnsi="Times New Roman" w:cs="Times New Roman"/>
        </w:rPr>
        <w:t xml:space="preserve"> _________________</w:t>
      </w:r>
    </w:p>
    <w:p w14:paraId="4A75E149" w14:textId="2887FA13" w:rsidR="004B6010" w:rsidRDefault="004B6010" w:rsidP="004B6010">
      <w:pPr>
        <w:pStyle w:val="af8"/>
        <w:ind w:firstLine="720"/>
        <w:jc w:val="both"/>
        <w:rPr>
          <w:rFonts w:ascii="Times New Roman" w:hAnsi="Times New Roman" w:cs="Times New Roman"/>
          <w:sz w:val="20"/>
          <w:szCs w:val="20"/>
        </w:rPr>
      </w:pPr>
      <w:r w:rsidRPr="00522BF5">
        <w:rPr>
          <w:rFonts w:ascii="Times New Roman" w:hAnsi="Times New Roman" w:cs="Times New Roman"/>
          <w:sz w:val="20"/>
          <w:szCs w:val="20"/>
        </w:rPr>
        <w:t xml:space="preserve">               (Посада)</w:t>
      </w:r>
      <w:r w:rsidRPr="00522BF5">
        <w:rPr>
          <w:rFonts w:ascii="Times New Roman" w:hAnsi="Times New Roman" w:cs="Times New Roman"/>
          <w:sz w:val="20"/>
          <w:szCs w:val="20"/>
        </w:rPr>
        <w:tab/>
        <w:t xml:space="preserve">                   (підпис, М.П.)</w:t>
      </w:r>
      <w:r w:rsidRPr="00522BF5">
        <w:rPr>
          <w:rFonts w:ascii="Times New Roman" w:hAnsi="Times New Roman" w:cs="Times New Roman"/>
          <w:sz w:val="20"/>
          <w:szCs w:val="20"/>
        </w:rPr>
        <w:tab/>
      </w:r>
      <w:r w:rsidRPr="00522BF5">
        <w:rPr>
          <w:rFonts w:ascii="Times New Roman" w:hAnsi="Times New Roman" w:cs="Times New Roman"/>
          <w:sz w:val="20"/>
          <w:szCs w:val="20"/>
        </w:rPr>
        <w:tab/>
        <w:t xml:space="preserve">   (ініціали та прізвище)</w:t>
      </w:r>
    </w:p>
    <w:p w14:paraId="6B9E0F05" w14:textId="77777777" w:rsidR="00522BF5" w:rsidRPr="00522BF5" w:rsidRDefault="00522BF5" w:rsidP="004B6010">
      <w:pPr>
        <w:pStyle w:val="af8"/>
        <w:ind w:firstLine="720"/>
        <w:jc w:val="both"/>
        <w:rPr>
          <w:rFonts w:ascii="Times New Roman" w:hAnsi="Times New Roman" w:cs="Times New Roman"/>
          <w:sz w:val="20"/>
          <w:szCs w:val="20"/>
        </w:rPr>
      </w:pPr>
    </w:p>
    <w:p w14:paraId="567CD091" w14:textId="5C4F5C8A" w:rsidR="004B6010" w:rsidRPr="00522BF5" w:rsidRDefault="00522BF5" w:rsidP="004B6010">
      <w:pPr>
        <w:pStyle w:val="af8"/>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5A2E5FF9" w14:textId="1E4CD555" w:rsidR="004B6010" w:rsidRPr="00522BF5" w:rsidRDefault="004B6010" w:rsidP="00522BF5">
      <w:pPr>
        <w:pStyle w:val="af8"/>
        <w:jc w:val="both"/>
        <w:rPr>
          <w:rFonts w:ascii="Times New Roman" w:hAnsi="Times New Roman" w:cs="Times New Roman"/>
        </w:rPr>
      </w:pPr>
      <w:r w:rsidRPr="00522BF5">
        <w:rPr>
          <w:rFonts w:ascii="Times New Roman" w:hAnsi="Times New Roman" w:cs="Times New Roman"/>
        </w:rPr>
        <w:t xml:space="preserve">* Цінова пропозиція подається у сканованому вигляді за підписом уповноваженої посадової особи Учасника. Повноваження щодо підпису документів цінової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522BF5">
        <w:rPr>
          <w:rFonts w:ascii="Times New Roman" w:hAnsi="Times New Roman" w:cs="Times New Roman"/>
        </w:rPr>
        <w:t>закупівель</w:t>
      </w:r>
      <w:proofErr w:type="spellEnd"/>
      <w:r w:rsidRPr="00522BF5">
        <w:rPr>
          <w:rFonts w:ascii="Times New Roman" w:hAnsi="Times New Roman" w:cs="Times New Roman"/>
        </w:rPr>
        <w:t xml:space="preserve"> та підписаних відповідним чином, несе Учасник.</w:t>
      </w:r>
    </w:p>
    <w:p w14:paraId="4024AFEB" w14:textId="77777777" w:rsidR="004B6010" w:rsidRPr="00522BF5" w:rsidRDefault="004B6010" w:rsidP="004B6010">
      <w:pPr>
        <w:pStyle w:val="af8"/>
        <w:ind w:firstLine="720"/>
        <w:jc w:val="both"/>
        <w:rPr>
          <w:rFonts w:ascii="Times New Roman" w:hAnsi="Times New Roman" w:cs="Times New Roman"/>
        </w:rPr>
      </w:pPr>
    </w:p>
    <w:p w14:paraId="20F94641" w14:textId="5E177189" w:rsidR="004B6010" w:rsidRPr="00522BF5" w:rsidRDefault="004B6010" w:rsidP="004B6010">
      <w:pPr>
        <w:pStyle w:val="af8"/>
        <w:ind w:firstLine="720"/>
        <w:jc w:val="both"/>
        <w:rPr>
          <w:rFonts w:ascii="Times New Roman" w:hAnsi="Times New Roman" w:cs="Times New Roman"/>
          <w:b/>
        </w:rPr>
      </w:pPr>
    </w:p>
    <w:sectPr w:rsidR="004B6010" w:rsidRPr="00522BF5" w:rsidSect="00B82427">
      <w:pgSz w:w="11906" w:h="16838"/>
      <w:pgMar w:top="850"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D4698"/>
    <w:multiLevelType w:val="multilevel"/>
    <w:tmpl w:val="D9CCEF8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2A089D"/>
    <w:multiLevelType w:val="multilevel"/>
    <w:tmpl w:val="33E68F1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389B4E46"/>
    <w:multiLevelType w:val="multilevel"/>
    <w:tmpl w:val="402099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8F128F4"/>
    <w:multiLevelType w:val="hybridMultilevel"/>
    <w:tmpl w:val="EC0C4150"/>
    <w:lvl w:ilvl="0" w:tplc="4476CB9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691694"/>
    <w:multiLevelType w:val="hybridMultilevel"/>
    <w:tmpl w:val="04801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066438"/>
    <w:multiLevelType w:val="multilevel"/>
    <w:tmpl w:val="004A8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531B75E5"/>
    <w:multiLevelType w:val="multilevel"/>
    <w:tmpl w:val="2B52375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6E25E2F"/>
    <w:multiLevelType w:val="hybridMultilevel"/>
    <w:tmpl w:val="0FEE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194734"/>
    <w:multiLevelType w:val="multilevel"/>
    <w:tmpl w:val="93406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6D4F2C"/>
    <w:multiLevelType w:val="multilevel"/>
    <w:tmpl w:val="30D47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78802040"/>
    <w:multiLevelType w:val="multilevel"/>
    <w:tmpl w:val="0496718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5"/>
  </w:num>
  <w:num w:numId="2">
    <w:abstractNumId w:val="2"/>
  </w:num>
  <w:num w:numId="3">
    <w:abstractNumId w:val="9"/>
  </w:num>
  <w:num w:numId="4">
    <w:abstractNumId w:val="1"/>
  </w:num>
  <w:num w:numId="5">
    <w:abstractNumId w:val="0"/>
  </w:num>
  <w:num w:numId="6">
    <w:abstractNumId w:val="6"/>
  </w:num>
  <w:num w:numId="7">
    <w:abstractNumId w:val="10"/>
  </w:num>
  <w:num w:numId="8">
    <w:abstractNumId w:val="8"/>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EC"/>
    <w:rsid w:val="000C7426"/>
    <w:rsid w:val="001A0775"/>
    <w:rsid w:val="00446FED"/>
    <w:rsid w:val="004B6010"/>
    <w:rsid w:val="00522BF5"/>
    <w:rsid w:val="005C5D3D"/>
    <w:rsid w:val="0064334A"/>
    <w:rsid w:val="00672672"/>
    <w:rsid w:val="00793351"/>
    <w:rsid w:val="00823D5A"/>
    <w:rsid w:val="008908FC"/>
    <w:rsid w:val="008B6D41"/>
    <w:rsid w:val="00984925"/>
    <w:rsid w:val="009A51A3"/>
    <w:rsid w:val="00AB13E7"/>
    <w:rsid w:val="00AB34B3"/>
    <w:rsid w:val="00B82427"/>
    <w:rsid w:val="00DF22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8FC9"/>
  <w15:docId w15:val="{5E583E4B-7E81-41D2-B10C-854F0582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paragraph" w:styleId="af8">
    <w:name w:val="No Spacing"/>
    <w:uiPriority w:val="1"/>
    <w:qFormat/>
    <w:rsid w:val="004B6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cXTQpRgWJT9v20cgCfKHciHBw==">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2443</Words>
  <Characters>13930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777</cp:lastModifiedBy>
  <cp:revision>11</cp:revision>
  <cp:lastPrinted>2022-08-11T07:50:00Z</cp:lastPrinted>
  <dcterms:created xsi:type="dcterms:W3CDTF">2022-08-10T09:58:00Z</dcterms:created>
  <dcterms:modified xsi:type="dcterms:W3CDTF">2022-08-11T08:51:00Z</dcterms:modified>
</cp:coreProperties>
</file>