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BE" w:rsidRPr="00946731"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b/>
          <w:bCs/>
          <w:color w:val="000000"/>
          <w:sz w:val="24"/>
          <w:szCs w:val="24"/>
          <w:lang w:val="uk-UA" w:eastAsia="ru-RU"/>
        </w:rPr>
        <w:t>ДОДАТОК  2</w:t>
      </w:r>
    </w:p>
    <w:p w:rsidR="00F834BE" w:rsidRPr="00946731"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i/>
          <w:iCs/>
          <w:color w:val="000000"/>
          <w:sz w:val="24"/>
          <w:szCs w:val="24"/>
          <w:lang w:val="uk-UA" w:eastAsia="ru-RU"/>
        </w:rPr>
        <w:t>до тендерної документації</w:t>
      </w:r>
      <w:r w:rsidRPr="00946731">
        <w:rPr>
          <w:rFonts w:ascii="Times New Roman" w:eastAsia="Times New Roman" w:hAnsi="Times New Roman" w:cs="Times New Roman"/>
          <w:color w:val="000000"/>
          <w:sz w:val="24"/>
          <w:szCs w:val="24"/>
          <w:lang w:val="uk-UA" w:eastAsia="ru-RU"/>
        </w:rPr>
        <w:t> </w:t>
      </w:r>
    </w:p>
    <w:p w:rsidR="00F834BE" w:rsidRDefault="00F834BE" w:rsidP="00F834BE">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eastAsia="ru-RU"/>
        </w:rPr>
      </w:pPr>
      <w:r w:rsidRPr="00946731">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661CF5" w:rsidRPr="00946731" w:rsidRDefault="00661CF5" w:rsidP="00F834BE">
      <w:pPr>
        <w:spacing w:before="240" w:after="0" w:line="240" w:lineRule="auto"/>
        <w:jc w:val="center"/>
        <w:rPr>
          <w:rFonts w:ascii="Times New Roman" w:eastAsia="Times New Roman" w:hAnsi="Times New Roman" w:cs="Times New Roman"/>
          <w:sz w:val="24"/>
          <w:szCs w:val="24"/>
          <w:lang w:val="uk-UA" w:eastAsia="ru-RU"/>
        </w:rPr>
      </w:pPr>
    </w:p>
    <w:p w:rsidR="00F834BE" w:rsidRDefault="00F834BE" w:rsidP="00661CF5">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r w:rsidRPr="0002702E">
        <w:rPr>
          <w:rFonts w:ascii="Times New Roman" w:eastAsia="Times New Roman" w:hAnsi="Times New Roman" w:cs="Times New Roman"/>
          <w:b/>
          <w:bCs/>
          <w:i/>
          <w:iCs/>
          <w:sz w:val="24"/>
          <w:szCs w:val="24"/>
          <w:shd w:val="clear" w:color="auto" w:fill="FFFFFF"/>
          <w:lang w:val="uk-UA" w:eastAsia="ru-RU"/>
        </w:rPr>
        <w:t>ТЕХНІЧНА СПЕЦИФІКАЦІЯ</w:t>
      </w:r>
    </w:p>
    <w:p w:rsidR="00755A5C" w:rsidRDefault="00DF02E1" w:rsidP="00755A5C">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Труби сталеві </w:t>
      </w:r>
    </w:p>
    <w:p w:rsidR="00DF02E1" w:rsidRPr="00043F7F" w:rsidRDefault="00DF02E1" w:rsidP="00DF02E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код за ДК 021:2015:44160000-9  - </w:t>
      </w:r>
      <w:r w:rsidRPr="001026FD">
        <w:rPr>
          <w:rFonts w:ascii="Times New Roman" w:hAnsi="Times New Roman" w:cs="Times New Roman"/>
          <w:color w:val="000000"/>
          <w:sz w:val="24"/>
          <w:szCs w:val="24"/>
          <w:lang w:val="uk-UA"/>
        </w:rPr>
        <w:t>Магістралі, трубопроводи, труби, обсадні труби, тюбінги та супутні вироби</w:t>
      </w:r>
      <w:r>
        <w:rPr>
          <w:rFonts w:ascii="Segoe UI" w:hAnsi="Segoe UI" w:cs="Segoe UI"/>
          <w:color w:val="000000"/>
          <w:sz w:val="25"/>
          <w:szCs w:val="25"/>
        </w:rPr>
        <w:t> </w:t>
      </w:r>
      <w:r w:rsidRPr="00043F7F">
        <w:rPr>
          <w:rFonts w:ascii="Times New Roman" w:eastAsia="Times New Roman" w:hAnsi="Times New Roman" w:cs="Times New Roman"/>
          <w:color w:val="000000"/>
          <w:sz w:val="24"/>
          <w:szCs w:val="24"/>
          <w:lang w:val="uk-UA" w:eastAsia="ru-RU"/>
        </w:rPr>
        <w:t> </w:t>
      </w:r>
    </w:p>
    <w:p w:rsidR="00661CF5" w:rsidRPr="00E345A1" w:rsidRDefault="00661CF5" w:rsidP="00E345A1">
      <w:pPr>
        <w:spacing w:before="240" w:after="0" w:line="240" w:lineRule="auto"/>
        <w:rPr>
          <w:rFonts w:ascii="Times New Roman" w:eastAsia="Times New Roman" w:hAnsi="Times New Roman" w:cs="Times New Roman"/>
          <w:sz w:val="24"/>
          <w:szCs w:val="24"/>
          <w:lang w:val="uk-UA" w:eastAsia="ru-RU"/>
        </w:rPr>
      </w:pPr>
    </w:p>
    <w:p w:rsidR="00F834BE" w:rsidRDefault="00F834BE" w:rsidP="000D19A4">
      <w:pPr>
        <w:spacing w:after="0" w:line="240" w:lineRule="auto"/>
        <w:ind w:firstLine="720"/>
        <w:jc w:val="both"/>
        <w:rPr>
          <w:rFonts w:ascii="Times New Roman" w:eastAsia="Times New Roman" w:hAnsi="Times New Roman" w:cs="Times New Roman"/>
          <w:color w:val="000000"/>
          <w:sz w:val="24"/>
          <w:szCs w:val="24"/>
          <w:lang w:val="uk-UA" w:eastAsia="ru-RU"/>
        </w:rPr>
      </w:pPr>
      <w:r w:rsidRPr="00946731">
        <w:rPr>
          <w:rFonts w:ascii="Times New Roman" w:eastAsia="Times New Roman" w:hAnsi="Times New Roman" w:cs="Times New Roman"/>
          <w:color w:val="000000"/>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EA181D" w:rsidRDefault="00EA181D" w:rsidP="000D19A4">
      <w:pPr>
        <w:shd w:val="clear" w:color="auto" w:fill="FFFFFF"/>
        <w:spacing w:after="0" w:line="240" w:lineRule="auto"/>
        <w:ind w:firstLine="460"/>
        <w:jc w:val="both"/>
        <w:rPr>
          <w:rFonts w:ascii="Times New Roman" w:eastAsia="Times New Roman" w:hAnsi="Times New Roman" w:cs="Times New Roman"/>
          <w:b/>
          <w:bCs/>
          <w:color w:val="000000"/>
          <w:sz w:val="24"/>
          <w:szCs w:val="24"/>
          <w:lang w:val="uk-UA" w:eastAsia="ru-RU"/>
        </w:rPr>
      </w:pPr>
      <w:r w:rsidRPr="00EA181D">
        <w:rPr>
          <w:rFonts w:ascii="Times New Roman" w:eastAsia="Times New Roman" w:hAnsi="Times New Roman" w:cs="Times New Roman"/>
          <w:b/>
          <w:bCs/>
          <w:color w:val="000000"/>
          <w:sz w:val="24"/>
          <w:szCs w:val="24"/>
          <w:lang w:val="uk-UA" w:eastAsia="ru-RU"/>
        </w:rPr>
        <w:t>Фактом подання тендерної пропозиції учасник підтверджує відповідність своєї пропозиції</w:t>
      </w:r>
      <w:r w:rsidR="00F47665" w:rsidRPr="00F47665">
        <w:rPr>
          <w:rFonts w:ascii="Times New Roman" w:eastAsia="Times New Roman" w:hAnsi="Times New Roman" w:cs="Times New Roman"/>
          <w:b/>
          <w:bCs/>
          <w:color w:val="000000"/>
          <w:sz w:val="24"/>
          <w:szCs w:val="24"/>
          <w:lang w:val="uk-UA" w:eastAsia="ru-RU"/>
        </w:rPr>
        <w:t xml:space="preserve"> </w:t>
      </w:r>
      <w:r w:rsidRPr="00390AA3">
        <w:rPr>
          <w:rFonts w:ascii="Times New Roman" w:eastAsia="Times New Roman" w:hAnsi="Times New Roman" w:cs="Times New Roman"/>
          <w:b/>
          <w:bCs/>
          <w:color w:val="000000"/>
          <w:sz w:val="24"/>
          <w:szCs w:val="24"/>
          <w:lang w:val="uk-UA" w:eastAsia="ru-RU"/>
        </w:rPr>
        <w:t>технічним, якісним, кількісним</w:t>
      </w:r>
      <w:r>
        <w:rPr>
          <w:rFonts w:ascii="Times New Roman" w:eastAsia="Times New Roman" w:hAnsi="Times New Roman" w:cs="Times New Roman"/>
          <w:b/>
          <w:bCs/>
          <w:color w:val="000000"/>
          <w:sz w:val="24"/>
          <w:szCs w:val="24"/>
          <w:lang w:val="uk-UA" w:eastAsia="ru-RU"/>
        </w:rPr>
        <w:t xml:space="preserve">, функціональним </w:t>
      </w:r>
      <w:r w:rsidRPr="00390AA3">
        <w:rPr>
          <w:rFonts w:ascii="Times New Roman" w:eastAsia="Times New Roman" w:hAnsi="Times New Roman" w:cs="Times New Roman"/>
          <w:b/>
          <w:bCs/>
          <w:color w:val="000000"/>
          <w:sz w:val="24"/>
          <w:szCs w:val="24"/>
          <w:lang w:val="uk-UA" w:eastAsia="ru-RU"/>
        </w:rPr>
        <w:t xml:space="preserve">характеристикам до предмета закупівлі, </w:t>
      </w:r>
      <w:r w:rsidR="007559DB">
        <w:rPr>
          <w:rFonts w:ascii="Times New Roman" w:eastAsia="Times New Roman" w:hAnsi="Times New Roman" w:cs="Times New Roman"/>
          <w:b/>
          <w:bCs/>
          <w:color w:val="000000"/>
          <w:sz w:val="24"/>
          <w:szCs w:val="24"/>
          <w:lang w:val="uk-UA" w:eastAsia="ru-RU"/>
        </w:rPr>
        <w:t xml:space="preserve">у тому числі </w:t>
      </w:r>
      <w:r w:rsidRPr="00390AA3">
        <w:rPr>
          <w:rFonts w:ascii="Times New Roman" w:eastAsia="Times New Roman" w:hAnsi="Times New Roman" w:cs="Times New Roman"/>
          <w:b/>
          <w:bCs/>
          <w:color w:val="000000"/>
          <w:sz w:val="24"/>
          <w:szCs w:val="24"/>
          <w:lang w:val="uk-UA" w:eastAsia="ru-RU"/>
        </w:rPr>
        <w:t xml:space="preserve">технічній специфікації </w:t>
      </w:r>
      <w:r w:rsidRPr="00EA181D">
        <w:rPr>
          <w:rFonts w:ascii="Times New Roman" w:eastAsia="Times New Roman" w:hAnsi="Times New Roman" w:cs="Times New Roman"/>
          <w:b/>
          <w:bCs/>
          <w:color w:val="000000"/>
          <w:sz w:val="24"/>
          <w:szCs w:val="24"/>
          <w:lang w:val="uk-UA" w:eastAsia="ru-RU"/>
        </w:rPr>
        <w:t>(у разі потреби – планам, кресленням, малюнкам чи опису предмета закупівлі)</w:t>
      </w:r>
      <w:r w:rsidR="00DF02E1">
        <w:rPr>
          <w:rFonts w:ascii="Times New Roman" w:eastAsia="Times New Roman" w:hAnsi="Times New Roman" w:cs="Times New Roman"/>
          <w:b/>
          <w:bCs/>
          <w:color w:val="000000"/>
          <w:sz w:val="24"/>
          <w:szCs w:val="24"/>
          <w:lang w:val="uk-UA" w:eastAsia="ru-RU"/>
        </w:rPr>
        <w:t xml:space="preserve"> </w:t>
      </w:r>
      <w:r w:rsidRPr="00390AA3">
        <w:rPr>
          <w:rFonts w:ascii="Times New Roman" w:eastAsia="Times New Roman" w:hAnsi="Times New Roman" w:cs="Times New Roman"/>
          <w:b/>
          <w:bCs/>
          <w:color w:val="000000"/>
          <w:sz w:val="24"/>
          <w:szCs w:val="24"/>
          <w:lang w:val="uk-UA" w:eastAsia="ru-RU"/>
        </w:rPr>
        <w:t>та іншим вимогам до предмету закупівлі, що містяться в  тендерній документації</w:t>
      </w:r>
      <w:r>
        <w:rPr>
          <w:rFonts w:ascii="Times New Roman" w:eastAsia="Times New Roman" w:hAnsi="Times New Roman" w:cs="Times New Roman"/>
          <w:b/>
          <w:bCs/>
          <w:color w:val="000000"/>
          <w:sz w:val="24"/>
          <w:szCs w:val="24"/>
          <w:lang w:val="uk-UA" w:eastAsia="ru-RU"/>
        </w:rPr>
        <w:t xml:space="preserve"> та цьому додатку</w:t>
      </w:r>
      <w:r w:rsidRPr="00390AA3">
        <w:rPr>
          <w:rFonts w:ascii="Times New Roman" w:eastAsia="Times New Roman" w:hAnsi="Times New Roman" w:cs="Times New Roman"/>
          <w:b/>
          <w:bCs/>
          <w:color w:val="000000"/>
          <w:sz w:val="24"/>
          <w:szCs w:val="24"/>
          <w:lang w:val="uk-UA" w:eastAsia="ru-RU"/>
        </w:rPr>
        <w:t>, а також підтверджу</w:t>
      </w:r>
      <w:r>
        <w:rPr>
          <w:rFonts w:ascii="Times New Roman" w:eastAsia="Times New Roman" w:hAnsi="Times New Roman" w:cs="Times New Roman"/>
          <w:b/>
          <w:bCs/>
          <w:color w:val="000000"/>
          <w:sz w:val="24"/>
          <w:szCs w:val="24"/>
          <w:lang w:val="uk-UA" w:eastAsia="ru-RU"/>
        </w:rPr>
        <w:t>є</w:t>
      </w:r>
      <w:r w:rsidRPr="00390AA3">
        <w:rPr>
          <w:rFonts w:ascii="Times New Roman" w:eastAsia="Times New Roman" w:hAnsi="Times New Roman" w:cs="Times New Roman"/>
          <w:b/>
          <w:bCs/>
          <w:color w:val="000000"/>
          <w:sz w:val="24"/>
          <w:szCs w:val="24"/>
          <w:lang w:val="uk-UA" w:eastAsia="ru-RU"/>
        </w:rPr>
        <w:t xml:space="preserve"> можливість </w:t>
      </w:r>
      <w:r w:rsidRPr="00B04BFC">
        <w:rPr>
          <w:rFonts w:ascii="Times New Roman" w:eastAsia="Times New Roman" w:hAnsi="Times New Roman" w:cs="Times New Roman"/>
          <w:b/>
          <w:bCs/>
          <w:color w:val="000000"/>
          <w:sz w:val="24"/>
          <w:szCs w:val="24"/>
          <w:lang w:val="uk-UA" w:eastAsia="ru-RU"/>
        </w:rPr>
        <w:t>поставки товару</w:t>
      </w:r>
      <w:r w:rsidRPr="00390AA3">
        <w:rPr>
          <w:rFonts w:ascii="Times New Roman" w:eastAsia="Times New Roman" w:hAnsi="Times New Roman" w:cs="Times New Roman"/>
          <w:b/>
          <w:bCs/>
          <w:color w:val="000000"/>
          <w:sz w:val="24"/>
          <w:szCs w:val="24"/>
          <w:lang w:val="uk-UA" w:eastAsia="ru-RU"/>
        </w:rPr>
        <w:t>, у відповідності до вимог, визначених згідно з умовами тендерної документації.</w:t>
      </w:r>
    </w:p>
    <w:p w:rsidR="000D19A4" w:rsidRPr="000D19A4" w:rsidRDefault="000D19A4" w:rsidP="000D19A4">
      <w:pPr>
        <w:spacing w:after="0" w:line="240" w:lineRule="auto"/>
        <w:ind w:firstLine="720"/>
        <w:contextualSpacing/>
        <w:jc w:val="both"/>
        <w:rPr>
          <w:rFonts w:ascii="Times New Roman" w:hAnsi="Times New Roman"/>
          <w:sz w:val="24"/>
          <w:szCs w:val="24"/>
          <w:lang w:val="uk-UA"/>
        </w:rPr>
      </w:pPr>
      <w:r w:rsidRPr="000D19A4">
        <w:rPr>
          <w:rFonts w:ascii="Times New Roman" w:eastAsia="Times New Roman" w:hAnsi="Times New Roman"/>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D19A4" w:rsidRPr="00B04BFC" w:rsidRDefault="000D19A4" w:rsidP="00B04BFC">
      <w:pPr>
        <w:spacing w:after="0" w:line="240" w:lineRule="auto"/>
        <w:ind w:firstLine="708"/>
        <w:contextualSpacing/>
        <w:jc w:val="both"/>
        <w:rPr>
          <w:rFonts w:ascii="Times New Roman" w:eastAsia="Times New Roman" w:hAnsi="Times New Roman"/>
          <w:sz w:val="24"/>
          <w:szCs w:val="24"/>
          <w:shd w:val="clear" w:color="auto" w:fill="FFFFFF"/>
          <w:lang w:val="uk-UA" w:eastAsia="ru-RU"/>
        </w:rPr>
      </w:pPr>
      <w:r w:rsidRPr="000D19A4">
        <w:rPr>
          <w:rFonts w:ascii="Times New Roman" w:eastAsia="Times New Roman" w:hAnsi="Times New Roman"/>
          <w:sz w:val="24"/>
          <w:szCs w:val="24"/>
          <w:shd w:val="clear" w:color="auto" w:fill="FFFFFF"/>
          <w:lang w:val="uk-UA"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0D19A4">
        <w:rPr>
          <w:rFonts w:ascii="Times New Roman" w:eastAsia="Times New Roman" w:hAnsi="Times New Roman"/>
          <w:sz w:val="24"/>
          <w:szCs w:val="24"/>
          <w:shd w:val="clear" w:color="auto" w:fill="FFFFFF"/>
          <w:lang w:val="uk-UA" w:eastAsia="ru-RU"/>
        </w:rPr>
        <w:t>закуповуються</w:t>
      </w:r>
      <w:proofErr w:type="spellEnd"/>
      <w:r w:rsidRPr="000D19A4">
        <w:rPr>
          <w:rFonts w:ascii="Times New Roman" w:eastAsia="Times New Roman" w:hAnsi="Times New Roman"/>
          <w:sz w:val="24"/>
          <w:szCs w:val="24"/>
          <w:shd w:val="clear" w:color="auto" w:fill="FFFFFF"/>
          <w:lang w:val="uk-UA"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A181D" w:rsidRDefault="00376FF0" w:rsidP="00376FF0">
      <w:pPr>
        <w:pStyle w:val="rvps2"/>
        <w:shd w:val="clear" w:color="auto" w:fill="FFFFFF"/>
        <w:spacing w:before="0" w:beforeAutospacing="0" w:after="0" w:afterAutospacing="0"/>
        <w:ind w:firstLine="360"/>
        <w:jc w:val="both"/>
      </w:pPr>
      <w:r>
        <w:rPr>
          <w:rFonts w:eastAsia="Times New Roman"/>
          <w:lang w:eastAsia="ru-RU"/>
        </w:rPr>
        <w:t xml:space="preserve">  </w:t>
      </w:r>
      <w:r w:rsidR="000D19A4" w:rsidRPr="00B04BFC">
        <w:rPr>
          <w:rFonts w:eastAsia="Times New Roman"/>
          <w:lang w:eastAsia="ru-RU"/>
        </w:rPr>
        <w:t>Обґрунтування необхідності закупівлі даного виду товару –</w:t>
      </w:r>
      <w:bookmarkStart w:id="0" w:name="_Hlk64305510"/>
      <w:r w:rsidR="000121A5">
        <w:rPr>
          <w:rFonts w:eastAsia="Times New Roman"/>
          <w:lang w:eastAsia="ru-RU"/>
        </w:rPr>
        <w:t xml:space="preserve"> </w:t>
      </w:r>
      <w:r w:rsidR="00DE26CF">
        <w:rPr>
          <w:rFonts w:cs="Times New Roman"/>
        </w:rPr>
        <w:t xml:space="preserve">для </w:t>
      </w:r>
      <w:r w:rsidR="00661CF5">
        <w:rPr>
          <w:rFonts w:cs="Times New Roman"/>
        </w:rPr>
        <w:t>проведення поточного ремонту об</w:t>
      </w:r>
      <w:r w:rsidR="00661CF5" w:rsidRPr="00661CF5">
        <w:rPr>
          <w:rFonts w:cs="Times New Roman"/>
        </w:rPr>
        <w:t>’</w:t>
      </w:r>
      <w:r w:rsidR="00661CF5">
        <w:rPr>
          <w:rFonts w:cs="Times New Roman"/>
        </w:rPr>
        <w:t xml:space="preserve">єктів замовника </w:t>
      </w:r>
      <w:r w:rsidR="00DE26CF">
        <w:rPr>
          <w:rFonts w:cs="Times New Roman"/>
        </w:rPr>
        <w:t>здійснює</w:t>
      </w:r>
      <w:r w:rsidR="00661CF5">
        <w:rPr>
          <w:rFonts w:cs="Times New Roman"/>
        </w:rPr>
        <w:t>ться закупівля</w:t>
      </w:r>
      <w:r w:rsidR="00DE26CF">
        <w:rPr>
          <w:rFonts w:cs="Times New Roman"/>
        </w:rPr>
        <w:t xml:space="preserve"> даного виду товару, а саме закупівлю </w:t>
      </w:r>
      <w:r w:rsidR="00661CF5">
        <w:rPr>
          <w:rFonts w:cs="Times New Roman"/>
        </w:rPr>
        <w:t>будівельних матеріалів</w:t>
      </w:r>
      <w:r w:rsidR="00DE26CF" w:rsidRPr="001817EF">
        <w:t xml:space="preserve">, </w:t>
      </w:r>
      <w:r w:rsidR="00DE26CF">
        <w:t xml:space="preserve">оскільки саме ці </w:t>
      </w:r>
      <w:r w:rsidR="00661CF5">
        <w:t xml:space="preserve">види матеріалів </w:t>
      </w:r>
      <w:r w:rsidR="00DE26CF" w:rsidRPr="001817EF">
        <w:t>за своїми якісними та технічними характеристиками найбільше відповіда</w:t>
      </w:r>
      <w:r w:rsidR="00DE26CF">
        <w:t>ють</w:t>
      </w:r>
      <w:r w:rsidR="00DE26CF" w:rsidRPr="001817EF">
        <w:t xml:space="preserve"> вимогам та потребам замовника</w:t>
      </w:r>
      <w:r w:rsidR="00DE26CF">
        <w:t>.</w:t>
      </w:r>
      <w:r w:rsidR="000121A5">
        <w:t xml:space="preserve"> </w:t>
      </w:r>
      <w:r w:rsidR="005F2757">
        <w:rPr>
          <w:bCs/>
          <w:color w:val="000000"/>
        </w:rPr>
        <w:t xml:space="preserve">Тому, </w:t>
      </w:r>
      <w:r w:rsidR="005F2757">
        <w:t>з</w:t>
      </w:r>
      <w:r w:rsidR="00661CF5">
        <w:t xml:space="preserve"> </w:t>
      </w:r>
      <w:r w:rsidR="00DE26CF" w:rsidRPr="00F70A8F">
        <w:t>метою ефективного та раціонального використання коштів</w:t>
      </w:r>
      <w:r w:rsidR="00DE26CF">
        <w:t xml:space="preserve">, </w:t>
      </w:r>
      <w:r w:rsidR="00DE26CF">
        <w:rPr>
          <w:rFonts w:cs="Times New Roman"/>
        </w:rPr>
        <w:t xml:space="preserve">замовник здійснює закупівлю </w:t>
      </w:r>
      <w:r w:rsidR="005F2757">
        <w:rPr>
          <w:rFonts w:cs="Times New Roman"/>
        </w:rPr>
        <w:t xml:space="preserve">саме </w:t>
      </w:r>
      <w:r w:rsidR="00DE26CF" w:rsidRPr="001F1B77">
        <w:rPr>
          <w:color w:val="000000"/>
          <w:shd w:val="clear" w:color="auto" w:fill="FFFFFF"/>
        </w:rPr>
        <w:t>даного виду товару</w:t>
      </w:r>
      <w:bookmarkEnd w:id="0"/>
      <w:r w:rsidR="00661CF5">
        <w:rPr>
          <w:color w:val="000000"/>
          <w:shd w:val="clear" w:color="auto" w:fill="FFFFFF"/>
        </w:rPr>
        <w:t>.</w:t>
      </w:r>
    </w:p>
    <w:p w:rsidR="00661CF5" w:rsidRPr="00946731" w:rsidRDefault="00661CF5" w:rsidP="00DE26CF">
      <w:pPr>
        <w:pStyle w:val="rvps2"/>
        <w:shd w:val="clear" w:color="auto" w:fill="FFFFFF"/>
        <w:spacing w:before="0" w:beforeAutospacing="0" w:after="0" w:afterAutospacing="0"/>
        <w:ind w:firstLine="357"/>
        <w:jc w:val="both"/>
        <w:rPr>
          <w:rFonts w:eastAsia="Times New Roman" w:cs="Times New Roman"/>
          <w:lang w:eastAsia="ru-RU"/>
        </w:rPr>
      </w:pPr>
    </w:p>
    <w:p w:rsidR="000D19A4" w:rsidRDefault="000D19A4" w:rsidP="000D19A4">
      <w:pPr>
        <w:pStyle w:val="a3"/>
        <w:numPr>
          <w:ilvl w:val="0"/>
          <w:numId w:val="1"/>
        </w:numPr>
        <w:spacing w:after="120"/>
        <w:rPr>
          <w:rFonts w:ascii="Times New Roman" w:hAnsi="Times New Roman"/>
          <w:b/>
          <w:sz w:val="24"/>
          <w:szCs w:val="24"/>
          <w:lang w:val="uk-UA"/>
        </w:rPr>
      </w:pPr>
      <w:r w:rsidRPr="000D19A4">
        <w:rPr>
          <w:rFonts w:ascii="Times New Roman" w:hAnsi="Times New Roman"/>
          <w:b/>
          <w:sz w:val="24"/>
          <w:szCs w:val="24"/>
          <w:lang w:val="uk-UA"/>
        </w:rPr>
        <w:t xml:space="preserve">Детальний опис предмета закупівлі </w:t>
      </w:r>
    </w:p>
    <w:tbl>
      <w:tblPr>
        <w:tblW w:w="9220" w:type="dxa"/>
        <w:tblInd w:w="97" w:type="dxa"/>
        <w:tblLook w:val="04A0" w:firstRow="1" w:lastRow="0" w:firstColumn="1" w:lastColumn="0" w:noHBand="0" w:noVBand="1"/>
      </w:tblPr>
      <w:tblGrid>
        <w:gridCol w:w="640"/>
        <w:gridCol w:w="2200"/>
        <w:gridCol w:w="1275"/>
        <w:gridCol w:w="1208"/>
        <w:gridCol w:w="3897"/>
      </w:tblGrid>
      <w:tr w:rsidR="00661CF5" w:rsidRPr="00661CF5" w:rsidTr="00DF02E1">
        <w:trPr>
          <w:trHeight w:val="108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CF5" w:rsidRPr="00661CF5" w:rsidRDefault="00661CF5" w:rsidP="00661CF5">
            <w:pPr>
              <w:spacing w:after="0" w:line="240" w:lineRule="auto"/>
              <w:jc w:val="center"/>
              <w:rPr>
                <w:rFonts w:ascii="Times New Roman" w:eastAsia="Times New Roman" w:hAnsi="Times New Roman" w:cs="Times New Roman"/>
                <w:b/>
                <w:color w:val="000000"/>
                <w:sz w:val="24"/>
                <w:szCs w:val="24"/>
                <w:lang w:eastAsia="ru-RU"/>
              </w:rPr>
            </w:pPr>
            <w:r w:rsidRPr="00661CF5">
              <w:rPr>
                <w:rFonts w:ascii="Times New Roman" w:eastAsia="Times New Roman" w:hAnsi="Times New Roman" w:cs="Times New Roman"/>
                <w:b/>
                <w:color w:val="000000"/>
                <w:sz w:val="24"/>
                <w:szCs w:val="24"/>
                <w:lang w:eastAsia="ru-RU"/>
              </w:rPr>
              <w:t>№ з/</w:t>
            </w:r>
            <w:proofErr w:type="gramStart"/>
            <w:r w:rsidRPr="00661CF5">
              <w:rPr>
                <w:rFonts w:ascii="Times New Roman" w:eastAsia="Times New Roman" w:hAnsi="Times New Roman" w:cs="Times New Roman"/>
                <w:b/>
                <w:color w:val="000000"/>
                <w:sz w:val="24"/>
                <w:szCs w:val="24"/>
                <w:lang w:eastAsia="ru-RU"/>
              </w:rPr>
              <w:t>п</w:t>
            </w:r>
            <w:proofErr w:type="gramEnd"/>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661CF5" w:rsidRPr="00661CF5" w:rsidRDefault="00661CF5" w:rsidP="00661CF5">
            <w:pPr>
              <w:spacing w:after="0" w:line="240" w:lineRule="auto"/>
              <w:jc w:val="center"/>
              <w:rPr>
                <w:rFonts w:ascii="Times New Roman" w:eastAsia="Times New Roman" w:hAnsi="Times New Roman" w:cs="Times New Roman"/>
                <w:b/>
                <w:color w:val="000000"/>
                <w:sz w:val="24"/>
                <w:szCs w:val="24"/>
                <w:lang w:eastAsia="ru-RU"/>
              </w:rPr>
            </w:pPr>
            <w:r w:rsidRPr="00661CF5">
              <w:rPr>
                <w:rFonts w:ascii="Times New Roman" w:eastAsia="Times New Roman" w:hAnsi="Times New Roman" w:cs="Times New Roman"/>
                <w:b/>
                <w:color w:val="000000"/>
                <w:sz w:val="24"/>
                <w:szCs w:val="24"/>
                <w:lang w:eastAsia="ru-RU"/>
              </w:rPr>
              <w:t xml:space="preserve">Предмет </w:t>
            </w:r>
            <w:proofErr w:type="spellStart"/>
            <w:r w:rsidRPr="00661CF5">
              <w:rPr>
                <w:rFonts w:ascii="Times New Roman" w:eastAsia="Times New Roman" w:hAnsi="Times New Roman" w:cs="Times New Roman"/>
                <w:b/>
                <w:color w:val="000000"/>
                <w:sz w:val="24"/>
                <w:szCs w:val="24"/>
                <w:lang w:eastAsia="ru-RU"/>
              </w:rPr>
              <w:t>закупі</w:t>
            </w:r>
            <w:proofErr w:type="gramStart"/>
            <w:r w:rsidRPr="00661CF5">
              <w:rPr>
                <w:rFonts w:ascii="Times New Roman" w:eastAsia="Times New Roman" w:hAnsi="Times New Roman" w:cs="Times New Roman"/>
                <w:b/>
                <w:color w:val="000000"/>
                <w:sz w:val="24"/>
                <w:szCs w:val="24"/>
                <w:lang w:eastAsia="ru-RU"/>
              </w:rPr>
              <w:t>вл</w:t>
            </w:r>
            <w:proofErr w:type="gramEnd"/>
            <w:r w:rsidRPr="00661CF5">
              <w:rPr>
                <w:rFonts w:ascii="Times New Roman" w:eastAsia="Times New Roman" w:hAnsi="Times New Roman" w:cs="Times New Roman"/>
                <w:b/>
                <w:color w:val="000000"/>
                <w:sz w:val="24"/>
                <w:szCs w:val="24"/>
                <w:lang w:eastAsia="ru-RU"/>
              </w:rPr>
              <w:t>і</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1CF5" w:rsidRPr="00661CF5" w:rsidRDefault="00661CF5" w:rsidP="00661CF5">
            <w:pPr>
              <w:spacing w:after="0" w:line="240" w:lineRule="auto"/>
              <w:jc w:val="center"/>
              <w:rPr>
                <w:rFonts w:ascii="Times New Roman" w:eastAsia="Times New Roman" w:hAnsi="Times New Roman" w:cs="Times New Roman"/>
                <w:b/>
                <w:color w:val="000000"/>
                <w:sz w:val="24"/>
                <w:szCs w:val="24"/>
                <w:lang w:eastAsia="ru-RU"/>
              </w:rPr>
            </w:pPr>
            <w:proofErr w:type="spellStart"/>
            <w:r w:rsidRPr="00661CF5">
              <w:rPr>
                <w:rFonts w:ascii="Times New Roman" w:eastAsia="Times New Roman" w:hAnsi="Times New Roman" w:cs="Times New Roman"/>
                <w:b/>
                <w:color w:val="000000"/>
                <w:sz w:val="24"/>
                <w:szCs w:val="24"/>
                <w:lang w:eastAsia="ru-RU"/>
              </w:rPr>
              <w:t>Кількість</w:t>
            </w:r>
            <w:proofErr w:type="spellEnd"/>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661CF5" w:rsidRPr="00661CF5" w:rsidRDefault="00661CF5" w:rsidP="00661CF5">
            <w:pPr>
              <w:spacing w:after="0" w:line="240" w:lineRule="auto"/>
              <w:jc w:val="center"/>
              <w:rPr>
                <w:rFonts w:ascii="Times New Roman" w:eastAsia="Times New Roman" w:hAnsi="Times New Roman" w:cs="Times New Roman"/>
                <w:b/>
                <w:color w:val="000000"/>
                <w:sz w:val="24"/>
                <w:szCs w:val="24"/>
                <w:lang w:eastAsia="ru-RU"/>
              </w:rPr>
            </w:pPr>
            <w:proofErr w:type="spellStart"/>
            <w:r w:rsidRPr="00661CF5">
              <w:rPr>
                <w:rFonts w:ascii="Times New Roman" w:eastAsia="Times New Roman" w:hAnsi="Times New Roman" w:cs="Times New Roman"/>
                <w:b/>
                <w:color w:val="000000"/>
                <w:sz w:val="24"/>
                <w:szCs w:val="24"/>
                <w:lang w:eastAsia="ru-RU"/>
              </w:rPr>
              <w:t>Одиниця</w:t>
            </w:r>
            <w:proofErr w:type="spellEnd"/>
            <w:r w:rsidRPr="00661CF5">
              <w:rPr>
                <w:rFonts w:ascii="Times New Roman" w:eastAsia="Times New Roman" w:hAnsi="Times New Roman" w:cs="Times New Roman"/>
                <w:b/>
                <w:color w:val="000000"/>
                <w:sz w:val="24"/>
                <w:szCs w:val="24"/>
                <w:lang w:eastAsia="ru-RU"/>
              </w:rPr>
              <w:t xml:space="preserve"> </w:t>
            </w:r>
            <w:proofErr w:type="spellStart"/>
            <w:r w:rsidRPr="00661CF5">
              <w:rPr>
                <w:rFonts w:ascii="Times New Roman" w:eastAsia="Times New Roman" w:hAnsi="Times New Roman" w:cs="Times New Roman"/>
                <w:b/>
                <w:color w:val="000000"/>
                <w:sz w:val="24"/>
                <w:szCs w:val="24"/>
                <w:lang w:eastAsia="ru-RU"/>
              </w:rPr>
              <w:t>виміру</w:t>
            </w:r>
            <w:proofErr w:type="spellEnd"/>
          </w:p>
        </w:tc>
        <w:tc>
          <w:tcPr>
            <w:tcW w:w="3897" w:type="dxa"/>
            <w:tcBorders>
              <w:top w:val="single" w:sz="4" w:space="0" w:color="auto"/>
              <w:left w:val="nil"/>
              <w:bottom w:val="single" w:sz="4" w:space="0" w:color="auto"/>
              <w:right w:val="single" w:sz="4" w:space="0" w:color="auto"/>
            </w:tcBorders>
            <w:shd w:val="clear" w:color="auto" w:fill="auto"/>
            <w:vAlign w:val="center"/>
            <w:hideMark/>
          </w:tcPr>
          <w:p w:rsidR="00661CF5" w:rsidRPr="00661CF5" w:rsidRDefault="00661CF5" w:rsidP="00661CF5">
            <w:pPr>
              <w:spacing w:after="0" w:line="240" w:lineRule="auto"/>
              <w:jc w:val="center"/>
              <w:rPr>
                <w:rFonts w:ascii="Times New Roman" w:eastAsia="Times New Roman" w:hAnsi="Times New Roman" w:cs="Times New Roman"/>
                <w:b/>
                <w:color w:val="000000"/>
                <w:sz w:val="24"/>
                <w:szCs w:val="24"/>
                <w:lang w:val="uk-UA" w:eastAsia="ru-RU"/>
              </w:rPr>
            </w:pPr>
            <w:proofErr w:type="spellStart"/>
            <w:proofErr w:type="gramStart"/>
            <w:r w:rsidRPr="00661CF5">
              <w:rPr>
                <w:rFonts w:ascii="Times New Roman" w:eastAsia="Times New Roman" w:hAnsi="Times New Roman" w:cs="Times New Roman"/>
                <w:b/>
                <w:color w:val="000000"/>
                <w:sz w:val="24"/>
                <w:szCs w:val="24"/>
                <w:lang w:eastAsia="ru-RU"/>
              </w:rPr>
              <w:t>Техн</w:t>
            </w:r>
            <w:proofErr w:type="gramEnd"/>
            <w:r w:rsidRPr="00661CF5">
              <w:rPr>
                <w:rFonts w:ascii="Times New Roman" w:eastAsia="Times New Roman" w:hAnsi="Times New Roman" w:cs="Times New Roman"/>
                <w:b/>
                <w:color w:val="000000"/>
                <w:sz w:val="24"/>
                <w:szCs w:val="24"/>
                <w:lang w:eastAsia="ru-RU"/>
              </w:rPr>
              <w:t>ічні</w:t>
            </w:r>
            <w:proofErr w:type="spellEnd"/>
            <w:r w:rsidRPr="00661CF5">
              <w:rPr>
                <w:rFonts w:ascii="Times New Roman" w:eastAsia="Times New Roman" w:hAnsi="Times New Roman" w:cs="Times New Roman"/>
                <w:b/>
                <w:color w:val="000000"/>
                <w:sz w:val="24"/>
                <w:szCs w:val="24"/>
                <w:lang w:eastAsia="ru-RU"/>
              </w:rPr>
              <w:t xml:space="preserve"> </w:t>
            </w:r>
            <w:proofErr w:type="spellStart"/>
            <w:r w:rsidRPr="00661CF5">
              <w:rPr>
                <w:rFonts w:ascii="Times New Roman" w:eastAsia="Times New Roman" w:hAnsi="Times New Roman" w:cs="Times New Roman"/>
                <w:b/>
                <w:color w:val="000000"/>
                <w:sz w:val="24"/>
                <w:szCs w:val="24"/>
                <w:lang w:eastAsia="ru-RU"/>
              </w:rPr>
              <w:t>вимоги</w:t>
            </w:r>
            <w:proofErr w:type="spellEnd"/>
            <w:r w:rsidRPr="00661CF5">
              <w:rPr>
                <w:rFonts w:ascii="Times New Roman" w:eastAsia="Times New Roman" w:hAnsi="Times New Roman" w:cs="Times New Roman"/>
                <w:b/>
                <w:color w:val="000000"/>
                <w:sz w:val="24"/>
                <w:szCs w:val="24"/>
                <w:lang w:eastAsia="ru-RU"/>
              </w:rPr>
              <w:t xml:space="preserve"> до </w:t>
            </w:r>
            <w:r w:rsidRPr="00E345A1">
              <w:rPr>
                <w:rFonts w:ascii="Times New Roman" w:eastAsia="Times New Roman" w:hAnsi="Times New Roman" w:cs="Times New Roman"/>
                <w:b/>
                <w:color w:val="000000"/>
                <w:sz w:val="24"/>
                <w:szCs w:val="24"/>
                <w:lang w:val="uk-UA" w:eastAsia="ru-RU"/>
              </w:rPr>
              <w:t>предмету закупівлі</w:t>
            </w:r>
          </w:p>
        </w:tc>
      </w:tr>
      <w:tr w:rsidR="00A67881" w:rsidRPr="00661CF5" w:rsidTr="00A67881">
        <w:trPr>
          <w:trHeight w:val="21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881" w:rsidRPr="00661CF5" w:rsidRDefault="00A67881" w:rsidP="00661CF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1</w:t>
            </w:r>
          </w:p>
        </w:tc>
        <w:tc>
          <w:tcPr>
            <w:tcW w:w="2200" w:type="dxa"/>
            <w:tcBorders>
              <w:top w:val="single" w:sz="4" w:space="0" w:color="auto"/>
              <w:left w:val="nil"/>
              <w:bottom w:val="single" w:sz="4" w:space="0" w:color="auto"/>
              <w:right w:val="single" w:sz="4" w:space="0" w:color="auto"/>
            </w:tcBorders>
            <w:shd w:val="clear" w:color="auto" w:fill="auto"/>
            <w:vAlign w:val="center"/>
          </w:tcPr>
          <w:p w:rsidR="00A67881"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труба сталева </w:t>
            </w:r>
          </w:p>
          <w:p w:rsidR="00A67881" w:rsidRPr="00661CF5" w:rsidRDefault="00A67881" w:rsidP="00755A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Д- </w:t>
            </w:r>
            <w:r w:rsidR="00755A5C">
              <w:rPr>
                <w:rFonts w:ascii="Times New Roman" w:eastAsia="Times New Roman" w:hAnsi="Times New Roman" w:cs="Times New Roman"/>
                <w:color w:val="000000"/>
                <w:sz w:val="24"/>
                <w:szCs w:val="24"/>
                <w:lang w:val="uk-UA" w:eastAsia="ru-RU"/>
              </w:rPr>
              <w:t>426</w:t>
            </w:r>
            <w:r>
              <w:rPr>
                <w:rFonts w:ascii="Times New Roman" w:eastAsia="Times New Roman" w:hAnsi="Times New Roman" w:cs="Times New Roman"/>
                <w:color w:val="000000"/>
                <w:sz w:val="24"/>
                <w:szCs w:val="24"/>
                <w:lang w:val="uk-UA" w:eastAsia="ru-RU"/>
              </w:rPr>
              <w:t xml:space="preserve"> </w:t>
            </w:r>
            <w:r w:rsidR="00755A5C">
              <w:rPr>
                <w:rFonts w:ascii="Times New Roman" w:eastAsia="Times New Roman" w:hAnsi="Times New Roman" w:cs="Times New Roman"/>
                <w:color w:val="000000"/>
                <w:sz w:val="24"/>
                <w:szCs w:val="24"/>
                <w:lang w:val="uk-UA" w:eastAsia="ru-RU"/>
              </w:rPr>
              <w:t>м</w:t>
            </w:r>
            <w:r>
              <w:rPr>
                <w:rFonts w:ascii="Times New Roman" w:eastAsia="Times New Roman" w:hAnsi="Times New Roman" w:cs="Times New Roman"/>
                <w:color w:val="000000"/>
                <w:sz w:val="24"/>
                <w:szCs w:val="24"/>
                <w:lang w:val="uk-UA" w:eastAsia="ru-RU"/>
              </w:rPr>
              <w:t xml:space="preserve">м, товщина </w:t>
            </w:r>
            <w:r w:rsidR="00755A5C">
              <w:rPr>
                <w:rFonts w:ascii="Times New Roman" w:eastAsia="Times New Roman" w:hAnsi="Times New Roman" w:cs="Times New Roman"/>
                <w:color w:val="000000"/>
                <w:sz w:val="24"/>
                <w:szCs w:val="24"/>
                <w:lang w:val="uk-UA" w:eastAsia="ru-RU"/>
              </w:rPr>
              <w:t>8</w:t>
            </w:r>
            <w:r>
              <w:rPr>
                <w:rFonts w:ascii="Times New Roman" w:eastAsia="Times New Roman" w:hAnsi="Times New Roman" w:cs="Times New Roman"/>
                <w:color w:val="000000"/>
                <w:sz w:val="24"/>
                <w:szCs w:val="24"/>
                <w:lang w:val="uk-UA" w:eastAsia="ru-RU"/>
              </w:rPr>
              <w:t>,0 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7881" w:rsidRDefault="00755A5C"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46</w:t>
            </w:r>
          </w:p>
          <w:p w:rsidR="00A67881"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p>
          <w:p w:rsidR="00A67881" w:rsidRPr="00DF02E1" w:rsidRDefault="00755A5C"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3,8</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A67881"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p>
          <w:p w:rsidR="00A67881"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p>
          <w:p w:rsidR="00A67881" w:rsidRPr="00DF02E1"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 </w:t>
            </w:r>
          </w:p>
        </w:tc>
        <w:tc>
          <w:tcPr>
            <w:tcW w:w="3897" w:type="dxa"/>
            <w:tcBorders>
              <w:top w:val="single" w:sz="4" w:space="0" w:color="auto"/>
              <w:left w:val="nil"/>
              <w:bottom w:val="single" w:sz="4" w:space="0" w:color="auto"/>
              <w:right w:val="single" w:sz="4" w:space="0" w:color="auto"/>
            </w:tcBorders>
            <w:shd w:val="clear" w:color="auto" w:fill="auto"/>
            <w:vAlign w:val="center"/>
          </w:tcPr>
          <w:p w:rsidR="00A67881" w:rsidRDefault="00A67881" w:rsidP="008825D3">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Діаметр  - </w:t>
            </w:r>
            <w:r w:rsidR="00755A5C">
              <w:rPr>
                <w:rFonts w:ascii="Times New Roman" w:eastAsia="Times New Roman" w:hAnsi="Times New Roman" w:cs="Times New Roman"/>
                <w:color w:val="000000"/>
                <w:sz w:val="24"/>
                <w:szCs w:val="24"/>
                <w:lang w:val="uk-UA" w:eastAsia="ru-RU"/>
              </w:rPr>
              <w:t>426</w:t>
            </w:r>
            <w:r>
              <w:rPr>
                <w:rFonts w:ascii="Times New Roman" w:eastAsia="Times New Roman" w:hAnsi="Times New Roman" w:cs="Times New Roman"/>
                <w:color w:val="000000"/>
                <w:sz w:val="24"/>
                <w:szCs w:val="24"/>
                <w:lang w:val="uk-UA" w:eastAsia="ru-RU"/>
              </w:rPr>
              <w:t xml:space="preserve"> мм</w:t>
            </w:r>
          </w:p>
          <w:p w:rsidR="00A67881" w:rsidRPr="00755A5C" w:rsidRDefault="00A67881" w:rsidP="008825D3">
            <w:pPr>
              <w:spacing w:after="0" w:line="240" w:lineRule="auto"/>
              <w:rPr>
                <w:rFonts w:ascii="Times New Roman" w:eastAsia="Times New Roman" w:hAnsi="Times New Roman" w:cs="Times New Roman"/>
                <w:color w:val="000000"/>
                <w:sz w:val="24"/>
                <w:szCs w:val="24"/>
                <w:lang w:eastAsia="ru-RU"/>
              </w:rPr>
            </w:pPr>
            <w:proofErr w:type="spellStart"/>
            <w:r w:rsidRPr="00661CF5">
              <w:rPr>
                <w:rFonts w:ascii="Times New Roman" w:eastAsia="Times New Roman" w:hAnsi="Times New Roman" w:cs="Times New Roman"/>
                <w:color w:val="000000"/>
                <w:sz w:val="24"/>
                <w:szCs w:val="24"/>
                <w:lang w:eastAsia="ru-RU"/>
              </w:rPr>
              <w:t>Товщина</w:t>
            </w:r>
            <w:proofErr w:type="spellEnd"/>
            <w:r w:rsidRPr="00661CF5">
              <w:rPr>
                <w:rFonts w:ascii="Times New Roman" w:eastAsia="Times New Roman" w:hAnsi="Times New Roman" w:cs="Times New Roman"/>
                <w:color w:val="000000"/>
                <w:sz w:val="24"/>
                <w:szCs w:val="24"/>
                <w:lang w:eastAsia="ru-RU"/>
              </w:rPr>
              <w:t xml:space="preserve"> </w:t>
            </w:r>
            <w:proofErr w:type="spellStart"/>
            <w:proofErr w:type="gramStart"/>
            <w:r w:rsidRPr="00661CF5">
              <w:rPr>
                <w:rFonts w:ascii="Times New Roman" w:eastAsia="Times New Roman" w:hAnsi="Times New Roman" w:cs="Times New Roman"/>
                <w:color w:val="000000"/>
                <w:sz w:val="24"/>
                <w:szCs w:val="24"/>
                <w:lang w:eastAsia="ru-RU"/>
              </w:rPr>
              <w:t>ст</w:t>
            </w:r>
            <w:proofErr w:type="gramEnd"/>
            <w:r w:rsidRPr="00661CF5">
              <w:rPr>
                <w:rFonts w:ascii="Times New Roman" w:eastAsia="Times New Roman" w:hAnsi="Times New Roman" w:cs="Times New Roman"/>
                <w:color w:val="000000"/>
                <w:sz w:val="24"/>
                <w:szCs w:val="24"/>
                <w:lang w:eastAsia="ru-RU"/>
              </w:rPr>
              <w:t>інки</w:t>
            </w:r>
            <w:proofErr w:type="spellEnd"/>
            <w:r w:rsidRPr="00661CF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661CF5">
              <w:rPr>
                <w:rFonts w:ascii="Times New Roman" w:eastAsia="Times New Roman" w:hAnsi="Times New Roman" w:cs="Times New Roman"/>
                <w:color w:val="000000"/>
                <w:sz w:val="24"/>
                <w:szCs w:val="24"/>
                <w:lang w:eastAsia="ru-RU"/>
              </w:rPr>
              <w:t xml:space="preserve"> </w:t>
            </w:r>
            <w:r w:rsidR="00755A5C">
              <w:rPr>
                <w:rFonts w:ascii="Times New Roman" w:eastAsia="Times New Roman" w:hAnsi="Times New Roman" w:cs="Times New Roman"/>
                <w:color w:val="000000"/>
                <w:sz w:val="24"/>
                <w:szCs w:val="24"/>
                <w:lang w:val="uk-UA" w:eastAsia="ru-RU"/>
              </w:rPr>
              <w:t>8</w:t>
            </w:r>
            <w:r>
              <w:rPr>
                <w:rFonts w:ascii="Times New Roman" w:eastAsia="Times New Roman" w:hAnsi="Times New Roman" w:cs="Times New Roman"/>
                <w:color w:val="000000"/>
                <w:sz w:val="24"/>
                <w:szCs w:val="24"/>
                <w:lang w:val="uk-UA" w:eastAsia="ru-RU"/>
              </w:rPr>
              <w:t>,0</w:t>
            </w:r>
            <w:r w:rsidRPr="00661CF5">
              <w:rPr>
                <w:rFonts w:ascii="Times New Roman" w:eastAsia="Times New Roman" w:hAnsi="Times New Roman" w:cs="Times New Roman"/>
                <w:color w:val="000000"/>
                <w:sz w:val="24"/>
                <w:szCs w:val="24"/>
                <w:lang w:eastAsia="ru-RU"/>
              </w:rPr>
              <w:t xml:space="preserve"> мм                                        </w:t>
            </w:r>
            <w:r>
              <w:rPr>
                <w:rFonts w:ascii="Times New Roman" w:eastAsia="Times New Roman" w:hAnsi="Times New Roman" w:cs="Times New Roman"/>
                <w:color w:val="000000"/>
                <w:sz w:val="24"/>
                <w:szCs w:val="24"/>
                <w:lang w:eastAsia="ru-RU"/>
              </w:rPr>
              <w:t xml:space="preserve">                  </w:t>
            </w:r>
            <w:r w:rsidRPr="00661CF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Загальна в</w:t>
            </w:r>
            <w:r w:rsidRPr="00661CF5">
              <w:rPr>
                <w:rFonts w:ascii="Times New Roman" w:eastAsia="Times New Roman" w:hAnsi="Times New Roman" w:cs="Times New Roman"/>
                <w:color w:val="000000"/>
                <w:sz w:val="24"/>
                <w:szCs w:val="24"/>
                <w:lang w:eastAsia="ru-RU"/>
              </w:rPr>
              <w:t xml:space="preserve">ага  - </w:t>
            </w:r>
            <w:r w:rsidR="00755A5C">
              <w:rPr>
                <w:rFonts w:ascii="Times New Roman" w:eastAsia="Times New Roman" w:hAnsi="Times New Roman" w:cs="Times New Roman"/>
                <w:color w:val="000000"/>
                <w:sz w:val="24"/>
                <w:szCs w:val="24"/>
                <w:lang w:val="uk-UA" w:eastAsia="ru-RU"/>
              </w:rPr>
              <w:t xml:space="preserve">3,8 </w:t>
            </w:r>
            <w:r>
              <w:rPr>
                <w:rFonts w:ascii="Times New Roman" w:eastAsia="Times New Roman" w:hAnsi="Times New Roman" w:cs="Times New Roman"/>
                <w:color w:val="000000"/>
                <w:sz w:val="24"/>
                <w:szCs w:val="24"/>
                <w:lang w:val="uk-UA" w:eastAsia="ru-RU"/>
              </w:rPr>
              <w:t>т</w:t>
            </w:r>
            <w:r w:rsidRPr="00661CF5">
              <w:rPr>
                <w:rFonts w:ascii="Times New Roman" w:eastAsia="Times New Roman" w:hAnsi="Times New Roman" w:cs="Times New Roman"/>
                <w:color w:val="000000"/>
                <w:sz w:val="24"/>
                <w:szCs w:val="24"/>
                <w:lang w:eastAsia="ru-RU"/>
              </w:rPr>
              <w:t xml:space="preserve">                                                                 </w:t>
            </w:r>
            <w:proofErr w:type="spellStart"/>
            <w:r w:rsidRPr="00661CF5">
              <w:rPr>
                <w:rFonts w:ascii="Times New Roman" w:eastAsia="Times New Roman" w:hAnsi="Times New Roman" w:cs="Times New Roman"/>
                <w:color w:val="000000"/>
                <w:sz w:val="24"/>
                <w:szCs w:val="24"/>
                <w:lang w:eastAsia="ru-RU"/>
              </w:rPr>
              <w:t>Колір</w:t>
            </w:r>
            <w:proofErr w:type="spellEnd"/>
            <w:r w:rsidRPr="00661CF5">
              <w:rPr>
                <w:rFonts w:ascii="Times New Roman" w:eastAsia="Times New Roman" w:hAnsi="Times New Roman" w:cs="Times New Roman"/>
                <w:color w:val="000000"/>
                <w:sz w:val="24"/>
                <w:szCs w:val="24"/>
                <w:lang w:eastAsia="ru-RU"/>
              </w:rPr>
              <w:t xml:space="preserve"> - метал                                                                               </w:t>
            </w:r>
            <w:proofErr w:type="spellStart"/>
            <w:r w:rsidRPr="00661CF5">
              <w:rPr>
                <w:rFonts w:ascii="Times New Roman" w:eastAsia="Times New Roman" w:hAnsi="Times New Roman" w:cs="Times New Roman"/>
                <w:color w:val="000000"/>
                <w:sz w:val="24"/>
                <w:szCs w:val="24"/>
                <w:lang w:eastAsia="ru-RU"/>
              </w:rPr>
              <w:t>Покриття</w:t>
            </w:r>
            <w:proofErr w:type="spellEnd"/>
            <w:r w:rsidRPr="00661CF5">
              <w:rPr>
                <w:rFonts w:ascii="Times New Roman" w:eastAsia="Times New Roman" w:hAnsi="Times New Roman" w:cs="Times New Roman"/>
                <w:color w:val="000000"/>
                <w:sz w:val="24"/>
                <w:szCs w:val="24"/>
                <w:lang w:eastAsia="ru-RU"/>
              </w:rPr>
              <w:t xml:space="preserve"> - без </w:t>
            </w:r>
            <w:proofErr w:type="spellStart"/>
            <w:r w:rsidRPr="00661CF5">
              <w:rPr>
                <w:rFonts w:ascii="Times New Roman" w:eastAsia="Times New Roman" w:hAnsi="Times New Roman" w:cs="Times New Roman"/>
                <w:color w:val="000000"/>
                <w:sz w:val="24"/>
                <w:szCs w:val="24"/>
                <w:lang w:eastAsia="ru-RU"/>
              </w:rPr>
              <w:t>покриття</w:t>
            </w:r>
            <w:proofErr w:type="spellEnd"/>
            <w:r w:rsidRPr="00661CF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Загальна д</w:t>
            </w:r>
            <w:proofErr w:type="spellStart"/>
            <w:r w:rsidRPr="00661CF5">
              <w:rPr>
                <w:rFonts w:ascii="Times New Roman" w:eastAsia="Times New Roman" w:hAnsi="Times New Roman" w:cs="Times New Roman"/>
                <w:color w:val="000000"/>
                <w:sz w:val="24"/>
                <w:szCs w:val="24"/>
                <w:lang w:eastAsia="ru-RU"/>
              </w:rPr>
              <w:t>овжина</w:t>
            </w:r>
            <w:proofErr w:type="spellEnd"/>
            <w:r w:rsidRPr="00661CF5">
              <w:rPr>
                <w:rFonts w:ascii="Times New Roman" w:eastAsia="Times New Roman" w:hAnsi="Times New Roman" w:cs="Times New Roman"/>
                <w:color w:val="000000"/>
                <w:sz w:val="24"/>
                <w:szCs w:val="24"/>
                <w:lang w:eastAsia="ru-RU"/>
              </w:rPr>
              <w:t xml:space="preserve"> -  </w:t>
            </w:r>
            <w:r w:rsidR="00755A5C">
              <w:rPr>
                <w:rFonts w:ascii="Times New Roman" w:eastAsia="Times New Roman" w:hAnsi="Times New Roman" w:cs="Times New Roman"/>
                <w:color w:val="000000"/>
                <w:sz w:val="24"/>
                <w:szCs w:val="24"/>
                <w:lang w:val="uk-UA" w:eastAsia="ru-RU"/>
              </w:rPr>
              <w:t>46</w:t>
            </w:r>
            <w:r>
              <w:rPr>
                <w:rFonts w:ascii="Times New Roman" w:eastAsia="Times New Roman" w:hAnsi="Times New Roman" w:cs="Times New Roman"/>
                <w:color w:val="000000"/>
                <w:sz w:val="24"/>
                <w:szCs w:val="24"/>
                <w:lang w:val="uk-UA" w:eastAsia="ru-RU"/>
              </w:rPr>
              <w:t xml:space="preserve"> </w:t>
            </w:r>
            <w:r w:rsidRPr="00661CF5">
              <w:rPr>
                <w:rFonts w:ascii="Times New Roman" w:eastAsia="Times New Roman" w:hAnsi="Times New Roman" w:cs="Times New Roman"/>
                <w:color w:val="000000"/>
                <w:sz w:val="24"/>
                <w:szCs w:val="24"/>
                <w:lang w:eastAsia="ru-RU"/>
              </w:rPr>
              <w:t xml:space="preserve">м </w:t>
            </w:r>
          </w:p>
        </w:tc>
      </w:tr>
      <w:tr w:rsidR="00A67881" w:rsidRPr="00661CF5" w:rsidTr="00DF02E1">
        <w:trPr>
          <w:trHeight w:val="1636"/>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881" w:rsidRPr="00661CF5" w:rsidRDefault="00A67881" w:rsidP="00661CF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2200" w:type="dxa"/>
            <w:tcBorders>
              <w:top w:val="single" w:sz="4" w:space="0" w:color="auto"/>
              <w:left w:val="nil"/>
              <w:bottom w:val="single" w:sz="4" w:space="0" w:color="auto"/>
              <w:right w:val="single" w:sz="4" w:space="0" w:color="auto"/>
            </w:tcBorders>
            <w:shd w:val="clear" w:color="auto" w:fill="auto"/>
            <w:vAlign w:val="center"/>
          </w:tcPr>
          <w:p w:rsidR="00A67881"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труба сталева </w:t>
            </w:r>
          </w:p>
          <w:p w:rsidR="00A67881" w:rsidRPr="00661CF5" w:rsidRDefault="00A67881" w:rsidP="00755A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Д-</w:t>
            </w:r>
            <w:r w:rsidR="00755A5C">
              <w:rPr>
                <w:rFonts w:ascii="Times New Roman" w:eastAsia="Times New Roman" w:hAnsi="Times New Roman" w:cs="Times New Roman"/>
                <w:color w:val="000000"/>
                <w:sz w:val="24"/>
                <w:szCs w:val="24"/>
                <w:lang w:val="uk-UA" w:eastAsia="ru-RU"/>
              </w:rPr>
              <w:t>530</w:t>
            </w:r>
            <w:r>
              <w:rPr>
                <w:rFonts w:ascii="Times New Roman" w:eastAsia="Times New Roman" w:hAnsi="Times New Roman" w:cs="Times New Roman"/>
                <w:color w:val="000000"/>
                <w:sz w:val="24"/>
                <w:szCs w:val="24"/>
                <w:lang w:val="uk-UA" w:eastAsia="ru-RU"/>
              </w:rPr>
              <w:t xml:space="preserve"> мм, товщина </w:t>
            </w:r>
            <w:r w:rsidR="00755A5C">
              <w:rPr>
                <w:rFonts w:ascii="Times New Roman" w:eastAsia="Times New Roman" w:hAnsi="Times New Roman" w:cs="Times New Roman"/>
                <w:color w:val="000000"/>
                <w:sz w:val="24"/>
                <w:szCs w:val="24"/>
                <w:lang w:val="uk-UA" w:eastAsia="ru-RU"/>
              </w:rPr>
              <w:t>7</w:t>
            </w:r>
            <w:r>
              <w:rPr>
                <w:rFonts w:ascii="Times New Roman" w:eastAsia="Times New Roman" w:hAnsi="Times New Roman" w:cs="Times New Roman"/>
                <w:color w:val="000000"/>
                <w:sz w:val="24"/>
                <w:szCs w:val="24"/>
                <w:lang w:val="uk-UA" w:eastAsia="ru-RU"/>
              </w:rPr>
              <w:t>,0 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7881" w:rsidRDefault="00755A5C"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31</w:t>
            </w:r>
          </w:p>
          <w:p w:rsidR="00A67881"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p>
          <w:p w:rsidR="00A67881" w:rsidRPr="00661CF5" w:rsidRDefault="00755A5C"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2,8</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A67881"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p>
          <w:p w:rsidR="00A67881"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p>
          <w:p w:rsidR="00A67881" w:rsidRPr="00661CF5"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w:t>
            </w:r>
          </w:p>
        </w:tc>
        <w:tc>
          <w:tcPr>
            <w:tcW w:w="3897" w:type="dxa"/>
            <w:tcBorders>
              <w:top w:val="single" w:sz="4" w:space="0" w:color="auto"/>
              <w:left w:val="nil"/>
              <w:bottom w:val="single" w:sz="4" w:space="0" w:color="auto"/>
              <w:right w:val="single" w:sz="4" w:space="0" w:color="auto"/>
            </w:tcBorders>
            <w:shd w:val="clear" w:color="auto" w:fill="auto"/>
            <w:vAlign w:val="center"/>
          </w:tcPr>
          <w:p w:rsidR="00A67881" w:rsidRDefault="00A67881" w:rsidP="008825D3">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Діаметр  - </w:t>
            </w:r>
            <w:r w:rsidR="00755A5C">
              <w:rPr>
                <w:rFonts w:ascii="Times New Roman" w:eastAsia="Times New Roman" w:hAnsi="Times New Roman" w:cs="Times New Roman"/>
                <w:color w:val="000000"/>
                <w:sz w:val="24"/>
                <w:szCs w:val="24"/>
                <w:lang w:val="uk-UA" w:eastAsia="ru-RU"/>
              </w:rPr>
              <w:t>53</w:t>
            </w:r>
            <w:r>
              <w:rPr>
                <w:rFonts w:ascii="Times New Roman" w:eastAsia="Times New Roman" w:hAnsi="Times New Roman" w:cs="Times New Roman"/>
                <w:color w:val="000000"/>
                <w:sz w:val="24"/>
                <w:szCs w:val="24"/>
                <w:lang w:val="uk-UA" w:eastAsia="ru-RU"/>
              </w:rPr>
              <w:t>0 мм</w:t>
            </w:r>
          </w:p>
          <w:p w:rsidR="00A67881" w:rsidRPr="00755A5C" w:rsidRDefault="00A67881" w:rsidP="008825D3">
            <w:pPr>
              <w:spacing w:after="0" w:line="240" w:lineRule="auto"/>
              <w:rPr>
                <w:rFonts w:ascii="Times New Roman" w:eastAsia="Times New Roman" w:hAnsi="Times New Roman" w:cs="Times New Roman"/>
                <w:color w:val="000000"/>
                <w:sz w:val="24"/>
                <w:szCs w:val="24"/>
                <w:lang w:val="uk-UA" w:eastAsia="ru-RU"/>
              </w:rPr>
            </w:pPr>
            <w:proofErr w:type="spellStart"/>
            <w:r w:rsidRPr="00661CF5">
              <w:rPr>
                <w:rFonts w:ascii="Times New Roman" w:eastAsia="Times New Roman" w:hAnsi="Times New Roman" w:cs="Times New Roman"/>
                <w:color w:val="000000"/>
                <w:sz w:val="24"/>
                <w:szCs w:val="24"/>
                <w:lang w:eastAsia="ru-RU"/>
              </w:rPr>
              <w:t>Товщина</w:t>
            </w:r>
            <w:proofErr w:type="spellEnd"/>
            <w:r w:rsidRPr="00661CF5">
              <w:rPr>
                <w:rFonts w:ascii="Times New Roman" w:eastAsia="Times New Roman" w:hAnsi="Times New Roman" w:cs="Times New Roman"/>
                <w:color w:val="000000"/>
                <w:sz w:val="24"/>
                <w:szCs w:val="24"/>
                <w:lang w:eastAsia="ru-RU"/>
              </w:rPr>
              <w:t xml:space="preserve"> </w:t>
            </w:r>
            <w:proofErr w:type="spellStart"/>
            <w:proofErr w:type="gramStart"/>
            <w:r w:rsidRPr="00661CF5">
              <w:rPr>
                <w:rFonts w:ascii="Times New Roman" w:eastAsia="Times New Roman" w:hAnsi="Times New Roman" w:cs="Times New Roman"/>
                <w:color w:val="000000"/>
                <w:sz w:val="24"/>
                <w:szCs w:val="24"/>
                <w:lang w:eastAsia="ru-RU"/>
              </w:rPr>
              <w:t>ст</w:t>
            </w:r>
            <w:proofErr w:type="gramEnd"/>
            <w:r w:rsidRPr="00661CF5">
              <w:rPr>
                <w:rFonts w:ascii="Times New Roman" w:eastAsia="Times New Roman" w:hAnsi="Times New Roman" w:cs="Times New Roman"/>
                <w:color w:val="000000"/>
                <w:sz w:val="24"/>
                <w:szCs w:val="24"/>
                <w:lang w:eastAsia="ru-RU"/>
              </w:rPr>
              <w:t>інки</w:t>
            </w:r>
            <w:proofErr w:type="spellEnd"/>
            <w:r w:rsidRPr="00661CF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661CF5">
              <w:rPr>
                <w:rFonts w:ascii="Times New Roman" w:eastAsia="Times New Roman" w:hAnsi="Times New Roman" w:cs="Times New Roman"/>
                <w:color w:val="000000"/>
                <w:sz w:val="24"/>
                <w:szCs w:val="24"/>
                <w:lang w:eastAsia="ru-RU"/>
              </w:rPr>
              <w:t xml:space="preserve"> </w:t>
            </w:r>
            <w:r w:rsidR="00755A5C">
              <w:rPr>
                <w:rFonts w:ascii="Times New Roman" w:eastAsia="Times New Roman" w:hAnsi="Times New Roman" w:cs="Times New Roman"/>
                <w:color w:val="000000"/>
                <w:sz w:val="24"/>
                <w:szCs w:val="24"/>
                <w:lang w:val="uk-UA" w:eastAsia="ru-RU"/>
              </w:rPr>
              <w:t>7</w:t>
            </w:r>
            <w:r>
              <w:rPr>
                <w:rFonts w:ascii="Times New Roman" w:eastAsia="Times New Roman" w:hAnsi="Times New Roman" w:cs="Times New Roman"/>
                <w:color w:val="000000"/>
                <w:sz w:val="24"/>
                <w:szCs w:val="24"/>
                <w:lang w:val="uk-UA" w:eastAsia="ru-RU"/>
              </w:rPr>
              <w:t>,0</w:t>
            </w:r>
            <w:r w:rsidRPr="00661CF5">
              <w:rPr>
                <w:rFonts w:ascii="Times New Roman" w:eastAsia="Times New Roman" w:hAnsi="Times New Roman" w:cs="Times New Roman"/>
                <w:color w:val="000000"/>
                <w:sz w:val="24"/>
                <w:szCs w:val="24"/>
                <w:lang w:eastAsia="ru-RU"/>
              </w:rPr>
              <w:t xml:space="preserve"> мм                                        </w:t>
            </w:r>
            <w:r>
              <w:rPr>
                <w:rFonts w:ascii="Times New Roman" w:eastAsia="Times New Roman" w:hAnsi="Times New Roman" w:cs="Times New Roman"/>
                <w:color w:val="000000"/>
                <w:sz w:val="24"/>
                <w:szCs w:val="24"/>
                <w:lang w:eastAsia="ru-RU"/>
              </w:rPr>
              <w:t xml:space="preserve">                  </w:t>
            </w:r>
            <w:r w:rsidRPr="00661CF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Загальна в</w:t>
            </w:r>
            <w:r w:rsidRPr="00661CF5">
              <w:rPr>
                <w:rFonts w:ascii="Times New Roman" w:eastAsia="Times New Roman" w:hAnsi="Times New Roman" w:cs="Times New Roman"/>
                <w:color w:val="000000"/>
                <w:sz w:val="24"/>
                <w:szCs w:val="24"/>
                <w:lang w:eastAsia="ru-RU"/>
              </w:rPr>
              <w:t xml:space="preserve">ага  - </w:t>
            </w:r>
            <w:r w:rsidR="00755A5C">
              <w:rPr>
                <w:rFonts w:ascii="Times New Roman" w:eastAsia="Times New Roman" w:hAnsi="Times New Roman" w:cs="Times New Roman"/>
                <w:color w:val="000000"/>
                <w:sz w:val="24"/>
                <w:szCs w:val="24"/>
                <w:lang w:val="uk-UA" w:eastAsia="ru-RU"/>
              </w:rPr>
              <w:t>2,8</w:t>
            </w:r>
            <w:r>
              <w:rPr>
                <w:rFonts w:ascii="Times New Roman" w:eastAsia="Times New Roman" w:hAnsi="Times New Roman" w:cs="Times New Roman"/>
                <w:color w:val="000000"/>
                <w:sz w:val="24"/>
                <w:szCs w:val="24"/>
                <w:lang w:val="uk-UA" w:eastAsia="ru-RU"/>
              </w:rPr>
              <w:t xml:space="preserve"> т</w:t>
            </w:r>
            <w:r w:rsidRPr="00661CF5">
              <w:rPr>
                <w:rFonts w:ascii="Times New Roman" w:eastAsia="Times New Roman" w:hAnsi="Times New Roman" w:cs="Times New Roman"/>
                <w:color w:val="000000"/>
                <w:sz w:val="24"/>
                <w:szCs w:val="24"/>
                <w:lang w:eastAsia="ru-RU"/>
              </w:rPr>
              <w:t xml:space="preserve">                                                                 </w:t>
            </w:r>
            <w:proofErr w:type="spellStart"/>
            <w:r w:rsidRPr="00661CF5">
              <w:rPr>
                <w:rFonts w:ascii="Times New Roman" w:eastAsia="Times New Roman" w:hAnsi="Times New Roman" w:cs="Times New Roman"/>
                <w:color w:val="000000"/>
                <w:sz w:val="24"/>
                <w:szCs w:val="24"/>
                <w:lang w:eastAsia="ru-RU"/>
              </w:rPr>
              <w:t>Колір</w:t>
            </w:r>
            <w:proofErr w:type="spellEnd"/>
            <w:r w:rsidRPr="00661CF5">
              <w:rPr>
                <w:rFonts w:ascii="Times New Roman" w:eastAsia="Times New Roman" w:hAnsi="Times New Roman" w:cs="Times New Roman"/>
                <w:color w:val="000000"/>
                <w:sz w:val="24"/>
                <w:szCs w:val="24"/>
                <w:lang w:eastAsia="ru-RU"/>
              </w:rPr>
              <w:t xml:space="preserve"> - метал                                                                               </w:t>
            </w:r>
            <w:proofErr w:type="spellStart"/>
            <w:r w:rsidRPr="00661CF5">
              <w:rPr>
                <w:rFonts w:ascii="Times New Roman" w:eastAsia="Times New Roman" w:hAnsi="Times New Roman" w:cs="Times New Roman"/>
                <w:color w:val="000000"/>
                <w:sz w:val="24"/>
                <w:szCs w:val="24"/>
                <w:lang w:eastAsia="ru-RU"/>
              </w:rPr>
              <w:t>Покриття</w:t>
            </w:r>
            <w:proofErr w:type="spellEnd"/>
            <w:r w:rsidRPr="00661CF5">
              <w:rPr>
                <w:rFonts w:ascii="Times New Roman" w:eastAsia="Times New Roman" w:hAnsi="Times New Roman" w:cs="Times New Roman"/>
                <w:color w:val="000000"/>
                <w:sz w:val="24"/>
                <w:szCs w:val="24"/>
                <w:lang w:eastAsia="ru-RU"/>
              </w:rPr>
              <w:t xml:space="preserve"> - без </w:t>
            </w:r>
            <w:proofErr w:type="spellStart"/>
            <w:r w:rsidRPr="00661CF5">
              <w:rPr>
                <w:rFonts w:ascii="Times New Roman" w:eastAsia="Times New Roman" w:hAnsi="Times New Roman" w:cs="Times New Roman"/>
                <w:color w:val="000000"/>
                <w:sz w:val="24"/>
                <w:szCs w:val="24"/>
                <w:lang w:eastAsia="ru-RU"/>
              </w:rPr>
              <w:t>покриття</w:t>
            </w:r>
            <w:proofErr w:type="spellEnd"/>
            <w:r w:rsidRPr="00661CF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Загальна д</w:t>
            </w:r>
            <w:proofErr w:type="spellStart"/>
            <w:r w:rsidRPr="00661CF5">
              <w:rPr>
                <w:rFonts w:ascii="Times New Roman" w:eastAsia="Times New Roman" w:hAnsi="Times New Roman" w:cs="Times New Roman"/>
                <w:color w:val="000000"/>
                <w:sz w:val="24"/>
                <w:szCs w:val="24"/>
                <w:lang w:eastAsia="ru-RU"/>
              </w:rPr>
              <w:t>овжина</w:t>
            </w:r>
            <w:proofErr w:type="spellEnd"/>
            <w:r w:rsidRPr="00661CF5">
              <w:rPr>
                <w:rFonts w:ascii="Times New Roman" w:eastAsia="Times New Roman" w:hAnsi="Times New Roman" w:cs="Times New Roman"/>
                <w:color w:val="000000"/>
                <w:sz w:val="24"/>
                <w:szCs w:val="24"/>
                <w:lang w:eastAsia="ru-RU"/>
              </w:rPr>
              <w:t xml:space="preserve"> -  </w:t>
            </w:r>
            <w:r w:rsidR="00755A5C">
              <w:rPr>
                <w:rFonts w:ascii="Times New Roman" w:eastAsia="Times New Roman" w:hAnsi="Times New Roman" w:cs="Times New Roman"/>
                <w:color w:val="000000"/>
                <w:sz w:val="24"/>
                <w:szCs w:val="24"/>
                <w:lang w:val="uk-UA" w:eastAsia="ru-RU"/>
              </w:rPr>
              <w:t>31</w:t>
            </w:r>
            <w:r>
              <w:rPr>
                <w:rFonts w:ascii="Times New Roman" w:eastAsia="Times New Roman" w:hAnsi="Times New Roman" w:cs="Times New Roman"/>
                <w:color w:val="000000"/>
                <w:sz w:val="24"/>
                <w:szCs w:val="24"/>
                <w:lang w:val="uk-UA" w:eastAsia="ru-RU"/>
              </w:rPr>
              <w:t xml:space="preserve"> </w:t>
            </w:r>
            <w:r w:rsidRPr="00661CF5">
              <w:rPr>
                <w:rFonts w:ascii="Times New Roman" w:eastAsia="Times New Roman" w:hAnsi="Times New Roman" w:cs="Times New Roman"/>
                <w:color w:val="000000"/>
                <w:sz w:val="24"/>
                <w:szCs w:val="24"/>
                <w:lang w:eastAsia="ru-RU"/>
              </w:rPr>
              <w:t xml:space="preserve">м </w:t>
            </w:r>
          </w:p>
        </w:tc>
      </w:tr>
      <w:tr w:rsidR="00755A5C" w:rsidRPr="00661CF5" w:rsidTr="00DF02E1">
        <w:trPr>
          <w:trHeight w:val="25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A5C" w:rsidRPr="00661CF5" w:rsidRDefault="00755A5C" w:rsidP="00661CF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2200" w:type="dxa"/>
            <w:tcBorders>
              <w:top w:val="single" w:sz="4" w:space="0" w:color="auto"/>
              <w:left w:val="nil"/>
              <w:bottom w:val="single" w:sz="4" w:space="0" w:color="auto"/>
              <w:right w:val="single" w:sz="4" w:space="0" w:color="auto"/>
            </w:tcBorders>
            <w:shd w:val="clear" w:color="auto" w:fill="auto"/>
            <w:vAlign w:val="center"/>
          </w:tcPr>
          <w:p w:rsidR="00755A5C" w:rsidRPr="00755A5C" w:rsidRDefault="00755A5C" w:rsidP="0034128D">
            <w:pPr>
              <w:spacing w:after="0" w:line="240" w:lineRule="auto"/>
              <w:jc w:val="center"/>
              <w:rPr>
                <w:rFonts w:ascii="Times New Roman" w:eastAsia="Times New Roman" w:hAnsi="Times New Roman" w:cs="Times New Roman"/>
                <w:color w:val="000000"/>
                <w:sz w:val="24"/>
                <w:szCs w:val="24"/>
                <w:lang w:val="uk-UA" w:eastAsia="ru-RU"/>
              </w:rPr>
            </w:pPr>
            <w:r w:rsidRPr="00755A5C">
              <w:rPr>
                <w:rFonts w:ascii="Times New Roman" w:eastAsia="Times New Roman" w:hAnsi="Times New Roman" w:cs="Times New Roman"/>
                <w:color w:val="000000"/>
                <w:sz w:val="24"/>
                <w:szCs w:val="24"/>
                <w:lang w:val="uk-UA" w:eastAsia="ru-RU"/>
              </w:rPr>
              <w:t xml:space="preserve">труба сталева </w:t>
            </w:r>
            <w:bookmarkStart w:id="1" w:name="_GoBack"/>
            <w:bookmarkEnd w:id="1"/>
          </w:p>
          <w:p w:rsidR="00755A5C" w:rsidRPr="00755A5C" w:rsidRDefault="00755A5C" w:rsidP="0034128D">
            <w:pPr>
              <w:spacing w:after="0" w:line="240" w:lineRule="auto"/>
              <w:jc w:val="center"/>
              <w:rPr>
                <w:rFonts w:ascii="Times New Roman" w:eastAsia="Times New Roman" w:hAnsi="Times New Roman" w:cs="Times New Roman"/>
                <w:b/>
                <w:color w:val="000000"/>
                <w:sz w:val="24"/>
                <w:szCs w:val="24"/>
                <w:lang w:eastAsia="ru-RU"/>
              </w:rPr>
            </w:pPr>
            <w:r w:rsidRPr="00755A5C">
              <w:rPr>
                <w:rFonts w:ascii="Times New Roman" w:eastAsia="Times New Roman" w:hAnsi="Times New Roman" w:cs="Times New Roman"/>
                <w:color w:val="000000"/>
                <w:sz w:val="24"/>
                <w:szCs w:val="24"/>
                <w:lang w:val="uk-UA" w:eastAsia="ru-RU"/>
              </w:rPr>
              <w:t>Д-630 мм, товщина 8,0 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55A5C" w:rsidRDefault="00755A5C" w:rsidP="0034128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105</w:t>
            </w:r>
          </w:p>
          <w:p w:rsidR="00755A5C" w:rsidRDefault="00755A5C" w:rsidP="0034128D">
            <w:pPr>
              <w:spacing w:after="0" w:line="240" w:lineRule="auto"/>
              <w:jc w:val="center"/>
              <w:rPr>
                <w:rFonts w:ascii="Times New Roman" w:eastAsia="Times New Roman" w:hAnsi="Times New Roman" w:cs="Times New Roman"/>
                <w:color w:val="000000"/>
                <w:sz w:val="24"/>
                <w:szCs w:val="24"/>
                <w:lang w:val="uk-UA" w:eastAsia="ru-RU"/>
              </w:rPr>
            </w:pPr>
          </w:p>
          <w:p w:rsidR="00755A5C" w:rsidRPr="00661CF5" w:rsidRDefault="00755A5C" w:rsidP="0034128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12,9</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755A5C" w:rsidRDefault="00755A5C" w:rsidP="0034128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p>
          <w:p w:rsidR="00755A5C" w:rsidRDefault="00755A5C" w:rsidP="0034128D">
            <w:pPr>
              <w:spacing w:after="0" w:line="240" w:lineRule="auto"/>
              <w:jc w:val="center"/>
              <w:rPr>
                <w:rFonts w:ascii="Times New Roman" w:eastAsia="Times New Roman" w:hAnsi="Times New Roman" w:cs="Times New Roman"/>
                <w:color w:val="000000"/>
                <w:sz w:val="24"/>
                <w:szCs w:val="24"/>
                <w:lang w:val="uk-UA" w:eastAsia="ru-RU"/>
              </w:rPr>
            </w:pPr>
          </w:p>
          <w:p w:rsidR="00755A5C" w:rsidRPr="00661CF5" w:rsidRDefault="00755A5C" w:rsidP="0034128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w:t>
            </w:r>
          </w:p>
        </w:tc>
        <w:tc>
          <w:tcPr>
            <w:tcW w:w="3897" w:type="dxa"/>
            <w:tcBorders>
              <w:top w:val="single" w:sz="4" w:space="0" w:color="auto"/>
              <w:left w:val="nil"/>
              <w:bottom w:val="single" w:sz="4" w:space="0" w:color="auto"/>
              <w:right w:val="single" w:sz="4" w:space="0" w:color="auto"/>
            </w:tcBorders>
            <w:shd w:val="clear" w:color="auto" w:fill="auto"/>
            <w:vAlign w:val="center"/>
          </w:tcPr>
          <w:p w:rsidR="00755A5C" w:rsidRDefault="00755A5C" w:rsidP="0034128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Діаметр  - 630 мм</w:t>
            </w:r>
          </w:p>
          <w:p w:rsidR="00755A5C" w:rsidRPr="00755A5C" w:rsidRDefault="00755A5C" w:rsidP="0034128D">
            <w:pPr>
              <w:spacing w:after="0" w:line="240" w:lineRule="auto"/>
              <w:rPr>
                <w:rFonts w:ascii="Times New Roman" w:eastAsia="Times New Roman" w:hAnsi="Times New Roman" w:cs="Times New Roman"/>
                <w:color w:val="000000"/>
                <w:sz w:val="24"/>
                <w:szCs w:val="24"/>
                <w:lang w:eastAsia="ru-RU"/>
              </w:rPr>
            </w:pPr>
            <w:proofErr w:type="spellStart"/>
            <w:r w:rsidRPr="00661CF5">
              <w:rPr>
                <w:rFonts w:ascii="Times New Roman" w:eastAsia="Times New Roman" w:hAnsi="Times New Roman" w:cs="Times New Roman"/>
                <w:color w:val="000000"/>
                <w:sz w:val="24"/>
                <w:szCs w:val="24"/>
                <w:lang w:eastAsia="ru-RU"/>
              </w:rPr>
              <w:t>Товщина</w:t>
            </w:r>
            <w:proofErr w:type="spellEnd"/>
            <w:r w:rsidRPr="00661CF5">
              <w:rPr>
                <w:rFonts w:ascii="Times New Roman" w:eastAsia="Times New Roman" w:hAnsi="Times New Roman" w:cs="Times New Roman"/>
                <w:color w:val="000000"/>
                <w:sz w:val="24"/>
                <w:szCs w:val="24"/>
                <w:lang w:eastAsia="ru-RU"/>
              </w:rPr>
              <w:t xml:space="preserve"> </w:t>
            </w:r>
            <w:proofErr w:type="spellStart"/>
            <w:proofErr w:type="gramStart"/>
            <w:r w:rsidRPr="00661CF5">
              <w:rPr>
                <w:rFonts w:ascii="Times New Roman" w:eastAsia="Times New Roman" w:hAnsi="Times New Roman" w:cs="Times New Roman"/>
                <w:color w:val="000000"/>
                <w:sz w:val="24"/>
                <w:szCs w:val="24"/>
                <w:lang w:eastAsia="ru-RU"/>
              </w:rPr>
              <w:t>ст</w:t>
            </w:r>
            <w:proofErr w:type="gramEnd"/>
            <w:r w:rsidRPr="00661CF5">
              <w:rPr>
                <w:rFonts w:ascii="Times New Roman" w:eastAsia="Times New Roman" w:hAnsi="Times New Roman" w:cs="Times New Roman"/>
                <w:color w:val="000000"/>
                <w:sz w:val="24"/>
                <w:szCs w:val="24"/>
                <w:lang w:eastAsia="ru-RU"/>
              </w:rPr>
              <w:t>інки</w:t>
            </w:r>
            <w:proofErr w:type="spellEnd"/>
            <w:r w:rsidRPr="00661CF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661CF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8,0</w:t>
            </w:r>
            <w:r w:rsidRPr="00661CF5">
              <w:rPr>
                <w:rFonts w:ascii="Times New Roman" w:eastAsia="Times New Roman" w:hAnsi="Times New Roman" w:cs="Times New Roman"/>
                <w:color w:val="000000"/>
                <w:sz w:val="24"/>
                <w:szCs w:val="24"/>
                <w:lang w:eastAsia="ru-RU"/>
              </w:rPr>
              <w:t xml:space="preserve"> мм                                        </w:t>
            </w:r>
            <w:r>
              <w:rPr>
                <w:rFonts w:ascii="Times New Roman" w:eastAsia="Times New Roman" w:hAnsi="Times New Roman" w:cs="Times New Roman"/>
                <w:color w:val="000000"/>
                <w:sz w:val="24"/>
                <w:szCs w:val="24"/>
                <w:lang w:eastAsia="ru-RU"/>
              </w:rPr>
              <w:t xml:space="preserve">                  </w:t>
            </w:r>
            <w:r w:rsidRPr="00661CF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Загальна в</w:t>
            </w:r>
            <w:r w:rsidRPr="00661CF5">
              <w:rPr>
                <w:rFonts w:ascii="Times New Roman" w:eastAsia="Times New Roman" w:hAnsi="Times New Roman" w:cs="Times New Roman"/>
                <w:color w:val="000000"/>
                <w:sz w:val="24"/>
                <w:szCs w:val="24"/>
                <w:lang w:eastAsia="ru-RU"/>
              </w:rPr>
              <w:t xml:space="preserve">ага  - </w:t>
            </w:r>
            <w:r>
              <w:rPr>
                <w:rFonts w:ascii="Times New Roman" w:eastAsia="Times New Roman" w:hAnsi="Times New Roman" w:cs="Times New Roman"/>
                <w:color w:val="000000"/>
                <w:sz w:val="24"/>
                <w:szCs w:val="24"/>
                <w:lang w:val="uk-UA" w:eastAsia="ru-RU"/>
              </w:rPr>
              <w:t>12,9</w:t>
            </w:r>
            <w:r>
              <w:rPr>
                <w:rFonts w:ascii="Times New Roman" w:eastAsia="Times New Roman" w:hAnsi="Times New Roman" w:cs="Times New Roman"/>
                <w:color w:val="000000"/>
                <w:sz w:val="24"/>
                <w:szCs w:val="24"/>
                <w:lang w:val="uk-UA" w:eastAsia="ru-RU"/>
              </w:rPr>
              <w:t xml:space="preserve"> т</w:t>
            </w:r>
            <w:r w:rsidRPr="00661CF5">
              <w:rPr>
                <w:rFonts w:ascii="Times New Roman" w:eastAsia="Times New Roman" w:hAnsi="Times New Roman" w:cs="Times New Roman"/>
                <w:color w:val="000000"/>
                <w:sz w:val="24"/>
                <w:szCs w:val="24"/>
                <w:lang w:eastAsia="ru-RU"/>
              </w:rPr>
              <w:t xml:space="preserve">                                                                 </w:t>
            </w:r>
            <w:proofErr w:type="spellStart"/>
            <w:r w:rsidRPr="00661CF5">
              <w:rPr>
                <w:rFonts w:ascii="Times New Roman" w:eastAsia="Times New Roman" w:hAnsi="Times New Roman" w:cs="Times New Roman"/>
                <w:color w:val="000000"/>
                <w:sz w:val="24"/>
                <w:szCs w:val="24"/>
                <w:lang w:eastAsia="ru-RU"/>
              </w:rPr>
              <w:t>Колір</w:t>
            </w:r>
            <w:proofErr w:type="spellEnd"/>
            <w:r w:rsidRPr="00661CF5">
              <w:rPr>
                <w:rFonts w:ascii="Times New Roman" w:eastAsia="Times New Roman" w:hAnsi="Times New Roman" w:cs="Times New Roman"/>
                <w:color w:val="000000"/>
                <w:sz w:val="24"/>
                <w:szCs w:val="24"/>
                <w:lang w:eastAsia="ru-RU"/>
              </w:rPr>
              <w:t xml:space="preserve"> - метал                                                                               </w:t>
            </w:r>
            <w:proofErr w:type="spellStart"/>
            <w:r w:rsidRPr="00661CF5">
              <w:rPr>
                <w:rFonts w:ascii="Times New Roman" w:eastAsia="Times New Roman" w:hAnsi="Times New Roman" w:cs="Times New Roman"/>
                <w:color w:val="000000"/>
                <w:sz w:val="24"/>
                <w:szCs w:val="24"/>
                <w:lang w:eastAsia="ru-RU"/>
              </w:rPr>
              <w:t>Покриття</w:t>
            </w:r>
            <w:proofErr w:type="spellEnd"/>
            <w:r w:rsidRPr="00661CF5">
              <w:rPr>
                <w:rFonts w:ascii="Times New Roman" w:eastAsia="Times New Roman" w:hAnsi="Times New Roman" w:cs="Times New Roman"/>
                <w:color w:val="000000"/>
                <w:sz w:val="24"/>
                <w:szCs w:val="24"/>
                <w:lang w:eastAsia="ru-RU"/>
              </w:rPr>
              <w:t xml:space="preserve"> - без </w:t>
            </w:r>
            <w:proofErr w:type="spellStart"/>
            <w:r w:rsidRPr="00661CF5">
              <w:rPr>
                <w:rFonts w:ascii="Times New Roman" w:eastAsia="Times New Roman" w:hAnsi="Times New Roman" w:cs="Times New Roman"/>
                <w:color w:val="000000"/>
                <w:sz w:val="24"/>
                <w:szCs w:val="24"/>
                <w:lang w:eastAsia="ru-RU"/>
              </w:rPr>
              <w:t>покриття</w:t>
            </w:r>
            <w:proofErr w:type="spellEnd"/>
            <w:r w:rsidRPr="00661CF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Загальна д</w:t>
            </w:r>
            <w:proofErr w:type="spellStart"/>
            <w:r w:rsidRPr="00661CF5">
              <w:rPr>
                <w:rFonts w:ascii="Times New Roman" w:eastAsia="Times New Roman" w:hAnsi="Times New Roman" w:cs="Times New Roman"/>
                <w:color w:val="000000"/>
                <w:sz w:val="24"/>
                <w:szCs w:val="24"/>
                <w:lang w:eastAsia="ru-RU"/>
              </w:rPr>
              <w:t>овжина</w:t>
            </w:r>
            <w:proofErr w:type="spellEnd"/>
            <w:r w:rsidRPr="00661CF5">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val="uk-UA" w:eastAsia="ru-RU"/>
              </w:rPr>
              <w:t>105</w:t>
            </w:r>
            <w:r>
              <w:rPr>
                <w:rFonts w:ascii="Times New Roman" w:eastAsia="Times New Roman" w:hAnsi="Times New Roman" w:cs="Times New Roman"/>
                <w:color w:val="000000"/>
                <w:sz w:val="24"/>
                <w:szCs w:val="24"/>
                <w:lang w:val="uk-UA" w:eastAsia="ru-RU"/>
              </w:rPr>
              <w:t xml:space="preserve"> </w:t>
            </w:r>
            <w:r w:rsidRPr="00661CF5">
              <w:rPr>
                <w:rFonts w:ascii="Times New Roman" w:eastAsia="Times New Roman" w:hAnsi="Times New Roman" w:cs="Times New Roman"/>
                <w:color w:val="000000"/>
                <w:sz w:val="24"/>
                <w:szCs w:val="24"/>
                <w:lang w:eastAsia="ru-RU"/>
              </w:rPr>
              <w:t xml:space="preserve">м </w:t>
            </w:r>
          </w:p>
        </w:tc>
      </w:tr>
    </w:tbl>
    <w:p w:rsidR="00FB0C92" w:rsidRDefault="00FB0C92" w:rsidP="00B04BFC">
      <w:pPr>
        <w:widowControl w:val="0"/>
        <w:spacing w:after="0"/>
        <w:jc w:val="both"/>
        <w:rPr>
          <w:rFonts w:ascii="Times New Roman" w:hAnsi="Times New Roman"/>
          <w:b/>
          <w:sz w:val="24"/>
          <w:szCs w:val="24"/>
          <w:lang w:val="uk-UA"/>
        </w:rPr>
      </w:pPr>
    </w:p>
    <w:p w:rsidR="00B04BFC" w:rsidRDefault="00FB0C92" w:rsidP="00B04BFC">
      <w:pPr>
        <w:widowControl w:val="0"/>
        <w:spacing w:after="0"/>
        <w:jc w:val="both"/>
        <w:rPr>
          <w:rFonts w:ascii="Times New Roman" w:hAnsi="Times New Roman" w:cs="Times New Roman"/>
          <w:color w:val="000000"/>
          <w:sz w:val="24"/>
          <w:szCs w:val="24"/>
          <w:lang w:val="uk-UA"/>
        </w:rPr>
      </w:pPr>
      <w:r>
        <w:rPr>
          <w:rFonts w:ascii="Times New Roman" w:hAnsi="Times New Roman"/>
          <w:b/>
          <w:sz w:val="24"/>
          <w:szCs w:val="24"/>
          <w:lang w:val="uk-UA"/>
        </w:rPr>
        <w:t>Місце поставки товару:</w:t>
      </w:r>
      <w:r w:rsidRPr="00FB0C92">
        <w:rPr>
          <w:color w:val="000000"/>
        </w:rPr>
        <w:t xml:space="preserve"> </w:t>
      </w:r>
      <w:r w:rsidR="00A67881">
        <w:rPr>
          <w:color w:val="000000"/>
          <w:lang w:val="uk-UA"/>
        </w:rPr>
        <w:t>68600</w:t>
      </w:r>
      <w:r w:rsidRPr="00FB0C92">
        <w:rPr>
          <w:rFonts w:ascii="Times New Roman" w:hAnsi="Times New Roman" w:cs="Times New Roman"/>
          <w:color w:val="000000"/>
          <w:sz w:val="24"/>
          <w:szCs w:val="24"/>
        </w:rPr>
        <w:t xml:space="preserve">, </w:t>
      </w:r>
      <w:proofErr w:type="spellStart"/>
      <w:r w:rsidRPr="00FB0C92">
        <w:rPr>
          <w:rFonts w:ascii="Times New Roman" w:hAnsi="Times New Roman" w:cs="Times New Roman"/>
          <w:color w:val="000000"/>
          <w:sz w:val="24"/>
          <w:szCs w:val="24"/>
        </w:rPr>
        <w:t>вул</w:t>
      </w:r>
      <w:proofErr w:type="spellEnd"/>
      <w:r w:rsidR="00A67881">
        <w:rPr>
          <w:rFonts w:ascii="Times New Roman" w:hAnsi="Times New Roman" w:cs="Times New Roman"/>
          <w:color w:val="000000"/>
          <w:sz w:val="24"/>
          <w:szCs w:val="24"/>
          <w:lang w:val="uk-UA"/>
        </w:rPr>
        <w:t>.</w:t>
      </w:r>
      <w:r w:rsidRPr="00FB0C92">
        <w:rPr>
          <w:rFonts w:ascii="Times New Roman" w:hAnsi="Times New Roman" w:cs="Times New Roman"/>
          <w:color w:val="000000"/>
          <w:sz w:val="24"/>
          <w:szCs w:val="24"/>
          <w:lang w:val="uk-UA"/>
        </w:rPr>
        <w:t xml:space="preserve"> </w:t>
      </w:r>
      <w:r w:rsidR="00A67881">
        <w:rPr>
          <w:rFonts w:ascii="Times New Roman" w:hAnsi="Times New Roman" w:cs="Times New Roman"/>
          <w:color w:val="000000"/>
          <w:sz w:val="24"/>
          <w:szCs w:val="24"/>
          <w:lang w:val="uk-UA"/>
        </w:rPr>
        <w:t>Єдності, 87 А, м. Ізмаїл, Одеська область.</w:t>
      </w:r>
    </w:p>
    <w:p w:rsidR="00FB0C92" w:rsidRDefault="00FB0C92" w:rsidP="00B04BFC">
      <w:pPr>
        <w:widowControl w:val="0"/>
        <w:spacing w:after="0"/>
        <w:jc w:val="both"/>
        <w:rPr>
          <w:rFonts w:ascii="Times New Roman" w:hAnsi="Times New Roman" w:cs="Times New Roman"/>
          <w:color w:val="000000"/>
          <w:sz w:val="24"/>
          <w:szCs w:val="24"/>
          <w:lang w:val="uk-UA"/>
        </w:rPr>
      </w:pPr>
      <w:r w:rsidRPr="00FB0C92">
        <w:rPr>
          <w:rFonts w:ascii="Times New Roman" w:hAnsi="Times New Roman" w:cs="Times New Roman"/>
          <w:b/>
          <w:color w:val="000000"/>
          <w:sz w:val="24"/>
          <w:szCs w:val="24"/>
          <w:lang w:val="uk-UA"/>
        </w:rPr>
        <w:t>Строк поставки товару</w:t>
      </w:r>
      <w:r>
        <w:rPr>
          <w:rFonts w:ascii="Times New Roman" w:hAnsi="Times New Roman" w:cs="Times New Roman"/>
          <w:b/>
          <w:color w:val="000000"/>
          <w:sz w:val="24"/>
          <w:szCs w:val="24"/>
          <w:lang w:val="uk-UA"/>
        </w:rPr>
        <w:t>:</w:t>
      </w:r>
      <w:r>
        <w:rPr>
          <w:rFonts w:ascii="Times New Roman" w:hAnsi="Times New Roman" w:cs="Times New Roman"/>
          <w:color w:val="000000"/>
          <w:sz w:val="24"/>
          <w:szCs w:val="24"/>
          <w:lang w:val="uk-UA"/>
        </w:rPr>
        <w:t xml:space="preserve"> до 31.12.202</w:t>
      </w:r>
      <w:r w:rsidR="00C210DE">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 xml:space="preserve"> року</w:t>
      </w:r>
      <w:r w:rsidR="00406D3A">
        <w:rPr>
          <w:rFonts w:ascii="Times New Roman" w:hAnsi="Times New Roman" w:cs="Times New Roman"/>
          <w:color w:val="000000"/>
          <w:sz w:val="24"/>
          <w:szCs w:val="24"/>
          <w:lang w:val="uk-UA"/>
        </w:rPr>
        <w:t xml:space="preserve"> включно</w:t>
      </w:r>
      <w:r>
        <w:rPr>
          <w:rFonts w:ascii="Times New Roman" w:hAnsi="Times New Roman" w:cs="Times New Roman"/>
          <w:color w:val="000000"/>
          <w:sz w:val="24"/>
          <w:szCs w:val="24"/>
          <w:lang w:val="uk-UA"/>
        </w:rPr>
        <w:t>.</w:t>
      </w:r>
    </w:p>
    <w:p w:rsidR="00FB0C92" w:rsidRPr="00FB0C92" w:rsidRDefault="00FB0C92" w:rsidP="00B04BFC">
      <w:pPr>
        <w:widowControl w:val="0"/>
        <w:spacing w:after="0"/>
        <w:jc w:val="both"/>
        <w:rPr>
          <w:rFonts w:ascii="Times New Roman" w:hAnsi="Times New Roman" w:cs="Times New Roman"/>
          <w:b/>
          <w:sz w:val="24"/>
          <w:szCs w:val="24"/>
          <w:lang w:val="uk-UA"/>
        </w:rPr>
      </w:pPr>
    </w:p>
    <w:p w:rsidR="000D19A4" w:rsidRPr="00B04BFC" w:rsidRDefault="00B04BFC" w:rsidP="00B04BFC">
      <w:pPr>
        <w:pStyle w:val="a3"/>
        <w:widowControl w:val="0"/>
        <w:numPr>
          <w:ilvl w:val="0"/>
          <w:numId w:val="1"/>
        </w:numPr>
        <w:spacing w:after="0"/>
        <w:jc w:val="both"/>
        <w:rPr>
          <w:rFonts w:ascii="Times New Roman" w:hAnsi="Times New Roman" w:cs="Times New Roman"/>
          <w:spacing w:val="-2"/>
          <w:sz w:val="24"/>
          <w:szCs w:val="24"/>
          <w:lang w:val="uk-UA"/>
        </w:rPr>
      </w:pPr>
      <w:r w:rsidRPr="00B04BFC">
        <w:rPr>
          <w:rFonts w:ascii="Times New Roman" w:hAnsi="Times New Roman"/>
          <w:b/>
          <w:sz w:val="24"/>
          <w:szCs w:val="24"/>
          <w:lang w:val="uk-UA"/>
        </w:rPr>
        <w:t xml:space="preserve">Вимоги щодо якості </w:t>
      </w:r>
      <w:r w:rsidR="00445402" w:rsidRPr="000D19A4">
        <w:rPr>
          <w:rFonts w:ascii="Times New Roman" w:hAnsi="Times New Roman"/>
          <w:b/>
          <w:sz w:val="24"/>
          <w:szCs w:val="24"/>
          <w:lang w:val="uk-UA"/>
        </w:rPr>
        <w:t>предмета закупівлі</w:t>
      </w:r>
    </w:p>
    <w:p w:rsidR="000121A5" w:rsidRDefault="000121A5" w:rsidP="00FB0C92">
      <w:pPr>
        <w:suppressAutoHyphens/>
        <w:spacing w:after="0"/>
        <w:ind w:firstLine="360"/>
        <w:jc w:val="both"/>
        <w:rPr>
          <w:rFonts w:ascii="Times New Roman" w:hAnsi="Times New Roman"/>
          <w:sz w:val="24"/>
          <w:szCs w:val="24"/>
          <w:lang w:val="uk-UA"/>
        </w:rPr>
      </w:pPr>
      <w:proofErr w:type="spellStart"/>
      <w:proofErr w:type="gramStart"/>
      <w:r w:rsidRPr="000121A5">
        <w:rPr>
          <w:rFonts w:ascii="Times New Roman" w:hAnsi="Times New Roman"/>
          <w:sz w:val="24"/>
          <w:szCs w:val="24"/>
        </w:rPr>
        <w:t>Р</w:t>
      </w:r>
      <w:proofErr w:type="gramEnd"/>
      <w:r w:rsidRPr="000121A5">
        <w:rPr>
          <w:rFonts w:ascii="Times New Roman" w:hAnsi="Times New Roman"/>
          <w:sz w:val="24"/>
          <w:szCs w:val="24"/>
        </w:rPr>
        <w:t>ік</w:t>
      </w:r>
      <w:proofErr w:type="spellEnd"/>
      <w:r w:rsidRPr="000121A5">
        <w:rPr>
          <w:rFonts w:ascii="Times New Roman" w:hAnsi="Times New Roman"/>
          <w:sz w:val="24"/>
          <w:szCs w:val="24"/>
        </w:rPr>
        <w:t xml:space="preserve"> </w:t>
      </w:r>
      <w:proofErr w:type="spellStart"/>
      <w:r w:rsidRPr="000121A5">
        <w:rPr>
          <w:rFonts w:ascii="Times New Roman" w:hAnsi="Times New Roman"/>
          <w:sz w:val="24"/>
          <w:szCs w:val="24"/>
        </w:rPr>
        <w:t>виготовлення</w:t>
      </w:r>
      <w:proofErr w:type="spellEnd"/>
      <w:r w:rsidRPr="000121A5">
        <w:rPr>
          <w:rFonts w:ascii="Times New Roman" w:hAnsi="Times New Roman"/>
          <w:sz w:val="24"/>
          <w:szCs w:val="24"/>
        </w:rPr>
        <w:t xml:space="preserve"> товару  - 202</w:t>
      </w:r>
      <w:r w:rsidR="00C210DE">
        <w:rPr>
          <w:rFonts w:ascii="Times New Roman" w:hAnsi="Times New Roman"/>
          <w:sz w:val="24"/>
          <w:szCs w:val="24"/>
          <w:lang w:val="uk-UA"/>
        </w:rPr>
        <w:t>2</w:t>
      </w:r>
      <w:r w:rsidRPr="000121A5">
        <w:rPr>
          <w:rFonts w:ascii="Times New Roman" w:hAnsi="Times New Roman"/>
          <w:sz w:val="24"/>
          <w:szCs w:val="24"/>
        </w:rPr>
        <w:t>.</w:t>
      </w:r>
    </w:p>
    <w:p w:rsidR="000121A5" w:rsidRPr="000121A5" w:rsidRDefault="000121A5" w:rsidP="00FB0C92">
      <w:pPr>
        <w:spacing w:after="0" w:line="240" w:lineRule="auto"/>
        <w:ind w:firstLine="360"/>
        <w:jc w:val="both"/>
        <w:rPr>
          <w:rFonts w:ascii="Times New Roman" w:hAnsi="Times New Roman"/>
          <w:iCs/>
          <w:sz w:val="24"/>
          <w:szCs w:val="24"/>
          <w:lang w:val="uk-UA"/>
        </w:rPr>
      </w:pPr>
      <w:proofErr w:type="spellStart"/>
      <w:r>
        <w:rPr>
          <w:rFonts w:ascii="Times New Roman" w:hAnsi="Times New Roman"/>
          <w:iCs/>
          <w:sz w:val="24"/>
          <w:szCs w:val="24"/>
        </w:rPr>
        <w:t>Учасник</w:t>
      </w:r>
      <w:proofErr w:type="spellEnd"/>
      <w:r>
        <w:rPr>
          <w:rFonts w:ascii="Times New Roman" w:hAnsi="Times New Roman"/>
          <w:iCs/>
          <w:sz w:val="24"/>
          <w:szCs w:val="24"/>
        </w:rPr>
        <w:t xml:space="preserve"> </w:t>
      </w:r>
      <w:proofErr w:type="spellStart"/>
      <w:r>
        <w:rPr>
          <w:rFonts w:ascii="Times New Roman" w:hAnsi="Times New Roman"/>
          <w:iCs/>
          <w:sz w:val="24"/>
          <w:szCs w:val="24"/>
        </w:rPr>
        <w:t>має</w:t>
      </w:r>
      <w:proofErr w:type="spellEnd"/>
      <w:r>
        <w:rPr>
          <w:rFonts w:ascii="Times New Roman" w:hAnsi="Times New Roman"/>
          <w:iCs/>
          <w:sz w:val="24"/>
          <w:szCs w:val="24"/>
        </w:rPr>
        <w:t xml:space="preserve"> </w:t>
      </w:r>
      <w:proofErr w:type="spellStart"/>
      <w:r>
        <w:rPr>
          <w:rFonts w:ascii="Times New Roman" w:hAnsi="Times New Roman"/>
          <w:iCs/>
          <w:sz w:val="24"/>
          <w:szCs w:val="24"/>
        </w:rPr>
        <w:t>зазначити</w:t>
      </w:r>
      <w:proofErr w:type="spellEnd"/>
      <w:r>
        <w:rPr>
          <w:rFonts w:ascii="Times New Roman" w:hAnsi="Times New Roman"/>
          <w:iCs/>
          <w:sz w:val="24"/>
          <w:szCs w:val="24"/>
        </w:rPr>
        <w:t xml:space="preserve"> </w:t>
      </w:r>
      <w:proofErr w:type="spellStart"/>
      <w:r>
        <w:rPr>
          <w:rFonts w:ascii="Times New Roman" w:hAnsi="Times New Roman"/>
          <w:iCs/>
          <w:sz w:val="24"/>
          <w:szCs w:val="24"/>
        </w:rPr>
        <w:t>країну</w:t>
      </w:r>
      <w:proofErr w:type="spellEnd"/>
      <w:r>
        <w:rPr>
          <w:rFonts w:ascii="Times New Roman" w:hAnsi="Times New Roman"/>
          <w:iCs/>
          <w:sz w:val="24"/>
          <w:szCs w:val="24"/>
        </w:rPr>
        <w:t xml:space="preserve"> </w:t>
      </w:r>
      <w:proofErr w:type="spellStart"/>
      <w:r>
        <w:rPr>
          <w:rFonts w:ascii="Times New Roman" w:hAnsi="Times New Roman"/>
          <w:iCs/>
          <w:sz w:val="24"/>
          <w:szCs w:val="24"/>
        </w:rPr>
        <w:t>походження</w:t>
      </w:r>
      <w:proofErr w:type="spellEnd"/>
      <w:r>
        <w:rPr>
          <w:rFonts w:ascii="Times New Roman" w:hAnsi="Times New Roman"/>
          <w:iCs/>
          <w:sz w:val="24"/>
          <w:szCs w:val="24"/>
        </w:rPr>
        <w:t xml:space="preserve"> предмету </w:t>
      </w:r>
      <w:proofErr w:type="spellStart"/>
      <w:r>
        <w:rPr>
          <w:rFonts w:ascii="Times New Roman" w:hAnsi="Times New Roman"/>
          <w:iCs/>
          <w:sz w:val="24"/>
          <w:szCs w:val="24"/>
        </w:rPr>
        <w:t>закупі</w:t>
      </w:r>
      <w:proofErr w:type="gramStart"/>
      <w:r>
        <w:rPr>
          <w:rFonts w:ascii="Times New Roman" w:hAnsi="Times New Roman"/>
          <w:iCs/>
          <w:sz w:val="24"/>
          <w:szCs w:val="24"/>
        </w:rPr>
        <w:t>вл</w:t>
      </w:r>
      <w:proofErr w:type="gramEnd"/>
      <w:r>
        <w:rPr>
          <w:rFonts w:ascii="Times New Roman" w:hAnsi="Times New Roman"/>
          <w:iCs/>
          <w:sz w:val="24"/>
          <w:szCs w:val="24"/>
        </w:rPr>
        <w:t>і</w:t>
      </w:r>
      <w:proofErr w:type="spellEnd"/>
      <w:r>
        <w:rPr>
          <w:rFonts w:ascii="Times New Roman" w:hAnsi="Times New Roman"/>
          <w:iCs/>
          <w:sz w:val="24"/>
          <w:szCs w:val="24"/>
        </w:rPr>
        <w:t xml:space="preserve"> та дату </w:t>
      </w:r>
      <w:proofErr w:type="spellStart"/>
      <w:r>
        <w:rPr>
          <w:rFonts w:ascii="Times New Roman" w:hAnsi="Times New Roman"/>
          <w:iCs/>
          <w:sz w:val="24"/>
          <w:szCs w:val="24"/>
        </w:rPr>
        <w:t>ввезення</w:t>
      </w:r>
      <w:proofErr w:type="spellEnd"/>
      <w:r>
        <w:rPr>
          <w:rFonts w:ascii="Times New Roman" w:hAnsi="Times New Roman"/>
          <w:iCs/>
          <w:sz w:val="24"/>
          <w:szCs w:val="24"/>
        </w:rPr>
        <w:t xml:space="preserve"> на </w:t>
      </w:r>
      <w:proofErr w:type="spellStart"/>
      <w:r>
        <w:rPr>
          <w:rFonts w:ascii="Times New Roman" w:hAnsi="Times New Roman"/>
          <w:iCs/>
          <w:sz w:val="24"/>
          <w:szCs w:val="24"/>
        </w:rPr>
        <w:t>митну</w:t>
      </w:r>
      <w:proofErr w:type="spellEnd"/>
      <w:r>
        <w:rPr>
          <w:rFonts w:ascii="Times New Roman" w:hAnsi="Times New Roman"/>
          <w:iCs/>
          <w:sz w:val="24"/>
          <w:szCs w:val="24"/>
        </w:rPr>
        <w:t xml:space="preserve"> </w:t>
      </w:r>
      <w:proofErr w:type="spellStart"/>
      <w:r>
        <w:rPr>
          <w:rFonts w:ascii="Times New Roman" w:hAnsi="Times New Roman"/>
          <w:iCs/>
          <w:sz w:val="24"/>
          <w:szCs w:val="24"/>
        </w:rPr>
        <w:t>територію</w:t>
      </w:r>
      <w:proofErr w:type="spellEnd"/>
      <w:r>
        <w:rPr>
          <w:rFonts w:ascii="Times New Roman" w:hAnsi="Times New Roman"/>
          <w:iCs/>
          <w:sz w:val="24"/>
          <w:szCs w:val="24"/>
        </w:rPr>
        <w:t xml:space="preserve"> </w:t>
      </w:r>
      <w:proofErr w:type="spellStart"/>
      <w:r>
        <w:rPr>
          <w:rFonts w:ascii="Times New Roman" w:hAnsi="Times New Roman"/>
          <w:iCs/>
          <w:sz w:val="24"/>
          <w:szCs w:val="24"/>
        </w:rPr>
        <w:t>України</w:t>
      </w:r>
      <w:proofErr w:type="spellEnd"/>
      <w:r>
        <w:rPr>
          <w:rFonts w:ascii="Times New Roman" w:hAnsi="Times New Roman"/>
          <w:iCs/>
          <w:sz w:val="24"/>
          <w:szCs w:val="24"/>
        </w:rPr>
        <w:t xml:space="preserve"> ( у </w:t>
      </w:r>
      <w:proofErr w:type="spellStart"/>
      <w:r>
        <w:rPr>
          <w:rFonts w:ascii="Times New Roman" w:hAnsi="Times New Roman"/>
          <w:iCs/>
          <w:sz w:val="24"/>
          <w:szCs w:val="24"/>
        </w:rPr>
        <w:t>разі</w:t>
      </w:r>
      <w:proofErr w:type="spellEnd"/>
      <w:r>
        <w:rPr>
          <w:rFonts w:ascii="Times New Roman" w:hAnsi="Times New Roman"/>
          <w:iCs/>
          <w:sz w:val="24"/>
          <w:szCs w:val="24"/>
        </w:rPr>
        <w:t xml:space="preserve"> </w:t>
      </w:r>
      <w:proofErr w:type="spellStart"/>
      <w:r>
        <w:rPr>
          <w:rFonts w:ascii="Times New Roman" w:hAnsi="Times New Roman"/>
          <w:iCs/>
          <w:sz w:val="24"/>
          <w:szCs w:val="24"/>
        </w:rPr>
        <w:t>його</w:t>
      </w:r>
      <w:proofErr w:type="spellEnd"/>
      <w:r>
        <w:rPr>
          <w:rFonts w:ascii="Times New Roman" w:hAnsi="Times New Roman"/>
          <w:iCs/>
          <w:sz w:val="24"/>
          <w:szCs w:val="24"/>
        </w:rPr>
        <w:t xml:space="preserve"> </w:t>
      </w:r>
      <w:proofErr w:type="spellStart"/>
      <w:r>
        <w:rPr>
          <w:rFonts w:ascii="Times New Roman" w:hAnsi="Times New Roman"/>
          <w:iCs/>
          <w:sz w:val="24"/>
          <w:szCs w:val="24"/>
        </w:rPr>
        <w:t>ввезення</w:t>
      </w:r>
      <w:proofErr w:type="spellEnd"/>
      <w:r>
        <w:rPr>
          <w:rFonts w:ascii="Times New Roman" w:hAnsi="Times New Roman"/>
          <w:iCs/>
          <w:sz w:val="24"/>
          <w:szCs w:val="24"/>
        </w:rPr>
        <w:t xml:space="preserve"> на </w:t>
      </w:r>
      <w:proofErr w:type="spellStart"/>
      <w:r>
        <w:rPr>
          <w:rFonts w:ascii="Times New Roman" w:hAnsi="Times New Roman"/>
          <w:iCs/>
          <w:sz w:val="24"/>
          <w:szCs w:val="24"/>
        </w:rPr>
        <w:t>територію</w:t>
      </w:r>
      <w:proofErr w:type="spellEnd"/>
      <w:r>
        <w:rPr>
          <w:rFonts w:ascii="Times New Roman" w:hAnsi="Times New Roman"/>
          <w:iCs/>
          <w:sz w:val="24"/>
          <w:szCs w:val="24"/>
        </w:rPr>
        <w:t xml:space="preserve"> </w:t>
      </w:r>
      <w:proofErr w:type="spellStart"/>
      <w:r>
        <w:rPr>
          <w:rFonts w:ascii="Times New Roman" w:hAnsi="Times New Roman"/>
          <w:iCs/>
          <w:sz w:val="24"/>
          <w:szCs w:val="24"/>
        </w:rPr>
        <w:t>України</w:t>
      </w:r>
      <w:proofErr w:type="spellEnd"/>
      <w:r>
        <w:rPr>
          <w:rFonts w:ascii="Times New Roman" w:hAnsi="Times New Roman"/>
          <w:iCs/>
          <w:sz w:val="24"/>
          <w:szCs w:val="24"/>
        </w:rPr>
        <w:t xml:space="preserve">  на момент  </w:t>
      </w:r>
      <w:proofErr w:type="spellStart"/>
      <w:r>
        <w:rPr>
          <w:rFonts w:ascii="Times New Roman" w:hAnsi="Times New Roman"/>
          <w:iCs/>
          <w:sz w:val="24"/>
          <w:szCs w:val="24"/>
        </w:rPr>
        <w:t>подання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пропозиції</w:t>
      </w:r>
      <w:proofErr w:type="spellEnd"/>
      <w:r>
        <w:rPr>
          <w:rFonts w:ascii="Times New Roman" w:hAnsi="Times New Roman"/>
          <w:iCs/>
          <w:sz w:val="24"/>
          <w:szCs w:val="24"/>
        </w:rPr>
        <w:t>).</w:t>
      </w:r>
    </w:p>
    <w:p w:rsidR="00207A0C" w:rsidRDefault="000121A5" w:rsidP="00FB0C92">
      <w:pPr>
        <w:widowControl w:val="0"/>
        <w:spacing w:after="0"/>
        <w:ind w:firstLine="360"/>
        <w:jc w:val="both"/>
        <w:rPr>
          <w:rFonts w:ascii="Times New Roman" w:hAnsi="Times New Roman"/>
          <w:b/>
          <w:bCs/>
          <w:color w:val="000000"/>
          <w:sz w:val="24"/>
          <w:szCs w:val="24"/>
          <w:lang w:val="uk-UA"/>
        </w:rPr>
      </w:pPr>
      <w:r w:rsidRPr="000121A5">
        <w:rPr>
          <w:rFonts w:ascii="Times New Roman" w:hAnsi="Times New Roman"/>
          <w:sz w:val="24"/>
          <w:szCs w:val="24"/>
          <w:lang w:val="uk-UA"/>
        </w:rPr>
        <w:t>У випадку якщо Товар підлягає обов’язковій сертифікації на території України згідно з чинним законодавством України, якість</w:t>
      </w:r>
      <w:r w:rsidRPr="000121A5">
        <w:rPr>
          <w:rFonts w:ascii="Times New Roman" w:hAnsi="Times New Roman"/>
          <w:i/>
          <w:iCs/>
          <w:color w:val="000000"/>
          <w:sz w:val="24"/>
          <w:szCs w:val="24"/>
          <w:lang w:val="uk-UA"/>
        </w:rPr>
        <w:t xml:space="preserve"> </w:t>
      </w:r>
      <w:r w:rsidRPr="000121A5">
        <w:rPr>
          <w:rFonts w:ascii="Times New Roman" w:hAnsi="Times New Roman"/>
          <w:bCs/>
          <w:iCs/>
          <w:color w:val="000000"/>
          <w:sz w:val="24"/>
          <w:szCs w:val="24"/>
          <w:lang w:val="uk-UA"/>
        </w:rPr>
        <w:t>товару</w:t>
      </w:r>
      <w:r w:rsidRPr="000121A5">
        <w:rPr>
          <w:rFonts w:ascii="Times New Roman" w:hAnsi="Times New Roman"/>
          <w:b/>
          <w:bCs/>
          <w:i/>
          <w:iCs/>
          <w:color w:val="000000"/>
          <w:sz w:val="24"/>
          <w:szCs w:val="24"/>
          <w:lang w:val="uk-UA"/>
        </w:rPr>
        <w:t xml:space="preserve"> </w:t>
      </w:r>
      <w:r w:rsidRPr="000121A5">
        <w:rPr>
          <w:rFonts w:ascii="Times New Roman" w:hAnsi="Times New Roman"/>
          <w:sz w:val="24"/>
          <w:szCs w:val="24"/>
          <w:lang w:val="uk-UA"/>
        </w:rPr>
        <w:t>повинна бути підтверджена копіями паспортів (сертифікатів) якості.</w:t>
      </w:r>
      <w:r w:rsidRPr="000121A5">
        <w:rPr>
          <w:rFonts w:ascii="Times New Roman" w:hAnsi="Times New Roman"/>
          <w:b/>
          <w:bCs/>
          <w:color w:val="000000"/>
          <w:sz w:val="24"/>
          <w:szCs w:val="24"/>
          <w:lang w:val="uk-UA"/>
        </w:rPr>
        <w:t xml:space="preserve">   </w:t>
      </w:r>
    </w:p>
    <w:p w:rsidR="000121A5" w:rsidRPr="000121A5" w:rsidRDefault="000121A5" w:rsidP="000121A5">
      <w:pPr>
        <w:widowControl w:val="0"/>
        <w:spacing w:after="0"/>
        <w:ind w:firstLine="360"/>
        <w:jc w:val="both"/>
        <w:rPr>
          <w:rFonts w:ascii="Times New Roman" w:hAnsi="Times New Roman" w:cs="Times New Roman"/>
          <w:sz w:val="24"/>
          <w:szCs w:val="24"/>
          <w:lang w:val="uk-UA"/>
        </w:rPr>
      </w:pPr>
    </w:p>
    <w:p w:rsidR="00316B09" w:rsidRPr="000121A5" w:rsidRDefault="00207A0C" w:rsidP="000121A5">
      <w:pPr>
        <w:pStyle w:val="a3"/>
        <w:numPr>
          <w:ilvl w:val="0"/>
          <w:numId w:val="1"/>
        </w:numPr>
        <w:spacing w:after="0"/>
        <w:jc w:val="both"/>
        <w:rPr>
          <w:rFonts w:ascii="Times New Roman" w:hAnsi="Times New Roman" w:cs="Times New Roman"/>
          <w:b/>
          <w:sz w:val="24"/>
          <w:szCs w:val="24"/>
          <w:lang w:val="uk-UA"/>
        </w:rPr>
      </w:pPr>
      <w:r w:rsidRPr="000121A5">
        <w:rPr>
          <w:rFonts w:ascii="Times New Roman" w:hAnsi="Times New Roman" w:cs="Times New Roman"/>
          <w:b/>
          <w:sz w:val="24"/>
          <w:szCs w:val="24"/>
          <w:lang w:val="uk-UA"/>
        </w:rPr>
        <w:t>Особливі вимоги до предмету закупівлі.</w:t>
      </w:r>
    </w:p>
    <w:p w:rsidR="000121A5" w:rsidRPr="00205899" w:rsidRDefault="00FB0C92" w:rsidP="00FB0C92">
      <w:pPr>
        <w:tabs>
          <w:tab w:val="left" w:pos="-370"/>
          <w:tab w:val="left" w:pos="852"/>
        </w:tabs>
        <w:spacing w:after="0"/>
        <w:ind w:left="-9" w:firstLine="9"/>
        <w:jc w:val="both"/>
        <w:rPr>
          <w:rFonts w:ascii="Times New Roman" w:eastAsia="Times New Roman CYR" w:hAnsi="Times New Roman"/>
          <w:sz w:val="24"/>
          <w:szCs w:val="24"/>
        </w:rPr>
      </w:pPr>
      <w:r>
        <w:rPr>
          <w:rFonts w:ascii="Times New Roman" w:hAnsi="Times New Roman"/>
          <w:sz w:val="24"/>
          <w:szCs w:val="24"/>
          <w:lang w:val="uk-UA"/>
        </w:rPr>
        <w:t xml:space="preserve">        </w:t>
      </w:r>
      <w:r w:rsidR="000121A5" w:rsidRPr="00205899">
        <w:rPr>
          <w:rFonts w:ascii="Times New Roman" w:eastAsia="Times New Roman CYR" w:hAnsi="Times New Roman"/>
          <w:sz w:val="24"/>
          <w:szCs w:val="24"/>
        </w:rPr>
        <w:t xml:space="preserve">До </w:t>
      </w:r>
      <w:proofErr w:type="spellStart"/>
      <w:r w:rsidR="000121A5" w:rsidRPr="00205899">
        <w:rPr>
          <w:rFonts w:ascii="Times New Roman" w:eastAsia="Times New Roman CYR" w:hAnsi="Times New Roman"/>
          <w:sz w:val="24"/>
          <w:szCs w:val="24"/>
        </w:rPr>
        <w:t>ціни</w:t>
      </w:r>
      <w:proofErr w:type="spellEnd"/>
      <w:r w:rsidR="000121A5" w:rsidRPr="00205899">
        <w:rPr>
          <w:rFonts w:ascii="Times New Roman" w:eastAsia="Times New Roman CYR" w:hAnsi="Times New Roman"/>
          <w:sz w:val="24"/>
          <w:szCs w:val="24"/>
        </w:rPr>
        <w:t xml:space="preserve"> </w:t>
      </w:r>
      <w:proofErr w:type="spellStart"/>
      <w:r w:rsidR="000121A5" w:rsidRPr="00205899">
        <w:rPr>
          <w:rFonts w:ascii="Times New Roman" w:eastAsia="Times New Roman CYR" w:hAnsi="Times New Roman"/>
          <w:sz w:val="24"/>
          <w:szCs w:val="24"/>
        </w:rPr>
        <w:t>тендерної</w:t>
      </w:r>
      <w:proofErr w:type="spellEnd"/>
      <w:r w:rsidR="000121A5" w:rsidRPr="00205899">
        <w:rPr>
          <w:rFonts w:ascii="Times New Roman" w:eastAsia="Times New Roman CYR" w:hAnsi="Times New Roman"/>
          <w:sz w:val="24"/>
          <w:szCs w:val="24"/>
        </w:rPr>
        <w:t xml:space="preserve"> </w:t>
      </w:r>
      <w:proofErr w:type="spellStart"/>
      <w:r w:rsidR="000121A5" w:rsidRPr="00205899">
        <w:rPr>
          <w:rFonts w:ascii="Times New Roman" w:eastAsia="Times New Roman CYR" w:hAnsi="Times New Roman"/>
          <w:sz w:val="24"/>
          <w:szCs w:val="24"/>
        </w:rPr>
        <w:t>пропозиції</w:t>
      </w:r>
      <w:proofErr w:type="spellEnd"/>
      <w:r w:rsidR="000121A5" w:rsidRPr="00205899">
        <w:rPr>
          <w:rFonts w:ascii="Times New Roman" w:eastAsia="Times New Roman CYR" w:hAnsi="Times New Roman"/>
          <w:sz w:val="24"/>
          <w:szCs w:val="24"/>
        </w:rPr>
        <w:t xml:space="preserve"> </w:t>
      </w:r>
      <w:proofErr w:type="spellStart"/>
      <w:r w:rsidR="000121A5" w:rsidRPr="00205899">
        <w:rPr>
          <w:rFonts w:ascii="Times New Roman" w:eastAsia="Times New Roman CYR" w:hAnsi="Times New Roman"/>
          <w:sz w:val="24"/>
          <w:szCs w:val="24"/>
        </w:rPr>
        <w:t>включаються</w:t>
      </w:r>
      <w:proofErr w:type="spellEnd"/>
      <w:r w:rsidR="000121A5" w:rsidRPr="00205899">
        <w:rPr>
          <w:rFonts w:ascii="Times New Roman" w:eastAsia="Times New Roman CYR" w:hAnsi="Times New Roman"/>
          <w:sz w:val="24"/>
          <w:szCs w:val="24"/>
        </w:rPr>
        <w:t xml:space="preserve"> </w:t>
      </w:r>
      <w:proofErr w:type="spellStart"/>
      <w:r w:rsidR="000121A5" w:rsidRPr="00205899">
        <w:rPr>
          <w:rFonts w:ascii="Times New Roman" w:eastAsia="Times New Roman CYR" w:hAnsi="Times New Roman"/>
          <w:sz w:val="24"/>
          <w:szCs w:val="24"/>
        </w:rPr>
        <w:t>наступні</w:t>
      </w:r>
      <w:proofErr w:type="spellEnd"/>
      <w:r w:rsidR="000121A5" w:rsidRPr="00205899">
        <w:rPr>
          <w:rFonts w:ascii="Times New Roman" w:eastAsia="Times New Roman CYR" w:hAnsi="Times New Roman"/>
          <w:sz w:val="24"/>
          <w:szCs w:val="24"/>
        </w:rPr>
        <w:t xml:space="preserve"> </w:t>
      </w:r>
      <w:proofErr w:type="spellStart"/>
      <w:r w:rsidR="000121A5" w:rsidRPr="00205899">
        <w:rPr>
          <w:rFonts w:ascii="Times New Roman" w:eastAsia="Times New Roman CYR" w:hAnsi="Times New Roman"/>
          <w:sz w:val="24"/>
          <w:szCs w:val="24"/>
        </w:rPr>
        <w:t>витрати</w:t>
      </w:r>
      <w:proofErr w:type="spellEnd"/>
      <w:r w:rsidR="000121A5" w:rsidRPr="00205899">
        <w:rPr>
          <w:rFonts w:ascii="Times New Roman" w:eastAsia="Times New Roman CYR" w:hAnsi="Times New Roman"/>
          <w:sz w:val="24"/>
          <w:szCs w:val="24"/>
        </w:rPr>
        <w:t>:</w:t>
      </w:r>
    </w:p>
    <w:p w:rsidR="000121A5" w:rsidRPr="00205899" w:rsidRDefault="000121A5" w:rsidP="00FB0C92">
      <w:pPr>
        <w:tabs>
          <w:tab w:val="left" w:pos="167"/>
          <w:tab w:val="left" w:pos="1389"/>
        </w:tabs>
        <w:spacing w:after="0"/>
        <w:ind w:firstLine="426"/>
        <w:jc w:val="both"/>
        <w:rPr>
          <w:rFonts w:ascii="Times New Roman" w:eastAsia="Times New Roman CYR" w:hAnsi="Times New Roman"/>
          <w:sz w:val="24"/>
          <w:szCs w:val="24"/>
        </w:rPr>
      </w:pPr>
      <w:r w:rsidRPr="00205899">
        <w:rPr>
          <w:rFonts w:ascii="Times New Roman" w:hAnsi="Times New Roman"/>
          <w:sz w:val="24"/>
          <w:szCs w:val="24"/>
        </w:rPr>
        <w:t xml:space="preserve">- </w:t>
      </w:r>
      <w:proofErr w:type="spellStart"/>
      <w:r w:rsidRPr="00205899">
        <w:rPr>
          <w:rFonts w:ascii="Times New Roman" w:eastAsia="Times New Roman CYR" w:hAnsi="Times New Roman"/>
          <w:sz w:val="24"/>
          <w:szCs w:val="24"/>
        </w:rPr>
        <w:t>податки</w:t>
      </w:r>
      <w:proofErr w:type="spellEnd"/>
      <w:r w:rsidRPr="00205899">
        <w:rPr>
          <w:rFonts w:ascii="Times New Roman" w:eastAsia="Times New Roman CYR" w:hAnsi="Times New Roman"/>
          <w:sz w:val="24"/>
          <w:szCs w:val="24"/>
        </w:rPr>
        <w:t xml:space="preserve"> і </w:t>
      </w:r>
      <w:proofErr w:type="spellStart"/>
      <w:r w:rsidRPr="00205899">
        <w:rPr>
          <w:rFonts w:ascii="Times New Roman" w:eastAsia="Times New Roman CYR" w:hAnsi="Times New Roman"/>
          <w:sz w:val="24"/>
          <w:szCs w:val="24"/>
        </w:rPr>
        <w:t>збори</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обов’язкові</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платежі</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що</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сплачуються</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або</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мають</w:t>
      </w:r>
      <w:proofErr w:type="spellEnd"/>
      <w:r w:rsidRPr="00205899">
        <w:rPr>
          <w:rFonts w:ascii="Times New Roman" w:eastAsia="Times New Roman CYR" w:hAnsi="Times New Roman"/>
          <w:sz w:val="24"/>
          <w:szCs w:val="24"/>
        </w:rPr>
        <w:t xml:space="preserve"> бути </w:t>
      </w:r>
      <w:proofErr w:type="spellStart"/>
      <w:r w:rsidRPr="00205899">
        <w:rPr>
          <w:rFonts w:ascii="Times New Roman" w:eastAsia="Times New Roman CYR" w:hAnsi="Times New Roman"/>
          <w:sz w:val="24"/>
          <w:szCs w:val="24"/>
        </w:rPr>
        <w:t>сплачені</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згідно</w:t>
      </w:r>
      <w:proofErr w:type="spellEnd"/>
      <w:r w:rsidRPr="00205899">
        <w:rPr>
          <w:rFonts w:ascii="Times New Roman" w:eastAsia="Times New Roman CYR" w:hAnsi="Times New Roman"/>
          <w:sz w:val="24"/>
          <w:szCs w:val="24"/>
        </w:rPr>
        <w:t xml:space="preserve"> з </w:t>
      </w:r>
      <w:proofErr w:type="spellStart"/>
      <w:r w:rsidRPr="00205899">
        <w:rPr>
          <w:rFonts w:ascii="Times New Roman" w:eastAsia="Times New Roman CYR" w:hAnsi="Times New Roman"/>
          <w:sz w:val="24"/>
          <w:szCs w:val="24"/>
        </w:rPr>
        <w:t>чинним</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законодавством</w:t>
      </w:r>
      <w:proofErr w:type="spellEnd"/>
      <w:r w:rsidRPr="00205899">
        <w:rPr>
          <w:rFonts w:ascii="Times New Roman" w:eastAsia="Times New Roman CYR" w:hAnsi="Times New Roman"/>
          <w:sz w:val="24"/>
          <w:szCs w:val="24"/>
        </w:rPr>
        <w:t xml:space="preserve">; </w:t>
      </w:r>
    </w:p>
    <w:p w:rsidR="000121A5" w:rsidRPr="00205899" w:rsidRDefault="000121A5" w:rsidP="00FB0C92">
      <w:pPr>
        <w:tabs>
          <w:tab w:val="left" w:pos="167"/>
          <w:tab w:val="left" w:pos="1389"/>
        </w:tabs>
        <w:spacing w:after="0"/>
        <w:ind w:firstLine="426"/>
        <w:jc w:val="both"/>
        <w:rPr>
          <w:rFonts w:ascii="Times New Roman" w:eastAsia="Times New Roman CYR" w:hAnsi="Times New Roman"/>
          <w:sz w:val="24"/>
          <w:szCs w:val="24"/>
        </w:rPr>
      </w:pPr>
      <w:r w:rsidRPr="00205899">
        <w:rPr>
          <w:rFonts w:ascii="Times New Roman" w:hAnsi="Times New Roman"/>
          <w:sz w:val="24"/>
          <w:szCs w:val="24"/>
        </w:rPr>
        <w:t xml:space="preserve">- </w:t>
      </w:r>
      <w:proofErr w:type="spellStart"/>
      <w:r w:rsidRPr="00205899">
        <w:rPr>
          <w:rFonts w:ascii="Times New Roman" w:eastAsia="Times New Roman CYR" w:hAnsi="Times New Roman"/>
          <w:sz w:val="24"/>
          <w:szCs w:val="24"/>
        </w:rPr>
        <w:t>витрати</w:t>
      </w:r>
      <w:proofErr w:type="spellEnd"/>
      <w:r w:rsidRPr="00205899">
        <w:rPr>
          <w:rFonts w:ascii="Times New Roman" w:eastAsia="Times New Roman CYR" w:hAnsi="Times New Roman"/>
          <w:sz w:val="24"/>
          <w:szCs w:val="24"/>
        </w:rPr>
        <w:t xml:space="preserve"> на поставку товару до </w:t>
      </w:r>
      <w:proofErr w:type="spellStart"/>
      <w:proofErr w:type="gramStart"/>
      <w:r w:rsidRPr="00205899">
        <w:rPr>
          <w:rFonts w:ascii="Times New Roman" w:eastAsia="Times New Roman CYR" w:hAnsi="Times New Roman"/>
          <w:sz w:val="24"/>
          <w:szCs w:val="24"/>
        </w:rPr>
        <w:t>м</w:t>
      </w:r>
      <w:proofErr w:type="gramEnd"/>
      <w:r w:rsidRPr="00205899">
        <w:rPr>
          <w:rFonts w:ascii="Times New Roman" w:eastAsia="Times New Roman CYR" w:hAnsi="Times New Roman"/>
          <w:sz w:val="24"/>
          <w:szCs w:val="24"/>
        </w:rPr>
        <w:t>ісця</w:t>
      </w:r>
      <w:proofErr w:type="spellEnd"/>
      <w:r w:rsidRPr="00205899">
        <w:rPr>
          <w:rFonts w:ascii="Times New Roman" w:eastAsia="Times New Roman CYR" w:hAnsi="Times New Roman"/>
          <w:sz w:val="24"/>
          <w:szCs w:val="24"/>
        </w:rPr>
        <w:t xml:space="preserve"> поставки (</w:t>
      </w:r>
      <w:proofErr w:type="spellStart"/>
      <w:r w:rsidRPr="00205899">
        <w:rPr>
          <w:rFonts w:ascii="Times New Roman" w:eastAsia="Times New Roman CYR" w:hAnsi="Times New Roman"/>
          <w:sz w:val="24"/>
          <w:szCs w:val="24"/>
        </w:rPr>
        <w:t>передачі</w:t>
      </w:r>
      <w:proofErr w:type="spellEnd"/>
      <w:r w:rsidRPr="00205899">
        <w:rPr>
          <w:rFonts w:ascii="Times New Roman" w:eastAsia="Times New Roman CYR" w:hAnsi="Times New Roman"/>
          <w:sz w:val="24"/>
          <w:szCs w:val="24"/>
        </w:rPr>
        <w:t xml:space="preserve">) товару;  </w:t>
      </w:r>
    </w:p>
    <w:p w:rsidR="000121A5" w:rsidRPr="00205899" w:rsidRDefault="000121A5" w:rsidP="00FB0C92">
      <w:pPr>
        <w:tabs>
          <w:tab w:val="left" w:pos="167"/>
          <w:tab w:val="left" w:pos="1389"/>
        </w:tabs>
        <w:spacing w:after="0"/>
        <w:ind w:firstLine="426"/>
        <w:jc w:val="both"/>
        <w:rPr>
          <w:rFonts w:ascii="Times New Roman" w:eastAsia="Times New Roman CYR" w:hAnsi="Times New Roman"/>
          <w:sz w:val="24"/>
          <w:szCs w:val="24"/>
        </w:rPr>
      </w:pPr>
      <w:r w:rsidRPr="00205899">
        <w:rPr>
          <w:rFonts w:ascii="Times New Roman" w:hAnsi="Times New Roman"/>
          <w:sz w:val="24"/>
          <w:szCs w:val="24"/>
        </w:rPr>
        <w:t xml:space="preserve">- </w:t>
      </w:r>
      <w:proofErr w:type="spellStart"/>
      <w:r w:rsidRPr="00205899">
        <w:rPr>
          <w:rFonts w:ascii="Times New Roman" w:eastAsia="Times New Roman CYR" w:hAnsi="Times New Roman"/>
          <w:sz w:val="24"/>
          <w:szCs w:val="24"/>
        </w:rPr>
        <w:t>навантаження</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розвантаження</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зважування</w:t>
      </w:r>
      <w:proofErr w:type="spellEnd"/>
      <w:r w:rsidRPr="00205899">
        <w:rPr>
          <w:rFonts w:ascii="Times New Roman" w:eastAsia="Times New Roman CYR" w:hAnsi="Times New Roman"/>
          <w:sz w:val="24"/>
          <w:szCs w:val="24"/>
        </w:rPr>
        <w:t xml:space="preserve">; </w:t>
      </w:r>
    </w:p>
    <w:p w:rsidR="000121A5" w:rsidRPr="00205899" w:rsidRDefault="000121A5" w:rsidP="00FB0C92">
      <w:pPr>
        <w:tabs>
          <w:tab w:val="left" w:pos="167"/>
          <w:tab w:val="left" w:pos="1389"/>
        </w:tabs>
        <w:spacing w:after="0"/>
        <w:ind w:firstLine="426"/>
        <w:jc w:val="both"/>
        <w:rPr>
          <w:rFonts w:ascii="Times New Roman" w:eastAsia="Times New Roman CYR" w:hAnsi="Times New Roman"/>
          <w:sz w:val="24"/>
          <w:szCs w:val="24"/>
        </w:rPr>
      </w:pPr>
      <w:r w:rsidRPr="00205899">
        <w:rPr>
          <w:rFonts w:ascii="Times New Roman" w:hAnsi="Times New Roman"/>
          <w:sz w:val="24"/>
          <w:szCs w:val="24"/>
        </w:rPr>
        <w:t xml:space="preserve">- </w:t>
      </w:r>
      <w:proofErr w:type="spellStart"/>
      <w:r w:rsidRPr="00205899">
        <w:rPr>
          <w:rFonts w:ascii="Times New Roman" w:eastAsia="Times New Roman CYR" w:hAnsi="Times New Roman"/>
          <w:sz w:val="24"/>
          <w:szCs w:val="24"/>
        </w:rPr>
        <w:t>інші</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витрати</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передбачені</w:t>
      </w:r>
      <w:proofErr w:type="spellEnd"/>
      <w:r w:rsidRPr="00205899">
        <w:rPr>
          <w:rFonts w:ascii="Times New Roman" w:eastAsia="Times New Roman CYR" w:hAnsi="Times New Roman"/>
          <w:sz w:val="24"/>
          <w:szCs w:val="24"/>
        </w:rPr>
        <w:t xml:space="preserve"> для товару </w:t>
      </w:r>
      <w:proofErr w:type="spellStart"/>
      <w:r w:rsidRPr="00205899">
        <w:rPr>
          <w:rFonts w:ascii="Times New Roman" w:eastAsia="Times New Roman CYR" w:hAnsi="Times New Roman"/>
          <w:sz w:val="24"/>
          <w:szCs w:val="24"/>
        </w:rPr>
        <w:t>даного</w:t>
      </w:r>
      <w:proofErr w:type="spellEnd"/>
      <w:r w:rsidRPr="00205899">
        <w:rPr>
          <w:rFonts w:ascii="Times New Roman" w:eastAsia="Times New Roman CYR" w:hAnsi="Times New Roman"/>
          <w:sz w:val="24"/>
          <w:szCs w:val="24"/>
        </w:rPr>
        <w:t xml:space="preserve"> виду </w:t>
      </w:r>
      <w:proofErr w:type="spellStart"/>
      <w:r w:rsidRPr="00205899">
        <w:rPr>
          <w:rFonts w:ascii="Times New Roman" w:eastAsia="Times New Roman CYR" w:hAnsi="Times New Roman"/>
          <w:sz w:val="24"/>
          <w:szCs w:val="24"/>
        </w:rPr>
        <w:t>згідно</w:t>
      </w:r>
      <w:proofErr w:type="spellEnd"/>
      <w:r w:rsidRPr="00205899">
        <w:rPr>
          <w:rFonts w:ascii="Times New Roman" w:eastAsia="Times New Roman CYR" w:hAnsi="Times New Roman"/>
          <w:sz w:val="24"/>
          <w:szCs w:val="24"/>
        </w:rPr>
        <w:t xml:space="preserve"> з </w:t>
      </w:r>
      <w:proofErr w:type="spellStart"/>
      <w:r w:rsidRPr="00205899">
        <w:rPr>
          <w:rFonts w:ascii="Times New Roman" w:eastAsia="Times New Roman CYR" w:hAnsi="Times New Roman"/>
          <w:sz w:val="24"/>
          <w:szCs w:val="24"/>
        </w:rPr>
        <w:t>чинним</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законодавством</w:t>
      </w:r>
      <w:proofErr w:type="spellEnd"/>
      <w:r w:rsidRPr="00205899">
        <w:rPr>
          <w:rFonts w:ascii="Times New Roman" w:eastAsia="Times New Roman CYR" w:hAnsi="Times New Roman"/>
          <w:sz w:val="24"/>
          <w:szCs w:val="24"/>
        </w:rPr>
        <w:t xml:space="preserve"> та тендерною </w:t>
      </w:r>
      <w:proofErr w:type="spellStart"/>
      <w:r w:rsidRPr="00205899">
        <w:rPr>
          <w:rFonts w:ascii="Times New Roman" w:eastAsia="Times New Roman CYR" w:hAnsi="Times New Roman"/>
          <w:sz w:val="24"/>
          <w:szCs w:val="24"/>
        </w:rPr>
        <w:t>документацією</w:t>
      </w:r>
      <w:proofErr w:type="spellEnd"/>
      <w:r w:rsidRPr="00205899">
        <w:rPr>
          <w:rFonts w:ascii="Times New Roman" w:eastAsia="Times New Roman CYR" w:hAnsi="Times New Roman"/>
          <w:sz w:val="24"/>
          <w:szCs w:val="24"/>
        </w:rPr>
        <w:t xml:space="preserve">. </w:t>
      </w:r>
    </w:p>
    <w:p w:rsidR="000121A5" w:rsidRPr="00205899" w:rsidRDefault="000121A5" w:rsidP="00FB0C92">
      <w:pPr>
        <w:tabs>
          <w:tab w:val="left" w:pos="-370"/>
          <w:tab w:val="left" w:pos="852"/>
        </w:tabs>
        <w:spacing w:after="0"/>
        <w:ind w:left="-9" w:firstLine="491"/>
        <w:jc w:val="both"/>
        <w:rPr>
          <w:rFonts w:ascii="Times New Roman" w:eastAsia="Times New Roman CYR" w:hAnsi="Times New Roman"/>
          <w:sz w:val="24"/>
          <w:szCs w:val="24"/>
        </w:rPr>
      </w:pPr>
      <w:r w:rsidRPr="00205899">
        <w:rPr>
          <w:rFonts w:ascii="Times New Roman" w:eastAsia="Times New Roman CYR" w:hAnsi="Times New Roman"/>
          <w:sz w:val="24"/>
          <w:szCs w:val="24"/>
        </w:rPr>
        <w:t xml:space="preserve">До </w:t>
      </w:r>
      <w:proofErr w:type="spellStart"/>
      <w:r w:rsidRPr="00205899">
        <w:rPr>
          <w:rFonts w:ascii="Times New Roman" w:eastAsia="Times New Roman CYR" w:hAnsi="Times New Roman"/>
          <w:sz w:val="24"/>
          <w:szCs w:val="24"/>
        </w:rPr>
        <w:t>розрахунку</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ціни</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тендерної</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пропозиції</w:t>
      </w:r>
      <w:proofErr w:type="spellEnd"/>
      <w:r w:rsidRPr="00205899">
        <w:rPr>
          <w:rFonts w:ascii="Times New Roman" w:eastAsia="Times New Roman CYR" w:hAnsi="Times New Roman"/>
          <w:sz w:val="24"/>
          <w:szCs w:val="24"/>
        </w:rPr>
        <w:t xml:space="preserve"> не </w:t>
      </w:r>
      <w:proofErr w:type="spellStart"/>
      <w:r w:rsidRPr="00205899">
        <w:rPr>
          <w:rFonts w:ascii="Times New Roman" w:eastAsia="Times New Roman CYR" w:hAnsi="Times New Roman"/>
          <w:sz w:val="24"/>
          <w:szCs w:val="24"/>
        </w:rPr>
        <w:t>включаються</w:t>
      </w:r>
      <w:proofErr w:type="spellEnd"/>
      <w:r w:rsidRPr="00205899">
        <w:rPr>
          <w:rFonts w:ascii="Times New Roman" w:eastAsia="Times New Roman CYR" w:hAnsi="Times New Roman"/>
          <w:sz w:val="24"/>
          <w:szCs w:val="24"/>
        </w:rPr>
        <w:t xml:space="preserve"> будь-</w:t>
      </w:r>
      <w:proofErr w:type="spellStart"/>
      <w:r w:rsidRPr="00205899">
        <w:rPr>
          <w:rFonts w:ascii="Times New Roman" w:eastAsia="Times New Roman CYR" w:hAnsi="Times New Roman"/>
          <w:sz w:val="24"/>
          <w:szCs w:val="24"/>
        </w:rPr>
        <w:t>які</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витрати</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понесені</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учасником</w:t>
      </w:r>
      <w:proofErr w:type="spellEnd"/>
      <w:r w:rsidRPr="00205899">
        <w:rPr>
          <w:rFonts w:ascii="Times New Roman" w:eastAsia="Times New Roman CYR" w:hAnsi="Times New Roman"/>
          <w:sz w:val="24"/>
          <w:szCs w:val="24"/>
        </w:rPr>
        <w:t xml:space="preserve"> у </w:t>
      </w:r>
      <w:proofErr w:type="spellStart"/>
      <w:r w:rsidRPr="00205899">
        <w:rPr>
          <w:rFonts w:ascii="Times New Roman" w:eastAsia="Times New Roman CYR" w:hAnsi="Times New Roman"/>
          <w:sz w:val="24"/>
          <w:szCs w:val="24"/>
        </w:rPr>
        <w:t>процесі</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здійснення</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процедури</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закупі</w:t>
      </w:r>
      <w:proofErr w:type="gramStart"/>
      <w:r w:rsidRPr="00205899">
        <w:rPr>
          <w:rFonts w:ascii="Times New Roman" w:eastAsia="Times New Roman CYR" w:hAnsi="Times New Roman"/>
          <w:sz w:val="24"/>
          <w:szCs w:val="24"/>
        </w:rPr>
        <w:t>вл</w:t>
      </w:r>
      <w:proofErr w:type="gramEnd"/>
      <w:r w:rsidRPr="00205899">
        <w:rPr>
          <w:rFonts w:ascii="Times New Roman" w:eastAsia="Times New Roman CYR" w:hAnsi="Times New Roman"/>
          <w:sz w:val="24"/>
          <w:szCs w:val="24"/>
        </w:rPr>
        <w:t>і</w:t>
      </w:r>
      <w:proofErr w:type="spellEnd"/>
      <w:r w:rsidRPr="00205899">
        <w:rPr>
          <w:rFonts w:ascii="Times New Roman" w:eastAsia="Times New Roman CYR" w:hAnsi="Times New Roman"/>
          <w:sz w:val="24"/>
          <w:szCs w:val="24"/>
        </w:rPr>
        <w:t xml:space="preserve"> та </w:t>
      </w:r>
      <w:proofErr w:type="spellStart"/>
      <w:r w:rsidRPr="00205899">
        <w:rPr>
          <w:rFonts w:ascii="Times New Roman" w:eastAsia="Times New Roman CYR" w:hAnsi="Times New Roman"/>
          <w:sz w:val="24"/>
          <w:szCs w:val="24"/>
        </w:rPr>
        <w:t>витрати</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пов’язані</w:t>
      </w:r>
      <w:proofErr w:type="spellEnd"/>
      <w:r w:rsidRPr="00205899">
        <w:rPr>
          <w:rFonts w:ascii="Times New Roman" w:eastAsia="Times New Roman CYR" w:hAnsi="Times New Roman"/>
          <w:sz w:val="24"/>
          <w:szCs w:val="24"/>
        </w:rPr>
        <w:t xml:space="preserve"> з </w:t>
      </w:r>
      <w:proofErr w:type="spellStart"/>
      <w:r w:rsidRPr="00205899">
        <w:rPr>
          <w:rFonts w:ascii="Times New Roman" w:eastAsia="Times New Roman CYR" w:hAnsi="Times New Roman"/>
          <w:sz w:val="24"/>
          <w:szCs w:val="24"/>
        </w:rPr>
        <w:t>укладанням</w:t>
      </w:r>
      <w:proofErr w:type="spellEnd"/>
      <w:r w:rsidRPr="00205899">
        <w:rPr>
          <w:rFonts w:ascii="Times New Roman" w:eastAsia="Times New Roman CYR" w:hAnsi="Times New Roman"/>
          <w:sz w:val="24"/>
          <w:szCs w:val="24"/>
        </w:rPr>
        <w:t xml:space="preserve"> договору. </w:t>
      </w:r>
      <w:proofErr w:type="spellStart"/>
      <w:r w:rsidRPr="00205899">
        <w:rPr>
          <w:rFonts w:ascii="Times New Roman" w:eastAsia="Times New Roman CYR" w:hAnsi="Times New Roman"/>
          <w:sz w:val="24"/>
          <w:szCs w:val="24"/>
        </w:rPr>
        <w:t>Бюджетні</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зобов’язання</w:t>
      </w:r>
      <w:proofErr w:type="spellEnd"/>
      <w:r w:rsidRPr="00205899">
        <w:rPr>
          <w:rFonts w:ascii="Times New Roman" w:eastAsia="Times New Roman CYR" w:hAnsi="Times New Roman"/>
          <w:sz w:val="24"/>
          <w:szCs w:val="24"/>
        </w:rPr>
        <w:t xml:space="preserve"> за договором </w:t>
      </w:r>
      <w:proofErr w:type="spellStart"/>
      <w:r w:rsidRPr="00205899">
        <w:rPr>
          <w:rFonts w:ascii="Times New Roman" w:eastAsia="Times New Roman CYR" w:hAnsi="Times New Roman"/>
          <w:sz w:val="24"/>
          <w:szCs w:val="24"/>
        </w:rPr>
        <w:t>виникають</w:t>
      </w:r>
      <w:proofErr w:type="spellEnd"/>
      <w:r w:rsidRPr="00205899">
        <w:rPr>
          <w:rFonts w:ascii="Times New Roman" w:eastAsia="Times New Roman CYR" w:hAnsi="Times New Roman"/>
          <w:sz w:val="24"/>
          <w:szCs w:val="24"/>
        </w:rPr>
        <w:t xml:space="preserve"> </w:t>
      </w:r>
      <w:proofErr w:type="gramStart"/>
      <w:r w:rsidRPr="00205899">
        <w:rPr>
          <w:rFonts w:ascii="Times New Roman" w:eastAsia="Times New Roman CYR" w:hAnsi="Times New Roman"/>
          <w:sz w:val="24"/>
          <w:szCs w:val="24"/>
        </w:rPr>
        <w:t>у</w:t>
      </w:r>
      <w:proofErr w:type="gram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разі</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наявності</w:t>
      </w:r>
      <w:proofErr w:type="spellEnd"/>
      <w:r w:rsidRPr="00205899">
        <w:rPr>
          <w:rFonts w:ascii="Times New Roman" w:eastAsia="Times New Roman CYR" w:hAnsi="Times New Roman"/>
          <w:sz w:val="24"/>
          <w:szCs w:val="24"/>
        </w:rPr>
        <w:t xml:space="preserve"> та в межах </w:t>
      </w:r>
      <w:proofErr w:type="spellStart"/>
      <w:r w:rsidRPr="00205899">
        <w:rPr>
          <w:rFonts w:ascii="Times New Roman" w:eastAsia="Times New Roman CYR" w:hAnsi="Times New Roman"/>
          <w:sz w:val="24"/>
          <w:szCs w:val="24"/>
        </w:rPr>
        <w:t>відповідних</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бюджетних</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асигнувань</w:t>
      </w:r>
      <w:proofErr w:type="spellEnd"/>
      <w:r w:rsidRPr="00205899">
        <w:rPr>
          <w:rFonts w:ascii="Times New Roman" w:eastAsia="Times New Roman CYR" w:hAnsi="Times New Roman"/>
          <w:sz w:val="24"/>
          <w:szCs w:val="24"/>
        </w:rPr>
        <w:t xml:space="preserve">. </w:t>
      </w:r>
    </w:p>
    <w:p w:rsidR="000121A5" w:rsidRPr="00205899" w:rsidRDefault="000121A5" w:rsidP="00FB0C92">
      <w:pPr>
        <w:tabs>
          <w:tab w:val="left" w:pos="-370"/>
          <w:tab w:val="left" w:pos="852"/>
        </w:tabs>
        <w:spacing w:after="0"/>
        <w:ind w:left="-9" w:firstLine="491"/>
        <w:jc w:val="both"/>
        <w:rPr>
          <w:rFonts w:ascii="Times New Roman" w:eastAsia="Times New Roman CYR" w:hAnsi="Times New Roman"/>
          <w:sz w:val="24"/>
          <w:szCs w:val="24"/>
        </w:rPr>
      </w:pPr>
      <w:r w:rsidRPr="00205899">
        <w:rPr>
          <w:rFonts w:ascii="Times New Roman" w:eastAsia="Times New Roman CYR" w:hAnsi="Times New Roman"/>
          <w:sz w:val="24"/>
          <w:szCs w:val="24"/>
        </w:rPr>
        <w:t xml:space="preserve">Поставка (передача) товару </w:t>
      </w:r>
      <w:proofErr w:type="spellStart"/>
      <w:r w:rsidRPr="00205899">
        <w:rPr>
          <w:rFonts w:ascii="Times New Roman" w:eastAsia="Times New Roman CYR" w:hAnsi="Times New Roman"/>
          <w:sz w:val="24"/>
          <w:szCs w:val="24"/>
        </w:rPr>
        <w:t>здійснюється</w:t>
      </w:r>
      <w:proofErr w:type="spellEnd"/>
      <w:r w:rsidRPr="00205899">
        <w:rPr>
          <w:rFonts w:ascii="Times New Roman" w:eastAsia="Times New Roman CYR" w:hAnsi="Times New Roman"/>
          <w:sz w:val="24"/>
          <w:szCs w:val="24"/>
        </w:rPr>
        <w:t xml:space="preserve"> транспортом </w:t>
      </w:r>
      <w:proofErr w:type="spellStart"/>
      <w:r w:rsidRPr="00205899">
        <w:rPr>
          <w:rFonts w:ascii="Times New Roman" w:eastAsia="Times New Roman CYR" w:hAnsi="Times New Roman"/>
          <w:sz w:val="24"/>
          <w:szCs w:val="24"/>
        </w:rPr>
        <w:t>учасника-переможця</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згідно</w:t>
      </w:r>
      <w:proofErr w:type="spellEnd"/>
      <w:r w:rsidRPr="00205899">
        <w:rPr>
          <w:rFonts w:ascii="Times New Roman" w:eastAsia="Times New Roman CYR" w:hAnsi="Times New Roman"/>
          <w:sz w:val="24"/>
          <w:szCs w:val="24"/>
        </w:rPr>
        <w:t xml:space="preserve"> </w:t>
      </w:r>
      <w:proofErr w:type="spellStart"/>
      <w:r w:rsidRPr="00205899">
        <w:rPr>
          <w:rFonts w:ascii="Times New Roman" w:eastAsia="Times New Roman CYR" w:hAnsi="Times New Roman"/>
          <w:sz w:val="24"/>
          <w:szCs w:val="24"/>
        </w:rPr>
        <w:t>наданих</w:t>
      </w:r>
      <w:proofErr w:type="spellEnd"/>
      <w:r w:rsidRPr="00205899">
        <w:rPr>
          <w:rFonts w:ascii="Times New Roman" w:eastAsia="Times New Roman CYR" w:hAnsi="Times New Roman"/>
          <w:sz w:val="24"/>
          <w:szCs w:val="24"/>
        </w:rPr>
        <w:t xml:space="preserve"> заявок </w:t>
      </w:r>
      <w:proofErr w:type="spellStart"/>
      <w:r w:rsidRPr="00205899">
        <w:rPr>
          <w:rFonts w:ascii="Times New Roman" w:eastAsia="Times New Roman CYR" w:hAnsi="Times New Roman"/>
          <w:sz w:val="24"/>
          <w:szCs w:val="24"/>
        </w:rPr>
        <w:t>замовником</w:t>
      </w:r>
      <w:proofErr w:type="spellEnd"/>
      <w:r w:rsidRPr="00205899">
        <w:rPr>
          <w:rFonts w:ascii="Times New Roman" w:eastAsia="Times New Roman CYR" w:hAnsi="Times New Roman"/>
          <w:sz w:val="24"/>
          <w:szCs w:val="24"/>
        </w:rPr>
        <w:t xml:space="preserve">. </w:t>
      </w:r>
    </w:p>
    <w:p w:rsidR="00FB0C92" w:rsidRPr="00946731" w:rsidRDefault="00FB0C92" w:rsidP="00FB0C92">
      <w:pPr>
        <w:spacing w:before="240" w:after="0" w:line="240" w:lineRule="auto"/>
        <w:jc w:val="center"/>
        <w:rPr>
          <w:rFonts w:ascii="Times New Roman" w:eastAsia="Times New Roman" w:hAnsi="Times New Roman" w:cs="Times New Roman"/>
          <w:sz w:val="24"/>
          <w:szCs w:val="24"/>
          <w:lang w:val="uk-UA" w:eastAsia="ru-RU"/>
        </w:rPr>
      </w:pPr>
    </w:p>
    <w:sectPr w:rsidR="00FB0C92" w:rsidRPr="00946731" w:rsidSect="0073372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E9" w:rsidRDefault="00F316E9" w:rsidP="00FB0C92">
      <w:pPr>
        <w:spacing w:after="0" w:line="240" w:lineRule="auto"/>
      </w:pPr>
      <w:r>
        <w:separator/>
      </w:r>
    </w:p>
  </w:endnote>
  <w:endnote w:type="continuationSeparator" w:id="0">
    <w:p w:rsidR="00F316E9" w:rsidRDefault="00F316E9" w:rsidP="00FB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E9" w:rsidRDefault="00F316E9" w:rsidP="00FB0C92">
      <w:pPr>
        <w:spacing w:after="0" w:line="240" w:lineRule="auto"/>
      </w:pPr>
      <w:r>
        <w:separator/>
      </w:r>
    </w:p>
  </w:footnote>
  <w:footnote w:type="continuationSeparator" w:id="0">
    <w:p w:rsidR="00F316E9" w:rsidRDefault="00F316E9" w:rsidP="00FB0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47C8"/>
    <w:multiLevelType w:val="hybridMultilevel"/>
    <w:tmpl w:val="945C2AEE"/>
    <w:lvl w:ilvl="0" w:tplc="F6AE3716">
      <w:start w:val="1"/>
      <w:numFmt w:val="decimal"/>
      <w:lvlText w:val="%1."/>
      <w:lvlJc w:val="left"/>
      <w:pPr>
        <w:ind w:left="1800" w:hanging="108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1912143"/>
    <w:multiLevelType w:val="hybridMultilevel"/>
    <w:tmpl w:val="3E6E66F0"/>
    <w:lvl w:ilvl="0" w:tplc="8BF0F54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E13999"/>
    <w:multiLevelType w:val="hybridMultilevel"/>
    <w:tmpl w:val="3E6E66F0"/>
    <w:lvl w:ilvl="0" w:tplc="8BF0F54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055528"/>
    <w:multiLevelType w:val="hybridMultilevel"/>
    <w:tmpl w:val="459E2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A96F4B"/>
    <w:multiLevelType w:val="multilevel"/>
    <w:tmpl w:val="B7942098"/>
    <w:lvl w:ilvl="0">
      <w:start w:val="1"/>
      <w:numFmt w:val="decimal"/>
      <w:lvlText w:val="%1."/>
      <w:lvlJc w:val="left"/>
      <w:pPr>
        <w:tabs>
          <w:tab w:val="num" w:pos="720"/>
        </w:tabs>
        <w:ind w:left="720" w:hanging="360"/>
      </w:pPr>
      <w:rPr>
        <w:rFonts w:ascii="Times New Roman" w:eastAsiaTheme="minorHAnsi" w:hAnsi="Times New Roman" w:cstheme="minorBidi"/>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7F7C7C56"/>
    <w:multiLevelType w:val="hybridMultilevel"/>
    <w:tmpl w:val="A6F8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404A"/>
    <w:rsid w:val="000121A5"/>
    <w:rsid w:val="0002702E"/>
    <w:rsid w:val="00035ABE"/>
    <w:rsid w:val="00041245"/>
    <w:rsid w:val="000D19A4"/>
    <w:rsid w:val="000E1C8B"/>
    <w:rsid w:val="000E3268"/>
    <w:rsid w:val="000E3BEB"/>
    <w:rsid w:val="00137627"/>
    <w:rsid w:val="00204C8A"/>
    <w:rsid w:val="00207A0C"/>
    <w:rsid w:val="00237653"/>
    <w:rsid w:val="002F1031"/>
    <w:rsid w:val="00316B09"/>
    <w:rsid w:val="00351751"/>
    <w:rsid w:val="0036334B"/>
    <w:rsid w:val="00373114"/>
    <w:rsid w:val="00376FF0"/>
    <w:rsid w:val="003772C7"/>
    <w:rsid w:val="003941F8"/>
    <w:rsid w:val="003A4366"/>
    <w:rsid w:val="003C7970"/>
    <w:rsid w:val="003E1260"/>
    <w:rsid w:val="003F7234"/>
    <w:rsid w:val="00406D3A"/>
    <w:rsid w:val="00423870"/>
    <w:rsid w:val="00441BD1"/>
    <w:rsid w:val="00445402"/>
    <w:rsid w:val="00457515"/>
    <w:rsid w:val="00493E99"/>
    <w:rsid w:val="004B1BB6"/>
    <w:rsid w:val="0051277B"/>
    <w:rsid w:val="00515C1A"/>
    <w:rsid w:val="00516457"/>
    <w:rsid w:val="00547F64"/>
    <w:rsid w:val="0055066C"/>
    <w:rsid w:val="00584A75"/>
    <w:rsid w:val="005C3BFC"/>
    <w:rsid w:val="005E7FE4"/>
    <w:rsid w:val="005F2757"/>
    <w:rsid w:val="006529DA"/>
    <w:rsid w:val="00661CF5"/>
    <w:rsid w:val="00713E74"/>
    <w:rsid w:val="007211B9"/>
    <w:rsid w:val="00733724"/>
    <w:rsid w:val="00746776"/>
    <w:rsid w:val="007559DB"/>
    <w:rsid w:val="00755A5C"/>
    <w:rsid w:val="007660DB"/>
    <w:rsid w:val="007A1C78"/>
    <w:rsid w:val="007D6F0E"/>
    <w:rsid w:val="00894F2F"/>
    <w:rsid w:val="008B147A"/>
    <w:rsid w:val="008D63AC"/>
    <w:rsid w:val="008D7E08"/>
    <w:rsid w:val="00923CFE"/>
    <w:rsid w:val="009408C8"/>
    <w:rsid w:val="00946731"/>
    <w:rsid w:val="0095123B"/>
    <w:rsid w:val="00966798"/>
    <w:rsid w:val="00992EF0"/>
    <w:rsid w:val="009D4737"/>
    <w:rsid w:val="009E4E41"/>
    <w:rsid w:val="009F4F19"/>
    <w:rsid w:val="00A6031E"/>
    <w:rsid w:val="00A623E3"/>
    <w:rsid w:val="00A67881"/>
    <w:rsid w:val="00AB0183"/>
    <w:rsid w:val="00AC3FB2"/>
    <w:rsid w:val="00B04BFC"/>
    <w:rsid w:val="00B11F01"/>
    <w:rsid w:val="00B3038A"/>
    <w:rsid w:val="00BA41FA"/>
    <w:rsid w:val="00BC49A0"/>
    <w:rsid w:val="00C210DE"/>
    <w:rsid w:val="00C8404A"/>
    <w:rsid w:val="00CB671E"/>
    <w:rsid w:val="00CE5D0C"/>
    <w:rsid w:val="00D03BD2"/>
    <w:rsid w:val="00DE26CF"/>
    <w:rsid w:val="00DE475A"/>
    <w:rsid w:val="00DF02E1"/>
    <w:rsid w:val="00DF6EC0"/>
    <w:rsid w:val="00E345A1"/>
    <w:rsid w:val="00E534EF"/>
    <w:rsid w:val="00E62D8C"/>
    <w:rsid w:val="00EA181D"/>
    <w:rsid w:val="00EA3E2E"/>
    <w:rsid w:val="00EA5323"/>
    <w:rsid w:val="00EC605F"/>
    <w:rsid w:val="00EE49FB"/>
    <w:rsid w:val="00EE5217"/>
    <w:rsid w:val="00F11D50"/>
    <w:rsid w:val="00F24955"/>
    <w:rsid w:val="00F316E9"/>
    <w:rsid w:val="00F368D2"/>
    <w:rsid w:val="00F47665"/>
    <w:rsid w:val="00F834BE"/>
    <w:rsid w:val="00FA7FED"/>
    <w:rsid w:val="00FB0C92"/>
    <w:rsid w:val="00FC7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9A4"/>
    <w:pPr>
      <w:ind w:left="720"/>
      <w:contextualSpacing/>
    </w:pPr>
  </w:style>
  <w:style w:type="paragraph" w:customStyle="1" w:styleId="1">
    <w:name w:val="Обычный1"/>
    <w:unhideWhenUsed/>
    <w:rsid w:val="000D19A4"/>
    <w:pPr>
      <w:spacing w:after="0" w:line="276" w:lineRule="auto"/>
    </w:pPr>
    <w:rPr>
      <w:rFonts w:ascii="Arial" w:eastAsia="SimSun" w:hAnsi="Arial" w:cs="SimSun"/>
      <w:color w:val="000000"/>
      <w:lang w:eastAsia="ru-RU"/>
    </w:rPr>
  </w:style>
  <w:style w:type="table" w:styleId="a4">
    <w:name w:val="Table Grid"/>
    <w:basedOn w:val="a1"/>
    <w:uiPriority w:val="59"/>
    <w:rsid w:val="00316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34"/>
    <w:qFormat/>
    <w:rsid w:val="00316B09"/>
    <w:pPr>
      <w:spacing w:after="200" w:line="276" w:lineRule="auto"/>
      <w:ind w:left="720"/>
      <w:contextualSpacing/>
    </w:pPr>
    <w:rPr>
      <w:rFonts w:ascii="Calibri" w:eastAsia="Times New Roman" w:hAnsi="Calibri" w:cs="Times New Roman"/>
      <w:lang w:val="uk-UA" w:eastAsia="uk-UA"/>
    </w:rPr>
  </w:style>
  <w:style w:type="paragraph" w:customStyle="1" w:styleId="rvps2">
    <w:name w:val="rvps2"/>
    <w:basedOn w:val="a"/>
    <w:unhideWhenUsed/>
    <w:qFormat/>
    <w:rsid w:val="007660DB"/>
    <w:pPr>
      <w:spacing w:before="100" w:beforeAutospacing="1" w:after="100" w:afterAutospacing="1" w:line="240" w:lineRule="auto"/>
    </w:pPr>
    <w:rPr>
      <w:rFonts w:ascii="Times New Roman" w:eastAsia="SimSun" w:hAnsi="Times New Roman" w:cs="SimSun"/>
      <w:sz w:val="24"/>
      <w:szCs w:val="24"/>
      <w:lang w:val="uk-UA" w:eastAsia="uk-UA"/>
    </w:rPr>
  </w:style>
  <w:style w:type="character" w:styleId="a5">
    <w:name w:val="Placeholder Text"/>
    <w:basedOn w:val="a0"/>
    <w:uiPriority w:val="99"/>
    <w:semiHidden/>
    <w:rsid w:val="003772C7"/>
  </w:style>
  <w:style w:type="paragraph" w:styleId="a6">
    <w:name w:val="header"/>
    <w:basedOn w:val="a"/>
    <w:link w:val="a7"/>
    <w:uiPriority w:val="99"/>
    <w:semiHidden/>
    <w:unhideWhenUsed/>
    <w:rsid w:val="00FB0C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B0C92"/>
  </w:style>
  <w:style w:type="paragraph" w:styleId="a8">
    <w:name w:val="footer"/>
    <w:basedOn w:val="a"/>
    <w:link w:val="a9"/>
    <w:uiPriority w:val="99"/>
    <w:semiHidden/>
    <w:unhideWhenUsed/>
    <w:rsid w:val="00FB0C9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B0C92"/>
  </w:style>
  <w:style w:type="paragraph" w:styleId="aa">
    <w:name w:val="No Spacing"/>
    <w:uiPriority w:val="1"/>
    <w:qFormat/>
    <w:rsid w:val="00DF02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2134">
      <w:bodyDiv w:val="1"/>
      <w:marLeft w:val="0"/>
      <w:marRight w:val="0"/>
      <w:marTop w:val="0"/>
      <w:marBottom w:val="0"/>
      <w:divBdr>
        <w:top w:val="none" w:sz="0" w:space="0" w:color="auto"/>
        <w:left w:val="none" w:sz="0" w:space="0" w:color="auto"/>
        <w:bottom w:val="none" w:sz="0" w:space="0" w:color="auto"/>
        <w:right w:val="none" w:sz="0" w:space="0" w:color="auto"/>
      </w:divBdr>
    </w:div>
    <w:div w:id="519586005">
      <w:bodyDiv w:val="1"/>
      <w:marLeft w:val="0"/>
      <w:marRight w:val="0"/>
      <w:marTop w:val="0"/>
      <w:marBottom w:val="0"/>
      <w:divBdr>
        <w:top w:val="none" w:sz="0" w:space="0" w:color="auto"/>
        <w:left w:val="none" w:sz="0" w:space="0" w:color="auto"/>
        <w:bottom w:val="none" w:sz="0" w:space="0" w:color="auto"/>
        <w:right w:val="none" w:sz="0" w:space="0" w:color="auto"/>
      </w:divBdr>
    </w:div>
    <w:div w:id="583416548">
      <w:bodyDiv w:val="1"/>
      <w:marLeft w:val="0"/>
      <w:marRight w:val="0"/>
      <w:marTop w:val="0"/>
      <w:marBottom w:val="0"/>
      <w:divBdr>
        <w:top w:val="none" w:sz="0" w:space="0" w:color="auto"/>
        <w:left w:val="none" w:sz="0" w:space="0" w:color="auto"/>
        <w:bottom w:val="none" w:sz="0" w:space="0" w:color="auto"/>
        <w:right w:val="none" w:sz="0" w:space="0" w:color="auto"/>
      </w:divBdr>
    </w:div>
    <w:div w:id="640579665">
      <w:bodyDiv w:val="1"/>
      <w:marLeft w:val="0"/>
      <w:marRight w:val="0"/>
      <w:marTop w:val="0"/>
      <w:marBottom w:val="0"/>
      <w:divBdr>
        <w:top w:val="none" w:sz="0" w:space="0" w:color="auto"/>
        <w:left w:val="none" w:sz="0" w:space="0" w:color="auto"/>
        <w:bottom w:val="none" w:sz="0" w:space="0" w:color="auto"/>
        <w:right w:val="none" w:sz="0" w:space="0" w:color="auto"/>
      </w:divBdr>
    </w:div>
    <w:div w:id="682441911">
      <w:bodyDiv w:val="1"/>
      <w:marLeft w:val="0"/>
      <w:marRight w:val="0"/>
      <w:marTop w:val="0"/>
      <w:marBottom w:val="0"/>
      <w:divBdr>
        <w:top w:val="none" w:sz="0" w:space="0" w:color="auto"/>
        <w:left w:val="none" w:sz="0" w:space="0" w:color="auto"/>
        <w:bottom w:val="none" w:sz="0" w:space="0" w:color="auto"/>
        <w:right w:val="none" w:sz="0" w:space="0" w:color="auto"/>
      </w:divBdr>
    </w:div>
    <w:div w:id="98666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Аня Юрист</cp:lastModifiedBy>
  <cp:revision>70</cp:revision>
  <cp:lastPrinted>2021-02-18T06:42:00Z</cp:lastPrinted>
  <dcterms:created xsi:type="dcterms:W3CDTF">2020-04-07T14:53:00Z</dcterms:created>
  <dcterms:modified xsi:type="dcterms:W3CDTF">2022-07-25T08:15:00Z</dcterms:modified>
</cp:coreProperties>
</file>