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5F" w:rsidRPr="00804ADA" w:rsidRDefault="00804ADA" w:rsidP="00EB7923">
      <w:pPr>
        <w:contextualSpacing/>
        <w:jc w:val="center"/>
        <w:rPr>
          <w:rFonts w:ascii="Times New Roman" w:hAnsi="Times New Roman" w:cs="Times New Roman"/>
          <w:b/>
          <w:bCs/>
          <w:color w:val="000000" w:themeColor="text1"/>
          <w:sz w:val="44"/>
          <w:szCs w:val="38"/>
          <w:lang w:val="uk-UA"/>
        </w:rPr>
      </w:pPr>
      <w:r w:rsidRPr="00804ADA">
        <w:rPr>
          <w:rFonts w:ascii="Times New Roman" w:hAnsi="Times New Roman" w:cs="Times New Roman"/>
          <w:b/>
          <w:bCs/>
          <w:color w:val="000000" w:themeColor="text1"/>
          <w:sz w:val="32"/>
          <w:szCs w:val="32"/>
          <w:lang w:val="uk-UA"/>
        </w:rPr>
        <w:t>Комунальний заклад загальної середньої освіти «Початкова школа № 4 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CC72F7" w:rsidRPr="00804ADA" w:rsidTr="001C10DF">
        <w:trPr>
          <w:trHeight w:val="432"/>
        </w:trPr>
        <w:tc>
          <w:tcPr>
            <w:tcW w:w="3931" w:type="dxa"/>
            <w:tcBorders>
              <w:top w:val="nil"/>
              <w:left w:val="nil"/>
              <w:bottom w:val="nil"/>
              <w:right w:val="nil"/>
            </w:tcBorders>
          </w:tcPr>
          <w:p w:rsidR="006F515F" w:rsidRPr="00804ADA" w:rsidRDefault="006F515F" w:rsidP="00121A58">
            <w:pPr>
              <w:contextualSpacing/>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804ADA" w:rsidRDefault="006F515F" w:rsidP="00121A58">
            <w:pPr>
              <w:contextualSpacing/>
              <w:rPr>
                <w:rFonts w:ascii="Times New Roman" w:hAnsi="Times New Roman" w:cs="Times New Roman"/>
                <w:b/>
                <w:bCs/>
                <w:color w:val="000000" w:themeColor="text1"/>
                <w:lang w:val="uk-UA"/>
              </w:rPr>
            </w:pPr>
          </w:p>
          <w:p w:rsidR="00AC3F33" w:rsidRPr="00804ADA" w:rsidRDefault="00AC3F33" w:rsidP="00121A58">
            <w:pPr>
              <w:contextualSpacing/>
              <w:rPr>
                <w:rFonts w:ascii="Times New Roman" w:hAnsi="Times New Roman" w:cs="Times New Roman"/>
                <w:b/>
                <w:bCs/>
                <w:color w:val="000000" w:themeColor="text1"/>
                <w:lang w:val="uk-UA"/>
              </w:rPr>
            </w:pPr>
          </w:p>
          <w:p w:rsidR="00121A58" w:rsidRPr="00804ADA" w:rsidRDefault="00121A58" w:rsidP="00121A58">
            <w:pPr>
              <w:contextualSpacing/>
              <w:rPr>
                <w:rFonts w:ascii="Times New Roman" w:hAnsi="Times New Roman" w:cs="Times New Roman"/>
                <w:b/>
                <w:bCs/>
                <w:color w:val="000000" w:themeColor="text1"/>
                <w:lang w:val="uk-UA"/>
              </w:rPr>
            </w:pPr>
          </w:p>
          <w:p w:rsidR="00AC3F33" w:rsidRPr="00804ADA" w:rsidRDefault="00AC3F33" w:rsidP="00121A58">
            <w:pPr>
              <w:contextualSpacing/>
              <w:rPr>
                <w:rFonts w:ascii="Times New Roman" w:hAnsi="Times New Roman" w:cs="Times New Roman"/>
                <w:b/>
                <w:bCs/>
                <w:color w:val="000000" w:themeColor="text1"/>
                <w:lang w:val="uk-UA"/>
              </w:rPr>
            </w:pPr>
          </w:p>
          <w:p w:rsidR="006F515F" w:rsidRPr="00804ADA" w:rsidRDefault="00804ADA" w:rsidP="00121A58">
            <w:pPr>
              <w:contextualSpacing/>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ЗАТВЕРДЖЕНО</w:t>
            </w:r>
          </w:p>
        </w:tc>
      </w:tr>
      <w:tr w:rsidR="00CC72F7" w:rsidRPr="00804ADA" w:rsidTr="001C10DF">
        <w:trPr>
          <w:trHeight w:val="164"/>
        </w:trPr>
        <w:tc>
          <w:tcPr>
            <w:tcW w:w="3931" w:type="dxa"/>
            <w:tcBorders>
              <w:top w:val="nil"/>
              <w:left w:val="nil"/>
              <w:bottom w:val="nil"/>
              <w:right w:val="nil"/>
            </w:tcBorders>
            <w:hideMark/>
          </w:tcPr>
          <w:p w:rsidR="006F515F" w:rsidRPr="00804ADA" w:rsidRDefault="006F515F" w:rsidP="00121A58">
            <w:pPr>
              <w:contextualSpacing/>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804ADA" w:rsidRDefault="006F515F" w:rsidP="00121A58">
            <w:pPr>
              <w:contextualSpacing/>
              <w:rPr>
                <w:rFonts w:ascii="Times New Roman" w:hAnsi="Times New Roman" w:cs="Times New Roman"/>
                <w:b/>
                <w:bCs/>
                <w:color w:val="000000" w:themeColor="text1"/>
                <w:lang w:val="uk-UA"/>
              </w:rPr>
            </w:pPr>
            <w:r w:rsidRPr="00804ADA">
              <w:rPr>
                <w:rFonts w:ascii="Times New Roman" w:hAnsi="Times New Roman" w:cs="Times New Roman"/>
                <w:b/>
                <w:bCs/>
                <w:color w:val="000000" w:themeColor="text1"/>
                <w:lang w:val="uk-UA"/>
              </w:rPr>
              <w:t>РІШЕННЯМ УПОВНОВАЖЕНОЇ ОСОБИ</w:t>
            </w:r>
          </w:p>
        </w:tc>
      </w:tr>
      <w:tr w:rsidR="00CC72F7" w:rsidRPr="00804ADA" w:rsidTr="001C10DF">
        <w:tc>
          <w:tcPr>
            <w:tcW w:w="3931" w:type="dxa"/>
            <w:tcBorders>
              <w:top w:val="nil"/>
              <w:left w:val="nil"/>
              <w:bottom w:val="nil"/>
              <w:right w:val="nil"/>
            </w:tcBorders>
          </w:tcPr>
          <w:p w:rsidR="006F515F" w:rsidRPr="00804ADA" w:rsidRDefault="006F515F" w:rsidP="00121A58">
            <w:pPr>
              <w:contextualSpacing/>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804ADA" w:rsidRDefault="006F515F" w:rsidP="00DA48EA">
            <w:pPr>
              <w:contextualSpacing/>
              <w:rPr>
                <w:rFonts w:ascii="Times New Roman" w:hAnsi="Times New Roman" w:cs="Times New Roman"/>
                <w:b/>
                <w:bCs/>
                <w:color w:val="000000" w:themeColor="text1"/>
                <w:lang w:val="uk-UA"/>
              </w:rPr>
            </w:pPr>
            <w:r w:rsidRPr="00804ADA">
              <w:rPr>
                <w:rFonts w:ascii="Times New Roman" w:hAnsi="Times New Roman" w:cs="Times New Roman"/>
                <w:b/>
                <w:bCs/>
                <w:color w:val="000000" w:themeColor="text1"/>
                <w:lang w:val="uk-UA"/>
              </w:rPr>
              <w:t xml:space="preserve">ПРОТОКОЛ </w:t>
            </w:r>
            <w:r w:rsidR="004A15E8" w:rsidRPr="00804ADA">
              <w:rPr>
                <w:rFonts w:ascii="Times New Roman" w:hAnsi="Times New Roman" w:cs="Times New Roman"/>
                <w:b/>
                <w:bCs/>
                <w:color w:val="000000" w:themeColor="text1"/>
                <w:lang w:val="uk-UA"/>
              </w:rPr>
              <w:t>№</w:t>
            </w:r>
            <w:r w:rsidR="00DA48EA">
              <w:rPr>
                <w:rFonts w:ascii="Times New Roman" w:hAnsi="Times New Roman" w:cs="Times New Roman"/>
                <w:b/>
                <w:bCs/>
                <w:color w:val="000000" w:themeColor="text1"/>
                <w:lang w:val="uk-UA"/>
              </w:rPr>
              <w:t>6-А</w:t>
            </w:r>
            <w:r w:rsidR="007E4C2C" w:rsidRPr="00804ADA">
              <w:rPr>
                <w:rFonts w:ascii="Times New Roman" w:hAnsi="Times New Roman" w:cs="Times New Roman"/>
                <w:b/>
                <w:bCs/>
                <w:color w:val="000000" w:themeColor="text1"/>
                <w:lang w:val="uk-UA"/>
              </w:rPr>
              <w:t xml:space="preserve"> </w:t>
            </w:r>
            <w:r w:rsidRPr="00804ADA">
              <w:rPr>
                <w:rFonts w:ascii="Times New Roman" w:hAnsi="Times New Roman" w:cs="Times New Roman"/>
                <w:b/>
                <w:bCs/>
                <w:color w:val="000000" w:themeColor="text1"/>
                <w:lang w:val="uk-UA"/>
              </w:rPr>
              <w:t>від</w:t>
            </w:r>
            <w:r w:rsidR="00E61D90" w:rsidRPr="00804ADA">
              <w:rPr>
                <w:rFonts w:ascii="Times New Roman" w:hAnsi="Times New Roman" w:cs="Times New Roman"/>
                <w:b/>
                <w:bCs/>
                <w:color w:val="000000" w:themeColor="text1"/>
                <w:lang w:val="uk-UA"/>
              </w:rPr>
              <w:t xml:space="preserve"> </w:t>
            </w:r>
            <w:r w:rsidR="00DA48EA">
              <w:rPr>
                <w:rFonts w:ascii="Times New Roman" w:hAnsi="Times New Roman" w:cs="Times New Roman"/>
                <w:b/>
                <w:bCs/>
                <w:color w:val="000000" w:themeColor="text1"/>
                <w:lang w:val="uk-UA"/>
              </w:rPr>
              <w:t>22</w:t>
            </w:r>
            <w:r w:rsidR="009304F9" w:rsidRPr="00804ADA">
              <w:rPr>
                <w:rFonts w:ascii="Times New Roman" w:hAnsi="Times New Roman" w:cs="Times New Roman"/>
                <w:b/>
                <w:bCs/>
                <w:color w:val="000000" w:themeColor="text1"/>
                <w:lang w:val="uk-UA"/>
              </w:rPr>
              <w:t>.</w:t>
            </w:r>
            <w:r w:rsidR="008F5D88" w:rsidRPr="00804ADA">
              <w:rPr>
                <w:rFonts w:ascii="Times New Roman" w:hAnsi="Times New Roman" w:cs="Times New Roman"/>
                <w:b/>
                <w:bCs/>
                <w:color w:val="000000" w:themeColor="text1"/>
                <w:lang w:val="uk-UA"/>
              </w:rPr>
              <w:t>04</w:t>
            </w:r>
            <w:r w:rsidR="009304F9" w:rsidRPr="00804ADA">
              <w:rPr>
                <w:rFonts w:ascii="Times New Roman" w:hAnsi="Times New Roman" w:cs="Times New Roman"/>
                <w:b/>
                <w:bCs/>
                <w:color w:val="000000" w:themeColor="text1"/>
                <w:lang w:val="uk-UA"/>
              </w:rPr>
              <w:t>.2024</w:t>
            </w:r>
          </w:p>
        </w:tc>
      </w:tr>
      <w:tr w:rsidR="00CC72F7" w:rsidRPr="00804ADA" w:rsidTr="001C10DF">
        <w:tc>
          <w:tcPr>
            <w:tcW w:w="3931" w:type="dxa"/>
            <w:tcBorders>
              <w:top w:val="nil"/>
              <w:left w:val="nil"/>
              <w:bottom w:val="nil"/>
              <w:right w:val="nil"/>
            </w:tcBorders>
          </w:tcPr>
          <w:p w:rsidR="006F515F" w:rsidRPr="00804ADA" w:rsidRDefault="006F515F" w:rsidP="00121A58">
            <w:pPr>
              <w:contextualSpacing/>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804ADA" w:rsidRDefault="006F515F" w:rsidP="00121A58">
            <w:pPr>
              <w:contextualSpacing/>
              <w:rPr>
                <w:rFonts w:ascii="Times New Roman" w:hAnsi="Times New Roman" w:cs="Times New Roman"/>
                <w:b/>
                <w:bCs/>
                <w:color w:val="000000" w:themeColor="text1"/>
                <w:lang w:val="uk-UA"/>
              </w:rPr>
            </w:pPr>
          </w:p>
        </w:tc>
      </w:tr>
      <w:tr w:rsidR="006F515F" w:rsidRPr="00804ADA" w:rsidTr="001C10DF">
        <w:tc>
          <w:tcPr>
            <w:tcW w:w="3931" w:type="dxa"/>
            <w:tcBorders>
              <w:top w:val="nil"/>
              <w:left w:val="nil"/>
              <w:bottom w:val="nil"/>
              <w:right w:val="nil"/>
            </w:tcBorders>
          </w:tcPr>
          <w:p w:rsidR="006F515F" w:rsidRPr="00804ADA" w:rsidRDefault="006F515F" w:rsidP="00121A58">
            <w:pPr>
              <w:contextualSpacing/>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804ADA" w:rsidRDefault="006F515F" w:rsidP="00121A58">
            <w:pPr>
              <w:contextualSpacing/>
              <w:rPr>
                <w:rFonts w:ascii="Times New Roman" w:hAnsi="Times New Roman" w:cs="Times New Roman"/>
                <w:b/>
                <w:bCs/>
                <w:color w:val="000000" w:themeColor="text1"/>
                <w:lang w:val="uk-UA"/>
              </w:rPr>
            </w:pPr>
          </w:p>
        </w:tc>
      </w:tr>
    </w:tbl>
    <w:p w:rsidR="006F515F" w:rsidRPr="00804ADA" w:rsidRDefault="006F515F" w:rsidP="00121A58">
      <w:pPr>
        <w:ind w:left="320"/>
        <w:contextualSpacing/>
        <w:jc w:val="right"/>
        <w:rPr>
          <w:rFonts w:ascii="Times New Roman" w:hAnsi="Times New Roman" w:cs="Times New Roman"/>
          <w:b/>
          <w:bCs/>
          <w:color w:val="000000" w:themeColor="text1"/>
          <w:lang w:val="uk-UA"/>
        </w:rPr>
      </w:pPr>
    </w:p>
    <w:p w:rsidR="006F515F" w:rsidRPr="00804ADA" w:rsidRDefault="006F515F" w:rsidP="00121A58">
      <w:pPr>
        <w:ind w:left="320"/>
        <w:contextualSpacing/>
        <w:jc w:val="right"/>
        <w:rPr>
          <w:rFonts w:ascii="Times New Roman" w:hAnsi="Times New Roman" w:cs="Times New Roman"/>
          <w:b/>
          <w:bCs/>
          <w:color w:val="000000" w:themeColor="text1"/>
          <w:lang w:val="uk-UA"/>
        </w:rPr>
      </w:pPr>
    </w:p>
    <w:tbl>
      <w:tblPr>
        <w:tblW w:w="0" w:type="auto"/>
        <w:tblLayout w:type="fixed"/>
        <w:tblLook w:val="0000" w:firstRow="0" w:lastRow="0" w:firstColumn="0" w:lastColumn="0" w:noHBand="0" w:noVBand="0"/>
      </w:tblPr>
      <w:tblGrid>
        <w:gridCol w:w="10598"/>
      </w:tblGrid>
      <w:tr w:rsidR="00CC72F7" w:rsidRPr="00804ADA" w:rsidTr="00603AB6">
        <w:tc>
          <w:tcPr>
            <w:tcW w:w="10598" w:type="dxa"/>
            <w:tcBorders>
              <w:top w:val="nil"/>
              <w:left w:val="nil"/>
              <w:bottom w:val="nil"/>
              <w:right w:val="nil"/>
            </w:tcBorders>
          </w:tcPr>
          <w:p w:rsidR="00B35CF8" w:rsidRPr="00804ADA" w:rsidRDefault="00603AB6" w:rsidP="00804ADA">
            <w:pPr>
              <w:contextualSpacing/>
              <w:jc w:val="center"/>
              <w:rPr>
                <w:rFonts w:ascii="Times New Roman" w:hAnsi="Times New Roman" w:cs="Times New Roman"/>
                <w:b/>
                <w:bCs/>
                <w:color w:val="000000" w:themeColor="text1"/>
                <w:sz w:val="40"/>
                <w:szCs w:val="40"/>
                <w:lang w:val="uk-UA"/>
              </w:rPr>
            </w:pPr>
            <w:r w:rsidRPr="00804ADA">
              <w:rPr>
                <w:rFonts w:ascii="Times New Roman" w:hAnsi="Times New Roman" w:cs="Times New Roman"/>
                <w:b/>
                <w:bCs/>
                <w:color w:val="000000" w:themeColor="text1"/>
                <w:sz w:val="40"/>
                <w:szCs w:val="40"/>
                <w:lang w:val="uk-UA"/>
              </w:rPr>
              <w:t>ТЕНДЕРНА ДОКУМЕНТАЦІ</w:t>
            </w:r>
            <w:r w:rsidR="00804ADA">
              <w:rPr>
                <w:rFonts w:ascii="Times New Roman" w:hAnsi="Times New Roman" w:cs="Times New Roman"/>
                <w:b/>
                <w:bCs/>
                <w:color w:val="000000" w:themeColor="text1"/>
                <w:sz w:val="40"/>
                <w:szCs w:val="40"/>
                <w:lang w:val="uk-UA"/>
              </w:rPr>
              <w:t>Я</w:t>
            </w:r>
          </w:p>
        </w:tc>
      </w:tr>
      <w:tr w:rsidR="00603AB6" w:rsidRPr="00804ADA" w:rsidTr="00603AB6">
        <w:tc>
          <w:tcPr>
            <w:tcW w:w="10598" w:type="dxa"/>
            <w:tcBorders>
              <w:top w:val="nil"/>
              <w:left w:val="nil"/>
              <w:bottom w:val="nil"/>
              <w:right w:val="nil"/>
            </w:tcBorders>
          </w:tcPr>
          <w:p w:rsidR="00603AB6" w:rsidRPr="00804ADA" w:rsidRDefault="00603AB6" w:rsidP="00121A58">
            <w:pPr>
              <w:contextualSpacing/>
              <w:jc w:val="center"/>
              <w:rPr>
                <w:rFonts w:ascii="Times New Roman" w:hAnsi="Times New Roman" w:cs="Times New Roman"/>
                <w:b/>
                <w:bCs/>
                <w:color w:val="000000" w:themeColor="text1"/>
                <w:sz w:val="40"/>
                <w:szCs w:val="40"/>
                <w:lang w:val="uk-UA"/>
              </w:rPr>
            </w:pPr>
            <w:r w:rsidRPr="00804ADA">
              <w:rPr>
                <w:rFonts w:ascii="Times New Roman" w:hAnsi="Times New Roman" w:cs="Times New Roman"/>
                <w:b/>
                <w:bCs/>
                <w:color w:val="000000" w:themeColor="text1"/>
                <w:sz w:val="40"/>
                <w:szCs w:val="40"/>
                <w:lang w:val="uk-UA"/>
              </w:rPr>
              <w:t xml:space="preserve">для  процедури закупівлі </w:t>
            </w:r>
          </w:p>
          <w:p w:rsidR="00603AB6" w:rsidRPr="00804ADA" w:rsidRDefault="00603AB6" w:rsidP="00121A58">
            <w:pPr>
              <w:contextualSpacing/>
              <w:jc w:val="center"/>
              <w:rPr>
                <w:rFonts w:ascii="Times New Roman" w:hAnsi="Times New Roman" w:cs="Times New Roman"/>
                <w:b/>
                <w:bCs/>
                <w:color w:val="000000" w:themeColor="text1"/>
                <w:sz w:val="40"/>
                <w:szCs w:val="40"/>
                <w:lang w:val="uk-UA"/>
              </w:rPr>
            </w:pPr>
            <w:r w:rsidRPr="00804ADA">
              <w:rPr>
                <w:rFonts w:ascii="Times New Roman" w:hAnsi="Times New Roman" w:cs="Times New Roman"/>
                <w:b/>
                <w:bCs/>
                <w:color w:val="000000" w:themeColor="text1"/>
                <w:sz w:val="40"/>
                <w:szCs w:val="40"/>
                <w:lang w:val="uk-UA"/>
              </w:rPr>
              <w:t>«ВІДКРИТІ  ТОРГИ»*</w:t>
            </w:r>
          </w:p>
        </w:tc>
      </w:tr>
    </w:tbl>
    <w:p w:rsidR="00603AB6" w:rsidRPr="00804ADA" w:rsidRDefault="00603AB6" w:rsidP="00121A58">
      <w:pPr>
        <w:contextualSpacing/>
        <w:jc w:val="center"/>
        <w:rPr>
          <w:rFonts w:ascii="Times New Roman" w:hAnsi="Times New Roman" w:cs="Times New Roman"/>
          <w:b/>
          <w:bCs/>
          <w:color w:val="000000" w:themeColor="text1"/>
          <w:sz w:val="36"/>
          <w:szCs w:val="36"/>
          <w:lang w:val="uk-UA"/>
        </w:rPr>
      </w:pPr>
    </w:p>
    <w:p w:rsidR="00603AB6" w:rsidRPr="00804ADA" w:rsidRDefault="00603AB6" w:rsidP="00121A58">
      <w:pPr>
        <w:contextualSpacing/>
        <w:jc w:val="center"/>
        <w:rPr>
          <w:rFonts w:ascii="Times New Roman" w:hAnsi="Times New Roman" w:cs="Times New Roman"/>
          <w:b/>
          <w:bCs/>
          <w:color w:val="000000" w:themeColor="text1"/>
          <w:sz w:val="40"/>
          <w:szCs w:val="40"/>
          <w:lang w:val="uk-UA"/>
        </w:rPr>
      </w:pPr>
      <w:r w:rsidRPr="00804ADA">
        <w:rPr>
          <w:rFonts w:ascii="Times New Roman" w:hAnsi="Times New Roman" w:cs="Times New Roman"/>
          <w:b/>
          <w:bCs/>
          <w:color w:val="000000" w:themeColor="text1"/>
          <w:sz w:val="40"/>
          <w:szCs w:val="40"/>
          <w:lang w:val="uk-UA"/>
        </w:rPr>
        <w:t>Предмет закупівлі:</w:t>
      </w:r>
    </w:p>
    <w:p w:rsidR="00603AB6" w:rsidRPr="00804ADA" w:rsidRDefault="00603AB6" w:rsidP="00121A58">
      <w:pPr>
        <w:contextualSpacing/>
        <w:jc w:val="center"/>
        <w:rPr>
          <w:rFonts w:ascii="Times New Roman" w:hAnsi="Times New Roman" w:cs="Times New Roman"/>
          <w:b/>
          <w:bCs/>
          <w:color w:val="000000" w:themeColor="text1"/>
          <w:lang w:val="uk-UA"/>
        </w:rPr>
      </w:pPr>
    </w:p>
    <w:p w:rsidR="00603AB6" w:rsidRPr="00804ADA" w:rsidRDefault="00603AB6" w:rsidP="00121A58">
      <w:pPr>
        <w:contextualSpacing/>
        <w:jc w:val="center"/>
        <w:rPr>
          <w:rFonts w:ascii="Times New Roman" w:hAnsi="Times New Roman" w:cs="Times New Roman"/>
          <w:b/>
          <w:bCs/>
          <w:color w:val="000000" w:themeColor="text1"/>
          <w:lang w:val="uk-UA"/>
        </w:rPr>
      </w:pPr>
    </w:p>
    <w:p w:rsidR="00603AB6" w:rsidRPr="00804ADA" w:rsidRDefault="00603AB6" w:rsidP="00121A58">
      <w:pPr>
        <w:contextualSpacing/>
        <w:jc w:val="center"/>
        <w:rPr>
          <w:rFonts w:ascii="Times New Roman" w:hAnsi="Times New Roman" w:cs="Times New Roman"/>
          <w:b/>
          <w:bCs/>
          <w:color w:val="000000" w:themeColor="text1"/>
          <w:sz w:val="32"/>
          <w:szCs w:val="32"/>
          <w:lang w:val="uk-UA"/>
        </w:rPr>
      </w:pPr>
      <w:r w:rsidRPr="00804ADA">
        <w:rPr>
          <w:rFonts w:ascii="Times New Roman" w:hAnsi="Times New Roman" w:cs="Times New Roman"/>
          <w:b/>
          <w:bCs/>
          <w:color w:val="000000" w:themeColor="text1"/>
          <w:sz w:val="32"/>
          <w:szCs w:val="32"/>
          <w:lang w:val="uk-UA"/>
        </w:rPr>
        <w:t>на закупівлю робіт</w:t>
      </w:r>
    </w:p>
    <w:p w:rsidR="00603AB6" w:rsidRPr="00804ADA" w:rsidRDefault="00603AB6" w:rsidP="00121A58">
      <w:pPr>
        <w:contextualSpacing/>
        <w:jc w:val="center"/>
        <w:rPr>
          <w:rFonts w:ascii="Times New Roman" w:hAnsi="Times New Roman" w:cs="Times New Roman"/>
          <w:b/>
          <w:bCs/>
          <w:color w:val="000000" w:themeColor="text1"/>
          <w:sz w:val="36"/>
          <w:szCs w:val="36"/>
          <w:lang w:val="uk-UA"/>
        </w:rPr>
      </w:pPr>
    </w:p>
    <w:p w:rsidR="00603AB6" w:rsidRPr="00804ADA" w:rsidRDefault="00603AB6" w:rsidP="00121A58">
      <w:pPr>
        <w:ind w:left="320"/>
        <w:contextualSpacing/>
        <w:jc w:val="right"/>
        <w:rPr>
          <w:rFonts w:ascii="Times New Roman" w:hAnsi="Times New Roman" w:cs="Times New Roman"/>
          <w:b/>
          <w:bCs/>
          <w:color w:val="000000" w:themeColor="text1"/>
          <w:lang w:val="uk-UA"/>
        </w:rPr>
      </w:pPr>
    </w:p>
    <w:p w:rsidR="00603AB6" w:rsidRPr="00804ADA" w:rsidRDefault="00603AB6" w:rsidP="00121A58">
      <w:pPr>
        <w:ind w:left="320"/>
        <w:contextualSpacing/>
        <w:jc w:val="right"/>
        <w:rPr>
          <w:rFonts w:ascii="Times New Roman" w:hAnsi="Times New Roman" w:cs="Times New Roman"/>
          <w:b/>
          <w:bCs/>
          <w:color w:val="000000" w:themeColor="text1"/>
          <w:sz w:val="44"/>
          <w:szCs w:val="44"/>
          <w:lang w:val="uk-UA"/>
        </w:rPr>
      </w:pPr>
    </w:p>
    <w:p w:rsidR="00603AB6" w:rsidRPr="00804ADA" w:rsidRDefault="00804ADA" w:rsidP="00121A58">
      <w:pPr>
        <w:contextualSpacing/>
        <w:jc w:val="center"/>
        <w:rPr>
          <w:rFonts w:ascii="Times New Roman" w:hAnsi="Times New Roman" w:cs="Times New Roman"/>
          <w:b/>
          <w:bCs/>
          <w:color w:val="000000" w:themeColor="text1"/>
          <w:sz w:val="40"/>
          <w:szCs w:val="40"/>
          <w:lang w:val="uk-UA" w:eastAsia="uk-UA"/>
        </w:rPr>
      </w:pPr>
      <w:r w:rsidRPr="00804ADA">
        <w:rPr>
          <w:rFonts w:ascii="Times New Roman" w:hAnsi="Times New Roman" w:cs="Times New Roman"/>
          <w:b/>
          <w:bCs/>
          <w:color w:val="000000" w:themeColor="text1"/>
          <w:sz w:val="32"/>
          <w:szCs w:val="32"/>
          <w:lang w:val="uk-UA"/>
        </w:rPr>
        <w:t xml:space="preserve">«Капітальний ремонт з утеплення будівлі Комунального закладу загальної середньої освіти «Початкова школа №4 Хмельницької міської ради» на виконання заходів з енергозбереження та з метою підготовки до проведення опалювального сезону (в тому числі виготовлення проєктно-кошторисної документації)» (ДК 021:2015 : </w:t>
      </w:r>
      <w:r w:rsidR="00DA48EA" w:rsidRPr="00DA48EA">
        <w:rPr>
          <w:rFonts w:ascii="Times New Roman" w:hAnsi="Times New Roman" w:cs="Times New Roman"/>
          <w:b/>
          <w:color w:val="000000"/>
          <w:sz w:val="32"/>
          <w:szCs w:val="32"/>
          <w:lang w:val="uk-UA"/>
        </w:rPr>
        <w:t>45453000-7 - Капітальний ремонт і реставрація</w:t>
      </w:r>
      <w:r w:rsidR="00DA48EA" w:rsidRPr="00DA48EA">
        <w:rPr>
          <w:rFonts w:ascii="Times New Roman" w:hAnsi="Times New Roman" w:cs="Times New Roman"/>
          <w:b/>
          <w:sz w:val="32"/>
          <w:szCs w:val="32"/>
          <w:lang w:val="uk-UA"/>
        </w:rPr>
        <w:t>»</w:t>
      </w:r>
      <w:r w:rsidR="00DA48EA" w:rsidRPr="00DA48EA">
        <w:rPr>
          <w:b/>
          <w:sz w:val="32"/>
          <w:szCs w:val="32"/>
          <w:lang w:val="uk-UA"/>
        </w:rPr>
        <w:t>.</w:t>
      </w:r>
      <w:r w:rsidRPr="00DA48EA">
        <w:rPr>
          <w:rFonts w:ascii="Times New Roman" w:hAnsi="Times New Roman" w:cs="Times New Roman"/>
          <w:b/>
          <w:bCs/>
          <w:color w:val="000000" w:themeColor="text1"/>
          <w:sz w:val="32"/>
          <w:szCs w:val="32"/>
          <w:lang w:val="uk-UA"/>
        </w:rPr>
        <w:t>)</w:t>
      </w: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color w:val="000000" w:themeColor="text1"/>
          <w:sz w:val="28"/>
          <w:szCs w:val="28"/>
          <w:lang w:val="uk-UA"/>
        </w:rPr>
      </w:pPr>
      <w:r w:rsidRPr="00804ADA">
        <w:rPr>
          <w:i/>
          <w:color w:val="000000" w:themeColor="text1"/>
          <w:sz w:val="16"/>
          <w:szCs w:val="16"/>
          <w:lang w:val="uk-UA"/>
        </w:rPr>
        <w:t>* з особливостями затвердженими постановою Кабінету Міністрів України від 12 жовтня 2022 р. № 1178 (зі змінами)</w:t>
      </w: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603AB6" w:rsidP="00121A58">
      <w:pPr>
        <w:contextualSpacing/>
        <w:jc w:val="center"/>
        <w:rPr>
          <w:rFonts w:ascii="Times New Roman" w:hAnsi="Times New Roman" w:cs="Times New Roman"/>
          <w:b/>
          <w:bCs/>
          <w:color w:val="000000" w:themeColor="text1"/>
          <w:sz w:val="28"/>
          <w:szCs w:val="28"/>
          <w:lang w:val="uk-UA" w:eastAsia="uk-UA"/>
        </w:rPr>
      </w:pPr>
    </w:p>
    <w:p w:rsidR="009255FF" w:rsidRPr="00804ADA" w:rsidRDefault="009255FF" w:rsidP="00121A58">
      <w:pPr>
        <w:contextualSpacing/>
        <w:jc w:val="center"/>
        <w:rPr>
          <w:rFonts w:ascii="Times New Roman" w:hAnsi="Times New Roman" w:cs="Times New Roman"/>
          <w:b/>
          <w:bCs/>
          <w:color w:val="000000" w:themeColor="text1"/>
          <w:sz w:val="28"/>
          <w:szCs w:val="28"/>
          <w:lang w:val="uk-UA" w:eastAsia="uk-UA"/>
        </w:rPr>
      </w:pPr>
    </w:p>
    <w:p w:rsidR="009255FF" w:rsidRPr="00804ADA" w:rsidRDefault="009255FF" w:rsidP="00121A58">
      <w:pPr>
        <w:contextualSpacing/>
        <w:jc w:val="center"/>
        <w:rPr>
          <w:rFonts w:ascii="Times New Roman" w:hAnsi="Times New Roman" w:cs="Times New Roman"/>
          <w:b/>
          <w:bCs/>
          <w:color w:val="000000" w:themeColor="text1"/>
          <w:sz w:val="28"/>
          <w:szCs w:val="28"/>
          <w:lang w:val="uk-UA" w:eastAsia="uk-UA"/>
        </w:rPr>
      </w:pPr>
    </w:p>
    <w:p w:rsidR="009255FF" w:rsidRPr="00804ADA" w:rsidRDefault="009255FF" w:rsidP="00121A58">
      <w:pPr>
        <w:contextualSpacing/>
        <w:jc w:val="center"/>
        <w:rPr>
          <w:rFonts w:ascii="Times New Roman" w:hAnsi="Times New Roman" w:cs="Times New Roman"/>
          <w:b/>
          <w:bCs/>
          <w:color w:val="000000" w:themeColor="text1"/>
          <w:sz w:val="28"/>
          <w:szCs w:val="28"/>
          <w:lang w:val="uk-UA" w:eastAsia="uk-UA"/>
        </w:rPr>
      </w:pPr>
    </w:p>
    <w:p w:rsidR="009255FF" w:rsidRDefault="009255FF" w:rsidP="00121A58">
      <w:pPr>
        <w:contextualSpacing/>
        <w:jc w:val="center"/>
        <w:rPr>
          <w:rFonts w:ascii="Times New Roman" w:hAnsi="Times New Roman" w:cs="Times New Roman"/>
          <w:b/>
          <w:bCs/>
          <w:color w:val="000000" w:themeColor="text1"/>
          <w:sz w:val="28"/>
          <w:szCs w:val="28"/>
          <w:lang w:val="uk-UA" w:eastAsia="uk-UA"/>
        </w:rPr>
      </w:pPr>
    </w:p>
    <w:p w:rsidR="00804ADA" w:rsidRDefault="00804ADA" w:rsidP="00121A58">
      <w:pPr>
        <w:contextualSpacing/>
        <w:jc w:val="center"/>
        <w:rPr>
          <w:rFonts w:ascii="Times New Roman" w:hAnsi="Times New Roman" w:cs="Times New Roman"/>
          <w:b/>
          <w:bCs/>
          <w:color w:val="000000" w:themeColor="text1"/>
          <w:sz w:val="28"/>
          <w:szCs w:val="28"/>
          <w:lang w:val="uk-UA" w:eastAsia="uk-UA"/>
        </w:rPr>
      </w:pPr>
    </w:p>
    <w:p w:rsidR="00804ADA" w:rsidRPr="00804ADA" w:rsidRDefault="00804ADA" w:rsidP="00121A58">
      <w:pPr>
        <w:contextualSpacing/>
        <w:jc w:val="center"/>
        <w:rPr>
          <w:rFonts w:ascii="Times New Roman" w:hAnsi="Times New Roman" w:cs="Times New Roman"/>
          <w:b/>
          <w:bCs/>
          <w:color w:val="000000" w:themeColor="text1"/>
          <w:sz w:val="28"/>
          <w:szCs w:val="28"/>
          <w:lang w:val="uk-UA" w:eastAsia="uk-UA"/>
        </w:rPr>
      </w:pPr>
    </w:p>
    <w:p w:rsidR="00603AB6" w:rsidRPr="00804ADA" w:rsidRDefault="00804ADA" w:rsidP="00EB7923">
      <w:pPr>
        <w:jc w:val="center"/>
        <w:rPr>
          <w:rFonts w:ascii="Times New Roman" w:hAnsi="Times New Roman" w:cs="Times New Roman"/>
          <w:b/>
          <w:bCs/>
          <w:color w:val="000000" w:themeColor="text1"/>
          <w:sz w:val="28"/>
          <w:szCs w:val="28"/>
          <w:lang w:val="uk-UA" w:eastAsia="ru-RU"/>
        </w:rPr>
      </w:pPr>
      <w:r>
        <w:rPr>
          <w:rFonts w:ascii="Times New Roman" w:hAnsi="Times New Roman" w:cs="Times New Roman"/>
          <w:b/>
          <w:bCs/>
          <w:color w:val="000000" w:themeColor="text1"/>
          <w:sz w:val="28"/>
          <w:szCs w:val="28"/>
          <w:lang w:val="uk-UA"/>
        </w:rPr>
        <w:t>м</w:t>
      </w:r>
      <w:r w:rsidR="00EB7923" w:rsidRPr="00804ADA">
        <w:rPr>
          <w:rFonts w:ascii="Times New Roman" w:hAnsi="Times New Roman" w:cs="Times New Roman"/>
          <w:b/>
          <w:bCs/>
          <w:color w:val="000000" w:themeColor="text1"/>
          <w:sz w:val="28"/>
          <w:szCs w:val="28"/>
          <w:lang w:val="uk-UA"/>
        </w:rPr>
        <w:t xml:space="preserve">. </w:t>
      </w:r>
      <w:r>
        <w:rPr>
          <w:rFonts w:ascii="Times New Roman" w:hAnsi="Times New Roman" w:cs="Times New Roman"/>
          <w:b/>
          <w:bCs/>
          <w:color w:val="000000" w:themeColor="text1"/>
          <w:sz w:val="28"/>
          <w:szCs w:val="28"/>
          <w:lang w:val="uk-UA"/>
        </w:rPr>
        <w:t>Хмельницький</w:t>
      </w:r>
      <w:r w:rsidR="00EB7923" w:rsidRPr="00804ADA">
        <w:rPr>
          <w:rFonts w:ascii="Times New Roman" w:hAnsi="Times New Roman" w:cs="Times New Roman"/>
          <w:b/>
          <w:bCs/>
          <w:color w:val="000000" w:themeColor="text1"/>
          <w:sz w:val="28"/>
          <w:szCs w:val="28"/>
          <w:lang w:val="uk-UA"/>
        </w:rPr>
        <w:t xml:space="preserve"> – 2024</w:t>
      </w:r>
    </w:p>
    <w:p w:rsidR="00C53EE1" w:rsidRPr="00804ADA" w:rsidRDefault="00C53EE1" w:rsidP="00121A58">
      <w:pPr>
        <w:contextualSpacing/>
        <w:jc w:val="center"/>
        <w:rPr>
          <w:rFonts w:ascii="Times New Roman" w:hAnsi="Times New Roman" w:cs="Times New Roman"/>
          <w:color w:val="000000" w:themeColor="text1"/>
          <w:lang w:val="uk-UA"/>
        </w:rPr>
        <w:sectPr w:rsidR="00C53EE1" w:rsidRPr="00804ADA" w:rsidSect="00A81C17">
          <w:pgSz w:w="11906" w:h="16838"/>
          <w:pgMar w:top="720" w:right="720" w:bottom="567" w:left="720" w:header="720" w:footer="720" w:gutter="0"/>
          <w:cols w:space="720"/>
          <w:docGrid w:linePitch="326"/>
        </w:sectPr>
      </w:pPr>
    </w:p>
    <w:p w:rsidR="008758C3" w:rsidRPr="00804ADA" w:rsidRDefault="008758C3" w:rsidP="00121A58">
      <w:pPr>
        <w:contextualSpacing/>
        <w:jc w:val="center"/>
        <w:rPr>
          <w:rFonts w:ascii="Times New Roman" w:hAnsi="Times New Roman" w:cs="Times New Roman"/>
          <w:color w:val="000000" w:themeColor="text1"/>
          <w:lang w:val="uk-UA"/>
        </w:rPr>
      </w:pPr>
      <w:r w:rsidRPr="00804ADA">
        <w:rPr>
          <w:rFonts w:ascii="Times New Roman" w:hAnsi="Times New Roman" w:cs="Times New Roman"/>
          <w:b/>
          <w:color w:val="000000" w:themeColor="text1"/>
          <w:lang w:val="uk-UA"/>
        </w:rPr>
        <w:lastRenderedPageBreak/>
        <w:t xml:space="preserve">Тендерна документація </w:t>
      </w:r>
    </w:p>
    <w:p w:rsidR="008758C3" w:rsidRPr="00804ADA" w:rsidRDefault="008758C3" w:rsidP="00121A58">
      <w:pPr>
        <w:pStyle w:val="a6"/>
        <w:spacing w:before="0" w:after="0"/>
        <w:contextualSpacing/>
        <w:jc w:val="center"/>
        <w:rPr>
          <w:color w:val="000000" w:themeColor="text1"/>
          <w:lang w:val="uk-UA"/>
        </w:rPr>
      </w:pPr>
      <w:r w:rsidRPr="00804ADA">
        <w:rPr>
          <w:b/>
          <w:color w:val="000000" w:themeColor="text1"/>
          <w:lang w:val="uk-UA"/>
        </w:rPr>
        <w:t>для процедури закупівлі «Відкриті торги</w:t>
      </w:r>
      <w:r w:rsidR="008E2510" w:rsidRPr="00804ADA">
        <w:rPr>
          <w:b/>
          <w:color w:val="000000" w:themeColor="text1"/>
          <w:lang w:val="uk-UA"/>
        </w:rPr>
        <w:t xml:space="preserve"> з особливостями</w:t>
      </w:r>
      <w:r w:rsidRPr="00804ADA">
        <w:rPr>
          <w:b/>
          <w:color w:val="000000" w:themeColor="text1"/>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CC72F7" w:rsidRPr="00804ADA"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04ADA" w:rsidRDefault="008758C3" w:rsidP="00121A58">
            <w:pPr>
              <w:pStyle w:val="a6"/>
              <w:spacing w:before="0" w:after="0"/>
              <w:contextualSpacing/>
              <w:jc w:val="center"/>
              <w:rPr>
                <w:color w:val="000000" w:themeColor="text1"/>
                <w:lang w:val="uk-UA"/>
              </w:rPr>
            </w:pPr>
            <w:r w:rsidRPr="00804ADA">
              <w:rPr>
                <w:color w:val="000000" w:themeColor="text1"/>
                <w:lang w:val="uk-UA"/>
              </w:rPr>
              <w:t> </w:t>
            </w:r>
            <w:r w:rsidRPr="00804ADA">
              <w:rPr>
                <w:b/>
                <w:bCs/>
                <w:color w:val="000000" w:themeColor="text1"/>
                <w:lang w:val="uk-UA"/>
              </w:rPr>
              <w:t>I. Загальні положення</w:t>
            </w:r>
            <w:r w:rsidRPr="00804ADA">
              <w:rPr>
                <w:color w:val="000000" w:themeColor="text1"/>
                <w:lang w:val="uk-UA"/>
              </w:rPr>
              <w:t> </w:t>
            </w:r>
          </w:p>
        </w:tc>
      </w:tr>
      <w:tr w:rsidR="00CC72F7" w:rsidRPr="00FC550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804ADA" w:rsidRDefault="00A45FA1" w:rsidP="00121A58">
            <w:pPr>
              <w:pStyle w:val="a6"/>
              <w:spacing w:before="0" w:after="0"/>
              <w:contextualSpacing/>
              <w:jc w:val="both"/>
              <w:rPr>
                <w:color w:val="000000" w:themeColor="text1"/>
                <w:lang w:val="uk-UA"/>
              </w:rPr>
            </w:pPr>
            <w:r w:rsidRPr="00804ADA">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804ADA" w:rsidRDefault="00A45FA1" w:rsidP="00121A58">
            <w:pPr>
              <w:pStyle w:val="a6"/>
              <w:spacing w:before="0" w:after="0"/>
              <w:contextualSpacing/>
              <w:jc w:val="both"/>
              <w:rPr>
                <w:color w:val="000000" w:themeColor="text1"/>
                <w:lang w:val="uk-UA"/>
              </w:rPr>
            </w:pPr>
            <w:r w:rsidRPr="00804ADA">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804ADA">
              <w:rPr>
                <w:color w:val="000000" w:themeColor="text1"/>
                <w:lang w:val="uk-UA"/>
              </w:rPr>
              <w:t xml:space="preserve"> та </w:t>
            </w:r>
            <w:r w:rsidR="00B14E39" w:rsidRPr="00804ADA">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9B012D" w:rsidRPr="00804ADA">
              <w:rPr>
                <w:bCs/>
                <w:color w:val="000000" w:themeColor="text1"/>
                <w:lang w:val="uk-UA"/>
              </w:rPr>
              <w:t>«</w:t>
            </w:r>
            <w:r w:rsidR="00B14E39" w:rsidRPr="00804ADA">
              <w:rPr>
                <w:bCs/>
                <w:color w:val="000000" w:themeColor="text1"/>
                <w:lang w:val="uk-UA"/>
              </w:rPr>
              <w:t>Про публічні закупівлі</w:t>
            </w:r>
            <w:r w:rsidR="009B012D" w:rsidRPr="00804ADA">
              <w:rPr>
                <w:bCs/>
                <w:color w:val="000000" w:themeColor="text1"/>
                <w:lang w:val="uk-UA"/>
              </w:rPr>
              <w:t>»</w:t>
            </w:r>
            <w:r w:rsidR="00B14E39" w:rsidRPr="00804ADA">
              <w:rPr>
                <w:bCs/>
                <w:color w:val="000000" w:themeColor="text1"/>
                <w:lang w:val="uk-UA"/>
              </w:rPr>
              <w:t xml:space="preserve">, на період дії правового режиму воєнного стану в Україні та протягом 90 днів з дня його припинення або скасування» </w:t>
            </w:r>
            <w:r w:rsidR="001A08DF" w:rsidRPr="00804ADA">
              <w:rPr>
                <w:bCs/>
                <w:color w:val="000000" w:themeColor="text1"/>
                <w:lang w:val="uk-UA"/>
              </w:rPr>
              <w:t>(далі – Особливості)</w:t>
            </w:r>
            <w:r w:rsidR="009B012D" w:rsidRPr="00804ADA">
              <w:rPr>
                <w:bCs/>
                <w:color w:val="000000" w:themeColor="text1"/>
                <w:lang w:val="uk-UA"/>
              </w:rPr>
              <w:t>.</w:t>
            </w:r>
          </w:p>
          <w:p w:rsidR="00A45FA1" w:rsidRPr="00804ADA" w:rsidRDefault="00A45FA1" w:rsidP="00121A58">
            <w:pPr>
              <w:pStyle w:val="a6"/>
              <w:spacing w:before="0" w:after="0"/>
              <w:contextualSpacing/>
              <w:jc w:val="both"/>
              <w:rPr>
                <w:color w:val="000000" w:themeColor="text1"/>
                <w:lang w:val="uk-UA"/>
              </w:rPr>
            </w:pPr>
            <w:r w:rsidRPr="00804ADA">
              <w:rPr>
                <w:color w:val="000000" w:themeColor="text1"/>
                <w:lang w:val="uk-UA"/>
              </w:rPr>
              <w:t xml:space="preserve">Терміни, які використовуються в цій тендерній документації, вживаються </w:t>
            </w:r>
            <w:r w:rsidR="001A08DF" w:rsidRPr="00804ADA">
              <w:rPr>
                <w:color w:val="000000" w:themeColor="text1"/>
                <w:lang w:val="uk-UA"/>
              </w:rPr>
              <w:t xml:space="preserve">у значенні, наведеному в Законі України </w:t>
            </w:r>
            <w:r w:rsidR="009B012D" w:rsidRPr="00804ADA">
              <w:rPr>
                <w:color w:val="000000" w:themeColor="text1"/>
                <w:lang w:val="uk-UA"/>
              </w:rPr>
              <w:t>«</w:t>
            </w:r>
            <w:r w:rsidR="001A08DF" w:rsidRPr="00804ADA">
              <w:rPr>
                <w:color w:val="000000" w:themeColor="text1"/>
                <w:lang w:val="uk-UA"/>
              </w:rPr>
              <w:t>Про публічні закупівлі</w:t>
            </w:r>
            <w:r w:rsidR="009B012D" w:rsidRPr="00804ADA">
              <w:rPr>
                <w:color w:val="000000" w:themeColor="text1"/>
                <w:lang w:val="uk-UA"/>
              </w:rPr>
              <w:t>»</w:t>
            </w:r>
            <w:r w:rsidR="001A08DF" w:rsidRPr="00804ADA">
              <w:rPr>
                <w:color w:val="000000" w:themeColor="text1"/>
                <w:lang w:val="uk-UA"/>
              </w:rPr>
              <w:t xml:space="preserve">, постанові Кабінету Міністрів України від 24 лютого 2016 р. № 166 </w:t>
            </w:r>
            <w:r w:rsidR="009B012D" w:rsidRPr="00804ADA">
              <w:rPr>
                <w:color w:val="000000" w:themeColor="text1"/>
                <w:lang w:val="uk-UA"/>
              </w:rPr>
              <w:t>«</w:t>
            </w:r>
            <w:r w:rsidR="001A08DF" w:rsidRPr="00804ADA">
              <w:rPr>
                <w:color w:val="000000" w:themeColor="text1"/>
                <w:lang w:val="uk-UA"/>
              </w:rPr>
              <w:t>Про затвердження Порядку функціонування електронної системи закупівель та проведення авторизації електронних майданчиків</w:t>
            </w:r>
            <w:r w:rsidR="009B012D" w:rsidRPr="00804ADA">
              <w:rPr>
                <w:color w:val="000000" w:themeColor="text1"/>
                <w:lang w:val="uk-UA"/>
              </w:rPr>
              <w:t>»</w:t>
            </w:r>
            <w:r w:rsidR="001A08DF" w:rsidRPr="00804ADA">
              <w:rPr>
                <w:color w:val="000000" w:themeColor="text1"/>
                <w:lang w:val="uk-UA"/>
              </w:rPr>
              <w:t>.</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804ADA" w:rsidRDefault="00A45FA1" w:rsidP="00121A58">
            <w:pPr>
              <w:pStyle w:val="a6"/>
              <w:spacing w:before="0" w:after="0"/>
              <w:contextualSpacing/>
              <w:jc w:val="both"/>
              <w:rPr>
                <w:color w:val="000000" w:themeColor="text1"/>
                <w:lang w:val="uk-UA"/>
              </w:rPr>
            </w:pPr>
            <w:r w:rsidRPr="00804ADA">
              <w:rPr>
                <w:b/>
                <w:bCs/>
                <w:color w:val="000000" w:themeColor="text1"/>
                <w:lang w:val="uk-UA"/>
              </w:rPr>
              <w:t>2. Інформація про замовника торгів</w:t>
            </w:r>
            <w:r w:rsidR="00A52ECC" w:rsidRPr="00804ADA">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804ADA" w:rsidRDefault="00A45FA1" w:rsidP="00121A58">
            <w:pPr>
              <w:pStyle w:val="a6"/>
              <w:spacing w:before="0" w:after="0"/>
              <w:contextualSpacing/>
              <w:jc w:val="both"/>
              <w:rPr>
                <w:color w:val="000000" w:themeColor="text1"/>
                <w:lang w:val="uk-UA"/>
              </w:rPr>
            </w:pPr>
            <w:r w:rsidRPr="00804ADA">
              <w:rPr>
                <w:color w:val="000000" w:themeColor="text1"/>
                <w:lang w:val="uk-UA"/>
              </w:rPr>
              <w:t>  </w:t>
            </w:r>
          </w:p>
        </w:tc>
      </w:tr>
      <w:tr w:rsidR="00CC72F7" w:rsidRPr="00804ADA" w:rsidTr="00DA48E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01ACD" w:rsidRPr="00804ADA" w:rsidRDefault="00401ACD" w:rsidP="00401ACD">
            <w:pPr>
              <w:pStyle w:val="a6"/>
              <w:spacing w:before="0" w:after="0"/>
              <w:contextualSpacing/>
              <w:jc w:val="both"/>
              <w:rPr>
                <w:color w:val="000000" w:themeColor="text1"/>
                <w:lang w:val="uk-UA"/>
              </w:rPr>
            </w:pPr>
            <w:r w:rsidRPr="00804ADA">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1ACD" w:rsidRPr="00804ADA" w:rsidRDefault="00804ADA" w:rsidP="00401ACD">
            <w:pPr>
              <w:contextualSpacing/>
              <w:jc w:val="both"/>
              <w:rPr>
                <w:rFonts w:ascii="Times New Roman" w:hAnsi="Times New Roman" w:cs="Times New Roman"/>
                <w:b/>
                <w:bCs/>
                <w:iCs/>
                <w:color w:val="000000" w:themeColor="text1"/>
                <w:lang w:val="uk-UA"/>
              </w:rPr>
            </w:pPr>
            <w:r w:rsidRPr="00804ADA">
              <w:rPr>
                <w:rFonts w:ascii="Times New Roman" w:hAnsi="Times New Roman" w:cs="Times New Roman"/>
                <w:b/>
                <w:color w:val="000000" w:themeColor="text1"/>
                <w:lang w:val="uk-UA"/>
              </w:rPr>
              <w:t>Комунальний заклад загальної середньої освіти «Початкова школа № 4 Хмельницької міської ради»</w:t>
            </w:r>
          </w:p>
        </w:tc>
      </w:tr>
      <w:tr w:rsidR="00CC72F7" w:rsidRPr="00DA48EA" w:rsidTr="00DA48E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01ACD" w:rsidRPr="00804ADA" w:rsidRDefault="00401ACD" w:rsidP="00401ACD">
            <w:pPr>
              <w:pStyle w:val="a6"/>
              <w:spacing w:before="0" w:after="0"/>
              <w:contextualSpacing/>
              <w:jc w:val="both"/>
              <w:rPr>
                <w:color w:val="000000" w:themeColor="text1"/>
                <w:lang w:val="uk-UA"/>
              </w:rPr>
            </w:pPr>
            <w:r w:rsidRPr="00804ADA">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1ACD" w:rsidRPr="00804ADA" w:rsidRDefault="00DA48EA" w:rsidP="00401ACD">
            <w:pPr>
              <w:contextualSpacing/>
              <w:jc w:val="both"/>
              <w:rPr>
                <w:rFonts w:ascii="Times New Roman" w:hAnsi="Times New Roman" w:cs="Times New Roman"/>
                <w:b/>
                <w:bCs/>
                <w:iCs/>
                <w:color w:val="000000" w:themeColor="text1"/>
                <w:lang w:val="uk-UA"/>
              </w:rPr>
            </w:pPr>
            <w:r>
              <w:rPr>
                <w:rFonts w:ascii="Times New Roman" w:hAnsi="Times New Roman" w:cs="Times New Roman"/>
                <w:b/>
                <w:color w:val="000000" w:themeColor="text1"/>
                <w:lang w:val="uk-UA"/>
              </w:rPr>
              <w:t>290</w:t>
            </w:r>
            <w:r w:rsidRPr="00DA48EA">
              <w:rPr>
                <w:rFonts w:ascii="Times New Roman" w:hAnsi="Times New Roman" w:cs="Times New Roman"/>
                <w:b/>
                <w:color w:val="000000" w:themeColor="text1"/>
                <w:lang w:val="uk-UA"/>
              </w:rPr>
              <w:t>18</w:t>
            </w:r>
            <w:r w:rsidR="00804ADA" w:rsidRPr="00804ADA">
              <w:rPr>
                <w:rFonts w:ascii="Times New Roman" w:hAnsi="Times New Roman" w:cs="Times New Roman"/>
                <w:b/>
                <w:color w:val="000000" w:themeColor="text1"/>
                <w:lang w:val="uk-UA"/>
              </w:rPr>
              <w:t>, Україна, Хмельницька обл., місто Хмельницький, вулиця Тернопільська, будинок, 14/2</w:t>
            </w:r>
          </w:p>
        </w:tc>
      </w:tr>
      <w:tr w:rsidR="00CC72F7" w:rsidRPr="00804ADA" w:rsidTr="0058308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01ACD" w:rsidRPr="00804ADA" w:rsidRDefault="00401ACD" w:rsidP="00401ACD">
            <w:pPr>
              <w:pStyle w:val="a6"/>
              <w:spacing w:before="0" w:after="0"/>
              <w:contextualSpacing/>
              <w:rPr>
                <w:color w:val="000000" w:themeColor="text1"/>
                <w:lang w:val="uk-UA"/>
              </w:rPr>
            </w:pPr>
            <w:r w:rsidRPr="00804ADA">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ADA" w:rsidRPr="00DA48EA" w:rsidRDefault="00804ADA" w:rsidP="00AD3685">
            <w:pPr>
              <w:spacing w:line="264" w:lineRule="auto"/>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П</w:t>
            </w:r>
            <w:r w:rsidRPr="00DA48EA">
              <w:rPr>
                <w:rFonts w:ascii="Times New Roman" w:hAnsi="Times New Roman" w:cs="Times New Roman"/>
                <w:b/>
                <w:color w:val="000000" w:themeColor="text1"/>
                <w:lang w:val="uk-UA"/>
              </w:rPr>
              <w:t xml:space="preserve">.І.Б.: </w:t>
            </w:r>
            <w:r w:rsidR="00DA48EA" w:rsidRPr="00DA48EA">
              <w:rPr>
                <w:rFonts w:ascii="Times New Roman" w:hAnsi="Times New Roman" w:cs="Times New Roman"/>
                <w:b/>
                <w:color w:val="000000" w:themeColor="text1"/>
                <w:lang w:val="uk-UA"/>
              </w:rPr>
              <w:t>Рикун Ольга Сергіївна</w:t>
            </w:r>
            <w:r w:rsidR="00AD3685" w:rsidRPr="00DA48EA">
              <w:rPr>
                <w:rFonts w:ascii="Times New Roman" w:hAnsi="Times New Roman" w:cs="Times New Roman"/>
                <w:b/>
                <w:color w:val="000000" w:themeColor="text1"/>
                <w:lang w:val="uk-UA"/>
              </w:rPr>
              <w:t xml:space="preserve">, </w:t>
            </w:r>
          </w:p>
          <w:p w:rsidR="00AD3685" w:rsidRPr="00DA48EA" w:rsidRDefault="00804ADA" w:rsidP="00AD3685">
            <w:pPr>
              <w:spacing w:line="264" w:lineRule="auto"/>
              <w:jc w:val="both"/>
              <w:rPr>
                <w:rFonts w:ascii="Times New Roman" w:hAnsi="Times New Roman" w:cs="Times New Roman"/>
                <w:b/>
                <w:color w:val="000000" w:themeColor="text1"/>
                <w:lang w:val="uk-UA"/>
              </w:rPr>
            </w:pPr>
            <w:r w:rsidRPr="00DA48EA">
              <w:rPr>
                <w:rFonts w:ascii="Times New Roman" w:hAnsi="Times New Roman" w:cs="Times New Roman"/>
                <w:b/>
                <w:color w:val="000000" w:themeColor="text1"/>
                <w:lang w:val="uk-UA"/>
              </w:rPr>
              <w:t xml:space="preserve">Посада: </w:t>
            </w:r>
            <w:r w:rsidR="00DA48EA" w:rsidRPr="00DA48EA">
              <w:rPr>
                <w:rFonts w:ascii="Times New Roman" w:hAnsi="Times New Roman" w:cs="Times New Roman"/>
                <w:b/>
                <w:color w:val="000000" w:themeColor="text1"/>
                <w:lang w:val="uk-UA"/>
              </w:rPr>
              <w:t>фахівець з публічних закупівель</w:t>
            </w:r>
            <w:r w:rsidRPr="00DA48EA">
              <w:rPr>
                <w:rFonts w:ascii="Times New Roman" w:hAnsi="Times New Roman" w:cs="Times New Roman"/>
                <w:b/>
                <w:color w:val="000000" w:themeColor="text1"/>
                <w:lang w:val="uk-UA"/>
              </w:rPr>
              <w:t>_,</w:t>
            </w:r>
          </w:p>
          <w:p w:rsidR="00AD3685" w:rsidRPr="00DA48EA" w:rsidRDefault="00804ADA" w:rsidP="00AD3685">
            <w:pPr>
              <w:spacing w:line="264" w:lineRule="auto"/>
              <w:jc w:val="both"/>
              <w:rPr>
                <w:rFonts w:ascii="Times New Roman" w:hAnsi="Times New Roman" w:cs="Times New Roman"/>
                <w:b/>
                <w:color w:val="000000" w:themeColor="text1"/>
                <w:lang w:val="uk-UA"/>
              </w:rPr>
            </w:pPr>
            <w:r w:rsidRPr="00DA48EA">
              <w:rPr>
                <w:rFonts w:ascii="Times New Roman" w:hAnsi="Times New Roman" w:cs="Times New Roman"/>
                <w:b/>
                <w:color w:val="000000" w:themeColor="text1"/>
                <w:lang w:val="uk-UA"/>
              </w:rPr>
              <w:t>Тел.:</w:t>
            </w:r>
            <w:r w:rsidR="00DA48EA" w:rsidRPr="00DA48EA">
              <w:rPr>
                <w:rFonts w:ascii="Times New Roman" w:hAnsi="Times New Roman" w:cs="Times New Roman"/>
                <w:b/>
                <w:color w:val="000000" w:themeColor="text1"/>
                <w:lang w:val="uk-UA"/>
              </w:rPr>
              <w:t>0977298464</w:t>
            </w:r>
          </w:p>
          <w:p w:rsidR="00401ACD" w:rsidRPr="00804ADA" w:rsidRDefault="00804ADA" w:rsidP="00DA48EA">
            <w:pPr>
              <w:widowControl/>
              <w:suppressAutoHyphens w:val="0"/>
              <w:autoSpaceDE/>
              <w:contextualSpacing/>
              <w:jc w:val="both"/>
              <w:rPr>
                <w:rFonts w:ascii="Times New Roman" w:hAnsi="Times New Roman" w:cs="Times New Roman"/>
                <w:b/>
                <w:bCs/>
                <w:iCs/>
                <w:color w:val="000000" w:themeColor="text1"/>
                <w:lang w:val="uk-UA"/>
              </w:rPr>
            </w:pPr>
            <w:r w:rsidRPr="00DA48EA">
              <w:rPr>
                <w:rFonts w:ascii="Times New Roman" w:hAnsi="Times New Roman" w:cs="Times New Roman"/>
                <w:b/>
                <w:color w:val="000000" w:themeColor="text1"/>
                <w:lang w:val="uk-UA"/>
              </w:rPr>
              <w:t xml:space="preserve">Електронна адреса: </w:t>
            </w:r>
            <w:r w:rsidR="00DA48EA" w:rsidRPr="00DA48EA">
              <w:rPr>
                <w:rFonts w:ascii="Times New Roman" w:hAnsi="Times New Roman" w:cs="Times New Roman"/>
                <w:b/>
                <w:color w:val="000000" w:themeColor="text1"/>
                <w:lang w:val="en-US"/>
              </w:rPr>
              <w:t>zosh</w:t>
            </w:r>
            <w:r w:rsidR="00DA48EA" w:rsidRPr="00DA48EA">
              <w:rPr>
                <w:rFonts w:ascii="Times New Roman" w:hAnsi="Times New Roman" w:cs="Times New Roman"/>
                <w:b/>
                <w:color w:val="000000" w:themeColor="text1"/>
              </w:rPr>
              <w:t>-4@</w:t>
            </w:r>
            <w:r w:rsidR="00DA48EA" w:rsidRPr="00DA48EA">
              <w:rPr>
                <w:rFonts w:ascii="Times New Roman" w:hAnsi="Times New Roman" w:cs="Times New Roman"/>
                <w:b/>
                <w:color w:val="000000" w:themeColor="text1"/>
                <w:lang w:val="en-US"/>
              </w:rPr>
              <w:t>ukr</w:t>
            </w:r>
            <w:r w:rsidR="00DA48EA" w:rsidRPr="00DA48EA">
              <w:rPr>
                <w:rFonts w:ascii="Times New Roman" w:hAnsi="Times New Roman" w:cs="Times New Roman"/>
                <w:b/>
                <w:color w:val="000000" w:themeColor="text1"/>
              </w:rPr>
              <w:t>.</w:t>
            </w:r>
            <w:r w:rsidR="00DA48EA" w:rsidRPr="00DA48EA">
              <w:rPr>
                <w:rFonts w:ascii="Times New Roman" w:hAnsi="Times New Roman" w:cs="Times New Roman"/>
                <w:b/>
                <w:color w:val="000000" w:themeColor="text1"/>
                <w:lang w:val="en-US"/>
              </w:rPr>
              <w:t>net</w:t>
            </w:r>
            <w:r w:rsidRPr="00DA48EA">
              <w:rPr>
                <w:rFonts w:ascii="Times New Roman" w:hAnsi="Times New Roman" w:cs="Times New Roman"/>
                <w:b/>
                <w:color w:val="000000" w:themeColor="text1"/>
                <w:lang w:val="uk-UA"/>
              </w:rPr>
              <w:t>.</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03AB6" w:rsidRPr="00804ADA" w:rsidRDefault="00603AB6" w:rsidP="00121A58">
            <w:pPr>
              <w:pStyle w:val="a6"/>
              <w:spacing w:before="0" w:after="0"/>
              <w:contextualSpacing/>
              <w:rPr>
                <w:color w:val="000000" w:themeColor="text1"/>
                <w:lang w:val="uk-UA"/>
              </w:rPr>
            </w:pPr>
            <w:r w:rsidRPr="00804ADA">
              <w:rPr>
                <w:b/>
                <w:bCs/>
                <w:color w:val="000000" w:themeColor="text1"/>
                <w:lang w:val="uk-UA"/>
              </w:rPr>
              <w:t>3. Процедура закупівлі</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3AB6" w:rsidRPr="00804ADA" w:rsidRDefault="00603AB6" w:rsidP="00121A58">
            <w:pPr>
              <w:pStyle w:val="a6"/>
              <w:spacing w:before="0" w:after="0"/>
              <w:contextualSpacing/>
              <w:jc w:val="both"/>
              <w:rPr>
                <w:color w:val="000000" w:themeColor="text1"/>
                <w:lang w:val="uk-UA"/>
              </w:rPr>
            </w:pPr>
            <w:r w:rsidRPr="00804ADA">
              <w:rPr>
                <w:color w:val="000000" w:themeColor="text1"/>
                <w:lang w:val="uk-UA"/>
              </w:rPr>
              <w:t>3.1. Відкриті торги з особливостями</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804ADA" w:rsidRDefault="006F515F" w:rsidP="00121A58">
            <w:pPr>
              <w:pStyle w:val="a6"/>
              <w:spacing w:before="0" w:after="0"/>
              <w:contextualSpacing/>
              <w:jc w:val="both"/>
              <w:rPr>
                <w:color w:val="000000" w:themeColor="text1"/>
                <w:lang w:val="uk-UA"/>
              </w:rPr>
            </w:pPr>
            <w:r w:rsidRPr="00804ADA">
              <w:rPr>
                <w:b/>
                <w:bCs/>
                <w:color w:val="000000" w:themeColor="text1"/>
                <w:lang w:val="uk-UA"/>
              </w:rPr>
              <w:t>4. Інформація про предмет закупівлі</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804ADA" w:rsidRDefault="006F515F" w:rsidP="00121A58">
            <w:pPr>
              <w:pStyle w:val="a6"/>
              <w:snapToGrid w:val="0"/>
              <w:spacing w:before="0" w:after="0"/>
              <w:contextualSpacing/>
              <w:jc w:val="both"/>
              <w:rPr>
                <w:color w:val="000000" w:themeColor="text1"/>
                <w:lang w:val="uk-UA"/>
              </w:rPr>
            </w:pPr>
          </w:p>
        </w:tc>
      </w:tr>
      <w:tr w:rsidR="00CC72F7" w:rsidRPr="00FC550F"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6F515F" w:rsidRPr="00804ADA" w:rsidRDefault="006F515F" w:rsidP="00121A58">
            <w:pPr>
              <w:pStyle w:val="a6"/>
              <w:spacing w:before="0" w:after="0"/>
              <w:contextualSpacing/>
              <w:jc w:val="both"/>
              <w:rPr>
                <w:color w:val="000000" w:themeColor="text1"/>
                <w:lang w:val="uk-UA"/>
              </w:rPr>
            </w:pPr>
            <w:r w:rsidRPr="00804ADA">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804ADA" w:rsidRDefault="00804ADA" w:rsidP="00121A58">
            <w:pPr>
              <w:contextualSpacing/>
              <w:jc w:val="both"/>
              <w:rPr>
                <w:rFonts w:ascii="Times New Roman" w:hAnsi="Times New Roman" w:cs="Times New Roman"/>
                <w:b/>
                <w:color w:val="000000" w:themeColor="text1"/>
                <w:lang w:val="uk-UA"/>
              </w:rPr>
            </w:pPr>
            <w:r w:rsidRPr="00804ADA">
              <w:rPr>
                <w:b/>
                <w:bCs/>
                <w:color w:val="000000" w:themeColor="text1"/>
                <w:lang w:val="uk-UA"/>
              </w:rPr>
              <w:t xml:space="preserve">«Капітальний ремонт з утеплення будівлі Комунального закладу загальної середньої освіти «Початкова школа №4 Хмельницької міської ради» на виконання заходів з енергозбереження та з метою підготовки до проведення опалювального сезону (в тому числі виготовлення проєктно-кошторисної документації)» (ДК 021:2015 : </w:t>
            </w:r>
            <w:r w:rsidR="00DA48EA" w:rsidRPr="001649A6">
              <w:rPr>
                <w:rFonts w:ascii="Times New Roman" w:hAnsi="Times New Roman" w:cs="Times New Roman"/>
                <w:b/>
                <w:color w:val="000000"/>
                <w:lang w:val="uk-UA"/>
              </w:rPr>
              <w:t>45453000-7 - Капітальний ремонт і реставрація</w:t>
            </w:r>
            <w:r w:rsidR="00DA48EA" w:rsidRPr="001649A6">
              <w:rPr>
                <w:rFonts w:ascii="Times New Roman" w:hAnsi="Times New Roman" w:cs="Times New Roman"/>
                <w:b/>
                <w:lang w:val="uk-UA"/>
              </w:rPr>
              <w:t>»</w:t>
            </w:r>
            <w:r w:rsidR="00DA48EA" w:rsidRPr="001649A6">
              <w:rPr>
                <w:b/>
                <w:lang w:val="uk-UA"/>
              </w:rPr>
              <w:t>.</w:t>
            </w:r>
            <w:r w:rsidRPr="00804ADA">
              <w:rPr>
                <w:b/>
                <w:bCs/>
                <w:color w:val="000000" w:themeColor="text1"/>
                <w:lang w:val="uk-UA"/>
              </w:rPr>
              <w:t>)</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804ADA" w:rsidRDefault="006F515F" w:rsidP="00121A58">
            <w:pPr>
              <w:pStyle w:val="a6"/>
              <w:spacing w:before="0" w:after="0"/>
              <w:contextualSpacing/>
              <w:jc w:val="both"/>
              <w:rPr>
                <w:color w:val="000000" w:themeColor="text1"/>
                <w:lang w:val="uk-UA"/>
              </w:rPr>
            </w:pPr>
            <w:r w:rsidRPr="00804ADA">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804ADA" w:rsidRDefault="006F515F" w:rsidP="00121A58">
            <w:pPr>
              <w:pStyle w:val="a6"/>
              <w:snapToGrid w:val="0"/>
              <w:spacing w:before="0" w:after="0"/>
              <w:contextualSpacing/>
              <w:jc w:val="both"/>
              <w:rPr>
                <w:color w:val="000000" w:themeColor="text1"/>
                <w:lang w:val="uk-UA"/>
              </w:rPr>
            </w:pPr>
            <w:r w:rsidRPr="00804ADA">
              <w:rPr>
                <w:color w:val="000000" w:themeColor="text1"/>
                <w:lang w:val="uk-UA"/>
              </w:rPr>
              <w:t>Поділ предмета закупівлі на окремі частини (лоти) не передбачений.</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804ADA" w:rsidRDefault="006F515F" w:rsidP="00121A58">
            <w:pPr>
              <w:pStyle w:val="a6"/>
              <w:spacing w:before="0" w:after="0"/>
              <w:contextualSpacing/>
              <w:jc w:val="both"/>
              <w:rPr>
                <w:color w:val="000000" w:themeColor="text1"/>
                <w:lang w:val="uk-UA"/>
              </w:rPr>
            </w:pPr>
            <w:r w:rsidRPr="00804ADA">
              <w:rPr>
                <w:color w:val="000000" w:themeColor="text1"/>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35C8" w:rsidRPr="00804ADA" w:rsidRDefault="006F515F" w:rsidP="00121A58">
            <w:pPr>
              <w:pStyle w:val="a6"/>
              <w:snapToGrid w:val="0"/>
              <w:spacing w:before="0" w:after="0"/>
              <w:contextualSpacing/>
              <w:jc w:val="both"/>
              <w:rPr>
                <w:b/>
                <w:color w:val="000000" w:themeColor="text1"/>
                <w:lang w:val="uk-UA"/>
              </w:rPr>
            </w:pPr>
            <w:r w:rsidRPr="00804ADA">
              <w:rPr>
                <w:b/>
                <w:bCs/>
                <w:color w:val="000000" w:themeColor="text1"/>
                <w:lang w:val="uk-UA"/>
              </w:rPr>
              <w:t>Місце виконання робіт -</w:t>
            </w:r>
            <w:bookmarkStart w:id="0" w:name="_Hlk120890128"/>
            <w:r w:rsidR="00712C7E" w:rsidRPr="00804ADA">
              <w:rPr>
                <w:b/>
                <w:bCs/>
                <w:color w:val="000000" w:themeColor="text1"/>
                <w:lang w:val="uk-UA"/>
              </w:rPr>
              <w:t xml:space="preserve"> </w:t>
            </w:r>
            <w:r w:rsidR="00804ADA" w:rsidRPr="00DA48EA">
              <w:rPr>
                <w:b/>
                <w:color w:val="000000" w:themeColor="text1"/>
                <w:lang w:val="uk-UA"/>
              </w:rPr>
              <w:t>290</w:t>
            </w:r>
            <w:r w:rsidR="00DA48EA" w:rsidRPr="00DA48EA">
              <w:rPr>
                <w:b/>
                <w:color w:val="000000" w:themeColor="text1"/>
                <w:lang w:val="uk-UA"/>
              </w:rPr>
              <w:t>18</w:t>
            </w:r>
            <w:r w:rsidR="00804ADA" w:rsidRPr="00DA48EA">
              <w:rPr>
                <w:b/>
                <w:color w:val="000000" w:themeColor="text1"/>
                <w:lang w:val="uk-UA"/>
              </w:rPr>
              <w:t>, Україна, Хмельницька обл., місто Хмельницький, вулиця Тернопільська, будинок, 14/2</w:t>
            </w:r>
          </w:p>
          <w:bookmarkEnd w:id="0"/>
          <w:p w:rsidR="006F515F" w:rsidRPr="00804ADA" w:rsidRDefault="006F515F" w:rsidP="00121A58">
            <w:pPr>
              <w:pStyle w:val="a6"/>
              <w:widowControl w:val="0"/>
              <w:snapToGrid w:val="0"/>
              <w:spacing w:before="0" w:after="0"/>
              <w:contextualSpacing/>
              <w:rPr>
                <w:b/>
                <w:color w:val="000000" w:themeColor="text1"/>
                <w:lang w:val="uk-UA"/>
              </w:rPr>
            </w:pPr>
          </w:p>
          <w:p w:rsidR="006F515F" w:rsidRPr="00804ADA" w:rsidRDefault="006F515F" w:rsidP="00121A58">
            <w:pPr>
              <w:pStyle w:val="a6"/>
              <w:snapToGrid w:val="0"/>
              <w:spacing w:before="0" w:after="0"/>
              <w:contextualSpacing/>
              <w:jc w:val="both"/>
              <w:rPr>
                <w:color w:val="000000" w:themeColor="text1"/>
                <w:lang w:val="uk-UA"/>
              </w:rPr>
            </w:pPr>
            <w:r w:rsidRPr="00804ADA">
              <w:rPr>
                <w:b/>
                <w:color w:val="000000" w:themeColor="text1"/>
                <w:lang w:val="uk-UA" w:eastAsia="uk-UA"/>
              </w:rPr>
              <w:t>Обсяг виконання робіт – 1 роб</w:t>
            </w:r>
            <w:r w:rsidR="00712C7E" w:rsidRPr="00804ADA">
              <w:rPr>
                <w:b/>
                <w:color w:val="000000" w:themeColor="text1"/>
                <w:lang w:val="uk-UA" w:eastAsia="uk-UA"/>
              </w:rPr>
              <w:t>ота</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804ADA" w:rsidRDefault="006F515F" w:rsidP="00121A58">
            <w:pPr>
              <w:pStyle w:val="a6"/>
              <w:spacing w:before="0" w:after="0"/>
              <w:contextualSpacing/>
              <w:jc w:val="both"/>
              <w:rPr>
                <w:color w:val="000000" w:themeColor="text1"/>
                <w:lang w:val="uk-UA"/>
              </w:rPr>
            </w:pPr>
            <w:r w:rsidRPr="00804ADA">
              <w:rPr>
                <w:color w:val="000000" w:themeColor="text1"/>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804ADA" w:rsidRDefault="006F515F" w:rsidP="00121A58">
            <w:pPr>
              <w:pStyle w:val="a6"/>
              <w:snapToGrid w:val="0"/>
              <w:spacing w:before="0" w:after="0"/>
              <w:contextualSpacing/>
              <w:jc w:val="both"/>
              <w:rPr>
                <w:color w:val="000000" w:themeColor="text1"/>
                <w:lang w:val="uk-UA"/>
              </w:rPr>
            </w:pPr>
            <w:r w:rsidRPr="00DA48EA">
              <w:rPr>
                <w:b/>
                <w:color w:val="000000" w:themeColor="text1"/>
                <w:lang w:val="uk-UA"/>
              </w:rPr>
              <w:t xml:space="preserve">до </w:t>
            </w:r>
            <w:r w:rsidR="00DA48EA" w:rsidRPr="00DA48EA">
              <w:rPr>
                <w:b/>
                <w:color w:val="000000" w:themeColor="text1"/>
              </w:rPr>
              <w:t>31</w:t>
            </w:r>
            <w:r w:rsidR="009304F9" w:rsidRPr="00DA48EA">
              <w:rPr>
                <w:b/>
                <w:color w:val="000000" w:themeColor="text1"/>
                <w:lang w:val="uk-UA"/>
              </w:rPr>
              <w:t>.</w:t>
            </w:r>
            <w:r w:rsidR="00DA48EA" w:rsidRPr="00DA48EA">
              <w:rPr>
                <w:b/>
                <w:color w:val="000000" w:themeColor="text1"/>
                <w:lang w:val="en-US"/>
              </w:rPr>
              <w:t>12</w:t>
            </w:r>
            <w:r w:rsidR="007F35C8" w:rsidRPr="00DA48EA">
              <w:rPr>
                <w:b/>
                <w:color w:val="000000" w:themeColor="text1"/>
                <w:lang w:val="uk-UA"/>
              </w:rPr>
              <w:t>.202</w:t>
            </w:r>
            <w:r w:rsidR="00FC550F">
              <w:rPr>
                <w:b/>
                <w:color w:val="000000" w:themeColor="text1"/>
                <w:lang w:val="uk-UA"/>
              </w:rPr>
              <w:t>5</w:t>
            </w:r>
          </w:p>
        </w:tc>
      </w:tr>
      <w:tr w:rsidR="00CC72F7" w:rsidRPr="00FC550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b/>
                <w:bCs/>
                <w:color w:val="000000" w:themeColor="text1"/>
                <w:lang w:val="uk-UA"/>
              </w:rPr>
              <w:t>5. Недискримінація учасників</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ind w:right="34"/>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rPr>
              <w:t xml:space="preserve">1.5.1. </w:t>
            </w:r>
            <w:r w:rsidRPr="00804ADA">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941E9" w:rsidRPr="00804ADA" w:rsidRDefault="00E941E9" w:rsidP="00121A58">
            <w:pPr>
              <w:ind w:right="34"/>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w:t>
            </w:r>
            <w:r w:rsidRPr="00804ADA">
              <w:rPr>
                <w:rFonts w:ascii="Times New Roman" w:hAnsi="Times New Roman" w:cs="Times New Roman"/>
                <w:color w:val="000000" w:themeColor="text1"/>
                <w:lang w:val="uk-UA" w:eastAsia="ru-RU"/>
              </w:rPr>
              <w:lastRenderedPageBreak/>
              <w:t>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941E9" w:rsidRPr="00804ADA" w:rsidRDefault="00E941E9" w:rsidP="00121A58">
            <w:pPr>
              <w:ind w:right="34"/>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310F3" w:rsidRPr="00804ADA">
              <w:rPr>
                <w:rFonts w:ascii="Times New Roman" w:hAnsi="Times New Roman" w:cs="Times New Roman"/>
                <w:color w:val="000000" w:themeColor="text1"/>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04ADA">
              <w:rPr>
                <w:rFonts w:ascii="Times New Roman" w:hAnsi="Times New Roman" w:cs="Times New Roman"/>
                <w:color w:val="000000" w:themeColor="text1"/>
                <w:lang w:val="uk-UA" w:eastAsia="ru-RU"/>
              </w:rPr>
              <w:t>.</w:t>
            </w:r>
            <w:r w:rsidR="007F35C8" w:rsidRPr="00804ADA">
              <w:rPr>
                <w:rFonts w:ascii="Times New Roman" w:hAnsi="Times New Roman" w:cs="Times New Roman"/>
                <w:color w:val="000000" w:themeColor="text1"/>
                <w:lang w:val="uk-UA" w:eastAsia="ru-RU"/>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1.6.1. Валютою тендерної пропозиції є гривня.</w:t>
            </w:r>
          </w:p>
          <w:p w:rsidR="008B75CA" w:rsidRPr="00804ADA" w:rsidRDefault="008B75CA" w:rsidP="008B75CA">
            <w:pPr>
              <w:pStyle w:val="a6"/>
              <w:spacing w:before="0" w:after="0"/>
              <w:contextualSpacing/>
              <w:jc w:val="both"/>
              <w:rPr>
                <w:color w:val="000000" w:themeColor="text1"/>
                <w:lang w:val="uk-UA"/>
              </w:rPr>
            </w:pPr>
            <w:r w:rsidRPr="00804ADA">
              <w:rPr>
                <w:color w:val="000000" w:themeColor="text1"/>
                <w:lang w:val="uk-UA"/>
              </w:rPr>
              <w:t>1.6.2. Ціна тендерної пропозиції зазначається в електронній системі закупівель в гривнях з урахуванням податку на додану вартість (далі – ПДВ).</w:t>
            </w:r>
          </w:p>
          <w:p w:rsidR="00E941E9" w:rsidRPr="00804ADA" w:rsidRDefault="008B75CA" w:rsidP="008B75CA">
            <w:pPr>
              <w:contextualSpacing/>
              <w:jc w:val="both"/>
              <w:rPr>
                <w:rFonts w:ascii="Times New Roman" w:hAnsi="Times New Roman" w:cs="Times New Roman"/>
                <w:color w:val="000000" w:themeColor="text1"/>
                <w:lang w:val="uk-UA"/>
              </w:rPr>
            </w:pPr>
            <w:r w:rsidRPr="00804ADA">
              <w:rPr>
                <w:color w:val="000000" w:themeColor="text1"/>
                <w:lang w:val="uk-UA"/>
              </w:rPr>
              <w:t>1.6.3.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rsidR="00E941E9" w:rsidRPr="00804ADA" w:rsidRDefault="00E941E9" w:rsidP="00121A58">
            <w:pPr>
              <w:tabs>
                <w:tab w:val="left" w:pos="585"/>
              </w:tabs>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E941E9" w:rsidRPr="00804ADA" w:rsidRDefault="00E941E9" w:rsidP="00121A58">
            <w:pPr>
              <w:tabs>
                <w:tab w:val="left" w:pos="585"/>
              </w:tabs>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E941E9" w:rsidRPr="00804ADA" w:rsidRDefault="00E941E9" w:rsidP="00121A58">
            <w:pPr>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E941E9" w:rsidRPr="00804ADA" w:rsidRDefault="00E941E9" w:rsidP="00121A58">
            <w:pPr>
              <w:tabs>
                <w:tab w:val="left" w:pos="585"/>
              </w:tabs>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E941E9" w:rsidRPr="00804ADA" w:rsidRDefault="00E941E9" w:rsidP="00121A58">
            <w:pPr>
              <w:autoSpaceDN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w:t>
            </w:r>
            <w:r w:rsidRPr="00804ADA">
              <w:rPr>
                <w:rFonts w:ascii="Times New Roman" w:hAnsi="Times New Roman" w:cs="Times New Roman"/>
                <w:color w:val="000000" w:themeColor="text1"/>
                <w:lang w:val="uk-UA"/>
              </w:rPr>
              <w:lastRenderedPageBreak/>
              <w:t>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E941E9" w:rsidRPr="00804ADA" w:rsidRDefault="00E941E9" w:rsidP="00121A58">
            <w:pPr>
              <w:autoSpaceDN w:val="0"/>
              <w:ind w:right="22"/>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941E9" w:rsidRPr="00804ADA" w:rsidRDefault="00E941E9" w:rsidP="00121A58">
            <w:pPr>
              <w:autoSpaceDN w:val="0"/>
              <w:ind w:right="22"/>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Способи легалізації документів учасниками – нерезидентами України:</w:t>
            </w:r>
          </w:p>
          <w:p w:rsidR="00E941E9" w:rsidRPr="00804ADA" w:rsidRDefault="00E941E9" w:rsidP="00121A58">
            <w:pPr>
              <w:autoSpaceDN w:val="0"/>
              <w:ind w:right="22"/>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а) за спрощеною процедурою проставлення Апостиля (Apostille) відповідно до статей 3 та 4 Гаазької Конвенції від 05.10.1961 або</w:t>
            </w:r>
          </w:p>
          <w:p w:rsidR="00E941E9" w:rsidRPr="00804ADA" w:rsidRDefault="00E941E9" w:rsidP="00121A58">
            <w:pPr>
              <w:autoSpaceDN w:val="0"/>
              <w:ind w:right="22"/>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CC72F7" w:rsidRPr="00804ADA"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center"/>
              <w:rPr>
                <w:color w:val="000000" w:themeColor="text1"/>
                <w:lang w:val="uk-UA"/>
              </w:rPr>
            </w:pPr>
            <w:r w:rsidRPr="00804ADA">
              <w:rPr>
                <w:b/>
                <w:bCs/>
                <w:color w:val="000000" w:themeColor="text1"/>
                <w:lang w:val="uk-UA"/>
              </w:rPr>
              <w:lastRenderedPageBreak/>
              <w:t>II. Порядок унесення змін та надання роз'яснень до тендерної документації</w:t>
            </w:r>
          </w:p>
        </w:tc>
      </w:tr>
      <w:tr w:rsidR="00CC72F7" w:rsidRPr="00FC550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tabs>
                <w:tab w:val="left" w:pos="237"/>
              </w:tabs>
              <w:spacing w:before="0" w:after="0"/>
              <w:contextualSpacing/>
              <w:rPr>
                <w:color w:val="000000" w:themeColor="text1"/>
                <w:lang w:val="uk-UA"/>
              </w:rPr>
            </w:pPr>
            <w:r w:rsidRPr="00804ADA">
              <w:rPr>
                <w:b/>
                <w:bCs/>
                <w:color w:val="000000" w:themeColor="text1"/>
                <w:lang w:val="uk-UA"/>
              </w:rPr>
              <w:t>1. Процедура надання роз'яснень щодо  тендерної документації</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D90" w:rsidRPr="00804ADA" w:rsidRDefault="00E61D90" w:rsidP="00121A58">
            <w:pPr>
              <w:ind w:right="100"/>
              <w:contextualSpacing/>
              <w:jc w:val="both"/>
              <w:rPr>
                <w:rFonts w:ascii="Times New Roman" w:hAnsi="Times New Roman" w:cs="Times New Roman"/>
                <w:color w:val="000000" w:themeColor="text1"/>
                <w:lang w:val="uk-UA" w:eastAsia="uk-UA"/>
              </w:rPr>
            </w:pPr>
            <w:r w:rsidRPr="00804ADA">
              <w:rPr>
                <w:rFonts w:ascii="Times New Roman" w:hAnsi="Times New Roman"/>
                <w:color w:val="000000" w:themeColor="text1"/>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r w:rsidRPr="00804ADA">
              <w:rPr>
                <w:rFonts w:ascii="Times New Roman" w:hAnsi="Times New Roman" w:cs="Times New Roman"/>
                <w:color w:val="000000" w:themeColor="text1"/>
                <w:lang w:val="uk-UA" w:eastAsia="uk-UA"/>
              </w:rPr>
              <w:t>закупівель.</w:t>
            </w:r>
          </w:p>
          <w:p w:rsidR="00E61D90" w:rsidRPr="00804ADA" w:rsidRDefault="00E61D90" w:rsidP="00121A58">
            <w:pPr>
              <w:ind w:right="100"/>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2.1.2. 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E61D90" w:rsidRPr="00804ADA" w:rsidRDefault="00E61D90" w:rsidP="00121A58">
            <w:pPr>
              <w:ind w:right="100"/>
              <w:contextualSpacing/>
              <w:jc w:val="both"/>
              <w:rPr>
                <w:rFonts w:ascii="Times New Roman" w:hAnsi="Times New Roman"/>
                <w:color w:val="000000" w:themeColor="text1"/>
                <w:lang w:val="uk-UA" w:eastAsia="uk-UA"/>
              </w:rPr>
            </w:pPr>
            <w:r w:rsidRPr="00804ADA">
              <w:rPr>
                <w:rFonts w:ascii="Times New Roman" w:hAnsi="Times New Roman" w:cs="Times New Roman"/>
                <w:color w:val="000000" w:themeColor="text1"/>
                <w:lang w:val="uk-UA" w:eastAsia="uk-UA"/>
              </w:rPr>
              <w:t xml:space="preserve">2.1.3. </w:t>
            </w:r>
            <w:r w:rsidRPr="00804ADA">
              <w:rPr>
                <w:rFonts w:ascii="Times New Roman" w:hAnsi="Times New Roman" w:cs="Times New Roman"/>
                <w:color w:val="000000" w:themeColor="text1"/>
                <w:shd w:val="clear" w:color="auto" w:fill="FFFFFF"/>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804ADA">
              <w:rPr>
                <w:rFonts w:ascii="Times New Roman" w:hAnsi="Times New Roman" w:cs="Times New Roman"/>
                <w:color w:val="000000" w:themeColor="text1"/>
                <w:lang w:val="uk-UA" w:eastAsia="uk-UA"/>
              </w:rPr>
              <w:t>.</w:t>
            </w:r>
          </w:p>
          <w:p w:rsidR="00E941E9" w:rsidRPr="00804ADA" w:rsidRDefault="00E61D90" w:rsidP="00121A58">
            <w:pPr>
              <w:pStyle w:val="rvps2"/>
              <w:shd w:val="clear" w:color="auto" w:fill="FFFFFF"/>
              <w:spacing w:before="0" w:after="0"/>
              <w:contextualSpacing/>
              <w:jc w:val="both"/>
              <w:rPr>
                <w:color w:val="000000" w:themeColor="text1"/>
                <w:lang w:val="uk-UA" w:eastAsia="uk-UA"/>
              </w:rPr>
            </w:pPr>
            <w:r w:rsidRPr="00804ADA">
              <w:rPr>
                <w:color w:val="000000" w:themeColor="text1"/>
                <w:lang w:val="uk-UA" w:eastAsia="uk-UA"/>
              </w:rPr>
              <w:t>2.1.4. Зазначена у цій частині інформація оприлюднюється замовником відповідно до пункту 54 Особливостей.</w:t>
            </w:r>
          </w:p>
          <w:p w:rsidR="00AC0CEA" w:rsidRDefault="00AC0CEA" w:rsidP="00121A58">
            <w:pPr>
              <w:pStyle w:val="rvps2"/>
              <w:shd w:val="clear" w:color="auto" w:fill="FFFFFF"/>
              <w:spacing w:before="0" w:after="0"/>
              <w:contextualSpacing/>
              <w:jc w:val="both"/>
              <w:rPr>
                <w:color w:val="000000" w:themeColor="text1"/>
                <w:lang w:val="uk-UA"/>
              </w:rPr>
            </w:pPr>
            <w:r w:rsidRPr="00804ADA">
              <w:rPr>
                <w:color w:val="000000" w:themeColor="text1"/>
                <w:lang w:val="uk-UA"/>
              </w:rPr>
              <w:t xml:space="preserve">2.1.5. </w:t>
            </w:r>
            <w:r w:rsidR="009A07FE" w:rsidRPr="00804ADA">
              <w:rPr>
                <w:color w:val="000000" w:themeColor="text1"/>
                <w:lang w:val="uk-UA"/>
              </w:rPr>
              <w:t>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r w:rsidRPr="00804ADA">
              <w:rPr>
                <w:color w:val="000000" w:themeColor="text1"/>
                <w:lang w:val="uk-UA"/>
              </w:rPr>
              <w:t>.</w:t>
            </w:r>
          </w:p>
          <w:p w:rsidR="00804ADA" w:rsidRPr="00804ADA" w:rsidRDefault="00804ADA" w:rsidP="00121A58">
            <w:pPr>
              <w:pStyle w:val="rvps2"/>
              <w:shd w:val="clear" w:color="auto" w:fill="FFFFFF"/>
              <w:spacing w:before="0" w:after="0"/>
              <w:contextualSpacing/>
              <w:jc w:val="both"/>
              <w:rPr>
                <w:color w:val="000000" w:themeColor="text1"/>
                <w:lang w:val="uk-UA"/>
              </w:rPr>
            </w:pPr>
            <w:r>
              <w:rPr>
                <w:color w:val="000000" w:themeColor="text1"/>
                <w:lang w:val="uk-UA"/>
              </w:rPr>
              <w:t xml:space="preserve">2.1.6. </w:t>
            </w:r>
            <w:r w:rsidRPr="00804ADA">
              <w:rPr>
                <w:color w:val="000000" w:themeColor="text1"/>
                <w:lang w:val="uk-UA"/>
              </w:rPr>
              <w:t>Учасник у складі тендерної пропозиції повинен надати підтвердження надійності щодо можливості виконання робіт, а саме мати розмір статутного капіталу, на момент оголошення закупівлі, в розмірі не меншому ніж 1 млн. грн.</w:t>
            </w:r>
          </w:p>
        </w:tc>
      </w:tr>
      <w:tr w:rsidR="00CC72F7" w:rsidRPr="00804ADA"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b/>
                <w:bCs/>
                <w:color w:val="000000" w:themeColor="text1"/>
                <w:lang w:val="uk-UA"/>
              </w:rPr>
              <w:t xml:space="preserve">2. </w:t>
            </w:r>
            <w:r w:rsidRPr="00804ADA">
              <w:rPr>
                <w:b/>
                <w:color w:val="000000" w:themeColor="text1"/>
                <w:lang w:val="uk-UA"/>
              </w:rPr>
              <w:t>Унесення змін до тендерної документації</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D90" w:rsidRPr="00804ADA" w:rsidRDefault="00E61D90" w:rsidP="00121A58">
            <w:pPr>
              <w:ind w:right="100"/>
              <w:contextualSpacing/>
              <w:jc w:val="both"/>
              <w:rPr>
                <w:rFonts w:ascii="Times New Roman" w:hAnsi="Times New Roman"/>
                <w:color w:val="000000" w:themeColor="text1"/>
                <w:lang w:val="uk-UA" w:eastAsia="uk-UA"/>
              </w:rPr>
            </w:pPr>
            <w:r w:rsidRPr="00804ADA">
              <w:rPr>
                <w:rFonts w:ascii="Times New Roman" w:hAnsi="Times New Roman"/>
                <w:color w:val="000000" w:themeColor="text1"/>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w:t>
            </w:r>
            <w:r w:rsidRPr="00804ADA">
              <w:rPr>
                <w:rFonts w:ascii="Times New Roman" w:hAnsi="Times New Roman"/>
                <w:color w:val="000000" w:themeColor="text1"/>
                <w:lang w:val="uk-UA" w:eastAsia="uk-UA"/>
              </w:rPr>
              <w:lastRenderedPageBreak/>
              <w:t>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E61D90" w:rsidRPr="00804ADA" w:rsidRDefault="00E61D90" w:rsidP="00121A58">
            <w:pPr>
              <w:ind w:right="100"/>
              <w:contextualSpacing/>
              <w:jc w:val="both"/>
              <w:rPr>
                <w:rFonts w:ascii="Times New Roman" w:hAnsi="Times New Roman"/>
                <w:color w:val="000000" w:themeColor="text1"/>
                <w:lang w:val="uk-UA" w:eastAsia="uk-UA"/>
              </w:rPr>
            </w:pPr>
            <w:r w:rsidRPr="00804ADA">
              <w:rPr>
                <w:rFonts w:ascii="Times New Roman" w:hAnsi="Times New Roman"/>
                <w:color w:val="000000" w:themeColor="text1"/>
                <w:lang w:val="uk-UA" w:eastAsia="uk-UA"/>
              </w:rPr>
              <w:t>2.2.2.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E941E9" w:rsidRPr="00804ADA" w:rsidRDefault="00E61D90" w:rsidP="00121A58">
            <w:pPr>
              <w:widowControl/>
              <w:shd w:val="clear" w:color="auto" w:fill="FFFFFF"/>
              <w:suppressAutoHyphens w:val="0"/>
              <w:autoSpaceDE/>
              <w:contextualSpacing/>
              <w:jc w:val="both"/>
              <w:rPr>
                <w:rFonts w:ascii="Times New Roman" w:hAnsi="Times New Roman" w:cs="Times New Roman"/>
                <w:color w:val="000000" w:themeColor="text1"/>
                <w:lang w:val="uk-UA"/>
              </w:rPr>
            </w:pPr>
            <w:r w:rsidRPr="00804ADA">
              <w:rPr>
                <w:color w:val="000000" w:themeColor="text1"/>
                <w:lang w:val="uk-UA" w:eastAsia="uk-UA"/>
              </w:rPr>
              <w:t>2.2.3. Зазначена у цій частині інформація оприлюднюється замовником відповідно до пункту 54 Особливостей.</w:t>
            </w:r>
          </w:p>
        </w:tc>
      </w:tr>
      <w:tr w:rsidR="00CC72F7" w:rsidRPr="00804ADA"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center"/>
              <w:rPr>
                <w:color w:val="000000" w:themeColor="text1"/>
                <w:lang w:val="uk-UA"/>
              </w:rPr>
            </w:pPr>
            <w:r w:rsidRPr="00804ADA">
              <w:rPr>
                <w:b/>
                <w:bCs/>
                <w:color w:val="000000" w:themeColor="text1"/>
                <w:lang w:val="uk-UA"/>
              </w:rPr>
              <w:lastRenderedPageBreak/>
              <w:t xml:space="preserve">III. </w:t>
            </w:r>
            <w:r w:rsidRPr="00804ADA">
              <w:rPr>
                <w:b/>
                <w:color w:val="000000" w:themeColor="text1"/>
                <w:lang w:val="uk-UA"/>
              </w:rPr>
              <w:t>Інструкція з підготовки тендерної пропозиції</w:t>
            </w:r>
          </w:p>
        </w:tc>
      </w:tr>
      <w:tr w:rsidR="00CC72F7" w:rsidRPr="00804ADA"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color w:val="000000" w:themeColor="text1"/>
                <w:lang w:val="uk-UA"/>
              </w:rPr>
              <w:t> </w:t>
            </w:r>
            <w:r w:rsidRPr="00804ADA">
              <w:rPr>
                <w:b/>
                <w:bCs/>
                <w:color w:val="000000" w:themeColor="text1"/>
                <w:lang w:val="uk-UA"/>
              </w:rPr>
              <w:t xml:space="preserve">1. </w:t>
            </w:r>
            <w:r w:rsidRPr="00804ADA">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447734">
            <w:pPr>
              <w:pStyle w:val="a6"/>
              <w:spacing w:before="0" w:after="0"/>
              <w:contextualSpacing/>
              <w:jc w:val="both"/>
              <w:rPr>
                <w:color w:val="000000" w:themeColor="text1"/>
                <w:lang w:val="uk-UA"/>
              </w:rPr>
            </w:pPr>
            <w:r w:rsidRPr="00804ADA">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804ADA">
              <w:rPr>
                <w:color w:val="000000" w:themeColor="text1"/>
                <w:lang w:val="uk-UA"/>
              </w:rPr>
              <w:t xml:space="preserve">, а саме: </w:t>
            </w:r>
          </w:p>
          <w:p w:rsidR="00E941E9"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lang w:val="uk-UA"/>
              </w:rPr>
            </w:pPr>
            <w:r w:rsidRPr="00804ADA">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rsidR="00E941E9"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rsidR="00E941E9"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rsidR="00E941E9"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804ADA">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804ADA">
              <w:rPr>
                <w:rFonts w:ascii="Times New Roman" w:eastAsia="Times New Roman" w:hAnsi="Times New Roman" w:cs="Times New Roman"/>
                <w:color w:val="000000" w:themeColor="text1"/>
                <w:sz w:val="24"/>
                <w:szCs w:val="24"/>
                <w:lang w:val="uk-UA"/>
              </w:rPr>
              <w:t>залучити для виконання робіт, згідно додатку 4;</w:t>
            </w:r>
          </w:p>
          <w:p w:rsidR="0028698D"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8698D" w:rsidRPr="00804ADA" w:rsidRDefault="0028698D"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804ADA">
              <w:rPr>
                <w:rFonts w:ascii="Times New Roman" w:hAnsi="Times New Roman" w:cs="Times New Roman"/>
                <w:color w:val="000000" w:themeColor="text1"/>
                <w:sz w:val="24"/>
                <w:szCs w:val="24"/>
                <w:lang w:val="uk-UA"/>
              </w:rPr>
              <w:t xml:space="preserve">належним чином завірену копію або оригінал статуту </w:t>
            </w:r>
            <w:r w:rsidR="00AC3F33" w:rsidRPr="00804ADA">
              <w:rPr>
                <w:rFonts w:ascii="Times New Roman" w:hAnsi="Times New Roman" w:cs="Times New Roman"/>
                <w:color w:val="000000" w:themeColor="text1"/>
                <w:sz w:val="24"/>
                <w:szCs w:val="24"/>
                <w:lang w:val="uk-UA"/>
              </w:rPr>
              <w:t>(для юридичних осіб)</w:t>
            </w:r>
            <w:r w:rsidRPr="00804ADA">
              <w:rPr>
                <w:rFonts w:ascii="Times New Roman" w:hAnsi="Times New Roman" w:cs="Times New Roman"/>
                <w:color w:val="000000" w:themeColor="text1"/>
                <w:sz w:val="24"/>
                <w:szCs w:val="24"/>
                <w:lang w:val="uk-UA"/>
              </w:rPr>
              <w:t xml:space="preserve">; </w:t>
            </w:r>
          </w:p>
          <w:p w:rsidR="0028698D" w:rsidRPr="00804ADA" w:rsidRDefault="00447734"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804ADA">
              <w:rPr>
                <w:rFonts w:ascii="Times New Roman" w:hAnsi="Times New Roman" w:cs="Times New Roman"/>
                <w:color w:val="000000" w:themeColor="text1"/>
                <w:sz w:val="24"/>
                <w:szCs w:val="24"/>
                <w:lang w:val="uk-UA"/>
              </w:rPr>
              <w:t>у</w:t>
            </w:r>
            <w:r w:rsidR="0028698D" w:rsidRPr="00804ADA">
              <w:rPr>
                <w:rFonts w:ascii="Times New Roman" w:hAnsi="Times New Roman" w:cs="Times New Roman"/>
                <w:color w:val="000000" w:themeColor="text1"/>
                <w:sz w:val="24"/>
                <w:szCs w:val="24"/>
                <w:lang w:val="uk-UA"/>
              </w:rPr>
              <w:t xml:space="preserve">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E941E9" w:rsidRPr="00804ADA"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rsidR="00E941E9" w:rsidRPr="00804ADA" w:rsidRDefault="00E941E9" w:rsidP="00447734">
            <w:pPr>
              <w:pStyle w:val="a6"/>
              <w:spacing w:before="0" w:after="0"/>
              <w:ind w:hanging="16"/>
              <w:contextualSpacing/>
              <w:jc w:val="both"/>
              <w:rPr>
                <w:color w:val="000000" w:themeColor="text1"/>
                <w:lang w:val="uk-UA"/>
              </w:rPr>
            </w:pPr>
            <w:r w:rsidRPr="00804ADA">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941E9" w:rsidRPr="00804ADA" w:rsidRDefault="00E941E9" w:rsidP="00447734">
            <w:pPr>
              <w:pStyle w:val="a6"/>
              <w:spacing w:before="0" w:after="0"/>
              <w:contextualSpacing/>
              <w:jc w:val="both"/>
              <w:rPr>
                <w:color w:val="000000" w:themeColor="text1"/>
                <w:sz w:val="20"/>
                <w:lang w:val="uk-UA"/>
              </w:rPr>
            </w:pPr>
            <w:r w:rsidRPr="00804ADA">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w:t>
            </w:r>
            <w:r w:rsidRPr="00804ADA">
              <w:rPr>
                <w:color w:val="000000" w:themeColor="text1"/>
                <w:lang w:val="uk-UA"/>
              </w:rPr>
              <w:lastRenderedPageBreak/>
              <w:t xml:space="preserve">оригіналів або належним чином завірених копій документів, </w:t>
            </w:r>
            <w:r w:rsidRPr="00804ADA">
              <w:rPr>
                <w:b/>
                <w:color w:val="000000" w:themeColor="text1"/>
                <w:u w:val="single"/>
                <w:lang w:val="uk-UA"/>
              </w:rPr>
              <w:t>у вигляді pdf-формату файлу</w:t>
            </w:r>
            <w:r w:rsidR="0042601C" w:rsidRPr="00804ADA">
              <w:rPr>
                <w:b/>
                <w:color w:val="000000" w:themeColor="text1"/>
                <w:u w:val="single"/>
                <w:lang w:val="uk-UA"/>
              </w:rPr>
              <w:t>.</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941E9" w:rsidRPr="00804ADA" w:rsidRDefault="00E941E9" w:rsidP="00121A58">
            <w:pPr>
              <w:ind w:hanging="21"/>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E941E9" w:rsidRPr="00804ADA" w:rsidRDefault="00E941E9" w:rsidP="00121A58">
            <w:pPr>
              <w:pStyle w:val="a6"/>
              <w:spacing w:before="0" w:after="0"/>
              <w:ind w:right="101"/>
              <w:contextualSpacing/>
              <w:jc w:val="both"/>
              <w:rPr>
                <w:color w:val="000000" w:themeColor="text1"/>
                <w:lang w:val="uk-UA"/>
              </w:rPr>
            </w:pPr>
            <w:r w:rsidRPr="00804ADA">
              <w:rPr>
                <w:color w:val="000000" w:themeColor="text1"/>
                <w:lang w:val="uk-UA"/>
              </w:rPr>
              <w:t xml:space="preserve">3.1.5. </w:t>
            </w:r>
            <w:r w:rsidRPr="00804ADA">
              <w:rPr>
                <w:b/>
                <w:color w:val="000000" w:themeColor="text1"/>
                <w:lang w:val="uk-UA"/>
              </w:rPr>
              <w:t xml:space="preserve">Повноваження щодо підпису документів </w:t>
            </w:r>
            <w:r w:rsidRPr="00804ADA">
              <w:rPr>
                <w:color w:val="000000" w:themeColor="text1"/>
                <w:lang w:val="uk-UA"/>
              </w:rPr>
              <w:t xml:space="preserve">тендерної пропозиції учасника процедури закупівлі підтверджується: </w:t>
            </w:r>
          </w:p>
          <w:p w:rsidR="00E941E9" w:rsidRPr="00804ADA" w:rsidRDefault="00E941E9" w:rsidP="00121A58">
            <w:pPr>
              <w:pStyle w:val="a6"/>
              <w:spacing w:before="0" w:after="0"/>
              <w:ind w:right="101"/>
              <w:contextualSpacing/>
              <w:jc w:val="both"/>
              <w:rPr>
                <w:color w:val="000000" w:themeColor="text1"/>
                <w:lang w:val="uk-UA"/>
              </w:rPr>
            </w:pPr>
            <w:r w:rsidRPr="00804ADA">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w:t>
            </w:r>
            <w:r w:rsidR="00EA04AA" w:rsidRPr="00804ADA">
              <w:rPr>
                <w:color w:val="000000" w:themeColor="text1"/>
                <w:lang w:val="uk-UA"/>
              </w:rPr>
              <w:t>або протокол зборів засновників</w:t>
            </w:r>
            <w:r w:rsidRPr="00804ADA">
              <w:rPr>
                <w:color w:val="000000" w:themeColor="text1"/>
                <w:lang w:val="uk-UA"/>
              </w:rPr>
              <w:t xml:space="preserve"> або виписка, або витяг із ЄДР, тощо. </w:t>
            </w:r>
          </w:p>
          <w:p w:rsidR="00E941E9" w:rsidRPr="00804ADA" w:rsidRDefault="00E941E9" w:rsidP="00121A58">
            <w:pPr>
              <w:pStyle w:val="a6"/>
              <w:spacing w:before="0" w:after="0"/>
              <w:ind w:right="99"/>
              <w:contextualSpacing/>
              <w:jc w:val="both"/>
              <w:rPr>
                <w:color w:val="000000" w:themeColor="text1"/>
                <w:lang w:val="uk-UA"/>
              </w:rPr>
            </w:pPr>
            <w:r w:rsidRPr="00804ADA">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xml:space="preserve"> - для фізичних осіб-підприємців - копія свідоцтва про державну реєстрацію</w:t>
            </w:r>
            <w:r w:rsidR="00EA04AA" w:rsidRPr="00804ADA">
              <w:rPr>
                <w:color w:val="000000" w:themeColor="text1"/>
                <w:lang w:val="uk-UA"/>
              </w:rPr>
              <w:t xml:space="preserve"> або</w:t>
            </w:r>
            <w:r w:rsidRPr="00804ADA">
              <w:rPr>
                <w:color w:val="000000" w:themeColor="text1"/>
                <w:lang w:val="uk-UA"/>
              </w:rPr>
              <w:t xml:space="preserve"> виписку або витягу із ЄДР. </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для іноземного учасника - завірений переклад витягу з торгового реєстру, тощо.</w:t>
            </w:r>
          </w:p>
          <w:p w:rsidR="00E941E9" w:rsidRPr="00804ADA" w:rsidRDefault="00E941E9" w:rsidP="00121A58">
            <w:pPr>
              <w:ind w:hanging="21"/>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941E9" w:rsidRPr="00804ADA" w:rsidRDefault="00E941E9" w:rsidP="00121A58">
            <w:pPr>
              <w:ind w:hanging="21"/>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3.1.</w:t>
            </w:r>
            <w:r w:rsidR="003F7CBC" w:rsidRPr="00804ADA">
              <w:rPr>
                <w:color w:val="000000" w:themeColor="text1"/>
                <w:lang w:val="uk-UA"/>
              </w:rPr>
              <w:t>7</w:t>
            </w:r>
            <w:r w:rsidRPr="00804ADA">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941E9" w:rsidRPr="00804ADA" w:rsidRDefault="00E941E9" w:rsidP="00121A58">
            <w:pPr>
              <w:pStyle w:val="a6"/>
              <w:spacing w:before="0" w:after="0"/>
              <w:contextualSpacing/>
              <w:jc w:val="both"/>
              <w:rPr>
                <w:b/>
                <w:color w:val="000000" w:themeColor="text1"/>
                <w:lang w:val="uk-UA"/>
              </w:rPr>
            </w:pPr>
            <w:r w:rsidRPr="00804ADA">
              <w:rPr>
                <w:b/>
                <w:color w:val="000000" w:themeColor="text1"/>
                <w:lang w:val="uk-UA"/>
              </w:rPr>
              <w:t>3.1.</w:t>
            </w:r>
            <w:r w:rsidR="003F7CBC" w:rsidRPr="00804ADA">
              <w:rPr>
                <w:b/>
                <w:color w:val="000000" w:themeColor="text1"/>
                <w:lang w:val="uk-UA"/>
              </w:rPr>
              <w:t>8</w:t>
            </w:r>
            <w:r w:rsidRPr="00804ADA">
              <w:rPr>
                <w:b/>
                <w:color w:val="000000" w:themeColor="text1"/>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CC72F7" w:rsidRPr="00804ADA" w:rsidTr="00433A29">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contextualSpacing/>
              <w:rPr>
                <w:rFonts w:ascii="Times New Roman" w:hAnsi="Times New Roman" w:cs="Times New Roman"/>
                <w:b/>
                <w:color w:val="000000" w:themeColor="text1"/>
                <w:lang w:val="uk-UA"/>
              </w:rPr>
            </w:pPr>
            <w:r w:rsidRPr="00804ADA">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tabs>
                <w:tab w:val="left" w:pos="1440"/>
              </w:tabs>
              <w:ind w:right="99"/>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tc>
      </w:tr>
      <w:tr w:rsidR="00CC72F7" w:rsidRPr="00804ADA" w:rsidTr="00433A29">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b/>
                <w:color w:val="000000" w:themeColor="text1"/>
                <w:lang w:val="uk-UA"/>
              </w:rPr>
            </w:pPr>
            <w:r w:rsidRPr="00804ADA">
              <w:rPr>
                <w:rFonts w:ascii="Times New Roman" w:hAnsi="Times New Roman" w:cs="Times New Roman"/>
                <w:b/>
                <w:color w:val="000000" w:themeColor="text1"/>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suppressLineNumbers/>
              <w:autoSpaceDE/>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kern w:val="1"/>
                <w:lang w:val="uk-UA"/>
              </w:rPr>
              <w:t>3.3.1. Не встановлюються, оскільки замовником не  вимагається внесення учасником забезпечення тендерної пропозиції.</w:t>
            </w:r>
          </w:p>
        </w:tc>
      </w:tr>
      <w:tr w:rsidR="00CC72F7" w:rsidRPr="00804ADA"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4"/>
              <w:spacing w:after="0"/>
              <w:contextualSpacing/>
              <w:jc w:val="both"/>
              <w:rPr>
                <w:rFonts w:ascii="Times New Roman" w:hAnsi="Times New Roman" w:cs="Times New Roman"/>
                <w:color w:val="000000" w:themeColor="text1"/>
                <w:lang w:val="uk-UA"/>
              </w:rPr>
            </w:pPr>
            <w:r w:rsidRPr="00804ADA">
              <w:rPr>
                <w:rFonts w:ascii="Times New Roman" w:hAnsi="Times New Roman" w:cs="Times New Roman"/>
                <w:b/>
                <w:bCs/>
                <w:color w:val="000000" w:themeColor="text1"/>
                <w:lang w:val="uk-UA"/>
              </w:rPr>
              <w:t xml:space="preserve">4. </w:t>
            </w:r>
            <w:r w:rsidRPr="00804ADA">
              <w:rPr>
                <w:rFonts w:ascii="Times New Roman" w:hAnsi="Times New Roman" w:cs="Times New Roman"/>
                <w:b/>
                <w:color w:val="000000" w:themeColor="text1"/>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3.4.3. Учасник процедури закупівлі має право:</w:t>
            </w:r>
          </w:p>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 відхилити таку вимогу, не втрачаючи при цьому наданого ним забезпечення тендерної пропозиції;</w:t>
            </w:r>
          </w:p>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E941E9" w:rsidRPr="00804ADA" w:rsidRDefault="00E941E9" w:rsidP="00121A58">
            <w:pPr>
              <w:pStyle w:val="22"/>
              <w:ind w:left="0" w:firstLine="0"/>
              <w:contextualSpacing/>
              <w:jc w:val="both"/>
              <w:rPr>
                <w:color w:val="000000" w:themeColor="text1"/>
                <w:sz w:val="24"/>
                <w:szCs w:val="24"/>
                <w:lang w:val="uk-UA"/>
              </w:rPr>
            </w:pPr>
            <w:r w:rsidRPr="00804ADA">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941E9" w:rsidRPr="00804ADA" w:rsidRDefault="00E941E9" w:rsidP="00121A58">
            <w:pPr>
              <w:pStyle w:val="22"/>
              <w:ind w:left="0" w:firstLine="0"/>
              <w:contextualSpacing/>
              <w:jc w:val="both"/>
              <w:rPr>
                <w:color w:val="000000" w:themeColor="text1"/>
                <w:lang w:val="uk-UA"/>
              </w:rPr>
            </w:pPr>
            <w:r w:rsidRPr="00804ADA">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CC72F7" w:rsidRPr="00804ADA"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4"/>
              <w:spacing w:after="0"/>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w:t>
            </w:r>
            <w:r w:rsidRPr="00804ADA">
              <w:rPr>
                <w:rFonts w:ascii="Times New Roman" w:hAnsi="Times New Roman" w:cs="Times New Roman"/>
                <w:b/>
                <w:bCs/>
                <w:color w:val="000000" w:themeColor="text1"/>
                <w:lang w:val="uk-UA"/>
              </w:rPr>
              <w:t xml:space="preserve">5. </w:t>
            </w:r>
            <w:r w:rsidRPr="00804ADA">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pStyle w:val="21"/>
              <w:spacing w:after="0" w:line="240" w:lineRule="auto"/>
              <w:ind w:left="0"/>
              <w:contextualSpacing/>
              <w:jc w:val="both"/>
              <w:rPr>
                <w:rFonts w:ascii="Times New Roman" w:hAnsi="Times New Roman"/>
                <w:color w:val="000000" w:themeColor="text1"/>
                <w:lang w:val="uk-UA"/>
              </w:rPr>
            </w:pPr>
            <w:r w:rsidRPr="00804ADA">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E941E9" w:rsidRPr="00804ADA" w:rsidRDefault="00E941E9" w:rsidP="00121A58">
            <w:pPr>
              <w:pStyle w:val="21"/>
              <w:spacing w:after="0" w:line="240" w:lineRule="auto"/>
              <w:ind w:left="0"/>
              <w:contextualSpacing/>
              <w:jc w:val="both"/>
              <w:rPr>
                <w:rFonts w:ascii="Times New Roman" w:hAnsi="Times New Roman"/>
                <w:color w:val="000000" w:themeColor="text1"/>
                <w:sz w:val="24"/>
                <w:szCs w:val="24"/>
                <w:lang w:val="uk-UA"/>
              </w:rPr>
            </w:pPr>
            <w:r w:rsidRPr="00804ADA">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804ADA">
              <w:rPr>
                <w:rFonts w:ascii="Times New Roman" w:hAnsi="Times New Roman"/>
                <w:color w:val="000000" w:themeColor="text1"/>
                <w:sz w:val="24"/>
                <w:szCs w:val="24"/>
                <w:shd w:val="clear" w:color="auto" w:fill="FFFFFF"/>
                <w:lang w:val="uk-UA"/>
              </w:rPr>
              <w:t>тендерної пропозиції</w:t>
            </w:r>
            <w:r w:rsidRPr="00804ADA">
              <w:rPr>
                <w:rFonts w:ascii="Times New Roman" w:hAnsi="Times New Roman"/>
                <w:color w:val="000000" w:themeColor="text1"/>
                <w:sz w:val="24"/>
                <w:szCs w:val="24"/>
                <w:lang w:val="uk-UA"/>
              </w:rPr>
              <w:t xml:space="preserve"> документи згідно додатку 1.</w:t>
            </w:r>
          </w:p>
          <w:p w:rsidR="00E941E9" w:rsidRPr="00804ADA" w:rsidRDefault="00E941E9" w:rsidP="00121A58">
            <w:pPr>
              <w:pStyle w:val="21"/>
              <w:spacing w:after="0" w:line="240" w:lineRule="auto"/>
              <w:ind w:left="-15"/>
              <w:contextualSpacing/>
              <w:jc w:val="both"/>
              <w:rPr>
                <w:rFonts w:ascii="Times New Roman" w:hAnsi="Times New Roman"/>
                <w:color w:val="000000" w:themeColor="text1"/>
                <w:lang w:val="uk-UA"/>
              </w:rPr>
            </w:pPr>
            <w:r w:rsidRPr="00804ADA">
              <w:rPr>
                <w:rFonts w:ascii="Times New Roman" w:hAnsi="Times New Roman"/>
                <w:color w:val="000000" w:themeColor="text1"/>
                <w:sz w:val="24"/>
                <w:szCs w:val="24"/>
                <w:lang w:val="uk-UA"/>
              </w:rPr>
              <w:t>3.5.3</w:t>
            </w:r>
            <w:r w:rsidRPr="00804ADA">
              <w:rPr>
                <w:rFonts w:ascii="Times New Roman" w:hAnsi="Times New Roman"/>
                <w:b/>
                <w:bCs/>
                <w:color w:val="000000" w:themeColor="text1"/>
                <w:sz w:val="24"/>
                <w:szCs w:val="24"/>
                <w:lang w:val="uk-UA"/>
              </w:rPr>
              <w:t xml:space="preserve">. </w:t>
            </w:r>
            <w:r w:rsidRPr="00804ADA">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p>
          <w:p w:rsidR="00E941E9" w:rsidRPr="00804ADA" w:rsidRDefault="00E941E9" w:rsidP="00121A58">
            <w:pPr>
              <w:pStyle w:val="rvps2"/>
              <w:shd w:val="clear" w:color="auto" w:fill="FFFFFF"/>
              <w:spacing w:before="0" w:after="0"/>
              <w:contextualSpacing/>
              <w:jc w:val="both"/>
              <w:rPr>
                <w:color w:val="000000" w:themeColor="text1"/>
                <w:lang w:val="uk-UA"/>
              </w:rPr>
            </w:pPr>
            <w:r w:rsidRPr="00804ADA">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941E9" w:rsidRPr="00804ADA" w:rsidRDefault="00E941E9" w:rsidP="00121A58">
            <w:pPr>
              <w:tabs>
                <w:tab w:val="left" w:pos="1080"/>
                <w:tab w:val="left" w:pos="10381"/>
              </w:tabs>
              <w:contextualSpacing/>
              <w:jc w:val="both"/>
              <w:rPr>
                <w:rFonts w:ascii="Times New Roman" w:hAnsi="Times New Roman" w:cs="Times New Roman"/>
                <w:color w:val="000000" w:themeColor="text1"/>
                <w:lang w:val="uk-UA"/>
              </w:rPr>
            </w:pPr>
            <w:r w:rsidRPr="00804ADA">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941E9" w:rsidRPr="00804ADA" w:rsidRDefault="00E941E9" w:rsidP="00121A58">
            <w:pPr>
              <w:tabs>
                <w:tab w:val="left" w:pos="1080"/>
                <w:tab w:val="left" w:pos="10381"/>
              </w:tabs>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24B7" w:rsidRPr="00804ADA" w:rsidRDefault="00E941E9" w:rsidP="00121A58">
            <w:pPr>
              <w:tabs>
                <w:tab w:val="left" w:pos="1080"/>
                <w:tab w:val="left" w:pos="10381"/>
              </w:tabs>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C72F7" w:rsidRPr="00804ADA"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4"/>
              <w:spacing w:after="0"/>
              <w:contextualSpacing/>
              <w:rPr>
                <w:rFonts w:ascii="Times New Roman" w:hAnsi="Times New Roman" w:cs="Times New Roman"/>
                <w:color w:val="000000" w:themeColor="text1"/>
                <w:lang w:val="uk-UA"/>
              </w:rPr>
            </w:pPr>
            <w:r w:rsidRPr="00804ADA">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504F12" w:rsidRPr="00804ADA" w:rsidRDefault="00E941E9" w:rsidP="00121A58">
            <w:pPr>
              <w:tabs>
                <w:tab w:val="left" w:pos="711"/>
                <w:tab w:val="left" w:pos="10381"/>
              </w:tabs>
              <w:contextualSpacing/>
              <w:jc w:val="both"/>
              <w:rPr>
                <w:rFonts w:ascii="Times New Roman" w:hAnsi="Times New Roman" w:cs="Times New Roman"/>
                <w:b/>
                <w:bCs/>
                <w:color w:val="000000" w:themeColor="text1"/>
                <w:lang w:val="uk-UA"/>
              </w:rPr>
            </w:pPr>
            <w:r w:rsidRPr="00804ADA">
              <w:rPr>
                <w:rFonts w:ascii="Times New Roman" w:hAnsi="Times New Roman" w:cs="Times New Roman"/>
                <w:color w:val="000000" w:themeColor="text1"/>
                <w:lang w:val="uk-UA"/>
              </w:rPr>
              <w:t xml:space="preserve">3.6.1. Предмет закупівлі: </w:t>
            </w:r>
            <w:r w:rsidR="00B25023" w:rsidRPr="00B25023">
              <w:rPr>
                <w:b/>
                <w:bCs/>
                <w:color w:val="000000" w:themeColor="text1"/>
                <w:lang w:val="uk-UA"/>
              </w:rPr>
              <w:t xml:space="preserve">«Капітальний ремонт з утеплення будівлі Комунального закладу загальної середньої освіти «Початкова школа №4 Хмельницької міської ради» на виконання заходів з енергозбереження та з метою підготовки до проведення опалювального сезону (в тому числі виготовлення проєктно-кошторисної документації)» (ДК 021:2015 : </w:t>
            </w:r>
            <w:r w:rsidR="00DA48EA" w:rsidRPr="001649A6">
              <w:rPr>
                <w:rFonts w:ascii="Times New Roman" w:hAnsi="Times New Roman" w:cs="Times New Roman"/>
                <w:b/>
                <w:color w:val="000000"/>
                <w:lang w:val="uk-UA"/>
              </w:rPr>
              <w:t>45453000-7 - Капітальний ремонт і реставрація</w:t>
            </w:r>
            <w:r w:rsidR="00DA48EA" w:rsidRPr="001649A6">
              <w:rPr>
                <w:rFonts w:ascii="Times New Roman" w:hAnsi="Times New Roman" w:cs="Times New Roman"/>
                <w:b/>
                <w:lang w:val="uk-UA"/>
              </w:rPr>
              <w:t>»</w:t>
            </w:r>
            <w:r w:rsidR="00DA48EA" w:rsidRPr="001649A6">
              <w:rPr>
                <w:b/>
                <w:lang w:val="uk-UA"/>
              </w:rPr>
              <w:t>.</w:t>
            </w:r>
            <w:r w:rsidR="00B25023" w:rsidRPr="00B25023">
              <w:rPr>
                <w:b/>
                <w:bCs/>
                <w:color w:val="000000" w:themeColor="text1"/>
                <w:lang w:val="uk-UA"/>
              </w:rPr>
              <w:t>)</w:t>
            </w:r>
            <w:r w:rsidR="00603AB6" w:rsidRPr="00804ADA">
              <w:rPr>
                <w:rStyle w:val="15"/>
                <w:b/>
                <w:color w:val="000000" w:themeColor="text1"/>
                <w:lang w:val="uk-UA"/>
              </w:rPr>
              <w:t>.</w:t>
            </w:r>
          </w:p>
          <w:p w:rsidR="00E941E9" w:rsidRPr="00804ADA" w:rsidRDefault="00E941E9" w:rsidP="00121A58">
            <w:pPr>
              <w:tabs>
                <w:tab w:val="left" w:pos="711"/>
                <w:tab w:val="left" w:pos="10381"/>
              </w:tabs>
              <w:contextualSpacing/>
              <w:jc w:val="both"/>
              <w:rPr>
                <w:rFonts w:ascii="Times New Roman" w:hAnsi="Times New Roman" w:cs="Times New Roman"/>
                <w:color w:val="000000" w:themeColor="text1"/>
                <w:spacing w:val="1"/>
                <w:lang w:val="uk-UA"/>
              </w:rPr>
            </w:pPr>
            <w:r w:rsidRPr="00804ADA">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rsidR="00F37BDB" w:rsidRPr="00804ADA" w:rsidRDefault="001D2AE1" w:rsidP="00121A58">
            <w:pPr>
              <w:contextualSpacing/>
              <w:jc w:val="both"/>
              <w:rPr>
                <w:rFonts w:ascii="Times New Roman" w:eastAsia="Calibri" w:hAnsi="Times New Roman" w:cs="Times New Roman"/>
                <w:color w:val="000000" w:themeColor="text1"/>
                <w:lang w:val="uk-UA" w:eastAsia="ru-RU"/>
              </w:rPr>
            </w:pPr>
            <w:r w:rsidRPr="00804ADA">
              <w:rPr>
                <w:rFonts w:ascii="Times New Roman" w:hAnsi="Times New Roman" w:cs="Times New Roman"/>
                <w:bCs/>
                <w:color w:val="000000" w:themeColor="text1"/>
                <w:lang w:val="uk-UA"/>
              </w:rPr>
              <w:t>3.6.</w:t>
            </w:r>
            <w:r w:rsidR="00C971D3" w:rsidRPr="00804ADA">
              <w:rPr>
                <w:rFonts w:ascii="Times New Roman" w:hAnsi="Times New Roman" w:cs="Times New Roman"/>
                <w:bCs/>
                <w:color w:val="000000" w:themeColor="text1"/>
                <w:lang w:val="uk-UA"/>
              </w:rPr>
              <w:t>2</w:t>
            </w:r>
            <w:r w:rsidRPr="00804ADA">
              <w:rPr>
                <w:rFonts w:ascii="Times New Roman" w:hAnsi="Times New Roman" w:cs="Times New Roman"/>
                <w:bCs/>
                <w:color w:val="000000" w:themeColor="text1"/>
                <w:lang w:val="uk-UA"/>
              </w:rPr>
              <w:t xml:space="preserve">. </w:t>
            </w:r>
            <w:r w:rsidRPr="00804ADA">
              <w:rPr>
                <w:rFonts w:ascii="Times New Roman" w:eastAsia="Calibri"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w:t>
            </w:r>
            <w:r w:rsidR="006C41F9" w:rsidRPr="00804ADA">
              <w:rPr>
                <w:rFonts w:ascii="Times New Roman" w:eastAsia="Calibri" w:hAnsi="Times New Roman" w:cs="Times New Roman"/>
                <w:color w:val="000000" w:themeColor="text1"/>
                <w:lang w:val="uk-UA" w:eastAsia="ru-RU"/>
              </w:rPr>
              <w:t>акупівлі таким характеристикам.</w:t>
            </w:r>
          </w:p>
          <w:p w:rsidR="00B54DE9" w:rsidRPr="00804ADA" w:rsidRDefault="00B54DE9" w:rsidP="00B54DE9">
            <w:pPr>
              <w:contextualSpacing/>
              <w:jc w:val="both"/>
              <w:rPr>
                <w:rFonts w:ascii="Times New Roman" w:hAnsi="Times New Roman" w:cs="Times New Roman"/>
                <w:color w:val="000000" w:themeColor="text1"/>
                <w:lang w:val="uk-UA"/>
              </w:rPr>
            </w:pPr>
            <w:r w:rsidRPr="00804ADA">
              <w:rPr>
                <w:rFonts w:ascii="Times New Roman" w:eastAsia="Calibri" w:hAnsi="Times New Roman" w:cs="Times New Roman"/>
                <w:color w:val="000000" w:themeColor="text1"/>
                <w:lang w:val="uk-UA" w:eastAsia="ru-RU"/>
              </w:rPr>
              <w:lastRenderedPageBreak/>
              <w:t xml:space="preserve">3.6.3. </w:t>
            </w:r>
            <w:r w:rsidR="00B25023" w:rsidRPr="00B25023">
              <w:rPr>
                <w:rFonts w:ascii="Times New Roman" w:hAnsi="Times New Roman" w:cs="Times New Roman"/>
                <w:color w:val="000000" w:themeColor="text1"/>
                <w:lang w:val="uk-UA"/>
              </w:rPr>
              <w:t>Учасник надає в складі тендерної пропозиції діючий сертифікат на систему управління якістю, що підтверджує його відповідність вимогам ДСТУ EN ISO 9001:2018 (EN ISO 9001:2015, IDT; ISO 9001:2015, IDT) «Системи управління якістю. Вимоги» виданого на ім’я Учасника. Сертифікат повинен бути виданий органом з сертифікації акредитованим національним агентством з акредитації України. Сфера сертифікації – будування житлових та нежитлових будівель, розбирання та знесення будівель, підготовчі роботи на будівельному майданчику, електромонтажні роботи, штукатурні роботи, покриття підлоги та облицювання стін, малярні роботи та скління, покрівельні роботи. Також надається звіт з перевірки системи управління якістю учасника згідно ДСТУ EN ISO 9001:2018</w:t>
            </w:r>
            <w:r w:rsidRPr="00804ADA">
              <w:rPr>
                <w:rFonts w:ascii="Times New Roman" w:hAnsi="Times New Roman" w:cs="Times New Roman"/>
                <w:color w:val="000000" w:themeColor="text1"/>
                <w:lang w:val="uk-UA"/>
              </w:rPr>
              <w:t>.</w:t>
            </w:r>
          </w:p>
          <w:p w:rsidR="00B25023" w:rsidRDefault="00B25023" w:rsidP="00B54DE9">
            <w:pPr>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3.6.4. </w:t>
            </w:r>
            <w:r w:rsidRPr="00B25023">
              <w:rPr>
                <w:rFonts w:ascii="Times New Roman" w:hAnsi="Times New Roman" w:cs="Times New Roman"/>
                <w:color w:val="000000" w:themeColor="text1"/>
                <w:lang w:val="uk-UA"/>
              </w:rPr>
              <w:t>Учасник надає в складі тендерної пропозиції діючий сертифікат на систему екологічного управління ДСТУ ISO 14001:2015 (ISO 14001:2015, IDT) «Система екологічного управління. Вимоги до настанови щодо застосування», на ім’я Учасника. Сертифікат повинен бути виданий органом з сертифікації акредитованим національним агентством з акредитації України. Сфера сертифікації – будування житлових та нежитлових будівель, розбирання та знесення будівель, підготовчі роботи на будівельному майданчику, електромонтажні роботи, штукатурні роботи, покриття підлоги та облицювання стін, малярні роботи та скління, покрівельні роботи. Також надається звіт з перевірки системи  екологічного управління учасника згідно ДСТУ ISO 14001:2015</w:t>
            </w:r>
            <w:r>
              <w:rPr>
                <w:rFonts w:ascii="Times New Roman" w:hAnsi="Times New Roman" w:cs="Times New Roman"/>
                <w:color w:val="000000" w:themeColor="text1"/>
                <w:lang w:val="uk-UA"/>
              </w:rPr>
              <w:t>.</w:t>
            </w:r>
          </w:p>
          <w:p w:rsidR="00B25023" w:rsidRDefault="00B25023" w:rsidP="00B54DE9">
            <w:pPr>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3.6.5. </w:t>
            </w:r>
            <w:r w:rsidRPr="00B25023">
              <w:rPr>
                <w:rFonts w:ascii="Times New Roman" w:hAnsi="Times New Roman" w:cs="Times New Roman"/>
                <w:color w:val="000000" w:themeColor="text1"/>
                <w:lang w:val="uk-UA"/>
              </w:rPr>
              <w:t>Учасник надає в складі тендерної пропозиції діючий сертифікат на систему управління охороною здоров’я та безпекою праці ДСТУ ISO 45001:2019 (ISO 45001:2018, IDT) «Системи управління охороною здоров’я та безпекою праці. Вимоги та настанови щодо застосування», виданого на ім’я Учасника. Сертифікат повинен бути виданий органом з сертифікації акредитованим національним агентством з акредитації України. Сфера сертифікації – будування житлових та нежитлових будівель, розбирання та знесення будівель, підготовчі роботи на будівельному майданчику, електромонтажні роботи, штукатурні роботи, покриття підлоги та облицювання стін, малярні роботи та скління, покрівельні роботи. Також надається звіт з перевірки системи управління ОЗіБП учасника згідно ДСТУ ISO 45001:2019</w:t>
            </w:r>
            <w:r>
              <w:rPr>
                <w:rFonts w:ascii="Times New Roman" w:hAnsi="Times New Roman" w:cs="Times New Roman"/>
                <w:color w:val="000000" w:themeColor="text1"/>
                <w:lang w:val="uk-UA"/>
              </w:rPr>
              <w:t>.</w:t>
            </w:r>
          </w:p>
          <w:p w:rsidR="00B25023" w:rsidRDefault="00B25023" w:rsidP="00B54DE9">
            <w:pPr>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3.6.6. </w:t>
            </w:r>
            <w:r w:rsidRPr="00B25023">
              <w:rPr>
                <w:rFonts w:ascii="Times New Roman" w:hAnsi="Times New Roman" w:cs="Times New Roman"/>
                <w:color w:val="000000" w:themeColor="text1"/>
                <w:lang w:val="uk-UA"/>
              </w:rPr>
              <w:t>Учасник надає в складі тендерної пропозиції діючий сертифікат на систему енергетичного менеджменту ДСТУ ISO 50001:2020 (ISO 50001:2018, IDT) «Системи енергетичного менеджменту. Вимоги та настанови щодо використання», виданого на ім’я Учасника. Сертифікат повинен бути виданий органом з сертифікації акредитованим національним агентством з акредитації України. Сфера сертифікації – будування житлових та нежитлових будівель, розбирання та знесення будівель, підготовчі роботи на будівельному майданчику, електромонтажні роботи, штукатурні роботи, покриття підлоги та облицювання стін, малярні роботи та скління, покрівельні роботи. Звіт з перевірки системи енергетичного менеджменту учасника згідно ДСТУ ISO 50001:2020, виданого органом із сертифікації. Також надається звіт з перевірки системи енергетичного менеджменту, що виданий третьою стороною, яка акредитована національним агентством з акредитації України на відповідність вимогам ДСТУ EN ISO/IEC 17021 та який входить до міжнародного форуму з акредитації (IAF). На підтвердження у складі пропозиції надається Атестат про акредитацію, що виданий установі, яка надала такий звіт</w:t>
            </w:r>
            <w:r w:rsidR="00AB20D4">
              <w:rPr>
                <w:rFonts w:ascii="Times New Roman" w:hAnsi="Times New Roman" w:cs="Times New Roman"/>
                <w:color w:val="000000" w:themeColor="text1"/>
                <w:lang w:val="uk-UA"/>
              </w:rPr>
              <w:t>.</w:t>
            </w:r>
          </w:p>
          <w:p w:rsidR="00B25023" w:rsidRDefault="00AB20D4" w:rsidP="00B54DE9">
            <w:pPr>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3.6.7. </w:t>
            </w:r>
            <w:r w:rsidR="00B25023" w:rsidRPr="00B25023">
              <w:rPr>
                <w:rFonts w:ascii="Times New Roman" w:hAnsi="Times New Roman" w:cs="Times New Roman"/>
                <w:color w:val="000000" w:themeColor="text1"/>
                <w:lang w:val="uk-UA"/>
              </w:rPr>
              <w:t>Вищезазначені сертифікати повинні бути видані органом з сертифікації акредитованим національним агентством з акредитації України на відповідність вимогам ДСТУ EN ISO/IEC 17021- та який входить до міжнародного форуму з акредитації (IAF). На підтвердження у складі пропозиції надається Атестат про акредитацію, що виданий органу з сертифікації</w:t>
            </w:r>
            <w:r>
              <w:rPr>
                <w:rFonts w:ascii="Times New Roman" w:hAnsi="Times New Roman" w:cs="Times New Roman"/>
                <w:color w:val="000000" w:themeColor="text1"/>
                <w:lang w:val="uk-UA"/>
              </w:rPr>
              <w:t>.</w:t>
            </w:r>
          </w:p>
          <w:p w:rsidR="00B25023" w:rsidRDefault="00AB20D4" w:rsidP="00B54DE9">
            <w:pPr>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3.6.8. </w:t>
            </w:r>
            <w:r w:rsidR="00B25023" w:rsidRPr="00B25023">
              <w:rPr>
                <w:rFonts w:ascii="Times New Roman" w:hAnsi="Times New Roman" w:cs="Times New Roman"/>
                <w:color w:val="000000" w:themeColor="text1"/>
                <w:lang w:val="uk-UA"/>
              </w:rPr>
              <w:t xml:space="preserve">Учасниками надаються у складі тендерної пропозиції сертифікати </w:t>
            </w:r>
            <w:r w:rsidR="00B25023" w:rsidRPr="00B25023">
              <w:rPr>
                <w:rFonts w:ascii="Times New Roman" w:hAnsi="Times New Roman" w:cs="Times New Roman"/>
                <w:color w:val="000000" w:themeColor="text1"/>
                <w:lang w:val="uk-UA"/>
              </w:rPr>
              <w:lastRenderedPageBreak/>
              <w:t>внутрішнього аудитора, виданого на працівника учасника, який підтверджує проходження навчання по програмах «Система управління охороною здоров’я та безпекою праці. Внутрішній аудит систем менеджменту» згідно вимог ДСТУ ISO 45001:2019, «Системи екологічного управління. Внутрішній аудит» згідно вимог ДСТУ ISO 14001:2015, «Система управління якістю. Внутрішній аудит систем менеджменту» згідно вимог ДСТУ EN ISO 9001:2018, «Внутрішній аудит системи енергетичного менеджменту. Вимоги та настанова щодо використання системи енергетичного менеджменту» згідно до вимог ДСТУ ISO 50001:2020 та має можливість виконувати функції внутрішнього аудитора</w:t>
            </w:r>
          </w:p>
          <w:p w:rsidR="00984B4C" w:rsidRPr="00804ADA" w:rsidRDefault="00984B4C" w:rsidP="00984B4C">
            <w:pPr>
              <w:tabs>
                <w:tab w:val="left" w:pos="711"/>
                <w:tab w:val="left" w:pos="10381"/>
              </w:tabs>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rPr>
              <w:t>3.6.</w:t>
            </w:r>
            <w:r w:rsidR="00AB20D4">
              <w:rPr>
                <w:rFonts w:ascii="Times New Roman" w:hAnsi="Times New Roman" w:cs="Times New Roman"/>
                <w:color w:val="000000" w:themeColor="text1"/>
                <w:lang w:val="uk-UA"/>
              </w:rPr>
              <w:t>9</w:t>
            </w:r>
            <w:r w:rsidRPr="00804ADA">
              <w:rPr>
                <w:rFonts w:ascii="Times New Roman" w:hAnsi="Times New Roman" w:cs="Times New Roman"/>
                <w:color w:val="000000" w:themeColor="text1"/>
                <w:lang w:val="uk-UA"/>
              </w:rPr>
              <w:t xml:space="preserve">. </w:t>
            </w:r>
            <w:r w:rsidRPr="00804ADA">
              <w:rPr>
                <w:rFonts w:ascii="Times New Roman" w:hAnsi="Times New Roman" w:cs="Times New Roman"/>
                <w:color w:val="000000" w:themeColor="text1"/>
                <w:lang w:val="uk-UA" w:eastAsia="uk-UA"/>
              </w:rPr>
              <w:t>Учасники процедури закупівлі повинні надати у складі пропозицій наступні документи:</w:t>
            </w:r>
          </w:p>
          <w:p w:rsidR="00AB20D4" w:rsidRPr="00AB20D4" w:rsidRDefault="00AB20D4" w:rsidP="00AB20D4">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1) Оригінал або належним чином завірену копію наявного в учасника дозволу на виконання робіт підвищеної небезпеки та/або декларації відповідності матеріально-технічної бази та умов праці вимогам законодавства з питань охорони праці під час виконання робіт підвищеної небезпеки.</w:t>
            </w:r>
          </w:p>
          <w:p w:rsidR="00AB20D4" w:rsidRPr="00AB20D4" w:rsidRDefault="00AB20D4" w:rsidP="00AB20D4">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 xml:space="preserve">2)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rsidR="00AB20D4" w:rsidRPr="00AB20D4" w:rsidRDefault="00AB20D4" w:rsidP="00AB20D4">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rsidR="00AB20D4" w:rsidRPr="00AB20D4" w:rsidRDefault="00AB20D4" w:rsidP="00AB20D4">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984B4C" w:rsidRPr="00804ADA" w:rsidRDefault="00AB20D4" w:rsidP="00AB20D4">
            <w:pPr>
              <w:contextualSpacing/>
              <w:jc w:val="both"/>
              <w:rPr>
                <w:rFonts w:ascii="Times New Roman" w:eastAsia="Calibri" w:hAnsi="Times New Roman" w:cs="Times New Roman"/>
                <w:color w:val="000000" w:themeColor="text1"/>
                <w:lang w:val="uk-UA" w:eastAsia="ru-RU"/>
              </w:rPr>
            </w:pPr>
            <w:r w:rsidRPr="00AB20D4">
              <w:rPr>
                <w:rFonts w:ascii="Times New Roman" w:hAnsi="Times New Roman" w:cs="Times New Roman"/>
                <w:color w:val="000000" w:themeColor="text1"/>
                <w:lang w:val="uk-UA"/>
              </w:rPr>
              <w:t>Якщо ліцензія та/або декларація, та/або дозволи видані учаснику (субпідряднику/субпідрядникам) як електронні документи і знаходиться у вільному доступі, то учасник надає інформацію про доступ до таких документів в мережі Інтернет.</w:t>
            </w:r>
          </w:p>
        </w:tc>
      </w:tr>
      <w:tr w:rsidR="00CC72F7" w:rsidRPr="00FC550F"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4"/>
              <w:spacing w:after="0"/>
              <w:contextualSpacing/>
              <w:rPr>
                <w:rFonts w:ascii="Times New Roman" w:hAnsi="Times New Roman" w:cs="Times New Roman"/>
                <w:b/>
                <w:color w:val="000000" w:themeColor="text1"/>
                <w:lang w:val="uk-UA"/>
              </w:rPr>
            </w:pPr>
            <w:r w:rsidRPr="00804ADA">
              <w:rPr>
                <w:rFonts w:ascii="Times New Roman" w:hAnsi="Times New Roman" w:cs="Times New Roman"/>
                <w:b/>
                <w:bCs/>
                <w:color w:val="000000" w:themeColor="text1"/>
                <w:lang w:val="uk-UA"/>
              </w:rPr>
              <w:lastRenderedPageBreak/>
              <w:t xml:space="preserve">7. </w:t>
            </w:r>
            <w:r w:rsidRPr="00804ADA">
              <w:rPr>
                <w:rFonts w:ascii="Times New Roman" w:hAnsi="Times New Roman" w:cs="Times New Roman"/>
                <w:b/>
                <w:color w:val="000000" w:themeColor="text1"/>
                <w:lang w:val="uk-UA"/>
              </w:rPr>
              <w:t>Інформація про субпідрядника/</w:t>
            </w:r>
          </w:p>
          <w:p w:rsidR="00E941E9" w:rsidRPr="00804ADA" w:rsidRDefault="00E941E9" w:rsidP="00121A58">
            <w:pPr>
              <w:pStyle w:val="a4"/>
              <w:spacing w:after="0"/>
              <w:contextualSpacing/>
              <w:rPr>
                <w:rFonts w:ascii="Times New Roman" w:hAnsi="Times New Roman" w:cs="Times New Roman"/>
                <w:color w:val="000000" w:themeColor="text1"/>
                <w:lang w:val="uk-UA"/>
              </w:rPr>
            </w:pPr>
            <w:r w:rsidRPr="00804ADA">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rsidR="00E54D06"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CC72F7" w:rsidRPr="00FC550F"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4"/>
              <w:spacing w:after="0"/>
              <w:contextualSpacing/>
              <w:jc w:val="both"/>
              <w:rPr>
                <w:rFonts w:ascii="Times New Roman" w:hAnsi="Times New Roman" w:cs="Times New Roman"/>
                <w:color w:val="000000" w:themeColor="text1"/>
                <w:lang w:val="uk-UA"/>
              </w:rPr>
            </w:pPr>
            <w:r w:rsidRPr="00804ADA">
              <w:rPr>
                <w:rFonts w:ascii="Times New Roman" w:hAnsi="Times New Roman" w:cs="Times New Roman"/>
                <w:b/>
                <w:bCs/>
                <w:color w:val="000000" w:themeColor="text1"/>
                <w:lang w:val="uk-UA"/>
              </w:rPr>
              <w:t xml:space="preserve">8. </w:t>
            </w:r>
            <w:r w:rsidRPr="00804ADA">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C72F7" w:rsidRPr="00804ADA"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center"/>
              <w:rPr>
                <w:color w:val="000000" w:themeColor="text1"/>
                <w:lang w:val="uk-UA"/>
              </w:rPr>
            </w:pPr>
            <w:r w:rsidRPr="00804ADA">
              <w:rPr>
                <w:color w:val="000000" w:themeColor="text1"/>
                <w:lang w:val="uk-UA"/>
              </w:rPr>
              <w:t> </w:t>
            </w:r>
            <w:r w:rsidRPr="00804ADA">
              <w:rPr>
                <w:b/>
                <w:bCs/>
                <w:color w:val="000000" w:themeColor="text1"/>
                <w:lang w:val="uk-UA"/>
              </w:rPr>
              <w:t>IV. Подання та розкриття тендерних пропозицій</w:t>
            </w:r>
            <w:r w:rsidRPr="00804ADA">
              <w:rPr>
                <w:color w:val="000000" w:themeColor="text1"/>
                <w:lang w:val="uk-UA"/>
              </w:rPr>
              <w:t> </w:t>
            </w:r>
          </w:p>
        </w:tc>
      </w:tr>
      <w:tr w:rsidR="00CC72F7" w:rsidRPr="00FC550F"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b/>
                <w:color w:val="000000" w:themeColor="text1"/>
                <w:lang w:val="uk-UA"/>
              </w:rPr>
              <w:t xml:space="preserve">1. Кінцевий строк подання тендерних </w:t>
            </w:r>
            <w:r w:rsidRPr="00804ADA">
              <w:rPr>
                <w:b/>
                <w:color w:val="000000" w:themeColor="text1"/>
                <w:lang w:val="uk-UA"/>
              </w:rPr>
              <w:lastRenderedPageBreak/>
              <w:t>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1CC3" w:rsidRPr="00804ADA" w:rsidRDefault="00E941E9" w:rsidP="002C1CC3">
            <w:pPr>
              <w:pStyle w:val="a6"/>
              <w:contextualSpacing/>
              <w:jc w:val="both"/>
              <w:rPr>
                <w:color w:val="000000" w:themeColor="text1"/>
                <w:lang w:val="uk-UA"/>
              </w:rPr>
            </w:pPr>
            <w:r w:rsidRPr="00804ADA">
              <w:rPr>
                <w:color w:val="000000" w:themeColor="text1"/>
                <w:lang w:val="uk-UA"/>
              </w:rPr>
              <w:lastRenderedPageBreak/>
              <w:t xml:space="preserve">4.1.1. </w:t>
            </w:r>
            <w:r w:rsidR="002C1CC3" w:rsidRPr="00804ADA">
              <w:rPr>
                <w:color w:val="000000" w:themeColor="text1"/>
                <w:lang w:val="uk-UA"/>
              </w:rPr>
              <w:t>У відповідності до пункту 34 особливостей строк для подання тендерних пропозицій не може бути менше ніж:</w:t>
            </w:r>
          </w:p>
          <w:p w:rsidR="002C1CC3" w:rsidRPr="00804ADA" w:rsidRDefault="002C1CC3" w:rsidP="002C1CC3">
            <w:pPr>
              <w:pStyle w:val="a6"/>
              <w:contextualSpacing/>
              <w:jc w:val="both"/>
              <w:rPr>
                <w:color w:val="000000" w:themeColor="text1"/>
                <w:lang w:val="uk-UA"/>
              </w:rPr>
            </w:pPr>
            <w:r w:rsidRPr="00804ADA">
              <w:rPr>
                <w:color w:val="000000" w:themeColor="text1"/>
                <w:lang w:val="uk-UA"/>
              </w:rPr>
              <w:lastRenderedPageBreak/>
              <w:t>- сім днів з дня оприлюднення в електронній системі закупівель оголошення про проведення відкритих торгів на закупівлю товарів, послуг;</w:t>
            </w:r>
          </w:p>
          <w:p w:rsidR="00E941E9" w:rsidRPr="00804ADA" w:rsidRDefault="002C1CC3" w:rsidP="002C1CC3">
            <w:pPr>
              <w:pStyle w:val="a6"/>
              <w:spacing w:before="0" w:after="0"/>
              <w:contextualSpacing/>
              <w:jc w:val="both"/>
              <w:rPr>
                <w:color w:val="000000" w:themeColor="text1"/>
                <w:lang w:val="uk-UA"/>
              </w:rPr>
            </w:pPr>
            <w:r w:rsidRPr="00804ADA">
              <w:rPr>
                <w:color w:val="000000" w:themeColor="text1"/>
                <w:lang w:val="uk-UA"/>
              </w:rPr>
              <w:t>- 14 днів з дня оприлюднення в електронній системі закупівель оголошення про проведення відкритих торгів на закупівлю робіт.</w:t>
            </w:r>
          </w:p>
          <w:p w:rsidR="00E941E9" w:rsidRPr="00804ADA" w:rsidRDefault="00E941E9" w:rsidP="00121A58">
            <w:pPr>
              <w:pStyle w:val="a6"/>
              <w:spacing w:before="0" w:after="0"/>
              <w:contextualSpacing/>
              <w:rPr>
                <w:color w:val="000000" w:themeColor="text1"/>
                <w:lang w:val="uk-UA"/>
              </w:rPr>
            </w:pPr>
            <w:r w:rsidRPr="00804ADA">
              <w:rPr>
                <w:color w:val="000000" w:themeColor="text1"/>
                <w:lang w:val="uk-UA"/>
              </w:rPr>
              <w:t xml:space="preserve">Кінцевий строк подання тендерних пропозицій: </w:t>
            </w:r>
            <w:r w:rsidR="00A76C28" w:rsidRPr="00A76C28">
              <w:rPr>
                <w:b/>
                <w:color w:val="000000" w:themeColor="text1"/>
                <w:lang w:val="uk-UA"/>
              </w:rPr>
              <w:t>02</w:t>
            </w:r>
            <w:r w:rsidR="00CA5C12" w:rsidRPr="00A76C28">
              <w:rPr>
                <w:b/>
                <w:color w:val="000000" w:themeColor="text1"/>
                <w:lang w:val="uk-UA"/>
              </w:rPr>
              <w:t>.</w:t>
            </w:r>
            <w:r w:rsidR="00A76C28" w:rsidRPr="00A76C28">
              <w:rPr>
                <w:b/>
                <w:color w:val="000000" w:themeColor="text1"/>
                <w:lang w:val="uk-UA"/>
              </w:rPr>
              <w:t>05</w:t>
            </w:r>
            <w:r w:rsidR="00CA5C12" w:rsidRPr="00A76C28">
              <w:rPr>
                <w:b/>
                <w:color w:val="000000" w:themeColor="text1"/>
                <w:lang w:val="uk-UA"/>
              </w:rPr>
              <w:t>.</w:t>
            </w:r>
            <w:r w:rsidR="00A41FB3" w:rsidRPr="00A76C28">
              <w:rPr>
                <w:b/>
                <w:color w:val="000000" w:themeColor="text1"/>
                <w:lang w:val="uk-UA"/>
              </w:rPr>
              <w:t>2024</w:t>
            </w:r>
            <w:r w:rsidRPr="00804ADA">
              <w:rPr>
                <w:b/>
                <w:color w:val="000000" w:themeColor="text1"/>
                <w:lang w:val="uk-UA"/>
              </w:rPr>
              <w:t xml:space="preserve"> до</w:t>
            </w:r>
            <w:r w:rsidR="00D2077B" w:rsidRPr="00804ADA">
              <w:rPr>
                <w:b/>
                <w:color w:val="000000" w:themeColor="text1"/>
                <w:lang w:val="uk-UA"/>
              </w:rPr>
              <w:t>18</w:t>
            </w:r>
            <w:r w:rsidRPr="00804ADA">
              <w:rPr>
                <w:b/>
                <w:color w:val="000000" w:themeColor="text1"/>
                <w:lang w:val="uk-UA"/>
              </w:rPr>
              <w:t>:00 год.</w:t>
            </w:r>
          </w:p>
          <w:p w:rsidR="00E941E9" w:rsidRPr="00804ADA" w:rsidRDefault="00E941E9" w:rsidP="00121A58">
            <w:pPr>
              <w:pStyle w:val="LO-normal1"/>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941E9" w:rsidRPr="00804ADA" w:rsidRDefault="00E941E9" w:rsidP="00121A58">
            <w:pPr>
              <w:pStyle w:val="LO-normal1"/>
              <w:widowControl w:val="0"/>
              <w:spacing w:line="240" w:lineRule="auto"/>
              <w:ind w:right="113"/>
              <w:contextualSpacing/>
              <w:jc w:val="both"/>
              <w:rPr>
                <w:rFonts w:ascii="Times New Roman" w:hAnsi="Times New Roman" w:cs="Times New Roman"/>
                <w:color w:val="000000" w:themeColor="text1"/>
                <w:lang w:val="uk-UA"/>
              </w:rPr>
            </w:pPr>
            <w:r w:rsidRPr="00804ADA">
              <w:rPr>
                <w:rFonts w:ascii="Times New Roman" w:eastAsia="Times New Roman" w:hAnsi="Times New Roman" w:cs="Times New Roman"/>
                <w:color w:val="000000" w:themeColor="text1"/>
                <w:sz w:val="24"/>
                <w:szCs w:val="24"/>
                <w:lang w:val="uk-UA"/>
              </w:rPr>
              <w:t xml:space="preserve">4.1.4. </w:t>
            </w:r>
            <w:r w:rsidR="00EA04AA" w:rsidRPr="00804ADA">
              <w:rPr>
                <w:rFonts w:ascii="Times New Roman" w:hAnsi="Times New Roman" w:cs="Times New Roman"/>
                <w:color w:val="000000" w:themeColor="text1"/>
                <w:sz w:val="24"/>
                <w:szCs w:val="24"/>
                <w:lang w:val="uk-UA"/>
              </w:rPr>
              <w:t>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на закупівлю товарів, послуг не пізніше ніж за сім днів, на закупівлю робіт не пізніше ніж за 14 днів до кінцевого строку подання тендерних пропозицій.</w:t>
            </w:r>
          </w:p>
        </w:tc>
      </w:tr>
      <w:tr w:rsidR="00CC72F7" w:rsidRPr="00FC550F"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b/>
                <w:color w:val="000000" w:themeColor="text1"/>
                <w:lang w:val="uk-UA"/>
              </w:rPr>
            </w:pPr>
            <w:r w:rsidRPr="00804ADA">
              <w:rPr>
                <w:b/>
                <w:color w:val="000000" w:themeColor="text1"/>
                <w:lang w:val="uk-UA"/>
              </w:rPr>
              <w:lastRenderedPageBreak/>
              <w:t xml:space="preserve">2. Порядок проведення </w:t>
            </w:r>
            <w:r w:rsidRPr="00804ADA">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LO-normal1"/>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1" w:name="n1525"/>
            <w:bookmarkEnd w:id="1"/>
            <w:r w:rsidRPr="00804ADA">
              <w:rPr>
                <w:rFonts w:ascii="Times New Roman" w:eastAsia="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2" w:name="n1526"/>
            <w:bookmarkEnd w:id="2"/>
            <w:r w:rsidRPr="00804ADA">
              <w:rPr>
                <w:rFonts w:ascii="Times New Roman" w:eastAsia="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3" w:name="n1527"/>
            <w:bookmarkEnd w:id="3"/>
            <w:r w:rsidRPr="00804ADA">
              <w:rPr>
                <w:rFonts w:ascii="Times New Roman" w:eastAsia="Times New Roman" w:hAnsi="Times New Roman" w:cs="Times New Roman"/>
                <w:color w:val="000000" w:themeColor="text1"/>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4" w:name="n1528"/>
            <w:bookmarkEnd w:id="4"/>
            <w:r w:rsidRPr="00804ADA">
              <w:rPr>
                <w:rFonts w:ascii="Times New Roman" w:eastAsia="Times New Roman" w:hAnsi="Times New Roman" w:cs="Times New Roman"/>
                <w:color w:val="000000" w:themeColor="text1"/>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5" w:name="n1564"/>
            <w:bookmarkEnd w:id="5"/>
            <w:r w:rsidRPr="00804ADA">
              <w:rPr>
                <w:rFonts w:ascii="Times New Roman" w:eastAsia="Times New Roman" w:hAnsi="Times New Roman" w:cs="Times New Roman"/>
                <w:color w:val="000000" w:themeColor="text1"/>
                <w:sz w:val="24"/>
                <w:szCs w:val="24"/>
                <w:lang w:val="uk-UA"/>
              </w:rPr>
              <w:t xml:space="preserve">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w:t>
            </w:r>
            <w:r w:rsidRPr="00804ADA">
              <w:rPr>
                <w:rFonts w:ascii="Times New Roman" w:eastAsia="Times New Roman" w:hAnsi="Times New Roman" w:cs="Times New Roman"/>
                <w:color w:val="000000" w:themeColor="text1"/>
                <w:sz w:val="24"/>
                <w:szCs w:val="24"/>
                <w:lang w:val="uk-UA"/>
              </w:rPr>
              <w:lastRenderedPageBreak/>
              <w:t>початком кожного наступного етапу аукціону визначається нова стартова ціна за результатами попереднього етапу аукціону.</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6" w:name="n1565"/>
            <w:bookmarkEnd w:id="6"/>
            <w:r w:rsidRPr="00804ADA">
              <w:rPr>
                <w:rFonts w:ascii="Times New Roman" w:eastAsia="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E941E9" w:rsidRPr="00804ADA" w:rsidRDefault="00E941E9" w:rsidP="00121A58">
            <w:pPr>
              <w:pStyle w:val="rvps2"/>
              <w:shd w:val="clear" w:color="auto" w:fill="FFFFFF"/>
              <w:spacing w:before="0" w:after="0"/>
              <w:contextualSpacing/>
              <w:jc w:val="both"/>
              <w:rPr>
                <w:color w:val="000000" w:themeColor="text1"/>
                <w:lang w:val="uk-UA"/>
              </w:rPr>
            </w:pPr>
            <w:bookmarkStart w:id="7" w:name="n1566"/>
            <w:bookmarkEnd w:id="7"/>
            <w:r w:rsidRPr="00804ADA">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8" w:name="n1567"/>
            <w:bookmarkEnd w:id="8"/>
            <w:r w:rsidRPr="00804ADA">
              <w:rPr>
                <w:rFonts w:ascii="Times New Roman" w:eastAsia="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9" w:name="n1568"/>
            <w:bookmarkEnd w:id="9"/>
            <w:r w:rsidRPr="00804ADA">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E941E9" w:rsidRPr="00804ADA"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10" w:name="n1569"/>
            <w:bookmarkEnd w:id="10"/>
            <w:r w:rsidRPr="00804ADA">
              <w:rPr>
                <w:rFonts w:ascii="Times New Roman" w:eastAsia="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b/>
                <w:color w:val="000000" w:themeColor="text1"/>
                <w:lang w:val="uk-UA"/>
              </w:rPr>
            </w:pPr>
            <w:r w:rsidRPr="00804ADA">
              <w:rPr>
                <w:b/>
                <w:color w:val="000000" w:themeColor="text1"/>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LO-normal1"/>
              <w:tabs>
                <w:tab w:val="left" w:pos="1125"/>
              </w:tabs>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941E9" w:rsidRPr="00804ADA" w:rsidRDefault="00E941E9" w:rsidP="00121A58">
            <w:pPr>
              <w:pStyle w:val="LO-normal1"/>
              <w:tabs>
                <w:tab w:val="left" w:pos="1125"/>
              </w:tabs>
              <w:spacing w:line="240" w:lineRule="auto"/>
              <w:ind w:right="113"/>
              <w:contextualSpacing/>
              <w:jc w:val="both"/>
              <w:rPr>
                <w:rFonts w:ascii="Times New Roman" w:eastAsia="Times New Roman" w:hAnsi="Times New Roman" w:cs="Times New Roman"/>
                <w:color w:val="000000" w:themeColor="text1"/>
                <w:sz w:val="24"/>
                <w:szCs w:val="24"/>
                <w:lang w:val="uk-UA"/>
              </w:rPr>
            </w:pPr>
            <w:r w:rsidRPr="00804ADA">
              <w:rPr>
                <w:rFonts w:ascii="Times New Roman" w:eastAsia="Times New Roman" w:hAnsi="Times New Roman" w:cs="Times New Roman"/>
                <w:color w:val="000000" w:themeColor="text1"/>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 w:anchor="n1250" w:tgtFrame="_blank" w:history="1">
              <w:r w:rsidRPr="00804ADA">
                <w:rPr>
                  <w:rFonts w:ascii="Times New Roman" w:eastAsia="Times New Roman" w:hAnsi="Times New Roman" w:cs="Times New Roman"/>
                  <w:color w:val="000000" w:themeColor="text1"/>
                  <w:sz w:val="24"/>
                  <w:szCs w:val="24"/>
                  <w:lang w:val="uk-UA"/>
                </w:rPr>
                <w:t>статті 16</w:t>
              </w:r>
            </w:hyperlink>
            <w:r w:rsidRPr="00804ADA">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7" w:anchor="n615" w:history="1">
              <w:r w:rsidRPr="00804ADA">
                <w:rPr>
                  <w:rFonts w:ascii="Times New Roman" w:eastAsia="Times New Roman" w:hAnsi="Times New Roman" w:cs="Times New Roman"/>
                  <w:color w:val="000000" w:themeColor="text1"/>
                  <w:sz w:val="24"/>
                  <w:szCs w:val="24"/>
                  <w:lang w:val="uk-UA"/>
                </w:rPr>
                <w:t>пунктом 47</w:t>
              </w:r>
            </w:hyperlink>
            <w:r w:rsidRPr="00804ADA">
              <w:rPr>
                <w:rFonts w:ascii="Times New Roman" w:eastAsia="Times New Roman" w:hAnsi="Times New Roman" w:cs="Times New Roman"/>
                <w:color w:val="000000" w:themeColor="text1"/>
                <w:sz w:val="24"/>
                <w:szCs w:val="24"/>
                <w:lang w:val="uk-UA"/>
              </w:rPr>
              <w:t> цих особливостей.</w:t>
            </w:r>
          </w:p>
          <w:p w:rsidR="00E941E9" w:rsidRPr="00804ADA" w:rsidRDefault="00E941E9" w:rsidP="00121A58">
            <w:pPr>
              <w:pStyle w:val="LO-normal1"/>
              <w:tabs>
                <w:tab w:val="left" w:pos="1125"/>
              </w:tabs>
              <w:spacing w:line="240" w:lineRule="auto"/>
              <w:ind w:right="113"/>
              <w:contextualSpacing/>
              <w:jc w:val="both"/>
              <w:rPr>
                <w:rFonts w:ascii="Times New Roman" w:hAnsi="Times New Roman" w:cs="Times New Roman"/>
                <w:color w:val="000000" w:themeColor="text1"/>
                <w:lang w:val="uk-UA"/>
              </w:rPr>
            </w:pPr>
            <w:r w:rsidRPr="00804ADA">
              <w:rPr>
                <w:rFonts w:ascii="Times New Roman" w:eastAsia="Times New Roman" w:hAnsi="Times New Roman" w:cs="Times New Roman"/>
                <w:color w:val="000000" w:themeColor="text1"/>
                <w:sz w:val="24"/>
                <w:szCs w:val="24"/>
                <w:lang w:val="uk-UA"/>
              </w:rPr>
              <w:lastRenderedPageBreak/>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C72F7" w:rsidRPr="00804ADA"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center"/>
              <w:rPr>
                <w:color w:val="000000" w:themeColor="text1"/>
                <w:lang w:val="uk-UA"/>
              </w:rPr>
            </w:pPr>
            <w:r w:rsidRPr="00804ADA">
              <w:rPr>
                <w:color w:val="000000" w:themeColor="text1"/>
                <w:lang w:val="uk-UA"/>
              </w:rPr>
              <w:lastRenderedPageBreak/>
              <w:t> </w:t>
            </w:r>
            <w:r w:rsidRPr="00804ADA">
              <w:rPr>
                <w:b/>
                <w:bCs/>
                <w:color w:val="000000" w:themeColor="text1"/>
                <w:lang w:val="uk-UA"/>
              </w:rPr>
              <w:t xml:space="preserve">V. </w:t>
            </w:r>
            <w:r w:rsidRPr="00804ADA">
              <w:rPr>
                <w:b/>
                <w:color w:val="000000" w:themeColor="text1"/>
                <w:lang w:val="uk-UA"/>
              </w:rPr>
              <w:t>Розгляд та оцінка тендерних пропозицій</w:t>
            </w:r>
          </w:p>
        </w:tc>
      </w:tr>
      <w:tr w:rsidR="00CC72F7" w:rsidRPr="00FC550F"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w:t>
            </w:r>
            <w:r w:rsidRPr="00804ADA">
              <w:rPr>
                <w:b/>
                <w:bCs/>
                <w:color w:val="000000" w:themeColor="text1"/>
                <w:lang w:val="uk-UA"/>
              </w:rPr>
              <w:t xml:space="preserve">1. </w:t>
            </w:r>
            <w:r w:rsidRPr="00804ADA">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E941E9" w:rsidRPr="00804ADA" w:rsidRDefault="00E941E9" w:rsidP="00121A58">
            <w:pPr>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shd w:val="clear" w:color="auto" w:fill="FFFFFF"/>
                <w:lang w:val="uk-UA"/>
              </w:rPr>
              <w:t xml:space="preserve">5.1.2. </w:t>
            </w:r>
            <w:r w:rsidR="00342B40" w:rsidRPr="00804ADA">
              <w:rPr>
                <w:rFonts w:ascii="Times New Roman" w:hAnsi="Times New Roman" w:cs="Times New Roman"/>
                <w:color w:val="000000" w:themeColor="text1"/>
                <w:shd w:val="clear" w:color="auto" w:fill="FFFFFF"/>
                <w:lang w:val="uk-UA"/>
              </w:rPr>
              <w:t>Н</w:t>
            </w:r>
            <w:r w:rsidRPr="00804ADA">
              <w:rPr>
                <w:rFonts w:ascii="Times New Roman" w:hAnsi="Times New Roman" w:cs="Times New Roman"/>
                <w:color w:val="000000" w:themeColor="text1"/>
                <w:shd w:val="clear" w:color="auto" w:fill="FFFFFF"/>
                <w:lang w:val="uk-UA"/>
              </w:rPr>
              <w:t>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shd w:val="clear" w:color="auto" w:fill="FFFFFF"/>
                <w:lang w:val="uk-UA"/>
              </w:rPr>
              <w:t>5.1.3. Критеріями оцінки є ціна;.</w:t>
            </w:r>
          </w:p>
          <w:p w:rsidR="00E941E9" w:rsidRPr="00804ADA" w:rsidRDefault="00E941E9" w:rsidP="00121A58">
            <w:pPr>
              <w:numPr>
                <w:ilvl w:val="0"/>
                <w:numId w:val="4"/>
              </w:numPr>
              <w:tabs>
                <w:tab w:val="clear" w:pos="-76"/>
                <w:tab w:val="num" w:pos="644"/>
              </w:tabs>
              <w:ind w:left="51"/>
              <w:contextualSpacing/>
              <w:jc w:val="both"/>
              <w:rPr>
                <w:rFonts w:ascii="Times New Roman" w:hAnsi="Times New Roman" w:cs="Times New Roman"/>
                <w:color w:val="000000" w:themeColor="text1"/>
                <w:lang w:val="uk-UA"/>
              </w:rPr>
            </w:pPr>
            <w:r w:rsidRPr="00804ADA">
              <w:rPr>
                <w:rFonts w:ascii="Times New Roman" w:hAnsi="Times New Roman" w:cs="Times New Roman"/>
                <w:b/>
                <w:color w:val="000000" w:themeColor="text1"/>
                <w:lang w:val="uk-UA"/>
              </w:rPr>
              <w:t>Ціна</w:t>
            </w:r>
            <w:r w:rsidRPr="00804ADA">
              <w:rPr>
                <w:rFonts w:ascii="Times New Roman" w:hAnsi="Times New Roman" w:cs="Times New Roman"/>
                <w:color w:val="000000" w:themeColor="text1"/>
                <w:lang w:val="uk-UA"/>
              </w:rPr>
              <w:t xml:space="preserve"> - </w:t>
            </w:r>
            <w:r w:rsidRPr="00804ADA">
              <w:rPr>
                <w:rFonts w:ascii="Times New Roman" w:hAnsi="Times New Roman" w:cs="Times New Roman"/>
                <w:b/>
                <w:color w:val="000000" w:themeColor="text1"/>
                <w:lang w:val="uk-UA"/>
              </w:rPr>
              <w:t xml:space="preserve">питома вага критерію складає 100 відсотків. </w:t>
            </w:r>
            <w:r w:rsidRPr="00804ADA">
              <w:rPr>
                <w:rFonts w:ascii="Times New Roman" w:hAnsi="Times New Roman" w:cs="Times New Roman"/>
                <w:bCs/>
                <w:color w:val="000000" w:themeColor="text1"/>
                <w:lang w:val="uk-UA"/>
              </w:rPr>
              <w:t xml:space="preserve">Ціна </w:t>
            </w:r>
            <w:r w:rsidRPr="00804ADA">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rsidR="00E941E9" w:rsidRPr="00804ADA" w:rsidRDefault="00E941E9" w:rsidP="00121A58">
            <w:pPr>
              <w:numPr>
                <w:ilvl w:val="0"/>
                <w:numId w:val="4"/>
              </w:numPr>
              <w:tabs>
                <w:tab w:val="clear" w:pos="-76"/>
                <w:tab w:val="num" w:pos="644"/>
              </w:tabs>
              <w:ind w:left="51"/>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lang w:val="uk-UA"/>
              </w:rPr>
              <w:t xml:space="preserve">5.1.4. </w:t>
            </w:r>
            <w:r w:rsidRPr="00804ADA">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8" w:anchor="n1513" w:tgtFrame="_blank" w:history="1">
              <w:r w:rsidRPr="00804ADA">
                <w:rPr>
                  <w:color w:val="000000" w:themeColor="text1"/>
                  <w:shd w:val="clear" w:color="auto" w:fill="FFFFFF"/>
                  <w:lang w:val="uk-UA"/>
                </w:rPr>
                <w:t>другої</w:t>
              </w:r>
            </w:hyperlink>
            <w:r w:rsidRPr="00804ADA">
              <w:rPr>
                <w:color w:val="000000" w:themeColor="text1"/>
                <w:shd w:val="clear" w:color="auto" w:fill="FFFFFF"/>
                <w:lang w:val="uk-UA"/>
              </w:rPr>
              <w:t>, </w:t>
            </w:r>
            <w:hyperlink r:id="rId9" w:anchor="n1524" w:tgtFrame="_blank" w:history="1">
              <w:r w:rsidRPr="00804ADA">
                <w:rPr>
                  <w:color w:val="000000" w:themeColor="text1"/>
                  <w:shd w:val="clear" w:color="auto" w:fill="FFFFFF"/>
                  <w:lang w:val="uk-UA"/>
                </w:rPr>
                <w:t>п’ятої - дев’ятої</w:t>
              </w:r>
            </w:hyperlink>
            <w:r w:rsidRPr="00804ADA">
              <w:rPr>
                <w:color w:val="000000" w:themeColor="text1"/>
                <w:shd w:val="clear" w:color="auto" w:fill="FFFFFF"/>
                <w:lang w:val="uk-UA"/>
              </w:rPr>
              <w:t>, </w:t>
            </w:r>
            <w:hyperlink r:id="rId10" w:anchor="n1531" w:tgtFrame="_blank" w:history="1">
              <w:r w:rsidRPr="00804ADA">
                <w:rPr>
                  <w:color w:val="000000" w:themeColor="text1"/>
                  <w:shd w:val="clear" w:color="auto" w:fill="FFFFFF"/>
                  <w:lang w:val="uk-UA"/>
                </w:rPr>
                <w:t>дванадцятої</w:t>
              </w:r>
            </w:hyperlink>
            <w:r w:rsidRPr="00804ADA">
              <w:rPr>
                <w:color w:val="000000" w:themeColor="text1"/>
                <w:shd w:val="clear" w:color="auto" w:fill="FFFFFF"/>
                <w:lang w:val="uk-UA"/>
              </w:rPr>
              <w:t>, </w:t>
            </w:r>
            <w:hyperlink r:id="rId11" w:anchor="n1553" w:tgtFrame="_blank" w:history="1">
              <w:r w:rsidRPr="00804ADA">
                <w:rPr>
                  <w:color w:val="000000" w:themeColor="text1"/>
                  <w:shd w:val="clear" w:color="auto" w:fill="FFFFFF"/>
                  <w:lang w:val="uk-UA"/>
                </w:rPr>
                <w:t>шістнадцятої</w:t>
              </w:r>
            </w:hyperlink>
            <w:r w:rsidRPr="00804ADA">
              <w:rPr>
                <w:color w:val="000000" w:themeColor="text1"/>
                <w:shd w:val="clear" w:color="auto" w:fill="FFFFFF"/>
                <w:lang w:val="uk-UA"/>
              </w:rPr>
              <w:t>, </w:t>
            </w:r>
            <w:hyperlink r:id="rId12" w:anchor="n1543" w:tgtFrame="_blank" w:history="1">
              <w:r w:rsidRPr="00804ADA">
                <w:rPr>
                  <w:color w:val="000000" w:themeColor="text1"/>
                  <w:shd w:val="clear" w:color="auto" w:fill="FFFFFF"/>
                  <w:lang w:val="uk-UA"/>
                </w:rPr>
                <w:t>абзацу першого</w:t>
              </w:r>
            </w:hyperlink>
            <w:r w:rsidRPr="00804ADA">
              <w:rPr>
                <w:color w:val="000000" w:themeColor="text1"/>
                <w:shd w:val="clear" w:color="auto" w:fill="FFFFFF"/>
                <w:lang w:val="uk-UA"/>
              </w:rPr>
              <w:t> частини чотирнадцятої, абзаців </w:t>
            </w:r>
            <w:hyperlink r:id="rId13" w:anchor="n1550" w:tgtFrame="_blank" w:history="1">
              <w:r w:rsidRPr="00804ADA">
                <w:rPr>
                  <w:color w:val="000000" w:themeColor="text1"/>
                  <w:shd w:val="clear" w:color="auto" w:fill="FFFFFF"/>
                  <w:lang w:val="uk-UA"/>
                </w:rPr>
                <w:t>другого</w:t>
              </w:r>
            </w:hyperlink>
            <w:r w:rsidRPr="00804ADA">
              <w:rPr>
                <w:color w:val="000000" w:themeColor="text1"/>
                <w:shd w:val="clear" w:color="auto" w:fill="FFFFFF"/>
                <w:lang w:val="uk-UA"/>
              </w:rPr>
              <w:t> і </w:t>
            </w:r>
            <w:hyperlink r:id="rId14" w:anchor="n1551" w:tgtFrame="_blank" w:history="1">
              <w:r w:rsidRPr="00804ADA">
                <w:rPr>
                  <w:color w:val="000000" w:themeColor="text1"/>
                  <w:shd w:val="clear" w:color="auto" w:fill="FFFFFF"/>
                  <w:lang w:val="uk-UA"/>
                </w:rPr>
                <w:t>третього</w:t>
              </w:r>
            </w:hyperlink>
            <w:r w:rsidRPr="00804ADA">
              <w:rPr>
                <w:color w:val="000000" w:themeColor="text1"/>
                <w:shd w:val="clear" w:color="auto" w:fill="FFFFFF"/>
                <w:lang w:val="uk-UA"/>
              </w:rPr>
              <w:t> частини п’ятнадцятої статті 29 Закону не застосовуються) з урахуванням положень </w:t>
            </w:r>
            <w:hyperlink r:id="rId15" w:anchor="n588" w:history="1">
              <w:r w:rsidRPr="00804ADA">
                <w:rPr>
                  <w:color w:val="000000" w:themeColor="text1"/>
                  <w:shd w:val="clear" w:color="auto" w:fill="FFFFFF"/>
                  <w:lang w:val="uk-UA"/>
                </w:rPr>
                <w:t>пункту 43</w:t>
              </w:r>
            </w:hyperlink>
            <w:r w:rsidRPr="00804ADA">
              <w:rPr>
                <w:color w:val="000000" w:themeColor="text1"/>
                <w:shd w:val="clear" w:color="auto" w:fill="FFFFFF"/>
                <w:lang w:val="uk-UA"/>
              </w:rPr>
              <w:t> цих особливостей.</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bookmarkStart w:id="11" w:name="n580"/>
            <w:bookmarkEnd w:id="11"/>
            <w:r w:rsidRPr="00804ADA">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 xml:space="preserve">5.2.6. </w:t>
            </w:r>
            <w:r w:rsidRPr="00804ADA">
              <w:rPr>
                <w:color w:val="000000" w:themeColor="text1"/>
                <w:lang w:val="uk-UA" w:eastAsia="uk-UA"/>
              </w:rPr>
              <w:t>Згідно п.</w:t>
            </w:r>
            <w:r w:rsidR="00E54D06" w:rsidRPr="00804ADA">
              <w:rPr>
                <w:color w:val="000000" w:themeColor="text1"/>
                <w:lang w:val="uk-UA" w:eastAsia="uk-UA"/>
              </w:rPr>
              <w:t>37 Особливостей,</w:t>
            </w:r>
            <w:r w:rsidR="00E54D06" w:rsidRPr="00804ADA">
              <w:rPr>
                <w:color w:val="000000" w:themeColor="text1"/>
                <w:shd w:val="clear" w:color="auto" w:fill="FFFFFF"/>
                <w:lang w:val="uk-UA"/>
              </w:rPr>
              <w:t xml:space="preserve">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w:t>
            </w:r>
            <w:r w:rsidR="00E54D06" w:rsidRPr="00804ADA">
              <w:rPr>
                <w:color w:val="000000" w:themeColor="text1"/>
                <w:shd w:val="clear" w:color="auto" w:fill="FFFFFF"/>
                <w:lang w:val="uk-UA"/>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4ADA">
              <w:rPr>
                <w:color w:val="000000" w:themeColor="text1"/>
                <w:lang w:val="uk-UA" w:eastAsia="uk-UA"/>
              </w:rPr>
              <w:t>.</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5.2.7. Обґрунтування аномально низької тендерної пропозиції може містити інформацію про:</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 отримання учасником процедури закупівлі державної допомоги згідно із законодавством.</w:t>
            </w:r>
          </w:p>
          <w:p w:rsidR="00E941E9" w:rsidRPr="00804ADA" w:rsidRDefault="00E941E9" w:rsidP="00121A58">
            <w:pPr>
              <w:widowControl/>
              <w:shd w:val="clear" w:color="auto" w:fill="FFFFFF"/>
              <w:suppressAutoHyphens w:val="0"/>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shd w:val="clear" w:color="auto" w:fill="FFFFFF"/>
                <w:lang w:val="uk-UA"/>
              </w:rPr>
              <w:t>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41E9" w:rsidRPr="00804ADA" w:rsidRDefault="00E941E9" w:rsidP="00121A58">
            <w:pPr>
              <w:widowControl/>
              <w:shd w:val="clear" w:color="auto" w:fill="FFFFFF"/>
              <w:suppressAutoHyphens w:val="0"/>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41E9" w:rsidRPr="00804ADA" w:rsidRDefault="00E941E9" w:rsidP="00121A58">
            <w:pPr>
              <w:widowControl/>
              <w:shd w:val="clear" w:color="auto" w:fill="FFFFFF"/>
              <w:suppressAutoHyphens w:val="0"/>
              <w:contextualSpacing/>
              <w:jc w:val="both"/>
              <w:rPr>
                <w:rFonts w:ascii="Times New Roman" w:hAnsi="Times New Roman" w:cs="Times New Roman"/>
                <w:color w:val="000000" w:themeColor="text1"/>
                <w:shd w:val="clear" w:color="auto" w:fill="FFFFFF"/>
                <w:lang w:val="uk-UA"/>
              </w:rPr>
            </w:pPr>
            <w:r w:rsidRPr="00804ADA">
              <w:rPr>
                <w:rFonts w:ascii="Times New Roman" w:hAnsi="Times New Roman" w:cs="Times New Roman"/>
                <w:color w:val="000000" w:themeColor="text1"/>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41E9" w:rsidRPr="00804ADA" w:rsidRDefault="00E941E9" w:rsidP="00121A58">
            <w:pPr>
              <w:pStyle w:val="rvps2"/>
              <w:shd w:val="clear" w:color="auto" w:fill="FFFFFF"/>
              <w:spacing w:before="0" w:after="0"/>
              <w:contextualSpacing/>
              <w:jc w:val="both"/>
              <w:rPr>
                <w:color w:val="000000" w:themeColor="text1"/>
                <w:lang w:val="uk-UA" w:eastAsia="uk-UA"/>
              </w:rPr>
            </w:pPr>
            <w:r w:rsidRPr="00804ADA">
              <w:rPr>
                <w:color w:val="000000" w:themeColor="text1"/>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40C5"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41E9" w:rsidRPr="00804ADA" w:rsidRDefault="00E941E9" w:rsidP="00121A58">
            <w:pPr>
              <w:pStyle w:val="rvps2"/>
              <w:shd w:val="clear" w:color="auto" w:fill="FFFFFF"/>
              <w:spacing w:before="0" w:after="0"/>
              <w:contextualSpacing/>
              <w:jc w:val="both"/>
              <w:rPr>
                <w:color w:val="000000" w:themeColor="text1"/>
                <w:shd w:val="clear" w:color="auto" w:fill="FFFFFF"/>
                <w:lang w:val="uk-UA"/>
              </w:rPr>
            </w:pPr>
            <w:r w:rsidRPr="00804ADA">
              <w:rPr>
                <w:color w:val="000000" w:themeColor="text1"/>
                <w:shd w:val="clear" w:color="auto" w:fill="FFFFFF"/>
                <w:lang w:val="uk-UA"/>
              </w:rPr>
              <w:t xml:space="preserve">5.2.14. 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804ADA">
              <w:rPr>
                <w:color w:val="000000" w:themeColor="text1"/>
                <w:shd w:val="clear" w:color="auto" w:fill="FFFFFF"/>
                <w:lang w:val="uk-UA"/>
              </w:rPr>
              <w:lastRenderedPageBreak/>
              <w:t>об’єднавши лоти.</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CC72F7" w:rsidRPr="00FC550F"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color w:val="000000" w:themeColor="text1"/>
                <w:lang w:val="uk-UA"/>
              </w:rPr>
              <w:lastRenderedPageBreak/>
              <w:t> </w:t>
            </w:r>
            <w:r w:rsidRPr="00804ADA">
              <w:rPr>
                <w:b/>
                <w:bCs/>
                <w:color w:val="000000" w:themeColor="text1"/>
                <w:lang w:val="uk-UA"/>
              </w:rPr>
              <w:t xml:space="preserve">3. </w:t>
            </w:r>
            <w:r w:rsidRPr="00804ADA">
              <w:rPr>
                <w:b/>
                <w:color w:val="000000" w:themeColor="text1"/>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pStyle w:val="a6"/>
              <w:spacing w:before="0" w:after="0"/>
              <w:contextualSpacing/>
              <w:jc w:val="both"/>
              <w:rPr>
                <w:bCs/>
                <w:color w:val="000000" w:themeColor="text1"/>
                <w:lang w:val="uk-UA"/>
              </w:rPr>
            </w:pPr>
            <w:r w:rsidRPr="00804ADA">
              <w:rPr>
                <w:color w:val="000000" w:themeColor="text1"/>
                <w:lang w:val="uk-UA"/>
              </w:rPr>
              <w:t xml:space="preserve">5.3.1. </w:t>
            </w:r>
            <w:r w:rsidRPr="00804ADA">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rsidR="00E941E9" w:rsidRPr="00804ADA" w:rsidRDefault="00E941E9" w:rsidP="00121A58">
            <w:pPr>
              <w:pStyle w:val="a6"/>
              <w:spacing w:before="0" w:after="0"/>
              <w:contextualSpacing/>
              <w:jc w:val="both"/>
              <w:rPr>
                <w:b/>
                <w:bCs/>
                <w:color w:val="000000" w:themeColor="text1"/>
                <w:lang w:val="uk-UA"/>
              </w:rPr>
            </w:pPr>
            <w:r w:rsidRPr="00804ADA">
              <w:rPr>
                <w:b/>
                <w:bCs/>
                <w:color w:val="000000" w:themeColor="text1"/>
                <w:lang w:val="uk-UA"/>
              </w:rPr>
              <w:t>1) учасник процедури закупівлі:</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підпадає під підстави, встановлені пунктом 47 цих особливостей;</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не надав забезпечення тендерної пропозиції, якщо таке забезпечення вимагалося замовником;</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rsidR="00E941E9" w:rsidRPr="00804ADA" w:rsidRDefault="00F51829" w:rsidP="00121A58">
            <w:pPr>
              <w:pStyle w:val="a6"/>
              <w:spacing w:before="0" w:after="0"/>
              <w:contextualSpacing/>
              <w:jc w:val="both"/>
              <w:rPr>
                <w:bCs/>
                <w:color w:val="000000" w:themeColor="text1"/>
                <w:lang w:val="uk-UA"/>
              </w:rPr>
            </w:pPr>
            <w:r w:rsidRPr="00804ADA">
              <w:rPr>
                <w:color w:val="000000" w:themeColor="text1"/>
                <w:shd w:val="clear" w:color="auto" w:fill="FFFFFF"/>
                <w:lang w:val="uk-UA"/>
              </w:rPr>
              <w:t xml:space="preserve">- </w:t>
            </w:r>
            <w:r w:rsidR="007310F3" w:rsidRPr="00804ADA">
              <w:rPr>
                <w:color w:val="000000" w:themeColor="text1"/>
                <w:shd w:val="clear" w:color="auto" w:fill="FFFFFF"/>
                <w:lang w:val="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41E9" w:rsidRPr="00804ADA">
              <w:rPr>
                <w:bCs/>
                <w:color w:val="000000" w:themeColor="text1"/>
                <w:lang w:val="uk-UA"/>
              </w:rPr>
              <w:t>(Офіційний вісник України, 2022 р., № 84, ст. 5176);</w:t>
            </w:r>
          </w:p>
          <w:p w:rsidR="00E941E9" w:rsidRPr="00804ADA" w:rsidRDefault="00E941E9" w:rsidP="00121A58">
            <w:pPr>
              <w:pStyle w:val="a6"/>
              <w:spacing w:before="0" w:after="0"/>
              <w:contextualSpacing/>
              <w:jc w:val="both"/>
              <w:rPr>
                <w:b/>
                <w:bCs/>
                <w:color w:val="000000" w:themeColor="text1"/>
                <w:lang w:val="uk-UA"/>
              </w:rPr>
            </w:pPr>
            <w:r w:rsidRPr="00804ADA">
              <w:rPr>
                <w:b/>
                <w:bCs/>
                <w:color w:val="000000" w:themeColor="text1"/>
                <w:lang w:val="uk-UA"/>
              </w:rPr>
              <w:t>2) тендерна пропозиція:</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є такою, строк дії якої закінчився;</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 xml:space="preserve">є такою, ціна якої перевищує очікувану вартість предмета закупівлі, </w:t>
            </w:r>
            <w:r w:rsidR="00E941E9" w:rsidRPr="00804ADA">
              <w:rPr>
                <w:bCs/>
                <w:color w:val="000000" w:themeColor="text1"/>
                <w:lang w:val="uk-UA"/>
              </w:rPr>
              <w:lastRenderedPageBreak/>
              <w:t>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rsidR="00E941E9" w:rsidRPr="00804ADA" w:rsidRDefault="00E941E9" w:rsidP="00121A58">
            <w:pPr>
              <w:pStyle w:val="a6"/>
              <w:spacing w:before="0" w:after="0"/>
              <w:contextualSpacing/>
              <w:jc w:val="both"/>
              <w:rPr>
                <w:b/>
                <w:bCs/>
                <w:color w:val="000000" w:themeColor="text1"/>
                <w:lang w:val="uk-UA"/>
              </w:rPr>
            </w:pPr>
            <w:r w:rsidRPr="00804ADA">
              <w:rPr>
                <w:b/>
                <w:bCs/>
                <w:color w:val="000000" w:themeColor="text1"/>
                <w:lang w:val="uk-UA"/>
              </w:rPr>
              <w:t>3) переможець процедури закупівлі:</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E941E9" w:rsidRPr="00804ADA">
              <w:rPr>
                <w:bCs/>
                <w:color w:val="000000" w:themeColor="text1"/>
                <w:lang w:val="uk-UA"/>
              </w:rPr>
              <w:t>;</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не надав забезпечення виконання договору про закупівлю, якщо таке забезпечення вимагалося замовником;</w:t>
            </w:r>
          </w:p>
          <w:p w:rsidR="00E941E9" w:rsidRPr="00804ADA" w:rsidRDefault="00F51829" w:rsidP="00121A58">
            <w:pPr>
              <w:pStyle w:val="a6"/>
              <w:spacing w:before="0" w:after="0"/>
              <w:contextualSpacing/>
              <w:jc w:val="both"/>
              <w:rPr>
                <w:bCs/>
                <w:color w:val="000000" w:themeColor="text1"/>
                <w:lang w:val="uk-UA"/>
              </w:rPr>
            </w:pPr>
            <w:r w:rsidRPr="00804ADA">
              <w:rPr>
                <w:bCs/>
                <w:color w:val="000000" w:themeColor="text1"/>
                <w:lang w:val="uk-UA"/>
              </w:rPr>
              <w:t xml:space="preserve">- </w:t>
            </w:r>
            <w:r w:rsidR="00E941E9" w:rsidRPr="00804ADA">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41E9" w:rsidRPr="00804ADA" w:rsidRDefault="00E941E9" w:rsidP="00121A58">
            <w:pPr>
              <w:pStyle w:val="a6"/>
              <w:spacing w:before="0" w:after="0"/>
              <w:contextualSpacing/>
              <w:jc w:val="both"/>
              <w:rPr>
                <w:bCs/>
                <w:color w:val="000000" w:themeColor="text1"/>
                <w:lang w:val="uk-UA"/>
              </w:rPr>
            </w:pPr>
            <w:r w:rsidRPr="00804ADA">
              <w:rPr>
                <w:bCs/>
                <w:color w:val="000000" w:themeColor="text1"/>
                <w:lang w:val="uk-UA"/>
              </w:rPr>
              <w:t>5.3.2. Замовник може відхилити тендерну пропозицію із зазначенням аргументації в електронній системі закупівель у разі, коли:</w:t>
            </w:r>
          </w:p>
          <w:p w:rsidR="00E941E9" w:rsidRPr="00804ADA" w:rsidRDefault="00E941E9" w:rsidP="00121A58">
            <w:pPr>
              <w:pStyle w:val="a6"/>
              <w:spacing w:before="0" w:after="0"/>
              <w:contextualSpacing/>
              <w:jc w:val="both"/>
              <w:rPr>
                <w:bCs/>
                <w:color w:val="000000" w:themeColor="text1"/>
                <w:lang w:val="uk-UA"/>
              </w:rPr>
            </w:pPr>
            <w:r w:rsidRPr="00804ADA">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41E9" w:rsidRPr="00804ADA" w:rsidRDefault="00E941E9" w:rsidP="00121A58">
            <w:pPr>
              <w:pStyle w:val="a6"/>
              <w:spacing w:before="0" w:after="0"/>
              <w:contextualSpacing/>
              <w:jc w:val="both"/>
              <w:rPr>
                <w:bCs/>
                <w:color w:val="000000" w:themeColor="text1"/>
                <w:lang w:val="uk-UA"/>
              </w:rPr>
            </w:pPr>
            <w:r w:rsidRPr="00804ADA">
              <w:rPr>
                <w:bCs/>
                <w:color w:val="000000" w:themeColor="text1"/>
                <w:lang w:val="uk-UA"/>
              </w:rPr>
              <w:t xml:space="preserve">2) </w:t>
            </w:r>
            <w:r w:rsidR="00EA04AA" w:rsidRPr="00804ADA">
              <w:rPr>
                <w:color w:val="000000" w:themeColor="text1"/>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941E9" w:rsidRPr="00804ADA" w:rsidRDefault="00E941E9" w:rsidP="00121A58">
            <w:pPr>
              <w:pStyle w:val="a6"/>
              <w:spacing w:before="0" w:after="0"/>
              <w:contextualSpacing/>
              <w:jc w:val="both"/>
              <w:rPr>
                <w:bCs/>
                <w:color w:val="000000" w:themeColor="text1"/>
                <w:lang w:val="uk-UA"/>
              </w:rPr>
            </w:pPr>
            <w:r w:rsidRPr="00804ADA">
              <w:rPr>
                <w:bCs/>
                <w:color w:val="000000" w:themeColor="text1"/>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941E9" w:rsidRPr="00804ADA" w:rsidRDefault="00E941E9" w:rsidP="00121A58">
            <w:pPr>
              <w:pStyle w:val="a6"/>
              <w:spacing w:before="0" w:after="0"/>
              <w:contextualSpacing/>
              <w:jc w:val="both"/>
              <w:rPr>
                <w:bCs/>
                <w:color w:val="000000" w:themeColor="text1"/>
                <w:lang w:val="uk-UA"/>
              </w:rPr>
            </w:pPr>
            <w:r w:rsidRPr="00804ADA">
              <w:rPr>
                <w:bCs/>
                <w:color w:val="000000" w:themeColor="text1"/>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AB20D4">
              <w:rPr>
                <w:bCs/>
                <w:color w:val="000000" w:themeColor="text1"/>
                <w:lang w:val="uk-UA"/>
              </w:rPr>
              <w:t>.</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b/>
                <w:color w:val="000000" w:themeColor="text1"/>
                <w:lang w:val="uk-UA"/>
              </w:rPr>
            </w:pPr>
            <w:r w:rsidRPr="00804ADA">
              <w:rPr>
                <w:b/>
                <w:color w:val="000000" w:themeColor="text1"/>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5.4.1. </w:t>
            </w:r>
            <w:r w:rsidRPr="00804ADA">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eastAsia="Calibri" w:hAnsi="Times New Roman" w:cs="Times New Roman"/>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w:t>
            </w:r>
            <w:r w:rsidRPr="00804ADA">
              <w:rPr>
                <w:rFonts w:ascii="Times New Roman" w:eastAsia="Calibri" w:hAnsi="Times New Roman" w:cs="Times New Roman"/>
                <w:color w:val="000000" w:themeColor="text1"/>
                <w:lang w:val="uk-UA"/>
              </w:rPr>
              <w:lastRenderedPageBreak/>
              <w:t xml:space="preserve">пропозиції, а саме - технічні помилки та описки, </w:t>
            </w:r>
            <w:r w:rsidRPr="00804ADA">
              <w:rPr>
                <w:rFonts w:ascii="Times New Roman" w:hAnsi="Times New Roman" w:cs="Times New Roman"/>
                <w:color w:val="000000" w:themeColor="text1"/>
                <w:lang w:val="uk-UA" w:eastAsia="ru-RU"/>
              </w:rPr>
              <w:t>до яких відносяться, зокрема.</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E941E9" w:rsidRPr="00804ADA" w:rsidRDefault="00E941E9" w:rsidP="00121A58">
            <w:pPr>
              <w:ind w:left="40" w:right="120" w:hanging="2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uk-UA"/>
              </w:rPr>
              <w:t>До формальних (несуттєвих) помилок відносяться:</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уживання великої літери;</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уживання розділових знаків та відмінювання слів у реченні;</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застосування правил переносу частини слова з рядка в рядок;</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написання слів разом та/або окремо, та/або через дефіс;</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w:t>
            </w:r>
            <w:r w:rsidRPr="00804ADA">
              <w:rPr>
                <w:rFonts w:ascii="Times New Roman" w:hAnsi="Times New Roman" w:cs="Times New Roman"/>
                <w:color w:val="000000" w:themeColor="text1"/>
                <w:lang w:val="uk-UA" w:eastAsia="ru-RU"/>
              </w:rPr>
              <w:lastRenderedPageBreak/>
              <w:t>назва, найменування були змінені відповідно до законодавства після того, як відповідний документ (документи) був (були) поданий (подані).</w:t>
            </w:r>
          </w:p>
          <w:p w:rsidR="00E941E9" w:rsidRPr="00804ADA" w:rsidRDefault="00E941E9" w:rsidP="00121A58">
            <w:pPr>
              <w:ind w:right="113"/>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41E9" w:rsidRPr="00804ADA" w:rsidRDefault="00E941E9" w:rsidP="00121A58">
            <w:pPr>
              <w:pStyle w:val="a6"/>
              <w:suppressAutoHyphens w:val="0"/>
              <w:spacing w:before="0" w:after="0"/>
              <w:contextualSpacing/>
              <w:jc w:val="both"/>
              <w:rPr>
                <w:color w:val="000000" w:themeColor="text1"/>
                <w:lang w:val="uk-UA" w:eastAsia="ru-RU"/>
              </w:rPr>
            </w:pPr>
            <w:r w:rsidRPr="00804ADA">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804ADA">
              <w:rPr>
                <w:rFonts w:ascii="Times New Roman" w:hAnsi="Times New Roman" w:cs="Times New Roman"/>
                <w:b/>
                <w:bCs/>
                <w:color w:val="000000" w:themeColor="text1"/>
                <w:lang w:val="uk-UA" w:eastAsia="ru-RU"/>
              </w:rPr>
              <w:t>Приклади формальних помилок:</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«м.київ» замість «м.Київ»;</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«поряд -ок» замість «поря – док»;</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«ненадається» замість «не надається»»;</w:t>
            </w:r>
          </w:p>
          <w:p w:rsidR="00E941E9" w:rsidRPr="00804ADA"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804ADA">
              <w:rPr>
                <w:rFonts w:ascii="Times New Roman" w:hAnsi="Times New Roman" w:cs="Times New Roman"/>
                <w:color w:val="000000" w:themeColor="text1"/>
                <w:lang w:val="uk-UA" w:eastAsia="ru-RU"/>
              </w:rPr>
              <w:t>- «______________№_____________» замість «14.08.2020 №320/13/14-01»</w:t>
            </w:r>
          </w:p>
          <w:p w:rsidR="00E941E9" w:rsidRDefault="00E941E9" w:rsidP="00121A58">
            <w:pPr>
              <w:pStyle w:val="a6"/>
              <w:suppressAutoHyphens w:val="0"/>
              <w:spacing w:before="0" w:after="0"/>
              <w:contextualSpacing/>
              <w:jc w:val="both"/>
              <w:rPr>
                <w:color w:val="000000" w:themeColor="text1"/>
                <w:lang w:val="uk-UA" w:eastAsia="ru-RU"/>
              </w:rPr>
            </w:pPr>
            <w:r w:rsidRPr="00804ADA">
              <w:rPr>
                <w:color w:val="000000" w:themeColor="text1"/>
                <w:lang w:val="uk-UA" w:eastAsia="ru-RU"/>
              </w:rPr>
              <w:t>- учасник розмістив (завантажив) документ у форматі «JPG» замість  документа у форматі «pdf» (PortableDocumentFormat)»</w:t>
            </w:r>
            <w:r w:rsidR="00AB20D4">
              <w:rPr>
                <w:color w:val="000000" w:themeColor="text1"/>
                <w:lang w:val="uk-UA" w:eastAsia="ru-RU"/>
              </w:rPr>
              <w:t>*</w:t>
            </w:r>
            <w:r w:rsidRPr="00804ADA">
              <w:rPr>
                <w:color w:val="000000" w:themeColor="text1"/>
                <w:lang w:val="uk-UA" w:eastAsia="ru-RU"/>
              </w:rPr>
              <w:t>.</w:t>
            </w:r>
          </w:p>
          <w:p w:rsidR="00AB20D4" w:rsidRPr="00AB20D4" w:rsidRDefault="00AB20D4" w:rsidP="00121A58">
            <w:pPr>
              <w:pStyle w:val="a6"/>
              <w:suppressAutoHyphens w:val="0"/>
              <w:spacing w:before="0" w:after="0"/>
              <w:contextualSpacing/>
              <w:jc w:val="both"/>
              <w:rPr>
                <w:i/>
                <w:color w:val="000000" w:themeColor="text1"/>
                <w:lang w:val="uk-UA" w:eastAsia="ru-RU"/>
              </w:rPr>
            </w:pPr>
            <w:r w:rsidRPr="00AB20D4">
              <w:rPr>
                <w:i/>
                <w:color w:val="000000" w:themeColor="text1"/>
                <w:lang w:val="uk-UA" w:eastAsia="ru-RU"/>
              </w:rPr>
              <w:t>* - Зазначений перелік формальних помилок не є вичерпним.</w:t>
            </w:r>
          </w:p>
          <w:p w:rsidR="008772A4" w:rsidRPr="00804ADA" w:rsidRDefault="008772A4" w:rsidP="008772A4">
            <w:pPr>
              <w:pStyle w:val="a6"/>
              <w:suppressAutoHyphens w:val="0"/>
              <w:contextualSpacing/>
              <w:jc w:val="both"/>
              <w:rPr>
                <w:color w:val="000000" w:themeColor="text1"/>
                <w:lang w:val="uk-UA"/>
              </w:rPr>
            </w:pPr>
            <w:r w:rsidRPr="00804ADA">
              <w:rPr>
                <w:color w:val="000000" w:themeColor="text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8772A4" w:rsidRPr="00804ADA" w:rsidRDefault="008772A4" w:rsidP="008772A4">
            <w:pPr>
              <w:pStyle w:val="a6"/>
              <w:suppressAutoHyphens w:val="0"/>
              <w:spacing w:before="0" w:after="0"/>
              <w:contextualSpacing/>
              <w:jc w:val="both"/>
              <w:rPr>
                <w:color w:val="000000" w:themeColor="text1"/>
                <w:lang w:val="uk-UA"/>
              </w:rPr>
            </w:pPr>
            <w:r w:rsidRPr="00804ADA">
              <w:rPr>
                <w:color w:val="000000" w:themeColor="text1"/>
                <w:lang w:val="uk-UA"/>
              </w:rPr>
              <w:t>Рішення про віднесення допущеної учасником помилки до формальної (несуттєвої) ухвалюються уповноваженою особою.</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lastRenderedPageBreak/>
              <w:t> </w:t>
            </w:r>
            <w:r w:rsidRPr="00804ADA">
              <w:rPr>
                <w:b/>
                <w:bCs/>
                <w:color w:val="000000" w:themeColor="text1"/>
                <w:lang w:val="uk-UA"/>
              </w:rPr>
              <w:t>5. Інша інформація</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tabs>
                <w:tab w:val="left" w:pos="1080"/>
              </w:tabs>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shd w:val="clear" w:color="auto" w:fill="FFFFFF"/>
                <w:lang w:val="uk-UA"/>
              </w:rPr>
              <w:t xml:space="preserve">5.5.1. </w:t>
            </w:r>
            <w:r w:rsidRPr="00804ADA">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E941E9" w:rsidRPr="00804ADA" w:rsidRDefault="00E941E9" w:rsidP="00121A58">
            <w:pPr>
              <w:tabs>
                <w:tab w:val="left" w:pos="1080"/>
              </w:tabs>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shd w:val="clear" w:color="auto" w:fill="FFFFFF"/>
                <w:lang w:val="uk-UA"/>
              </w:rPr>
              <w:t xml:space="preserve">5.5.2. </w:t>
            </w:r>
            <w:r w:rsidRPr="00804ADA">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E11295" w:rsidRPr="00804ADA" w:rsidRDefault="00E941E9" w:rsidP="00E11295">
            <w:pPr>
              <w:tabs>
                <w:tab w:val="left" w:pos="1080"/>
              </w:tabs>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5.5.</w:t>
            </w:r>
            <w:r w:rsidR="009D4310" w:rsidRPr="00804ADA">
              <w:rPr>
                <w:rFonts w:ascii="Times New Roman" w:hAnsi="Times New Roman" w:cs="Times New Roman"/>
                <w:color w:val="000000" w:themeColor="text1"/>
                <w:lang w:val="uk-UA"/>
              </w:rPr>
              <w:t>3</w:t>
            </w:r>
            <w:r w:rsidRPr="00804ADA">
              <w:rPr>
                <w:rFonts w:ascii="Times New Roman" w:hAnsi="Times New Roman" w:cs="Times New Roman"/>
                <w:color w:val="000000" w:themeColor="text1"/>
                <w:lang w:val="uk-UA"/>
              </w:rPr>
              <w:t>.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CC72F7" w:rsidRPr="00804ADA"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pStyle w:val="a6"/>
              <w:spacing w:before="0" w:after="0"/>
              <w:contextualSpacing/>
              <w:jc w:val="center"/>
              <w:rPr>
                <w:color w:val="000000" w:themeColor="text1"/>
                <w:lang w:val="uk-UA"/>
              </w:rPr>
            </w:pPr>
            <w:r w:rsidRPr="00804ADA">
              <w:rPr>
                <w:b/>
                <w:color w:val="000000" w:themeColor="text1"/>
                <w:lang w:val="uk-UA"/>
              </w:rPr>
              <w:t>VI. Результати торгів та укладання договору про закупівлю</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w:t>
            </w:r>
            <w:r w:rsidRPr="00804ADA">
              <w:rPr>
                <w:b/>
                <w:bCs/>
                <w:color w:val="000000" w:themeColor="text1"/>
                <w:lang w:val="uk-UA"/>
              </w:rPr>
              <w:t>1. Відміна замовником торгів чи визнання їх такими, що не відбулися</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6.1.1 Замовник відміняє відкриті торги у разі:</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6.1.3. Відкриті торги автоматично відміняються електронною системою закупівель у разі:</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lastRenderedPageBreak/>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6.1.5. Відкриті торги можуть бути відмінені частково (за лотом).</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6.1.6. Інформація про відміну відкритих торгів автоматично надсилається всім учасникам процедури закупівлі електронною системою зак</w:t>
            </w:r>
            <w:r w:rsidR="00693716" w:rsidRPr="00804ADA">
              <w:rPr>
                <w:rFonts w:ascii="Times New Roman" w:hAnsi="Times New Roman" w:cs="Times New Roman"/>
                <w:color w:val="000000" w:themeColor="text1"/>
                <w:lang w:val="uk-UA" w:eastAsia="uk-UA"/>
              </w:rPr>
              <w:t>упівель в день її оприлюднення.</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b/>
                <w:bCs/>
                <w:color w:val="000000" w:themeColor="text1"/>
                <w:lang w:val="uk-UA"/>
              </w:rPr>
            </w:pPr>
            <w:r w:rsidRPr="00804ADA">
              <w:rPr>
                <w:b/>
                <w:bCs/>
                <w:color w:val="000000" w:themeColor="text1"/>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C72F7" w:rsidRPr="00804ADA"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3</w:t>
            </w:r>
            <w:r w:rsidRPr="00804ADA">
              <w:rPr>
                <w:b/>
                <w:bCs/>
                <w:color w:val="000000" w:themeColor="text1"/>
                <w:lang w:val="uk-UA"/>
              </w:rPr>
              <w:t xml:space="preserve">. </w:t>
            </w:r>
            <w:r w:rsidRPr="00804ADA">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6.3.1. </w:t>
            </w:r>
            <w:r w:rsidRPr="00804ADA">
              <w:rPr>
                <w:rFonts w:ascii="Times New Roman" w:hAnsi="Times New Roman" w:cs="Times New Roman"/>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04ADA">
              <w:rPr>
                <w:rFonts w:ascii="Times New Roman" w:hAnsi="Times New Roman" w:cs="Times New Roman"/>
                <w:color w:val="000000" w:themeColor="text1"/>
                <w:lang w:val="uk-UA" w:eastAsia="uk-UA"/>
              </w:rPr>
              <w:t xml:space="preserve">. </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6.3.2. </w:t>
            </w:r>
            <w:r w:rsidRPr="00804ADA">
              <w:rPr>
                <w:rFonts w:ascii="Times New Roman" w:hAnsi="Times New Roman" w:cs="Times New Roman"/>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6.3.3. </w:t>
            </w:r>
            <w:r w:rsidRPr="00804ADA">
              <w:rPr>
                <w:rFonts w:ascii="Times New Roman" w:hAnsi="Times New Roman" w:cs="Times New Roman"/>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804ADA">
              <w:rPr>
                <w:rFonts w:ascii="Times New Roman" w:hAnsi="Times New Roman" w:cs="Times New Roman"/>
                <w:color w:val="000000" w:themeColor="text1"/>
                <w:lang w:val="uk-UA" w:eastAsia="uk-UA"/>
              </w:rPr>
              <w:t>я.</w:t>
            </w:r>
          </w:p>
          <w:p w:rsidR="00E941E9" w:rsidRPr="00804ADA" w:rsidRDefault="00E941E9" w:rsidP="00121A58">
            <w:pPr>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941E9" w:rsidRPr="00804ADA" w:rsidRDefault="00E941E9" w:rsidP="00121A58">
            <w:pPr>
              <w:pStyle w:val="a6"/>
              <w:spacing w:before="0" w:after="0"/>
              <w:contextualSpacing/>
              <w:jc w:val="both"/>
              <w:rPr>
                <w:color w:val="000000" w:themeColor="text1"/>
                <w:lang w:val="uk-UA" w:eastAsia="uk-UA"/>
              </w:rPr>
            </w:pPr>
            <w:r w:rsidRPr="00804ADA">
              <w:rPr>
                <w:color w:val="000000" w:themeColor="text1"/>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C72F7" w:rsidRPr="00804ADA"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FC550F" w:rsidP="00121A58">
            <w:pPr>
              <w:contextualSpacing/>
              <w:jc w:val="both"/>
              <w:rPr>
                <w:rFonts w:ascii="Times New Roman" w:hAnsi="Times New Roman" w:cs="Times New Roman"/>
                <w:color w:val="000000" w:themeColor="text1"/>
                <w:lang w:val="uk-UA"/>
              </w:rPr>
            </w:pPr>
            <w:r>
              <w:rPr>
                <w:rFonts w:ascii="Times New Roman" w:hAnsi="Times New Roman" w:cs="Times New Roman"/>
                <w:b/>
                <w:color w:val="000000" w:themeColor="text1"/>
                <w:lang w:val="uk-UA"/>
              </w:rPr>
              <w:t>3. Проє</w:t>
            </w:r>
            <w:r w:rsidR="00E941E9" w:rsidRPr="00804ADA">
              <w:rPr>
                <w:rFonts w:ascii="Times New Roman" w:hAnsi="Times New Roman" w:cs="Times New Roman"/>
                <w:b/>
                <w:color w:val="000000" w:themeColor="text1"/>
                <w:lang w:val="uk-UA"/>
              </w:rPr>
              <w:t>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6.3.1. П</w:t>
            </w:r>
            <w:r w:rsidR="00FC550F">
              <w:rPr>
                <w:rFonts w:ascii="Times New Roman" w:hAnsi="Times New Roman" w:cs="Times New Roman"/>
                <w:color w:val="000000" w:themeColor="text1"/>
                <w:lang w:val="uk-UA"/>
              </w:rPr>
              <w:t>роє</w:t>
            </w:r>
            <w:r w:rsidRPr="00804ADA">
              <w:rPr>
                <w:rFonts w:ascii="Times New Roman" w:hAnsi="Times New Roman" w:cs="Times New Roman"/>
                <w:color w:val="000000" w:themeColor="text1"/>
                <w:lang w:val="uk-UA"/>
              </w:rPr>
              <w:t xml:space="preserve">кт договору про закупівлю передбачений у Додатку 5. </w:t>
            </w:r>
          </w:p>
        </w:tc>
      </w:tr>
      <w:tr w:rsidR="00CC72F7" w:rsidRPr="00FC550F"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jc w:val="both"/>
              <w:rPr>
                <w:color w:val="000000" w:themeColor="text1"/>
                <w:lang w:val="uk-UA"/>
              </w:rPr>
            </w:pPr>
            <w:r w:rsidRPr="00804ADA">
              <w:rPr>
                <w:color w:val="000000" w:themeColor="text1"/>
                <w:lang w:val="uk-UA"/>
              </w:rPr>
              <w:t> </w:t>
            </w:r>
            <w:r w:rsidRPr="00804ADA">
              <w:rPr>
                <w:b/>
                <w:bCs/>
                <w:color w:val="000000" w:themeColor="text1"/>
                <w:lang w:val="uk-UA"/>
              </w:rPr>
              <w:t>4</w:t>
            </w:r>
            <w:r w:rsidRPr="00804ADA">
              <w:rPr>
                <w:b/>
                <w:color w:val="000000" w:themeColor="text1"/>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FB3"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6.4.1. </w:t>
            </w:r>
            <w:r w:rsidR="0006540C" w:rsidRPr="00804ADA">
              <w:rPr>
                <w:color w:val="000000" w:themeColor="text1"/>
                <w:shd w:val="clear" w:color="auto" w:fill="FFFFFF"/>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9B22F9" w:rsidRPr="00804ADA">
              <w:rPr>
                <w:color w:val="000000" w:themeColor="text1"/>
                <w:shd w:val="clear" w:color="auto" w:fill="FFFFFF"/>
                <w:lang w:val="uk-UA"/>
              </w:rPr>
              <w:t>.</w:t>
            </w:r>
          </w:p>
          <w:p w:rsidR="00E941E9"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941E9"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визначення грошового еквівалента зобов’язання в іноземній валюті;</w:t>
            </w:r>
          </w:p>
          <w:p w:rsidR="00E941E9"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lastRenderedPageBreak/>
              <w:t>- перерахунку ціни в бік зменшення ціни тендерної пропозиції переможця без - зменшення обсягів закупівлі;</w:t>
            </w:r>
          </w:p>
          <w:p w:rsidR="00E941E9"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A41FB3" w:rsidRPr="00804ADA" w:rsidRDefault="00E941E9"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6.4.2. </w:t>
            </w:r>
            <w:r w:rsidR="00A41FB3" w:rsidRPr="00804ADA">
              <w:rPr>
                <w:rFonts w:ascii="Times New Roman" w:hAnsi="Times New Roman" w:cs="Times New Roman"/>
                <w:color w:val="000000" w:themeColor="text1"/>
                <w:lang w:val="uk-UA"/>
              </w:rPr>
              <w:t>Істотні умови договору про закупівлю, укладеного відповідно до пунктів 10 і 13 (крім підпункту 13</w:t>
            </w:r>
            <w:r w:rsidR="009B22F9" w:rsidRPr="00804ADA">
              <w:rPr>
                <w:rFonts w:ascii="Times New Roman" w:hAnsi="Times New Roman" w:cs="Times New Roman"/>
                <w:color w:val="000000" w:themeColor="text1"/>
                <w:lang w:val="uk-UA"/>
              </w:rPr>
              <w:t xml:space="preserve"> та 15</w:t>
            </w:r>
            <w:r w:rsidR="00A41FB3" w:rsidRPr="00804ADA">
              <w:rPr>
                <w:rFonts w:ascii="Times New Roman" w:hAnsi="Times New Roman" w:cs="Times New Roman"/>
                <w:color w:val="000000" w:themeColor="text1"/>
                <w:lang w:val="uk-UA"/>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04ADA">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804ADA">
              <w:rPr>
                <w:rFonts w:ascii="Times New Roman" w:hAnsi="Times New Roman" w:cs="Times New Roman"/>
                <w:color w:val="000000" w:themeColor="text1"/>
                <w:lang w:val="uk-UA"/>
              </w:rPr>
              <w:t>;</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1FB3"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8) зміни умов у зв’язку із застосуванням положень частини шостої статті 41 Закону. </w:t>
            </w:r>
            <w:r w:rsidRPr="00804ADA">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804ADA">
              <w:rPr>
                <w:rFonts w:ascii="Times New Roman" w:hAnsi="Times New Roman" w:cs="Times New Roman"/>
                <w:color w:val="000000" w:themeColor="text1"/>
                <w:lang w:val="uk-UA"/>
              </w:rPr>
              <w:t>;</w:t>
            </w:r>
          </w:p>
          <w:p w:rsidR="00E941E9" w:rsidRPr="00804ADA" w:rsidRDefault="00A41FB3" w:rsidP="00121A58">
            <w:pPr>
              <w:snapToGrid w:val="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804ADA">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r w:rsidR="00E941E9" w:rsidRPr="00804ADA">
              <w:rPr>
                <w:rFonts w:ascii="Times New Roman" w:hAnsi="Times New Roman" w:cs="Times New Roman"/>
                <w:color w:val="000000" w:themeColor="text1"/>
                <w:lang w:val="uk-UA"/>
              </w:rPr>
              <w:t>;</w:t>
            </w:r>
          </w:p>
          <w:p w:rsidR="00E941E9" w:rsidRPr="00804ADA" w:rsidRDefault="00E941E9" w:rsidP="00121A58">
            <w:pPr>
              <w:pStyle w:val="a9"/>
              <w:ind w:left="0"/>
              <w:jc w:val="both"/>
              <w:rPr>
                <w:color w:val="000000" w:themeColor="text1"/>
              </w:rPr>
            </w:pPr>
            <w:r w:rsidRPr="00804ADA">
              <w:rPr>
                <w:color w:val="000000" w:themeColor="text1"/>
              </w:rPr>
              <w:t>6.4.</w:t>
            </w:r>
            <w:r w:rsidR="0006540C" w:rsidRPr="00804ADA">
              <w:rPr>
                <w:color w:val="000000" w:themeColor="text1"/>
              </w:rPr>
              <w:t>3</w:t>
            </w:r>
            <w:r w:rsidRPr="00804ADA">
              <w:rPr>
                <w:color w:val="000000" w:themeColor="text1"/>
              </w:rPr>
              <w:t xml:space="preserve">. Замовник залишає за собою право змінювати основні вимоги до договору у випадку зміни діючого цивільного, господарського законодавства і </w:t>
            </w:r>
            <w:r w:rsidRPr="00804ADA">
              <w:rPr>
                <w:color w:val="000000" w:themeColor="text1"/>
              </w:rPr>
              <w:lastRenderedPageBreak/>
              <w:t xml:space="preserve">законодавства у сфері закупівель шляхом укладання додаткових угод до договору. </w:t>
            </w:r>
          </w:p>
        </w:tc>
      </w:tr>
      <w:tr w:rsidR="00CC72F7" w:rsidRPr="00FC550F"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b/>
                <w:bCs/>
                <w:color w:val="000000" w:themeColor="text1"/>
                <w:lang w:val="uk-UA"/>
              </w:rPr>
              <w:lastRenderedPageBreak/>
              <w:t>5. Дії замовника при відмові переможця торгів підписати договір про закупівлю</w:t>
            </w:r>
            <w:r w:rsidRPr="00804ADA">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E941E9" w:rsidP="00121A58">
            <w:pPr>
              <w:ind w:left="91" w:right="34"/>
              <w:contextualSpacing/>
              <w:jc w:val="both"/>
              <w:rPr>
                <w:rFonts w:ascii="Times New Roman" w:eastAsia="Calibri" w:hAnsi="Times New Roman" w:cs="Times New Roman"/>
                <w:color w:val="000000" w:themeColor="text1"/>
                <w:lang w:val="uk-UA" w:eastAsia="en-US"/>
              </w:rPr>
            </w:pPr>
            <w:r w:rsidRPr="00804ADA">
              <w:rPr>
                <w:rFonts w:ascii="Times New Roman" w:hAnsi="Times New Roman" w:cs="Times New Roman"/>
                <w:color w:val="000000" w:themeColor="text1"/>
                <w:lang w:val="uk-UA"/>
              </w:rPr>
              <w:t xml:space="preserve">6.5.1. </w:t>
            </w:r>
            <w:r w:rsidRPr="00804ADA">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E941E9" w:rsidRPr="00804ADA" w:rsidRDefault="00E941E9" w:rsidP="00121A58">
            <w:pPr>
              <w:ind w:left="91" w:right="34"/>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E941E9" w:rsidRPr="00804ADA" w:rsidRDefault="00E941E9" w:rsidP="00121A58">
            <w:pPr>
              <w:ind w:firstLine="34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E941E9" w:rsidRPr="00804ADA" w:rsidRDefault="00E941E9" w:rsidP="00121A58">
            <w:pPr>
              <w:ind w:firstLine="34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E941E9" w:rsidRPr="00804ADA" w:rsidRDefault="00E941E9" w:rsidP="00121A58">
            <w:pPr>
              <w:ind w:firstLine="340"/>
              <w:contextualSpacing/>
              <w:jc w:val="both"/>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837829" w:rsidRPr="00804ADA" w:rsidTr="002101B8">
        <w:tc>
          <w:tcPr>
            <w:tcW w:w="2619" w:type="dxa"/>
            <w:tcBorders>
              <w:top w:val="single" w:sz="4" w:space="0" w:color="000000"/>
              <w:left w:val="single" w:sz="4" w:space="0" w:color="000000"/>
              <w:bottom w:val="single" w:sz="4" w:space="0" w:color="000000"/>
            </w:tcBorders>
            <w:shd w:val="clear" w:color="auto" w:fill="auto"/>
            <w:vAlign w:val="center"/>
          </w:tcPr>
          <w:p w:rsidR="00E941E9" w:rsidRPr="00804ADA" w:rsidRDefault="00E941E9" w:rsidP="00121A58">
            <w:pPr>
              <w:pStyle w:val="a6"/>
              <w:spacing w:before="0" w:after="0"/>
              <w:contextualSpacing/>
              <w:rPr>
                <w:color w:val="000000" w:themeColor="text1"/>
                <w:lang w:val="uk-UA"/>
              </w:rPr>
            </w:pPr>
            <w:r w:rsidRPr="00804ADA">
              <w:rPr>
                <w:b/>
                <w:color w:val="000000" w:themeColor="text1"/>
                <w:lang w:val="uk-UA"/>
              </w:rPr>
              <w:t>6</w:t>
            </w:r>
            <w:r w:rsidRPr="00804ADA">
              <w:rPr>
                <w:b/>
                <w:bCs/>
                <w:color w:val="000000" w:themeColor="text1"/>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804ADA" w:rsidRDefault="008905EA"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6.6.1. Замовником не вимагається внесення забезпечення виконання договору про закупівлю.</w:t>
            </w:r>
          </w:p>
        </w:tc>
      </w:tr>
    </w:tbl>
    <w:p w:rsidR="00F75D14" w:rsidRPr="00804ADA" w:rsidRDefault="00F75D14" w:rsidP="00121A58">
      <w:pPr>
        <w:contextualSpacing/>
        <w:rPr>
          <w:rFonts w:ascii="Times New Roman" w:hAnsi="Times New Roman" w:cs="Times New Roman"/>
          <w:color w:val="000000" w:themeColor="text1"/>
          <w:lang w:val="uk-UA"/>
        </w:rPr>
      </w:pPr>
      <w:bookmarkStart w:id="12" w:name="OLE_LINK31_%2525D0%252594%2525D0%2525BE%"/>
      <w:bookmarkEnd w:id="12"/>
    </w:p>
    <w:p w:rsidR="00096127" w:rsidRPr="00804ADA" w:rsidRDefault="00096127"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Додатки:</w:t>
      </w:r>
    </w:p>
    <w:p w:rsidR="00041192" w:rsidRPr="00804ADA" w:rsidRDefault="00096127"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1. </w:t>
      </w:r>
      <w:r w:rsidR="00041192" w:rsidRPr="00804ADA">
        <w:rPr>
          <w:rFonts w:ascii="Times New Roman" w:hAnsi="Times New Roman" w:cs="Times New Roman"/>
          <w:color w:val="000000" w:themeColor="text1"/>
          <w:lang w:val="uk-UA"/>
        </w:rPr>
        <w:t>Кваліфікаційні критерії.</w:t>
      </w:r>
    </w:p>
    <w:p w:rsidR="00041192" w:rsidRPr="00804ADA" w:rsidRDefault="00041192"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 xml:space="preserve">2. Інформація про відсутність підстав встановлених </w:t>
      </w:r>
      <w:r w:rsidR="00AF3580" w:rsidRPr="00804ADA">
        <w:rPr>
          <w:rFonts w:ascii="Times New Roman" w:hAnsi="Times New Roman" w:cs="Times New Roman"/>
          <w:color w:val="000000" w:themeColor="text1"/>
          <w:szCs w:val="18"/>
          <w:lang w:val="uk-UA" w:eastAsia="uk-UA"/>
        </w:rPr>
        <w:t>пунктом 47</w:t>
      </w:r>
      <w:r w:rsidR="00264E4B" w:rsidRPr="00804ADA">
        <w:rPr>
          <w:rFonts w:ascii="Times New Roman" w:hAnsi="Times New Roman" w:cs="Times New Roman"/>
          <w:color w:val="000000" w:themeColor="text1"/>
          <w:szCs w:val="18"/>
          <w:lang w:val="uk-UA" w:eastAsia="uk-UA"/>
        </w:rPr>
        <w:t xml:space="preserve"> Особливостей</w:t>
      </w:r>
      <w:r w:rsidRPr="00804ADA">
        <w:rPr>
          <w:rFonts w:ascii="Times New Roman" w:hAnsi="Times New Roman" w:cs="Times New Roman"/>
          <w:color w:val="000000" w:themeColor="text1"/>
          <w:lang w:val="uk-UA"/>
        </w:rPr>
        <w:t>.</w:t>
      </w:r>
    </w:p>
    <w:p w:rsidR="00096127" w:rsidRPr="00804ADA" w:rsidRDefault="009B0AB3"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3</w:t>
      </w:r>
      <w:r w:rsidR="00041192" w:rsidRPr="00804ADA">
        <w:rPr>
          <w:rFonts w:ascii="Times New Roman" w:hAnsi="Times New Roman" w:cs="Times New Roman"/>
          <w:color w:val="000000" w:themeColor="text1"/>
          <w:lang w:val="uk-UA"/>
        </w:rPr>
        <w:t xml:space="preserve">. </w:t>
      </w:r>
      <w:r w:rsidR="00096127" w:rsidRPr="00804ADA">
        <w:rPr>
          <w:rFonts w:ascii="Times New Roman" w:hAnsi="Times New Roman" w:cs="Times New Roman"/>
          <w:color w:val="000000" w:themeColor="text1"/>
          <w:lang w:val="uk-UA"/>
        </w:rPr>
        <w:t>Технічне завдання.</w:t>
      </w:r>
    </w:p>
    <w:p w:rsidR="00041192" w:rsidRPr="00804ADA" w:rsidRDefault="009B0AB3"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4</w:t>
      </w:r>
      <w:r w:rsidR="00041192" w:rsidRPr="00804ADA">
        <w:rPr>
          <w:rFonts w:ascii="Times New Roman" w:hAnsi="Times New Roman" w:cs="Times New Roman"/>
          <w:color w:val="000000" w:themeColor="text1"/>
          <w:lang w:val="uk-UA"/>
        </w:rPr>
        <w:t>. Інформація про субпідрядників</w:t>
      </w:r>
    </w:p>
    <w:p w:rsidR="00096127" w:rsidRPr="00804ADA" w:rsidRDefault="009B0AB3" w:rsidP="00121A58">
      <w:pPr>
        <w:contextualSpacing/>
        <w:rPr>
          <w:rFonts w:ascii="Times New Roman" w:hAnsi="Times New Roman" w:cs="Times New Roman"/>
          <w:color w:val="000000" w:themeColor="text1"/>
          <w:lang w:val="uk-UA"/>
        </w:rPr>
      </w:pPr>
      <w:r w:rsidRPr="00804ADA">
        <w:rPr>
          <w:rFonts w:ascii="Times New Roman" w:hAnsi="Times New Roman" w:cs="Times New Roman"/>
          <w:color w:val="000000" w:themeColor="text1"/>
          <w:lang w:val="uk-UA"/>
        </w:rPr>
        <w:t>5</w:t>
      </w:r>
      <w:r w:rsidR="00041192" w:rsidRPr="00804ADA">
        <w:rPr>
          <w:rFonts w:ascii="Times New Roman" w:hAnsi="Times New Roman" w:cs="Times New Roman"/>
          <w:color w:val="000000" w:themeColor="text1"/>
          <w:lang w:val="uk-UA"/>
        </w:rPr>
        <w:t>.</w:t>
      </w:r>
      <w:r w:rsidR="00FC550F">
        <w:rPr>
          <w:rFonts w:ascii="Times New Roman" w:hAnsi="Times New Roman" w:cs="Times New Roman"/>
          <w:color w:val="000000" w:themeColor="text1"/>
          <w:lang w:val="uk-UA"/>
        </w:rPr>
        <w:t xml:space="preserve"> Проє</w:t>
      </w:r>
      <w:bookmarkStart w:id="13" w:name="_GoBack"/>
      <w:bookmarkEnd w:id="13"/>
      <w:r w:rsidR="00096127" w:rsidRPr="00804ADA">
        <w:rPr>
          <w:rFonts w:ascii="Times New Roman" w:hAnsi="Times New Roman" w:cs="Times New Roman"/>
          <w:color w:val="000000" w:themeColor="text1"/>
          <w:lang w:val="uk-UA"/>
        </w:rPr>
        <w:t>кт договору про закупівлю.</w:t>
      </w:r>
    </w:p>
    <w:sectPr w:rsidR="00096127" w:rsidRPr="00804ADA" w:rsidSect="00A81C17">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238"/>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6540C"/>
    <w:rsid w:val="000734B5"/>
    <w:rsid w:val="00073814"/>
    <w:rsid w:val="00074B57"/>
    <w:rsid w:val="00077C35"/>
    <w:rsid w:val="00080300"/>
    <w:rsid w:val="00081B9D"/>
    <w:rsid w:val="00083D51"/>
    <w:rsid w:val="00083F85"/>
    <w:rsid w:val="000847B9"/>
    <w:rsid w:val="00084BD6"/>
    <w:rsid w:val="0008545A"/>
    <w:rsid w:val="000854E3"/>
    <w:rsid w:val="00086044"/>
    <w:rsid w:val="0008686A"/>
    <w:rsid w:val="00087A91"/>
    <w:rsid w:val="000906C9"/>
    <w:rsid w:val="0009078D"/>
    <w:rsid w:val="00090E05"/>
    <w:rsid w:val="00091E25"/>
    <w:rsid w:val="0009246B"/>
    <w:rsid w:val="0009509E"/>
    <w:rsid w:val="00095529"/>
    <w:rsid w:val="00095B07"/>
    <w:rsid w:val="00096127"/>
    <w:rsid w:val="00096364"/>
    <w:rsid w:val="000965A9"/>
    <w:rsid w:val="0009671E"/>
    <w:rsid w:val="00097DE9"/>
    <w:rsid w:val="000A06F8"/>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0C4A"/>
    <w:rsid w:val="001111A5"/>
    <w:rsid w:val="001124F4"/>
    <w:rsid w:val="00117B15"/>
    <w:rsid w:val="00121776"/>
    <w:rsid w:val="00121A58"/>
    <w:rsid w:val="00122AC0"/>
    <w:rsid w:val="00124955"/>
    <w:rsid w:val="00125C13"/>
    <w:rsid w:val="00126F59"/>
    <w:rsid w:val="00127C38"/>
    <w:rsid w:val="00131A8B"/>
    <w:rsid w:val="00131E0E"/>
    <w:rsid w:val="001321FD"/>
    <w:rsid w:val="001337D1"/>
    <w:rsid w:val="00134100"/>
    <w:rsid w:val="001348CC"/>
    <w:rsid w:val="0014009F"/>
    <w:rsid w:val="00140323"/>
    <w:rsid w:val="001415AF"/>
    <w:rsid w:val="00141850"/>
    <w:rsid w:val="001424B7"/>
    <w:rsid w:val="001426D4"/>
    <w:rsid w:val="00142EC5"/>
    <w:rsid w:val="00144ADE"/>
    <w:rsid w:val="001455AB"/>
    <w:rsid w:val="001456B1"/>
    <w:rsid w:val="00145920"/>
    <w:rsid w:val="00145BE2"/>
    <w:rsid w:val="00151A49"/>
    <w:rsid w:val="00151E6B"/>
    <w:rsid w:val="00153C4E"/>
    <w:rsid w:val="00153E23"/>
    <w:rsid w:val="001543E5"/>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6A0"/>
    <w:rsid w:val="001B2B8A"/>
    <w:rsid w:val="001B40D1"/>
    <w:rsid w:val="001B5999"/>
    <w:rsid w:val="001B609C"/>
    <w:rsid w:val="001B60EB"/>
    <w:rsid w:val="001C10DF"/>
    <w:rsid w:val="001C17E9"/>
    <w:rsid w:val="001C2CA1"/>
    <w:rsid w:val="001C37B9"/>
    <w:rsid w:val="001C580A"/>
    <w:rsid w:val="001C5AEF"/>
    <w:rsid w:val="001C6F4E"/>
    <w:rsid w:val="001C71BA"/>
    <w:rsid w:val="001D039D"/>
    <w:rsid w:val="001D0D70"/>
    <w:rsid w:val="001D0E0F"/>
    <w:rsid w:val="001D2AE1"/>
    <w:rsid w:val="001D329A"/>
    <w:rsid w:val="001D4850"/>
    <w:rsid w:val="001D4918"/>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1B8"/>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08A"/>
    <w:rsid w:val="00246D43"/>
    <w:rsid w:val="00246F5D"/>
    <w:rsid w:val="00247A0C"/>
    <w:rsid w:val="00247D57"/>
    <w:rsid w:val="002504FF"/>
    <w:rsid w:val="00253212"/>
    <w:rsid w:val="00253F9C"/>
    <w:rsid w:val="0025444C"/>
    <w:rsid w:val="00254813"/>
    <w:rsid w:val="00254933"/>
    <w:rsid w:val="00254B95"/>
    <w:rsid w:val="00255C6F"/>
    <w:rsid w:val="002573BF"/>
    <w:rsid w:val="002574E4"/>
    <w:rsid w:val="00257CBF"/>
    <w:rsid w:val="002601BC"/>
    <w:rsid w:val="00261B98"/>
    <w:rsid w:val="002630EA"/>
    <w:rsid w:val="002640F2"/>
    <w:rsid w:val="00264CAC"/>
    <w:rsid w:val="00264E4B"/>
    <w:rsid w:val="00265884"/>
    <w:rsid w:val="00267309"/>
    <w:rsid w:val="00267349"/>
    <w:rsid w:val="00270936"/>
    <w:rsid w:val="00271131"/>
    <w:rsid w:val="00272832"/>
    <w:rsid w:val="0027573E"/>
    <w:rsid w:val="00275B24"/>
    <w:rsid w:val="00280A2F"/>
    <w:rsid w:val="00282735"/>
    <w:rsid w:val="00282E5D"/>
    <w:rsid w:val="00284D0A"/>
    <w:rsid w:val="00285798"/>
    <w:rsid w:val="002857FB"/>
    <w:rsid w:val="00285E99"/>
    <w:rsid w:val="00286155"/>
    <w:rsid w:val="00286732"/>
    <w:rsid w:val="0028698D"/>
    <w:rsid w:val="00286FB1"/>
    <w:rsid w:val="00287633"/>
    <w:rsid w:val="002905D6"/>
    <w:rsid w:val="00290E6E"/>
    <w:rsid w:val="002911CC"/>
    <w:rsid w:val="00291A31"/>
    <w:rsid w:val="00293121"/>
    <w:rsid w:val="00293243"/>
    <w:rsid w:val="00294184"/>
    <w:rsid w:val="00294A5D"/>
    <w:rsid w:val="002958F0"/>
    <w:rsid w:val="00295A0C"/>
    <w:rsid w:val="00296DE4"/>
    <w:rsid w:val="002A0ABF"/>
    <w:rsid w:val="002A0CA4"/>
    <w:rsid w:val="002A10A8"/>
    <w:rsid w:val="002A2C49"/>
    <w:rsid w:val="002A3017"/>
    <w:rsid w:val="002A41F9"/>
    <w:rsid w:val="002A52A0"/>
    <w:rsid w:val="002A5CD5"/>
    <w:rsid w:val="002B0B0A"/>
    <w:rsid w:val="002B0B96"/>
    <w:rsid w:val="002B0D8A"/>
    <w:rsid w:val="002B27EC"/>
    <w:rsid w:val="002B2F4E"/>
    <w:rsid w:val="002B393C"/>
    <w:rsid w:val="002B7042"/>
    <w:rsid w:val="002B7225"/>
    <w:rsid w:val="002B744C"/>
    <w:rsid w:val="002B7C37"/>
    <w:rsid w:val="002C13D5"/>
    <w:rsid w:val="002C1B0A"/>
    <w:rsid w:val="002C1CC3"/>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61B"/>
    <w:rsid w:val="002E4F53"/>
    <w:rsid w:val="002E50A5"/>
    <w:rsid w:val="002E5888"/>
    <w:rsid w:val="002E5D56"/>
    <w:rsid w:val="002E75AE"/>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012"/>
    <w:rsid w:val="00326790"/>
    <w:rsid w:val="00326B00"/>
    <w:rsid w:val="0033040F"/>
    <w:rsid w:val="003316A1"/>
    <w:rsid w:val="00331706"/>
    <w:rsid w:val="003340B0"/>
    <w:rsid w:val="003348CB"/>
    <w:rsid w:val="00334D6F"/>
    <w:rsid w:val="003353B0"/>
    <w:rsid w:val="00335D6E"/>
    <w:rsid w:val="003372D6"/>
    <w:rsid w:val="0033756A"/>
    <w:rsid w:val="003411BB"/>
    <w:rsid w:val="003420B1"/>
    <w:rsid w:val="003422C9"/>
    <w:rsid w:val="00342B40"/>
    <w:rsid w:val="00345BB9"/>
    <w:rsid w:val="003460AF"/>
    <w:rsid w:val="00346238"/>
    <w:rsid w:val="00351EAA"/>
    <w:rsid w:val="00352438"/>
    <w:rsid w:val="00352BB6"/>
    <w:rsid w:val="00352E6E"/>
    <w:rsid w:val="00353280"/>
    <w:rsid w:val="0035365E"/>
    <w:rsid w:val="00354705"/>
    <w:rsid w:val="00354AF7"/>
    <w:rsid w:val="00355152"/>
    <w:rsid w:val="00355718"/>
    <w:rsid w:val="00356394"/>
    <w:rsid w:val="0035639C"/>
    <w:rsid w:val="003577F6"/>
    <w:rsid w:val="00357BB2"/>
    <w:rsid w:val="00360D1E"/>
    <w:rsid w:val="00366EFC"/>
    <w:rsid w:val="003701BF"/>
    <w:rsid w:val="00371258"/>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BCF"/>
    <w:rsid w:val="00386DBA"/>
    <w:rsid w:val="00392182"/>
    <w:rsid w:val="0039275A"/>
    <w:rsid w:val="00394B39"/>
    <w:rsid w:val="00394FC3"/>
    <w:rsid w:val="0039626D"/>
    <w:rsid w:val="003962C9"/>
    <w:rsid w:val="00397219"/>
    <w:rsid w:val="00397C8C"/>
    <w:rsid w:val="00397FD3"/>
    <w:rsid w:val="003A03C9"/>
    <w:rsid w:val="003A3409"/>
    <w:rsid w:val="003A5283"/>
    <w:rsid w:val="003A5D18"/>
    <w:rsid w:val="003A6060"/>
    <w:rsid w:val="003A61FE"/>
    <w:rsid w:val="003A6A21"/>
    <w:rsid w:val="003A6A25"/>
    <w:rsid w:val="003B33C1"/>
    <w:rsid w:val="003B3E13"/>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ACD"/>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601C"/>
    <w:rsid w:val="00427C31"/>
    <w:rsid w:val="0043121C"/>
    <w:rsid w:val="00431FAD"/>
    <w:rsid w:val="00432575"/>
    <w:rsid w:val="00432AEF"/>
    <w:rsid w:val="00433A29"/>
    <w:rsid w:val="00433E96"/>
    <w:rsid w:val="0043490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734"/>
    <w:rsid w:val="004478E9"/>
    <w:rsid w:val="00452296"/>
    <w:rsid w:val="0045659D"/>
    <w:rsid w:val="00456AC5"/>
    <w:rsid w:val="00457233"/>
    <w:rsid w:val="004575A0"/>
    <w:rsid w:val="00460816"/>
    <w:rsid w:val="00460EEB"/>
    <w:rsid w:val="00461B9D"/>
    <w:rsid w:val="00461F99"/>
    <w:rsid w:val="0046253E"/>
    <w:rsid w:val="0046268D"/>
    <w:rsid w:val="00462DA4"/>
    <w:rsid w:val="00462F93"/>
    <w:rsid w:val="00463235"/>
    <w:rsid w:val="004635A4"/>
    <w:rsid w:val="004643C4"/>
    <w:rsid w:val="004656E8"/>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2DF"/>
    <w:rsid w:val="00497530"/>
    <w:rsid w:val="004A08E8"/>
    <w:rsid w:val="004A0D6F"/>
    <w:rsid w:val="004A132F"/>
    <w:rsid w:val="004A143A"/>
    <w:rsid w:val="004A15E8"/>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1F47"/>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06FC6"/>
    <w:rsid w:val="00510AFA"/>
    <w:rsid w:val="00510CFD"/>
    <w:rsid w:val="00515581"/>
    <w:rsid w:val="005161DF"/>
    <w:rsid w:val="00517899"/>
    <w:rsid w:val="0052009B"/>
    <w:rsid w:val="005206C9"/>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6E68"/>
    <w:rsid w:val="005471E8"/>
    <w:rsid w:val="00547FDC"/>
    <w:rsid w:val="005517C6"/>
    <w:rsid w:val="0055616A"/>
    <w:rsid w:val="005604AE"/>
    <w:rsid w:val="00561B04"/>
    <w:rsid w:val="00561EC2"/>
    <w:rsid w:val="00562834"/>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308A"/>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6567"/>
    <w:rsid w:val="005A799E"/>
    <w:rsid w:val="005B1606"/>
    <w:rsid w:val="005B219F"/>
    <w:rsid w:val="005B3FF1"/>
    <w:rsid w:val="005B5E49"/>
    <w:rsid w:val="005B786A"/>
    <w:rsid w:val="005B78D9"/>
    <w:rsid w:val="005C0124"/>
    <w:rsid w:val="005C18BE"/>
    <w:rsid w:val="005C38C6"/>
    <w:rsid w:val="005C4404"/>
    <w:rsid w:val="005C448C"/>
    <w:rsid w:val="005C50D0"/>
    <w:rsid w:val="005C77E5"/>
    <w:rsid w:val="005D0A63"/>
    <w:rsid w:val="005D6067"/>
    <w:rsid w:val="005D7945"/>
    <w:rsid w:val="005D7AE6"/>
    <w:rsid w:val="005E0BE2"/>
    <w:rsid w:val="005E1AAF"/>
    <w:rsid w:val="005E1C70"/>
    <w:rsid w:val="005E331B"/>
    <w:rsid w:val="005E3C0C"/>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B6"/>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265C9"/>
    <w:rsid w:val="0063021A"/>
    <w:rsid w:val="00630378"/>
    <w:rsid w:val="006344B4"/>
    <w:rsid w:val="006345E2"/>
    <w:rsid w:val="00634C2E"/>
    <w:rsid w:val="00635F7A"/>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16"/>
    <w:rsid w:val="006937FE"/>
    <w:rsid w:val="006942B9"/>
    <w:rsid w:val="00694826"/>
    <w:rsid w:val="006959AA"/>
    <w:rsid w:val="00696162"/>
    <w:rsid w:val="006966F0"/>
    <w:rsid w:val="00696827"/>
    <w:rsid w:val="00696F50"/>
    <w:rsid w:val="00697F5B"/>
    <w:rsid w:val="006A05EB"/>
    <w:rsid w:val="006A1037"/>
    <w:rsid w:val="006A16AC"/>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41F9"/>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5F"/>
    <w:rsid w:val="006F51A0"/>
    <w:rsid w:val="006F5205"/>
    <w:rsid w:val="006F583B"/>
    <w:rsid w:val="006F60E4"/>
    <w:rsid w:val="0070133B"/>
    <w:rsid w:val="00702C2D"/>
    <w:rsid w:val="00703D76"/>
    <w:rsid w:val="00703DEB"/>
    <w:rsid w:val="00705AC5"/>
    <w:rsid w:val="007066AA"/>
    <w:rsid w:val="00706FE2"/>
    <w:rsid w:val="0071021B"/>
    <w:rsid w:val="00712377"/>
    <w:rsid w:val="00712C7E"/>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0F3"/>
    <w:rsid w:val="007311C1"/>
    <w:rsid w:val="00732CEE"/>
    <w:rsid w:val="00733A8B"/>
    <w:rsid w:val="0073457E"/>
    <w:rsid w:val="00734F27"/>
    <w:rsid w:val="007356AF"/>
    <w:rsid w:val="00736EC1"/>
    <w:rsid w:val="00741174"/>
    <w:rsid w:val="0074239D"/>
    <w:rsid w:val="00743209"/>
    <w:rsid w:val="007432D1"/>
    <w:rsid w:val="0074419E"/>
    <w:rsid w:val="0074450C"/>
    <w:rsid w:val="00745915"/>
    <w:rsid w:val="00746170"/>
    <w:rsid w:val="0074688B"/>
    <w:rsid w:val="00746B40"/>
    <w:rsid w:val="0075119D"/>
    <w:rsid w:val="007511AB"/>
    <w:rsid w:val="00751311"/>
    <w:rsid w:val="00751458"/>
    <w:rsid w:val="0075198B"/>
    <w:rsid w:val="00753A4B"/>
    <w:rsid w:val="00753E8A"/>
    <w:rsid w:val="007541D9"/>
    <w:rsid w:val="00754315"/>
    <w:rsid w:val="00754C5E"/>
    <w:rsid w:val="007565FA"/>
    <w:rsid w:val="007569A7"/>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3F8"/>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1E6"/>
    <w:rsid w:val="007A1466"/>
    <w:rsid w:val="007A1934"/>
    <w:rsid w:val="007A3311"/>
    <w:rsid w:val="007A335E"/>
    <w:rsid w:val="007A3ABE"/>
    <w:rsid w:val="007A3F1F"/>
    <w:rsid w:val="007A46D4"/>
    <w:rsid w:val="007A4C9E"/>
    <w:rsid w:val="007A4D83"/>
    <w:rsid w:val="007A547F"/>
    <w:rsid w:val="007A5DFC"/>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4C2C"/>
    <w:rsid w:val="007E5873"/>
    <w:rsid w:val="007E6685"/>
    <w:rsid w:val="007E66D6"/>
    <w:rsid w:val="007E67BD"/>
    <w:rsid w:val="007E7114"/>
    <w:rsid w:val="007E7CEE"/>
    <w:rsid w:val="007E7FEC"/>
    <w:rsid w:val="007F0398"/>
    <w:rsid w:val="007F055F"/>
    <w:rsid w:val="007F35C8"/>
    <w:rsid w:val="007F3C7E"/>
    <w:rsid w:val="007F529C"/>
    <w:rsid w:val="007F6D2D"/>
    <w:rsid w:val="007F70E0"/>
    <w:rsid w:val="0080034D"/>
    <w:rsid w:val="0080131C"/>
    <w:rsid w:val="00804ADA"/>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37829"/>
    <w:rsid w:val="00840530"/>
    <w:rsid w:val="0084136A"/>
    <w:rsid w:val="008413AF"/>
    <w:rsid w:val="0084145A"/>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116"/>
    <w:rsid w:val="008528BD"/>
    <w:rsid w:val="00852969"/>
    <w:rsid w:val="0085393E"/>
    <w:rsid w:val="00854F29"/>
    <w:rsid w:val="008568D3"/>
    <w:rsid w:val="008569EB"/>
    <w:rsid w:val="00861500"/>
    <w:rsid w:val="0086318A"/>
    <w:rsid w:val="00864670"/>
    <w:rsid w:val="0087269F"/>
    <w:rsid w:val="00872839"/>
    <w:rsid w:val="00873E3E"/>
    <w:rsid w:val="00874D94"/>
    <w:rsid w:val="0087509C"/>
    <w:rsid w:val="008758C3"/>
    <w:rsid w:val="008759A8"/>
    <w:rsid w:val="00875A5A"/>
    <w:rsid w:val="00876697"/>
    <w:rsid w:val="008767DF"/>
    <w:rsid w:val="00876D72"/>
    <w:rsid w:val="008772A4"/>
    <w:rsid w:val="00877384"/>
    <w:rsid w:val="00877585"/>
    <w:rsid w:val="008778B1"/>
    <w:rsid w:val="00877DA5"/>
    <w:rsid w:val="00880204"/>
    <w:rsid w:val="0088129F"/>
    <w:rsid w:val="00881AAF"/>
    <w:rsid w:val="00881D68"/>
    <w:rsid w:val="00882B58"/>
    <w:rsid w:val="00885F04"/>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B75CA"/>
    <w:rsid w:val="008C0EAA"/>
    <w:rsid w:val="008C1FAC"/>
    <w:rsid w:val="008C3A19"/>
    <w:rsid w:val="008C43BD"/>
    <w:rsid w:val="008C4A66"/>
    <w:rsid w:val="008C67A3"/>
    <w:rsid w:val="008C715A"/>
    <w:rsid w:val="008D06D2"/>
    <w:rsid w:val="008D08E1"/>
    <w:rsid w:val="008D0A60"/>
    <w:rsid w:val="008D1BB2"/>
    <w:rsid w:val="008D2296"/>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BFA"/>
    <w:rsid w:val="008F3C13"/>
    <w:rsid w:val="008F4176"/>
    <w:rsid w:val="008F434E"/>
    <w:rsid w:val="008F5D10"/>
    <w:rsid w:val="008F5D88"/>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D20"/>
    <w:rsid w:val="00916FB6"/>
    <w:rsid w:val="00917DC3"/>
    <w:rsid w:val="00922635"/>
    <w:rsid w:val="0092361C"/>
    <w:rsid w:val="009237B9"/>
    <w:rsid w:val="00923C45"/>
    <w:rsid w:val="00923E5D"/>
    <w:rsid w:val="00924C46"/>
    <w:rsid w:val="009255FF"/>
    <w:rsid w:val="00926AE0"/>
    <w:rsid w:val="00927653"/>
    <w:rsid w:val="00927BF7"/>
    <w:rsid w:val="009304F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4B4C"/>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7FE"/>
    <w:rsid w:val="009A0C98"/>
    <w:rsid w:val="009A241C"/>
    <w:rsid w:val="009A347D"/>
    <w:rsid w:val="009A413D"/>
    <w:rsid w:val="009A5140"/>
    <w:rsid w:val="009A5889"/>
    <w:rsid w:val="009B012D"/>
    <w:rsid w:val="009B036D"/>
    <w:rsid w:val="009B0AA6"/>
    <w:rsid w:val="009B0AB3"/>
    <w:rsid w:val="009B171F"/>
    <w:rsid w:val="009B22F9"/>
    <w:rsid w:val="009B706F"/>
    <w:rsid w:val="009B7A52"/>
    <w:rsid w:val="009B7F1D"/>
    <w:rsid w:val="009C047F"/>
    <w:rsid w:val="009C067C"/>
    <w:rsid w:val="009C16F4"/>
    <w:rsid w:val="009C6A83"/>
    <w:rsid w:val="009C6DCB"/>
    <w:rsid w:val="009C729E"/>
    <w:rsid w:val="009D1B7C"/>
    <w:rsid w:val="009D228E"/>
    <w:rsid w:val="009D4310"/>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3C"/>
    <w:rsid w:val="00A10D9F"/>
    <w:rsid w:val="00A120D8"/>
    <w:rsid w:val="00A1258E"/>
    <w:rsid w:val="00A12B27"/>
    <w:rsid w:val="00A13F38"/>
    <w:rsid w:val="00A144BD"/>
    <w:rsid w:val="00A146F5"/>
    <w:rsid w:val="00A14F28"/>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1FB3"/>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3F74"/>
    <w:rsid w:val="00A540E0"/>
    <w:rsid w:val="00A543A3"/>
    <w:rsid w:val="00A54B40"/>
    <w:rsid w:val="00A554B2"/>
    <w:rsid w:val="00A561C1"/>
    <w:rsid w:val="00A56436"/>
    <w:rsid w:val="00A5658B"/>
    <w:rsid w:val="00A56C12"/>
    <w:rsid w:val="00A57764"/>
    <w:rsid w:val="00A57AEA"/>
    <w:rsid w:val="00A57E86"/>
    <w:rsid w:val="00A60B86"/>
    <w:rsid w:val="00A623BB"/>
    <w:rsid w:val="00A629F0"/>
    <w:rsid w:val="00A63002"/>
    <w:rsid w:val="00A638C2"/>
    <w:rsid w:val="00A6589C"/>
    <w:rsid w:val="00A668F0"/>
    <w:rsid w:val="00A66A22"/>
    <w:rsid w:val="00A70035"/>
    <w:rsid w:val="00A72974"/>
    <w:rsid w:val="00A72B5F"/>
    <w:rsid w:val="00A73818"/>
    <w:rsid w:val="00A752AF"/>
    <w:rsid w:val="00A76C28"/>
    <w:rsid w:val="00A76DD9"/>
    <w:rsid w:val="00A7756B"/>
    <w:rsid w:val="00A81341"/>
    <w:rsid w:val="00A81A58"/>
    <w:rsid w:val="00A81C17"/>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20D4"/>
    <w:rsid w:val="00AB303E"/>
    <w:rsid w:val="00AB31CE"/>
    <w:rsid w:val="00AB3ED7"/>
    <w:rsid w:val="00AB44A0"/>
    <w:rsid w:val="00AB4989"/>
    <w:rsid w:val="00AB4F96"/>
    <w:rsid w:val="00AB5CBA"/>
    <w:rsid w:val="00AB6778"/>
    <w:rsid w:val="00AB6B33"/>
    <w:rsid w:val="00AC0CEA"/>
    <w:rsid w:val="00AC264A"/>
    <w:rsid w:val="00AC2C23"/>
    <w:rsid w:val="00AC3F33"/>
    <w:rsid w:val="00AC451D"/>
    <w:rsid w:val="00AC5250"/>
    <w:rsid w:val="00AC77B9"/>
    <w:rsid w:val="00AC7CFB"/>
    <w:rsid w:val="00AD053C"/>
    <w:rsid w:val="00AD13C6"/>
    <w:rsid w:val="00AD3685"/>
    <w:rsid w:val="00AD432B"/>
    <w:rsid w:val="00AD594B"/>
    <w:rsid w:val="00AD5FBB"/>
    <w:rsid w:val="00AD6A48"/>
    <w:rsid w:val="00AD7939"/>
    <w:rsid w:val="00AE0541"/>
    <w:rsid w:val="00AE18E0"/>
    <w:rsid w:val="00AE1C28"/>
    <w:rsid w:val="00AE401A"/>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023"/>
    <w:rsid w:val="00B254B2"/>
    <w:rsid w:val="00B25884"/>
    <w:rsid w:val="00B26F9C"/>
    <w:rsid w:val="00B27A7E"/>
    <w:rsid w:val="00B343FB"/>
    <w:rsid w:val="00B35414"/>
    <w:rsid w:val="00B35CF8"/>
    <w:rsid w:val="00B3749A"/>
    <w:rsid w:val="00B37774"/>
    <w:rsid w:val="00B37B1E"/>
    <w:rsid w:val="00B427BE"/>
    <w:rsid w:val="00B455B1"/>
    <w:rsid w:val="00B45622"/>
    <w:rsid w:val="00B462FF"/>
    <w:rsid w:val="00B468F8"/>
    <w:rsid w:val="00B47598"/>
    <w:rsid w:val="00B512BC"/>
    <w:rsid w:val="00B51BAC"/>
    <w:rsid w:val="00B52013"/>
    <w:rsid w:val="00B54DE9"/>
    <w:rsid w:val="00B54ED8"/>
    <w:rsid w:val="00B5564E"/>
    <w:rsid w:val="00B5624A"/>
    <w:rsid w:val="00B579AB"/>
    <w:rsid w:val="00B60B9F"/>
    <w:rsid w:val="00B61662"/>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6E"/>
    <w:rsid w:val="00B8226C"/>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C674C"/>
    <w:rsid w:val="00BD02E4"/>
    <w:rsid w:val="00BD0E94"/>
    <w:rsid w:val="00BD1427"/>
    <w:rsid w:val="00BD1658"/>
    <w:rsid w:val="00BD2218"/>
    <w:rsid w:val="00BD22D8"/>
    <w:rsid w:val="00BD2379"/>
    <w:rsid w:val="00BD2904"/>
    <w:rsid w:val="00BD2E61"/>
    <w:rsid w:val="00BD3390"/>
    <w:rsid w:val="00BE290B"/>
    <w:rsid w:val="00BE2F84"/>
    <w:rsid w:val="00BE3314"/>
    <w:rsid w:val="00BE3367"/>
    <w:rsid w:val="00BE3B40"/>
    <w:rsid w:val="00BE578A"/>
    <w:rsid w:val="00BE63CE"/>
    <w:rsid w:val="00BE643B"/>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425"/>
    <w:rsid w:val="00C96C76"/>
    <w:rsid w:val="00C971D3"/>
    <w:rsid w:val="00CA2553"/>
    <w:rsid w:val="00CA32A7"/>
    <w:rsid w:val="00CA4EF8"/>
    <w:rsid w:val="00CA4FF5"/>
    <w:rsid w:val="00CA5189"/>
    <w:rsid w:val="00CA5C12"/>
    <w:rsid w:val="00CA723F"/>
    <w:rsid w:val="00CA769B"/>
    <w:rsid w:val="00CB09F1"/>
    <w:rsid w:val="00CB2F88"/>
    <w:rsid w:val="00CB3C7C"/>
    <w:rsid w:val="00CB440D"/>
    <w:rsid w:val="00CB5CE7"/>
    <w:rsid w:val="00CC0EEB"/>
    <w:rsid w:val="00CC1868"/>
    <w:rsid w:val="00CC2658"/>
    <w:rsid w:val="00CC272F"/>
    <w:rsid w:val="00CC4E83"/>
    <w:rsid w:val="00CC6486"/>
    <w:rsid w:val="00CC72F7"/>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077B"/>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2C76"/>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48EA"/>
    <w:rsid w:val="00DA5A09"/>
    <w:rsid w:val="00DA7532"/>
    <w:rsid w:val="00DB080D"/>
    <w:rsid w:val="00DB1093"/>
    <w:rsid w:val="00DB1A60"/>
    <w:rsid w:val="00DB1D7F"/>
    <w:rsid w:val="00DB30C7"/>
    <w:rsid w:val="00DB30D3"/>
    <w:rsid w:val="00DB38B1"/>
    <w:rsid w:val="00DB3A20"/>
    <w:rsid w:val="00DB3A6D"/>
    <w:rsid w:val="00DB5149"/>
    <w:rsid w:val="00DB6004"/>
    <w:rsid w:val="00DC004C"/>
    <w:rsid w:val="00DC02F2"/>
    <w:rsid w:val="00DC064D"/>
    <w:rsid w:val="00DC21F3"/>
    <w:rsid w:val="00DC25EA"/>
    <w:rsid w:val="00DC2FC4"/>
    <w:rsid w:val="00DC3E47"/>
    <w:rsid w:val="00DC4633"/>
    <w:rsid w:val="00DC59E1"/>
    <w:rsid w:val="00DC63AA"/>
    <w:rsid w:val="00DC63CD"/>
    <w:rsid w:val="00DC6D6D"/>
    <w:rsid w:val="00DD26AA"/>
    <w:rsid w:val="00DD5879"/>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2FDE"/>
    <w:rsid w:val="00E03AA2"/>
    <w:rsid w:val="00E05CAE"/>
    <w:rsid w:val="00E06081"/>
    <w:rsid w:val="00E06139"/>
    <w:rsid w:val="00E10E6C"/>
    <w:rsid w:val="00E11295"/>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952"/>
    <w:rsid w:val="00E36F9A"/>
    <w:rsid w:val="00E41263"/>
    <w:rsid w:val="00E44854"/>
    <w:rsid w:val="00E448DA"/>
    <w:rsid w:val="00E45C3F"/>
    <w:rsid w:val="00E506C0"/>
    <w:rsid w:val="00E50888"/>
    <w:rsid w:val="00E50F0D"/>
    <w:rsid w:val="00E512E2"/>
    <w:rsid w:val="00E51F31"/>
    <w:rsid w:val="00E54D06"/>
    <w:rsid w:val="00E56190"/>
    <w:rsid w:val="00E57540"/>
    <w:rsid w:val="00E57E47"/>
    <w:rsid w:val="00E60903"/>
    <w:rsid w:val="00E61126"/>
    <w:rsid w:val="00E61D90"/>
    <w:rsid w:val="00E6290D"/>
    <w:rsid w:val="00E62D34"/>
    <w:rsid w:val="00E63446"/>
    <w:rsid w:val="00E647F4"/>
    <w:rsid w:val="00E6516D"/>
    <w:rsid w:val="00E67022"/>
    <w:rsid w:val="00E678CD"/>
    <w:rsid w:val="00E67FF0"/>
    <w:rsid w:val="00E70D51"/>
    <w:rsid w:val="00E70DF6"/>
    <w:rsid w:val="00E714D5"/>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4AA"/>
    <w:rsid w:val="00EA09BD"/>
    <w:rsid w:val="00EA1F21"/>
    <w:rsid w:val="00EA3A9D"/>
    <w:rsid w:val="00EA4618"/>
    <w:rsid w:val="00EA5D33"/>
    <w:rsid w:val="00EA5F03"/>
    <w:rsid w:val="00EA79FD"/>
    <w:rsid w:val="00EB00CB"/>
    <w:rsid w:val="00EB1C32"/>
    <w:rsid w:val="00EB2F4C"/>
    <w:rsid w:val="00EB4729"/>
    <w:rsid w:val="00EB51B7"/>
    <w:rsid w:val="00EB6E43"/>
    <w:rsid w:val="00EB792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1064"/>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1C98"/>
    <w:rsid w:val="00F33DAF"/>
    <w:rsid w:val="00F34251"/>
    <w:rsid w:val="00F35ED8"/>
    <w:rsid w:val="00F36CFE"/>
    <w:rsid w:val="00F37BDB"/>
    <w:rsid w:val="00F41B82"/>
    <w:rsid w:val="00F423FD"/>
    <w:rsid w:val="00F4292D"/>
    <w:rsid w:val="00F42BE8"/>
    <w:rsid w:val="00F43A38"/>
    <w:rsid w:val="00F4567A"/>
    <w:rsid w:val="00F45EC2"/>
    <w:rsid w:val="00F472C2"/>
    <w:rsid w:val="00F50148"/>
    <w:rsid w:val="00F50DA6"/>
    <w:rsid w:val="00F51829"/>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0FB1"/>
    <w:rsid w:val="00F7149E"/>
    <w:rsid w:val="00F72970"/>
    <w:rsid w:val="00F731B8"/>
    <w:rsid w:val="00F75D14"/>
    <w:rsid w:val="00F762E5"/>
    <w:rsid w:val="00F76962"/>
    <w:rsid w:val="00F77C82"/>
    <w:rsid w:val="00F77D74"/>
    <w:rsid w:val="00F80778"/>
    <w:rsid w:val="00F821B3"/>
    <w:rsid w:val="00F82856"/>
    <w:rsid w:val="00F82DBC"/>
    <w:rsid w:val="00F837DA"/>
    <w:rsid w:val="00F84999"/>
    <w:rsid w:val="00F863DC"/>
    <w:rsid w:val="00F8714A"/>
    <w:rsid w:val="00F871E1"/>
    <w:rsid w:val="00F910EF"/>
    <w:rsid w:val="00F941E0"/>
    <w:rsid w:val="00F965CF"/>
    <w:rsid w:val="00F9704E"/>
    <w:rsid w:val="00F975E1"/>
    <w:rsid w:val="00FA0B03"/>
    <w:rsid w:val="00FA0CD7"/>
    <w:rsid w:val="00FA16B9"/>
    <w:rsid w:val="00FA1D6A"/>
    <w:rsid w:val="00FA556D"/>
    <w:rsid w:val="00FA61A6"/>
    <w:rsid w:val="00FA7188"/>
    <w:rsid w:val="00FA73F7"/>
    <w:rsid w:val="00FB0806"/>
    <w:rsid w:val="00FB099A"/>
    <w:rsid w:val="00FB0E41"/>
    <w:rsid w:val="00FB2485"/>
    <w:rsid w:val="00FB447B"/>
    <w:rsid w:val="00FB46B0"/>
    <w:rsid w:val="00FB46F3"/>
    <w:rsid w:val="00FB5AB8"/>
    <w:rsid w:val="00FB5E4D"/>
    <w:rsid w:val="00FB60D2"/>
    <w:rsid w:val="00FB612D"/>
    <w:rsid w:val="00FC0588"/>
    <w:rsid w:val="00FC06CC"/>
    <w:rsid w:val="00FC111E"/>
    <w:rsid w:val="00FC1644"/>
    <w:rsid w:val="00FC2610"/>
    <w:rsid w:val="00FC4A2D"/>
    <w:rsid w:val="00FC51BE"/>
    <w:rsid w:val="00FC5298"/>
    <w:rsid w:val="00FC550F"/>
    <w:rsid w:val="00FC6629"/>
    <w:rsid w:val="00FD1E05"/>
    <w:rsid w:val="00FD326A"/>
    <w:rsid w:val="00FD3FA1"/>
    <w:rsid w:val="00FD4ABF"/>
    <w:rsid w:val="00FD5701"/>
    <w:rsid w:val="00FD5A3A"/>
    <w:rsid w:val="00FD65EB"/>
    <w:rsid w:val="00FE02F7"/>
    <w:rsid w:val="00FE0E0E"/>
    <w:rsid w:val="00FE1405"/>
    <w:rsid w:val="00FE1F59"/>
    <w:rsid w:val="00FE24A6"/>
    <w:rsid w:val="00FE3753"/>
    <w:rsid w:val="00FE46CC"/>
    <w:rsid w:val="00FE4F5A"/>
    <w:rsid w:val="00FE51F4"/>
    <w:rsid w:val="00FE575D"/>
    <w:rsid w:val="00FE5DF4"/>
    <w:rsid w:val="00FE5F71"/>
    <w:rsid w:val="00FE63C6"/>
    <w:rsid w:val="00FE6938"/>
    <w:rsid w:val="00FF1508"/>
    <w:rsid w:val="00FF1BB3"/>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6F31"/>
  <w15:docId w15:val="{3DDAB88E-6F72-4AD2-BECD-8AAE7C4A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Знак18 Знак Знак,Знак17 Знак1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 w:type="character" w:customStyle="1" w:styleId="width90">
    <w:name w:val="width_90"/>
    <w:basedOn w:val="a0"/>
    <w:rsid w:val="009304F9"/>
  </w:style>
  <w:style w:type="character" w:customStyle="1" w:styleId="15">
    <w:name w:val="Шрифт абзацу за замовчуванням1"/>
    <w:rsid w:val="0060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1719131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563264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E254-2DF6-4D9D-B9F3-4CBAA92B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20</Pages>
  <Words>44291</Words>
  <Characters>25247</Characters>
  <Application>Microsoft Office Word</Application>
  <DocSecurity>0</DocSecurity>
  <Lines>210</Lines>
  <Paragraphs>138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Microsoft</Company>
  <LinksUpToDate>false</LinksUpToDate>
  <CharactersWithSpaces>69400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98</cp:revision>
  <cp:lastPrinted>2023-09-13T13:50:00Z</cp:lastPrinted>
  <dcterms:created xsi:type="dcterms:W3CDTF">2024-03-01T11:56:00Z</dcterms:created>
  <dcterms:modified xsi:type="dcterms:W3CDTF">2024-04-22T07:42:00Z</dcterms:modified>
</cp:coreProperties>
</file>