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AD92" w14:textId="77777777" w:rsidR="00F754B0" w:rsidRDefault="00F754B0" w:rsidP="00F754B0">
      <w:pPr>
        <w:spacing w:line="240" w:lineRule="auto"/>
        <w:rPr>
          <w:rFonts w:ascii="Times New Roman" w:hAnsi="Times New Roman" w:cs="Times New Roman"/>
          <w:b/>
          <w:bCs/>
          <w:lang w:val="uk-UA"/>
        </w:rPr>
      </w:pPr>
    </w:p>
    <w:p w14:paraId="70F7C5AF" w14:textId="78708406" w:rsidR="00DE1745" w:rsidRPr="00DF05CB" w:rsidRDefault="00DE1745" w:rsidP="000F646A">
      <w:pPr>
        <w:spacing w:line="240" w:lineRule="auto"/>
        <w:jc w:val="right"/>
        <w:rPr>
          <w:rFonts w:ascii="Times New Roman" w:hAnsi="Times New Roman" w:cs="Times New Roman"/>
          <w:b/>
          <w:bCs/>
          <w:lang w:val="uk-UA"/>
        </w:rPr>
      </w:pPr>
      <w:r w:rsidRPr="00DF05CB">
        <w:rPr>
          <w:rFonts w:ascii="Times New Roman" w:hAnsi="Times New Roman" w:cs="Times New Roman"/>
          <w:b/>
          <w:bCs/>
          <w:lang w:val="uk-UA"/>
        </w:rPr>
        <w:t>Додаток 1 до тендерної документації</w:t>
      </w:r>
    </w:p>
    <w:p w14:paraId="5A9A9C71" w14:textId="569B51B6" w:rsidR="00DE1745" w:rsidRPr="00DF05CB" w:rsidRDefault="00DE1745" w:rsidP="00DE1745">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56FEEC06" w14:textId="46A8560D" w:rsidR="00CE69F4" w:rsidRPr="00DF05CB" w:rsidRDefault="00CE69F4" w:rsidP="00CE69F4">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57A74253" w14:textId="77777777" w:rsidR="00CE69F4" w:rsidRPr="00DF05CB" w:rsidRDefault="00CE69F4" w:rsidP="00CE69F4">
      <w:pPr>
        <w:spacing w:line="240" w:lineRule="auto"/>
        <w:rPr>
          <w:rFonts w:ascii="Times New Roman" w:hAnsi="Times New Roman" w:cs="Times New Roman"/>
          <w:bCs/>
          <w:i/>
          <w:lang w:val="uk-UA"/>
        </w:rPr>
      </w:pPr>
    </w:p>
    <w:p w14:paraId="6AF8672E" w14:textId="1DA4A9A9" w:rsidR="00DE1745" w:rsidRPr="00DF05CB" w:rsidRDefault="00DE1745" w:rsidP="00DE1745">
      <w:pPr>
        <w:spacing w:line="240" w:lineRule="auto"/>
        <w:jc w:val="center"/>
        <w:rPr>
          <w:rFonts w:ascii="Times New Roman" w:hAnsi="Times New Roman" w:cs="Times New Roman"/>
          <w:b/>
          <w:bCs/>
          <w:lang w:val="uk-UA"/>
        </w:rPr>
      </w:pPr>
      <w:r w:rsidRPr="00DF05CB">
        <w:rPr>
          <w:rFonts w:ascii="Times New Roman" w:hAnsi="Times New Roman" w:cs="Times New Roman"/>
          <w:b/>
          <w:bCs/>
          <w:lang w:val="uk-UA"/>
        </w:rPr>
        <w:t>Лист – згода з проєктом договору про закупівлю</w:t>
      </w:r>
    </w:p>
    <w:p w14:paraId="510D686C" w14:textId="3D5A0731" w:rsidR="00DE1745" w:rsidRPr="00DF05CB" w:rsidRDefault="00DE1745" w:rsidP="00CE69F4">
      <w:pPr>
        <w:spacing w:line="240" w:lineRule="auto"/>
        <w:jc w:val="both"/>
        <w:rPr>
          <w:rFonts w:ascii="Times New Roman" w:hAnsi="Times New Roman" w:cs="Times New Roman"/>
          <w:bCs/>
          <w:lang w:val="uk-UA"/>
        </w:rPr>
      </w:pPr>
      <w:r w:rsidRPr="00DF05CB">
        <w:rPr>
          <w:rFonts w:ascii="Times New Roman" w:hAnsi="Times New Roman" w:cs="Times New Roman"/>
          <w:bCs/>
          <w:i/>
          <w:lang w:val="uk-UA"/>
        </w:rPr>
        <w:t xml:space="preserve">___________(назва Учасника), </w:t>
      </w:r>
      <w:r w:rsidRPr="00DF05CB">
        <w:rPr>
          <w:rFonts w:ascii="Times New Roman" w:hAnsi="Times New Roman" w:cs="Times New Roman"/>
          <w:bCs/>
          <w:lang w:val="uk-UA"/>
        </w:rPr>
        <w:t xml:space="preserve">в особі___________, цим листом та зазначеним нижче підписом </w:t>
      </w:r>
      <w:r w:rsidR="00CE69F4" w:rsidRPr="00DF05CB">
        <w:rPr>
          <w:rFonts w:ascii="Times New Roman" w:hAnsi="Times New Roman" w:cs="Times New Roman"/>
          <w:bCs/>
          <w:lang w:val="uk-UA"/>
        </w:rPr>
        <w:t>підтверджує повну і беззаперечну</w:t>
      </w:r>
      <w:r w:rsidRPr="00DF05CB">
        <w:rPr>
          <w:rFonts w:ascii="Times New Roman" w:hAnsi="Times New Roman" w:cs="Times New Roman"/>
          <w:bCs/>
          <w:lang w:val="uk-UA"/>
        </w:rPr>
        <w:t xml:space="preserve"> згоду з усіма умовами, що вказані в про</w:t>
      </w:r>
      <w:r w:rsidR="00CE69F4" w:rsidRPr="00DF05CB">
        <w:rPr>
          <w:rFonts w:ascii="Times New Roman" w:hAnsi="Times New Roman" w:cs="Times New Roman"/>
          <w:bCs/>
          <w:lang w:val="uk-UA"/>
        </w:rPr>
        <w:t>є</w:t>
      </w:r>
      <w:r w:rsidRPr="00DF05CB">
        <w:rPr>
          <w:rFonts w:ascii="Times New Roman" w:hAnsi="Times New Roman" w:cs="Times New Roman"/>
          <w:bCs/>
          <w:lang w:val="uk-UA"/>
        </w:rPr>
        <w:t>кті договору про закупівлю.</w:t>
      </w:r>
    </w:p>
    <w:p w14:paraId="0905DE7F" w14:textId="041E67A1" w:rsidR="00CE69F4" w:rsidRPr="00DF05CB" w:rsidRDefault="00DE1745" w:rsidP="00CE69F4">
      <w:pPr>
        <w:spacing w:line="240" w:lineRule="auto"/>
        <w:rPr>
          <w:rFonts w:ascii="Times New Roman" w:eastAsia="Times New Roman" w:hAnsi="Times New Roman" w:cs="Times New Roman"/>
          <w:lang w:val="uk-UA" w:eastAsia="uk-UA"/>
        </w:rPr>
      </w:pPr>
      <w:r w:rsidRPr="00DF05CB">
        <w:rPr>
          <w:rFonts w:ascii="Times New Roman" w:hAnsi="Times New Roman" w:cs="Times New Roman"/>
          <w:bCs/>
          <w:lang w:val="uk-UA"/>
        </w:rPr>
        <w:t xml:space="preserve">Ідентифікатор закупівлі </w:t>
      </w:r>
      <w:r w:rsidRPr="00DF05CB">
        <w:rPr>
          <w:rFonts w:ascii="Times New Roman" w:hAnsi="Times New Roman" w:cs="Times New Roman"/>
          <w:bCs/>
          <w:lang w:val="en-US"/>
        </w:rPr>
        <w:t>UA</w:t>
      </w:r>
      <w:r w:rsidRPr="00DF05CB">
        <w:rPr>
          <w:rFonts w:ascii="Times New Roman" w:hAnsi="Times New Roman" w:cs="Times New Roman"/>
          <w:bCs/>
          <w:lang w:val="uk-UA"/>
        </w:rPr>
        <w:t>-_</w:t>
      </w:r>
      <w:r w:rsidR="00CE69F4" w:rsidRPr="00DF05CB">
        <w:rPr>
          <w:rFonts w:ascii="Times New Roman" w:hAnsi="Times New Roman" w:cs="Times New Roman"/>
          <w:bCs/>
          <w:lang w:val="uk-UA"/>
        </w:rPr>
        <w:t xml:space="preserve">__-__-__-__ та у разі визнання нас переможцем процедури закупівлю зобов’язуюсь укласти договір про закупівлю на умовах, визначених зазначеним проектом договору, тендерною документацією, та в строки визначені Законом України «Про публічні закупівлі» та Поставою КМУ № 1178 від 12.10.2022 року </w:t>
      </w:r>
      <w:bookmarkStart w:id="0" w:name="n3"/>
      <w:bookmarkEnd w:id="0"/>
      <w:r w:rsidR="00CE69F4" w:rsidRPr="00DF05CB">
        <w:rPr>
          <w:rFonts w:ascii="Times New Roman" w:hAnsi="Times New Roman" w:cs="Times New Roman"/>
          <w:bCs/>
          <w:lang w:val="uk-UA"/>
        </w:rPr>
        <w:t>«П</w:t>
      </w:r>
      <w:r w:rsidR="00CE69F4" w:rsidRPr="00DF05CB">
        <w:rPr>
          <w:rFonts w:ascii="Times New Roman" w:eastAsia="Times New Roman" w:hAnsi="Times New Roman" w:cs="Times New Roman"/>
          <w:bCs/>
          <w:lang w:val="uk-UA" w:eastAsia="uk-UA"/>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AB49AD5" w14:textId="77777777" w:rsidR="00DE1745" w:rsidRPr="00DF05CB" w:rsidRDefault="00DE1745" w:rsidP="00DE1745">
      <w:pPr>
        <w:spacing w:line="240" w:lineRule="auto"/>
        <w:rPr>
          <w:rFonts w:ascii="Times New Roman" w:hAnsi="Times New Roman" w:cs="Times New Roman"/>
          <w:bCs/>
          <w:lang w:val="uk-UA"/>
        </w:rPr>
      </w:pPr>
    </w:p>
    <w:p w14:paraId="0BA8CDF7" w14:textId="77777777" w:rsidR="00CE69F4" w:rsidRPr="00DF05CB" w:rsidRDefault="00CE69F4" w:rsidP="00DE1745">
      <w:pPr>
        <w:spacing w:line="240" w:lineRule="auto"/>
        <w:rPr>
          <w:rFonts w:ascii="Times New Roman" w:hAnsi="Times New Roman" w:cs="Times New Roman"/>
          <w:bCs/>
          <w:lang w:val="uk-UA"/>
        </w:rPr>
      </w:pPr>
    </w:p>
    <w:p w14:paraId="65F22304" w14:textId="77777777" w:rsidR="00CE69F4" w:rsidRPr="00DF05CB" w:rsidRDefault="00CE69F4" w:rsidP="00DE1745">
      <w:pPr>
        <w:spacing w:line="240" w:lineRule="auto"/>
        <w:rPr>
          <w:rFonts w:ascii="Times New Roman" w:hAnsi="Times New Roman" w:cs="Times New Roman"/>
          <w:bCs/>
          <w:lang w:val="uk-UA"/>
        </w:rPr>
      </w:pPr>
    </w:p>
    <w:p w14:paraId="153649B1" w14:textId="208AC6B5" w:rsidR="00CE69F4" w:rsidRPr="00DF05CB" w:rsidRDefault="00CE69F4" w:rsidP="00DE1745">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EB5BABB" w14:textId="1F4D2BBA" w:rsidR="00CE69F4" w:rsidRPr="00DF05CB" w:rsidRDefault="00CE69F4" w:rsidP="00DE1745">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6C67B233" w14:textId="77777777" w:rsidR="00DE1745" w:rsidRPr="00DF05CB" w:rsidRDefault="00DE1745" w:rsidP="000F646A">
      <w:pPr>
        <w:spacing w:line="240" w:lineRule="auto"/>
        <w:jc w:val="right"/>
        <w:rPr>
          <w:rFonts w:ascii="Times New Roman" w:hAnsi="Times New Roman" w:cs="Times New Roman"/>
          <w:bCs/>
          <w:lang w:val="uk-UA"/>
        </w:rPr>
      </w:pPr>
    </w:p>
    <w:p w14:paraId="612C3075" w14:textId="77777777" w:rsidR="00DE1745" w:rsidRPr="00DF05CB" w:rsidRDefault="00DE1745" w:rsidP="000F646A">
      <w:pPr>
        <w:spacing w:line="240" w:lineRule="auto"/>
        <w:jc w:val="right"/>
        <w:rPr>
          <w:rFonts w:ascii="Times New Roman" w:hAnsi="Times New Roman" w:cs="Times New Roman"/>
          <w:bCs/>
          <w:lang w:val="uk-UA"/>
        </w:rPr>
      </w:pPr>
    </w:p>
    <w:p w14:paraId="774BE1ED" w14:textId="77777777" w:rsidR="00DE1745" w:rsidRPr="00DF05CB" w:rsidRDefault="00DE1745" w:rsidP="000F646A">
      <w:pPr>
        <w:spacing w:line="240" w:lineRule="auto"/>
        <w:jc w:val="right"/>
        <w:rPr>
          <w:rFonts w:ascii="Times New Roman" w:hAnsi="Times New Roman" w:cs="Times New Roman"/>
          <w:bCs/>
          <w:lang w:val="uk-UA"/>
        </w:rPr>
      </w:pPr>
    </w:p>
    <w:p w14:paraId="352730BE" w14:textId="77777777" w:rsidR="00DE1745" w:rsidRPr="00DF05CB" w:rsidRDefault="00DE1745" w:rsidP="000F646A">
      <w:pPr>
        <w:spacing w:line="240" w:lineRule="auto"/>
        <w:jc w:val="right"/>
        <w:rPr>
          <w:rFonts w:ascii="Times New Roman" w:hAnsi="Times New Roman" w:cs="Times New Roman"/>
          <w:b/>
          <w:bCs/>
          <w:lang w:val="uk-UA"/>
        </w:rPr>
      </w:pPr>
    </w:p>
    <w:p w14:paraId="3B85B560" w14:textId="77777777" w:rsidR="00DE1745" w:rsidRPr="00DF05CB" w:rsidRDefault="00DE1745" w:rsidP="000F646A">
      <w:pPr>
        <w:spacing w:line="240" w:lineRule="auto"/>
        <w:jc w:val="right"/>
        <w:rPr>
          <w:rFonts w:ascii="Times New Roman" w:hAnsi="Times New Roman" w:cs="Times New Roman"/>
          <w:b/>
          <w:bCs/>
          <w:lang w:val="uk-UA"/>
        </w:rPr>
      </w:pPr>
    </w:p>
    <w:p w14:paraId="138C013D" w14:textId="77777777" w:rsidR="00DE1745" w:rsidRPr="00DF05CB" w:rsidRDefault="00DE1745" w:rsidP="000F646A">
      <w:pPr>
        <w:spacing w:line="240" w:lineRule="auto"/>
        <w:jc w:val="right"/>
        <w:rPr>
          <w:rFonts w:ascii="Times New Roman" w:hAnsi="Times New Roman" w:cs="Times New Roman"/>
          <w:b/>
          <w:bCs/>
          <w:lang w:val="uk-UA"/>
        </w:rPr>
      </w:pPr>
    </w:p>
    <w:p w14:paraId="7D184112" w14:textId="77777777" w:rsidR="00DE1745" w:rsidRPr="00DF05CB" w:rsidRDefault="00DE1745" w:rsidP="000F646A">
      <w:pPr>
        <w:spacing w:line="240" w:lineRule="auto"/>
        <w:jc w:val="right"/>
        <w:rPr>
          <w:rFonts w:ascii="Times New Roman" w:hAnsi="Times New Roman" w:cs="Times New Roman"/>
          <w:b/>
          <w:bCs/>
          <w:lang w:val="uk-UA"/>
        </w:rPr>
      </w:pPr>
    </w:p>
    <w:p w14:paraId="6E9334E4" w14:textId="77777777" w:rsidR="00CE69F4" w:rsidRPr="00DF05CB" w:rsidRDefault="00CE69F4" w:rsidP="000F646A">
      <w:pPr>
        <w:spacing w:line="240" w:lineRule="auto"/>
        <w:jc w:val="right"/>
        <w:rPr>
          <w:rFonts w:ascii="Times New Roman" w:hAnsi="Times New Roman" w:cs="Times New Roman"/>
          <w:b/>
          <w:bCs/>
          <w:lang w:val="uk-UA"/>
        </w:rPr>
      </w:pPr>
    </w:p>
    <w:p w14:paraId="4E5EF506" w14:textId="77777777" w:rsidR="00B60963" w:rsidRPr="00DF05CB" w:rsidRDefault="00B60963" w:rsidP="000F646A">
      <w:pPr>
        <w:spacing w:line="240" w:lineRule="auto"/>
        <w:jc w:val="right"/>
        <w:rPr>
          <w:rFonts w:ascii="Times New Roman" w:hAnsi="Times New Roman" w:cs="Times New Roman"/>
          <w:b/>
          <w:bCs/>
          <w:lang w:val="uk-UA"/>
        </w:rPr>
      </w:pPr>
    </w:p>
    <w:p w14:paraId="2BEAD7CC" w14:textId="77777777" w:rsidR="00B60963" w:rsidRPr="00DF05CB" w:rsidRDefault="00B60963" w:rsidP="000F646A">
      <w:pPr>
        <w:spacing w:line="240" w:lineRule="auto"/>
        <w:jc w:val="right"/>
        <w:rPr>
          <w:rFonts w:ascii="Times New Roman" w:hAnsi="Times New Roman" w:cs="Times New Roman"/>
          <w:b/>
          <w:bCs/>
          <w:lang w:val="uk-UA"/>
        </w:rPr>
      </w:pPr>
    </w:p>
    <w:p w14:paraId="6B65872C" w14:textId="77777777" w:rsidR="00B60963" w:rsidRPr="00DF05CB" w:rsidRDefault="00B60963" w:rsidP="000F646A">
      <w:pPr>
        <w:spacing w:line="240" w:lineRule="auto"/>
        <w:jc w:val="right"/>
        <w:rPr>
          <w:rFonts w:ascii="Times New Roman" w:hAnsi="Times New Roman" w:cs="Times New Roman"/>
          <w:b/>
          <w:bCs/>
          <w:lang w:val="uk-UA"/>
        </w:rPr>
      </w:pPr>
    </w:p>
    <w:p w14:paraId="30FF8990" w14:textId="77777777" w:rsidR="00B60963" w:rsidRPr="00DF05CB" w:rsidRDefault="00B60963" w:rsidP="000F646A">
      <w:pPr>
        <w:spacing w:line="240" w:lineRule="auto"/>
        <w:jc w:val="right"/>
        <w:rPr>
          <w:rFonts w:ascii="Times New Roman" w:hAnsi="Times New Roman" w:cs="Times New Roman"/>
          <w:b/>
          <w:bCs/>
          <w:lang w:val="uk-UA"/>
        </w:rPr>
      </w:pPr>
    </w:p>
    <w:p w14:paraId="564D266A" w14:textId="77777777" w:rsidR="00B60963" w:rsidRPr="00DF05CB" w:rsidRDefault="00B60963" w:rsidP="000F646A">
      <w:pPr>
        <w:spacing w:line="240" w:lineRule="auto"/>
        <w:jc w:val="right"/>
        <w:rPr>
          <w:rFonts w:ascii="Times New Roman" w:hAnsi="Times New Roman" w:cs="Times New Roman"/>
          <w:b/>
          <w:bCs/>
          <w:lang w:val="uk-UA"/>
        </w:rPr>
      </w:pPr>
    </w:p>
    <w:p w14:paraId="68C786D3" w14:textId="77777777" w:rsidR="00B60963" w:rsidRPr="00DF05CB" w:rsidRDefault="00B60963" w:rsidP="000F646A">
      <w:pPr>
        <w:spacing w:line="240" w:lineRule="auto"/>
        <w:jc w:val="right"/>
        <w:rPr>
          <w:rFonts w:ascii="Times New Roman" w:hAnsi="Times New Roman" w:cs="Times New Roman"/>
          <w:b/>
          <w:bCs/>
          <w:lang w:val="uk-UA"/>
        </w:rPr>
      </w:pPr>
    </w:p>
    <w:p w14:paraId="498C3015" w14:textId="77777777" w:rsidR="00B60963" w:rsidRPr="00DF05CB" w:rsidRDefault="00B60963" w:rsidP="000F646A">
      <w:pPr>
        <w:spacing w:line="240" w:lineRule="auto"/>
        <w:jc w:val="right"/>
        <w:rPr>
          <w:rFonts w:ascii="Times New Roman" w:hAnsi="Times New Roman" w:cs="Times New Roman"/>
          <w:b/>
          <w:bCs/>
          <w:lang w:val="uk-UA"/>
        </w:rPr>
      </w:pPr>
    </w:p>
    <w:p w14:paraId="221D70E5" w14:textId="77777777" w:rsidR="00B60963" w:rsidRPr="00DF05CB" w:rsidRDefault="00B60963" w:rsidP="000F646A">
      <w:pPr>
        <w:spacing w:line="240" w:lineRule="auto"/>
        <w:jc w:val="right"/>
        <w:rPr>
          <w:rFonts w:ascii="Times New Roman" w:hAnsi="Times New Roman" w:cs="Times New Roman"/>
          <w:b/>
          <w:bCs/>
          <w:lang w:val="uk-UA"/>
        </w:rPr>
      </w:pPr>
    </w:p>
    <w:p w14:paraId="5E80BDCF" w14:textId="77777777" w:rsidR="00B60963" w:rsidRPr="00DF05CB" w:rsidRDefault="00B60963" w:rsidP="000F646A">
      <w:pPr>
        <w:spacing w:line="240" w:lineRule="auto"/>
        <w:jc w:val="right"/>
        <w:rPr>
          <w:rFonts w:ascii="Times New Roman" w:hAnsi="Times New Roman" w:cs="Times New Roman"/>
          <w:b/>
          <w:bCs/>
          <w:lang w:val="uk-UA"/>
        </w:rPr>
      </w:pPr>
    </w:p>
    <w:p w14:paraId="66B0EBAB" w14:textId="5B044885" w:rsidR="00B60963" w:rsidRPr="00DF05CB" w:rsidRDefault="00B60963" w:rsidP="00B60963">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2 до тендерної документації</w:t>
      </w:r>
    </w:p>
    <w:p w14:paraId="2C4DF6DC" w14:textId="77777777" w:rsidR="00B60963" w:rsidRPr="00DF05CB" w:rsidRDefault="00B60963" w:rsidP="00B60963">
      <w:pPr>
        <w:spacing w:after="0" w:line="240" w:lineRule="auto"/>
        <w:jc w:val="center"/>
        <w:rPr>
          <w:rFonts w:ascii="Times New Roman" w:eastAsia="Calibri" w:hAnsi="Times New Roman" w:cs="Times New Roman"/>
          <w:b/>
          <w:bCs/>
          <w:lang w:val="uk-UA"/>
        </w:rPr>
      </w:pPr>
      <w:r w:rsidRPr="00DF05CB">
        <w:rPr>
          <w:rFonts w:ascii="Times New Roman" w:eastAsia="Calibri" w:hAnsi="Times New Roman" w:cs="Times New Roman"/>
          <w:b/>
          <w:bCs/>
          <w:lang w:val="uk-UA"/>
        </w:rPr>
        <w:t>ТЕХНІЧНЕ ЗАВДАННЯ</w:t>
      </w:r>
    </w:p>
    <w:p w14:paraId="46041370" w14:textId="77777777" w:rsidR="00B60963" w:rsidRPr="00DF05CB" w:rsidRDefault="00B60963" w:rsidP="00B60963">
      <w:pPr>
        <w:keepNext/>
        <w:suppressAutoHyphens/>
        <w:spacing w:after="0" w:line="240" w:lineRule="auto"/>
        <w:jc w:val="center"/>
        <w:rPr>
          <w:rFonts w:ascii="Times New Roman" w:eastAsia="Arial" w:hAnsi="Times New Roman" w:cs="Times New Roman"/>
          <w:b/>
          <w:bCs/>
          <w:lang w:val="uk-UA" w:eastAsia="ru-RU"/>
        </w:rPr>
      </w:pPr>
      <w:r w:rsidRPr="00DF05CB">
        <w:rPr>
          <w:rFonts w:ascii="Times New Roman" w:eastAsia="Arial" w:hAnsi="Times New Roman" w:cs="Times New Roman"/>
          <w:b/>
          <w:bCs/>
          <w:lang w:val="uk-UA" w:eastAsia="ru-RU"/>
        </w:rPr>
        <w:t xml:space="preserve">Інформація про необхідні технічні, якісні та кількісні характеристики </w:t>
      </w:r>
    </w:p>
    <w:p w14:paraId="256A8E66" w14:textId="77777777" w:rsidR="00B60963" w:rsidRPr="00DF05CB" w:rsidRDefault="00B60963" w:rsidP="00B60963">
      <w:pPr>
        <w:keepNext/>
        <w:suppressAutoHyphens/>
        <w:spacing w:after="0" w:line="240" w:lineRule="auto"/>
        <w:jc w:val="center"/>
        <w:rPr>
          <w:rFonts w:ascii="Times New Roman" w:eastAsia="Arial" w:hAnsi="Times New Roman" w:cs="Times New Roman"/>
          <w:b/>
          <w:bCs/>
          <w:lang w:val="uk-UA" w:eastAsia="ru-RU"/>
        </w:rPr>
      </w:pPr>
      <w:r w:rsidRPr="00DF05CB">
        <w:rPr>
          <w:rFonts w:ascii="Times New Roman" w:eastAsia="Arial" w:hAnsi="Times New Roman" w:cs="Times New Roman"/>
          <w:b/>
          <w:bCs/>
          <w:lang w:eastAsia="ru-RU"/>
        </w:rPr>
        <w:t>предмета закупі</w:t>
      </w:r>
      <w:proofErr w:type="gramStart"/>
      <w:r w:rsidRPr="00DF05CB">
        <w:rPr>
          <w:rFonts w:ascii="Times New Roman" w:eastAsia="Arial" w:hAnsi="Times New Roman" w:cs="Times New Roman"/>
          <w:b/>
          <w:bCs/>
          <w:lang w:eastAsia="ru-RU"/>
        </w:rPr>
        <w:t>вл</w:t>
      </w:r>
      <w:proofErr w:type="gramEnd"/>
      <w:r w:rsidRPr="00DF05CB">
        <w:rPr>
          <w:rFonts w:ascii="Times New Roman" w:eastAsia="Arial" w:hAnsi="Times New Roman" w:cs="Times New Roman"/>
          <w:b/>
          <w:bCs/>
          <w:lang w:eastAsia="ru-RU"/>
        </w:rPr>
        <w:t>і</w:t>
      </w:r>
    </w:p>
    <w:p w14:paraId="03E5A950" w14:textId="5FE47939" w:rsidR="00B60963" w:rsidRDefault="00AA0726" w:rsidP="00B60963">
      <w:pPr>
        <w:tabs>
          <w:tab w:val="left" w:pos="3052"/>
        </w:tabs>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Бензин А-95, ДП (код ДК 021:2015-09120000-9 нафта і дистиляти)</w:t>
      </w:r>
    </w:p>
    <w:p w14:paraId="252FD099" w14:textId="77777777" w:rsidR="0013234B" w:rsidRPr="00DF05CB" w:rsidRDefault="0013234B" w:rsidP="00B60963">
      <w:pPr>
        <w:tabs>
          <w:tab w:val="left" w:pos="3052"/>
        </w:tabs>
        <w:spacing w:after="0" w:line="240" w:lineRule="auto"/>
        <w:jc w:val="center"/>
        <w:rPr>
          <w:rFonts w:ascii="Times New Roman" w:eastAsia="Times New Roman" w:hAnsi="Times New Roman" w:cs="Times New Roman"/>
          <w:b/>
          <w:lang w:val="uk-UA"/>
        </w:rPr>
      </w:pPr>
    </w:p>
    <w:p w14:paraId="1C9D15C4" w14:textId="77777777" w:rsidR="00B60963" w:rsidRPr="00DF05CB" w:rsidRDefault="00B60963" w:rsidP="00B60963">
      <w:pPr>
        <w:spacing w:after="0" w:line="240" w:lineRule="auto"/>
        <w:jc w:val="both"/>
        <w:rPr>
          <w:rFonts w:ascii="Times New Roman" w:hAnsi="Times New Roman" w:cs="Times New Roman"/>
          <w:bCs/>
          <w:shd w:val="clear" w:color="auto" w:fill="FFFFFF"/>
        </w:rPr>
      </w:pPr>
      <w:bookmarkStart w:id="1" w:name="_Hlk42594959"/>
      <w:r w:rsidRPr="00DF05CB">
        <w:rPr>
          <w:rFonts w:ascii="Times New Roman" w:hAnsi="Times New Roman" w:cs="Times New Roman"/>
          <w:shd w:val="clear" w:color="auto" w:fill="FFFFFF"/>
        </w:rPr>
        <w:t xml:space="preserve">В місцях де </w:t>
      </w:r>
      <w:proofErr w:type="gramStart"/>
      <w:r w:rsidRPr="00DF05CB">
        <w:rPr>
          <w:rFonts w:ascii="Times New Roman" w:hAnsi="Times New Roman" w:cs="Times New Roman"/>
          <w:shd w:val="clear" w:color="auto" w:fill="FFFFFF"/>
        </w:rPr>
        <w:t>техн</w:t>
      </w:r>
      <w:proofErr w:type="gramEnd"/>
      <w:r w:rsidRPr="00DF05CB">
        <w:rPr>
          <w:rFonts w:ascii="Times New Roman" w:hAnsi="Times New Roman" w:cs="Times New Roman"/>
          <w:shd w:val="clear" w:color="auto" w:fill="FFFFFF"/>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DF05CB">
        <w:rPr>
          <w:rFonts w:ascii="Times New Roman" w:hAnsi="Times New Roman" w:cs="Times New Roman"/>
          <w:shd w:val="clear" w:color="auto" w:fill="FFFFFF"/>
        </w:rPr>
        <w:t>б</w:t>
      </w:r>
      <w:proofErr w:type="gramEnd"/>
      <w:r w:rsidRPr="00DF05CB">
        <w:rPr>
          <w:rFonts w:ascii="Times New Roman" w:hAnsi="Times New Roman" w:cs="Times New Roman"/>
          <w:shd w:val="clear" w:color="auto" w:fill="FFFFFF"/>
        </w:rPr>
        <w:t xml:space="preserve">іля кожного такого посилання вважати вираз «або еквівалент». Таким чином вважається, що </w:t>
      </w:r>
      <w:r w:rsidRPr="00DF05CB">
        <w:rPr>
          <w:rFonts w:ascii="Times New Roman" w:hAnsi="Times New Roman" w:cs="Times New Roman"/>
          <w:bCs/>
          <w:shd w:val="clear" w:color="auto" w:fill="FFFFFF"/>
        </w:rPr>
        <w:t xml:space="preserve">до </w:t>
      </w:r>
      <w:proofErr w:type="gramStart"/>
      <w:r w:rsidRPr="00DF05CB">
        <w:rPr>
          <w:rFonts w:ascii="Times New Roman" w:hAnsi="Times New Roman" w:cs="Times New Roman"/>
          <w:bCs/>
          <w:shd w:val="clear" w:color="auto" w:fill="FFFFFF"/>
        </w:rPr>
        <w:t>кожного</w:t>
      </w:r>
      <w:proofErr w:type="gramEnd"/>
      <w:r w:rsidRPr="00DF05CB">
        <w:rPr>
          <w:rFonts w:ascii="Times New Roman" w:hAnsi="Times New Roman" w:cs="Times New Roman"/>
          <w:bCs/>
          <w:shd w:val="clear" w:color="auto" w:fill="FFFFFF"/>
        </w:rPr>
        <w:t xml:space="preserve"> посилання додається вираз «або еквівалент».</w:t>
      </w:r>
    </w:p>
    <w:p w14:paraId="5158C06A" w14:textId="64C3C490" w:rsidR="00B60963" w:rsidRPr="00DF05CB" w:rsidRDefault="00B60963" w:rsidP="00B60963">
      <w:pPr>
        <w:spacing w:after="0" w:line="240" w:lineRule="auto"/>
        <w:jc w:val="both"/>
        <w:rPr>
          <w:rFonts w:ascii="Times New Roman" w:hAnsi="Times New Roman" w:cs="Times New Roman"/>
          <w:b/>
          <w:lang w:val="uk-UA"/>
        </w:rPr>
      </w:pPr>
      <w:proofErr w:type="gramStart"/>
      <w:r w:rsidRPr="00DF05CB">
        <w:rPr>
          <w:rFonts w:ascii="Times New Roman" w:hAnsi="Times New Roman" w:cs="Times New Roman"/>
        </w:rPr>
        <w:t>Техн</w:t>
      </w:r>
      <w:proofErr w:type="gramEnd"/>
      <w:r w:rsidRPr="00DF05CB">
        <w:rPr>
          <w:rFonts w:ascii="Times New Roman" w:hAnsi="Times New Roman" w:cs="Times New Roman"/>
        </w:rPr>
        <w:t>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2BC6FDC" w14:textId="621C097C" w:rsidR="004C7263" w:rsidRPr="00DF05CB" w:rsidRDefault="004C7263" w:rsidP="00B60963">
      <w:pPr>
        <w:spacing w:after="0" w:line="240" w:lineRule="auto"/>
        <w:jc w:val="both"/>
        <w:rPr>
          <w:rFonts w:ascii="Times New Roman" w:hAnsi="Times New Roman" w:cs="Times New Roman"/>
          <w:b/>
          <w:lang w:val="uk-UA"/>
        </w:rPr>
      </w:pPr>
      <w:r w:rsidRPr="00DF05CB">
        <w:rPr>
          <w:rFonts w:ascii="Times New Roman" w:hAnsi="Times New Roman" w:cs="Times New Roman"/>
          <w:b/>
          <w:lang w:val="uk-UA"/>
        </w:rPr>
        <w:t>Загальні відомості:</w:t>
      </w:r>
    </w:p>
    <w:p w14:paraId="6764C09C" w14:textId="4F613F88" w:rsidR="004C7263" w:rsidRPr="007C75E5" w:rsidRDefault="00AA0726"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Якість товару обов’язково повинна відповідати умовам, встановленими чинним законодавством</w:t>
      </w:r>
      <w:r w:rsidR="00F754B0">
        <w:rPr>
          <w:rFonts w:ascii="Times New Roman" w:hAnsi="Times New Roman" w:cs="Times New Roman"/>
          <w:lang w:val="uk-UA"/>
        </w:rPr>
        <w:t xml:space="preserve">, дсту 7687:2015 «Бензин автомобілів Євро. Технічні умови», ДСТУ 7688:2015 «Паливо дизельне Євро. Технічні умови». Технічний регламент, щодо вимог до автомобільних бензинів,дизельного, суднових та котельних палив. </w:t>
      </w:r>
    </w:p>
    <w:p w14:paraId="22EBA0AD" w14:textId="05EE41EE" w:rsidR="007C75E5" w:rsidRPr="007C75E5" w:rsidRDefault="007C75E5"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lang w:val="uk-UA"/>
        </w:rPr>
        <w:t>Відпуск нафтопродуктів замовнику здійснюється цілодобово.</w:t>
      </w:r>
    </w:p>
    <w:p w14:paraId="4BBE597C" w14:textId="4D9B8C54" w:rsidR="007C75E5" w:rsidRPr="007C75E5" w:rsidRDefault="007C75E5"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lang w:val="uk-UA"/>
        </w:rPr>
      </w:pPr>
      <w:r w:rsidRPr="007C75E5">
        <w:rPr>
          <w:rFonts w:ascii="Times New Roman" w:hAnsi="Times New Roman" w:cs="Times New Roman"/>
          <w:lang w:val="uk-UA"/>
        </w:rPr>
        <w:t xml:space="preserve"> Відпуск нафтопродуктів </w:t>
      </w:r>
      <w:r>
        <w:rPr>
          <w:rFonts w:ascii="Times New Roman" w:hAnsi="Times New Roman" w:cs="Times New Roman"/>
          <w:lang w:val="uk-UA"/>
        </w:rPr>
        <w:t xml:space="preserve">відбувається </w:t>
      </w:r>
      <w:r w:rsidRPr="007C75E5">
        <w:rPr>
          <w:rFonts w:ascii="Times New Roman" w:hAnsi="Times New Roman" w:cs="Times New Roman"/>
          <w:lang w:val="uk-UA"/>
        </w:rPr>
        <w:t xml:space="preserve">на АЗС </w:t>
      </w:r>
      <w:r>
        <w:rPr>
          <w:rFonts w:ascii="Times New Roman" w:hAnsi="Times New Roman" w:cs="Times New Roman"/>
          <w:lang w:val="uk-UA"/>
        </w:rPr>
        <w:t xml:space="preserve">учасника або його партнерів за допомогою талонів та/або скетч-карток. АЗС повинні знаходитись на відстані не більше 25 км від місця розташування замовника.  </w:t>
      </w:r>
    </w:p>
    <w:p w14:paraId="1677E10C" w14:textId="735D57B0" w:rsidR="007C75E5" w:rsidRDefault="0013234B"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lang w:val="uk-UA"/>
        </w:rPr>
      </w:pPr>
      <w:r>
        <w:rPr>
          <w:rFonts w:ascii="Times New Roman" w:hAnsi="Times New Roman" w:cs="Times New Roman"/>
          <w:lang w:val="uk-UA"/>
        </w:rPr>
        <w:t>Поставка талонів/ скетч-карток від учасника замовнику проводиться за попередньою домовленістю.</w:t>
      </w:r>
    </w:p>
    <w:p w14:paraId="01E2C2F1" w14:textId="505BD54B" w:rsidR="0013234B" w:rsidRPr="0013234B" w:rsidRDefault="0013234B"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lang w:val="uk-UA"/>
        </w:rPr>
      </w:pPr>
      <w:r>
        <w:rPr>
          <w:rFonts w:ascii="Times New Roman" w:hAnsi="Times New Roman" w:cs="Times New Roman"/>
          <w:lang w:val="uk-UA"/>
        </w:rPr>
        <w:t xml:space="preserve">Талони/скетч-картки повинна мати термії дії не менше 90 днів з моменту їх отримання замовником та гарантованим продовженням їх терміну до 6 міс, повинні діяти на усіх АЗС учасника, що були зазначені в переліку мереж АЗС. </w:t>
      </w:r>
    </w:p>
    <w:p w14:paraId="30CA4DCE" w14:textId="7E668491" w:rsidR="0013234B" w:rsidRDefault="0013234B"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Учасник повнен мати розширену мережу автозаправних станцій (власних, орендованих, партнерських).</w:t>
      </w:r>
    </w:p>
    <w:p w14:paraId="75FBD3A1" w14:textId="41CF3D67" w:rsidR="00623316" w:rsidRPr="00623316" w:rsidRDefault="00623316"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Учасник, відповідно до письмової заявки замовника, у разі необхідності (обмін старого зразку талону/скетч/картки нового зразка, закінчення терміну дії тощо)забезпечує протягом 7 календарних днів безкоштовний обмін талонів/скетч –талонів рінозначного номіналу без врахування коливання ціни, як протягом дії договору так і впродовж не менше одного рокум з дня постачання талонів/сктретч-талонів.</w:t>
      </w:r>
    </w:p>
    <w:p w14:paraId="46736B5D" w14:textId="45A11D87" w:rsidR="00623316" w:rsidRPr="00C1467D" w:rsidRDefault="00623316"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 xml:space="preserve">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учасик гарантує, що технічні,якісні та кількісні характеристики предмета закупівлі відповідають встановленим законодавством нормам. </w:t>
      </w:r>
      <w:r w:rsidR="00C1467D">
        <w:rPr>
          <w:rFonts w:ascii="Times New Roman" w:hAnsi="Times New Roman" w:cs="Times New Roman"/>
          <w:lang w:val="uk-UA"/>
        </w:rPr>
        <w:t xml:space="preserve">Підтвердження даної інформації забезпечується шляхом надання учасником довідки у довільній формі. </w:t>
      </w:r>
    </w:p>
    <w:tbl>
      <w:tblPr>
        <w:tblpPr w:leftFromText="180" w:rightFromText="180" w:vertAnchor="text" w:horzAnchor="margin" w:tblpXSpec="center" w:tblpY="14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958"/>
        <w:gridCol w:w="5670"/>
        <w:gridCol w:w="1134"/>
        <w:gridCol w:w="1134"/>
      </w:tblGrid>
      <w:tr w:rsidR="00B60963" w:rsidRPr="00B56C3D" w14:paraId="6CA78E7E" w14:textId="77777777" w:rsidTr="00123B1D">
        <w:tc>
          <w:tcPr>
            <w:tcW w:w="560" w:type="dxa"/>
            <w:shd w:val="clear" w:color="auto" w:fill="auto"/>
            <w:vAlign w:val="center"/>
          </w:tcPr>
          <w:bookmarkEnd w:id="1"/>
          <w:p w14:paraId="54DA95E5" w14:textId="77777777" w:rsidR="00B60963" w:rsidRPr="00B56C3D"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 п/п</w:t>
            </w:r>
          </w:p>
        </w:tc>
        <w:tc>
          <w:tcPr>
            <w:tcW w:w="1958" w:type="dxa"/>
            <w:shd w:val="clear" w:color="auto" w:fill="auto"/>
            <w:vAlign w:val="center"/>
          </w:tcPr>
          <w:p w14:paraId="60B567E7" w14:textId="77777777" w:rsidR="00B60963" w:rsidRPr="00B56C3D" w:rsidRDefault="00B60963" w:rsidP="00695D45">
            <w:pPr>
              <w:tabs>
                <w:tab w:val="left" w:pos="3052"/>
              </w:tabs>
              <w:spacing w:after="0" w:line="240" w:lineRule="auto"/>
              <w:jc w:val="center"/>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Назва товару</w:t>
            </w:r>
          </w:p>
        </w:tc>
        <w:tc>
          <w:tcPr>
            <w:tcW w:w="5670" w:type="dxa"/>
            <w:shd w:val="clear" w:color="auto" w:fill="auto"/>
            <w:vAlign w:val="center"/>
          </w:tcPr>
          <w:p w14:paraId="2A5FF078" w14:textId="77777777" w:rsidR="00B60963" w:rsidRPr="00B56C3D" w:rsidRDefault="00B60963" w:rsidP="00695D45">
            <w:pPr>
              <w:tabs>
                <w:tab w:val="left" w:pos="3052"/>
              </w:tabs>
              <w:spacing w:after="0" w:line="240" w:lineRule="auto"/>
              <w:jc w:val="center"/>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Характеристики</w:t>
            </w:r>
          </w:p>
        </w:tc>
        <w:tc>
          <w:tcPr>
            <w:tcW w:w="1134" w:type="dxa"/>
            <w:shd w:val="clear" w:color="auto" w:fill="auto"/>
            <w:vAlign w:val="center"/>
          </w:tcPr>
          <w:p w14:paraId="3D99067B" w14:textId="77777777" w:rsidR="00B60963" w:rsidRPr="00B56C3D"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Одиниці виміру</w:t>
            </w:r>
          </w:p>
        </w:tc>
        <w:tc>
          <w:tcPr>
            <w:tcW w:w="1134" w:type="dxa"/>
            <w:shd w:val="clear" w:color="auto" w:fill="auto"/>
            <w:vAlign w:val="center"/>
          </w:tcPr>
          <w:p w14:paraId="329A8330" w14:textId="77777777" w:rsidR="00B60963" w:rsidRPr="00B56C3D"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Кіль-кість</w:t>
            </w:r>
          </w:p>
        </w:tc>
      </w:tr>
      <w:tr w:rsidR="00B60963" w:rsidRPr="00B56C3D" w14:paraId="02166759" w14:textId="77777777" w:rsidTr="00123B1D">
        <w:tc>
          <w:tcPr>
            <w:tcW w:w="560" w:type="dxa"/>
            <w:shd w:val="clear" w:color="auto" w:fill="auto"/>
            <w:vAlign w:val="center"/>
          </w:tcPr>
          <w:p w14:paraId="7312719B" w14:textId="30A95F47" w:rsidR="00B60963" w:rsidRPr="00B56C3D" w:rsidRDefault="00123B1D"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1</w:t>
            </w:r>
          </w:p>
        </w:tc>
        <w:tc>
          <w:tcPr>
            <w:tcW w:w="1958" w:type="dxa"/>
            <w:shd w:val="clear" w:color="auto" w:fill="auto"/>
            <w:vAlign w:val="center"/>
          </w:tcPr>
          <w:p w14:paraId="259D2EA3" w14:textId="77297FB5"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Бензин А-95</w:t>
            </w:r>
          </w:p>
        </w:tc>
        <w:tc>
          <w:tcPr>
            <w:tcW w:w="5670" w:type="dxa"/>
            <w:shd w:val="clear" w:color="auto" w:fill="auto"/>
            <w:vAlign w:val="center"/>
          </w:tcPr>
          <w:p w14:paraId="1A12E947" w14:textId="1A51549F" w:rsidR="00B60963" w:rsidRPr="00B56C3D" w:rsidRDefault="0013234B" w:rsidP="00123B1D">
            <w:pPr>
              <w:spacing w:after="0" w:line="240" w:lineRule="auto"/>
              <w:jc w:val="both"/>
              <w:rPr>
                <w:rFonts w:ascii="Times New Roman" w:hAnsi="Times New Roman" w:cs="Times New Roman"/>
                <w:bCs/>
              </w:rPr>
            </w:pPr>
            <w:r w:rsidRPr="00B56C3D">
              <w:rPr>
                <w:rFonts w:ascii="Times New Roman" w:hAnsi="Times New Roman"/>
              </w:rPr>
              <w:t xml:space="preserve">ДСТУ 7687-2015 або </w:t>
            </w:r>
            <w:proofErr w:type="gramStart"/>
            <w:r w:rsidRPr="00B56C3D">
              <w:rPr>
                <w:rFonts w:ascii="Times New Roman" w:hAnsi="Times New Roman"/>
              </w:rPr>
              <w:t>Техн</w:t>
            </w:r>
            <w:proofErr w:type="gramEnd"/>
            <w:r w:rsidRPr="00B56C3D">
              <w:rPr>
                <w:rFonts w:ascii="Times New Roman" w:hAnsi="Times New Roman"/>
              </w:rPr>
              <w:t>ічний регламент щодо вимог до автомобільних бензинів, дизельного, суднових та котельних палив, затверджений постановою Кабінету Міністрів України від 01.08.2013 року № 927 або еквівалент</w:t>
            </w:r>
          </w:p>
        </w:tc>
        <w:tc>
          <w:tcPr>
            <w:tcW w:w="1134" w:type="dxa"/>
            <w:shd w:val="clear" w:color="auto" w:fill="auto"/>
            <w:vAlign w:val="center"/>
          </w:tcPr>
          <w:p w14:paraId="628BF5E6" w14:textId="5F6BF18C" w:rsidR="00B60963" w:rsidRPr="00B56C3D" w:rsidRDefault="0013234B" w:rsidP="00123B1D">
            <w:pPr>
              <w:tabs>
                <w:tab w:val="left" w:pos="3052"/>
              </w:tabs>
              <w:spacing w:after="0" w:line="240" w:lineRule="auto"/>
              <w:jc w:val="center"/>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л</w:t>
            </w:r>
          </w:p>
        </w:tc>
        <w:tc>
          <w:tcPr>
            <w:tcW w:w="1134" w:type="dxa"/>
            <w:shd w:val="clear" w:color="auto" w:fill="auto"/>
            <w:vAlign w:val="center"/>
          </w:tcPr>
          <w:p w14:paraId="2E655FBB" w14:textId="698DEB11"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600</w:t>
            </w:r>
          </w:p>
        </w:tc>
      </w:tr>
      <w:tr w:rsidR="00B60963" w:rsidRPr="00B56C3D" w14:paraId="71978540" w14:textId="77777777" w:rsidTr="0013234B">
        <w:trPr>
          <w:trHeight w:val="211"/>
        </w:trPr>
        <w:tc>
          <w:tcPr>
            <w:tcW w:w="560" w:type="dxa"/>
            <w:shd w:val="clear" w:color="auto" w:fill="auto"/>
            <w:vAlign w:val="center"/>
          </w:tcPr>
          <w:p w14:paraId="30876FB7" w14:textId="6CB905A6" w:rsidR="00B60963" w:rsidRPr="00B56C3D" w:rsidRDefault="00123B1D"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2</w:t>
            </w:r>
          </w:p>
        </w:tc>
        <w:tc>
          <w:tcPr>
            <w:tcW w:w="1958" w:type="dxa"/>
            <w:shd w:val="clear" w:color="auto" w:fill="auto"/>
            <w:vAlign w:val="center"/>
          </w:tcPr>
          <w:p w14:paraId="56D583AB" w14:textId="0E153A58"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ДП</w:t>
            </w:r>
          </w:p>
        </w:tc>
        <w:tc>
          <w:tcPr>
            <w:tcW w:w="5670" w:type="dxa"/>
            <w:shd w:val="clear" w:color="auto" w:fill="auto"/>
            <w:vAlign w:val="center"/>
          </w:tcPr>
          <w:p w14:paraId="58290CD7" w14:textId="71F061BE" w:rsidR="00B60963" w:rsidRPr="00B56C3D" w:rsidRDefault="0013234B" w:rsidP="00695D45">
            <w:pPr>
              <w:tabs>
                <w:tab w:val="left" w:pos="3052"/>
              </w:tabs>
              <w:spacing w:after="0" w:line="240" w:lineRule="auto"/>
              <w:jc w:val="both"/>
              <w:rPr>
                <w:rFonts w:ascii="Times New Roman" w:eastAsia="Times New Roman" w:hAnsi="Times New Roman" w:cs="Times New Roman"/>
                <w:kern w:val="36"/>
                <w:lang w:eastAsia="ru-RU"/>
              </w:rPr>
            </w:pPr>
            <w:r w:rsidRPr="00B56C3D">
              <w:rPr>
                <w:rFonts w:ascii="Times New Roman" w:hAnsi="Times New Roman"/>
              </w:rPr>
              <w:t xml:space="preserve">ДСТУ 7688-2015 або </w:t>
            </w:r>
            <w:proofErr w:type="gramStart"/>
            <w:r w:rsidRPr="00B56C3D">
              <w:rPr>
                <w:rFonts w:ascii="Times New Roman" w:hAnsi="Times New Roman"/>
              </w:rPr>
              <w:t>Техн</w:t>
            </w:r>
            <w:proofErr w:type="gramEnd"/>
            <w:r w:rsidRPr="00B56C3D">
              <w:rPr>
                <w:rFonts w:ascii="Times New Roman" w:hAnsi="Times New Roman"/>
              </w:rPr>
              <w:t>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або еквівалент</w:t>
            </w:r>
          </w:p>
        </w:tc>
        <w:tc>
          <w:tcPr>
            <w:tcW w:w="1134" w:type="dxa"/>
            <w:shd w:val="clear" w:color="auto" w:fill="auto"/>
            <w:vAlign w:val="center"/>
          </w:tcPr>
          <w:p w14:paraId="39DE6627" w14:textId="4B1E6ECF" w:rsidR="00B60963" w:rsidRPr="00B56C3D" w:rsidRDefault="0013234B" w:rsidP="00123B1D">
            <w:pPr>
              <w:tabs>
                <w:tab w:val="left" w:pos="3052"/>
              </w:tabs>
              <w:spacing w:after="0" w:line="240" w:lineRule="auto"/>
              <w:jc w:val="center"/>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л</w:t>
            </w:r>
          </w:p>
        </w:tc>
        <w:tc>
          <w:tcPr>
            <w:tcW w:w="1134" w:type="dxa"/>
            <w:shd w:val="clear" w:color="auto" w:fill="auto"/>
            <w:vAlign w:val="center"/>
          </w:tcPr>
          <w:p w14:paraId="2401BC0A" w14:textId="047FCC49"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1600</w:t>
            </w:r>
          </w:p>
        </w:tc>
      </w:tr>
    </w:tbl>
    <w:p w14:paraId="51F020BB" w14:textId="4F4F130C" w:rsidR="0013234B" w:rsidRPr="00E3354D" w:rsidRDefault="0013234B" w:rsidP="0013234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3354D">
        <w:rPr>
          <w:rFonts w:ascii="Times New Roman" w:hAnsi="Times New Roman"/>
          <w:sz w:val="24"/>
          <w:szCs w:val="24"/>
        </w:rPr>
        <w:t>Ц</w:t>
      </w:r>
      <w:proofErr w:type="gramEnd"/>
      <w:r w:rsidRPr="00E3354D">
        <w:rPr>
          <w:rFonts w:ascii="Times New Roman" w:hAnsi="Times New Roman"/>
          <w:sz w:val="24"/>
          <w:szCs w:val="24"/>
        </w:rPr>
        <w:t xml:space="preserve">іна Товару включає витрати з транспортування до місця призначення, страхування, </w:t>
      </w:r>
      <w:r w:rsidRPr="00E3354D">
        <w:rPr>
          <w:rFonts w:ascii="Times New Roman" w:hAnsi="Times New Roman"/>
          <w:sz w:val="24"/>
          <w:szCs w:val="24"/>
        </w:rPr>
        <w:lastRenderedPageBreak/>
        <w:t>навантаження, розвантаження, податків і зборів, необхідних платежів, що сплачуються або мають бути сплачені Покупцем, згідно із законодавством України, у тому числі які доручатимуться для виконання третім особам.</w:t>
      </w:r>
    </w:p>
    <w:p w14:paraId="042487A5" w14:textId="77777777" w:rsidR="0013234B" w:rsidRDefault="0013234B" w:rsidP="0013234B">
      <w:pPr>
        <w:spacing w:after="0" w:line="240" w:lineRule="auto"/>
        <w:ind w:firstLine="540"/>
        <w:jc w:val="both"/>
        <w:outlineLvl w:val="0"/>
        <w:rPr>
          <w:rFonts w:ascii="Times New Roman" w:hAnsi="Times New Roman"/>
          <w:spacing w:val="-2"/>
          <w:sz w:val="24"/>
          <w:szCs w:val="24"/>
          <w:lang w:val="uk-UA"/>
        </w:rPr>
      </w:pPr>
      <w:r w:rsidRPr="00E3354D">
        <w:rPr>
          <w:rFonts w:ascii="Times New Roman" w:hAnsi="Times New Roman"/>
          <w:spacing w:val="-2"/>
          <w:sz w:val="24"/>
          <w:szCs w:val="24"/>
        </w:rPr>
        <w:t>В разі наявності в даному документі посилань  на конкретну торгівельну марку чи фірму, патент, конструкцію або тип предмета закупі</w:t>
      </w:r>
      <w:proofErr w:type="gramStart"/>
      <w:r w:rsidRPr="00E3354D">
        <w:rPr>
          <w:rFonts w:ascii="Times New Roman" w:hAnsi="Times New Roman"/>
          <w:spacing w:val="-2"/>
          <w:sz w:val="24"/>
          <w:szCs w:val="24"/>
        </w:rPr>
        <w:t>вл</w:t>
      </w:r>
      <w:proofErr w:type="gramEnd"/>
      <w:r w:rsidRPr="00E3354D">
        <w:rPr>
          <w:rFonts w:ascii="Times New Roman" w:hAnsi="Times New Roman"/>
          <w:spacing w:val="-2"/>
          <w:sz w:val="24"/>
          <w:szCs w:val="24"/>
        </w:rPr>
        <w:t>і, джерело його походження або виробника, після такого посилання слід вважати в наявності вираз «або еквівалент».</w:t>
      </w:r>
    </w:p>
    <w:p w14:paraId="74D01C91" w14:textId="77777777" w:rsidR="00301858" w:rsidRPr="00DF05CB" w:rsidRDefault="00301858" w:rsidP="00301858">
      <w:pPr>
        <w:spacing w:line="240" w:lineRule="auto"/>
        <w:rPr>
          <w:rFonts w:ascii="Times New Roman" w:hAnsi="Times New Roman" w:cs="Times New Roman"/>
          <w:bCs/>
          <w:lang w:val="uk-UA"/>
        </w:rPr>
      </w:pPr>
    </w:p>
    <w:p w14:paraId="6EE4D651" w14:textId="77777777" w:rsidR="00301858" w:rsidRPr="00DF05CB" w:rsidRDefault="00301858" w:rsidP="00301858">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BFED424" w14:textId="77777777" w:rsidR="00301858" w:rsidRPr="00DF05CB" w:rsidRDefault="00301858" w:rsidP="00301858">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5A1D4683" w14:textId="77777777" w:rsidR="00301858" w:rsidRPr="00DF05CB" w:rsidRDefault="00301858" w:rsidP="00301858">
      <w:pPr>
        <w:spacing w:line="240" w:lineRule="auto"/>
        <w:jc w:val="right"/>
        <w:rPr>
          <w:rFonts w:ascii="Times New Roman" w:hAnsi="Times New Roman" w:cs="Times New Roman"/>
          <w:bCs/>
          <w:lang w:val="uk-UA"/>
        </w:rPr>
      </w:pPr>
    </w:p>
    <w:p w14:paraId="08747307" w14:textId="77777777" w:rsidR="0013234B" w:rsidRPr="00301858" w:rsidRDefault="0013234B" w:rsidP="0013234B">
      <w:pPr>
        <w:spacing w:after="0" w:line="240" w:lineRule="auto"/>
        <w:ind w:right="113"/>
        <w:contextualSpacing/>
        <w:jc w:val="both"/>
        <w:rPr>
          <w:rFonts w:ascii="Times New Roman" w:hAnsi="Times New Roman"/>
          <w:lang w:val="uk-UA" w:eastAsia="uk-UA"/>
        </w:rPr>
      </w:pPr>
      <w:r w:rsidRPr="00301858">
        <w:rPr>
          <w:rFonts w:ascii="Times New Roman" w:hAnsi="Times New Roman"/>
          <w:sz w:val="24"/>
          <w:szCs w:val="24"/>
          <w:lang w:val="uk-UA" w:eastAsia="uk-UA"/>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w:t>
      </w:r>
      <w:r w:rsidRPr="00301858">
        <w:rPr>
          <w:rFonts w:ascii="Times New Roman" w:hAnsi="Times New Roman"/>
          <w:lang w:val="uk-UA" w:eastAsia="uk-UA"/>
        </w:rPr>
        <w:t>надати:</w:t>
      </w:r>
    </w:p>
    <w:p w14:paraId="716D9BFE" w14:textId="77777777" w:rsidR="00301858" w:rsidRPr="00301858" w:rsidRDefault="00B56C3D" w:rsidP="00301858">
      <w:pPr>
        <w:numPr>
          <w:ilvl w:val="0"/>
          <w:numId w:val="13"/>
        </w:numPr>
        <w:tabs>
          <w:tab w:val="left" w:pos="284"/>
        </w:tabs>
        <w:spacing w:after="0" w:line="240" w:lineRule="auto"/>
        <w:ind w:left="0" w:firstLine="357"/>
        <w:jc w:val="both"/>
        <w:rPr>
          <w:rFonts w:ascii="Times New Roman" w:hAnsi="Times New Roman" w:cs="Times New Roman"/>
          <w:noProof/>
        </w:rPr>
      </w:pPr>
      <w:r w:rsidRPr="00301858">
        <w:rPr>
          <w:rFonts w:ascii="Times New Roman" w:hAnsi="Times New Roman" w:cs="Times New Roman"/>
          <w:noProof/>
        </w:rPr>
        <w:t xml:space="preserve">Гарантійний лист про відповідність пропозиції вимогам до предмету закупівлі відповідно до </w:t>
      </w:r>
      <w:r w:rsidRPr="00301858">
        <w:rPr>
          <w:rFonts w:ascii="Times New Roman" w:hAnsi="Times New Roman" w:cs="Times New Roman"/>
          <w:noProof/>
          <w:lang w:val="uk-UA"/>
        </w:rPr>
        <w:t xml:space="preserve">вимог </w:t>
      </w:r>
      <w:r w:rsidRPr="00301858">
        <w:rPr>
          <w:rFonts w:ascii="Times New Roman" w:hAnsi="Times New Roman" w:cs="Times New Roman"/>
          <w:noProof/>
        </w:rPr>
        <w:t xml:space="preserve">тендерної документації замовника </w:t>
      </w:r>
    </w:p>
    <w:p w14:paraId="001EBA3E" w14:textId="77777777" w:rsidR="00301858" w:rsidRPr="00301858" w:rsidRDefault="00B56C3D"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Учасник у у складі тендерної пропозиції повинен надати копії та засвідчити якість товару належить документами (копії сертифікатів якості, сертифікатів відповідності, технічних паспортів, тощо на кожен вид палива)</w:t>
      </w:r>
    </w:p>
    <w:p w14:paraId="22E3D364"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Учасник надає гарантійний лист, про здійснення відпускт нафтопродуктів цілодобово.</w:t>
      </w:r>
    </w:p>
    <w:p w14:paraId="402ECC77"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Учасник надає гарантійний лист.</w:t>
      </w:r>
      <w:r w:rsidRPr="00301858">
        <w:rPr>
          <w:rFonts w:ascii="Times New Roman" w:hAnsi="Times New Roman" w:cs="Times New Roman"/>
          <w:lang w:val="uk-UA"/>
        </w:rPr>
        <w:t xml:space="preserve"> </w:t>
      </w:r>
      <w:r w:rsidRPr="00301858">
        <w:rPr>
          <w:rFonts w:ascii="Times New Roman" w:hAnsi="Times New Roman" w:cs="Times New Roman"/>
          <w:lang w:val="uk-UA"/>
        </w:rPr>
        <w:t xml:space="preserve">Талони/скетч-картки повинна мати термії дії не менше 90 днів з моменту їх отримання замовником та гарантованим продовженням їх терміну до 6 міс, повинні діяти на усіх АЗС учасника, що були зазначені в переліку мереж АЗС. </w:t>
      </w:r>
    </w:p>
    <w:p w14:paraId="6540F8A2"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Відповідно до додатку 4 до тендерної документації.</w:t>
      </w:r>
      <w:r w:rsidRPr="00301858">
        <w:rPr>
          <w:rFonts w:ascii="Times New Roman" w:hAnsi="Times New Roman" w:cs="Times New Roman"/>
          <w:lang w:val="uk-UA"/>
        </w:rPr>
        <w:t xml:space="preserve"> </w:t>
      </w:r>
      <w:r w:rsidRPr="00301858">
        <w:rPr>
          <w:rFonts w:ascii="Times New Roman" w:hAnsi="Times New Roman" w:cs="Times New Roman"/>
          <w:lang w:val="uk-UA"/>
        </w:rPr>
        <w:t xml:space="preserve">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учасик гарантує, що технічні,якісні та кількісні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14:paraId="01D050BC" w14:textId="77777777" w:rsidR="00301858" w:rsidRPr="00301858" w:rsidRDefault="00B56C3D"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Довідку довільної форми, що зазначений товар не має походження із російської федерації та/або республіки білорусії</w:t>
      </w:r>
    </w:p>
    <w:p w14:paraId="33C1EB26"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 xml:space="preserve">У разі партнерських автозаправних станцій учасник повинен надати документальне підтвердженняч про партнерство: договір, лист на імя замовника про можливість здійснення поставки та можливість перепродажу товару третім особам тощо. Також у складі тендерної пропозиції учасник повинен надати перелік власних/орендованих/партнерських АЗС із зазначенням адрес розташування та довідку про дійсність талонів/скетч –карток </w:t>
      </w:r>
      <w:r w:rsidRPr="00301858">
        <w:rPr>
          <w:rFonts w:ascii="Times New Roman" w:hAnsi="Times New Roman" w:cs="Times New Roman"/>
          <w:lang w:val="uk-UA"/>
        </w:rPr>
        <w:t>на території України</w:t>
      </w:r>
    </w:p>
    <w:p w14:paraId="4964C732" w14:textId="77777777" w:rsidR="00301858" w:rsidRPr="00301858" w:rsidRDefault="0013234B"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eastAsia="Times New Roman" w:hAnsi="Times New Roman"/>
          <w:lang w:val="uk-UA" w:eastAsia="ru-RU"/>
        </w:rPr>
        <w:t>Л</w:t>
      </w:r>
      <w:r w:rsidRPr="00301858">
        <w:rPr>
          <w:rFonts w:ascii="Times New Roman" w:hAnsi="Times New Roman"/>
          <w:color w:val="000000"/>
          <w:lang w:val="uk-UA"/>
        </w:rPr>
        <w:t>іцензію на роздрібну торгівлю пальним на кожну АЗС, що надається у переліку АЗС; а у разі її відсутності – дублікат або копію рішення органу ліцензування про видачу відповідної ліцензії.</w:t>
      </w:r>
    </w:p>
    <w:p w14:paraId="2B0825EC" w14:textId="77777777" w:rsidR="00301858" w:rsidRPr="00301858" w:rsidRDefault="0013234B"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eastAsia="Times New Roman" w:hAnsi="Times New Roman"/>
          <w:lang w:eastAsia="ru-RU"/>
        </w:rPr>
        <w:t>Бензин А-95, дизельне паливо та газ скраплений, які Учасник планує відпускати Замовнику на запропонованих АЗС, повинен відповідати діючим вимогам, встановленим чинним законодавством України.</w:t>
      </w:r>
    </w:p>
    <w:p w14:paraId="59D3ABD3" w14:textId="77777777" w:rsidR="00B56C3D" w:rsidRDefault="00B56C3D" w:rsidP="00C6407D">
      <w:pPr>
        <w:spacing w:after="0" w:line="240" w:lineRule="auto"/>
        <w:jc w:val="right"/>
        <w:rPr>
          <w:rFonts w:ascii="Times New Roman" w:eastAsia="Calibri" w:hAnsi="Times New Roman" w:cs="Times New Roman"/>
          <w:b/>
          <w:bCs/>
          <w:lang w:val="uk-UA"/>
        </w:rPr>
      </w:pPr>
    </w:p>
    <w:p w14:paraId="0DF87098" w14:textId="77777777" w:rsidR="00301858" w:rsidRDefault="00301858" w:rsidP="00C6407D">
      <w:pPr>
        <w:spacing w:after="0" w:line="240" w:lineRule="auto"/>
        <w:jc w:val="right"/>
        <w:rPr>
          <w:rFonts w:ascii="Times New Roman" w:eastAsia="Calibri" w:hAnsi="Times New Roman" w:cs="Times New Roman"/>
          <w:b/>
          <w:bCs/>
          <w:lang w:val="uk-UA"/>
        </w:rPr>
      </w:pPr>
    </w:p>
    <w:p w14:paraId="0F043BDB" w14:textId="77777777" w:rsidR="00301858" w:rsidRDefault="00301858" w:rsidP="00C6407D">
      <w:pPr>
        <w:spacing w:after="0" w:line="240" w:lineRule="auto"/>
        <w:jc w:val="right"/>
        <w:rPr>
          <w:rFonts w:ascii="Times New Roman" w:eastAsia="Calibri" w:hAnsi="Times New Roman" w:cs="Times New Roman"/>
          <w:b/>
          <w:bCs/>
          <w:lang w:val="uk-UA"/>
        </w:rPr>
      </w:pPr>
    </w:p>
    <w:p w14:paraId="307902B9" w14:textId="77777777" w:rsidR="00301858" w:rsidRDefault="00301858" w:rsidP="00C6407D">
      <w:pPr>
        <w:spacing w:after="0" w:line="240" w:lineRule="auto"/>
        <w:jc w:val="right"/>
        <w:rPr>
          <w:rFonts w:ascii="Times New Roman" w:eastAsia="Calibri" w:hAnsi="Times New Roman" w:cs="Times New Roman"/>
          <w:b/>
          <w:bCs/>
          <w:lang w:val="uk-UA"/>
        </w:rPr>
      </w:pPr>
    </w:p>
    <w:p w14:paraId="2D6A3598" w14:textId="77777777" w:rsidR="00301858" w:rsidRDefault="00301858" w:rsidP="00C6407D">
      <w:pPr>
        <w:spacing w:after="0" w:line="240" w:lineRule="auto"/>
        <w:jc w:val="right"/>
        <w:rPr>
          <w:rFonts w:ascii="Times New Roman" w:eastAsia="Calibri" w:hAnsi="Times New Roman" w:cs="Times New Roman"/>
          <w:b/>
          <w:bCs/>
          <w:lang w:val="uk-UA"/>
        </w:rPr>
      </w:pPr>
    </w:p>
    <w:p w14:paraId="5E96DF82" w14:textId="77777777" w:rsidR="00301858" w:rsidRDefault="00301858" w:rsidP="00C6407D">
      <w:pPr>
        <w:spacing w:after="0" w:line="240" w:lineRule="auto"/>
        <w:jc w:val="right"/>
        <w:rPr>
          <w:rFonts w:ascii="Times New Roman" w:eastAsia="Calibri" w:hAnsi="Times New Roman" w:cs="Times New Roman"/>
          <w:b/>
          <w:bCs/>
          <w:lang w:val="uk-UA"/>
        </w:rPr>
      </w:pPr>
    </w:p>
    <w:p w14:paraId="4F5F645C" w14:textId="77777777" w:rsidR="00301858" w:rsidRDefault="00301858" w:rsidP="00C6407D">
      <w:pPr>
        <w:spacing w:after="0" w:line="240" w:lineRule="auto"/>
        <w:jc w:val="right"/>
        <w:rPr>
          <w:rFonts w:ascii="Times New Roman" w:eastAsia="Calibri" w:hAnsi="Times New Roman" w:cs="Times New Roman"/>
          <w:b/>
          <w:bCs/>
          <w:lang w:val="uk-UA"/>
        </w:rPr>
      </w:pPr>
    </w:p>
    <w:p w14:paraId="1999F1A5" w14:textId="77777777" w:rsidR="00301858" w:rsidRDefault="00301858" w:rsidP="00C6407D">
      <w:pPr>
        <w:spacing w:after="0" w:line="240" w:lineRule="auto"/>
        <w:jc w:val="right"/>
        <w:rPr>
          <w:rFonts w:ascii="Times New Roman" w:eastAsia="Calibri" w:hAnsi="Times New Roman" w:cs="Times New Roman"/>
          <w:b/>
          <w:bCs/>
          <w:lang w:val="uk-UA"/>
        </w:rPr>
      </w:pPr>
    </w:p>
    <w:p w14:paraId="41D800B6" w14:textId="77777777" w:rsidR="00301858" w:rsidRDefault="00301858" w:rsidP="00C6407D">
      <w:pPr>
        <w:spacing w:after="0" w:line="240" w:lineRule="auto"/>
        <w:jc w:val="right"/>
        <w:rPr>
          <w:rFonts w:ascii="Times New Roman" w:eastAsia="Calibri" w:hAnsi="Times New Roman" w:cs="Times New Roman"/>
          <w:b/>
          <w:bCs/>
          <w:lang w:val="uk-UA"/>
        </w:rPr>
      </w:pPr>
    </w:p>
    <w:p w14:paraId="5D096F84" w14:textId="77777777" w:rsidR="00301858" w:rsidRDefault="00301858" w:rsidP="00C6407D">
      <w:pPr>
        <w:spacing w:after="0" w:line="240" w:lineRule="auto"/>
        <w:jc w:val="right"/>
        <w:rPr>
          <w:rFonts w:ascii="Times New Roman" w:eastAsia="Calibri" w:hAnsi="Times New Roman" w:cs="Times New Roman"/>
          <w:b/>
          <w:bCs/>
          <w:lang w:val="uk-UA"/>
        </w:rPr>
      </w:pPr>
    </w:p>
    <w:p w14:paraId="08BB2148" w14:textId="77777777" w:rsidR="00301858" w:rsidRDefault="00301858" w:rsidP="00C6407D">
      <w:pPr>
        <w:spacing w:after="0" w:line="240" w:lineRule="auto"/>
        <w:jc w:val="right"/>
        <w:rPr>
          <w:rFonts w:ascii="Times New Roman" w:eastAsia="Calibri" w:hAnsi="Times New Roman" w:cs="Times New Roman"/>
          <w:b/>
          <w:bCs/>
          <w:lang w:val="uk-UA"/>
        </w:rPr>
      </w:pPr>
    </w:p>
    <w:p w14:paraId="49F9E88F" w14:textId="77777777" w:rsidR="00123B1D" w:rsidRDefault="00123B1D" w:rsidP="00C6407D">
      <w:pPr>
        <w:spacing w:after="0" w:line="240" w:lineRule="auto"/>
        <w:jc w:val="right"/>
        <w:rPr>
          <w:rFonts w:ascii="Times New Roman" w:eastAsia="Calibri" w:hAnsi="Times New Roman" w:cs="Times New Roman"/>
          <w:b/>
          <w:bCs/>
          <w:lang w:val="uk-UA"/>
        </w:rPr>
      </w:pPr>
    </w:p>
    <w:p w14:paraId="77E486D1" w14:textId="765C37EE" w:rsidR="00C6407D" w:rsidRPr="00DF05CB" w:rsidRDefault="00C6407D" w:rsidP="00C6407D">
      <w:pPr>
        <w:spacing w:after="0"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3 до тендерної документації</w:t>
      </w:r>
    </w:p>
    <w:p w14:paraId="621FFED2" w14:textId="77777777" w:rsidR="00C6407D" w:rsidRPr="00DF05CB" w:rsidRDefault="00C6407D" w:rsidP="00C6407D">
      <w:pPr>
        <w:widowControl w:val="0"/>
        <w:suppressAutoHyphens/>
        <w:spacing w:after="0" w:line="240" w:lineRule="auto"/>
        <w:jc w:val="right"/>
        <w:rPr>
          <w:rFonts w:ascii="Times New Roman" w:hAnsi="Times New Roman" w:cs="Times New Roman"/>
          <w:b/>
          <w:bCs/>
          <w:lang w:eastAsia="zh-CN" w:bidi="hi-IN"/>
        </w:rPr>
      </w:pPr>
      <w:r w:rsidRPr="00DF05CB">
        <w:rPr>
          <w:rFonts w:ascii="Times New Roman" w:hAnsi="Times New Roman" w:cs="Times New Roman"/>
          <w:b/>
          <w:bCs/>
          <w:lang w:eastAsia="zh-CN" w:bidi="hi-IN"/>
        </w:rPr>
        <w:t>ПРОЕКТ ДОГОВОРУ</w:t>
      </w:r>
    </w:p>
    <w:p w14:paraId="007F9B81"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p>
    <w:p w14:paraId="3A7D55D7"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r w:rsidRPr="00DF05CB">
        <w:rPr>
          <w:rFonts w:ascii="Times New Roman" w:hAnsi="Times New Roman" w:cs="Times New Roman"/>
          <w:b/>
          <w:bCs/>
          <w:lang w:eastAsia="zh-CN" w:bidi="hi-IN"/>
        </w:rPr>
        <w:t>Догові</w:t>
      </w:r>
      <w:proofErr w:type="gramStart"/>
      <w:r w:rsidRPr="00DF05CB">
        <w:rPr>
          <w:rFonts w:ascii="Times New Roman" w:hAnsi="Times New Roman" w:cs="Times New Roman"/>
          <w:b/>
          <w:bCs/>
          <w:lang w:eastAsia="zh-CN" w:bidi="hi-IN"/>
        </w:rPr>
        <w:t>р</w:t>
      </w:r>
      <w:proofErr w:type="gramEnd"/>
      <w:r w:rsidRPr="00DF05CB">
        <w:rPr>
          <w:rFonts w:ascii="Times New Roman" w:hAnsi="Times New Roman" w:cs="Times New Roman"/>
          <w:b/>
          <w:bCs/>
          <w:lang w:eastAsia="zh-CN" w:bidi="hi-IN"/>
        </w:rPr>
        <w:t xml:space="preserve"> №  ____</w:t>
      </w:r>
    </w:p>
    <w:p w14:paraId="7552F8DD"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r w:rsidRPr="00DF05CB">
        <w:rPr>
          <w:rFonts w:ascii="Times New Roman" w:hAnsi="Times New Roman" w:cs="Times New Roman"/>
          <w:b/>
          <w:bCs/>
          <w:lang w:eastAsia="zh-CN" w:bidi="hi-IN"/>
        </w:rPr>
        <w:t>про постачання товару</w:t>
      </w:r>
    </w:p>
    <w:p w14:paraId="3752709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_________________</w:t>
      </w:r>
      <w:r w:rsidRPr="00DF05CB">
        <w:rPr>
          <w:rFonts w:ascii="Times New Roman" w:hAnsi="Times New Roman" w:cs="Times New Roman"/>
          <w:lang w:eastAsia="zh-CN" w:bidi="hi-IN"/>
        </w:rPr>
        <w:tab/>
        <w:t xml:space="preserve">                                                             «______» ____________ 2024 року</w:t>
      </w:r>
    </w:p>
    <w:p w14:paraId="70B6D35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30D73D3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Головненська спеціальна школа «Центр освіти» Волинської обласної ради, в особі в.о. директора Сушик Наталії Іванівни, що діє на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ідставі Статуту (далі - Замовник), з однієї сторони, і 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14:paraId="4C549497"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 ПРЕДМЕТ ДОГОВОРУ</w:t>
      </w:r>
    </w:p>
    <w:p w14:paraId="63D5395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1.1. Постачальник зобов'язується з дати укладання Договору протягом 2024 р. поставляти Замовнику Товар, зазначений у Специфікації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 (Додаток 1), а Замовник - прийняти і оплатити Товар, який постачається згідно з умовами цього Договору.</w:t>
      </w:r>
    </w:p>
    <w:p w14:paraId="0606ED86" w14:textId="50E845DC" w:rsidR="00C6407D" w:rsidRPr="004E41C6" w:rsidRDefault="00C6407D" w:rsidP="00C6407D">
      <w:pPr>
        <w:widowControl w:val="0"/>
        <w:suppressAutoHyphens/>
        <w:spacing w:after="0" w:line="240" w:lineRule="auto"/>
        <w:jc w:val="both"/>
        <w:rPr>
          <w:rFonts w:ascii="Times New Roman" w:hAnsi="Times New Roman" w:cs="Times New Roman"/>
          <w:b/>
          <w:i/>
          <w:iCs/>
          <w:shd w:val="clear" w:color="auto" w:fill="FFFFFF"/>
          <w:lang w:val="uk-UA"/>
        </w:rPr>
      </w:pPr>
      <w:r w:rsidRPr="00DF05CB">
        <w:rPr>
          <w:rFonts w:ascii="Times New Roman" w:hAnsi="Times New Roman" w:cs="Times New Roman"/>
          <w:lang w:eastAsia="zh-CN" w:bidi="hi-IN"/>
        </w:rPr>
        <w:t xml:space="preserve">1.2. Найменування Товару: код ДК 021:2015 – </w:t>
      </w:r>
      <w:r w:rsidR="004E41C6">
        <w:rPr>
          <w:rFonts w:ascii="Times New Roman" w:hAnsi="Times New Roman" w:cs="Times New Roman"/>
          <w:lang w:val="uk-UA"/>
        </w:rPr>
        <w:t>09130000-9 нафта і дистиляти (бензин А-95, ДП)</w:t>
      </w:r>
    </w:p>
    <w:p w14:paraId="52D2D26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1.3. Асортимент, кількість, ці</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за одиницю Товару зазначається у Специфікації до Договору (Додаток 1) </w:t>
      </w:r>
    </w:p>
    <w:p w14:paraId="7CDE46AD" w14:textId="60F019FF" w:rsidR="00C6407D" w:rsidRPr="004774CE" w:rsidRDefault="00C6407D" w:rsidP="00C6407D">
      <w:pPr>
        <w:widowControl w:val="0"/>
        <w:suppressAutoHyphens/>
        <w:spacing w:after="0" w:line="240" w:lineRule="auto"/>
        <w:jc w:val="both"/>
        <w:rPr>
          <w:rFonts w:ascii="Times New Roman" w:hAnsi="Times New Roman" w:cs="Times New Roman"/>
          <w:b/>
          <w:i/>
          <w:iCs/>
          <w:shd w:val="clear" w:color="auto" w:fill="FFFFFF"/>
          <w:lang w:val="uk-UA"/>
        </w:rPr>
      </w:pPr>
      <w:r w:rsidRPr="00DF05CB">
        <w:rPr>
          <w:rFonts w:ascii="Times New Roman" w:hAnsi="Times New Roman" w:cs="Times New Roman"/>
          <w:lang w:eastAsia="zh-CN" w:bidi="hi-IN"/>
        </w:rPr>
        <w:t xml:space="preserve">1.3.1. Асортимент та кількість товару становить: </w:t>
      </w:r>
      <w:r w:rsidR="004774CE">
        <w:rPr>
          <w:rFonts w:ascii="Times New Roman" w:hAnsi="Times New Roman" w:cs="Times New Roman"/>
          <w:lang w:val="uk-UA" w:eastAsia="zh-CN" w:bidi="hi-IN"/>
        </w:rPr>
        <w:t>бензин А-95 – 600 л, ДП-1600 л</w:t>
      </w:r>
    </w:p>
    <w:p w14:paraId="764A60D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1.4. Кількість Товару та сума Договору, можуть бути зменшені залежно від потреб Замовника.</w:t>
      </w:r>
    </w:p>
    <w:p w14:paraId="1E712970"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II.  ЯКІСТЬ ТОВАРІ</w:t>
      </w:r>
      <w:proofErr w:type="gramStart"/>
      <w:r w:rsidRPr="00DF05CB">
        <w:rPr>
          <w:rFonts w:ascii="Times New Roman" w:hAnsi="Times New Roman" w:cs="Times New Roman"/>
          <w:lang w:eastAsia="zh-CN" w:bidi="hi-IN"/>
        </w:rPr>
        <w:t>В</w:t>
      </w:r>
      <w:proofErr w:type="gramEnd"/>
    </w:p>
    <w:p w14:paraId="764F7CB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2.1. Постачальник повинен поставити Замовнику товар, якість  якого відповідає умовам </w:t>
      </w:r>
      <w:proofErr w:type="gramStart"/>
      <w:r w:rsidRPr="00DF05CB">
        <w:rPr>
          <w:rFonts w:ascii="Times New Roman" w:hAnsi="Times New Roman" w:cs="Times New Roman"/>
          <w:lang w:eastAsia="zh-CN" w:bidi="hi-IN"/>
        </w:rPr>
        <w:t>чинного</w:t>
      </w:r>
      <w:proofErr w:type="gramEnd"/>
      <w:r w:rsidRPr="00DF05CB">
        <w:rPr>
          <w:rFonts w:ascii="Times New Roman" w:hAnsi="Times New Roman" w:cs="Times New Roman"/>
          <w:lang w:eastAsia="zh-CN" w:bidi="hi-IN"/>
        </w:rPr>
        <w:t xml:space="preserve"> законодавства та пропозиції учасника.</w:t>
      </w:r>
    </w:p>
    <w:p w14:paraId="62712A56"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2.2. Постачальник здійснює поставку товарів тільки дозволених до застосування на території України</w:t>
      </w:r>
    </w:p>
    <w:p w14:paraId="2A7210C4" w14:textId="184C3C40"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2.3. Якщо товар виявиться дефектним або таким, що не відповідає умовам цього Договору, Постачальник зобов’язаний замінити неякісний товар. Всі витрати, </w:t>
      </w:r>
      <w:proofErr w:type="gramStart"/>
      <w:r w:rsidRPr="00DF05CB">
        <w:rPr>
          <w:rFonts w:ascii="Times New Roman" w:hAnsi="Times New Roman" w:cs="Times New Roman"/>
          <w:lang w:eastAsia="zh-CN" w:bidi="hi-IN"/>
        </w:rPr>
        <w:t>пов’язан</w:t>
      </w:r>
      <w:proofErr w:type="gramEnd"/>
      <w:r w:rsidRPr="00DF05CB">
        <w:rPr>
          <w:rFonts w:ascii="Times New Roman" w:hAnsi="Times New Roman" w:cs="Times New Roman"/>
          <w:lang w:eastAsia="zh-CN" w:bidi="hi-IN"/>
        </w:rPr>
        <w:t xml:space="preserve">і із заміною товару неналежної якості (транспортні витрати та ін.), несе Постачальник. Термін, протягом якого постачальник повинен замінити товар, – не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ізніше ніж </w:t>
      </w:r>
      <w:r w:rsidR="004774CE">
        <w:rPr>
          <w:rFonts w:ascii="Times New Roman" w:hAnsi="Times New Roman" w:cs="Times New Roman"/>
          <w:lang w:val="uk-UA" w:eastAsia="zh-CN" w:bidi="hi-IN"/>
        </w:rPr>
        <w:t>сім календарних</w:t>
      </w:r>
      <w:r w:rsidRPr="00DF05CB">
        <w:rPr>
          <w:rFonts w:ascii="Times New Roman" w:hAnsi="Times New Roman" w:cs="Times New Roman"/>
          <w:lang w:val="uk-UA" w:eastAsia="zh-CN" w:bidi="hi-IN"/>
        </w:rPr>
        <w:t xml:space="preserve"> днів</w:t>
      </w:r>
      <w:r w:rsidRPr="00DF05CB">
        <w:rPr>
          <w:rFonts w:ascii="Times New Roman" w:hAnsi="Times New Roman" w:cs="Times New Roman"/>
          <w:lang w:eastAsia="zh-CN" w:bidi="hi-IN"/>
        </w:rPr>
        <w:t xml:space="preserve"> з моменту встановлення, що товар не відповідає встановленим якісним характеристикам.</w:t>
      </w:r>
    </w:p>
    <w:p w14:paraId="74F9FBC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w:t>
      </w:r>
      <w:proofErr w:type="gramStart"/>
      <w:r w:rsidRPr="00DF05CB">
        <w:rPr>
          <w:rFonts w:ascii="Times New Roman" w:hAnsi="Times New Roman" w:cs="Times New Roman"/>
          <w:lang w:eastAsia="zh-CN" w:bidi="hi-IN"/>
        </w:rPr>
        <w:t>техн</w:t>
      </w:r>
      <w:proofErr w:type="gramEnd"/>
      <w:r w:rsidRPr="00DF05CB">
        <w:rPr>
          <w:rFonts w:ascii="Times New Roman" w:hAnsi="Times New Roman" w:cs="Times New Roman"/>
          <w:lang w:eastAsia="zh-CN" w:bidi="hi-IN"/>
        </w:rPr>
        <w:t>ічних умов відповідно до діючого законодавства України.</w:t>
      </w:r>
    </w:p>
    <w:p w14:paraId="26706CC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III.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ДОГОВОРУ</w:t>
      </w:r>
    </w:p>
    <w:p w14:paraId="420A9F42" w14:textId="3DF6EFEA"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3.1.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цього Договору становить  ______________ грн. (________________________) з/без ПДВ.</w:t>
      </w:r>
    </w:p>
    <w:p w14:paraId="2C8C75F4"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3.2.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цього  Договору  може  бути  зменшена від реальних потреб Замовника та реального фінансування Замовника.</w:t>
      </w:r>
    </w:p>
    <w:p w14:paraId="2395D65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3.3. Ціна </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товар встановлюється в національній грошовій одиниці України.</w:t>
      </w:r>
    </w:p>
    <w:p w14:paraId="464D03D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3.4.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0099642" w14:textId="2E2EA4C0" w:rsidR="00C6407D" w:rsidRPr="00DF05CB" w:rsidRDefault="00C6407D" w:rsidP="00C6407D">
      <w:pPr>
        <w:widowControl w:val="0"/>
        <w:suppressAutoHyphens/>
        <w:spacing w:after="0" w:line="240" w:lineRule="auto"/>
        <w:jc w:val="both"/>
        <w:rPr>
          <w:rFonts w:ascii="Times New Roman" w:hAnsi="Times New Roman" w:cs="Times New Roman"/>
          <w:lang w:val="uk-UA" w:eastAsia="zh-CN" w:bidi="hi-IN"/>
        </w:rPr>
      </w:pPr>
      <w:r w:rsidRPr="00DF05CB">
        <w:rPr>
          <w:rFonts w:ascii="Times New Roman" w:hAnsi="Times New Roman" w:cs="Times New Roman"/>
          <w:lang w:eastAsia="zh-CN" w:bidi="hi-IN"/>
        </w:rPr>
        <w:t xml:space="preserve">3.5. Ціна цього Договору може бути змінена за взаємною згодою Сторін </w:t>
      </w:r>
      <w:r w:rsidRPr="00DF05CB">
        <w:rPr>
          <w:rFonts w:ascii="Times New Roman" w:hAnsi="Times New Roman" w:cs="Times New Roman"/>
          <w:lang w:val="uk-UA" w:eastAsia="zh-CN" w:bidi="hi-IN"/>
        </w:rPr>
        <w:t>у випадках передбачених Законом України «Про публічні закупівлі» та</w:t>
      </w:r>
      <w:proofErr w:type="gramStart"/>
      <w:r w:rsidRPr="00DF05CB">
        <w:rPr>
          <w:rFonts w:ascii="Times New Roman" w:hAnsi="Times New Roman" w:cs="Times New Roman"/>
          <w:lang w:val="uk-UA" w:eastAsia="zh-CN" w:bidi="hi-IN"/>
        </w:rPr>
        <w:t xml:space="preserve"> П</w:t>
      </w:r>
      <w:proofErr w:type="gramEnd"/>
      <w:r w:rsidRPr="00DF05CB">
        <w:rPr>
          <w:rFonts w:ascii="Times New Roman" w:hAnsi="Times New Roman" w:cs="Times New Roman"/>
          <w:lang w:val="uk-UA" w:eastAsia="zh-CN" w:bidi="hi-IN"/>
        </w:rPr>
        <w:t>останови КМУ № 1178 від 12.10.2022 року</w:t>
      </w:r>
      <w:r w:rsidR="00481F5F" w:rsidRPr="00DF05CB">
        <w:rPr>
          <w:rFonts w:ascii="Times New Roman" w:hAnsi="Times New Roman" w:cs="Times New Roman"/>
          <w:lang w:val="uk-UA" w:eastAsia="zh-CN" w:bidi="hi-IN"/>
        </w:rPr>
        <w:t>.</w:t>
      </w:r>
    </w:p>
    <w:p w14:paraId="3AD64BB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3.6.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 xml:space="preserve">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ідтвердження такого коливання та не повинна призвести до збільшення суми, визначеної в договорі </w:t>
      </w:r>
      <w:proofErr w:type="gramStart"/>
      <w:r w:rsidRPr="00DF05CB">
        <w:rPr>
          <w:rFonts w:ascii="Times New Roman" w:hAnsi="Times New Roman" w:cs="Times New Roman"/>
          <w:lang w:eastAsia="zh-CN" w:bidi="hi-IN"/>
        </w:rPr>
        <w:t>про</w:t>
      </w:r>
      <w:proofErr w:type="gramEnd"/>
      <w:r w:rsidRPr="00DF05CB">
        <w:rPr>
          <w:rFonts w:ascii="Times New Roman" w:hAnsi="Times New Roman" w:cs="Times New Roman"/>
          <w:lang w:eastAsia="zh-CN" w:bidi="hi-IN"/>
        </w:rPr>
        <w:t xml:space="preserve"> закупівлю на момент його укладення.   </w:t>
      </w:r>
    </w:p>
    <w:p w14:paraId="4A22F741"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IV. ПОРЯДОК ЗДІЙСНЕННЯ ОПЛАТИ</w:t>
      </w:r>
    </w:p>
    <w:p w14:paraId="3A7461A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30-ти банківських днів з дня отримання товару.</w:t>
      </w:r>
      <w:r w:rsidRPr="00DF05CB">
        <w:rPr>
          <w:rFonts w:ascii="Times New Roman" w:hAnsi="Times New Roman" w:cs="Times New Roman"/>
        </w:rPr>
        <w:t xml:space="preserve"> У разі затримки </w:t>
      </w:r>
      <w:proofErr w:type="gramStart"/>
      <w:r w:rsidRPr="00DF05CB">
        <w:rPr>
          <w:rFonts w:ascii="Times New Roman" w:hAnsi="Times New Roman" w:cs="Times New Roman"/>
        </w:rPr>
        <w:t>бюджетного</w:t>
      </w:r>
      <w:proofErr w:type="gramEnd"/>
      <w:r w:rsidRPr="00DF05CB">
        <w:rPr>
          <w:rFonts w:ascii="Times New Roman" w:hAnsi="Times New Roman" w:cs="Times New Roman"/>
        </w:rPr>
        <w:t xml:space="preserve"> фінансування, оплата вартості Продукції здійснюється протягом 10-ти банківських  днів з   моменту отримання бюджетного фінансування</w:t>
      </w:r>
      <w:r w:rsidRPr="00DF05CB">
        <w:rPr>
          <w:rFonts w:ascii="Times New Roman" w:hAnsi="Times New Roman" w:cs="Times New Roman"/>
          <w:lang w:eastAsia="zh-CN" w:bidi="hi-IN"/>
        </w:rPr>
        <w:t xml:space="preserve">. </w:t>
      </w:r>
    </w:p>
    <w:p w14:paraId="1DD38390"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lastRenderedPageBreak/>
        <w:t>V. ПОСТАВКА ТОВАРІ</w:t>
      </w:r>
      <w:proofErr w:type="gramStart"/>
      <w:r w:rsidRPr="00DF05CB">
        <w:rPr>
          <w:rFonts w:ascii="Times New Roman" w:hAnsi="Times New Roman" w:cs="Times New Roman"/>
          <w:lang w:eastAsia="zh-CN" w:bidi="hi-IN"/>
        </w:rPr>
        <w:t>В</w:t>
      </w:r>
      <w:proofErr w:type="gramEnd"/>
    </w:p>
    <w:p w14:paraId="566AE5C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5.1. Товар має постачатися </w:t>
      </w:r>
      <w:proofErr w:type="gramStart"/>
      <w:r w:rsidRPr="00DF05CB">
        <w:rPr>
          <w:rFonts w:ascii="Times New Roman" w:hAnsi="Times New Roman" w:cs="Times New Roman"/>
          <w:lang w:eastAsia="zh-CN" w:bidi="hi-IN"/>
        </w:rPr>
        <w:t>др</w:t>
      </w:r>
      <w:proofErr w:type="gramEnd"/>
      <w:r w:rsidRPr="00DF05CB">
        <w:rPr>
          <w:rFonts w:ascii="Times New Roman" w:hAnsi="Times New Roman" w:cs="Times New Roman"/>
          <w:lang w:eastAsia="zh-CN" w:bidi="hi-IN"/>
        </w:rPr>
        <w:t xml:space="preserve">ібними партіями у кількості та асортименті згідно з заявками уповноважених осіб Замовника. </w:t>
      </w:r>
    </w:p>
    <w:p w14:paraId="5DFD110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5.1.1. Постачання товару здійснюється за адресою: </w:t>
      </w:r>
      <w:r w:rsidRPr="00DF05CB">
        <w:rPr>
          <w:rFonts w:ascii="Times New Roman" w:hAnsi="Times New Roman" w:cs="Times New Roman"/>
          <w:color w:val="000000"/>
          <w:lang w:eastAsia="zh-CN" w:bidi="hi-IN"/>
        </w:rPr>
        <w:t>44323, Волинська обл., Ковельський р-н, смт Головне, вул. Лесі Українки, 1</w:t>
      </w:r>
      <w:r w:rsidRPr="00DF05CB">
        <w:rPr>
          <w:rFonts w:ascii="Times New Roman" w:hAnsi="Times New Roman" w:cs="Times New Roman"/>
          <w:lang w:eastAsia="zh-CN" w:bidi="hi-IN"/>
        </w:rPr>
        <w:t>.</w:t>
      </w:r>
    </w:p>
    <w:p w14:paraId="4F888867" w14:textId="60617444"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5.1.</w:t>
      </w:r>
      <w:r w:rsidR="00763A1B">
        <w:rPr>
          <w:rFonts w:ascii="Times New Roman" w:hAnsi="Times New Roman" w:cs="Times New Roman"/>
          <w:lang w:val="uk-UA" w:eastAsia="zh-CN" w:bidi="hi-IN"/>
        </w:rPr>
        <w:t>2</w:t>
      </w:r>
      <w:r w:rsidRPr="00DF05CB">
        <w:rPr>
          <w:rFonts w:ascii="Times New Roman" w:hAnsi="Times New Roman" w:cs="Times New Roman"/>
          <w:lang w:eastAsia="zh-CN" w:bidi="hi-IN"/>
        </w:rPr>
        <w:t xml:space="preserve">. Строк (термін) поставки Товару: до 31.12.2024 року. </w:t>
      </w:r>
    </w:p>
    <w:p w14:paraId="43E5B4E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5.2. Постачальник зобов’язаний одночасно з Товаром передати Замовнику документи, що стосуються Товару та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ідлягають переданню разом із Товаром відповідно до Договору.</w:t>
      </w:r>
    </w:p>
    <w:p w14:paraId="5E5ADC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734CCAA"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 ПРАВА ТА ОБОВ'ЯЗКИ СТОРІН</w:t>
      </w:r>
    </w:p>
    <w:p w14:paraId="7F9C558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 Замовник зобов'язаний: </w:t>
      </w:r>
    </w:p>
    <w:p w14:paraId="2B89BF4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6.1.1. Своєчасно та в повному обсязі сплачувати за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w:t>
      </w:r>
    </w:p>
    <w:p w14:paraId="5E7B2F3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6.1.2. Приймати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згідно з видаткової накладної. </w:t>
      </w:r>
    </w:p>
    <w:p w14:paraId="36CEAAC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6.2. Замовник має право: </w:t>
      </w:r>
    </w:p>
    <w:p w14:paraId="317A08FB" w14:textId="59F0B5BB"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6.2.1. Достроково в односторонньому порядку розірвати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у разі невиконання зобов'язань Постачальником, повідомивши про це його у </w:t>
      </w:r>
      <w:r w:rsidR="00763A1B">
        <w:rPr>
          <w:rFonts w:ascii="Times New Roman" w:hAnsi="Times New Roman" w:cs="Times New Roman"/>
          <w:lang w:val="uk-UA" w:eastAsia="zh-CN" w:bidi="hi-IN"/>
        </w:rPr>
        <w:t>7</w:t>
      </w:r>
      <w:r w:rsidRPr="00DF05CB">
        <w:rPr>
          <w:rFonts w:ascii="Times New Roman" w:hAnsi="Times New Roman" w:cs="Times New Roman"/>
          <w:lang w:eastAsia="zh-CN" w:bidi="hi-IN"/>
        </w:rPr>
        <w:t>-денний строк, у  випадках:</w:t>
      </w:r>
    </w:p>
    <w:p w14:paraId="31B74E9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невиконання заявки на  поставку товару, наданої Замовником. Невиконанням заявки на поставку товару є затримка з поставкою товару </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сім календарних днів, яка засвідчена актом;</w:t>
      </w:r>
    </w:p>
    <w:p w14:paraId="604FB72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невідповідності якості поставленого товару тендерній пропозиції та розділу ІІ даного договору.</w:t>
      </w:r>
    </w:p>
    <w:p w14:paraId="6D33008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систематичне (більше ніж двічі) не надання документів, які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ідтверджують якість товару, відповідно до розділу ІІ даного договору;</w:t>
      </w:r>
    </w:p>
    <w:p w14:paraId="58A82A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інші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ідстави визначенні договором та чинним законодавством.</w:t>
      </w:r>
    </w:p>
    <w:p w14:paraId="466C0ED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6.2.2. Контролювати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у строки, встановлені цим Договором, та їх якість; </w:t>
      </w:r>
    </w:p>
    <w:p w14:paraId="3A82F8E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6.2.3. Зменшувати обсяг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товарів та загальну вартість цього Договору залежно від потреби замовника.</w:t>
      </w:r>
    </w:p>
    <w:p w14:paraId="4D9437E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6.3. Постачальник зобов'язаний: </w:t>
      </w:r>
    </w:p>
    <w:p w14:paraId="4A3134F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6.3.1. Забезпечити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у строки, встановлені цим Договором; </w:t>
      </w:r>
    </w:p>
    <w:p w14:paraId="5CC8D8D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6.3.2.Забезпечити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як</w:t>
      </w:r>
      <w:proofErr w:type="gramEnd"/>
      <w:r w:rsidRPr="00DF05CB">
        <w:rPr>
          <w:rFonts w:ascii="Times New Roman" w:hAnsi="Times New Roman" w:cs="Times New Roman"/>
          <w:lang w:eastAsia="zh-CN" w:bidi="hi-IN"/>
        </w:rPr>
        <w:t xml:space="preserve">ість яких відповідає умовам, установленим розділом II цього Договору; </w:t>
      </w:r>
    </w:p>
    <w:p w14:paraId="2033A166"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 Постачальник має право: </w:t>
      </w:r>
    </w:p>
    <w:p w14:paraId="77C3921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6.4.1. Своєчасно та в повному обсязі отримувати плату за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w:t>
      </w:r>
    </w:p>
    <w:p w14:paraId="24C8FDA9" w14:textId="6A54CB3C"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6.4.2. У разі невиконання зобов'язань Замовником, які передбачені </w:t>
      </w:r>
      <w:r w:rsidR="00763A1B">
        <w:rPr>
          <w:rFonts w:ascii="Times New Roman" w:hAnsi="Times New Roman" w:cs="Times New Roman"/>
          <w:lang w:val="uk-UA" w:eastAsia="zh-CN" w:bidi="hi-IN"/>
        </w:rPr>
        <w:t>мовами цього</w:t>
      </w:r>
      <w:r w:rsidRPr="00DF05CB">
        <w:rPr>
          <w:rFonts w:ascii="Times New Roman" w:hAnsi="Times New Roman" w:cs="Times New Roman"/>
          <w:lang w:eastAsia="zh-CN" w:bidi="hi-IN"/>
        </w:rPr>
        <w:t xml:space="preserve"> Договору, Постачальник має право  достроково розірвати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повідомивши про це замовника у 14-денний строк.</w:t>
      </w:r>
    </w:p>
    <w:p w14:paraId="4DB80CF1"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VII. ВІДПОВІДАЛЬНІСТЬ СТОРІН</w:t>
      </w:r>
    </w:p>
    <w:p w14:paraId="28D55D82"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7.1. </w:t>
      </w:r>
      <w:proofErr w:type="gramStart"/>
      <w:r w:rsidRPr="00DF05CB">
        <w:rPr>
          <w:rFonts w:ascii="Times New Roman" w:hAnsi="Times New Roman" w:cs="Times New Roman"/>
          <w:lang w:eastAsia="zh-CN" w:bidi="hi-IN"/>
        </w:rPr>
        <w:t>У</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раз</w:t>
      </w:r>
      <w:proofErr w:type="gramEnd"/>
      <w:r w:rsidRPr="00DF05CB">
        <w:rPr>
          <w:rFonts w:ascii="Times New Roman" w:hAnsi="Times New Roman" w:cs="Times New Roman"/>
          <w:lang w:eastAsia="zh-CN" w:bidi="hi-I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C71038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7.2. У разі невиконання або несвоєчасного виконання зобов'язань при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14:paraId="6754819A"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VIII. ОБСТАВИНИ НЕПЕРЕБОРНОЇ СИЛИ</w:t>
      </w:r>
    </w:p>
    <w:p w14:paraId="2FFCE50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 час укладання Договору та виникли поза волею Сторін (аварія, катастрофа, стихійне лихо, епідемія, епізоотія, війна, воєнних дій, блокади, ембарго, інших мі</w:t>
      </w:r>
      <w:proofErr w:type="gramStart"/>
      <w:r w:rsidRPr="00DF05CB">
        <w:rPr>
          <w:rFonts w:ascii="Times New Roman" w:hAnsi="Times New Roman" w:cs="Times New Roman"/>
          <w:lang w:eastAsia="zh-CN" w:bidi="hi-IN"/>
        </w:rPr>
        <w:t>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roofErr w:type="gramEnd"/>
    </w:p>
    <w:p w14:paraId="13EA656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8.2. Сторона, що не може виконувати зобов'язання за цим Договором унаслідок дії обставин непереборної сили, повинна не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ізніше ніж протягом 15 днів з моменту їх виникнення повідомити про це іншу Сторону у письмовій формі. </w:t>
      </w:r>
    </w:p>
    <w:p w14:paraId="2241EF6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w:t>
      </w:r>
      <w:proofErr w:type="gramStart"/>
      <w:r w:rsidRPr="00DF05CB">
        <w:rPr>
          <w:rFonts w:ascii="Times New Roman" w:hAnsi="Times New Roman" w:cs="Times New Roman"/>
          <w:lang w:eastAsia="zh-CN" w:bidi="hi-IN"/>
        </w:rPr>
        <w:t>стр</w:t>
      </w:r>
      <w:proofErr w:type="gramEnd"/>
      <w:r w:rsidRPr="00DF05CB">
        <w:rPr>
          <w:rFonts w:ascii="Times New Roman" w:hAnsi="Times New Roman" w:cs="Times New Roman"/>
          <w:lang w:eastAsia="zh-CN" w:bidi="hi-IN"/>
        </w:rPr>
        <w:t xml:space="preserve">ів України, Міністерство надзвичайних ситуацій України, </w:t>
      </w:r>
      <w:r w:rsidRPr="00DF05CB">
        <w:rPr>
          <w:rFonts w:ascii="Times New Roman" w:hAnsi="Times New Roman" w:cs="Times New Roman"/>
          <w:lang w:eastAsia="zh-CN" w:bidi="hi-IN"/>
        </w:rPr>
        <w:lastRenderedPageBreak/>
        <w:t>Міністерство охорони здоров’я України, Міністерство оборони України, Міністерство юстиції України, Міністерство економічного розвитку та торгі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568AE07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8.4. </w:t>
      </w:r>
      <w:proofErr w:type="gramStart"/>
      <w:r w:rsidRPr="00DF05CB">
        <w:rPr>
          <w:rFonts w:ascii="Times New Roman" w:hAnsi="Times New Roman" w:cs="Times New Roman"/>
          <w:lang w:eastAsia="zh-CN" w:bidi="hi-IN"/>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roofErr w:type="gramEnd"/>
    </w:p>
    <w:p w14:paraId="28D32EF2"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IX. ВИРІШЕННЯ СПОРІ</w:t>
      </w:r>
      <w:proofErr w:type="gramStart"/>
      <w:r w:rsidRPr="00DF05CB">
        <w:rPr>
          <w:rFonts w:ascii="Times New Roman" w:hAnsi="Times New Roman" w:cs="Times New Roman"/>
          <w:lang w:eastAsia="zh-CN" w:bidi="hi-IN"/>
        </w:rPr>
        <w:t>В</w:t>
      </w:r>
      <w:proofErr w:type="gramEnd"/>
    </w:p>
    <w:p w14:paraId="48BCC65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9.1. У випадку виникнення спорів або розбіжностей Сторони зобов'язуються вирішувати їх шляхом взаємних переговорі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та консультацій. </w:t>
      </w:r>
    </w:p>
    <w:p w14:paraId="0D11DBF0"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9.2. </w:t>
      </w:r>
      <w:proofErr w:type="gramStart"/>
      <w:r w:rsidRPr="00DF05CB">
        <w:rPr>
          <w:rFonts w:ascii="Times New Roman" w:hAnsi="Times New Roman" w:cs="Times New Roman"/>
          <w:lang w:eastAsia="zh-CN" w:bidi="hi-IN"/>
        </w:rPr>
        <w:t>У разі недосягнення Сторонами згоди, спори (розбіжності) вирішуються у судовому порядку.</w:t>
      </w:r>
      <w:proofErr w:type="gramEnd"/>
    </w:p>
    <w:p w14:paraId="012F41F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 СТРОК ДІЇ ДОГОВОРУ</w:t>
      </w:r>
    </w:p>
    <w:p w14:paraId="0D031214"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10.1.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набирає чинності з моменту його підписання і діє до 31.12.2024 р., але не менш ніж до повного виконання зобов’язань Сторонами.</w:t>
      </w:r>
    </w:p>
    <w:p w14:paraId="49D93F3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10.2. Допускається  продовження строку дії договору та виконання зобов'язань щодо передачі товару у разі виникнення документально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E5AFDE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10.3.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може бути достроково розірваний за взаємною згодою сторін.</w:t>
      </w:r>
    </w:p>
    <w:p w14:paraId="73CC66A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10.4.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укладений у двох примірниках українською мовою, які мають рівну юридичну силу, по одному для кожної  із Сторін.</w:t>
      </w:r>
    </w:p>
    <w:p w14:paraId="038A2029"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XI.  ІНШІ УМОВИ</w:t>
      </w:r>
    </w:p>
    <w:p w14:paraId="5B8183ED" w14:textId="61948686"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11.</w:t>
      </w:r>
      <w:r w:rsidR="00C203E6">
        <w:rPr>
          <w:rFonts w:ascii="Times New Roman" w:hAnsi="Times New Roman" w:cs="Times New Roman"/>
          <w:lang w:val="uk-UA" w:eastAsia="zh-CN" w:bidi="hi-IN"/>
        </w:rPr>
        <w:t>1</w:t>
      </w:r>
      <w:r w:rsidRPr="00DF05CB">
        <w:rPr>
          <w:rFonts w:ascii="Times New Roman" w:hAnsi="Times New Roman" w:cs="Times New Roman"/>
          <w:lang w:eastAsia="zh-CN" w:bidi="hi-IN"/>
        </w:rPr>
        <w:t>. Умови Договору, що визначені Законом України «Про публічні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як істотні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на період дії правового режиму воєнного стану в Україні та протягом 90 днів з дня його припинення або скасування.</w:t>
      </w:r>
    </w:p>
    <w:p w14:paraId="12AF0F9D" w14:textId="0A1FE802" w:rsidR="00C6407D" w:rsidRPr="00DF05CB" w:rsidRDefault="00C203E6" w:rsidP="00C6407D">
      <w:pPr>
        <w:widowControl w:val="0"/>
        <w:suppressAutoHyphens/>
        <w:spacing w:after="0" w:line="240" w:lineRule="auto"/>
        <w:jc w:val="both"/>
        <w:rPr>
          <w:rFonts w:ascii="Times New Roman" w:hAnsi="Times New Roman" w:cs="Times New Roman"/>
          <w:lang w:eastAsia="zh-CN" w:bidi="hi-IN"/>
        </w:rPr>
      </w:pPr>
      <w:r>
        <w:rPr>
          <w:rFonts w:ascii="Times New Roman" w:hAnsi="Times New Roman" w:cs="Times New Roman"/>
          <w:lang w:eastAsia="zh-CN" w:bidi="hi-IN"/>
        </w:rPr>
        <w:t>11.</w:t>
      </w:r>
      <w:r>
        <w:rPr>
          <w:rFonts w:ascii="Times New Roman" w:hAnsi="Times New Roman" w:cs="Times New Roman"/>
          <w:lang w:val="uk-UA" w:eastAsia="zh-CN" w:bidi="hi-IN"/>
        </w:rPr>
        <w:t>2</w:t>
      </w:r>
      <w:r w:rsidR="00C6407D" w:rsidRPr="00DF05CB">
        <w:rPr>
          <w:rFonts w:ascii="Times New Roman" w:hAnsi="Times New Roman" w:cs="Times New Roman"/>
          <w:lang w:eastAsia="zh-CN" w:bidi="hi-IN"/>
        </w:rPr>
        <w:t xml:space="preserve">. Зміни умов Договору відбуваються </w:t>
      </w:r>
      <w:proofErr w:type="gramStart"/>
      <w:r w:rsidR="00C6407D" w:rsidRPr="00DF05CB">
        <w:rPr>
          <w:rFonts w:ascii="Times New Roman" w:hAnsi="Times New Roman" w:cs="Times New Roman"/>
          <w:lang w:eastAsia="zh-CN" w:bidi="hi-IN"/>
        </w:rPr>
        <w:t>з обов</w:t>
      </w:r>
      <w:proofErr w:type="gramEnd"/>
      <w:r w:rsidR="00C6407D" w:rsidRPr="00DF05CB">
        <w:rPr>
          <w:rFonts w:ascii="Times New Roman" w:hAnsi="Times New Roman" w:cs="Times New Roman"/>
          <w:lang w:eastAsia="zh-CN" w:bidi="hi-IN"/>
        </w:rPr>
        <w:t>’язковим укладенням додаткової угоди.</w:t>
      </w:r>
    </w:p>
    <w:p w14:paraId="75034E62"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XII. ДОДАТКИ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w:t>
      </w:r>
    </w:p>
    <w:p w14:paraId="1AE30C7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Невід'ємною частиною цього Договору</w:t>
      </w:r>
      <w:proofErr w:type="gramStart"/>
      <w:r w:rsidRPr="00DF05CB">
        <w:rPr>
          <w:rFonts w:ascii="Times New Roman" w:hAnsi="Times New Roman" w:cs="Times New Roman"/>
          <w:lang w:eastAsia="zh-CN" w:bidi="hi-IN"/>
        </w:rPr>
        <w:t xml:space="preserve"> є:</w:t>
      </w:r>
      <w:proofErr w:type="gramEnd"/>
    </w:p>
    <w:p w14:paraId="13625600"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 Додаток 1 (специфікація)</w:t>
      </w:r>
    </w:p>
    <w:p w14:paraId="29ACCDB8"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XIII. МІСЦЕ ЗНАХОДЖЕННЯ ТА БАНКІВСЬКІ РЕКВІЗИТИ СТОРІН</w:t>
      </w:r>
    </w:p>
    <w:p w14:paraId="655CDF63"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p>
    <w:p w14:paraId="36F2C71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                   ЗАМОВНИК                                                                ПОСТАЧАЛЬНИК</w:t>
      </w:r>
    </w:p>
    <w:p w14:paraId="1ACD5777"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Головненська </w:t>
      </w:r>
      <w:proofErr w:type="gramStart"/>
      <w:r w:rsidRPr="00DF05CB">
        <w:rPr>
          <w:rFonts w:ascii="Times New Roman" w:hAnsi="Times New Roman" w:cs="Times New Roman"/>
          <w:b/>
          <w:lang w:eastAsia="zh-CN" w:bidi="hi-IN"/>
        </w:rPr>
        <w:t>спец</w:t>
      </w:r>
      <w:proofErr w:type="gramEnd"/>
      <w:r w:rsidRPr="00DF05CB">
        <w:rPr>
          <w:rFonts w:ascii="Times New Roman" w:hAnsi="Times New Roman" w:cs="Times New Roman"/>
          <w:b/>
          <w:lang w:eastAsia="zh-CN" w:bidi="hi-IN"/>
        </w:rPr>
        <w:t xml:space="preserve">іальна школа «Центр освіти» </w:t>
      </w:r>
    </w:p>
    <w:p w14:paraId="52A11EF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Волинської обласної ради</w:t>
      </w:r>
    </w:p>
    <w:p w14:paraId="0A2E9094"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Код ЄДРПОУ 21732279</w:t>
      </w:r>
    </w:p>
    <w:p w14:paraId="376D27E0"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44323, Волинська обл., Ковельський р-н, </w:t>
      </w:r>
    </w:p>
    <w:p w14:paraId="719F995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смт Головне, вул. Лесі Українки, 1</w:t>
      </w:r>
    </w:p>
    <w:p w14:paraId="12CB483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/р </w:t>
      </w:r>
      <w:r w:rsidRPr="00DF05CB">
        <w:rPr>
          <w:rFonts w:ascii="Times New Roman" w:hAnsi="Times New Roman" w:cs="Times New Roman"/>
          <w:lang w:val="en-US" w:eastAsia="zh-CN" w:bidi="hi-IN"/>
        </w:rPr>
        <w:t>UA</w:t>
      </w:r>
      <w:r w:rsidRPr="00DF05CB">
        <w:rPr>
          <w:rFonts w:ascii="Times New Roman" w:hAnsi="Times New Roman" w:cs="Times New Roman"/>
          <w:lang w:eastAsia="zh-CN" w:bidi="hi-IN"/>
        </w:rPr>
        <w:t xml:space="preserve"> 408201720344280004000041738</w:t>
      </w:r>
    </w:p>
    <w:p w14:paraId="1B9E787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Держказначейська служба України м. Киї</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
    <w:p w14:paraId="29804B31"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УДКСУ у Любомльському районі Волинської області</w:t>
      </w:r>
    </w:p>
    <w:p w14:paraId="39D1681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МФО: 820172</w:t>
      </w:r>
    </w:p>
    <w:p w14:paraId="319363FF"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Тел/факс (03377)31169, 31170</w:t>
      </w:r>
    </w:p>
    <w:p w14:paraId="7E6FEA1A"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e-mail: </w:t>
      </w:r>
      <w:r w:rsidRPr="00DF05CB">
        <w:rPr>
          <w:rFonts w:ascii="Times New Roman" w:hAnsi="Times New Roman" w:cs="Times New Roman"/>
          <w:lang w:val="en-US" w:eastAsia="zh-CN" w:bidi="hi-IN"/>
        </w:rPr>
        <w:t>gshi</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golovne</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ukr</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net</w:t>
      </w:r>
    </w:p>
    <w:p w14:paraId="2674D7B1"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6B8358A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.о. директор</w:t>
      </w:r>
    </w:p>
    <w:p w14:paraId="28EDA13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3F4F8A96"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lang w:eastAsia="zh-CN" w:bidi="hi-IN"/>
        </w:rPr>
        <w:t xml:space="preserve">______________________ </w:t>
      </w:r>
      <w:proofErr w:type="gramStart"/>
      <w:r w:rsidRPr="00DF05CB">
        <w:rPr>
          <w:rFonts w:ascii="Times New Roman" w:hAnsi="Times New Roman" w:cs="Times New Roman"/>
          <w:b/>
          <w:lang w:eastAsia="zh-CN" w:bidi="hi-IN"/>
        </w:rPr>
        <w:t>Наталія</w:t>
      </w:r>
      <w:proofErr w:type="gramEnd"/>
      <w:r w:rsidRPr="00DF05CB">
        <w:rPr>
          <w:rFonts w:ascii="Times New Roman" w:hAnsi="Times New Roman" w:cs="Times New Roman"/>
          <w:b/>
          <w:lang w:eastAsia="zh-CN" w:bidi="hi-IN"/>
        </w:rPr>
        <w:t xml:space="preserve"> СУШИК </w:t>
      </w:r>
    </w:p>
    <w:p w14:paraId="698465C5"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           М.П.</w:t>
      </w:r>
    </w:p>
    <w:p w14:paraId="17412922"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39D3CCC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w:t>
      </w:r>
    </w:p>
    <w:p w14:paraId="11D69410"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FFAEDB2"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087DB53C" w14:textId="77777777" w:rsidR="003D7DA0" w:rsidRPr="00DF05CB" w:rsidRDefault="003D7DA0" w:rsidP="00C6407D">
      <w:pPr>
        <w:widowControl w:val="0"/>
        <w:suppressAutoHyphens/>
        <w:spacing w:after="0" w:line="240" w:lineRule="auto"/>
        <w:jc w:val="both"/>
        <w:rPr>
          <w:rFonts w:ascii="Times New Roman" w:hAnsi="Times New Roman" w:cs="Times New Roman"/>
          <w:lang w:val="uk-UA" w:eastAsia="zh-CN" w:bidi="hi-IN"/>
        </w:rPr>
      </w:pPr>
    </w:p>
    <w:p w14:paraId="614CBE88" w14:textId="39F8D021"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lastRenderedPageBreak/>
        <w:t xml:space="preserve">                                                                               </w:t>
      </w:r>
      <w:r w:rsidR="00190D69">
        <w:rPr>
          <w:rFonts w:ascii="Times New Roman" w:hAnsi="Times New Roman" w:cs="Times New Roman"/>
          <w:lang w:val="uk-UA" w:eastAsia="zh-CN" w:bidi="hi-IN"/>
        </w:rPr>
        <w:t xml:space="preserve">      </w:t>
      </w:r>
      <w:r w:rsidRPr="00DF05CB">
        <w:rPr>
          <w:rFonts w:ascii="Times New Roman" w:hAnsi="Times New Roman" w:cs="Times New Roman"/>
          <w:lang w:eastAsia="zh-CN" w:bidi="hi-IN"/>
        </w:rPr>
        <w:t xml:space="preserve">  </w:t>
      </w:r>
      <w:r w:rsidR="00190D69">
        <w:rPr>
          <w:rFonts w:ascii="Times New Roman" w:hAnsi="Times New Roman" w:cs="Times New Roman"/>
          <w:lang w:val="uk-UA" w:eastAsia="zh-CN" w:bidi="hi-IN"/>
        </w:rPr>
        <w:t xml:space="preserve">   </w:t>
      </w:r>
      <w:r w:rsidRPr="00DF05CB">
        <w:rPr>
          <w:rFonts w:ascii="Times New Roman" w:hAnsi="Times New Roman" w:cs="Times New Roman"/>
          <w:lang w:eastAsia="zh-CN" w:bidi="hi-IN"/>
        </w:rPr>
        <w:t xml:space="preserve">    Додаток № 1</w:t>
      </w:r>
    </w:p>
    <w:p w14:paraId="5836497C" w14:textId="39A053AC"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w:t>
      </w:r>
      <w:r w:rsidR="00190D69">
        <w:rPr>
          <w:rFonts w:ascii="Times New Roman" w:hAnsi="Times New Roman" w:cs="Times New Roman"/>
          <w:lang w:val="uk-UA" w:eastAsia="zh-CN" w:bidi="hi-IN"/>
        </w:rPr>
        <w:t xml:space="preserve">       </w:t>
      </w:r>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 № __________</w:t>
      </w:r>
    </w:p>
    <w:p w14:paraId="35AE1155" w14:textId="77777777" w:rsidR="00C6407D" w:rsidRPr="00DF05CB" w:rsidRDefault="00C6407D" w:rsidP="00C6407D">
      <w:pPr>
        <w:widowControl w:val="0"/>
        <w:suppressAutoHyphens/>
        <w:spacing w:after="0" w:line="240" w:lineRule="auto"/>
        <w:jc w:val="right"/>
        <w:rPr>
          <w:rFonts w:ascii="Times New Roman" w:hAnsi="Times New Roman" w:cs="Times New Roman"/>
          <w:lang w:eastAsia="zh-CN" w:bidi="hi-IN"/>
        </w:rPr>
      </w:pPr>
      <w:r w:rsidRPr="00DF05CB">
        <w:rPr>
          <w:rFonts w:ascii="Times New Roman" w:hAnsi="Times New Roman" w:cs="Times New Roman"/>
          <w:lang w:eastAsia="zh-CN" w:bidi="hi-IN"/>
        </w:rPr>
        <w:t>від «_____» __________________ 2024 року</w:t>
      </w:r>
    </w:p>
    <w:p w14:paraId="71DBCA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17ED3023" w14:textId="77777777" w:rsidR="00C6407D" w:rsidRPr="00DF05CB" w:rsidRDefault="00C6407D" w:rsidP="00C6407D">
      <w:pPr>
        <w:widowControl w:val="0"/>
        <w:suppressAutoHyphens/>
        <w:spacing w:after="0" w:line="240" w:lineRule="auto"/>
        <w:contextualSpacing/>
        <w:jc w:val="both"/>
        <w:rPr>
          <w:rFonts w:ascii="Times New Roman" w:hAnsi="Times New Roman" w:cs="Times New Roman"/>
          <w:lang w:eastAsia="zh-CN" w:bidi="hi-IN"/>
        </w:rPr>
      </w:pPr>
    </w:p>
    <w:p w14:paraId="015C76E0" w14:textId="77777777" w:rsidR="00C6407D" w:rsidRPr="00DF05CB" w:rsidRDefault="00C6407D" w:rsidP="00C6407D">
      <w:pPr>
        <w:widowControl w:val="0"/>
        <w:suppressAutoHyphens/>
        <w:spacing w:after="0" w:line="240" w:lineRule="auto"/>
        <w:jc w:val="right"/>
        <w:rPr>
          <w:rFonts w:ascii="Times New Roman" w:hAnsi="Times New Roman" w:cs="Times New Roman"/>
          <w:b/>
          <w:bCs/>
          <w:lang w:eastAsia="zh-CN" w:bidi="hi-IN"/>
        </w:rPr>
      </w:pPr>
    </w:p>
    <w:p w14:paraId="53491FC7" w14:textId="77777777" w:rsidR="00C6407D" w:rsidRPr="00DF05CB" w:rsidRDefault="00C6407D" w:rsidP="00C6407D">
      <w:pPr>
        <w:widowControl w:val="0"/>
        <w:suppressAutoHyphens/>
        <w:spacing w:after="0" w:line="240" w:lineRule="auto"/>
        <w:jc w:val="center"/>
        <w:rPr>
          <w:rFonts w:ascii="Times New Roman" w:hAnsi="Times New Roman" w:cs="Times New Roman"/>
          <w:b/>
          <w:lang w:eastAsia="zh-CN" w:bidi="hi-IN"/>
        </w:rPr>
      </w:pPr>
      <w:r w:rsidRPr="00DF05CB">
        <w:rPr>
          <w:rFonts w:ascii="Times New Roman" w:hAnsi="Times New Roman" w:cs="Times New Roman"/>
          <w:b/>
          <w:lang w:eastAsia="zh-CN" w:bidi="hi-IN"/>
        </w:rPr>
        <w:t xml:space="preserve"> СПЕЦИФІКАЦІЯ</w:t>
      </w:r>
    </w:p>
    <w:p w14:paraId="3754FC2C" w14:textId="4019C2B9" w:rsidR="00C6407D" w:rsidRPr="00DF05CB" w:rsidRDefault="00C6407D" w:rsidP="00C6407D">
      <w:pPr>
        <w:widowControl w:val="0"/>
        <w:tabs>
          <w:tab w:val="left" w:pos="945"/>
          <w:tab w:val="center" w:pos="4819"/>
        </w:tabs>
        <w:suppressAutoHyphens/>
        <w:spacing w:after="0" w:line="240" w:lineRule="auto"/>
        <w:jc w:val="center"/>
        <w:rPr>
          <w:rFonts w:ascii="Times New Roman" w:hAnsi="Times New Roman" w:cs="Times New Roman"/>
          <w:lang w:val="uk-UA" w:eastAsia="zh-CN" w:bidi="hi-IN"/>
        </w:rPr>
      </w:pPr>
      <w:r w:rsidRPr="00DF05CB">
        <w:rPr>
          <w:rFonts w:ascii="Times New Roman" w:hAnsi="Times New Roman" w:cs="Times New Roman"/>
          <w:iCs/>
          <w:color w:val="000000"/>
          <w:lang w:eastAsia="zh-CN" w:bidi="hi-IN"/>
        </w:rPr>
        <w:t xml:space="preserve">код ДК 021:2015 – </w:t>
      </w:r>
      <w:r w:rsidR="00190D69">
        <w:rPr>
          <w:rFonts w:ascii="Times New Roman" w:hAnsi="Times New Roman" w:cs="Times New Roman"/>
          <w:lang w:val="uk-UA"/>
        </w:rPr>
        <w:t>09130000-9 нафта і дистиляти</w:t>
      </w:r>
    </w:p>
    <w:p w14:paraId="525AF1FC" w14:textId="77777777" w:rsidR="00C6407D" w:rsidRPr="00DF05CB" w:rsidRDefault="00C6407D" w:rsidP="00C6407D">
      <w:pPr>
        <w:widowControl w:val="0"/>
        <w:suppressAutoHyphens/>
        <w:spacing w:after="0" w:line="240" w:lineRule="auto"/>
        <w:contextualSpacing/>
        <w:jc w:val="center"/>
        <w:rPr>
          <w:rFonts w:ascii="Times New Roman" w:hAnsi="Times New Roman" w:cs="Times New Roman"/>
          <w:lang w:eastAsia="zh-CN" w:bidi="hi-IN"/>
        </w:rPr>
      </w:pPr>
    </w:p>
    <w:tbl>
      <w:tblPr>
        <w:tblW w:w="10015" w:type="dxa"/>
        <w:tblInd w:w="112" w:type="dxa"/>
        <w:tblLayout w:type="fixed"/>
        <w:tblCellMar>
          <w:top w:w="55" w:type="dxa"/>
          <w:left w:w="55" w:type="dxa"/>
          <w:bottom w:w="55" w:type="dxa"/>
          <w:right w:w="55" w:type="dxa"/>
        </w:tblCellMar>
        <w:tblLook w:val="0000" w:firstRow="0" w:lastRow="0" w:firstColumn="0" w:lastColumn="0" w:noHBand="0" w:noVBand="0"/>
      </w:tblPr>
      <w:tblGrid>
        <w:gridCol w:w="675"/>
        <w:gridCol w:w="2812"/>
        <w:gridCol w:w="1134"/>
        <w:gridCol w:w="2131"/>
        <w:gridCol w:w="1272"/>
        <w:gridCol w:w="1861"/>
        <w:gridCol w:w="130"/>
      </w:tblGrid>
      <w:tr w:rsidR="00C6407D" w:rsidRPr="00DF05CB" w14:paraId="41739A11" w14:textId="77777777" w:rsidTr="00190D69">
        <w:tc>
          <w:tcPr>
            <w:tcW w:w="675" w:type="dxa"/>
            <w:tcBorders>
              <w:top w:val="single" w:sz="2" w:space="0" w:color="000000"/>
              <w:left w:val="single" w:sz="2" w:space="0" w:color="000000"/>
              <w:bottom w:val="single" w:sz="2" w:space="0" w:color="000000"/>
            </w:tcBorders>
            <w:shd w:val="clear" w:color="auto" w:fill="auto"/>
          </w:tcPr>
          <w:p w14:paraId="06022DC3"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w:t>
            </w:r>
          </w:p>
        </w:tc>
        <w:tc>
          <w:tcPr>
            <w:tcW w:w="2812" w:type="dxa"/>
            <w:tcBorders>
              <w:top w:val="single" w:sz="2" w:space="0" w:color="000000"/>
              <w:left w:val="single" w:sz="2" w:space="0" w:color="000000"/>
              <w:bottom w:val="single" w:sz="2" w:space="0" w:color="000000"/>
            </w:tcBorders>
            <w:shd w:val="clear" w:color="auto" w:fill="auto"/>
          </w:tcPr>
          <w:p w14:paraId="1CA243D2"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Найменування</w:t>
            </w:r>
          </w:p>
        </w:tc>
        <w:tc>
          <w:tcPr>
            <w:tcW w:w="1134" w:type="dxa"/>
            <w:tcBorders>
              <w:top w:val="single" w:sz="2" w:space="0" w:color="000000"/>
              <w:left w:val="single" w:sz="2" w:space="0" w:color="000000"/>
              <w:bottom w:val="single" w:sz="2" w:space="0" w:color="000000"/>
            </w:tcBorders>
            <w:shd w:val="clear" w:color="auto" w:fill="auto"/>
          </w:tcPr>
          <w:p w14:paraId="181088B0"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Од</w:t>
            </w:r>
            <w:proofErr w:type="gramStart"/>
            <w:r w:rsidRPr="00DF05CB">
              <w:rPr>
                <w:rFonts w:ascii="Times New Roman" w:hAnsi="Times New Roman" w:cs="Times New Roman"/>
                <w:lang w:eastAsia="zh-CN" w:bidi="hi-IN"/>
              </w:rPr>
              <w:t>.</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иміру</w:t>
            </w:r>
          </w:p>
        </w:tc>
        <w:tc>
          <w:tcPr>
            <w:tcW w:w="2131" w:type="dxa"/>
            <w:tcBorders>
              <w:top w:val="single" w:sz="2" w:space="0" w:color="000000"/>
              <w:left w:val="single" w:sz="2" w:space="0" w:color="000000"/>
              <w:bottom w:val="single" w:sz="2" w:space="0" w:color="000000"/>
            </w:tcBorders>
            <w:shd w:val="clear" w:color="auto" w:fill="auto"/>
          </w:tcPr>
          <w:p w14:paraId="4D5880A8"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Кількість</w:t>
            </w:r>
          </w:p>
        </w:tc>
        <w:tc>
          <w:tcPr>
            <w:tcW w:w="1272" w:type="dxa"/>
            <w:tcBorders>
              <w:top w:val="single" w:sz="2" w:space="0" w:color="000000"/>
              <w:left w:val="single" w:sz="2" w:space="0" w:color="000000"/>
              <w:bottom w:val="single" w:sz="2" w:space="0" w:color="000000"/>
            </w:tcBorders>
            <w:shd w:val="clear" w:color="auto" w:fill="auto"/>
          </w:tcPr>
          <w:p w14:paraId="574C9A20"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за одиницю, грн з/без ПДВ</w:t>
            </w:r>
          </w:p>
        </w:tc>
        <w:tc>
          <w:tcPr>
            <w:tcW w:w="1861" w:type="dxa"/>
            <w:tcBorders>
              <w:top w:val="single" w:sz="2" w:space="0" w:color="000000"/>
              <w:left w:val="single" w:sz="2" w:space="0" w:color="000000"/>
              <w:bottom w:val="single" w:sz="2" w:space="0" w:color="000000"/>
              <w:right w:val="single" w:sz="2" w:space="0" w:color="000000"/>
            </w:tcBorders>
            <w:shd w:val="clear" w:color="auto" w:fill="auto"/>
          </w:tcPr>
          <w:p w14:paraId="30C1A973" w14:textId="77777777" w:rsidR="00C6407D" w:rsidRPr="00DF05CB" w:rsidRDefault="00C6407D" w:rsidP="00695D45">
            <w:pPr>
              <w:widowControl w:val="0"/>
              <w:suppressAutoHyphens/>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Всього, грн. з/без ПДВ</w:t>
            </w:r>
          </w:p>
        </w:tc>
        <w:tc>
          <w:tcPr>
            <w:tcW w:w="130" w:type="dxa"/>
            <w:shd w:val="clear" w:color="auto" w:fill="auto"/>
          </w:tcPr>
          <w:p w14:paraId="108E62DE" w14:textId="77777777" w:rsidR="00C6407D" w:rsidRPr="00DF05CB" w:rsidRDefault="00C6407D" w:rsidP="00695D45">
            <w:pPr>
              <w:widowControl w:val="0"/>
              <w:suppressAutoHyphens/>
              <w:snapToGrid w:val="0"/>
              <w:spacing w:after="0" w:line="240" w:lineRule="auto"/>
              <w:rPr>
                <w:rFonts w:ascii="Times New Roman" w:hAnsi="Times New Roman" w:cs="Times New Roman"/>
                <w:lang w:eastAsia="zh-CN" w:bidi="hi-IN"/>
              </w:rPr>
            </w:pPr>
          </w:p>
        </w:tc>
      </w:tr>
      <w:tr w:rsidR="00C6407D" w:rsidRPr="00DF05CB" w14:paraId="5E9BD11E" w14:textId="77777777" w:rsidTr="00190D69">
        <w:tc>
          <w:tcPr>
            <w:tcW w:w="675" w:type="dxa"/>
            <w:tcBorders>
              <w:left w:val="single" w:sz="2" w:space="0" w:color="000000"/>
              <w:bottom w:val="single" w:sz="4" w:space="0" w:color="auto"/>
            </w:tcBorders>
            <w:shd w:val="clear" w:color="auto" w:fill="auto"/>
          </w:tcPr>
          <w:p w14:paraId="0AEA5998"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r w:rsidRPr="00DF05CB">
              <w:rPr>
                <w:rFonts w:ascii="Times New Roman" w:hAnsi="Times New Roman" w:cs="Times New Roman"/>
                <w:lang w:eastAsia="zh-CN" w:bidi="hi-IN"/>
              </w:rPr>
              <w:t>1</w:t>
            </w:r>
          </w:p>
        </w:tc>
        <w:tc>
          <w:tcPr>
            <w:tcW w:w="2812" w:type="dxa"/>
            <w:tcBorders>
              <w:left w:val="single" w:sz="2" w:space="0" w:color="000000"/>
              <w:bottom w:val="single" w:sz="4" w:space="0" w:color="auto"/>
            </w:tcBorders>
            <w:shd w:val="clear" w:color="auto" w:fill="auto"/>
            <w:vAlign w:val="center"/>
          </w:tcPr>
          <w:p w14:paraId="5B7BC068" w14:textId="5E217004" w:rsidR="00C6407D" w:rsidRPr="00DF05CB" w:rsidRDefault="00190D69" w:rsidP="00695D45">
            <w:pPr>
              <w:widowControl w:val="0"/>
              <w:suppressAutoHyphens/>
              <w:snapToGrid w:val="0"/>
              <w:spacing w:after="0" w:line="240" w:lineRule="auto"/>
              <w:contextualSpacing/>
              <w:rPr>
                <w:rFonts w:ascii="Times New Roman" w:hAnsi="Times New Roman" w:cs="Times New Roman"/>
                <w:lang w:val="uk-UA" w:eastAsia="zh-CN" w:bidi="hi-IN"/>
              </w:rPr>
            </w:pPr>
            <w:r>
              <w:rPr>
                <w:rFonts w:ascii="Times New Roman" w:hAnsi="Times New Roman" w:cs="Times New Roman"/>
                <w:lang w:val="uk-UA" w:eastAsia="zh-CN" w:bidi="hi-IN"/>
              </w:rPr>
              <w:t>Бензин А-95</w:t>
            </w:r>
          </w:p>
        </w:tc>
        <w:tc>
          <w:tcPr>
            <w:tcW w:w="1134" w:type="dxa"/>
            <w:tcBorders>
              <w:left w:val="single" w:sz="2" w:space="0" w:color="000000"/>
              <w:bottom w:val="single" w:sz="4" w:space="0" w:color="auto"/>
            </w:tcBorders>
            <w:shd w:val="clear" w:color="auto" w:fill="auto"/>
          </w:tcPr>
          <w:p w14:paraId="35914BB8" w14:textId="11B75281" w:rsidR="00C6407D" w:rsidRPr="00190D69" w:rsidRDefault="00190D69" w:rsidP="00695D45">
            <w:pPr>
              <w:widowControl w:val="0"/>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Л</w:t>
            </w:r>
          </w:p>
        </w:tc>
        <w:tc>
          <w:tcPr>
            <w:tcW w:w="2131" w:type="dxa"/>
            <w:tcBorders>
              <w:left w:val="single" w:sz="2" w:space="0" w:color="000000"/>
              <w:bottom w:val="single" w:sz="4" w:space="0" w:color="auto"/>
            </w:tcBorders>
            <w:shd w:val="clear" w:color="auto" w:fill="auto"/>
            <w:vAlign w:val="center"/>
          </w:tcPr>
          <w:p w14:paraId="2212A7F0" w14:textId="412EA517" w:rsidR="00C6407D" w:rsidRPr="00DF05CB" w:rsidRDefault="00190D69" w:rsidP="00695D45">
            <w:pPr>
              <w:widowControl w:val="0"/>
              <w:tabs>
                <w:tab w:val="left" w:pos="2715"/>
              </w:tabs>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6</w:t>
            </w:r>
            <w:r w:rsidR="00C6407D" w:rsidRPr="00DF05CB">
              <w:rPr>
                <w:rFonts w:ascii="Times New Roman" w:hAnsi="Times New Roman" w:cs="Times New Roman"/>
                <w:lang w:val="uk-UA" w:eastAsia="zh-CN" w:bidi="hi-IN"/>
              </w:rPr>
              <w:t>00</w:t>
            </w:r>
          </w:p>
        </w:tc>
        <w:tc>
          <w:tcPr>
            <w:tcW w:w="1272" w:type="dxa"/>
            <w:tcBorders>
              <w:left w:val="single" w:sz="2" w:space="0" w:color="000000"/>
              <w:bottom w:val="single" w:sz="4" w:space="0" w:color="auto"/>
            </w:tcBorders>
            <w:shd w:val="clear" w:color="auto" w:fill="auto"/>
          </w:tcPr>
          <w:p w14:paraId="40C170B6"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580DDDBE"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2700A3E2" w14:textId="77777777" w:rsidR="00C6407D" w:rsidRPr="00DF05CB" w:rsidRDefault="00C6407D" w:rsidP="00695D45">
            <w:pPr>
              <w:widowControl w:val="0"/>
              <w:suppressAutoHyphens/>
              <w:snapToGrid w:val="0"/>
              <w:spacing w:after="0" w:line="240" w:lineRule="auto"/>
              <w:rPr>
                <w:rFonts w:ascii="Times New Roman" w:hAnsi="Times New Roman" w:cs="Times New Roman"/>
                <w:lang w:eastAsia="zh-CN" w:bidi="hi-IN"/>
              </w:rPr>
            </w:pPr>
          </w:p>
        </w:tc>
      </w:tr>
      <w:tr w:rsidR="00C6407D" w:rsidRPr="00DF05CB" w14:paraId="601329FE" w14:textId="77777777" w:rsidTr="00190D69">
        <w:tc>
          <w:tcPr>
            <w:tcW w:w="675" w:type="dxa"/>
            <w:tcBorders>
              <w:left w:val="single" w:sz="2" w:space="0" w:color="000000"/>
              <w:bottom w:val="single" w:sz="4" w:space="0" w:color="auto"/>
            </w:tcBorders>
            <w:shd w:val="clear" w:color="auto" w:fill="auto"/>
          </w:tcPr>
          <w:p w14:paraId="1AB258B2"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val="uk-UA" w:eastAsia="zh-CN" w:bidi="hi-IN"/>
              </w:rPr>
            </w:pPr>
            <w:r w:rsidRPr="00DF05CB">
              <w:rPr>
                <w:rFonts w:ascii="Times New Roman" w:hAnsi="Times New Roman" w:cs="Times New Roman"/>
                <w:lang w:val="uk-UA" w:eastAsia="zh-CN" w:bidi="hi-IN"/>
              </w:rPr>
              <w:t>2</w:t>
            </w:r>
          </w:p>
        </w:tc>
        <w:tc>
          <w:tcPr>
            <w:tcW w:w="2812" w:type="dxa"/>
            <w:tcBorders>
              <w:left w:val="single" w:sz="2" w:space="0" w:color="000000"/>
              <w:bottom w:val="single" w:sz="4" w:space="0" w:color="auto"/>
            </w:tcBorders>
            <w:shd w:val="clear" w:color="auto" w:fill="auto"/>
            <w:vAlign w:val="center"/>
          </w:tcPr>
          <w:p w14:paraId="4701749D" w14:textId="43D3240B" w:rsidR="00C6407D" w:rsidRPr="00DF05CB" w:rsidRDefault="00190D69" w:rsidP="00123B1D">
            <w:pPr>
              <w:widowControl w:val="0"/>
              <w:suppressAutoHyphens/>
              <w:snapToGrid w:val="0"/>
              <w:spacing w:after="0" w:line="240" w:lineRule="auto"/>
              <w:contextualSpacing/>
              <w:rPr>
                <w:rFonts w:ascii="Times New Roman" w:hAnsi="Times New Roman" w:cs="Times New Roman"/>
                <w:iCs/>
                <w:color w:val="000000"/>
                <w:lang w:val="uk-UA" w:eastAsia="zh-CN" w:bidi="hi-IN"/>
              </w:rPr>
            </w:pPr>
            <w:r>
              <w:rPr>
                <w:rFonts w:ascii="Times New Roman" w:hAnsi="Times New Roman" w:cs="Times New Roman"/>
                <w:iCs/>
                <w:color w:val="000000"/>
                <w:lang w:val="uk-UA" w:eastAsia="zh-CN" w:bidi="hi-IN"/>
              </w:rPr>
              <w:t>ДП</w:t>
            </w:r>
          </w:p>
        </w:tc>
        <w:tc>
          <w:tcPr>
            <w:tcW w:w="1134" w:type="dxa"/>
            <w:tcBorders>
              <w:left w:val="single" w:sz="2" w:space="0" w:color="000000"/>
              <w:bottom w:val="single" w:sz="4" w:space="0" w:color="auto"/>
            </w:tcBorders>
            <w:shd w:val="clear" w:color="auto" w:fill="auto"/>
          </w:tcPr>
          <w:p w14:paraId="1DE37D9C" w14:textId="53367B5D" w:rsidR="00C6407D" w:rsidRPr="00DF05CB" w:rsidRDefault="00190D69" w:rsidP="00695D45">
            <w:pPr>
              <w:widowControl w:val="0"/>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 xml:space="preserve">Л </w:t>
            </w:r>
          </w:p>
        </w:tc>
        <w:tc>
          <w:tcPr>
            <w:tcW w:w="2131" w:type="dxa"/>
            <w:tcBorders>
              <w:left w:val="single" w:sz="2" w:space="0" w:color="000000"/>
              <w:bottom w:val="single" w:sz="4" w:space="0" w:color="auto"/>
            </w:tcBorders>
            <w:shd w:val="clear" w:color="auto" w:fill="auto"/>
            <w:vAlign w:val="center"/>
          </w:tcPr>
          <w:p w14:paraId="3B568398" w14:textId="6FCDBFA1" w:rsidR="00C6407D" w:rsidRPr="00DF05CB" w:rsidRDefault="00190D69" w:rsidP="00190D69">
            <w:pPr>
              <w:widowControl w:val="0"/>
              <w:tabs>
                <w:tab w:val="left" w:pos="2715"/>
              </w:tabs>
              <w:suppressAutoHyphens/>
              <w:snapToGrid w:val="0"/>
              <w:spacing w:after="0" w:line="240" w:lineRule="auto"/>
              <w:contextualSpacing/>
              <w:jc w:val="center"/>
              <w:rPr>
                <w:rFonts w:ascii="Times New Roman" w:hAnsi="Times New Roman" w:cs="Times New Roman"/>
                <w:lang w:val="uk-UA" w:eastAsia="zh-CN" w:bidi="hi-IN"/>
              </w:rPr>
            </w:pPr>
            <w:r>
              <w:rPr>
                <w:rFonts w:ascii="Times New Roman" w:hAnsi="Times New Roman" w:cs="Times New Roman"/>
                <w:lang w:val="uk-UA" w:eastAsia="zh-CN" w:bidi="hi-IN"/>
              </w:rPr>
              <w:t>160</w:t>
            </w:r>
            <w:r w:rsidR="00123B1D">
              <w:rPr>
                <w:rFonts w:ascii="Times New Roman" w:hAnsi="Times New Roman" w:cs="Times New Roman"/>
                <w:lang w:val="uk-UA" w:eastAsia="zh-CN" w:bidi="hi-IN"/>
              </w:rPr>
              <w:t>0</w:t>
            </w:r>
          </w:p>
        </w:tc>
        <w:tc>
          <w:tcPr>
            <w:tcW w:w="1272" w:type="dxa"/>
            <w:tcBorders>
              <w:left w:val="single" w:sz="2" w:space="0" w:color="000000"/>
              <w:bottom w:val="single" w:sz="4" w:space="0" w:color="auto"/>
            </w:tcBorders>
            <w:shd w:val="clear" w:color="auto" w:fill="auto"/>
          </w:tcPr>
          <w:p w14:paraId="0103215C"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7023704E" w14:textId="77777777" w:rsidR="00C6407D" w:rsidRPr="00DF05CB" w:rsidRDefault="00C6407D" w:rsidP="00695D45">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1A984EC9" w14:textId="77777777" w:rsidR="00C6407D" w:rsidRPr="00DF05CB" w:rsidRDefault="00C6407D" w:rsidP="00695D45">
            <w:pPr>
              <w:widowControl w:val="0"/>
              <w:suppressAutoHyphens/>
              <w:snapToGrid w:val="0"/>
              <w:spacing w:after="0" w:line="240" w:lineRule="auto"/>
              <w:rPr>
                <w:rFonts w:ascii="Times New Roman" w:hAnsi="Times New Roman" w:cs="Times New Roman"/>
                <w:lang w:eastAsia="zh-CN" w:bidi="hi-IN"/>
              </w:rPr>
            </w:pPr>
          </w:p>
        </w:tc>
      </w:tr>
      <w:tr w:rsidR="00C6407D" w:rsidRPr="00DF05CB" w14:paraId="44D38223" w14:textId="77777777" w:rsidTr="00695D45">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5A3EDF39"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 xml:space="preserve">                                                                                     Всього без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39066167"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C6407D" w:rsidRPr="00DF05CB" w14:paraId="7A332FBC" w14:textId="77777777" w:rsidTr="00695D45">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01344AC4"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 xml:space="preserve">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4E24F0B5"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C6407D" w:rsidRPr="00DF05CB" w14:paraId="107DA557" w14:textId="77777777" w:rsidTr="00695D45">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18BB3EC1" w14:textId="77777777" w:rsidR="00C6407D" w:rsidRPr="00DF05CB" w:rsidRDefault="00C6407D" w:rsidP="00695D45">
            <w:pPr>
              <w:widowControl w:val="0"/>
              <w:suppressLineNumbers/>
              <w:suppressAutoHyphens/>
              <w:snapToGrid w:val="0"/>
              <w:spacing w:after="0" w:line="240" w:lineRule="auto"/>
              <w:contextualSpacing/>
              <w:jc w:val="right"/>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Разом</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6263248A" w14:textId="77777777" w:rsidR="00C6407D" w:rsidRPr="00DF05CB" w:rsidRDefault="00C6407D" w:rsidP="00695D45">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C6407D" w:rsidRPr="00DF05CB" w14:paraId="18C38CB7" w14:textId="77777777" w:rsidTr="00695D45">
        <w:trPr>
          <w:gridAfter w:val="1"/>
          <w:wAfter w:w="130" w:type="dxa"/>
        </w:trPr>
        <w:tc>
          <w:tcPr>
            <w:tcW w:w="9885" w:type="dxa"/>
            <w:gridSpan w:val="6"/>
            <w:tcBorders>
              <w:top w:val="single" w:sz="4" w:space="0" w:color="auto"/>
              <w:left w:val="single" w:sz="4" w:space="0" w:color="auto"/>
              <w:bottom w:val="single" w:sz="4" w:space="0" w:color="auto"/>
              <w:right w:val="single" w:sz="4" w:space="0" w:color="auto"/>
            </w:tcBorders>
            <w:shd w:val="clear" w:color="auto" w:fill="auto"/>
          </w:tcPr>
          <w:p w14:paraId="3F3CC0F7" w14:textId="77777777" w:rsidR="00C6407D" w:rsidRPr="00DF05CB" w:rsidRDefault="00C6407D" w:rsidP="00695D45">
            <w:pPr>
              <w:widowControl w:val="0"/>
              <w:suppressLineNumbers/>
              <w:suppressAutoHyphens/>
              <w:snapToGrid w:val="0"/>
              <w:spacing w:after="0" w:line="240" w:lineRule="auto"/>
              <w:contextualSpacing/>
              <w:rPr>
                <w:rFonts w:ascii="Times New Roman" w:eastAsia="SimSun" w:hAnsi="Times New Roman" w:cs="Times New Roman"/>
                <w:kern w:val="2"/>
                <w:lang w:eastAsia="zh-CN" w:bidi="hi-IN"/>
              </w:rPr>
            </w:pPr>
            <w:r w:rsidRPr="00DF05CB">
              <w:rPr>
                <w:rFonts w:ascii="Times New Roman" w:eastAsia="SimSun" w:hAnsi="Times New Roman" w:cs="Times New Roman"/>
                <w:kern w:val="2"/>
                <w:lang w:eastAsia="zh-CN" w:bidi="hi-IN"/>
              </w:rPr>
              <w:t>Всього разом (прописом):</w:t>
            </w:r>
          </w:p>
        </w:tc>
      </w:tr>
    </w:tbl>
    <w:p w14:paraId="20F9F8D0" w14:textId="77777777" w:rsidR="00C6407D" w:rsidRPr="00DF05CB" w:rsidRDefault="00C6407D" w:rsidP="00C6407D">
      <w:pPr>
        <w:widowControl w:val="0"/>
        <w:shd w:val="clear" w:color="auto" w:fill="FFFFFF"/>
        <w:suppressAutoHyphens/>
        <w:spacing w:after="0" w:line="240" w:lineRule="auto"/>
        <w:ind w:firstLine="567"/>
        <w:contextualSpacing/>
        <w:jc w:val="both"/>
        <w:rPr>
          <w:rFonts w:ascii="Times New Roman" w:hAnsi="Times New Roman" w:cs="Times New Roman"/>
          <w:lang w:eastAsia="zh-CN" w:bidi="hi-IN"/>
        </w:rPr>
      </w:pPr>
    </w:p>
    <w:p w14:paraId="30CAFD1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765CE1D4"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 МІСЦЕ ЗНАХОДЖЕННЯ ТА БАНКІВСЬКІ РЕКВІЗИТИ СТОРІН</w:t>
      </w:r>
    </w:p>
    <w:p w14:paraId="645066D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7B873F5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0E96E87F"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                    ЗАМОВНИК                                                                ПОСТАЧАЛЬНИК</w:t>
      </w:r>
    </w:p>
    <w:p w14:paraId="4E62009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p>
    <w:p w14:paraId="20BE74E2"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Головненська </w:t>
      </w:r>
      <w:proofErr w:type="gramStart"/>
      <w:r w:rsidRPr="00DF05CB">
        <w:rPr>
          <w:rFonts w:ascii="Times New Roman" w:hAnsi="Times New Roman" w:cs="Times New Roman"/>
          <w:b/>
          <w:lang w:eastAsia="zh-CN" w:bidi="hi-IN"/>
        </w:rPr>
        <w:t>спец</w:t>
      </w:r>
      <w:proofErr w:type="gramEnd"/>
      <w:r w:rsidRPr="00DF05CB">
        <w:rPr>
          <w:rFonts w:ascii="Times New Roman" w:hAnsi="Times New Roman" w:cs="Times New Roman"/>
          <w:b/>
          <w:lang w:eastAsia="zh-CN" w:bidi="hi-IN"/>
        </w:rPr>
        <w:t xml:space="preserve">іальна школа «Центр освіти» </w:t>
      </w:r>
    </w:p>
    <w:p w14:paraId="4596C084"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Волинської обласної ради</w:t>
      </w:r>
    </w:p>
    <w:p w14:paraId="43646D8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Код ЄДРПОУ 21732279</w:t>
      </w:r>
    </w:p>
    <w:p w14:paraId="7ECBC61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44323, Волинська обл., Ковельський р-н, </w:t>
      </w:r>
    </w:p>
    <w:p w14:paraId="6A7C251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смт Головне, вул. Лесі Українки, 1</w:t>
      </w:r>
    </w:p>
    <w:p w14:paraId="37A7EC8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/р </w:t>
      </w:r>
      <w:r w:rsidRPr="00DF05CB">
        <w:rPr>
          <w:rFonts w:ascii="Times New Roman" w:hAnsi="Times New Roman" w:cs="Times New Roman"/>
          <w:lang w:val="en-US" w:eastAsia="zh-CN" w:bidi="hi-IN"/>
        </w:rPr>
        <w:t>UA</w:t>
      </w:r>
      <w:r w:rsidRPr="00DF05CB">
        <w:rPr>
          <w:rFonts w:ascii="Times New Roman" w:hAnsi="Times New Roman" w:cs="Times New Roman"/>
          <w:lang w:eastAsia="zh-CN" w:bidi="hi-IN"/>
        </w:rPr>
        <w:t xml:space="preserve"> 408201720344280004000041738</w:t>
      </w:r>
    </w:p>
    <w:p w14:paraId="402AA71A"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Держказначейська служба України м. Киї</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
    <w:p w14:paraId="3F596E0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УДКСУ у Любомльському районі Волинської області</w:t>
      </w:r>
    </w:p>
    <w:p w14:paraId="64DEFDB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МФО: 820172</w:t>
      </w:r>
    </w:p>
    <w:p w14:paraId="59B893B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Тел/факс (03377)31169, 31170</w:t>
      </w:r>
    </w:p>
    <w:p w14:paraId="1908012B"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e-mail: </w:t>
      </w:r>
      <w:r w:rsidRPr="00DF05CB">
        <w:rPr>
          <w:rFonts w:ascii="Times New Roman" w:hAnsi="Times New Roman" w:cs="Times New Roman"/>
          <w:lang w:val="en-US" w:eastAsia="zh-CN" w:bidi="hi-IN"/>
        </w:rPr>
        <w:t>gshi</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golovne</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ukr</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net</w:t>
      </w:r>
    </w:p>
    <w:p w14:paraId="632183B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17C807E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.о. директор</w:t>
      </w:r>
    </w:p>
    <w:p w14:paraId="6FE4411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22A2328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lang w:eastAsia="zh-CN" w:bidi="hi-IN"/>
        </w:rPr>
        <w:t xml:space="preserve">________________ </w:t>
      </w:r>
      <w:proofErr w:type="gramStart"/>
      <w:r w:rsidRPr="00DF05CB">
        <w:rPr>
          <w:rFonts w:ascii="Times New Roman" w:hAnsi="Times New Roman" w:cs="Times New Roman"/>
          <w:b/>
          <w:lang w:eastAsia="zh-CN" w:bidi="hi-IN"/>
        </w:rPr>
        <w:t>Наталія</w:t>
      </w:r>
      <w:proofErr w:type="gramEnd"/>
      <w:r w:rsidRPr="00DF05CB">
        <w:rPr>
          <w:rFonts w:ascii="Times New Roman" w:hAnsi="Times New Roman" w:cs="Times New Roman"/>
          <w:b/>
          <w:lang w:eastAsia="zh-CN" w:bidi="hi-IN"/>
        </w:rPr>
        <w:t xml:space="preserve"> СУШИК </w:t>
      </w:r>
    </w:p>
    <w:p w14:paraId="437A1660"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           М.П.</w:t>
      </w:r>
    </w:p>
    <w:p w14:paraId="3DB941D5" w14:textId="77777777" w:rsidR="00C6407D" w:rsidRPr="00DF05CB" w:rsidRDefault="00C6407D" w:rsidP="00C6407D">
      <w:pPr>
        <w:widowControl w:val="0"/>
        <w:suppressAutoHyphens/>
        <w:spacing w:after="0"/>
        <w:jc w:val="both"/>
        <w:rPr>
          <w:rFonts w:ascii="Times New Roman" w:hAnsi="Times New Roman" w:cs="Times New Roman"/>
          <w:lang w:eastAsia="zh-CN" w:bidi="hi-IN"/>
        </w:rPr>
      </w:pPr>
    </w:p>
    <w:p w14:paraId="071F63DF"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5A470D2B"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72D11C6F"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5B3CCB27"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464A88AF" w14:textId="77777777" w:rsidR="00C6407D" w:rsidRPr="00DF05CB" w:rsidRDefault="00C6407D" w:rsidP="00C6407D">
      <w:pPr>
        <w:widowControl w:val="0"/>
        <w:suppressAutoHyphens/>
        <w:spacing w:after="0"/>
        <w:ind w:left="5660" w:firstLine="700"/>
        <w:jc w:val="right"/>
        <w:rPr>
          <w:rFonts w:ascii="Times New Roman" w:hAnsi="Times New Roman" w:cs="Times New Roman"/>
          <w:b/>
          <w:color w:val="000000"/>
          <w:lang w:eastAsia="zh-CN" w:bidi="hi-IN"/>
        </w:rPr>
      </w:pPr>
    </w:p>
    <w:p w14:paraId="346A8288" w14:textId="77777777" w:rsidR="00C6407D" w:rsidRPr="00DF05CB" w:rsidRDefault="00C6407D" w:rsidP="00C6407D">
      <w:pPr>
        <w:spacing w:after="0" w:line="240" w:lineRule="auto"/>
        <w:rPr>
          <w:rFonts w:ascii="Times New Roman" w:eastAsia="Calibri" w:hAnsi="Times New Roman" w:cs="Times New Roman"/>
          <w:lang w:val="uk-UA" w:eastAsia="ru-RU"/>
        </w:rPr>
        <w:sectPr w:rsidR="00C6407D" w:rsidRPr="00DF05CB" w:rsidSect="00895E48">
          <w:pgSz w:w="11906" w:h="16838"/>
          <w:pgMar w:top="1134" w:right="850" w:bottom="1134" w:left="1701" w:header="708" w:footer="708" w:gutter="0"/>
          <w:cols w:space="708"/>
          <w:docGrid w:linePitch="360"/>
        </w:sectPr>
      </w:pPr>
    </w:p>
    <w:p w14:paraId="62328F50" w14:textId="3AD91899" w:rsidR="00C6407D" w:rsidRPr="00DF05CB" w:rsidRDefault="00C6407D" w:rsidP="00C6407D">
      <w:pPr>
        <w:spacing w:after="0" w:line="240" w:lineRule="auto"/>
        <w:jc w:val="right"/>
        <w:rPr>
          <w:rFonts w:ascii="Times New Roman" w:hAnsi="Times New Roman" w:cs="Times New Roman"/>
          <w:b/>
          <w:lang w:val="uk-UA" w:eastAsia="ar-SA"/>
        </w:rPr>
      </w:pPr>
      <w:r w:rsidRPr="00DF05CB">
        <w:rPr>
          <w:rFonts w:ascii="Times New Roman" w:hAnsi="Times New Roman" w:cs="Times New Roman"/>
          <w:b/>
          <w:lang w:val="uk-UA" w:eastAsia="ar-SA"/>
        </w:rPr>
        <w:lastRenderedPageBreak/>
        <w:t>Порядок змін умов договору про закупівлю</w:t>
      </w:r>
    </w:p>
    <w:p w14:paraId="48B0C987" w14:textId="77777777" w:rsidR="00C6407D" w:rsidRPr="00DF05CB" w:rsidRDefault="00C6407D" w:rsidP="00C6407D">
      <w:pPr>
        <w:spacing w:after="0" w:line="240" w:lineRule="auto"/>
        <w:ind w:firstLine="709"/>
        <w:jc w:val="both"/>
        <w:rPr>
          <w:rFonts w:ascii="Times New Roman" w:eastAsia="Times New Roman" w:hAnsi="Times New Roman" w:cs="Times New Roman"/>
          <w:lang w:val="uk-UA"/>
        </w:rPr>
      </w:pPr>
    </w:p>
    <w:p w14:paraId="4130153D" w14:textId="77777777" w:rsidR="00C6407D" w:rsidRPr="00DF05CB" w:rsidRDefault="00C6407D" w:rsidP="00C6407D">
      <w:pPr>
        <w:spacing w:after="0" w:line="240" w:lineRule="auto"/>
        <w:ind w:firstLine="709"/>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6CAB8CCA"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2. Пропозицію щодо внесення змін до договору може зробити кожна із сторін договору.</w:t>
      </w:r>
    </w:p>
    <w:p w14:paraId="0C45141A"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14:paraId="5120E084" w14:textId="06B6E0F5"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чотирнадцяти денний  строк.</w:t>
      </w:r>
    </w:p>
    <w:p w14:paraId="75521532"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3389573" w14:textId="690418EC" w:rsidR="00B60963" w:rsidRPr="00DF05CB" w:rsidRDefault="00C6407D" w:rsidP="00C6407D">
      <w:pPr>
        <w:spacing w:before="100" w:beforeAutospacing="1" w:after="100" w:afterAutospacing="1" w:line="240" w:lineRule="auto"/>
        <w:jc w:val="both"/>
        <w:rPr>
          <w:rFonts w:ascii="Times New Roman" w:eastAsia="Times New Roman" w:hAnsi="Times New Roman" w:cs="Times New Roman"/>
          <w:color w:val="000000"/>
          <w:lang w:val="uk-UA" w:eastAsia="ru-RU"/>
        </w:rPr>
      </w:pPr>
      <w:r w:rsidRPr="00DF05CB">
        <w:rPr>
          <w:rFonts w:ascii="Times New Roman" w:eastAsia="Times New Roman" w:hAnsi="Times New Roman" w:cs="Times New Roman"/>
        </w:rPr>
        <w:br w:type="page"/>
      </w:r>
    </w:p>
    <w:p w14:paraId="4B5E7D8A" w14:textId="28B2B0D7" w:rsidR="00CE69F4" w:rsidRPr="00DF05CB" w:rsidRDefault="003D7DA0" w:rsidP="00C84A9A">
      <w:pPr>
        <w:spacing w:after="0" w:line="240" w:lineRule="auto"/>
        <w:jc w:val="right"/>
        <w:rPr>
          <w:rFonts w:ascii="Times New Roman" w:hAnsi="Times New Roman" w:cs="Times New Roman"/>
          <w:b/>
          <w:bCs/>
          <w:lang w:val="uk-UA"/>
        </w:rPr>
      </w:pPr>
      <w:r w:rsidRPr="00DF05CB">
        <w:rPr>
          <w:rFonts w:ascii="Times New Roman" w:hAnsi="Times New Roman" w:cs="Times New Roman"/>
          <w:b/>
          <w:bCs/>
          <w:lang w:val="uk-UA"/>
        </w:rPr>
        <w:lastRenderedPageBreak/>
        <w:t>Додаток 4 до тендерної документації</w:t>
      </w:r>
    </w:p>
    <w:p w14:paraId="186444CF" w14:textId="77777777" w:rsidR="00694801" w:rsidRPr="00DF05CB" w:rsidRDefault="00694801" w:rsidP="00694801">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59B074C4" w14:textId="77777777" w:rsidR="00694801" w:rsidRPr="00DF05CB" w:rsidRDefault="00694801" w:rsidP="00694801">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617C6C8D" w14:textId="77777777" w:rsidR="00694801" w:rsidRPr="00DF05CB" w:rsidRDefault="00694801" w:rsidP="00694801">
      <w:pPr>
        <w:spacing w:line="240" w:lineRule="auto"/>
        <w:rPr>
          <w:rFonts w:ascii="Times New Roman" w:hAnsi="Times New Roman" w:cs="Times New Roman"/>
          <w:bCs/>
          <w:i/>
          <w:lang w:val="uk-UA"/>
        </w:rPr>
      </w:pPr>
    </w:p>
    <w:p w14:paraId="52A4D3F5" w14:textId="77777777" w:rsidR="00694801" w:rsidRPr="00DF05CB" w:rsidRDefault="00694801" w:rsidP="00C84A9A">
      <w:pPr>
        <w:spacing w:after="0" w:line="240" w:lineRule="auto"/>
        <w:jc w:val="center"/>
        <w:rPr>
          <w:rFonts w:ascii="Times New Roman" w:hAnsi="Times New Roman" w:cs="Times New Roman"/>
          <w:b/>
          <w:bCs/>
          <w:lang w:val="uk-UA"/>
        </w:rPr>
      </w:pPr>
    </w:p>
    <w:p w14:paraId="59C5C46E" w14:textId="0E181959" w:rsidR="003D7DA0" w:rsidRPr="00DF05CB" w:rsidRDefault="003D7DA0" w:rsidP="00C84A9A">
      <w:pPr>
        <w:spacing w:after="0" w:line="240" w:lineRule="auto"/>
        <w:jc w:val="center"/>
        <w:rPr>
          <w:rFonts w:ascii="Times New Roman" w:hAnsi="Times New Roman" w:cs="Times New Roman"/>
          <w:b/>
          <w:bCs/>
          <w:lang w:val="uk-UA"/>
        </w:rPr>
      </w:pPr>
      <w:r w:rsidRPr="00DF05CB">
        <w:rPr>
          <w:rFonts w:ascii="Times New Roman" w:hAnsi="Times New Roman" w:cs="Times New Roman"/>
          <w:b/>
          <w:bCs/>
          <w:lang w:val="uk-UA"/>
        </w:rPr>
        <w:t>ДОВІДКА</w:t>
      </w:r>
    </w:p>
    <w:p w14:paraId="359177EE" w14:textId="130DA8F9" w:rsidR="003D7DA0" w:rsidRPr="00DF05CB" w:rsidRDefault="003D7DA0" w:rsidP="00C84A9A">
      <w:pPr>
        <w:spacing w:after="0" w:line="240" w:lineRule="auto"/>
        <w:jc w:val="center"/>
        <w:rPr>
          <w:rFonts w:ascii="Times New Roman" w:hAnsi="Times New Roman" w:cs="Times New Roman"/>
          <w:b/>
          <w:bCs/>
          <w:lang w:val="uk-UA"/>
        </w:rPr>
      </w:pPr>
      <w:r w:rsidRPr="00DF05CB">
        <w:rPr>
          <w:rFonts w:ascii="Times New Roman" w:hAnsi="Times New Roman" w:cs="Times New Roman"/>
          <w:b/>
          <w:bCs/>
          <w:lang w:val="uk-UA"/>
        </w:rPr>
        <w:t>щодо застосування заходів із захисту довкілля</w:t>
      </w:r>
    </w:p>
    <w:p w14:paraId="1942D481" w14:textId="77777777" w:rsidR="00C84A9A" w:rsidRPr="00DF05CB" w:rsidRDefault="00C84A9A" w:rsidP="00C84A9A">
      <w:pPr>
        <w:spacing w:after="0" w:line="240" w:lineRule="auto"/>
        <w:jc w:val="center"/>
        <w:rPr>
          <w:rFonts w:ascii="Times New Roman" w:hAnsi="Times New Roman" w:cs="Times New Roman"/>
          <w:b/>
          <w:bCs/>
          <w:lang w:val="uk-UA"/>
        </w:rPr>
      </w:pPr>
    </w:p>
    <w:p w14:paraId="280DD240" w14:textId="24E5368F" w:rsidR="003D7DA0" w:rsidRPr="00DF05CB" w:rsidRDefault="00F2425D"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 xml:space="preserve">______________ </w:t>
      </w:r>
      <w:r w:rsidRPr="00DF05CB">
        <w:rPr>
          <w:rFonts w:ascii="Times New Roman" w:hAnsi="Times New Roman" w:cs="Times New Roman"/>
          <w:bCs/>
          <w:i/>
          <w:lang w:val="uk-UA"/>
        </w:rPr>
        <w:t>(назвва Учасника)</w:t>
      </w:r>
      <w:r w:rsidRPr="00DF05CB">
        <w:rPr>
          <w:rFonts w:ascii="Times New Roman" w:hAnsi="Times New Roman" w:cs="Times New Roman"/>
          <w:bCs/>
          <w:lang w:val="uk-UA"/>
        </w:rPr>
        <w:t xml:space="preserve"> ц</w:t>
      </w:r>
      <w:r w:rsidR="003D7DA0" w:rsidRPr="00DF05CB">
        <w:rPr>
          <w:rFonts w:ascii="Times New Roman" w:hAnsi="Times New Roman" w:cs="Times New Roman"/>
          <w:bCs/>
          <w:lang w:val="uk-UA"/>
        </w:rPr>
        <w:t xml:space="preserve">ією Довідкою підтверджуємо, що </w:t>
      </w:r>
      <w:r w:rsidRPr="00DF05CB">
        <w:rPr>
          <w:rFonts w:ascii="Times New Roman" w:hAnsi="Times New Roman" w:cs="Times New Roman"/>
          <w:bCs/>
          <w:lang w:val="uk-UA"/>
        </w:rPr>
        <w:t>усвоїй діяльності застосовуємо</w:t>
      </w:r>
      <w:r w:rsidR="003D7DA0" w:rsidRPr="00DF05CB">
        <w:rPr>
          <w:rFonts w:ascii="Times New Roman" w:hAnsi="Times New Roman" w:cs="Times New Roman"/>
          <w:bCs/>
          <w:lang w:val="uk-UA"/>
        </w:rPr>
        <w:t xml:space="preserve"> заходи із захисту довкілля у випадках та в порядку, передбаченому діючому законодавсті</w:t>
      </w:r>
      <w:r w:rsidRPr="00DF05CB">
        <w:rPr>
          <w:rFonts w:ascii="Times New Roman" w:hAnsi="Times New Roman" w:cs="Times New Roman"/>
          <w:bCs/>
          <w:lang w:val="uk-UA"/>
        </w:rPr>
        <w:t>, в тому числі поставляти товар, без завдання  шкоди навколишньому середовищі та з дотриманням вимог чинного законодавства у сфері захисту довкілля.</w:t>
      </w:r>
    </w:p>
    <w:p w14:paraId="6A648942" w14:textId="5821E99F" w:rsidR="00F2425D" w:rsidRPr="00DF05CB" w:rsidRDefault="00F2425D"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Технічні, якісні та кількісні характеристики предмета закупівлі відповідають встановленим/зареєстрованим  діючим нормативно-правовим актам діючого законодавства, які передбачають застосування заходів із захисту довкілля.</w:t>
      </w:r>
    </w:p>
    <w:p w14:paraId="49E29ACA" w14:textId="29B928F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При поставці товару зобов’язуємось застосувати заходи із захисту довкілля.</w:t>
      </w:r>
    </w:p>
    <w:p w14:paraId="324C0719" w14:textId="416C0A3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Товар,що є предметом закупівлі, буде відповідати вимогам чинних нормативно-правових актів щодо встановлення рівніх шкідливого фізичного та біологічного впливу на навколишнє природнє середовище і здоровя людей.</w:t>
      </w:r>
    </w:p>
    <w:p w14:paraId="68CFD2F7" w14:textId="703B6392"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Постачання товару буде здійснюватись відповідно до вимог чинного законодавства в галузі охорони навколишнього середовища, правил протипожежної безпеки та інших нормативно-правових документів.</w:t>
      </w:r>
    </w:p>
    <w:p w14:paraId="3D9B5756" w14:textId="504692C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Будуть вживатись заходи для захисту довкілля від забруднення.</w:t>
      </w:r>
    </w:p>
    <w:p w14:paraId="3E78D5B9" w14:textId="5CDF517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Не будуть порушуватись екологічні права та законн7і інтереси інших субєектів господарювання.</w:t>
      </w:r>
    </w:p>
    <w:p w14:paraId="7E443C55" w14:textId="77777777" w:rsidR="00C84A9A" w:rsidRPr="00DF05CB" w:rsidRDefault="00C84A9A" w:rsidP="00F2425D">
      <w:pPr>
        <w:spacing w:line="240" w:lineRule="auto"/>
        <w:ind w:firstLine="709"/>
        <w:jc w:val="both"/>
        <w:rPr>
          <w:rFonts w:ascii="Times New Roman" w:hAnsi="Times New Roman" w:cs="Times New Roman"/>
          <w:bCs/>
          <w:lang w:val="uk-UA"/>
        </w:rPr>
      </w:pPr>
    </w:p>
    <w:p w14:paraId="3C6D94C7" w14:textId="77777777" w:rsidR="0051426A" w:rsidRPr="00DF05CB" w:rsidRDefault="0051426A" w:rsidP="0051426A">
      <w:pPr>
        <w:spacing w:line="240" w:lineRule="auto"/>
        <w:rPr>
          <w:rFonts w:ascii="Times New Roman" w:hAnsi="Times New Roman" w:cs="Times New Roman"/>
          <w:bCs/>
          <w:lang w:val="uk-UA"/>
        </w:rPr>
      </w:pPr>
    </w:p>
    <w:p w14:paraId="52F16737" w14:textId="77777777" w:rsidR="0051426A" w:rsidRPr="00DF05CB" w:rsidRDefault="0051426A" w:rsidP="0051426A">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1211896B" w14:textId="77777777" w:rsidR="0051426A" w:rsidRPr="00DF05CB" w:rsidRDefault="0051426A" w:rsidP="0051426A">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45D17895" w14:textId="77777777" w:rsidR="0051426A" w:rsidRPr="00DF05CB" w:rsidRDefault="0051426A" w:rsidP="0051426A">
      <w:pPr>
        <w:spacing w:line="240" w:lineRule="auto"/>
        <w:jc w:val="right"/>
        <w:rPr>
          <w:rFonts w:ascii="Times New Roman" w:hAnsi="Times New Roman" w:cs="Times New Roman"/>
          <w:bCs/>
          <w:lang w:val="uk-UA"/>
        </w:rPr>
      </w:pPr>
    </w:p>
    <w:p w14:paraId="100BB423" w14:textId="77777777" w:rsidR="0051426A" w:rsidRPr="00DF05CB" w:rsidRDefault="0051426A" w:rsidP="0051426A">
      <w:pPr>
        <w:spacing w:line="240" w:lineRule="auto"/>
        <w:jc w:val="right"/>
        <w:rPr>
          <w:rFonts w:ascii="Times New Roman" w:hAnsi="Times New Roman" w:cs="Times New Roman"/>
          <w:bCs/>
          <w:lang w:val="uk-UA"/>
        </w:rPr>
      </w:pPr>
    </w:p>
    <w:p w14:paraId="6D9217A9" w14:textId="77777777" w:rsidR="00C9353C" w:rsidRPr="00DF05CB" w:rsidRDefault="00C9353C" w:rsidP="000F646A">
      <w:pPr>
        <w:spacing w:line="240" w:lineRule="auto"/>
        <w:jc w:val="right"/>
        <w:rPr>
          <w:rFonts w:ascii="Times New Roman" w:hAnsi="Times New Roman" w:cs="Times New Roman"/>
          <w:b/>
          <w:bCs/>
          <w:lang w:val="uk-UA"/>
        </w:rPr>
      </w:pPr>
    </w:p>
    <w:p w14:paraId="18A2A981" w14:textId="77777777" w:rsidR="00C9353C" w:rsidRPr="00DF05CB" w:rsidRDefault="00C9353C" w:rsidP="000F646A">
      <w:pPr>
        <w:spacing w:line="240" w:lineRule="auto"/>
        <w:jc w:val="right"/>
        <w:rPr>
          <w:rFonts w:ascii="Times New Roman" w:hAnsi="Times New Roman" w:cs="Times New Roman"/>
          <w:b/>
          <w:bCs/>
          <w:lang w:val="uk-UA"/>
        </w:rPr>
      </w:pPr>
    </w:p>
    <w:p w14:paraId="334D7E20" w14:textId="77777777" w:rsidR="00C9353C" w:rsidRPr="00DF05CB" w:rsidRDefault="00C9353C" w:rsidP="000F646A">
      <w:pPr>
        <w:spacing w:line="240" w:lineRule="auto"/>
        <w:jc w:val="right"/>
        <w:rPr>
          <w:rFonts w:ascii="Times New Roman" w:hAnsi="Times New Roman" w:cs="Times New Roman"/>
          <w:b/>
          <w:bCs/>
          <w:lang w:val="uk-UA"/>
        </w:rPr>
      </w:pPr>
    </w:p>
    <w:p w14:paraId="3EEC574F" w14:textId="77777777" w:rsidR="00C9353C" w:rsidRPr="00DF05CB" w:rsidRDefault="00C9353C" w:rsidP="000F646A">
      <w:pPr>
        <w:spacing w:line="240" w:lineRule="auto"/>
        <w:jc w:val="right"/>
        <w:rPr>
          <w:rFonts w:ascii="Times New Roman" w:hAnsi="Times New Roman" w:cs="Times New Roman"/>
          <w:b/>
          <w:bCs/>
          <w:lang w:val="uk-UA"/>
        </w:rPr>
      </w:pPr>
    </w:p>
    <w:p w14:paraId="0BDE48B2" w14:textId="77777777" w:rsidR="00C9353C" w:rsidRPr="00DF05CB" w:rsidRDefault="00C9353C" w:rsidP="000F646A">
      <w:pPr>
        <w:spacing w:line="240" w:lineRule="auto"/>
        <w:jc w:val="right"/>
        <w:rPr>
          <w:rFonts w:ascii="Times New Roman" w:hAnsi="Times New Roman" w:cs="Times New Roman"/>
          <w:b/>
          <w:bCs/>
          <w:lang w:val="uk-UA"/>
        </w:rPr>
      </w:pPr>
    </w:p>
    <w:p w14:paraId="699783B8" w14:textId="77777777" w:rsidR="00C9353C" w:rsidRPr="00DF05CB" w:rsidRDefault="00C9353C" w:rsidP="000F646A">
      <w:pPr>
        <w:spacing w:line="240" w:lineRule="auto"/>
        <w:jc w:val="right"/>
        <w:rPr>
          <w:rFonts w:ascii="Times New Roman" w:hAnsi="Times New Roman" w:cs="Times New Roman"/>
          <w:b/>
          <w:bCs/>
          <w:lang w:val="uk-UA"/>
        </w:rPr>
      </w:pPr>
    </w:p>
    <w:p w14:paraId="74A50661" w14:textId="77777777" w:rsidR="00C9353C" w:rsidRPr="00DF05CB" w:rsidRDefault="00C9353C" w:rsidP="000F646A">
      <w:pPr>
        <w:spacing w:line="240" w:lineRule="auto"/>
        <w:jc w:val="right"/>
        <w:rPr>
          <w:rFonts w:ascii="Times New Roman" w:hAnsi="Times New Roman" w:cs="Times New Roman"/>
          <w:b/>
          <w:bCs/>
          <w:lang w:val="uk-UA"/>
        </w:rPr>
      </w:pPr>
    </w:p>
    <w:p w14:paraId="79F29D96" w14:textId="77777777" w:rsidR="00C9353C" w:rsidRPr="00DF05CB" w:rsidRDefault="00C9353C" w:rsidP="000F646A">
      <w:pPr>
        <w:spacing w:line="240" w:lineRule="auto"/>
        <w:jc w:val="right"/>
        <w:rPr>
          <w:rFonts w:ascii="Times New Roman" w:hAnsi="Times New Roman" w:cs="Times New Roman"/>
          <w:b/>
          <w:bCs/>
          <w:lang w:val="uk-UA"/>
        </w:rPr>
      </w:pPr>
    </w:p>
    <w:p w14:paraId="6B94887D" w14:textId="77777777" w:rsidR="00C9353C" w:rsidRPr="00DF05CB" w:rsidRDefault="00C9353C" w:rsidP="000F646A">
      <w:pPr>
        <w:spacing w:line="240" w:lineRule="auto"/>
        <w:jc w:val="right"/>
        <w:rPr>
          <w:rFonts w:ascii="Times New Roman" w:hAnsi="Times New Roman" w:cs="Times New Roman"/>
          <w:b/>
          <w:bCs/>
          <w:lang w:val="uk-UA"/>
        </w:rPr>
      </w:pPr>
    </w:p>
    <w:p w14:paraId="3C450D22" w14:textId="77777777" w:rsidR="00C9353C" w:rsidRPr="00DF05CB" w:rsidRDefault="00C9353C" w:rsidP="000F646A">
      <w:pPr>
        <w:spacing w:line="240" w:lineRule="auto"/>
        <w:jc w:val="right"/>
        <w:rPr>
          <w:rFonts w:ascii="Times New Roman" w:hAnsi="Times New Roman" w:cs="Times New Roman"/>
          <w:b/>
          <w:bCs/>
          <w:lang w:val="uk-UA"/>
        </w:rPr>
      </w:pPr>
    </w:p>
    <w:p w14:paraId="4015B694" w14:textId="77777777" w:rsidR="00C9353C" w:rsidRPr="00DF05CB" w:rsidRDefault="00C9353C" w:rsidP="000F646A">
      <w:pPr>
        <w:spacing w:line="240" w:lineRule="auto"/>
        <w:jc w:val="right"/>
        <w:rPr>
          <w:rFonts w:ascii="Times New Roman" w:hAnsi="Times New Roman" w:cs="Times New Roman"/>
          <w:b/>
          <w:bCs/>
          <w:lang w:val="uk-UA"/>
        </w:rPr>
      </w:pPr>
    </w:p>
    <w:p w14:paraId="1C0A34D1" w14:textId="77777777" w:rsidR="00C9353C" w:rsidRPr="00DF05CB" w:rsidRDefault="00C9353C" w:rsidP="000F646A">
      <w:pPr>
        <w:spacing w:line="240" w:lineRule="auto"/>
        <w:jc w:val="right"/>
        <w:rPr>
          <w:rFonts w:ascii="Times New Roman" w:hAnsi="Times New Roman" w:cs="Times New Roman"/>
          <w:b/>
          <w:bCs/>
          <w:lang w:val="uk-UA"/>
        </w:rPr>
      </w:pPr>
    </w:p>
    <w:p w14:paraId="4E9902BA" w14:textId="77777777" w:rsidR="00C9353C" w:rsidRPr="00DF05CB" w:rsidRDefault="00C9353C" w:rsidP="000F646A">
      <w:pPr>
        <w:spacing w:line="240" w:lineRule="auto"/>
        <w:jc w:val="right"/>
        <w:rPr>
          <w:rFonts w:ascii="Times New Roman" w:hAnsi="Times New Roman" w:cs="Times New Roman"/>
          <w:b/>
          <w:bCs/>
          <w:lang w:val="uk-UA"/>
        </w:rPr>
      </w:pPr>
    </w:p>
    <w:p w14:paraId="23B80890" w14:textId="2C0A6B8C" w:rsidR="00CE69F4" w:rsidRPr="00DF05CB" w:rsidRDefault="0051426A" w:rsidP="000F646A">
      <w:pPr>
        <w:spacing w:line="240" w:lineRule="auto"/>
        <w:jc w:val="right"/>
        <w:rPr>
          <w:rFonts w:ascii="Times New Roman" w:hAnsi="Times New Roman" w:cs="Times New Roman"/>
          <w:b/>
          <w:bCs/>
          <w:lang w:val="uk-UA"/>
        </w:rPr>
      </w:pPr>
      <w:r w:rsidRPr="00DF05CB">
        <w:rPr>
          <w:rFonts w:ascii="Times New Roman" w:hAnsi="Times New Roman" w:cs="Times New Roman"/>
          <w:b/>
          <w:bCs/>
          <w:lang w:val="uk-UA"/>
        </w:rPr>
        <w:lastRenderedPageBreak/>
        <w:t>Додаток 5 до тендерної документації</w:t>
      </w:r>
    </w:p>
    <w:p w14:paraId="610DE835" w14:textId="77777777" w:rsidR="00C9353C" w:rsidRPr="00DF05CB" w:rsidRDefault="00C9353C" w:rsidP="00C9353C">
      <w:pPr>
        <w:spacing w:after="0" w:line="240" w:lineRule="auto"/>
        <w:jc w:val="center"/>
        <w:rPr>
          <w:rFonts w:ascii="Times New Roman" w:hAnsi="Times New Roman" w:cs="Times New Roman"/>
          <w:b/>
          <w:bCs/>
          <w:color w:val="000000" w:themeColor="text1"/>
          <w:lang w:val="uk-UA" w:eastAsia="ru-RU"/>
        </w:rPr>
      </w:pPr>
      <w:r w:rsidRPr="00DF05CB">
        <w:rPr>
          <w:rFonts w:ascii="Times New Roman" w:hAnsi="Times New Roman" w:cs="Times New Roman"/>
          <w:b/>
          <w:bCs/>
          <w:color w:val="000000" w:themeColor="text1"/>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63FF296" w14:textId="06CDCF29" w:rsidR="00CE69F4" w:rsidRPr="00DF05CB" w:rsidRDefault="00C9353C" w:rsidP="00DF05CB">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 xml:space="preserve">При наданні документів для підтвердження відомостей учасника кваліфікаційним вимогам,учасник може не висвітлювати відомості, які можуть становити комерційну таємницю, у разі </w:t>
      </w:r>
      <w:r w:rsidR="002A420C" w:rsidRPr="00DF05CB">
        <w:rPr>
          <w:rFonts w:ascii="Times New Roman" w:hAnsi="Times New Roman" w:cs="Times New Roman"/>
          <w:bCs/>
          <w:lang w:val="uk-UA"/>
        </w:rPr>
        <w:t>якщо це не заважає підтвердити встановлені кваліфікаційні вимоги</w:t>
      </w:r>
    </w:p>
    <w:p w14:paraId="3005A8CA" w14:textId="77777777" w:rsidR="00C9353C" w:rsidRPr="00DF05CB" w:rsidRDefault="00C9353C" w:rsidP="00DF05CB">
      <w:pPr>
        <w:spacing w:after="0" w:line="240" w:lineRule="auto"/>
        <w:ind w:firstLine="720"/>
        <w:jc w:val="both"/>
        <w:rPr>
          <w:rFonts w:ascii="Times New Roman" w:hAnsi="Times New Roman" w:cs="Times New Roman"/>
          <w:b/>
          <w:color w:val="000000" w:themeColor="text1"/>
          <w:lang w:val="uk-UA" w:eastAsia="ru-RU"/>
        </w:rPr>
      </w:pPr>
      <w:r w:rsidRPr="00DF05CB">
        <w:rPr>
          <w:rFonts w:ascii="Times New Roman" w:hAnsi="Times New Roman" w:cs="Times New Roman"/>
          <w:b/>
          <w:color w:val="000000" w:themeColor="text1"/>
          <w:lang w:val="uk-UA"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та Особливостей:</w:t>
      </w:r>
    </w:p>
    <w:p w14:paraId="5DB48949" w14:textId="77777777" w:rsidR="00C9353C" w:rsidRPr="00DF05CB" w:rsidRDefault="00C9353C" w:rsidP="00DF05CB">
      <w:pPr>
        <w:widowControl w:val="0"/>
        <w:pBdr>
          <w:top w:val="none" w:sz="0" w:space="0" w:color="000000"/>
          <w:left w:val="none" w:sz="0" w:space="0" w:color="000000"/>
          <w:bottom w:val="none" w:sz="0" w:space="0" w:color="000000"/>
          <w:right w:val="none" w:sz="0" w:space="0" w:color="000000"/>
        </w:pBdr>
        <w:spacing w:after="0"/>
        <w:ind w:hanging="2"/>
        <w:jc w:val="both"/>
        <w:rPr>
          <w:rFonts w:ascii="Times New Roman" w:hAnsi="Times New Roman" w:cs="Times New Roman"/>
          <w:lang w:val="uk-UA"/>
        </w:rPr>
      </w:pPr>
      <w:r w:rsidRPr="00DF05CB">
        <w:rPr>
          <w:rFonts w:ascii="Times New Roman" w:hAnsi="Times New Roman" w:cs="Times New Roman"/>
          <w:lang w:val="uk-UA"/>
        </w:rPr>
        <w:t xml:space="preserve">- </w:t>
      </w:r>
      <w:r w:rsidRPr="00DF05CB">
        <w:rPr>
          <w:rFonts w:ascii="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r w:rsidRPr="00DF05CB">
        <w:rPr>
          <w:rFonts w:ascii="Times New Roman" w:hAnsi="Times New Roman" w:cs="Times New Roman"/>
          <w:lang w:val="uk-UA"/>
        </w:rPr>
        <w:t xml:space="preserve"> учасник повинен підтвердити досвід повного виконання </w:t>
      </w:r>
      <w:r w:rsidRPr="00DF05CB">
        <w:rPr>
          <w:rFonts w:ascii="Times New Roman" w:hAnsi="Times New Roman" w:cs="Times New Roman"/>
          <w:u w:val="single"/>
          <w:lang w:val="uk-UA"/>
        </w:rPr>
        <w:t>не менше ніж одного аналогічного договору</w:t>
      </w:r>
      <w:r w:rsidRPr="00DF05CB">
        <w:rPr>
          <w:rFonts w:ascii="Times New Roman" w:hAnsi="Times New Roman" w:cs="Times New Roman"/>
          <w:lang w:val="uk-UA"/>
        </w:rPr>
        <w:t>, при цьому такий договір має бути укладений із суб’єктом, який є замовником в розумінні п. 11 ч. 1 ст. 1 Закону та інформація про укладення такого договору повинна міститись в електронній системі закупівель.</w:t>
      </w:r>
    </w:p>
    <w:p w14:paraId="7203AC6E" w14:textId="160D4549" w:rsidR="00C9353C" w:rsidRPr="00DF05CB" w:rsidRDefault="00C9353C" w:rsidP="00C9353C">
      <w:pPr>
        <w:pStyle w:val="13"/>
        <w:widowControl w:val="0"/>
        <w:spacing w:line="240" w:lineRule="auto"/>
        <w:jc w:val="both"/>
        <w:rPr>
          <w:rFonts w:ascii="Times New Roman" w:hAnsi="Times New Roman" w:cs="Times New Roman"/>
          <w:b/>
          <w:color w:val="auto"/>
          <w:lang w:val="uk-UA"/>
        </w:rPr>
      </w:pPr>
      <w:r w:rsidRPr="00DF05CB">
        <w:rPr>
          <w:rFonts w:ascii="Times New Roman" w:hAnsi="Times New Roman" w:cs="Times New Roman"/>
          <w:b/>
          <w:color w:val="auto"/>
          <w:lang w:val="uk-UA"/>
        </w:rPr>
        <w:t>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4E4AC45B" w14:textId="77777777" w:rsidR="002A420C" w:rsidRPr="00DF05CB" w:rsidRDefault="00C9353C" w:rsidP="00C9353C">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2.1. довідку за формою із копією не менше ніж одного повністю виконаного аналогічного договору </w:t>
      </w:r>
      <w:r w:rsidRPr="00DF05CB">
        <w:rPr>
          <w:rFonts w:ascii="Times New Roman" w:hAnsi="Times New Roman" w:cs="Times New Roman"/>
          <w:lang w:val="uk-UA"/>
        </w:rPr>
        <w:t>(з дотриманням вимог цієї тендерної документації щодо його змісту тощо)</w:t>
      </w:r>
      <w:r w:rsidRPr="00DF05CB">
        <w:rPr>
          <w:rFonts w:ascii="Times New Roman" w:eastAsia="Times New Roman" w:hAnsi="Times New Roman" w:cs="Times New Roman"/>
          <w:color w:val="auto"/>
          <w:lang w:val="uk-UA"/>
        </w:rPr>
        <w:t xml:space="preserve"> (договір вважатиметься повністю виконаним, якщо сторони такого договору склали відповідні документи, що підтверджують приймання-передачу товару та у повному обсязі згідно договору за кількістю (з урахуванням змін до договору, якщо таке мало місце), разом з копіями оформлених належним чином сторонами аналогічного договору первинних облікових документів, що підтверджують приймання-передачу товару в повному обсязі згідно такого аналогічного договору (видаткові накладні або акти приймання-передачі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договору, щодо виконання якого надаються такі документи (документ).</w:t>
      </w:r>
    </w:p>
    <w:p w14:paraId="11FADBEB" w14:textId="7552E1C9" w:rsidR="00C9353C" w:rsidRPr="00DF05CB" w:rsidRDefault="002A420C" w:rsidP="00C9353C">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2.2.</w:t>
      </w:r>
      <w:r w:rsidR="00C9353C" w:rsidRPr="00DF05CB">
        <w:rPr>
          <w:rFonts w:ascii="Times New Roman" w:eastAsia="Times New Roman" w:hAnsi="Times New Roman" w:cs="Times New Roman"/>
          <w:color w:val="auto"/>
          <w:lang w:val="uk-UA"/>
        </w:rPr>
        <w:t xml:space="preserve"> відгук про вико</w:t>
      </w:r>
      <w:r w:rsidRPr="00DF05CB">
        <w:rPr>
          <w:rFonts w:ascii="Times New Roman" w:eastAsia="Times New Roman" w:hAnsi="Times New Roman" w:cs="Times New Roman"/>
          <w:color w:val="auto"/>
          <w:lang w:val="uk-UA"/>
        </w:rPr>
        <w:t>н</w:t>
      </w:r>
      <w:r w:rsidR="00C9353C" w:rsidRPr="00DF05CB">
        <w:rPr>
          <w:rFonts w:ascii="Times New Roman" w:eastAsia="Times New Roman" w:hAnsi="Times New Roman" w:cs="Times New Roman"/>
          <w:color w:val="auto"/>
          <w:lang w:val="uk-UA"/>
        </w:rPr>
        <w:t>ання зазначеного договору.</w:t>
      </w:r>
    </w:p>
    <w:p w14:paraId="753B4424" w14:textId="77777777" w:rsidR="00C9353C" w:rsidRPr="00DF05CB" w:rsidRDefault="00C9353C" w:rsidP="00C9353C">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7DB215FB" w14:textId="77777777" w:rsidR="00C9353C" w:rsidRPr="00DF05CB" w:rsidRDefault="00C9353C" w:rsidP="00C9353C">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178C55EC" w14:textId="1517783E" w:rsidR="002A420C" w:rsidRPr="00DF05CB" w:rsidRDefault="002A420C" w:rsidP="00C9353C">
      <w:pPr>
        <w:spacing w:line="240" w:lineRule="auto"/>
        <w:rPr>
          <w:rFonts w:ascii="Times New Roman" w:hAnsi="Times New Roman" w:cs="Times New Roman"/>
          <w:bCs/>
          <w:lang w:val="uk-UA"/>
        </w:rPr>
      </w:pPr>
      <w:r w:rsidRPr="00DF05CB">
        <w:rPr>
          <w:rFonts w:ascii="Times New Roman" w:hAnsi="Times New Roman" w:cs="Times New Roman"/>
          <w:bCs/>
          <w:i/>
          <w:lang w:val="uk-UA"/>
        </w:rPr>
        <w:t xml:space="preserve">_______ (назва Учасника) </w:t>
      </w:r>
      <w:r w:rsidRPr="00DF05CB">
        <w:rPr>
          <w:rFonts w:ascii="Times New Roman" w:hAnsi="Times New Roman" w:cs="Times New Roman"/>
          <w:bCs/>
          <w:lang w:val="uk-UA"/>
        </w:rPr>
        <w:t xml:space="preserve">цією довідкою повідомляємо про наявність аналогічного (их) договору (договорів) </w:t>
      </w:r>
    </w:p>
    <w:tbl>
      <w:tblPr>
        <w:tblStyle w:val="a3"/>
        <w:tblW w:w="0" w:type="auto"/>
        <w:tblLook w:val="04A0" w:firstRow="1" w:lastRow="0" w:firstColumn="1" w:lastColumn="0" w:noHBand="0" w:noVBand="1"/>
      </w:tblPr>
      <w:tblGrid>
        <w:gridCol w:w="426"/>
        <w:gridCol w:w="2801"/>
        <w:gridCol w:w="2126"/>
        <w:gridCol w:w="2310"/>
        <w:gridCol w:w="1908"/>
      </w:tblGrid>
      <w:tr w:rsidR="002A420C" w:rsidRPr="00DF05CB" w14:paraId="47199813" w14:textId="77777777" w:rsidTr="002A420C">
        <w:tc>
          <w:tcPr>
            <w:tcW w:w="426" w:type="dxa"/>
          </w:tcPr>
          <w:p w14:paraId="3DAB743A" w14:textId="4CF96B0B"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w:t>
            </w:r>
          </w:p>
        </w:tc>
        <w:tc>
          <w:tcPr>
            <w:tcW w:w="2801" w:type="dxa"/>
          </w:tcPr>
          <w:p w14:paraId="75969A73" w14:textId="4E9A7F33"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Предмет договору, назва та код ДК 021:2015</w:t>
            </w:r>
          </w:p>
        </w:tc>
        <w:tc>
          <w:tcPr>
            <w:tcW w:w="2126" w:type="dxa"/>
          </w:tcPr>
          <w:p w14:paraId="2DB035A0" w14:textId="534AF9FC"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Номер та дата договору</w:t>
            </w:r>
          </w:p>
        </w:tc>
        <w:tc>
          <w:tcPr>
            <w:tcW w:w="2310" w:type="dxa"/>
          </w:tcPr>
          <w:p w14:paraId="5C05FABD" w14:textId="346741A3"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Повне найменування контрагента, місцезнаходження</w:t>
            </w:r>
          </w:p>
        </w:tc>
        <w:tc>
          <w:tcPr>
            <w:tcW w:w="1908" w:type="dxa"/>
          </w:tcPr>
          <w:p w14:paraId="6C7106AA" w14:textId="124F2304"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Контактні дані контрагента</w:t>
            </w:r>
          </w:p>
        </w:tc>
      </w:tr>
      <w:tr w:rsidR="002A420C" w:rsidRPr="00DF05CB" w14:paraId="1BD1716F" w14:textId="77777777" w:rsidTr="002A420C">
        <w:tc>
          <w:tcPr>
            <w:tcW w:w="426" w:type="dxa"/>
          </w:tcPr>
          <w:p w14:paraId="3BEBF588" w14:textId="77777777" w:rsidR="002A420C" w:rsidRPr="00DF05CB" w:rsidRDefault="002A420C" w:rsidP="00C9353C">
            <w:pPr>
              <w:jc w:val="both"/>
              <w:rPr>
                <w:rFonts w:ascii="Times New Roman" w:hAnsi="Times New Roman" w:cs="Times New Roman"/>
                <w:bCs/>
                <w:lang w:val="uk-UA"/>
              </w:rPr>
            </w:pPr>
          </w:p>
        </w:tc>
        <w:tc>
          <w:tcPr>
            <w:tcW w:w="2801" w:type="dxa"/>
          </w:tcPr>
          <w:p w14:paraId="66373A12" w14:textId="77777777" w:rsidR="002A420C" w:rsidRPr="00DF05CB" w:rsidRDefault="002A420C" w:rsidP="00C9353C">
            <w:pPr>
              <w:jc w:val="both"/>
              <w:rPr>
                <w:rFonts w:ascii="Times New Roman" w:hAnsi="Times New Roman" w:cs="Times New Roman"/>
                <w:bCs/>
                <w:lang w:val="uk-UA"/>
              </w:rPr>
            </w:pPr>
          </w:p>
        </w:tc>
        <w:tc>
          <w:tcPr>
            <w:tcW w:w="2126" w:type="dxa"/>
          </w:tcPr>
          <w:p w14:paraId="6FBBB24E" w14:textId="77777777" w:rsidR="002A420C" w:rsidRPr="00DF05CB" w:rsidRDefault="002A420C" w:rsidP="00C9353C">
            <w:pPr>
              <w:jc w:val="both"/>
              <w:rPr>
                <w:rFonts w:ascii="Times New Roman" w:hAnsi="Times New Roman" w:cs="Times New Roman"/>
                <w:bCs/>
                <w:lang w:val="uk-UA"/>
              </w:rPr>
            </w:pPr>
          </w:p>
        </w:tc>
        <w:tc>
          <w:tcPr>
            <w:tcW w:w="2310" w:type="dxa"/>
          </w:tcPr>
          <w:p w14:paraId="0EB45E83" w14:textId="77777777" w:rsidR="002A420C" w:rsidRPr="00DF05CB" w:rsidRDefault="002A420C" w:rsidP="00C9353C">
            <w:pPr>
              <w:jc w:val="both"/>
              <w:rPr>
                <w:rFonts w:ascii="Times New Roman" w:hAnsi="Times New Roman" w:cs="Times New Roman"/>
                <w:bCs/>
                <w:lang w:val="uk-UA"/>
              </w:rPr>
            </w:pPr>
          </w:p>
        </w:tc>
        <w:tc>
          <w:tcPr>
            <w:tcW w:w="1908" w:type="dxa"/>
          </w:tcPr>
          <w:p w14:paraId="389A8AF3" w14:textId="77777777" w:rsidR="002A420C" w:rsidRPr="00DF05CB" w:rsidRDefault="002A420C" w:rsidP="00C9353C">
            <w:pPr>
              <w:jc w:val="both"/>
              <w:rPr>
                <w:rFonts w:ascii="Times New Roman" w:hAnsi="Times New Roman" w:cs="Times New Roman"/>
                <w:bCs/>
                <w:lang w:val="uk-UA"/>
              </w:rPr>
            </w:pPr>
          </w:p>
        </w:tc>
      </w:tr>
    </w:tbl>
    <w:p w14:paraId="13CA7CBB" w14:textId="6E229AB8" w:rsidR="002A420C" w:rsidRPr="00DF05CB" w:rsidRDefault="002A420C" w:rsidP="002A420C">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         _________________________   ______________________________</w:t>
      </w:r>
    </w:p>
    <w:p w14:paraId="5A1FD585" w14:textId="77777777" w:rsidR="002A420C" w:rsidRPr="00DF05CB" w:rsidRDefault="002A420C" w:rsidP="002A420C">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02EC836C" w14:textId="49BEAE74" w:rsidR="0065317D" w:rsidRPr="00DF05CB" w:rsidRDefault="0065317D" w:rsidP="00DF05CB">
      <w:pPr>
        <w:pStyle w:val="a4"/>
        <w:numPr>
          <w:ilvl w:val="0"/>
          <w:numId w:val="17"/>
        </w:numPr>
        <w:tabs>
          <w:tab w:val="left" w:pos="1080"/>
        </w:tabs>
        <w:spacing w:after="0" w:line="240" w:lineRule="auto"/>
        <w:rPr>
          <w:rFonts w:ascii="Times New Roman" w:hAnsi="Times New Roman" w:cs="Times New Roman"/>
          <w:b/>
          <w:bCs/>
          <w:color w:val="000000" w:themeColor="text1"/>
          <w:lang w:val="uk-UA" w:eastAsia="uk-UA"/>
        </w:rPr>
      </w:pPr>
      <w:r w:rsidRPr="00DF05CB">
        <w:rPr>
          <w:rFonts w:ascii="Times New Roman" w:hAnsi="Times New Roman" w:cs="Times New Roman"/>
          <w:b/>
          <w:bCs/>
          <w:color w:val="000000" w:themeColor="text1"/>
          <w:lang w:eastAsia="uk-UA"/>
        </w:rPr>
        <w:t>Інші документи:</w:t>
      </w:r>
    </w:p>
    <w:p w14:paraId="30EE0D52" w14:textId="77777777" w:rsidR="0065317D" w:rsidRPr="00DF05CB" w:rsidRDefault="0065317D" w:rsidP="0065317D">
      <w:pPr>
        <w:spacing w:after="0" w:line="240" w:lineRule="auto"/>
        <w:ind w:left="252"/>
        <w:jc w:val="both"/>
        <w:rPr>
          <w:rFonts w:ascii="Times New Roman" w:hAnsi="Times New Roman" w:cs="Times New Roman"/>
          <w:b/>
          <w:color w:val="000000" w:themeColor="text1"/>
        </w:rPr>
      </w:pPr>
      <w:r w:rsidRPr="00DF05CB">
        <w:rPr>
          <w:rFonts w:ascii="Times New Roman" w:hAnsi="Times New Roman" w:cs="Times New Roman"/>
          <w:b/>
          <w:color w:val="000000" w:themeColor="text1"/>
          <w:lang w:eastAsia="ru-RU"/>
        </w:rPr>
        <w:t xml:space="preserve">Для юридичних </w:t>
      </w:r>
      <w:proofErr w:type="gramStart"/>
      <w:r w:rsidRPr="00DF05CB">
        <w:rPr>
          <w:rFonts w:ascii="Times New Roman" w:hAnsi="Times New Roman" w:cs="Times New Roman"/>
          <w:b/>
          <w:color w:val="000000" w:themeColor="text1"/>
          <w:lang w:eastAsia="ru-RU"/>
        </w:rPr>
        <w:t>осіб</w:t>
      </w:r>
      <w:proofErr w:type="gramEnd"/>
    </w:p>
    <w:p w14:paraId="3781CCF8" w14:textId="77777777" w:rsidR="0065317D" w:rsidRPr="00DF05CB" w:rsidRDefault="0065317D" w:rsidP="0065317D">
      <w:pPr>
        <w:spacing w:after="0" w:line="240" w:lineRule="auto"/>
        <w:jc w:val="both"/>
        <w:rPr>
          <w:rFonts w:ascii="Times New Roman" w:hAnsi="Times New Roman" w:cs="Times New Roman"/>
          <w:color w:val="000000" w:themeColor="text1"/>
          <w:lang w:eastAsia="ar-SA"/>
        </w:rPr>
      </w:pPr>
      <w:r w:rsidRPr="00DF05CB">
        <w:rPr>
          <w:rFonts w:ascii="Times New Roman" w:hAnsi="Times New Roman" w:cs="Times New Roman"/>
          <w:color w:val="000000" w:themeColor="text1"/>
          <w:lang w:eastAsia="ru-RU"/>
        </w:rPr>
        <w:t xml:space="preserve">1. Копія документу (ів), що </w:t>
      </w:r>
      <w:proofErr w:type="gramStart"/>
      <w:r w:rsidRPr="00DF05CB">
        <w:rPr>
          <w:rFonts w:ascii="Times New Roman" w:hAnsi="Times New Roman" w:cs="Times New Roman"/>
          <w:color w:val="000000" w:themeColor="text1"/>
          <w:lang w:eastAsia="ru-RU"/>
        </w:rPr>
        <w:t>п</w:t>
      </w:r>
      <w:proofErr w:type="gramEnd"/>
      <w:r w:rsidRPr="00DF05CB">
        <w:rPr>
          <w:rFonts w:ascii="Times New Roman" w:hAnsi="Times New Roman" w:cs="Times New Roman"/>
          <w:color w:val="000000" w:themeColor="text1"/>
          <w:lang w:eastAsia="ru-RU"/>
        </w:rPr>
        <w:t>ідтверджує повноваження особи, яка підписує тендерну пропозицію та/або уповноважена на підписання договору про закупівлю</w:t>
      </w:r>
    </w:p>
    <w:p w14:paraId="09A11931" w14:textId="77777777" w:rsidR="0065317D" w:rsidRPr="00DF05CB" w:rsidRDefault="0065317D" w:rsidP="0065317D">
      <w:pPr>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lang w:eastAsia="ru-RU"/>
        </w:rPr>
        <w:t>- виписка з протоколу засновників або копія протоколу засновників, або</w:t>
      </w:r>
    </w:p>
    <w:p w14:paraId="04503124"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наказ про призначення, або</w:t>
      </w:r>
    </w:p>
    <w:p w14:paraId="1379D85F"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довіреність або доручення або</w:t>
      </w:r>
    </w:p>
    <w:p w14:paraId="446E6105"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xml:space="preserve">- інший документ, що </w:t>
      </w:r>
      <w:proofErr w:type="gramStart"/>
      <w:r w:rsidRPr="00DF05CB">
        <w:rPr>
          <w:rFonts w:ascii="Times New Roman" w:hAnsi="Times New Roman" w:cs="Times New Roman"/>
          <w:color w:val="000000" w:themeColor="text1"/>
          <w:lang w:eastAsia="ru-RU"/>
        </w:rPr>
        <w:t>п</w:t>
      </w:r>
      <w:proofErr w:type="gramEnd"/>
      <w:r w:rsidRPr="00DF05CB">
        <w:rPr>
          <w:rFonts w:ascii="Times New Roman" w:hAnsi="Times New Roman" w:cs="Times New Roman"/>
          <w:color w:val="000000" w:themeColor="text1"/>
          <w:lang w:eastAsia="ru-RU"/>
        </w:rPr>
        <w:t>ідтверджує повноваження посадової особи учасника на підписання документів.</w:t>
      </w:r>
    </w:p>
    <w:p w14:paraId="598CD29C" w14:textId="77777777" w:rsidR="0065317D" w:rsidRDefault="0065317D" w:rsidP="0065317D">
      <w:pPr>
        <w:spacing w:after="0" w:line="240" w:lineRule="auto"/>
        <w:jc w:val="both"/>
        <w:rPr>
          <w:rFonts w:ascii="Times New Roman" w:hAnsi="Times New Roman" w:cs="Times New Roman"/>
          <w:color w:val="000000" w:themeColor="text1"/>
          <w:lang w:val="uk-UA" w:eastAsia="ru-RU"/>
        </w:rPr>
      </w:pPr>
      <w:r w:rsidRPr="00DF05CB">
        <w:rPr>
          <w:rFonts w:ascii="Times New Roman" w:hAnsi="Times New Roman" w:cs="Times New Roman"/>
          <w:color w:val="000000" w:themeColor="text1"/>
          <w:lang w:eastAsia="ru-RU"/>
        </w:rPr>
        <w:t xml:space="preserve">2. Копія Статуту із змінами (в разі їх наявності) або іншого установчого документу. </w:t>
      </w:r>
    </w:p>
    <w:p w14:paraId="639B48A0" w14:textId="31DA07D5" w:rsidR="00C84362" w:rsidRPr="00C84362" w:rsidRDefault="00C84362" w:rsidP="0065317D">
      <w:pPr>
        <w:spacing w:after="0" w:line="240" w:lineRule="auto"/>
        <w:jc w:val="both"/>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3.Довідка довільної форми, що учасник не перебуває  під санкціями</w:t>
      </w:r>
    </w:p>
    <w:p w14:paraId="37FFC1EF"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b/>
          <w:bCs/>
          <w:color w:val="000000" w:themeColor="text1"/>
          <w:u w:val="single"/>
          <w:lang w:eastAsia="ru-RU"/>
        </w:rPr>
        <w:t>Для фізичних осіб-підприємці</w:t>
      </w:r>
      <w:proofErr w:type="gramStart"/>
      <w:r w:rsidRPr="00DF05CB">
        <w:rPr>
          <w:rFonts w:ascii="Times New Roman" w:hAnsi="Times New Roman" w:cs="Times New Roman"/>
          <w:b/>
          <w:bCs/>
          <w:color w:val="000000" w:themeColor="text1"/>
          <w:u w:val="single"/>
          <w:lang w:eastAsia="ru-RU"/>
        </w:rPr>
        <w:t>в</w:t>
      </w:r>
      <w:proofErr w:type="gramEnd"/>
      <w:r w:rsidRPr="00DF05CB">
        <w:rPr>
          <w:rFonts w:ascii="Times New Roman" w:hAnsi="Times New Roman" w:cs="Times New Roman"/>
          <w:b/>
          <w:bCs/>
          <w:color w:val="000000" w:themeColor="text1"/>
          <w:u w:val="single"/>
          <w:lang w:eastAsia="ru-RU"/>
        </w:rPr>
        <w:t>:</w:t>
      </w:r>
    </w:p>
    <w:p w14:paraId="69BFB7ED" w14:textId="77777777" w:rsidR="0065317D" w:rsidRPr="00DF05CB" w:rsidRDefault="0065317D" w:rsidP="0065317D">
      <w:pPr>
        <w:widowControl w:val="0"/>
        <w:suppressAutoHyphens/>
        <w:autoSpaceDE w:val="0"/>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lang w:eastAsia="ru-RU"/>
        </w:rPr>
        <w:t xml:space="preserve">1. </w:t>
      </w:r>
      <w:r w:rsidRPr="00DF05CB">
        <w:rPr>
          <w:rFonts w:ascii="Times New Roman" w:hAnsi="Times New Roman" w:cs="Times New Roman"/>
          <w:color w:val="000000" w:themeColor="text1"/>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DF05CB">
        <w:rPr>
          <w:rFonts w:ascii="Times New Roman" w:hAnsi="Times New Roman" w:cs="Times New Roman"/>
          <w:color w:val="000000" w:themeColor="text1"/>
        </w:rPr>
        <w:t>стр</w:t>
      </w:r>
      <w:proofErr w:type="gramEnd"/>
      <w:r w:rsidRPr="00DF05CB">
        <w:rPr>
          <w:rFonts w:ascii="Times New Roman" w:hAnsi="Times New Roman" w:cs="Times New Roman"/>
          <w:color w:val="000000" w:themeColor="text1"/>
        </w:rPr>
        <w:t xml:space="preserve"> та документи, що підтверджують </w:t>
      </w:r>
      <w:r w:rsidRPr="00DF05CB">
        <w:rPr>
          <w:rFonts w:ascii="Times New Roman" w:hAnsi="Times New Roman" w:cs="Times New Roman"/>
          <w:color w:val="000000" w:themeColor="text1"/>
        </w:rPr>
        <w:lastRenderedPageBreak/>
        <w:t>України, посвідчують особу чи її спеціальний статус» від 20.11.2012 № 5492-VI, зі змінами</w:t>
      </w:r>
    </w:p>
    <w:p w14:paraId="7AFFF196"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xml:space="preserve">2. Копія довідки про присвоєння ідентифікаційного номера або копія реєстраційного номеру </w:t>
      </w:r>
      <w:proofErr w:type="gramStart"/>
      <w:r w:rsidRPr="00DF05CB">
        <w:rPr>
          <w:rFonts w:ascii="Times New Roman" w:hAnsi="Times New Roman" w:cs="Times New Roman"/>
          <w:color w:val="000000" w:themeColor="text1"/>
          <w:lang w:eastAsia="ru-RU"/>
        </w:rPr>
        <w:t>обл</w:t>
      </w:r>
      <w:proofErr w:type="gramEnd"/>
      <w:r w:rsidRPr="00DF05CB">
        <w:rPr>
          <w:rFonts w:ascii="Times New Roman" w:hAnsi="Times New Roman" w:cs="Times New Roman"/>
          <w:color w:val="000000" w:themeColor="text1"/>
          <w:lang w:eastAsia="ru-RU"/>
        </w:rPr>
        <w:t>ікової картки платника податків.</w:t>
      </w:r>
    </w:p>
    <w:p w14:paraId="78319C7C" w14:textId="47E3F650" w:rsidR="0065317D" w:rsidRPr="00DF05CB" w:rsidRDefault="0065317D" w:rsidP="0065317D">
      <w:pPr>
        <w:tabs>
          <w:tab w:val="left" w:pos="1080"/>
        </w:tabs>
        <w:spacing w:after="0" w:line="240" w:lineRule="auto"/>
        <w:rPr>
          <w:rFonts w:ascii="Times New Roman" w:hAnsi="Times New Roman" w:cs="Times New Roman"/>
          <w:b/>
          <w:bCs/>
          <w:color w:val="000000" w:themeColor="text1"/>
          <w:lang w:val="uk-UA" w:eastAsia="uk-UA"/>
        </w:rPr>
      </w:pPr>
      <w:r w:rsidRPr="00DF05CB">
        <w:rPr>
          <w:rFonts w:ascii="Times New Roman" w:hAnsi="Times New Roman" w:cs="Times New Roman"/>
          <w:color w:val="000000" w:themeColor="text1"/>
          <w:lang w:eastAsia="ru-RU"/>
        </w:rPr>
        <w:t xml:space="preserve">* У разі якщо тендерна пропозиція/пропозиція </w:t>
      </w:r>
      <w:proofErr w:type="gramStart"/>
      <w:r w:rsidRPr="00DF05CB">
        <w:rPr>
          <w:rFonts w:ascii="Times New Roman" w:hAnsi="Times New Roman" w:cs="Times New Roman"/>
          <w:color w:val="000000" w:themeColor="text1"/>
          <w:lang w:eastAsia="ru-RU"/>
        </w:rPr>
        <w:t>подається</w:t>
      </w:r>
      <w:proofErr w:type="gramEnd"/>
      <w:r w:rsidRPr="00DF05CB">
        <w:rPr>
          <w:rFonts w:ascii="Times New Roman" w:hAnsi="Times New Roman" w:cs="Times New Roman"/>
          <w:color w:val="000000" w:themeColor="text1"/>
          <w:lang w:eastAsia="ru-RU"/>
        </w:rPr>
        <w:t xml:space="preserve"> об’єднанням учасників, до неї обов’язково включається документ про створення такого об’єднання.</w:t>
      </w:r>
    </w:p>
    <w:p w14:paraId="6A7452B1" w14:textId="14FF7B64" w:rsidR="00DF05CB" w:rsidRPr="00DF05CB" w:rsidRDefault="00DF05CB" w:rsidP="00DF05CB">
      <w:pPr>
        <w:spacing w:after="0"/>
        <w:jc w:val="both"/>
        <w:rPr>
          <w:rFonts w:ascii="Times New Roman" w:hAnsi="Times New Roman" w:cs="Times New Roman"/>
          <w:color w:val="000000" w:themeColor="text1"/>
        </w:rPr>
      </w:pPr>
      <w:r w:rsidRPr="00DF05CB">
        <w:rPr>
          <w:rFonts w:ascii="Times New Roman" w:hAnsi="Times New Roman" w:cs="Times New Roman"/>
          <w:color w:val="000000" w:themeColor="text1"/>
          <w:lang w:val="uk-UA"/>
        </w:rPr>
        <w:t xml:space="preserve">3. </w:t>
      </w:r>
      <w:r w:rsidRPr="00DF05CB">
        <w:rPr>
          <w:rFonts w:ascii="Times New Roman" w:hAnsi="Times New Roman" w:cs="Times New Roman"/>
          <w:color w:val="000000" w:themeColor="text1"/>
        </w:rPr>
        <w:t xml:space="preserve">Копія </w:t>
      </w:r>
      <w:proofErr w:type="gramStart"/>
      <w:r w:rsidRPr="00DF05CB">
        <w:rPr>
          <w:rFonts w:ascii="Times New Roman" w:hAnsi="Times New Roman" w:cs="Times New Roman"/>
          <w:color w:val="000000" w:themeColor="text1"/>
        </w:rPr>
        <w:t>св</w:t>
      </w:r>
      <w:proofErr w:type="gramEnd"/>
      <w:r w:rsidRPr="00DF05CB">
        <w:rPr>
          <w:rFonts w:ascii="Times New Roman" w:hAnsi="Times New Roman" w:cs="Times New Roman"/>
          <w:color w:val="000000" w:themeColor="text1"/>
        </w:rPr>
        <w:t xml:space="preserve">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4F7D2162" w14:textId="0B9539B1" w:rsidR="0065317D" w:rsidRDefault="00DF05CB" w:rsidP="00DF05CB">
      <w:pPr>
        <w:tabs>
          <w:tab w:val="left" w:pos="1080"/>
        </w:tabs>
        <w:spacing w:after="0" w:line="240" w:lineRule="auto"/>
        <w:rPr>
          <w:rFonts w:ascii="Times New Roman" w:hAnsi="Times New Roman" w:cs="Times New Roman"/>
          <w:color w:val="000000" w:themeColor="text1"/>
          <w:lang w:val="uk-UA"/>
        </w:rPr>
      </w:pPr>
      <w:r w:rsidRPr="00DF05CB">
        <w:rPr>
          <w:rFonts w:ascii="Times New Roman" w:hAnsi="Times New Roman" w:cs="Times New Roman"/>
          <w:color w:val="000000" w:themeColor="text1"/>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w:t>
      </w:r>
      <w:proofErr w:type="gramStart"/>
      <w:r w:rsidRPr="00DF05CB">
        <w:rPr>
          <w:rFonts w:ascii="Times New Roman" w:hAnsi="Times New Roman" w:cs="Times New Roman"/>
          <w:color w:val="000000" w:themeColor="text1"/>
        </w:rPr>
        <w:t>в</w:t>
      </w:r>
      <w:proofErr w:type="gramEnd"/>
      <w:r w:rsidRPr="00DF05CB">
        <w:rPr>
          <w:rFonts w:ascii="Times New Roman" w:hAnsi="Times New Roman" w:cs="Times New Roman"/>
          <w:color w:val="000000" w:themeColor="text1"/>
        </w:rPr>
        <w:t>. (копія відповідного документу, щодо статусу).</w:t>
      </w:r>
    </w:p>
    <w:p w14:paraId="53F0DDBA" w14:textId="23482072" w:rsidR="00C84362" w:rsidRPr="00C84362" w:rsidRDefault="00C84362" w:rsidP="00C84362">
      <w:pPr>
        <w:spacing w:after="0" w:line="240" w:lineRule="auto"/>
        <w:jc w:val="both"/>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4.Довідка довільної форми, що учасник не перебуває  під санкціями</w:t>
      </w:r>
    </w:p>
    <w:p w14:paraId="7619D1AD" w14:textId="77777777" w:rsidR="0065317D" w:rsidRPr="00DF05CB" w:rsidRDefault="0065317D" w:rsidP="00DF05CB">
      <w:pPr>
        <w:spacing w:after="0"/>
        <w:jc w:val="center"/>
        <w:rPr>
          <w:rFonts w:ascii="Times New Roman" w:hAnsi="Times New Roman" w:cs="Times New Roman"/>
          <w:b/>
          <w:color w:val="000000" w:themeColor="text1"/>
        </w:rPr>
      </w:pPr>
      <w:r w:rsidRPr="00DF05CB">
        <w:rPr>
          <w:rFonts w:ascii="Times New Roman" w:hAnsi="Times New Roman" w:cs="Times New Roman"/>
          <w:b/>
          <w:color w:val="000000" w:themeColor="text1"/>
        </w:rPr>
        <w:t xml:space="preserve">3. </w:t>
      </w:r>
      <w:proofErr w:type="gramStart"/>
      <w:r w:rsidRPr="00DF05CB">
        <w:rPr>
          <w:rFonts w:ascii="Times New Roman" w:hAnsi="Times New Roman" w:cs="Times New Roman"/>
          <w:b/>
          <w:color w:val="000000" w:themeColor="text1"/>
        </w:rPr>
        <w:t>П</w:t>
      </w:r>
      <w:proofErr w:type="gramEnd"/>
      <w:r w:rsidRPr="00DF05CB">
        <w:rPr>
          <w:rFonts w:ascii="Times New Roman" w:hAnsi="Times New Roman" w:cs="Times New Roman"/>
          <w:b/>
          <w:color w:val="000000" w:themeColor="text1"/>
        </w:rPr>
        <w:t>ідтвердження відповідності вимогам, визначеним у пункті 47 Особливостей.</w:t>
      </w:r>
    </w:p>
    <w:p w14:paraId="578DE13E" w14:textId="77777777" w:rsidR="0065317D" w:rsidRPr="00DF05CB" w:rsidRDefault="0065317D" w:rsidP="0065317D">
      <w:pPr>
        <w:spacing w:after="0" w:line="240" w:lineRule="auto"/>
        <w:ind w:firstLine="567"/>
        <w:jc w:val="both"/>
        <w:rPr>
          <w:rFonts w:ascii="Times New Roman" w:hAnsi="Times New Roman" w:cs="Times New Roman"/>
          <w:b/>
          <w:color w:val="000000" w:themeColor="text1"/>
        </w:rPr>
      </w:pPr>
      <w:r w:rsidRPr="00DF05CB">
        <w:rPr>
          <w:rFonts w:ascii="Times New Roman" w:hAnsi="Times New Roman" w:cs="Times New Roman"/>
          <w:b/>
          <w:color w:val="000000" w:themeColor="text1"/>
        </w:rPr>
        <w:t>3.1.</w:t>
      </w:r>
      <w:r w:rsidRPr="00DF05CB">
        <w:rPr>
          <w:rFonts w:ascii="Times New Roman" w:eastAsia="Times New Roman" w:hAnsi="Times New Roman" w:cs="Times New Roman"/>
          <w:b/>
          <w:color w:val="000000" w:themeColor="text1"/>
        </w:rPr>
        <w:t xml:space="preserve"> </w:t>
      </w:r>
      <w:proofErr w:type="gramStart"/>
      <w:r w:rsidRPr="00DF05CB">
        <w:rPr>
          <w:rFonts w:ascii="Times New Roman" w:eastAsia="Times New Roman" w:hAnsi="Times New Roman" w:cs="Times New Roman"/>
          <w:b/>
          <w:color w:val="000000" w:themeColor="text1"/>
        </w:rPr>
        <w:t>П</w:t>
      </w:r>
      <w:proofErr w:type="gramEnd"/>
      <w:r w:rsidRPr="00DF05CB">
        <w:rPr>
          <w:rFonts w:ascii="Times New Roman" w:eastAsia="Times New Roman" w:hAnsi="Times New Roman" w:cs="Times New Roman"/>
          <w:b/>
          <w:color w:val="000000" w:themeColor="text1"/>
        </w:rPr>
        <w:t xml:space="preserve">ідтвердження відповідності УЧАСНИКА </w:t>
      </w:r>
      <w:r w:rsidRPr="00DF05CB">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47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на період дії правового режиму воєнного стану в Україні та протягом 90 днів з дня його припинення або скасування» (далі – Особливості).</w:t>
      </w:r>
    </w:p>
    <w:p w14:paraId="7906EA0D"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Замовник не вимагає від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DF05CB">
        <w:rPr>
          <w:rFonts w:ascii="Times New Roman" w:eastAsia="Times New Roman" w:hAnsi="Times New Roman" w:cs="Times New Roman"/>
          <w:b/>
          <w:color w:val="000000" w:themeColor="text1"/>
        </w:rPr>
        <w:t>відсутності таких підстав</w:t>
      </w:r>
      <w:r w:rsidRPr="00DF05CB">
        <w:rPr>
          <w:rFonts w:ascii="Times New Roman" w:eastAsia="Times New Roman" w:hAnsi="Times New Roman" w:cs="Times New Roman"/>
          <w:color w:val="000000" w:themeColor="text1"/>
        </w:rPr>
        <w:t xml:space="preserve"> учасником процедури закупівлі відповідно </w:t>
      </w:r>
      <w:proofErr w:type="gramStart"/>
      <w:r w:rsidRPr="00DF05CB">
        <w:rPr>
          <w:rFonts w:ascii="Times New Roman" w:eastAsia="Times New Roman" w:hAnsi="Times New Roman" w:cs="Times New Roman"/>
          <w:color w:val="000000" w:themeColor="text1"/>
        </w:rPr>
        <w:t>до</w:t>
      </w:r>
      <w:proofErr w:type="gramEnd"/>
      <w:r w:rsidRPr="00DF05CB">
        <w:rPr>
          <w:rFonts w:ascii="Times New Roman" w:eastAsia="Times New Roman" w:hAnsi="Times New Roman" w:cs="Times New Roman"/>
          <w:color w:val="000000" w:themeColor="text1"/>
        </w:rPr>
        <w:t xml:space="preserve"> абзацу шістнадцятого пункту 47 Особливостей.</w:t>
      </w:r>
    </w:p>
    <w:p w14:paraId="194DEF75"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підтверджує відсутність підстав, зазначених в пункті 47 Особливостей  (крім підпунктів 1 і 7, абзацу чотирнадцятого цього пункту</w:t>
      </w:r>
      <w:r w:rsidRPr="00DF05CB">
        <w:rPr>
          <w:rFonts w:ascii="Times New Roman" w:eastAsia="Times New Roman" w:hAnsi="Times New Roman" w:cs="Times New Roman"/>
          <w:b/>
          <w:color w:val="000000" w:themeColor="text1"/>
        </w:rPr>
        <w:t xml:space="preserve">), шляхом самостійного декларування відсутності таких підстав </w:t>
      </w:r>
      <w:r w:rsidRPr="00DF05CB">
        <w:rPr>
          <w:rFonts w:ascii="Times New Roman" w:eastAsia="Times New Roman" w:hAnsi="Times New Roman" w:cs="Times New Roman"/>
          <w:color w:val="000000" w:themeColor="text1"/>
        </w:rPr>
        <w:t>в електронній системі закупівель під час подання тендерної пропозиції.</w:t>
      </w:r>
    </w:p>
    <w:p w14:paraId="5DE8235C"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A161AE"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Учасник  повинен надати </w:t>
      </w:r>
      <w:r w:rsidRPr="00DF05CB">
        <w:rPr>
          <w:rFonts w:ascii="Times New Roman" w:eastAsia="Times New Roman" w:hAnsi="Times New Roman" w:cs="Times New Roman"/>
          <w:b/>
          <w:color w:val="000000" w:themeColor="text1"/>
        </w:rPr>
        <w:t>довідку у довільній формі</w:t>
      </w:r>
      <w:r w:rsidRPr="00DF05CB">
        <w:rPr>
          <w:rFonts w:ascii="Times New Roman" w:eastAsia="Times New Roman" w:hAnsi="Times New Roman" w:cs="Times New Roman"/>
          <w:color w:val="000000" w:themeColor="text1"/>
        </w:rPr>
        <w:t xml:space="preserve"> щодо відсутності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достатнім, учаснику процедури закупівлі не може бути відмовлено в участі в процедурі закупівлі.</w:t>
      </w:r>
    </w:p>
    <w:p w14:paraId="232D2136"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F05CB">
        <w:rPr>
          <w:rFonts w:ascii="Times New Roman" w:eastAsia="Times New Roman" w:hAnsi="Times New Roman" w:cs="Times New Roman"/>
          <w:color w:val="000000" w:themeColor="text1"/>
        </w:rPr>
        <w:t>в</w:t>
      </w:r>
      <w:proofErr w:type="gramEnd"/>
      <w:r w:rsidRPr="00DF05CB">
        <w:rPr>
          <w:rFonts w:ascii="Times New Roman" w:eastAsia="Times New Roman" w:hAnsi="Times New Roman" w:cs="Times New Roman"/>
          <w:color w:val="000000" w:themeColor="text1"/>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05CB">
        <w:rPr>
          <w:rFonts w:ascii="Times New Roman" w:eastAsia="Times New Roman" w:hAnsi="Times New Roman" w:cs="Times New Roman"/>
          <w:i/>
          <w:color w:val="000000" w:themeColor="text1"/>
        </w:rPr>
        <w:t>(у разі застосування таких критеріїв до учасника процедури закупі</w:t>
      </w:r>
      <w:proofErr w:type="gramStart"/>
      <w:r w:rsidRPr="00DF05CB">
        <w:rPr>
          <w:rFonts w:ascii="Times New Roman" w:eastAsia="Times New Roman" w:hAnsi="Times New Roman" w:cs="Times New Roman"/>
          <w:i/>
          <w:color w:val="000000" w:themeColor="text1"/>
        </w:rPr>
        <w:t>вл</w:t>
      </w:r>
      <w:proofErr w:type="gramEnd"/>
      <w:r w:rsidRPr="00DF05CB">
        <w:rPr>
          <w:rFonts w:ascii="Times New Roman" w:eastAsia="Times New Roman" w:hAnsi="Times New Roman" w:cs="Times New Roman"/>
          <w:i/>
          <w:color w:val="000000" w:themeColor="text1"/>
        </w:rPr>
        <w:t>і)</w:t>
      </w:r>
      <w:r w:rsidRPr="00DF05CB">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14:paraId="18945AFC" w14:textId="77777777" w:rsidR="0065317D" w:rsidRPr="00DF05CB" w:rsidRDefault="0065317D" w:rsidP="00DF05C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themeColor="text1"/>
        </w:rPr>
      </w:pPr>
      <w:r w:rsidRPr="00DF05CB">
        <w:rPr>
          <w:rFonts w:ascii="Times New Roman" w:eastAsia="Times New Roman" w:hAnsi="Times New Roman" w:cs="Times New Roman"/>
          <w:b/>
          <w:color w:val="000000" w:themeColor="text1"/>
        </w:rPr>
        <w:t xml:space="preserve">3.2. Перелік документів та інформації  для </w:t>
      </w:r>
      <w:proofErr w:type="gramStart"/>
      <w:r w:rsidRPr="00DF05CB">
        <w:rPr>
          <w:rFonts w:ascii="Times New Roman" w:eastAsia="Times New Roman" w:hAnsi="Times New Roman" w:cs="Times New Roman"/>
          <w:b/>
          <w:color w:val="000000" w:themeColor="text1"/>
        </w:rPr>
        <w:t>п</w:t>
      </w:r>
      <w:proofErr w:type="gramEnd"/>
      <w:r w:rsidRPr="00DF05CB">
        <w:rPr>
          <w:rFonts w:ascii="Times New Roman" w:eastAsia="Times New Roman" w:hAnsi="Times New Roman" w:cs="Times New Roman"/>
          <w:b/>
          <w:color w:val="000000" w:themeColor="text1"/>
        </w:rPr>
        <w:t>ідтвердження відповідності ПЕРЕМОЖЦЯ вимогам, визначеним у пункті 47 Особливостей:</w:t>
      </w:r>
    </w:p>
    <w:p w14:paraId="0E733DEE"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у строк, що </w:t>
      </w:r>
      <w:r w:rsidRPr="00DF05CB">
        <w:rPr>
          <w:rFonts w:ascii="Times New Roman" w:eastAsia="Times New Roman" w:hAnsi="Times New Roman" w:cs="Times New Roman"/>
          <w:b/>
          <w:i/>
          <w:color w:val="000000" w:themeColor="text1"/>
        </w:rPr>
        <w:t xml:space="preserve">не перевищує чотири дні </w:t>
      </w:r>
      <w:r w:rsidRPr="00DF05CB">
        <w:rPr>
          <w:rFonts w:ascii="Times New Roman" w:eastAsia="Times New Roman" w:hAnsi="Times New Roman" w:cs="Times New Roman"/>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61B98C4" w14:textId="77777777" w:rsidR="0065317D" w:rsidRPr="00DF05CB" w:rsidRDefault="0065317D" w:rsidP="006531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proofErr w:type="gramStart"/>
      <w:r w:rsidRPr="00DF05CB">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4697214A" w14:textId="77777777" w:rsidR="0065317D" w:rsidRPr="00DF05CB" w:rsidRDefault="0065317D" w:rsidP="0065317D">
      <w:pPr>
        <w:spacing w:after="0" w:line="240" w:lineRule="auto"/>
        <w:rPr>
          <w:rFonts w:ascii="Times New Roman" w:eastAsia="Times New Roman" w:hAnsi="Times New Roman" w:cs="Times New Roman"/>
          <w:b/>
          <w:color w:val="000000" w:themeColor="text1"/>
        </w:rPr>
      </w:pPr>
      <w:r w:rsidRPr="00DF05CB">
        <w:rPr>
          <w:rFonts w:ascii="Times New Roman" w:eastAsia="Times New Roman" w:hAnsi="Times New Roman" w:cs="Times New Roman"/>
          <w:color w:val="000000" w:themeColor="text1"/>
        </w:rPr>
        <w:t> </w:t>
      </w:r>
      <w:r w:rsidRPr="00DF05CB">
        <w:rPr>
          <w:rFonts w:ascii="Times New Roman" w:eastAsia="Times New Roman" w:hAnsi="Times New Roman" w:cs="Times New Roman"/>
          <w:b/>
          <w:color w:val="000000" w:themeColor="text1"/>
        </w:rPr>
        <w:t xml:space="preserve">3.3. Документи, які надаються  ПЕРЕМОЖЦЕМ (юридичною </w:t>
      </w:r>
      <w:proofErr w:type="gramStart"/>
      <w:r w:rsidRPr="00DF05CB">
        <w:rPr>
          <w:rFonts w:ascii="Times New Roman" w:eastAsia="Times New Roman" w:hAnsi="Times New Roman" w:cs="Times New Roman"/>
          <w:b/>
          <w:color w:val="000000" w:themeColor="text1"/>
        </w:rPr>
        <w:t>особою</w:t>
      </w:r>
      <w:proofErr w:type="gramEnd"/>
      <w:r w:rsidRPr="00DF05CB">
        <w:rPr>
          <w:rFonts w:ascii="Times New Roman" w:eastAsia="Times New Roman" w:hAnsi="Times New Roman" w:cs="Times New Roman"/>
          <w:b/>
          <w:color w:val="000000" w:themeColor="text1"/>
        </w:rPr>
        <w:t>):</w:t>
      </w:r>
    </w:p>
    <w:tbl>
      <w:tblPr>
        <w:tblW w:w="1009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0"/>
        <w:gridCol w:w="3795"/>
        <w:gridCol w:w="5702"/>
      </w:tblGrid>
      <w:tr w:rsidR="0065317D" w:rsidRPr="00DF05CB" w14:paraId="0F02C540" w14:textId="77777777" w:rsidTr="00DF05CB">
        <w:trPr>
          <w:trHeight w:val="761"/>
        </w:trPr>
        <w:tc>
          <w:tcPr>
            <w:tcW w:w="600" w:type="dxa"/>
            <w:tcMar>
              <w:top w:w="100" w:type="dxa"/>
              <w:left w:w="100" w:type="dxa"/>
              <w:bottom w:w="100" w:type="dxa"/>
              <w:right w:w="100" w:type="dxa"/>
            </w:tcMar>
          </w:tcPr>
          <w:p w14:paraId="2EE4EE8C"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w:t>
            </w:r>
          </w:p>
          <w:p w14:paraId="1FA04275" w14:textId="77777777" w:rsidR="0065317D" w:rsidRPr="00DF05CB" w:rsidRDefault="0065317D" w:rsidP="00DF05CB">
            <w:pPr>
              <w:spacing w:after="0" w:line="240" w:lineRule="auto"/>
              <w:ind w:left="100"/>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w:t>
            </w:r>
            <w:proofErr w:type="gramStart"/>
            <w:r w:rsidRPr="00DF05CB">
              <w:rPr>
                <w:rFonts w:ascii="Times New Roman" w:eastAsia="Times New Roman" w:hAnsi="Times New Roman" w:cs="Times New Roman"/>
                <w:color w:val="000000" w:themeColor="text1"/>
              </w:rPr>
              <w:t>п</w:t>
            </w:r>
            <w:proofErr w:type="gramEnd"/>
          </w:p>
        </w:tc>
        <w:tc>
          <w:tcPr>
            <w:tcW w:w="3795" w:type="dxa"/>
            <w:tcMar>
              <w:top w:w="100" w:type="dxa"/>
              <w:left w:w="100" w:type="dxa"/>
              <w:bottom w:w="100" w:type="dxa"/>
              <w:right w:w="100" w:type="dxa"/>
            </w:tcMar>
          </w:tcPr>
          <w:p w14:paraId="622254EC"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Вимоги згідно п. 47 Особливостей</w:t>
            </w:r>
          </w:p>
          <w:p w14:paraId="5A20DA71"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p>
        </w:tc>
        <w:tc>
          <w:tcPr>
            <w:tcW w:w="5702" w:type="dxa"/>
            <w:tcMar>
              <w:top w:w="100" w:type="dxa"/>
              <w:left w:w="100" w:type="dxa"/>
              <w:bottom w:w="100" w:type="dxa"/>
              <w:right w:w="100" w:type="dxa"/>
            </w:tcMar>
          </w:tcPr>
          <w:p w14:paraId="396912CB" w14:textId="77777777" w:rsidR="0065317D" w:rsidRPr="00DF05CB" w:rsidRDefault="0065317D" w:rsidP="00DF05CB">
            <w:pPr>
              <w:spacing w:after="0" w:line="240" w:lineRule="auto"/>
              <w:ind w:left="10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торгів на виконання вимоги згідно п. 47 Особливостей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відсутності підстав) повинен надати таку інформацію:</w:t>
            </w:r>
          </w:p>
        </w:tc>
      </w:tr>
      <w:tr w:rsidR="0065317D" w:rsidRPr="00AA0726" w14:paraId="564C2756" w14:textId="77777777" w:rsidTr="00DF05CB">
        <w:trPr>
          <w:trHeight w:val="1723"/>
        </w:trPr>
        <w:tc>
          <w:tcPr>
            <w:tcW w:w="600" w:type="dxa"/>
            <w:tcMar>
              <w:top w:w="100" w:type="dxa"/>
              <w:left w:w="100" w:type="dxa"/>
              <w:bottom w:w="100" w:type="dxa"/>
              <w:right w:w="100" w:type="dxa"/>
            </w:tcMar>
          </w:tcPr>
          <w:p w14:paraId="7855D102"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1</w:t>
            </w:r>
          </w:p>
        </w:tc>
        <w:tc>
          <w:tcPr>
            <w:tcW w:w="3795" w:type="dxa"/>
            <w:tcMar>
              <w:top w:w="100" w:type="dxa"/>
              <w:left w:w="100" w:type="dxa"/>
              <w:bottom w:w="100" w:type="dxa"/>
              <w:right w:w="100" w:type="dxa"/>
            </w:tcMar>
          </w:tcPr>
          <w:p w14:paraId="0F4032BD" w14:textId="77777777"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E73DA0"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3 пункт 47 Особливостей)</w:t>
            </w:r>
          </w:p>
        </w:tc>
        <w:tc>
          <w:tcPr>
            <w:tcW w:w="5702" w:type="dxa"/>
            <w:tcMar>
              <w:top w:w="100" w:type="dxa"/>
              <w:left w:w="100" w:type="dxa"/>
              <w:bottom w:w="100" w:type="dxa"/>
              <w:right w:w="100" w:type="dxa"/>
            </w:tcMar>
          </w:tcPr>
          <w:p w14:paraId="3E33E91C"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Інформаційна довідка з Єдиного державного реєстру осіб, які вчинили корупційні або </w:t>
            </w:r>
            <w:proofErr w:type="gramStart"/>
            <w:r w:rsidRPr="00DF05CB">
              <w:rPr>
                <w:rFonts w:ascii="Times New Roman" w:eastAsia="Times New Roman" w:hAnsi="Times New Roman" w:cs="Times New Roman"/>
                <w:color w:val="000000" w:themeColor="text1"/>
              </w:rPr>
              <w:t>пов’язан</w:t>
            </w:r>
            <w:proofErr w:type="gramEnd"/>
            <w:r w:rsidRPr="00DF05CB">
              <w:rPr>
                <w:rFonts w:ascii="Times New Roman" w:eastAsia="Times New Roman" w:hAnsi="Times New Roman" w:cs="Times New Roman"/>
                <w:color w:val="000000" w:themeColor="text1"/>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6CDE8C7" w14:textId="77777777" w:rsidR="0065317D" w:rsidRPr="00DF05CB" w:rsidRDefault="0065317D" w:rsidP="00DF05CB">
            <w:pPr>
              <w:pStyle w:val="xmsonormal"/>
              <w:spacing w:before="0" w:beforeAutospacing="0" w:after="0" w:afterAutospacing="0"/>
              <w:ind w:right="140"/>
              <w:jc w:val="both"/>
              <w:rPr>
                <w:i/>
                <w:color w:val="000000" w:themeColor="text1"/>
                <w:sz w:val="22"/>
                <w:szCs w:val="22"/>
              </w:rPr>
            </w:pPr>
            <w:r w:rsidRPr="00DF05CB">
              <w:rPr>
                <w:i/>
                <w:color w:val="000000" w:themeColor="text1"/>
                <w:sz w:val="22"/>
                <w:szCs w:val="22"/>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96E44A4"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lang w:val="uk-UA"/>
              </w:rPr>
            </w:pPr>
            <w:r w:rsidRPr="00DF05CB">
              <w:rPr>
                <w:rFonts w:ascii="Times New Roman" w:eastAsia="Times New Roman" w:hAnsi="Times New Roman" w:cs="Times New Roman"/>
                <w:bCs/>
                <w:i/>
                <w:color w:val="000000"/>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DF05CB">
              <w:rPr>
                <w:rFonts w:ascii="Times New Roman" w:eastAsia="Times New Roman" w:hAnsi="Times New Roman" w:cs="Times New Roman"/>
                <w:bCs/>
                <w:color w:val="000000"/>
                <w:lang w:val="uk-UA" w:eastAsia="uk-UA"/>
              </w:rPr>
              <w:t xml:space="preserve">. </w:t>
            </w:r>
            <w:r w:rsidRPr="00DF05CB">
              <w:rPr>
                <w:rFonts w:ascii="Times New Roman" w:eastAsia="Times New Roman" w:hAnsi="Times New Roman" w:cs="Times New Roman"/>
                <w:i/>
                <w:color w:val="000000" w:themeColor="text1"/>
                <w:lang w:val="uk-UA"/>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tc>
      </w:tr>
      <w:tr w:rsidR="0065317D" w:rsidRPr="00DF05CB" w14:paraId="6ED54D1B" w14:textId="77777777" w:rsidTr="00DF05CB">
        <w:trPr>
          <w:trHeight w:val="2299"/>
        </w:trPr>
        <w:tc>
          <w:tcPr>
            <w:tcW w:w="600" w:type="dxa"/>
            <w:tcMar>
              <w:top w:w="100" w:type="dxa"/>
              <w:left w:w="100" w:type="dxa"/>
              <w:bottom w:w="100" w:type="dxa"/>
              <w:right w:w="100" w:type="dxa"/>
            </w:tcMar>
          </w:tcPr>
          <w:p w14:paraId="428DED54"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2</w:t>
            </w:r>
          </w:p>
        </w:tc>
        <w:tc>
          <w:tcPr>
            <w:tcW w:w="3795" w:type="dxa"/>
            <w:tcMar>
              <w:top w:w="100" w:type="dxa"/>
              <w:left w:w="100" w:type="dxa"/>
              <w:bottom w:w="100" w:type="dxa"/>
              <w:right w:w="100" w:type="dxa"/>
            </w:tcMar>
          </w:tcPr>
          <w:p w14:paraId="59D6763F" w14:textId="77777777"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833AB6"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6 пункт 47 Особливостей)</w:t>
            </w:r>
          </w:p>
        </w:tc>
        <w:tc>
          <w:tcPr>
            <w:tcW w:w="5702" w:type="dxa"/>
            <w:vMerge w:val="restart"/>
            <w:tcMar>
              <w:top w:w="100" w:type="dxa"/>
              <w:left w:w="100" w:type="dxa"/>
              <w:bottom w:w="100" w:type="dxa"/>
              <w:right w:w="100" w:type="dxa"/>
            </w:tcMar>
          </w:tcPr>
          <w:p w14:paraId="2C701A35"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Повний витяг з інформаційно-аналітичної системи «</w:t>
            </w:r>
            <w:proofErr w:type="gramStart"/>
            <w:r w:rsidRPr="00DF05CB">
              <w:rPr>
                <w:rFonts w:ascii="Times New Roman" w:eastAsia="Times New Roman" w:hAnsi="Times New Roman" w:cs="Times New Roman"/>
                <w:color w:val="000000" w:themeColor="text1"/>
              </w:rPr>
              <w:t>Обл</w:t>
            </w:r>
            <w:proofErr w:type="gramEnd"/>
            <w:r w:rsidRPr="00DF05CB">
              <w:rPr>
                <w:rFonts w:ascii="Times New Roman" w:eastAsia="Times New Roman" w:hAnsi="Times New Roman" w:cs="Times New Roman"/>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06787E6"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i/>
                <w:color w:val="000000" w:themeColor="text1"/>
              </w:rPr>
              <w:t xml:space="preserve">Документ </w:t>
            </w:r>
            <w:proofErr w:type="gramStart"/>
            <w:r w:rsidRPr="00DF05CB">
              <w:rPr>
                <w:rFonts w:ascii="Times New Roman" w:eastAsia="Times New Roman" w:hAnsi="Times New Roman" w:cs="Times New Roman"/>
                <w:i/>
                <w:color w:val="000000" w:themeColor="text1"/>
              </w:rPr>
              <w:t>повинен</w:t>
            </w:r>
            <w:proofErr w:type="gramEnd"/>
            <w:r w:rsidRPr="00DF05CB">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65317D" w:rsidRPr="00DF05CB" w14:paraId="6F7DFA13" w14:textId="77777777" w:rsidTr="00DF05CB">
        <w:trPr>
          <w:trHeight w:val="2535"/>
        </w:trPr>
        <w:tc>
          <w:tcPr>
            <w:tcW w:w="600" w:type="dxa"/>
            <w:tcMar>
              <w:top w:w="100" w:type="dxa"/>
              <w:left w:w="100" w:type="dxa"/>
              <w:bottom w:w="100" w:type="dxa"/>
              <w:right w:w="100" w:type="dxa"/>
            </w:tcMar>
          </w:tcPr>
          <w:p w14:paraId="07FBFAC0"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3</w:t>
            </w:r>
          </w:p>
        </w:tc>
        <w:tc>
          <w:tcPr>
            <w:tcW w:w="3795" w:type="dxa"/>
            <w:tcMar>
              <w:top w:w="100" w:type="dxa"/>
              <w:left w:w="100" w:type="dxa"/>
              <w:bottom w:w="100" w:type="dxa"/>
              <w:right w:w="100" w:type="dxa"/>
            </w:tcMar>
          </w:tcPr>
          <w:p w14:paraId="72FBC7F2" w14:textId="5FFEB01B"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людьми.(підпункт 12 пункт 47 Особливостей)</w:t>
            </w:r>
          </w:p>
        </w:tc>
        <w:tc>
          <w:tcPr>
            <w:tcW w:w="5702" w:type="dxa"/>
            <w:vMerge/>
            <w:tcMar>
              <w:top w:w="100" w:type="dxa"/>
              <w:left w:w="100" w:type="dxa"/>
              <w:bottom w:w="100" w:type="dxa"/>
              <w:right w:w="100" w:type="dxa"/>
            </w:tcMar>
          </w:tcPr>
          <w:p w14:paraId="403294A9" w14:textId="77777777" w:rsidR="0065317D" w:rsidRPr="00DF05CB" w:rsidRDefault="0065317D" w:rsidP="00DF05CB">
            <w:pPr>
              <w:widowControl w:val="0"/>
              <w:pBdr>
                <w:top w:val="nil"/>
                <w:left w:val="nil"/>
                <w:bottom w:val="nil"/>
                <w:right w:val="nil"/>
                <w:between w:val="nil"/>
              </w:pBdr>
              <w:spacing w:after="0"/>
              <w:rPr>
                <w:rFonts w:ascii="Times New Roman" w:eastAsia="Times New Roman" w:hAnsi="Times New Roman" w:cs="Times New Roman"/>
                <w:color w:val="000000" w:themeColor="text1"/>
              </w:rPr>
            </w:pPr>
          </w:p>
        </w:tc>
      </w:tr>
      <w:tr w:rsidR="0065317D" w:rsidRPr="00DF05CB" w14:paraId="24073083" w14:textId="77777777" w:rsidTr="00DF05CB">
        <w:trPr>
          <w:trHeight w:val="4520"/>
        </w:trPr>
        <w:tc>
          <w:tcPr>
            <w:tcW w:w="600" w:type="dxa"/>
            <w:tcMar>
              <w:top w:w="100" w:type="dxa"/>
              <w:left w:w="100" w:type="dxa"/>
              <w:bottom w:w="100" w:type="dxa"/>
              <w:right w:w="100" w:type="dxa"/>
            </w:tcMar>
          </w:tcPr>
          <w:p w14:paraId="4EEF8D35"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4</w:t>
            </w:r>
          </w:p>
        </w:tc>
        <w:tc>
          <w:tcPr>
            <w:tcW w:w="3795" w:type="dxa"/>
            <w:tcMar>
              <w:top w:w="100" w:type="dxa"/>
              <w:left w:w="100" w:type="dxa"/>
              <w:bottom w:w="100" w:type="dxa"/>
              <w:right w:w="100" w:type="dxa"/>
            </w:tcMar>
          </w:tcPr>
          <w:p w14:paraId="57091015" w14:textId="77777777"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1BAC9B4" w14:textId="77777777"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(абзац 14 пункт 47 Особливостей)</w:t>
            </w:r>
          </w:p>
        </w:tc>
        <w:tc>
          <w:tcPr>
            <w:tcW w:w="5702" w:type="dxa"/>
            <w:tcMar>
              <w:top w:w="100" w:type="dxa"/>
              <w:left w:w="100" w:type="dxa"/>
              <w:bottom w:w="100" w:type="dxa"/>
              <w:right w:w="100" w:type="dxa"/>
            </w:tcMar>
          </w:tcPr>
          <w:p w14:paraId="45D8AA39" w14:textId="5805194C"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05CB">
              <w:rPr>
                <w:rFonts w:ascii="Times New Roman" w:eastAsia="Times New Roman" w:hAnsi="Times New Roman" w:cs="Times New Roman"/>
                <w:color w:val="000000" w:themeColor="text1"/>
              </w:rPr>
              <w:t>повинен</w:t>
            </w:r>
            <w:proofErr w:type="gramEnd"/>
            <w:r w:rsidRPr="00DF05CB">
              <w:rPr>
                <w:rFonts w:ascii="Times New Roman" w:eastAsia="Times New Roman" w:hAnsi="Times New Roman" w:cs="Times New Roman"/>
                <w:color w:val="000000" w:themeColor="text1"/>
              </w:rPr>
              <w:t xml:space="preserve"> довести, що він сплатив або зобов’язався сплатити відповідні зобов’язання та відшкодування завданих збитків.</w:t>
            </w:r>
          </w:p>
        </w:tc>
      </w:tr>
    </w:tbl>
    <w:p w14:paraId="2FF03041" w14:textId="77777777" w:rsidR="0065317D" w:rsidRPr="00DF05CB" w:rsidRDefault="0065317D" w:rsidP="00DF05CB">
      <w:pPr>
        <w:spacing w:after="0" w:line="240" w:lineRule="auto"/>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3.4. Документи, які надаються ПЕРЕМОЖЦЕМ (фізичною особою чи фізичною особою —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ідприємцем):</w:t>
      </w:r>
    </w:p>
    <w:tbl>
      <w:tblPr>
        <w:tblW w:w="10251" w:type="dxa"/>
        <w:tblInd w:w="-184" w:type="dxa"/>
        <w:tblLayout w:type="fixed"/>
        <w:tblLook w:val="0400" w:firstRow="0" w:lastRow="0" w:firstColumn="0" w:lastColumn="0" w:noHBand="0" w:noVBand="1"/>
      </w:tblPr>
      <w:tblGrid>
        <w:gridCol w:w="601"/>
        <w:gridCol w:w="3794"/>
        <w:gridCol w:w="5856"/>
      </w:tblGrid>
      <w:tr w:rsidR="0065317D" w:rsidRPr="00DF05CB" w14:paraId="21FF8596" w14:textId="77777777" w:rsidTr="00DF05CB">
        <w:trPr>
          <w:trHeight w:val="795"/>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8074E"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
          <w:p w14:paraId="13BCFF13"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w:t>
            </w:r>
            <w:proofErr w:type="gramStart"/>
            <w:r w:rsidRPr="00DF05CB">
              <w:rPr>
                <w:rFonts w:ascii="Times New Roman" w:eastAsia="Times New Roman" w:hAnsi="Times New Roman" w:cs="Times New Roman"/>
                <w:color w:val="000000" w:themeColor="text1"/>
              </w:rPr>
              <w:t>п</w:t>
            </w:r>
            <w:proofErr w:type="gramEnd"/>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2372B"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Вимоги згідно пункту 47 Особливостей</w:t>
            </w:r>
          </w:p>
          <w:p w14:paraId="085B6077"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061AA" w14:textId="77777777" w:rsidR="0065317D" w:rsidRPr="00DF05CB" w:rsidRDefault="0065317D" w:rsidP="00DF05CB">
            <w:pPr>
              <w:spacing w:after="0" w:line="240" w:lineRule="auto"/>
              <w:ind w:left="10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торгів на виконання вимоги згідно пункту 47 Особливостей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відсутності підстав) повинен надати таку інформацію:</w:t>
            </w:r>
          </w:p>
        </w:tc>
      </w:tr>
      <w:tr w:rsidR="0065317D" w:rsidRPr="00AA0726" w14:paraId="28DF7481" w14:textId="77777777" w:rsidTr="00DF05CB">
        <w:trPr>
          <w:trHeight w:val="566"/>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48243"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1</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3C13" w14:textId="77777777" w:rsidR="0065317D" w:rsidRPr="00DF05CB" w:rsidRDefault="0065317D" w:rsidP="00B702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6B88C9"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3 пункт 47 Особливостей)</w:t>
            </w: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B3F5E" w14:textId="77777777" w:rsidR="0065317D" w:rsidRPr="00DF05CB" w:rsidRDefault="0065317D" w:rsidP="00B70255">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Інформаційна довідка з Єдиного державного реєстру осіб, які вчинили корупційні або </w:t>
            </w:r>
            <w:proofErr w:type="gramStart"/>
            <w:r w:rsidRPr="00DF05CB">
              <w:rPr>
                <w:rFonts w:ascii="Times New Roman" w:eastAsia="Times New Roman" w:hAnsi="Times New Roman" w:cs="Times New Roman"/>
                <w:color w:val="000000" w:themeColor="text1"/>
              </w:rPr>
              <w:t>пов’язан</w:t>
            </w:r>
            <w:proofErr w:type="gramEnd"/>
            <w:r w:rsidRPr="00DF05CB">
              <w:rPr>
                <w:rFonts w:ascii="Times New Roman" w:eastAsia="Times New Roman" w:hAnsi="Times New Roman" w:cs="Times New Roman"/>
                <w:color w:val="000000" w:themeColor="text1"/>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136AC368" w14:textId="77777777" w:rsidR="0065317D" w:rsidRPr="00DF05CB" w:rsidRDefault="0065317D" w:rsidP="00B70255">
            <w:pPr>
              <w:pStyle w:val="xmsonormal"/>
              <w:spacing w:before="0" w:beforeAutospacing="0" w:after="0" w:afterAutospacing="0"/>
              <w:ind w:right="140"/>
              <w:jc w:val="both"/>
              <w:rPr>
                <w:i/>
                <w:color w:val="000000" w:themeColor="text1"/>
                <w:sz w:val="22"/>
                <w:szCs w:val="22"/>
              </w:rPr>
            </w:pPr>
            <w:r w:rsidRPr="00DF05CB">
              <w:rPr>
                <w:i/>
                <w:color w:val="000000" w:themeColor="text1"/>
                <w:sz w:val="22"/>
                <w:szCs w:val="22"/>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09ED85E" w14:textId="5E2E1649"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lang w:val="uk-UA"/>
              </w:rPr>
            </w:pPr>
            <w:r w:rsidRPr="00DF05CB">
              <w:rPr>
                <w:rFonts w:ascii="Times New Roman" w:eastAsia="Times New Roman" w:hAnsi="Times New Roman" w:cs="Times New Roman"/>
                <w:bCs/>
                <w:i/>
                <w:color w:val="000000"/>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tc>
      </w:tr>
      <w:tr w:rsidR="0065317D" w:rsidRPr="00DF05CB" w14:paraId="20149652" w14:textId="77777777" w:rsidTr="00DF05CB">
        <w:trPr>
          <w:trHeight w:val="2073"/>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530FD"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2</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50F42" w14:textId="77777777" w:rsidR="0065317D" w:rsidRPr="00DF05CB" w:rsidRDefault="0065317D" w:rsidP="00B7025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Фізична особа, яка є учасником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173D67" w14:textId="77777777" w:rsidR="0065317D" w:rsidRPr="00DF05CB" w:rsidRDefault="0065317D" w:rsidP="00B7025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5 пункт 47 Особливостей)</w:t>
            </w:r>
          </w:p>
        </w:tc>
        <w:tc>
          <w:tcPr>
            <w:tcW w:w="58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B7DDE"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Повний витяг з інформаційно-аналітичної системи «</w:t>
            </w:r>
            <w:proofErr w:type="gramStart"/>
            <w:r w:rsidRPr="00DF05CB">
              <w:rPr>
                <w:rFonts w:ascii="Times New Roman" w:eastAsia="Times New Roman" w:hAnsi="Times New Roman" w:cs="Times New Roman"/>
                <w:color w:val="000000" w:themeColor="text1"/>
              </w:rPr>
              <w:t>Обл</w:t>
            </w:r>
            <w:proofErr w:type="gramEnd"/>
            <w:r w:rsidRPr="00DF05CB">
              <w:rPr>
                <w:rFonts w:ascii="Times New Roman" w:eastAsia="Times New Roman" w:hAnsi="Times New Roman" w:cs="Times New Roman"/>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1C19C0"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i/>
                <w:color w:val="000000" w:themeColor="text1"/>
              </w:rPr>
              <w:t xml:space="preserve">Документ </w:t>
            </w:r>
            <w:proofErr w:type="gramStart"/>
            <w:r w:rsidRPr="00DF05CB">
              <w:rPr>
                <w:rFonts w:ascii="Times New Roman" w:eastAsia="Times New Roman" w:hAnsi="Times New Roman" w:cs="Times New Roman"/>
                <w:i/>
                <w:color w:val="000000" w:themeColor="text1"/>
              </w:rPr>
              <w:t>повинен</w:t>
            </w:r>
            <w:proofErr w:type="gramEnd"/>
            <w:r w:rsidRPr="00DF05CB">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65317D" w:rsidRPr="00DF05CB" w14:paraId="19667299" w14:textId="77777777" w:rsidTr="00DF05CB">
        <w:trPr>
          <w:trHeight w:val="1575"/>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8AC6"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3</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3B69A" w14:textId="77777777" w:rsidR="0065317D" w:rsidRPr="00DF05CB" w:rsidRDefault="0065317D" w:rsidP="00B702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B128A1"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12 пункт 47 Особливостей)</w:t>
            </w:r>
          </w:p>
        </w:tc>
        <w:tc>
          <w:tcPr>
            <w:tcW w:w="58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709DE7" w14:textId="77777777" w:rsidR="0065317D" w:rsidRPr="00DF05CB" w:rsidRDefault="0065317D" w:rsidP="00B70255">
            <w:pPr>
              <w:widowControl w:val="0"/>
              <w:pBdr>
                <w:top w:val="nil"/>
                <w:left w:val="nil"/>
                <w:bottom w:val="nil"/>
                <w:right w:val="nil"/>
                <w:between w:val="nil"/>
              </w:pBdr>
              <w:spacing w:after="0"/>
              <w:rPr>
                <w:rFonts w:ascii="Times New Roman" w:eastAsia="Times New Roman" w:hAnsi="Times New Roman" w:cs="Times New Roman"/>
                <w:color w:val="000000" w:themeColor="text1"/>
              </w:rPr>
            </w:pPr>
          </w:p>
        </w:tc>
      </w:tr>
      <w:tr w:rsidR="0065317D" w:rsidRPr="00DF05CB" w14:paraId="7A2C3B49" w14:textId="77777777" w:rsidTr="00DF05CB">
        <w:trPr>
          <w:trHeight w:val="4242"/>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71C98"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4</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0B1DB" w14:textId="77777777" w:rsidR="0065317D" w:rsidRPr="00DF05CB" w:rsidRDefault="0065317D" w:rsidP="00B702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2541911" w14:textId="77777777" w:rsidR="0065317D" w:rsidRPr="00DF05CB" w:rsidRDefault="0065317D" w:rsidP="00B702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highlight w:val="yellow"/>
              </w:rPr>
            </w:pPr>
            <w:r w:rsidRPr="00DF05CB">
              <w:rPr>
                <w:rFonts w:ascii="Times New Roman" w:eastAsia="Times New Roman" w:hAnsi="Times New Roman" w:cs="Times New Roman"/>
                <w:color w:val="000000" w:themeColor="text1"/>
              </w:rPr>
              <w:t>(абзац 14 пункт 47 Особливостей)</w:t>
            </w: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27A57" w14:textId="77777777" w:rsidR="0065317D" w:rsidRPr="00DF05CB" w:rsidRDefault="0065317D" w:rsidP="00B702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highlight w:val="yellow"/>
              </w:rPr>
            </w:pPr>
            <w:r w:rsidRPr="00DF05CB">
              <w:rPr>
                <w:rFonts w:ascii="Times New Roman" w:eastAsia="Times New Roman"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05CB">
              <w:rPr>
                <w:rFonts w:ascii="Times New Roman" w:eastAsia="Times New Roman" w:hAnsi="Times New Roman" w:cs="Times New Roman"/>
                <w:color w:val="000000" w:themeColor="text1"/>
              </w:rPr>
              <w:t>повинен</w:t>
            </w:r>
            <w:proofErr w:type="gramEnd"/>
            <w:r w:rsidRPr="00DF05CB">
              <w:rPr>
                <w:rFonts w:ascii="Times New Roman" w:eastAsia="Times New Roman" w:hAnsi="Times New Roman" w:cs="Times New Roman"/>
                <w:color w:val="000000" w:themeColor="text1"/>
              </w:rPr>
              <w:t xml:space="preserve"> довести, що він сплатив або зобов’язався сплатити відповідні зобов’язання та відшкодування завданих збитків.</w:t>
            </w:r>
          </w:p>
        </w:tc>
      </w:tr>
    </w:tbl>
    <w:p w14:paraId="1981F0DB" w14:textId="77777777" w:rsidR="0065317D" w:rsidRPr="00DF05CB" w:rsidRDefault="0065317D" w:rsidP="0065317D">
      <w:pPr>
        <w:spacing w:after="0" w:line="240" w:lineRule="auto"/>
        <w:ind w:firstLine="709"/>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3.5. Також </w:t>
      </w:r>
      <w:r w:rsidRPr="00DF05CB">
        <w:rPr>
          <w:rFonts w:ascii="Times New Roman" w:hAnsi="Times New Roman" w:cs="Times New Roman"/>
          <w:b/>
          <w:color w:val="000000" w:themeColor="text1"/>
        </w:rPr>
        <w:t xml:space="preserve">ПЕРЕМОЖЕЦЬ </w:t>
      </w:r>
      <w:r w:rsidRPr="00DF05CB">
        <w:rPr>
          <w:rFonts w:ascii="Times New Roman" w:hAnsi="Times New Roman" w:cs="Times New Roman"/>
          <w:color w:val="000000" w:themeColor="text1"/>
        </w:rPr>
        <w:t>нада</w:t>
      </w:r>
      <w:proofErr w:type="gramStart"/>
      <w:r w:rsidRPr="00DF05CB">
        <w:rPr>
          <w:rFonts w:ascii="Times New Roman" w:hAnsi="Times New Roman" w:cs="Times New Roman"/>
          <w:color w:val="000000" w:themeColor="text1"/>
        </w:rPr>
        <w:t>є:</w:t>
      </w:r>
      <w:proofErr w:type="gramEnd"/>
    </w:p>
    <w:p w14:paraId="2901C6A5" w14:textId="77777777" w:rsidR="0065317D" w:rsidRPr="00DF05CB" w:rsidRDefault="0065317D" w:rsidP="009F3924">
      <w:pPr>
        <w:pStyle w:val="a4"/>
        <w:numPr>
          <w:ilvl w:val="0"/>
          <w:numId w:val="15"/>
        </w:numPr>
        <w:tabs>
          <w:tab w:val="left" w:pos="284"/>
        </w:tabs>
        <w:spacing w:after="0" w:line="240" w:lineRule="auto"/>
        <w:ind w:left="0" w:firstLine="0"/>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відповідну інформацію про право </w:t>
      </w:r>
      <w:proofErr w:type="gramStart"/>
      <w:r w:rsidRPr="00DF05CB">
        <w:rPr>
          <w:rFonts w:ascii="Times New Roman" w:hAnsi="Times New Roman" w:cs="Times New Roman"/>
          <w:color w:val="000000" w:themeColor="text1"/>
        </w:rPr>
        <w:t>п</w:t>
      </w:r>
      <w:proofErr w:type="gramEnd"/>
      <w:r w:rsidRPr="00DF05CB">
        <w:rPr>
          <w:rFonts w:ascii="Times New Roman" w:hAnsi="Times New Roman" w:cs="Times New Roman"/>
          <w:color w:val="000000" w:themeColor="text1"/>
        </w:rPr>
        <w:t>ідписання договору про закупівлю;</w:t>
      </w:r>
    </w:p>
    <w:p w14:paraId="442E6D8D" w14:textId="77777777" w:rsidR="0065317D" w:rsidRPr="00DF05CB" w:rsidRDefault="0065317D" w:rsidP="009F3924">
      <w:pPr>
        <w:pStyle w:val="a4"/>
        <w:numPr>
          <w:ilvl w:val="0"/>
          <w:numId w:val="15"/>
        </w:numPr>
        <w:tabs>
          <w:tab w:val="left" w:pos="284"/>
        </w:tabs>
        <w:spacing w:after="0" w:line="240" w:lineRule="auto"/>
        <w:ind w:left="0" w:firstLine="0"/>
        <w:jc w:val="both"/>
        <w:rPr>
          <w:rFonts w:ascii="Times New Roman" w:hAnsi="Times New Roman" w:cs="Times New Roman"/>
          <w:color w:val="000000" w:themeColor="text1"/>
        </w:rPr>
      </w:pPr>
      <w:r w:rsidRPr="00DF05CB">
        <w:rPr>
          <w:rFonts w:ascii="Times New Roman" w:hAnsi="Times New Roman" w:cs="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DF05CB">
        <w:rPr>
          <w:rFonts w:ascii="Times New Roman" w:hAnsi="Times New Roman" w:cs="Times New Roman"/>
          <w:color w:val="000000" w:themeColor="text1"/>
        </w:rPr>
        <w:t>вл</w:t>
      </w:r>
      <w:proofErr w:type="gramEnd"/>
      <w:r w:rsidRPr="00DF05CB">
        <w:rPr>
          <w:rFonts w:ascii="Times New Roman" w:hAnsi="Times New Roman" w:cs="Times New Roman"/>
          <w:color w:val="000000" w:themeColor="text1"/>
        </w:rPr>
        <w:t xml:space="preserve">і чи вимагалося замовником під час переговорів </w:t>
      </w:r>
      <w:proofErr w:type="gramStart"/>
      <w:r w:rsidRPr="00DF05CB">
        <w:rPr>
          <w:rFonts w:ascii="Times New Roman" w:hAnsi="Times New Roman" w:cs="Times New Roman"/>
          <w:color w:val="000000" w:themeColor="text1"/>
        </w:rPr>
        <w:t>у</w:t>
      </w:r>
      <w:proofErr w:type="gramEnd"/>
      <w:r w:rsidRPr="00DF05CB">
        <w:rPr>
          <w:rFonts w:ascii="Times New Roman" w:hAnsi="Times New Roman" w:cs="Times New Roman"/>
          <w:color w:val="000000" w:themeColor="text1"/>
        </w:rPr>
        <w:t xml:space="preserve"> разі застосування переговорної процедури закупівлі.</w:t>
      </w:r>
    </w:p>
    <w:p w14:paraId="221D6C6E" w14:textId="5391B682" w:rsidR="0065317D" w:rsidRPr="00DF05CB" w:rsidRDefault="0065317D" w:rsidP="009F3924">
      <w:pPr>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Замовник не вимагає документального </w:t>
      </w:r>
      <w:proofErr w:type="gramStart"/>
      <w:r w:rsidRPr="00DF05CB">
        <w:rPr>
          <w:rFonts w:ascii="Times New Roman" w:hAnsi="Times New Roman" w:cs="Times New Roman"/>
          <w:color w:val="000000" w:themeColor="text1"/>
        </w:rPr>
        <w:t>п</w:t>
      </w:r>
      <w:proofErr w:type="gramEnd"/>
      <w:r w:rsidRPr="00DF05CB">
        <w:rPr>
          <w:rFonts w:ascii="Times New Roman" w:hAnsi="Times New Roman" w:cs="Times New Roman"/>
          <w:color w:val="000000" w:themeColor="text1"/>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F05CB">
        <w:rPr>
          <w:rFonts w:ascii="Times New Roman" w:hAnsi="Times New Roman" w:cs="Times New Roman"/>
          <w:color w:val="000000" w:themeColor="text1"/>
        </w:rPr>
        <w:t>в</w:t>
      </w:r>
      <w:proofErr w:type="gramEnd"/>
      <w:r w:rsidRPr="00DF05CB">
        <w:rPr>
          <w:rFonts w:ascii="Times New Roman" w:hAnsi="Times New Roman" w:cs="Times New Roman"/>
          <w:color w:val="000000" w:themeColor="text1"/>
        </w:rPr>
        <w:t>.</w:t>
      </w:r>
    </w:p>
    <w:p w14:paraId="21118A16" w14:textId="77777777" w:rsidR="00C84362" w:rsidRDefault="00C84362" w:rsidP="002A420C">
      <w:pPr>
        <w:spacing w:line="240" w:lineRule="auto"/>
        <w:jc w:val="right"/>
        <w:rPr>
          <w:rFonts w:ascii="Times New Roman" w:hAnsi="Times New Roman" w:cs="Times New Roman"/>
          <w:b/>
          <w:bCs/>
          <w:lang w:val="uk-UA"/>
        </w:rPr>
      </w:pPr>
    </w:p>
    <w:p w14:paraId="38EB2B36" w14:textId="77777777" w:rsidR="00C84362" w:rsidRDefault="00C84362" w:rsidP="002A420C">
      <w:pPr>
        <w:spacing w:line="240" w:lineRule="auto"/>
        <w:jc w:val="right"/>
        <w:rPr>
          <w:rFonts w:ascii="Times New Roman" w:hAnsi="Times New Roman" w:cs="Times New Roman"/>
          <w:b/>
          <w:bCs/>
          <w:lang w:val="uk-UA"/>
        </w:rPr>
      </w:pPr>
    </w:p>
    <w:p w14:paraId="30E57974" w14:textId="77777777" w:rsidR="00C84362" w:rsidRDefault="00C84362" w:rsidP="002A420C">
      <w:pPr>
        <w:spacing w:line="240" w:lineRule="auto"/>
        <w:jc w:val="right"/>
        <w:rPr>
          <w:rFonts w:ascii="Times New Roman" w:hAnsi="Times New Roman" w:cs="Times New Roman"/>
          <w:b/>
          <w:bCs/>
          <w:lang w:val="uk-UA"/>
        </w:rPr>
      </w:pPr>
    </w:p>
    <w:p w14:paraId="5CF0E35C" w14:textId="41203795" w:rsidR="00C9353C" w:rsidRPr="00DF05CB" w:rsidRDefault="009F3924" w:rsidP="002A420C">
      <w:pPr>
        <w:spacing w:line="240" w:lineRule="auto"/>
        <w:jc w:val="right"/>
        <w:rPr>
          <w:rFonts w:ascii="Times New Roman" w:hAnsi="Times New Roman" w:cs="Times New Roman"/>
          <w:b/>
          <w:bCs/>
          <w:lang w:val="uk-UA"/>
        </w:rPr>
      </w:pPr>
      <w:r>
        <w:rPr>
          <w:rFonts w:ascii="Times New Roman" w:hAnsi="Times New Roman" w:cs="Times New Roman"/>
          <w:b/>
          <w:bCs/>
          <w:lang w:val="uk-UA"/>
        </w:rPr>
        <w:lastRenderedPageBreak/>
        <w:t>Д</w:t>
      </w:r>
      <w:r w:rsidR="002A420C" w:rsidRPr="00DF05CB">
        <w:rPr>
          <w:rFonts w:ascii="Times New Roman" w:hAnsi="Times New Roman" w:cs="Times New Roman"/>
          <w:b/>
          <w:bCs/>
          <w:lang w:val="uk-UA"/>
        </w:rPr>
        <w:t>одаток 6 до тендерної документації</w:t>
      </w:r>
    </w:p>
    <w:p w14:paraId="07ACD808" w14:textId="77777777" w:rsidR="002A420C" w:rsidRPr="00DF05CB" w:rsidRDefault="002A420C" w:rsidP="002A420C">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0CE84FB3" w14:textId="77777777" w:rsidR="002A420C" w:rsidRPr="00DF05CB" w:rsidRDefault="002A420C" w:rsidP="002A420C">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7DC31CF4" w14:textId="77777777" w:rsidR="00695D45" w:rsidRPr="00DF05CB" w:rsidRDefault="00695D45" w:rsidP="00695D45">
      <w:pPr>
        <w:pStyle w:val="14"/>
        <w:jc w:val="center"/>
        <w:rPr>
          <w:b/>
          <w:color w:val="auto"/>
          <w:sz w:val="22"/>
          <w:szCs w:val="22"/>
        </w:rPr>
      </w:pPr>
      <w:r w:rsidRPr="00DF05CB">
        <w:rPr>
          <w:b/>
          <w:color w:val="auto"/>
          <w:sz w:val="22"/>
          <w:szCs w:val="22"/>
        </w:rPr>
        <w:t>ДОВІДКА  «ВІДОМОСТІ ПРО УЧАСНИКА»</w:t>
      </w:r>
    </w:p>
    <w:p w14:paraId="413ABA72" w14:textId="77777777" w:rsidR="00695D45" w:rsidRPr="00DF05CB" w:rsidRDefault="00695D45" w:rsidP="00695D45">
      <w:pPr>
        <w:pStyle w:val="14"/>
        <w:jc w:val="center"/>
        <w:rPr>
          <w:color w:val="auto"/>
          <w:sz w:val="22"/>
          <w:szCs w:val="22"/>
        </w:rPr>
      </w:pPr>
    </w:p>
    <w:tbl>
      <w:tblPr>
        <w:tblW w:w="10236"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7"/>
        <w:gridCol w:w="2824"/>
        <w:gridCol w:w="3686"/>
        <w:gridCol w:w="3289"/>
      </w:tblGrid>
      <w:tr w:rsidR="00695D45" w:rsidRPr="00DF05CB" w14:paraId="7974C76F" w14:textId="77777777" w:rsidTr="00695D45">
        <w:trPr>
          <w:trHeight w:val="340"/>
        </w:trPr>
        <w:tc>
          <w:tcPr>
            <w:tcW w:w="437" w:type="dxa"/>
            <w:shd w:val="clear" w:color="auto" w:fill="auto"/>
          </w:tcPr>
          <w:p w14:paraId="050F805C"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3EBBEDD6" w14:textId="77777777" w:rsidR="00695D45" w:rsidRPr="00DF05CB" w:rsidRDefault="00695D45" w:rsidP="00695D45">
            <w:pPr>
              <w:pStyle w:val="14"/>
              <w:rPr>
                <w:color w:val="auto"/>
                <w:sz w:val="22"/>
                <w:szCs w:val="22"/>
              </w:rPr>
            </w:pPr>
            <w:r w:rsidRPr="00DF05CB">
              <w:rPr>
                <w:color w:val="auto"/>
                <w:sz w:val="22"/>
                <w:szCs w:val="22"/>
              </w:rPr>
              <w:t>Назва Учасника:</w:t>
            </w:r>
          </w:p>
        </w:tc>
        <w:tc>
          <w:tcPr>
            <w:tcW w:w="6975" w:type="dxa"/>
            <w:gridSpan w:val="2"/>
            <w:shd w:val="clear" w:color="auto" w:fill="auto"/>
          </w:tcPr>
          <w:p w14:paraId="4AA00F38"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023258E" w14:textId="77777777" w:rsidTr="00695D45">
        <w:trPr>
          <w:trHeight w:val="280"/>
        </w:trPr>
        <w:tc>
          <w:tcPr>
            <w:tcW w:w="437" w:type="dxa"/>
            <w:shd w:val="clear" w:color="auto" w:fill="auto"/>
          </w:tcPr>
          <w:p w14:paraId="1013E357"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66053760" w14:textId="77777777" w:rsidR="00695D45" w:rsidRPr="00DF05CB" w:rsidRDefault="00695D45" w:rsidP="00695D45">
            <w:pPr>
              <w:pStyle w:val="14"/>
              <w:rPr>
                <w:color w:val="auto"/>
                <w:sz w:val="22"/>
                <w:szCs w:val="22"/>
              </w:rPr>
            </w:pPr>
            <w:r w:rsidRPr="00DF05CB">
              <w:rPr>
                <w:color w:val="auto"/>
                <w:sz w:val="22"/>
                <w:szCs w:val="22"/>
              </w:rPr>
              <w:t>Код ЄДРПОУ</w:t>
            </w:r>
            <w:r w:rsidRPr="00DF05CB">
              <w:rPr>
                <w:i/>
                <w:color w:val="auto"/>
                <w:sz w:val="22"/>
                <w:szCs w:val="22"/>
              </w:rPr>
              <w:t xml:space="preserve"> (для  юридичних осіб)</w:t>
            </w:r>
            <w:r w:rsidRPr="00DF05CB">
              <w:rPr>
                <w:color w:val="auto"/>
                <w:sz w:val="22"/>
                <w:szCs w:val="22"/>
              </w:rPr>
              <w:t xml:space="preserve"> /ідентифікаційний код (</w:t>
            </w:r>
            <w:r w:rsidRPr="00DF05CB">
              <w:rPr>
                <w:i/>
                <w:color w:val="auto"/>
                <w:sz w:val="22"/>
                <w:szCs w:val="22"/>
              </w:rPr>
              <w:t>для фізичних осіб-підприємців)</w:t>
            </w:r>
          </w:p>
        </w:tc>
        <w:tc>
          <w:tcPr>
            <w:tcW w:w="6975" w:type="dxa"/>
            <w:gridSpan w:val="2"/>
            <w:shd w:val="clear" w:color="auto" w:fill="auto"/>
          </w:tcPr>
          <w:p w14:paraId="712A559C"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5D11E91F" w14:textId="77777777" w:rsidTr="00695D45">
        <w:trPr>
          <w:trHeight w:val="680"/>
        </w:trPr>
        <w:tc>
          <w:tcPr>
            <w:tcW w:w="437" w:type="dxa"/>
            <w:vMerge w:val="restart"/>
            <w:shd w:val="clear" w:color="auto" w:fill="auto"/>
          </w:tcPr>
          <w:p w14:paraId="5F647101"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2B502AF4" w14:textId="77777777" w:rsidR="00695D45" w:rsidRPr="00DF05CB" w:rsidRDefault="00695D45" w:rsidP="00695D45">
            <w:pPr>
              <w:pStyle w:val="14"/>
              <w:rPr>
                <w:color w:val="auto"/>
                <w:sz w:val="22"/>
                <w:szCs w:val="22"/>
              </w:rPr>
            </w:pPr>
            <w:r w:rsidRPr="00DF05CB">
              <w:rPr>
                <w:color w:val="auto"/>
                <w:sz w:val="22"/>
                <w:szCs w:val="22"/>
              </w:rPr>
              <w:t>Реквізити:</w:t>
            </w:r>
          </w:p>
        </w:tc>
        <w:tc>
          <w:tcPr>
            <w:tcW w:w="3686" w:type="dxa"/>
            <w:shd w:val="clear" w:color="auto" w:fill="auto"/>
          </w:tcPr>
          <w:p w14:paraId="3D8C909B" w14:textId="77777777" w:rsidR="00695D45" w:rsidRPr="00DF05CB" w:rsidRDefault="00695D45" w:rsidP="00695D45">
            <w:pPr>
              <w:pStyle w:val="14"/>
              <w:rPr>
                <w:color w:val="auto"/>
                <w:sz w:val="22"/>
                <w:szCs w:val="22"/>
              </w:rPr>
            </w:pPr>
            <w:r w:rsidRPr="00DF05CB">
              <w:rPr>
                <w:color w:val="auto"/>
                <w:sz w:val="22"/>
                <w:szCs w:val="22"/>
              </w:rPr>
              <w:t>місцезнаходження (місце проживання) згідно з статутними документами/даними ЄДРПОУ:</w:t>
            </w:r>
          </w:p>
        </w:tc>
        <w:tc>
          <w:tcPr>
            <w:tcW w:w="3289" w:type="dxa"/>
            <w:shd w:val="clear" w:color="auto" w:fill="auto"/>
          </w:tcPr>
          <w:p w14:paraId="54946C77"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4F5B73E2" w14:textId="77777777" w:rsidTr="00695D45">
        <w:trPr>
          <w:trHeight w:val="340"/>
        </w:trPr>
        <w:tc>
          <w:tcPr>
            <w:tcW w:w="437" w:type="dxa"/>
            <w:vMerge/>
            <w:shd w:val="clear" w:color="auto" w:fill="auto"/>
          </w:tcPr>
          <w:p w14:paraId="13292694"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CB9A6DA" w14:textId="77777777" w:rsidR="00695D45" w:rsidRPr="00DF05CB" w:rsidRDefault="00695D45" w:rsidP="00695D45">
            <w:pPr>
              <w:pStyle w:val="14"/>
              <w:spacing w:line="276" w:lineRule="auto"/>
              <w:rPr>
                <w:color w:val="auto"/>
                <w:sz w:val="22"/>
                <w:szCs w:val="22"/>
              </w:rPr>
            </w:pPr>
          </w:p>
          <w:p w14:paraId="6942BDAD" w14:textId="77777777" w:rsidR="00695D45" w:rsidRPr="00DF05CB" w:rsidRDefault="00695D45" w:rsidP="00695D45">
            <w:pPr>
              <w:pStyle w:val="14"/>
              <w:numPr>
                <w:ilvl w:val="0"/>
                <w:numId w:val="14"/>
              </w:numPr>
              <w:ind w:left="0" w:firstLine="0"/>
              <w:jc w:val="center"/>
              <w:rPr>
                <w:color w:val="auto"/>
                <w:sz w:val="22"/>
                <w:szCs w:val="22"/>
              </w:rPr>
            </w:pPr>
          </w:p>
          <w:p w14:paraId="407396CD" w14:textId="77777777" w:rsidR="00695D45" w:rsidRPr="00DF05CB" w:rsidRDefault="00695D45" w:rsidP="00695D45">
            <w:pPr>
              <w:pStyle w:val="14"/>
              <w:rPr>
                <w:color w:val="auto"/>
                <w:sz w:val="22"/>
                <w:szCs w:val="22"/>
              </w:rPr>
            </w:pPr>
          </w:p>
        </w:tc>
        <w:tc>
          <w:tcPr>
            <w:tcW w:w="3686" w:type="dxa"/>
            <w:shd w:val="clear" w:color="auto" w:fill="auto"/>
          </w:tcPr>
          <w:p w14:paraId="2D6D011A" w14:textId="77777777" w:rsidR="00695D45" w:rsidRPr="00DF05CB" w:rsidRDefault="00695D45" w:rsidP="00695D45">
            <w:pPr>
              <w:pStyle w:val="14"/>
              <w:rPr>
                <w:color w:val="auto"/>
                <w:sz w:val="22"/>
                <w:szCs w:val="22"/>
              </w:rPr>
            </w:pPr>
            <w:r w:rsidRPr="00DF05CB">
              <w:rPr>
                <w:color w:val="auto"/>
                <w:sz w:val="22"/>
                <w:szCs w:val="22"/>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289" w:type="dxa"/>
            <w:shd w:val="clear" w:color="auto" w:fill="auto"/>
          </w:tcPr>
          <w:p w14:paraId="49D018FD"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140673A7" w14:textId="77777777" w:rsidTr="00695D45">
        <w:trPr>
          <w:trHeight w:val="340"/>
        </w:trPr>
        <w:tc>
          <w:tcPr>
            <w:tcW w:w="437" w:type="dxa"/>
            <w:vMerge/>
            <w:shd w:val="clear" w:color="auto" w:fill="auto"/>
          </w:tcPr>
          <w:p w14:paraId="02797401"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0864081C" w14:textId="77777777" w:rsidR="00695D45" w:rsidRPr="00DF05CB" w:rsidRDefault="00695D45" w:rsidP="00695D45">
            <w:pPr>
              <w:pStyle w:val="14"/>
              <w:spacing w:line="276" w:lineRule="auto"/>
              <w:rPr>
                <w:color w:val="auto"/>
                <w:sz w:val="22"/>
                <w:szCs w:val="22"/>
              </w:rPr>
            </w:pPr>
          </w:p>
          <w:p w14:paraId="0097C111" w14:textId="77777777" w:rsidR="00695D45" w:rsidRPr="00DF05CB" w:rsidRDefault="00695D45" w:rsidP="00695D45">
            <w:pPr>
              <w:pStyle w:val="14"/>
              <w:numPr>
                <w:ilvl w:val="0"/>
                <w:numId w:val="14"/>
              </w:numPr>
              <w:ind w:left="0" w:firstLine="0"/>
              <w:jc w:val="center"/>
              <w:rPr>
                <w:color w:val="auto"/>
                <w:sz w:val="22"/>
                <w:szCs w:val="22"/>
              </w:rPr>
            </w:pPr>
          </w:p>
          <w:p w14:paraId="58D657B2" w14:textId="77777777" w:rsidR="00695D45" w:rsidRPr="00DF05CB" w:rsidRDefault="00695D45" w:rsidP="00695D45">
            <w:pPr>
              <w:pStyle w:val="14"/>
              <w:rPr>
                <w:color w:val="auto"/>
                <w:sz w:val="22"/>
                <w:szCs w:val="22"/>
              </w:rPr>
            </w:pPr>
          </w:p>
        </w:tc>
        <w:tc>
          <w:tcPr>
            <w:tcW w:w="3686" w:type="dxa"/>
            <w:shd w:val="clear" w:color="auto" w:fill="auto"/>
          </w:tcPr>
          <w:p w14:paraId="31EF30E5" w14:textId="77777777" w:rsidR="00695D45" w:rsidRPr="00DF05CB" w:rsidRDefault="00695D45" w:rsidP="00695D45">
            <w:pPr>
              <w:pStyle w:val="14"/>
              <w:rPr>
                <w:color w:val="auto"/>
                <w:sz w:val="22"/>
                <w:szCs w:val="22"/>
              </w:rPr>
            </w:pPr>
            <w:r w:rsidRPr="00DF05CB">
              <w:rPr>
                <w:color w:val="auto"/>
                <w:sz w:val="22"/>
                <w:szCs w:val="22"/>
              </w:rPr>
              <w:t xml:space="preserve">телефон/телефакс: </w:t>
            </w:r>
          </w:p>
        </w:tc>
        <w:tc>
          <w:tcPr>
            <w:tcW w:w="3289" w:type="dxa"/>
            <w:shd w:val="clear" w:color="auto" w:fill="auto"/>
          </w:tcPr>
          <w:p w14:paraId="40338873"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1D1A4678" w14:textId="77777777" w:rsidTr="00695D45">
        <w:trPr>
          <w:trHeight w:val="240"/>
        </w:trPr>
        <w:tc>
          <w:tcPr>
            <w:tcW w:w="437" w:type="dxa"/>
            <w:vMerge/>
            <w:shd w:val="clear" w:color="auto" w:fill="auto"/>
          </w:tcPr>
          <w:p w14:paraId="568F9945"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5DF7D078" w14:textId="77777777" w:rsidR="00695D45" w:rsidRPr="00DF05CB" w:rsidRDefault="00695D45" w:rsidP="00695D45">
            <w:pPr>
              <w:pStyle w:val="14"/>
              <w:spacing w:line="276" w:lineRule="auto"/>
              <w:rPr>
                <w:color w:val="auto"/>
                <w:sz w:val="22"/>
                <w:szCs w:val="22"/>
              </w:rPr>
            </w:pPr>
          </w:p>
          <w:p w14:paraId="070574B9" w14:textId="77777777" w:rsidR="00695D45" w:rsidRPr="00DF05CB" w:rsidRDefault="00695D45" w:rsidP="00695D45">
            <w:pPr>
              <w:pStyle w:val="14"/>
              <w:numPr>
                <w:ilvl w:val="0"/>
                <w:numId w:val="14"/>
              </w:numPr>
              <w:ind w:left="0" w:firstLine="0"/>
              <w:jc w:val="center"/>
              <w:rPr>
                <w:color w:val="auto"/>
                <w:sz w:val="22"/>
                <w:szCs w:val="22"/>
              </w:rPr>
            </w:pPr>
          </w:p>
          <w:p w14:paraId="775B8A9C" w14:textId="77777777" w:rsidR="00695D45" w:rsidRPr="00DF05CB" w:rsidRDefault="00695D45" w:rsidP="00695D45">
            <w:pPr>
              <w:pStyle w:val="14"/>
              <w:rPr>
                <w:color w:val="auto"/>
                <w:sz w:val="22"/>
                <w:szCs w:val="22"/>
              </w:rPr>
            </w:pPr>
          </w:p>
        </w:tc>
        <w:tc>
          <w:tcPr>
            <w:tcW w:w="3686" w:type="dxa"/>
            <w:shd w:val="clear" w:color="auto" w:fill="auto"/>
          </w:tcPr>
          <w:p w14:paraId="0DE185BA" w14:textId="77777777" w:rsidR="00695D45" w:rsidRPr="00DF05CB" w:rsidRDefault="00695D45" w:rsidP="00695D45">
            <w:pPr>
              <w:pStyle w:val="14"/>
              <w:rPr>
                <w:color w:val="auto"/>
                <w:sz w:val="22"/>
                <w:szCs w:val="22"/>
              </w:rPr>
            </w:pPr>
            <w:r w:rsidRPr="00DF05CB">
              <w:rPr>
                <w:color w:val="auto"/>
                <w:sz w:val="22"/>
                <w:szCs w:val="22"/>
              </w:rPr>
              <w:t>електронна адреса:</w:t>
            </w:r>
          </w:p>
        </w:tc>
        <w:tc>
          <w:tcPr>
            <w:tcW w:w="3289" w:type="dxa"/>
            <w:shd w:val="clear" w:color="auto" w:fill="auto"/>
          </w:tcPr>
          <w:p w14:paraId="1FD3D836"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43E54F6" w14:textId="77777777" w:rsidTr="00695D45">
        <w:trPr>
          <w:trHeight w:val="240"/>
        </w:trPr>
        <w:tc>
          <w:tcPr>
            <w:tcW w:w="437" w:type="dxa"/>
            <w:vMerge w:val="restart"/>
            <w:shd w:val="clear" w:color="auto" w:fill="auto"/>
          </w:tcPr>
          <w:p w14:paraId="140E1B93"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7C448FCB" w14:textId="77777777" w:rsidR="00695D45" w:rsidRPr="00DF05CB" w:rsidRDefault="00695D45" w:rsidP="00695D45">
            <w:pPr>
              <w:pStyle w:val="14"/>
              <w:rPr>
                <w:color w:val="auto"/>
                <w:sz w:val="22"/>
                <w:szCs w:val="22"/>
              </w:rPr>
            </w:pPr>
            <w:r w:rsidRPr="00DF05CB">
              <w:rPr>
                <w:color w:val="auto"/>
                <w:sz w:val="22"/>
                <w:szCs w:val="22"/>
              </w:rPr>
              <w:t>Керівник:</w:t>
            </w:r>
          </w:p>
        </w:tc>
        <w:tc>
          <w:tcPr>
            <w:tcW w:w="3686" w:type="dxa"/>
            <w:shd w:val="clear" w:color="auto" w:fill="auto"/>
          </w:tcPr>
          <w:p w14:paraId="6D4D6431" w14:textId="77777777" w:rsidR="00695D45" w:rsidRPr="00DF05CB" w:rsidRDefault="00695D45" w:rsidP="00695D45">
            <w:pPr>
              <w:pStyle w:val="14"/>
              <w:jc w:val="both"/>
              <w:rPr>
                <w:color w:val="auto"/>
                <w:sz w:val="22"/>
                <w:szCs w:val="22"/>
              </w:rPr>
            </w:pPr>
            <w:r w:rsidRPr="00DF05CB">
              <w:rPr>
                <w:color w:val="auto"/>
                <w:sz w:val="22"/>
                <w:szCs w:val="22"/>
              </w:rPr>
              <w:t xml:space="preserve">посада:   </w:t>
            </w:r>
          </w:p>
        </w:tc>
        <w:tc>
          <w:tcPr>
            <w:tcW w:w="3289" w:type="dxa"/>
            <w:shd w:val="clear" w:color="auto" w:fill="auto"/>
          </w:tcPr>
          <w:p w14:paraId="4D0998F9"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2C3DF39" w14:textId="77777777" w:rsidTr="00695D45">
        <w:trPr>
          <w:trHeight w:val="240"/>
        </w:trPr>
        <w:tc>
          <w:tcPr>
            <w:tcW w:w="437" w:type="dxa"/>
            <w:vMerge/>
            <w:shd w:val="clear" w:color="auto" w:fill="auto"/>
          </w:tcPr>
          <w:p w14:paraId="664E264D"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5F203602" w14:textId="77777777" w:rsidR="00695D45" w:rsidRPr="00DF05CB" w:rsidRDefault="00695D45" w:rsidP="00695D45">
            <w:pPr>
              <w:pStyle w:val="14"/>
              <w:spacing w:line="276" w:lineRule="auto"/>
              <w:rPr>
                <w:color w:val="auto"/>
                <w:sz w:val="22"/>
                <w:szCs w:val="22"/>
              </w:rPr>
            </w:pPr>
          </w:p>
          <w:p w14:paraId="71C4C2FD" w14:textId="77777777" w:rsidR="00695D45" w:rsidRPr="00DF05CB" w:rsidRDefault="00695D45" w:rsidP="00695D45">
            <w:pPr>
              <w:pStyle w:val="14"/>
              <w:numPr>
                <w:ilvl w:val="0"/>
                <w:numId w:val="14"/>
              </w:numPr>
              <w:ind w:left="0" w:firstLine="0"/>
              <w:jc w:val="center"/>
              <w:rPr>
                <w:color w:val="auto"/>
                <w:sz w:val="22"/>
                <w:szCs w:val="22"/>
              </w:rPr>
            </w:pPr>
          </w:p>
          <w:p w14:paraId="24796311" w14:textId="77777777" w:rsidR="00695D45" w:rsidRPr="00DF05CB" w:rsidRDefault="00695D45" w:rsidP="00695D45">
            <w:pPr>
              <w:pStyle w:val="14"/>
              <w:rPr>
                <w:color w:val="auto"/>
                <w:sz w:val="22"/>
                <w:szCs w:val="22"/>
              </w:rPr>
            </w:pPr>
          </w:p>
        </w:tc>
        <w:tc>
          <w:tcPr>
            <w:tcW w:w="3686" w:type="dxa"/>
            <w:shd w:val="clear" w:color="auto" w:fill="auto"/>
          </w:tcPr>
          <w:p w14:paraId="5FDA4017" w14:textId="77777777" w:rsidR="00695D45" w:rsidRPr="00DF05CB" w:rsidRDefault="00695D45" w:rsidP="00695D45">
            <w:pPr>
              <w:pStyle w:val="14"/>
              <w:jc w:val="both"/>
              <w:rPr>
                <w:color w:val="auto"/>
                <w:sz w:val="22"/>
                <w:szCs w:val="22"/>
              </w:rPr>
            </w:pPr>
            <w:r w:rsidRPr="00DF05CB">
              <w:rPr>
                <w:color w:val="auto"/>
                <w:sz w:val="22"/>
                <w:szCs w:val="22"/>
              </w:rPr>
              <w:t xml:space="preserve">прізвище, ім’я, по батькові:  </w:t>
            </w:r>
          </w:p>
        </w:tc>
        <w:tc>
          <w:tcPr>
            <w:tcW w:w="3289" w:type="dxa"/>
            <w:shd w:val="clear" w:color="auto" w:fill="auto"/>
          </w:tcPr>
          <w:p w14:paraId="52D9A60B"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505C4AD9" w14:textId="77777777" w:rsidTr="00695D45">
        <w:trPr>
          <w:trHeight w:val="340"/>
        </w:trPr>
        <w:tc>
          <w:tcPr>
            <w:tcW w:w="437" w:type="dxa"/>
            <w:vMerge w:val="restart"/>
            <w:shd w:val="clear" w:color="auto" w:fill="auto"/>
          </w:tcPr>
          <w:p w14:paraId="2F573E69"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41021E89" w14:textId="77777777" w:rsidR="00695D45" w:rsidRPr="00DF05CB" w:rsidRDefault="00695D45" w:rsidP="00695D45">
            <w:pPr>
              <w:pStyle w:val="14"/>
              <w:rPr>
                <w:color w:val="auto"/>
                <w:sz w:val="22"/>
                <w:szCs w:val="22"/>
              </w:rPr>
            </w:pPr>
            <w:r w:rsidRPr="00DF05CB">
              <w:rPr>
                <w:color w:val="auto"/>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shd w:val="clear" w:color="auto" w:fill="auto"/>
          </w:tcPr>
          <w:p w14:paraId="095A36D4" w14:textId="77777777" w:rsidR="00695D45" w:rsidRPr="00DF05CB" w:rsidRDefault="00695D45" w:rsidP="00695D45">
            <w:pPr>
              <w:pStyle w:val="14"/>
              <w:jc w:val="both"/>
              <w:rPr>
                <w:color w:val="auto"/>
                <w:sz w:val="22"/>
                <w:szCs w:val="22"/>
              </w:rPr>
            </w:pPr>
            <w:r w:rsidRPr="00DF05CB">
              <w:rPr>
                <w:color w:val="auto"/>
                <w:sz w:val="22"/>
                <w:szCs w:val="22"/>
              </w:rPr>
              <w:t>назва банку:</w:t>
            </w:r>
          </w:p>
        </w:tc>
        <w:tc>
          <w:tcPr>
            <w:tcW w:w="3289" w:type="dxa"/>
            <w:shd w:val="clear" w:color="auto" w:fill="auto"/>
          </w:tcPr>
          <w:p w14:paraId="64F61A50"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4B9D8BB" w14:textId="77777777" w:rsidTr="00695D45">
        <w:trPr>
          <w:trHeight w:val="260"/>
        </w:trPr>
        <w:tc>
          <w:tcPr>
            <w:tcW w:w="437" w:type="dxa"/>
            <w:vMerge/>
            <w:shd w:val="clear" w:color="auto" w:fill="auto"/>
          </w:tcPr>
          <w:p w14:paraId="7FB05439"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A9C1667" w14:textId="77777777" w:rsidR="00695D45" w:rsidRPr="00DF05CB" w:rsidRDefault="00695D45" w:rsidP="00695D45">
            <w:pPr>
              <w:pStyle w:val="14"/>
              <w:spacing w:line="276" w:lineRule="auto"/>
              <w:rPr>
                <w:color w:val="auto"/>
                <w:sz w:val="22"/>
                <w:szCs w:val="22"/>
              </w:rPr>
            </w:pPr>
          </w:p>
          <w:p w14:paraId="41144575" w14:textId="77777777" w:rsidR="00695D45" w:rsidRPr="00DF05CB" w:rsidRDefault="00695D45" w:rsidP="00695D45">
            <w:pPr>
              <w:pStyle w:val="14"/>
              <w:numPr>
                <w:ilvl w:val="0"/>
                <w:numId w:val="14"/>
              </w:numPr>
              <w:ind w:left="0" w:firstLine="0"/>
              <w:jc w:val="center"/>
              <w:rPr>
                <w:color w:val="auto"/>
                <w:sz w:val="22"/>
                <w:szCs w:val="22"/>
              </w:rPr>
            </w:pPr>
          </w:p>
          <w:p w14:paraId="41B983C1" w14:textId="77777777" w:rsidR="00695D45" w:rsidRPr="00DF05CB" w:rsidRDefault="00695D45" w:rsidP="00695D45">
            <w:pPr>
              <w:pStyle w:val="14"/>
              <w:jc w:val="both"/>
              <w:rPr>
                <w:color w:val="auto"/>
                <w:sz w:val="22"/>
                <w:szCs w:val="22"/>
              </w:rPr>
            </w:pPr>
          </w:p>
        </w:tc>
        <w:tc>
          <w:tcPr>
            <w:tcW w:w="3686" w:type="dxa"/>
            <w:shd w:val="clear" w:color="auto" w:fill="auto"/>
          </w:tcPr>
          <w:p w14:paraId="05004C52" w14:textId="77777777" w:rsidR="00695D45" w:rsidRPr="00DF05CB" w:rsidRDefault="00695D45" w:rsidP="00695D45">
            <w:pPr>
              <w:pStyle w:val="14"/>
              <w:jc w:val="both"/>
              <w:rPr>
                <w:color w:val="auto"/>
                <w:sz w:val="22"/>
                <w:szCs w:val="22"/>
              </w:rPr>
            </w:pPr>
            <w:r w:rsidRPr="00DF05CB">
              <w:rPr>
                <w:color w:val="auto"/>
                <w:sz w:val="22"/>
                <w:szCs w:val="22"/>
              </w:rPr>
              <w:t>№ рахунку:</w:t>
            </w:r>
          </w:p>
        </w:tc>
        <w:tc>
          <w:tcPr>
            <w:tcW w:w="3289" w:type="dxa"/>
            <w:shd w:val="clear" w:color="auto" w:fill="auto"/>
          </w:tcPr>
          <w:p w14:paraId="777CAB05"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4274E64D" w14:textId="77777777" w:rsidTr="00695D45">
        <w:trPr>
          <w:trHeight w:val="540"/>
        </w:trPr>
        <w:tc>
          <w:tcPr>
            <w:tcW w:w="437" w:type="dxa"/>
            <w:vMerge/>
            <w:shd w:val="clear" w:color="auto" w:fill="auto"/>
          </w:tcPr>
          <w:p w14:paraId="68BC1F6D"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140E79DC" w14:textId="77777777" w:rsidR="00695D45" w:rsidRPr="00DF05CB" w:rsidRDefault="00695D45" w:rsidP="00695D45">
            <w:pPr>
              <w:pStyle w:val="14"/>
              <w:spacing w:line="276" w:lineRule="auto"/>
              <w:rPr>
                <w:color w:val="auto"/>
                <w:sz w:val="22"/>
                <w:szCs w:val="22"/>
              </w:rPr>
            </w:pPr>
          </w:p>
          <w:p w14:paraId="0A65978F" w14:textId="77777777" w:rsidR="00695D45" w:rsidRPr="00DF05CB" w:rsidRDefault="00695D45" w:rsidP="00695D45">
            <w:pPr>
              <w:pStyle w:val="14"/>
              <w:numPr>
                <w:ilvl w:val="0"/>
                <w:numId w:val="14"/>
              </w:numPr>
              <w:ind w:left="0" w:firstLine="0"/>
              <w:jc w:val="center"/>
              <w:rPr>
                <w:color w:val="auto"/>
                <w:sz w:val="22"/>
                <w:szCs w:val="22"/>
              </w:rPr>
            </w:pPr>
          </w:p>
          <w:p w14:paraId="767409FC" w14:textId="77777777" w:rsidR="00695D45" w:rsidRPr="00DF05CB" w:rsidRDefault="00695D45" w:rsidP="00695D45">
            <w:pPr>
              <w:pStyle w:val="14"/>
              <w:jc w:val="both"/>
              <w:rPr>
                <w:color w:val="auto"/>
                <w:sz w:val="22"/>
                <w:szCs w:val="22"/>
              </w:rPr>
            </w:pPr>
          </w:p>
        </w:tc>
        <w:tc>
          <w:tcPr>
            <w:tcW w:w="3686" w:type="dxa"/>
            <w:shd w:val="clear" w:color="auto" w:fill="auto"/>
          </w:tcPr>
          <w:p w14:paraId="5CAFFBDC" w14:textId="77777777" w:rsidR="00695D45" w:rsidRPr="00DF05CB" w:rsidRDefault="00695D45" w:rsidP="00695D45">
            <w:pPr>
              <w:pStyle w:val="14"/>
              <w:jc w:val="both"/>
              <w:rPr>
                <w:color w:val="auto"/>
                <w:sz w:val="22"/>
                <w:szCs w:val="22"/>
              </w:rPr>
            </w:pPr>
            <w:r w:rsidRPr="00DF05CB">
              <w:rPr>
                <w:color w:val="auto"/>
                <w:sz w:val="22"/>
                <w:szCs w:val="22"/>
              </w:rPr>
              <w:t>МФО:</w:t>
            </w:r>
          </w:p>
        </w:tc>
        <w:tc>
          <w:tcPr>
            <w:tcW w:w="3289" w:type="dxa"/>
            <w:shd w:val="clear" w:color="auto" w:fill="auto"/>
          </w:tcPr>
          <w:p w14:paraId="665E15BD"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73A0B689" w14:textId="77777777" w:rsidTr="00695D45">
        <w:trPr>
          <w:trHeight w:val="820"/>
        </w:trPr>
        <w:tc>
          <w:tcPr>
            <w:tcW w:w="437" w:type="dxa"/>
            <w:vMerge w:val="restart"/>
            <w:shd w:val="clear" w:color="auto" w:fill="auto"/>
          </w:tcPr>
          <w:p w14:paraId="19B3EE5E"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26CC502F" w14:textId="77777777" w:rsidR="00695D45" w:rsidRPr="00DF05CB" w:rsidRDefault="00695D45" w:rsidP="00695D45">
            <w:pPr>
              <w:pStyle w:val="14"/>
              <w:rPr>
                <w:color w:val="auto"/>
                <w:sz w:val="22"/>
                <w:szCs w:val="22"/>
              </w:rPr>
            </w:pPr>
            <w:r w:rsidRPr="00DF05CB">
              <w:rPr>
                <w:color w:val="auto"/>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686" w:type="dxa"/>
            <w:shd w:val="clear" w:color="auto" w:fill="auto"/>
          </w:tcPr>
          <w:p w14:paraId="072CF238" w14:textId="77777777" w:rsidR="00695D45" w:rsidRPr="00DF05CB" w:rsidRDefault="00695D45" w:rsidP="00695D45">
            <w:pPr>
              <w:pStyle w:val="14"/>
              <w:jc w:val="both"/>
              <w:rPr>
                <w:color w:val="auto"/>
                <w:sz w:val="22"/>
                <w:szCs w:val="22"/>
              </w:rPr>
            </w:pPr>
            <w:r w:rsidRPr="00DF05CB">
              <w:rPr>
                <w:color w:val="auto"/>
                <w:sz w:val="22"/>
                <w:szCs w:val="22"/>
              </w:rPr>
              <w:t xml:space="preserve">система оподаткування </w:t>
            </w:r>
            <w:r w:rsidRPr="00DF05CB">
              <w:rPr>
                <w:i/>
                <w:color w:val="auto"/>
                <w:sz w:val="22"/>
                <w:szCs w:val="22"/>
              </w:rPr>
              <w:t>(на загальних підставах, спрощена система оподаткування</w:t>
            </w:r>
            <w:r w:rsidRPr="00DF05CB">
              <w:rPr>
                <w:color w:val="auto"/>
                <w:sz w:val="22"/>
                <w:szCs w:val="22"/>
              </w:rPr>
              <w:t xml:space="preserve"> </w:t>
            </w:r>
            <w:r w:rsidRPr="00DF05CB">
              <w:rPr>
                <w:i/>
                <w:color w:val="auto"/>
                <w:sz w:val="22"/>
                <w:szCs w:val="22"/>
              </w:rPr>
              <w:t>група платника єдиного податку тощо)</w:t>
            </w:r>
            <w:r w:rsidRPr="00DF05CB">
              <w:rPr>
                <w:color w:val="auto"/>
                <w:sz w:val="22"/>
                <w:szCs w:val="22"/>
              </w:rPr>
              <w:t>:</w:t>
            </w:r>
          </w:p>
        </w:tc>
        <w:tc>
          <w:tcPr>
            <w:tcW w:w="3289" w:type="dxa"/>
            <w:shd w:val="clear" w:color="auto" w:fill="auto"/>
          </w:tcPr>
          <w:p w14:paraId="62550B55"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2BC2F130" w14:textId="77777777" w:rsidTr="00695D45">
        <w:trPr>
          <w:trHeight w:val="400"/>
        </w:trPr>
        <w:tc>
          <w:tcPr>
            <w:tcW w:w="437" w:type="dxa"/>
            <w:vMerge/>
            <w:shd w:val="clear" w:color="auto" w:fill="auto"/>
          </w:tcPr>
          <w:p w14:paraId="77878CDE"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6341E74" w14:textId="77777777" w:rsidR="00695D45" w:rsidRPr="00DF05CB" w:rsidRDefault="00695D45" w:rsidP="00695D45">
            <w:pPr>
              <w:pStyle w:val="14"/>
              <w:spacing w:line="276" w:lineRule="auto"/>
              <w:rPr>
                <w:color w:val="auto"/>
                <w:sz w:val="22"/>
                <w:szCs w:val="22"/>
              </w:rPr>
            </w:pPr>
          </w:p>
          <w:p w14:paraId="38812115" w14:textId="77777777" w:rsidR="00695D45" w:rsidRPr="00DF05CB" w:rsidRDefault="00695D45" w:rsidP="00695D45">
            <w:pPr>
              <w:pStyle w:val="14"/>
              <w:numPr>
                <w:ilvl w:val="0"/>
                <w:numId w:val="14"/>
              </w:numPr>
              <w:ind w:left="0" w:firstLine="0"/>
              <w:jc w:val="center"/>
              <w:rPr>
                <w:color w:val="auto"/>
                <w:sz w:val="22"/>
                <w:szCs w:val="22"/>
              </w:rPr>
            </w:pPr>
          </w:p>
          <w:p w14:paraId="4CDEED68" w14:textId="77777777" w:rsidR="00695D45" w:rsidRPr="00DF05CB" w:rsidRDefault="00695D45" w:rsidP="00695D45">
            <w:pPr>
              <w:pStyle w:val="14"/>
              <w:jc w:val="both"/>
              <w:rPr>
                <w:color w:val="auto"/>
                <w:sz w:val="22"/>
                <w:szCs w:val="22"/>
              </w:rPr>
            </w:pPr>
          </w:p>
        </w:tc>
        <w:tc>
          <w:tcPr>
            <w:tcW w:w="3686" w:type="dxa"/>
            <w:shd w:val="clear" w:color="auto" w:fill="auto"/>
          </w:tcPr>
          <w:p w14:paraId="1F469343" w14:textId="77777777" w:rsidR="00695D45" w:rsidRPr="00DF05CB" w:rsidRDefault="00695D45" w:rsidP="00695D45">
            <w:pPr>
              <w:pStyle w:val="14"/>
              <w:jc w:val="both"/>
              <w:rPr>
                <w:color w:val="auto"/>
                <w:sz w:val="22"/>
                <w:szCs w:val="22"/>
              </w:rPr>
            </w:pPr>
            <w:r w:rsidRPr="00DF05CB">
              <w:rPr>
                <w:color w:val="auto"/>
                <w:sz w:val="22"/>
                <w:szCs w:val="22"/>
              </w:rPr>
              <w:t xml:space="preserve">відсоткова ставка: </w:t>
            </w:r>
          </w:p>
        </w:tc>
        <w:tc>
          <w:tcPr>
            <w:tcW w:w="3289" w:type="dxa"/>
            <w:shd w:val="clear" w:color="auto" w:fill="auto"/>
          </w:tcPr>
          <w:p w14:paraId="718C3B11"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відповідний  % податку на прибуток)</w:t>
            </w:r>
          </w:p>
        </w:tc>
      </w:tr>
      <w:tr w:rsidR="00695D45" w:rsidRPr="00DF05CB" w14:paraId="002735A8" w14:textId="77777777" w:rsidTr="00695D45">
        <w:tc>
          <w:tcPr>
            <w:tcW w:w="437" w:type="dxa"/>
            <w:shd w:val="clear" w:color="auto" w:fill="auto"/>
          </w:tcPr>
          <w:p w14:paraId="70AB9B92"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027C27C7" w14:textId="77777777" w:rsidR="00695D45" w:rsidRPr="00DF05CB" w:rsidRDefault="00695D45" w:rsidP="00695D45">
            <w:pPr>
              <w:pStyle w:val="14"/>
              <w:rPr>
                <w:color w:val="auto"/>
                <w:sz w:val="22"/>
                <w:szCs w:val="22"/>
              </w:rPr>
            </w:pPr>
            <w:r w:rsidRPr="00DF05CB">
              <w:rPr>
                <w:color w:val="auto"/>
                <w:sz w:val="22"/>
                <w:szCs w:val="22"/>
              </w:rPr>
              <w:t>Інформація щодо використання печатки Учасником</w:t>
            </w:r>
          </w:p>
        </w:tc>
        <w:tc>
          <w:tcPr>
            <w:tcW w:w="6975" w:type="dxa"/>
            <w:gridSpan w:val="2"/>
            <w:shd w:val="clear" w:color="auto" w:fill="auto"/>
          </w:tcPr>
          <w:p w14:paraId="700EBAF5" w14:textId="77777777" w:rsidR="00695D45" w:rsidRPr="00DF05CB" w:rsidRDefault="00695D45" w:rsidP="00695D45">
            <w:pPr>
              <w:pStyle w:val="14"/>
              <w:jc w:val="both"/>
              <w:rPr>
                <w:color w:val="auto"/>
                <w:sz w:val="22"/>
                <w:szCs w:val="22"/>
              </w:rPr>
            </w:pPr>
            <w:r w:rsidRPr="00DF05CB">
              <w:rPr>
                <w:i/>
                <w:color w:val="auto"/>
                <w:sz w:val="22"/>
                <w:szCs w:val="22"/>
              </w:rPr>
              <w:t>Зазначається інформація про здійснення Учасником діяльності з печаткою або без печатки</w:t>
            </w:r>
          </w:p>
        </w:tc>
      </w:tr>
    </w:tbl>
    <w:p w14:paraId="7B4220C1" w14:textId="77777777" w:rsidR="00695D45" w:rsidRPr="00DF05CB" w:rsidRDefault="00695D45" w:rsidP="00695D45">
      <w:pPr>
        <w:pStyle w:val="14"/>
        <w:rPr>
          <w:color w:val="auto"/>
          <w:sz w:val="22"/>
          <w:szCs w:val="22"/>
        </w:rPr>
      </w:pPr>
    </w:p>
    <w:p w14:paraId="32EF8B32" w14:textId="77777777" w:rsidR="00695D45" w:rsidRPr="00DF05CB" w:rsidRDefault="00695D45" w:rsidP="00695D45">
      <w:pPr>
        <w:pStyle w:val="14"/>
        <w:jc w:val="center"/>
        <w:rPr>
          <w:color w:val="auto"/>
          <w:sz w:val="22"/>
          <w:szCs w:val="22"/>
        </w:rPr>
      </w:pPr>
    </w:p>
    <w:p w14:paraId="2ABBC16D" w14:textId="77777777" w:rsidR="00695D45" w:rsidRPr="00DF05CB" w:rsidRDefault="00695D45" w:rsidP="00695D45">
      <w:pPr>
        <w:rPr>
          <w:rFonts w:ascii="Times New Roman" w:hAnsi="Times New Roman" w:cs="Times New Roman"/>
          <w:lang w:val="uk-UA"/>
        </w:rPr>
      </w:pPr>
    </w:p>
    <w:p w14:paraId="29960675" w14:textId="77777777" w:rsidR="00695D45" w:rsidRPr="00DF05CB" w:rsidRDefault="00695D45" w:rsidP="00695D45">
      <w:pPr>
        <w:rPr>
          <w:rFonts w:ascii="Times New Roman" w:hAnsi="Times New Roman" w:cs="Times New Roman"/>
          <w:lang w:val="uk-UA"/>
        </w:rPr>
      </w:pPr>
    </w:p>
    <w:p w14:paraId="59D173EB" w14:textId="77777777" w:rsidR="00C9353C" w:rsidRPr="00DF05CB" w:rsidRDefault="00C9353C" w:rsidP="00C9353C">
      <w:pPr>
        <w:spacing w:line="240" w:lineRule="auto"/>
        <w:jc w:val="both"/>
        <w:rPr>
          <w:rFonts w:ascii="Times New Roman" w:hAnsi="Times New Roman" w:cs="Times New Roman"/>
          <w:b/>
          <w:bCs/>
          <w:lang w:val="uk-UA"/>
        </w:rPr>
      </w:pPr>
    </w:p>
    <w:p w14:paraId="19CBD4B5" w14:textId="77777777" w:rsidR="002A420C" w:rsidRPr="00DF05CB" w:rsidRDefault="002A420C" w:rsidP="002A420C">
      <w:pPr>
        <w:spacing w:line="240" w:lineRule="auto"/>
        <w:rPr>
          <w:rFonts w:ascii="Times New Roman" w:eastAsia="Calibri" w:hAnsi="Times New Roman" w:cs="Times New Roman"/>
          <w:b/>
          <w:bCs/>
          <w:lang w:val="uk-UA"/>
        </w:rPr>
      </w:pPr>
    </w:p>
    <w:p w14:paraId="3BABEB89" w14:textId="14623FD4" w:rsidR="002A420C" w:rsidRPr="00DF05CB" w:rsidRDefault="002A420C" w:rsidP="002A420C">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7 до тендерної документації</w:t>
      </w:r>
    </w:p>
    <w:p w14:paraId="4D77CC8F" w14:textId="77777777" w:rsidR="002A420C" w:rsidRPr="00DF05CB" w:rsidRDefault="002A420C" w:rsidP="002A420C">
      <w:pPr>
        <w:tabs>
          <w:tab w:val="right" w:pos="0"/>
        </w:tabs>
        <w:spacing w:after="0" w:line="240" w:lineRule="auto"/>
        <w:rPr>
          <w:rFonts w:ascii="Times New Roman" w:eastAsia="Calibri" w:hAnsi="Times New Roman" w:cs="Times New Roman"/>
          <w:i/>
          <w:iCs/>
          <w:lang w:val="uk-UA"/>
        </w:rPr>
      </w:pP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p>
    <w:p w14:paraId="07EF6DC2" w14:textId="77777777" w:rsidR="002A420C" w:rsidRPr="00DF05CB" w:rsidRDefault="002A420C" w:rsidP="002A420C">
      <w:pPr>
        <w:tabs>
          <w:tab w:val="right" w:pos="0"/>
        </w:tabs>
        <w:spacing w:after="0" w:line="240" w:lineRule="auto"/>
        <w:rPr>
          <w:rFonts w:ascii="Times New Roman" w:eastAsia="Calibri" w:hAnsi="Times New Roman" w:cs="Times New Roman"/>
          <w:i/>
          <w:iCs/>
          <w:lang w:val="uk-UA"/>
        </w:rPr>
      </w:pPr>
    </w:p>
    <w:p w14:paraId="51B7CB04" w14:textId="77777777" w:rsidR="00695D45" w:rsidRPr="00DF05CB" w:rsidRDefault="00695D45" w:rsidP="00695D45">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2F4446E" w14:textId="77777777" w:rsidR="00695D45" w:rsidRPr="00DF05CB" w:rsidRDefault="00695D45" w:rsidP="00695D45">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29DB00BB" w14:textId="77777777" w:rsidR="00695D45" w:rsidRPr="00DF05CB" w:rsidRDefault="00695D45"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p>
    <w:p w14:paraId="07525CDC"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DF05CB">
        <w:rPr>
          <w:rFonts w:ascii="Times New Roman" w:eastAsia="Times New Roman" w:hAnsi="Times New Roman" w:cs="Times New Roman"/>
          <w:b/>
          <w:lang w:val="uk-UA" w:eastAsia="uk-UA"/>
        </w:rPr>
        <w:t>ЛИСТ-ЗГОДА</w:t>
      </w:r>
    </w:p>
    <w:p w14:paraId="7DC10BEE"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DF05CB">
        <w:rPr>
          <w:rFonts w:ascii="Times New Roman" w:eastAsia="Times New Roman" w:hAnsi="Times New Roman" w:cs="Times New Roman"/>
          <w:b/>
          <w:lang w:val="uk-UA" w:eastAsia="uk-UA"/>
        </w:rPr>
        <w:t>на обробку персональних даних</w:t>
      </w:r>
    </w:p>
    <w:p w14:paraId="71F3A983"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p>
    <w:p w14:paraId="2BBAF0C4"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ab/>
        <w:t xml:space="preserve">Я, </w:t>
      </w:r>
      <w:r w:rsidRPr="00DF05CB">
        <w:rPr>
          <w:rFonts w:ascii="Times New Roman" w:eastAsia="Calibri" w:hAnsi="Times New Roman" w:cs="Times New Roman"/>
          <w:b/>
          <w:bCs/>
          <w:color w:val="000000"/>
          <w:lang w:val="uk-UA" w:eastAsia="ar-SA"/>
        </w:rPr>
        <w:t>___________________________________________________________________</w:t>
      </w:r>
      <w:r w:rsidRPr="00DF05CB">
        <w:rPr>
          <w:rFonts w:ascii="Times New Roman" w:eastAsia="Calibri" w:hAnsi="Times New Roman" w:cs="Times New Roman"/>
          <w:color w:val="000000"/>
          <w:lang w:val="uk-UA" w:eastAsia="ar-SA"/>
        </w:rPr>
        <w:t>,</w:t>
      </w:r>
    </w:p>
    <w:p w14:paraId="3DB35184"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відповідно до Закону України «Про захист персональних даних», даю згоду на обробку, використання, поширення та доступ до моїх персональних даних, які містяться у складі тендерної пропозиції Учасника </w:t>
      </w:r>
      <w:r w:rsidRPr="00DF05CB">
        <w:rPr>
          <w:rFonts w:ascii="Times New Roman" w:eastAsia="Calibri" w:hAnsi="Times New Roman" w:cs="Times New Roman"/>
          <w:i/>
          <w:iCs/>
          <w:lang w:val="uk-UA"/>
        </w:rPr>
        <w:t>____________(зазначити найменування учасника)</w:t>
      </w:r>
      <w:r w:rsidRPr="00DF05CB">
        <w:rPr>
          <w:rFonts w:ascii="Times New Roman" w:eastAsia="Times New Roman" w:hAnsi="Times New Roman" w:cs="Times New Roman"/>
          <w:i/>
          <w:iCs/>
          <w:lang w:val="uk-UA" w:eastAsia="uk-UA"/>
        </w:rPr>
        <w:t xml:space="preserve">, </w:t>
      </w:r>
      <w:r w:rsidRPr="00DF05CB">
        <w:rPr>
          <w:rFonts w:ascii="Times New Roman" w:eastAsia="Times New Roman" w:hAnsi="Times New Roman" w:cs="Times New Roman"/>
          <w:lang w:val="uk-UA" w:eastAsia="uk-UA"/>
        </w:rPr>
        <w:t xml:space="preserve">а також згідно з нормами чинного законодавства, моїх персональних даних (в т.ч. паспортні дані, ідентифікаційний код, банківські реквізити, електронні ідентифікаційні дані або інша необхідна інформація, передбачена законодавством), відомостей, які надаю про себе </w:t>
      </w:r>
      <w:r w:rsidRPr="00DF05CB">
        <w:rPr>
          <w:rFonts w:ascii="Times New Roman" w:eastAsia="Times New Roman" w:hAnsi="Times New Roman" w:cs="Times New Roman"/>
          <w:color w:val="000000"/>
          <w:lang w:val="uk-UA" w:eastAsia="uk-UA"/>
        </w:rPr>
        <w:t>для забезпечення участі у процедурі відкритих торгів з особливостями</w:t>
      </w:r>
      <w:r w:rsidRPr="00DF05CB">
        <w:rPr>
          <w:rFonts w:ascii="Times New Roman" w:eastAsia="Calibri" w:hAnsi="Times New Roman" w:cs="Times New Roman"/>
          <w:lang w:val="uk-UA"/>
        </w:rPr>
        <w:t xml:space="preserve"> </w:t>
      </w:r>
      <w:r w:rsidRPr="00DF05CB">
        <w:rPr>
          <w:rFonts w:ascii="Times New Roman" w:eastAsia="Times New Roman" w:hAnsi="Times New Roman" w:cs="Times New Roman"/>
          <w:color w:val="000000"/>
          <w:lang w:val="uk-UA" w:eastAsia="uk-UA"/>
        </w:rPr>
        <w:t xml:space="preserve">на закупівлю згідно предмета _________________________ оголошення </w:t>
      </w:r>
      <w:r w:rsidRPr="00DF05CB">
        <w:rPr>
          <w:rFonts w:ascii="Times New Roman" w:eastAsia="Times New Roman" w:hAnsi="Times New Roman" w:cs="Times New Roman"/>
          <w:i/>
          <w:iCs/>
          <w:color w:val="000000"/>
          <w:lang w:val="uk-UA" w:eastAsia="uk-UA"/>
        </w:rPr>
        <w:t>UA-2024-_________</w:t>
      </w:r>
      <w:r w:rsidRPr="00DF05CB">
        <w:rPr>
          <w:rFonts w:ascii="Times New Roman" w:eastAsia="Times New Roman" w:hAnsi="Times New Roman" w:cs="Times New Roman"/>
          <w:lang w:val="uk-UA" w:eastAsia="uk-UA"/>
        </w:rPr>
        <w:t>, цивільно-правових та господарських відносин.</w:t>
      </w:r>
    </w:p>
    <w:p w14:paraId="234B0547" w14:textId="77777777" w:rsidR="002A420C" w:rsidRPr="00DF05CB" w:rsidRDefault="002A420C" w:rsidP="002A420C">
      <w:pPr>
        <w:suppressAutoHyphens/>
        <w:spacing w:after="0" w:line="240" w:lineRule="auto"/>
        <w:ind w:left="567" w:firstLine="567"/>
        <w:jc w:val="both"/>
        <w:rPr>
          <w:rFonts w:ascii="Times New Roman" w:eastAsia="Calibri" w:hAnsi="Times New Roman" w:cs="Times New Roman"/>
          <w:lang w:val="uk-UA" w:eastAsia="ar-SA"/>
        </w:rPr>
      </w:pPr>
    </w:p>
    <w:p w14:paraId="32B0D561" w14:textId="77777777" w:rsidR="004D4061" w:rsidRPr="00DF05CB" w:rsidRDefault="004D4061" w:rsidP="004D4061">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44F6B8B0"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3CA853D0" w14:textId="77777777" w:rsidR="002A420C" w:rsidRPr="00DF05CB" w:rsidRDefault="002A420C" w:rsidP="002A420C">
      <w:pPr>
        <w:suppressAutoHyphens/>
        <w:spacing w:after="0" w:line="240" w:lineRule="auto"/>
        <w:ind w:firstLine="708"/>
        <w:jc w:val="both"/>
        <w:rPr>
          <w:rFonts w:ascii="Times New Roman" w:eastAsia="Calibri" w:hAnsi="Times New Roman" w:cs="Times New Roman"/>
          <w:i/>
          <w:iCs/>
          <w:lang w:val="uk-UA" w:eastAsia="ar-SA"/>
        </w:rPr>
      </w:pPr>
    </w:p>
    <w:p w14:paraId="62F7E1B4" w14:textId="77777777" w:rsidR="00DE1745" w:rsidRPr="00DF05CB" w:rsidRDefault="00DE1745" w:rsidP="000F646A">
      <w:pPr>
        <w:spacing w:line="240" w:lineRule="auto"/>
        <w:jc w:val="right"/>
        <w:rPr>
          <w:rFonts w:ascii="Times New Roman" w:hAnsi="Times New Roman" w:cs="Times New Roman"/>
          <w:b/>
          <w:bCs/>
          <w:lang w:val="uk-UA"/>
        </w:rPr>
      </w:pPr>
    </w:p>
    <w:p w14:paraId="05CB1E05" w14:textId="77777777" w:rsidR="004D4061" w:rsidRPr="00DF05CB" w:rsidRDefault="004D4061" w:rsidP="000F646A">
      <w:pPr>
        <w:spacing w:line="240" w:lineRule="auto"/>
        <w:jc w:val="right"/>
        <w:rPr>
          <w:rFonts w:ascii="Times New Roman" w:hAnsi="Times New Roman" w:cs="Times New Roman"/>
          <w:b/>
          <w:bCs/>
          <w:lang w:val="uk-UA"/>
        </w:rPr>
      </w:pPr>
    </w:p>
    <w:p w14:paraId="5C4B61FC" w14:textId="77777777" w:rsidR="004D4061" w:rsidRPr="00DF05CB" w:rsidRDefault="004D4061" w:rsidP="000F646A">
      <w:pPr>
        <w:spacing w:line="240" w:lineRule="auto"/>
        <w:jc w:val="right"/>
        <w:rPr>
          <w:rFonts w:ascii="Times New Roman" w:hAnsi="Times New Roman" w:cs="Times New Roman"/>
          <w:b/>
          <w:bCs/>
          <w:lang w:val="uk-UA"/>
        </w:rPr>
      </w:pPr>
    </w:p>
    <w:p w14:paraId="52FAD4EA" w14:textId="77777777" w:rsidR="004D4061" w:rsidRPr="00DF05CB" w:rsidRDefault="004D4061" w:rsidP="000F646A">
      <w:pPr>
        <w:spacing w:line="240" w:lineRule="auto"/>
        <w:jc w:val="right"/>
        <w:rPr>
          <w:rFonts w:ascii="Times New Roman" w:hAnsi="Times New Roman" w:cs="Times New Roman"/>
          <w:b/>
          <w:bCs/>
          <w:lang w:val="uk-UA"/>
        </w:rPr>
      </w:pPr>
    </w:p>
    <w:p w14:paraId="7BC70313" w14:textId="77777777" w:rsidR="004D4061" w:rsidRPr="00DF05CB" w:rsidRDefault="004D4061" w:rsidP="000F646A">
      <w:pPr>
        <w:spacing w:line="240" w:lineRule="auto"/>
        <w:jc w:val="right"/>
        <w:rPr>
          <w:rFonts w:ascii="Times New Roman" w:hAnsi="Times New Roman" w:cs="Times New Roman"/>
          <w:b/>
          <w:bCs/>
          <w:lang w:val="uk-UA"/>
        </w:rPr>
      </w:pPr>
    </w:p>
    <w:p w14:paraId="1CCDE997" w14:textId="77777777" w:rsidR="004D4061" w:rsidRPr="00DF05CB" w:rsidRDefault="004D4061" w:rsidP="000F646A">
      <w:pPr>
        <w:spacing w:line="240" w:lineRule="auto"/>
        <w:jc w:val="right"/>
        <w:rPr>
          <w:rFonts w:ascii="Times New Roman" w:hAnsi="Times New Roman" w:cs="Times New Roman"/>
          <w:b/>
          <w:bCs/>
          <w:lang w:val="uk-UA"/>
        </w:rPr>
      </w:pPr>
    </w:p>
    <w:p w14:paraId="2286F8BC" w14:textId="77777777" w:rsidR="004D4061" w:rsidRPr="00DF05CB" w:rsidRDefault="004D4061" w:rsidP="000F646A">
      <w:pPr>
        <w:spacing w:line="240" w:lineRule="auto"/>
        <w:jc w:val="right"/>
        <w:rPr>
          <w:rFonts w:ascii="Times New Roman" w:hAnsi="Times New Roman" w:cs="Times New Roman"/>
          <w:b/>
          <w:bCs/>
          <w:lang w:val="uk-UA"/>
        </w:rPr>
      </w:pPr>
    </w:p>
    <w:p w14:paraId="2F010496" w14:textId="77777777" w:rsidR="004D4061" w:rsidRPr="00DF05CB" w:rsidRDefault="004D4061" w:rsidP="000F646A">
      <w:pPr>
        <w:spacing w:line="240" w:lineRule="auto"/>
        <w:jc w:val="right"/>
        <w:rPr>
          <w:rFonts w:ascii="Times New Roman" w:hAnsi="Times New Roman" w:cs="Times New Roman"/>
          <w:b/>
          <w:bCs/>
          <w:lang w:val="uk-UA"/>
        </w:rPr>
      </w:pPr>
    </w:p>
    <w:p w14:paraId="5519C27C" w14:textId="77777777" w:rsidR="004D4061" w:rsidRPr="00DF05CB" w:rsidRDefault="004D4061" w:rsidP="000F646A">
      <w:pPr>
        <w:spacing w:line="240" w:lineRule="auto"/>
        <w:jc w:val="right"/>
        <w:rPr>
          <w:rFonts w:ascii="Times New Roman" w:hAnsi="Times New Roman" w:cs="Times New Roman"/>
          <w:b/>
          <w:bCs/>
          <w:lang w:val="uk-UA"/>
        </w:rPr>
      </w:pPr>
    </w:p>
    <w:p w14:paraId="584700A3" w14:textId="77777777" w:rsidR="004D4061" w:rsidRPr="00DF05CB" w:rsidRDefault="004D4061" w:rsidP="000F646A">
      <w:pPr>
        <w:spacing w:line="240" w:lineRule="auto"/>
        <w:jc w:val="right"/>
        <w:rPr>
          <w:rFonts w:ascii="Times New Roman" w:hAnsi="Times New Roman" w:cs="Times New Roman"/>
          <w:b/>
          <w:bCs/>
          <w:lang w:val="uk-UA"/>
        </w:rPr>
      </w:pPr>
    </w:p>
    <w:p w14:paraId="36F05524" w14:textId="77777777" w:rsidR="004D4061" w:rsidRPr="00DF05CB" w:rsidRDefault="004D4061" w:rsidP="000F646A">
      <w:pPr>
        <w:spacing w:line="240" w:lineRule="auto"/>
        <w:jc w:val="right"/>
        <w:rPr>
          <w:rFonts w:ascii="Times New Roman" w:hAnsi="Times New Roman" w:cs="Times New Roman"/>
          <w:b/>
          <w:bCs/>
          <w:lang w:val="uk-UA"/>
        </w:rPr>
      </w:pPr>
    </w:p>
    <w:p w14:paraId="3CFF1D72" w14:textId="77777777" w:rsidR="004D4061" w:rsidRPr="00DF05CB" w:rsidRDefault="004D4061" w:rsidP="000F646A">
      <w:pPr>
        <w:spacing w:line="240" w:lineRule="auto"/>
        <w:jc w:val="right"/>
        <w:rPr>
          <w:rFonts w:ascii="Times New Roman" w:hAnsi="Times New Roman" w:cs="Times New Roman"/>
          <w:b/>
          <w:bCs/>
          <w:lang w:val="uk-UA"/>
        </w:rPr>
      </w:pPr>
    </w:p>
    <w:p w14:paraId="22197050" w14:textId="77777777" w:rsidR="004D4061" w:rsidRPr="00DF05CB" w:rsidRDefault="004D4061" w:rsidP="000F646A">
      <w:pPr>
        <w:spacing w:line="240" w:lineRule="auto"/>
        <w:jc w:val="right"/>
        <w:rPr>
          <w:rFonts w:ascii="Times New Roman" w:hAnsi="Times New Roman" w:cs="Times New Roman"/>
          <w:b/>
          <w:bCs/>
          <w:lang w:val="uk-UA"/>
        </w:rPr>
      </w:pPr>
    </w:p>
    <w:p w14:paraId="44F674FE" w14:textId="77777777" w:rsidR="004D4061" w:rsidRPr="00DF05CB" w:rsidRDefault="004D4061" w:rsidP="000F646A">
      <w:pPr>
        <w:spacing w:line="240" w:lineRule="auto"/>
        <w:jc w:val="right"/>
        <w:rPr>
          <w:rFonts w:ascii="Times New Roman" w:hAnsi="Times New Roman" w:cs="Times New Roman"/>
          <w:b/>
          <w:bCs/>
          <w:lang w:val="uk-UA"/>
        </w:rPr>
      </w:pPr>
    </w:p>
    <w:p w14:paraId="3DF31C80" w14:textId="77777777" w:rsidR="004D4061" w:rsidRPr="00DF05CB" w:rsidRDefault="004D4061" w:rsidP="000F646A">
      <w:pPr>
        <w:spacing w:line="240" w:lineRule="auto"/>
        <w:jc w:val="right"/>
        <w:rPr>
          <w:rFonts w:ascii="Times New Roman" w:hAnsi="Times New Roman" w:cs="Times New Roman"/>
          <w:b/>
          <w:bCs/>
          <w:lang w:val="uk-UA"/>
        </w:rPr>
      </w:pPr>
    </w:p>
    <w:p w14:paraId="32992761" w14:textId="77777777" w:rsidR="004D4061" w:rsidRPr="00DF05CB" w:rsidRDefault="004D4061" w:rsidP="000F646A">
      <w:pPr>
        <w:spacing w:line="240" w:lineRule="auto"/>
        <w:jc w:val="right"/>
        <w:rPr>
          <w:rFonts w:ascii="Times New Roman" w:hAnsi="Times New Roman" w:cs="Times New Roman"/>
          <w:b/>
          <w:bCs/>
          <w:lang w:val="uk-UA"/>
        </w:rPr>
      </w:pPr>
    </w:p>
    <w:p w14:paraId="388875A7" w14:textId="77777777" w:rsidR="004D4061" w:rsidRPr="00DF05CB" w:rsidRDefault="004D4061" w:rsidP="000F646A">
      <w:pPr>
        <w:spacing w:line="240" w:lineRule="auto"/>
        <w:jc w:val="right"/>
        <w:rPr>
          <w:rFonts w:ascii="Times New Roman" w:hAnsi="Times New Roman" w:cs="Times New Roman"/>
          <w:b/>
          <w:bCs/>
          <w:lang w:val="uk-UA"/>
        </w:rPr>
      </w:pPr>
    </w:p>
    <w:p w14:paraId="66165118" w14:textId="77777777" w:rsidR="004D4061" w:rsidRPr="00DF05CB" w:rsidRDefault="004D4061" w:rsidP="000F646A">
      <w:pPr>
        <w:spacing w:line="240" w:lineRule="auto"/>
        <w:jc w:val="right"/>
        <w:rPr>
          <w:rFonts w:ascii="Times New Roman" w:hAnsi="Times New Roman" w:cs="Times New Roman"/>
          <w:b/>
          <w:bCs/>
          <w:lang w:val="uk-UA"/>
        </w:rPr>
      </w:pPr>
    </w:p>
    <w:p w14:paraId="0132063A" w14:textId="77777777" w:rsidR="004D4061" w:rsidRPr="00DF05CB" w:rsidRDefault="004D4061" w:rsidP="000F646A">
      <w:pPr>
        <w:spacing w:line="240" w:lineRule="auto"/>
        <w:jc w:val="right"/>
        <w:rPr>
          <w:rFonts w:ascii="Times New Roman" w:hAnsi="Times New Roman" w:cs="Times New Roman"/>
          <w:b/>
          <w:bCs/>
          <w:lang w:val="uk-UA"/>
        </w:rPr>
      </w:pPr>
    </w:p>
    <w:p w14:paraId="77257FE3" w14:textId="77777777" w:rsidR="004D4061" w:rsidRPr="00DF05CB" w:rsidRDefault="004D4061" w:rsidP="000F646A">
      <w:pPr>
        <w:spacing w:line="240" w:lineRule="auto"/>
        <w:jc w:val="right"/>
        <w:rPr>
          <w:rFonts w:ascii="Times New Roman" w:hAnsi="Times New Roman" w:cs="Times New Roman"/>
          <w:b/>
          <w:bCs/>
          <w:lang w:val="uk-UA"/>
        </w:rPr>
      </w:pPr>
    </w:p>
    <w:p w14:paraId="2C56D20D" w14:textId="1E7E854B" w:rsidR="00D66F86" w:rsidRPr="00DF05CB" w:rsidRDefault="00D66F86" w:rsidP="004D4061">
      <w:pPr>
        <w:spacing w:after="0" w:line="240" w:lineRule="auto"/>
        <w:jc w:val="right"/>
        <w:rPr>
          <w:rFonts w:ascii="Times New Roman" w:eastAsia="Calibri" w:hAnsi="Times New Roman" w:cs="Times New Roman"/>
          <w:b/>
          <w:bCs/>
          <w:lang w:val="uk-UA"/>
        </w:rPr>
      </w:pPr>
      <w:r w:rsidRPr="00DF05CB">
        <w:rPr>
          <w:rFonts w:ascii="Times New Roman" w:hAnsi="Times New Roman" w:cs="Times New Roman"/>
          <w:b/>
          <w:bCs/>
          <w:lang w:val="uk-UA"/>
        </w:rPr>
        <w:lastRenderedPageBreak/>
        <w:t xml:space="preserve">Додаток № </w:t>
      </w:r>
      <w:r w:rsidR="002A420C" w:rsidRPr="00DF05CB">
        <w:rPr>
          <w:rFonts w:ascii="Times New Roman" w:hAnsi="Times New Roman" w:cs="Times New Roman"/>
          <w:b/>
          <w:bCs/>
          <w:lang w:val="uk-UA"/>
        </w:rPr>
        <w:t>8</w:t>
      </w:r>
      <w:r w:rsidR="0082391C" w:rsidRPr="00DF05CB">
        <w:rPr>
          <w:rFonts w:ascii="Times New Roman" w:hAnsi="Times New Roman" w:cs="Times New Roman"/>
          <w:b/>
          <w:bCs/>
          <w:lang w:val="uk-UA"/>
        </w:rPr>
        <w:t xml:space="preserve"> </w:t>
      </w:r>
      <w:r w:rsidR="0082391C" w:rsidRPr="00DF05CB">
        <w:rPr>
          <w:rFonts w:ascii="Times New Roman" w:eastAsia="Calibri" w:hAnsi="Times New Roman" w:cs="Times New Roman"/>
          <w:b/>
          <w:bCs/>
          <w:lang w:val="uk-UA"/>
        </w:rPr>
        <w:t>до тендерної документації</w:t>
      </w:r>
    </w:p>
    <w:p w14:paraId="3C36824D" w14:textId="77777777" w:rsidR="00695D45" w:rsidRPr="00DF05CB" w:rsidRDefault="00695D45" w:rsidP="004D4061">
      <w:pPr>
        <w:spacing w:after="0"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231A023" w14:textId="77777777" w:rsidR="00695D45" w:rsidRPr="00DF05CB" w:rsidRDefault="00695D45" w:rsidP="004D4061">
      <w:pPr>
        <w:spacing w:after="0"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19C4F632" w14:textId="62CE888E" w:rsidR="00D66F86" w:rsidRPr="00DF05CB" w:rsidRDefault="00695D45" w:rsidP="004D4061">
      <w:pPr>
        <w:spacing w:after="0" w:line="240" w:lineRule="auto"/>
        <w:jc w:val="center"/>
        <w:rPr>
          <w:rFonts w:ascii="Times New Roman" w:hAnsi="Times New Roman" w:cs="Times New Roman"/>
          <w:i/>
          <w:lang w:val="uk-UA"/>
        </w:rPr>
      </w:pPr>
      <w:r w:rsidRPr="00DF05CB">
        <w:rPr>
          <w:rFonts w:ascii="Times New Roman" w:hAnsi="Times New Roman" w:cs="Times New Roman"/>
          <w:b/>
          <w:bCs/>
          <w:lang w:val="uk-UA"/>
        </w:rPr>
        <w:t xml:space="preserve">Форма </w:t>
      </w:r>
      <w:r w:rsidR="00D66F86" w:rsidRPr="00DF05CB">
        <w:rPr>
          <w:rFonts w:ascii="Times New Roman" w:hAnsi="Times New Roman" w:cs="Times New Roman"/>
          <w:b/>
          <w:bCs/>
          <w:lang w:val="uk-UA"/>
        </w:rPr>
        <w:t>«ЦІНОВА ПРОПОЗИЦІЯ»</w:t>
      </w:r>
    </w:p>
    <w:p w14:paraId="21D8E32C" w14:textId="488B5C1F" w:rsidR="00D66F86" w:rsidRPr="00DF05CB" w:rsidRDefault="00D66F86" w:rsidP="004D4061">
      <w:pPr>
        <w:spacing w:after="0" w:line="240" w:lineRule="auto"/>
        <w:jc w:val="center"/>
        <w:rPr>
          <w:rFonts w:ascii="Times New Roman" w:hAnsi="Times New Roman" w:cs="Times New Roman"/>
          <w:b/>
          <w:lang w:val="uk-UA"/>
        </w:rPr>
      </w:pPr>
      <w:r w:rsidRPr="00DF05CB">
        <w:rPr>
          <w:rFonts w:ascii="Times New Roman" w:hAnsi="Times New Roman" w:cs="Times New Roman"/>
          <w:i/>
          <w:lang w:val="uk-UA"/>
        </w:rPr>
        <w:t>(форма, яка подається Учасником)</w:t>
      </w:r>
    </w:p>
    <w:p w14:paraId="188FD4D2" w14:textId="2A004E54" w:rsidR="00D66F86" w:rsidRPr="00190D69" w:rsidRDefault="00D66F86" w:rsidP="004D4061">
      <w:pPr>
        <w:spacing w:after="0" w:line="240" w:lineRule="auto"/>
        <w:ind w:firstLine="708"/>
        <w:jc w:val="both"/>
        <w:rPr>
          <w:rFonts w:ascii="Times New Roman" w:hAnsi="Times New Roman" w:cs="Times New Roman"/>
          <w:lang w:val="uk-UA"/>
        </w:rPr>
      </w:pPr>
      <w:r w:rsidRPr="00DF05CB">
        <w:rPr>
          <w:rFonts w:ascii="Times New Roman" w:hAnsi="Times New Roman" w:cs="Times New Roman"/>
          <w:lang w:val="uk-UA"/>
        </w:rPr>
        <w:t>Ми,</w:t>
      </w:r>
      <w:r w:rsidR="006C1181" w:rsidRPr="00DF05CB">
        <w:rPr>
          <w:rFonts w:ascii="Times New Roman" w:hAnsi="Times New Roman" w:cs="Times New Roman"/>
          <w:b/>
          <w:lang w:val="uk-UA"/>
        </w:rPr>
        <w:t xml:space="preserve"> </w:t>
      </w:r>
      <w:r w:rsidRPr="00DF05CB">
        <w:rPr>
          <w:rFonts w:ascii="Times New Roman" w:hAnsi="Times New Roman" w:cs="Times New Roman"/>
          <w:b/>
          <w:lang w:val="uk-UA"/>
        </w:rPr>
        <w:t>___________</w:t>
      </w:r>
      <w:r w:rsidR="006C1181" w:rsidRPr="00DF05CB">
        <w:rPr>
          <w:rFonts w:ascii="Times New Roman" w:hAnsi="Times New Roman" w:cs="Times New Roman"/>
          <w:b/>
          <w:lang w:val="uk-UA"/>
        </w:rPr>
        <w:t xml:space="preserve">___________________________________________________ </w:t>
      </w:r>
      <w:r w:rsidRPr="00DF05CB">
        <w:rPr>
          <w:rFonts w:ascii="Times New Roman" w:hAnsi="Times New Roman" w:cs="Times New Roman"/>
          <w:i/>
          <w:lang w:val="uk-UA"/>
        </w:rPr>
        <w:t>(повне найменування юридичної особи/ПІБ фізичної особи - Учасника)</w:t>
      </w:r>
      <w:r w:rsidRPr="00DF05CB">
        <w:rPr>
          <w:rFonts w:ascii="Times New Roman" w:hAnsi="Times New Roman" w:cs="Times New Roman"/>
          <w:lang w:val="uk-UA"/>
        </w:rPr>
        <w:t xml:space="preserve"> надаємо свою пропозицію щодо участі у торгах на закупівлю за предметом: </w:t>
      </w:r>
      <w:r w:rsidR="008D3E27" w:rsidRPr="00DF05CB">
        <w:rPr>
          <w:rFonts w:ascii="Times New Roman" w:eastAsia="Calibri" w:hAnsi="Times New Roman" w:cs="Times New Roman"/>
        </w:rPr>
        <w:t>код ДК 021:2015</w:t>
      </w:r>
      <w:r w:rsidR="008D3E27" w:rsidRPr="00DF05CB">
        <w:rPr>
          <w:rFonts w:ascii="Times New Roman" w:eastAsia="Calibri" w:hAnsi="Times New Roman" w:cs="Times New Roman"/>
          <w:b/>
        </w:rPr>
        <w:t xml:space="preserve"> – </w:t>
      </w:r>
      <w:r w:rsidR="008D3E27" w:rsidRPr="00DF05CB">
        <w:rPr>
          <w:rFonts w:ascii="Times New Roman" w:hAnsi="Times New Roman" w:cs="Times New Roman"/>
          <w:b/>
        </w:rPr>
        <w:t xml:space="preserve"> </w:t>
      </w:r>
      <w:r w:rsidR="00190D69">
        <w:rPr>
          <w:rFonts w:ascii="Times New Roman" w:hAnsi="Times New Roman" w:cs="Times New Roman"/>
          <w:lang w:val="uk-UA"/>
        </w:rPr>
        <w:t>09130000-9 нафта і дистиляти (бензин А-95, ДП)</w:t>
      </w:r>
    </w:p>
    <w:p w14:paraId="60E43ADA" w14:textId="2EBC5103" w:rsidR="00D66F86" w:rsidRPr="00DF05CB" w:rsidRDefault="00D66F86" w:rsidP="004D4061">
      <w:pPr>
        <w:spacing w:after="0" w:line="240" w:lineRule="auto"/>
        <w:ind w:firstLine="708"/>
        <w:jc w:val="both"/>
        <w:rPr>
          <w:rFonts w:ascii="Times New Roman" w:hAnsi="Times New Roman" w:cs="Times New Roman"/>
          <w:iCs/>
          <w:lang w:val="uk-UA"/>
        </w:rPr>
      </w:pPr>
      <w:r w:rsidRPr="00DF05CB">
        <w:rPr>
          <w:rFonts w:ascii="Times New Roman" w:hAnsi="Times New Roman" w:cs="Times New Roman"/>
          <w:lang w:val="uk-UA"/>
        </w:rPr>
        <w:t>Вивчивши документацію торгів та технічні вимоги на виконання зазначеного вище, ми, уповноважені на підписання Договору, маємо можливість та погоджуємося виконати</w:t>
      </w:r>
      <w:r w:rsidR="00E5564A" w:rsidRPr="00DF05CB">
        <w:rPr>
          <w:rFonts w:ascii="Times New Roman" w:hAnsi="Times New Roman" w:cs="Times New Roman"/>
          <w:lang w:val="uk-UA"/>
        </w:rPr>
        <w:t xml:space="preserve"> вимоги замовника та Договору на</w:t>
      </w:r>
      <w:r w:rsidRPr="00DF05CB">
        <w:rPr>
          <w:rFonts w:ascii="Times New Roman" w:hAnsi="Times New Roman" w:cs="Times New Roman"/>
          <w:lang w:val="uk-UA"/>
        </w:rPr>
        <w:t xml:space="preserve"> </w:t>
      </w:r>
      <w:r w:rsidR="00E5564A" w:rsidRPr="00DF05CB">
        <w:rPr>
          <w:rFonts w:ascii="Times New Roman" w:hAnsi="Times New Roman" w:cs="Times New Roman"/>
          <w:iCs/>
          <w:lang w:val="uk-UA"/>
        </w:rPr>
        <w:t>загальну суму:____________________</w:t>
      </w:r>
      <w:r w:rsidR="00F72780" w:rsidRPr="00DF05CB">
        <w:rPr>
          <w:rFonts w:ascii="Times New Roman" w:hAnsi="Times New Roman" w:cs="Times New Roman"/>
          <w:iCs/>
          <w:lang w:val="uk-UA"/>
        </w:rPr>
        <w:t>_____________ грн. (з/без ПДВ);</w:t>
      </w:r>
    </w:p>
    <w:p w14:paraId="4EF340B1" w14:textId="77777777" w:rsidR="004D4061" w:rsidRPr="00DF05CB" w:rsidRDefault="004D4061" w:rsidP="004D4061">
      <w:pPr>
        <w:spacing w:after="0" w:line="240" w:lineRule="auto"/>
        <w:ind w:firstLine="708"/>
        <w:jc w:val="both"/>
        <w:rPr>
          <w:rFonts w:ascii="Times New Roman" w:hAnsi="Times New Roman" w:cs="Times New Roman"/>
          <w:iCs/>
          <w:lang w:val="uk-UA"/>
        </w:rPr>
      </w:pPr>
    </w:p>
    <w:tbl>
      <w:tblPr>
        <w:tblStyle w:val="a3"/>
        <w:tblW w:w="0" w:type="auto"/>
        <w:tblInd w:w="-318" w:type="dxa"/>
        <w:tblLayout w:type="fixed"/>
        <w:tblLook w:val="04A0" w:firstRow="1" w:lastRow="0" w:firstColumn="1" w:lastColumn="0" w:noHBand="0" w:noVBand="1"/>
      </w:tblPr>
      <w:tblGrid>
        <w:gridCol w:w="426"/>
        <w:gridCol w:w="2152"/>
        <w:gridCol w:w="1733"/>
        <w:gridCol w:w="1133"/>
        <w:gridCol w:w="967"/>
        <w:gridCol w:w="1145"/>
        <w:gridCol w:w="1218"/>
        <w:gridCol w:w="1115"/>
      </w:tblGrid>
      <w:tr w:rsidR="00E26CB4" w:rsidRPr="00DF05CB" w14:paraId="1E07A60C" w14:textId="67167B58" w:rsidTr="00B70255">
        <w:tc>
          <w:tcPr>
            <w:tcW w:w="426" w:type="dxa"/>
            <w:tcBorders>
              <w:top w:val="single" w:sz="4" w:space="0" w:color="000000"/>
              <w:left w:val="single" w:sz="4" w:space="0" w:color="000000"/>
              <w:bottom w:val="single" w:sz="4" w:space="0" w:color="000000"/>
              <w:right w:val="single" w:sz="4" w:space="0" w:color="000000"/>
            </w:tcBorders>
            <w:hideMark/>
          </w:tcPr>
          <w:p w14:paraId="2EB2B0BC" w14:textId="77777777" w:rsidR="00E26CB4" w:rsidRPr="00DF05CB" w:rsidRDefault="00E26CB4" w:rsidP="004D4061">
            <w:pPr>
              <w:rPr>
                <w:rFonts w:ascii="Times New Roman" w:hAnsi="Times New Roman" w:cs="Times New Roman"/>
                <w:lang w:val="uk-UA"/>
              </w:rPr>
            </w:pPr>
            <w:r w:rsidRPr="00DF05CB">
              <w:rPr>
                <w:rFonts w:ascii="Times New Roman" w:hAnsi="Times New Roman" w:cs="Times New Roman"/>
                <w:lang w:val="uk-UA"/>
              </w:rPr>
              <w:t>№</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1832F996" w14:textId="340CD24F" w:rsidR="00E26CB4" w:rsidRPr="00DF05CB" w:rsidRDefault="00E26CB4" w:rsidP="004D4061">
            <w:pPr>
              <w:rPr>
                <w:rFonts w:ascii="Times New Roman" w:hAnsi="Times New Roman" w:cs="Times New Roman"/>
                <w:lang w:val="uk-UA"/>
              </w:rPr>
            </w:pPr>
            <w:r w:rsidRPr="00DF05CB">
              <w:rPr>
                <w:rFonts w:ascii="Times New Roman" w:hAnsi="Times New Roman" w:cs="Times New Roman"/>
                <w:lang w:val="uk-UA"/>
              </w:rPr>
              <w:t xml:space="preserve">Найменування </w:t>
            </w:r>
            <w:r w:rsidR="009256D9" w:rsidRPr="00DF05CB">
              <w:rPr>
                <w:rFonts w:ascii="Times New Roman" w:hAnsi="Times New Roman" w:cs="Times New Roman"/>
                <w:lang w:val="uk-UA"/>
              </w:rPr>
              <w:t>товару</w:t>
            </w:r>
          </w:p>
        </w:tc>
        <w:tc>
          <w:tcPr>
            <w:tcW w:w="1733" w:type="dxa"/>
            <w:tcBorders>
              <w:top w:val="single" w:sz="4" w:space="0" w:color="000000"/>
              <w:left w:val="single" w:sz="4" w:space="0" w:color="000000"/>
              <w:bottom w:val="single" w:sz="4" w:space="0" w:color="000000"/>
              <w:right w:val="single" w:sz="4" w:space="0" w:color="000000"/>
            </w:tcBorders>
            <w:vAlign w:val="center"/>
            <w:hideMark/>
          </w:tcPr>
          <w:p w14:paraId="769DA86F" w14:textId="48717692"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kern w:val="1"/>
                <w:lang w:eastAsia="ar-SA"/>
              </w:rPr>
              <w:t xml:space="preserve">Виробник (вказати повну назву </w:t>
            </w:r>
            <w:proofErr w:type="gramStart"/>
            <w:r w:rsidRPr="00DF05CB">
              <w:rPr>
                <w:rFonts w:ascii="Times New Roman" w:eastAsia="Andale Sans UI" w:hAnsi="Times New Roman" w:cs="Times New Roman"/>
                <w:kern w:val="1"/>
                <w:lang w:eastAsia="ar-SA"/>
              </w:rPr>
              <w:t>п</w:t>
            </w:r>
            <w:proofErr w:type="gramEnd"/>
            <w:r w:rsidRPr="00DF05CB">
              <w:rPr>
                <w:rFonts w:ascii="Times New Roman" w:eastAsia="Andale Sans UI" w:hAnsi="Times New Roman" w:cs="Times New Roman"/>
                <w:kern w:val="1"/>
                <w:lang w:eastAsia="ar-SA"/>
              </w:rPr>
              <w:t>ідприємства), країна походження товару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53AC54" w14:textId="4E4279E9"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bCs/>
                <w:color w:val="000000"/>
                <w:kern w:val="1"/>
                <w:lang w:eastAsia="ar-SA"/>
              </w:rPr>
              <w:t>Одиниця виміру</w:t>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31C0E91E" w14:textId="674BB031"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bCs/>
                <w:color w:val="000000"/>
                <w:kern w:val="1"/>
                <w:lang w:eastAsia="ar-SA"/>
              </w:rPr>
              <w:t>Кільк</w:t>
            </w:r>
            <w:proofErr w:type="gramStart"/>
            <w:r w:rsidRPr="00DF05CB">
              <w:rPr>
                <w:rFonts w:ascii="Times New Roman" w:eastAsia="Andale Sans UI" w:hAnsi="Times New Roman" w:cs="Times New Roman"/>
                <w:bCs/>
                <w:color w:val="000000"/>
                <w:kern w:val="1"/>
                <w:lang w:eastAsia="ar-SA"/>
              </w:rPr>
              <w:t>і-</w:t>
            </w:r>
            <w:proofErr w:type="gramEnd"/>
            <w:r w:rsidRPr="00DF05CB">
              <w:rPr>
                <w:rFonts w:ascii="Times New Roman" w:eastAsia="Andale Sans UI" w:hAnsi="Times New Roman" w:cs="Times New Roman"/>
                <w:bCs/>
                <w:color w:val="000000"/>
                <w:kern w:val="1"/>
                <w:lang w:eastAsia="ar-SA"/>
              </w:rPr>
              <w:t>сть</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0BBF6FE" w14:textId="3DA270CB" w:rsidR="00E26CB4" w:rsidRPr="00DF05CB" w:rsidRDefault="00E26CB4" w:rsidP="004D4061">
            <w:pPr>
              <w:rPr>
                <w:rFonts w:ascii="Times New Roman" w:hAnsi="Times New Roman" w:cs="Times New Roman"/>
                <w:lang w:val="uk-UA"/>
              </w:rPr>
            </w:pPr>
            <w:proofErr w:type="gramStart"/>
            <w:r w:rsidRPr="00DF05CB">
              <w:rPr>
                <w:rFonts w:ascii="Times New Roman" w:eastAsia="Andale Sans UI" w:hAnsi="Times New Roman" w:cs="Times New Roman"/>
                <w:bCs/>
                <w:color w:val="000000"/>
                <w:kern w:val="1"/>
                <w:lang w:eastAsia="ar-SA"/>
              </w:rPr>
              <w:t>Ц</w:t>
            </w:r>
            <w:proofErr w:type="gramEnd"/>
            <w:r w:rsidRPr="00DF05CB">
              <w:rPr>
                <w:rFonts w:ascii="Times New Roman" w:eastAsia="Andale Sans UI" w:hAnsi="Times New Roman" w:cs="Times New Roman"/>
                <w:bCs/>
                <w:color w:val="000000"/>
                <w:kern w:val="1"/>
                <w:lang w:eastAsia="ar-SA"/>
              </w:rPr>
              <w:t>іна за одиницю товару без ПДВ (грн)</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4005151C" w14:textId="445F4F2D" w:rsidR="00E26CB4" w:rsidRPr="00DF05CB" w:rsidRDefault="00E26CB4" w:rsidP="004D4061">
            <w:pPr>
              <w:rPr>
                <w:rFonts w:ascii="Times New Roman" w:hAnsi="Times New Roman" w:cs="Times New Roman"/>
                <w:lang w:val="uk-UA"/>
              </w:rPr>
            </w:pPr>
            <w:proofErr w:type="gramStart"/>
            <w:r w:rsidRPr="00DF05CB">
              <w:rPr>
                <w:rFonts w:ascii="Times New Roman" w:eastAsia="Andale Sans UI" w:hAnsi="Times New Roman" w:cs="Times New Roman"/>
                <w:bCs/>
                <w:color w:val="000000"/>
                <w:kern w:val="1"/>
                <w:lang w:eastAsia="ar-SA"/>
              </w:rPr>
              <w:t>Ц</w:t>
            </w:r>
            <w:proofErr w:type="gramEnd"/>
            <w:r w:rsidRPr="00DF05CB">
              <w:rPr>
                <w:rFonts w:ascii="Times New Roman" w:eastAsia="Andale Sans UI" w:hAnsi="Times New Roman" w:cs="Times New Roman"/>
                <w:bCs/>
                <w:color w:val="000000"/>
                <w:kern w:val="1"/>
                <w:lang w:eastAsia="ar-SA"/>
              </w:rPr>
              <w:t>іна за одиницю товару з ПДВ (грн)</w:t>
            </w:r>
          </w:p>
        </w:tc>
        <w:tc>
          <w:tcPr>
            <w:tcW w:w="1115" w:type="dxa"/>
            <w:tcBorders>
              <w:top w:val="single" w:sz="4" w:space="0" w:color="000000"/>
              <w:left w:val="single" w:sz="4" w:space="0" w:color="000000"/>
              <w:bottom w:val="single" w:sz="4" w:space="0" w:color="000000"/>
              <w:right w:val="single" w:sz="4" w:space="0" w:color="000000"/>
            </w:tcBorders>
            <w:vAlign w:val="center"/>
          </w:tcPr>
          <w:p w14:paraId="6486D5E1" w14:textId="41845D91" w:rsidR="00E26CB4" w:rsidRPr="00DF05CB" w:rsidRDefault="00E26CB4" w:rsidP="004D4061">
            <w:pPr>
              <w:jc w:val="center"/>
              <w:rPr>
                <w:rFonts w:ascii="Times New Roman" w:eastAsia="Andale Sans UI" w:hAnsi="Times New Roman" w:cs="Times New Roman"/>
                <w:bCs/>
                <w:color w:val="000000"/>
                <w:kern w:val="1"/>
                <w:lang w:eastAsia="ar-SA"/>
              </w:rPr>
            </w:pPr>
            <w:r w:rsidRPr="00DF05CB">
              <w:rPr>
                <w:rFonts w:ascii="Times New Roman" w:eastAsia="Andale Sans UI" w:hAnsi="Times New Roman" w:cs="Times New Roman"/>
                <w:bCs/>
                <w:color w:val="000000"/>
                <w:kern w:val="1"/>
                <w:lang w:val="uk-UA" w:eastAsia="ar-SA"/>
              </w:rPr>
              <w:t xml:space="preserve">Загальна вартість </w:t>
            </w:r>
            <w:r w:rsidRPr="00DF05CB">
              <w:rPr>
                <w:rFonts w:ascii="Times New Roman" w:eastAsia="Andale Sans UI" w:hAnsi="Times New Roman" w:cs="Times New Roman"/>
                <w:bCs/>
                <w:color w:val="000000"/>
                <w:kern w:val="1"/>
                <w:lang w:val="uk-UA" w:eastAsia="ar-SA"/>
              </w:rPr>
              <w:br/>
              <w:t>(з ПДВ)</w:t>
            </w:r>
          </w:p>
        </w:tc>
      </w:tr>
      <w:tr w:rsidR="00E26CB4" w:rsidRPr="00DF05CB" w14:paraId="4960FDAA" w14:textId="23C7FCB2" w:rsidTr="00B70255">
        <w:tc>
          <w:tcPr>
            <w:tcW w:w="426" w:type="dxa"/>
            <w:tcBorders>
              <w:top w:val="single" w:sz="4" w:space="0" w:color="000000"/>
              <w:left w:val="single" w:sz="4" w:space="0" w:color="000000"/>
              <w:bottom w:val="single" w:sz="4" w:space="0" w:color="000000"/>
              <w:right w:val="single" w:sz="4" w:space="0" w:color="000000"/>
            </w:tcBorders>
          </w:tcPr>
          <w:p w14:paraId="2679C9CA" w14:textId="58D928DB" w:rsidR="00E26CB4" w:rsidRPr="00DF05CB" w:rsidRDefault="008D3E27" w:rsidP="004D4061">
            <w:pPr>
              <w:rPr>
                <w:rFonts w:ascii="Times New Roman" w:hAnsi="Times New Roman" w:cs="Times New Roman"/>
                <w:lang w:val="uk-UA"/>
              </w:rPr>
            </w:pPr>
            <w:r w:rsidRPr="00DF05CB">
              <w:rPr>
                <w:rFonts w:ascii="Times New Roman" w:hAnsi="Times New Roman" w:cs="Times New Roman"/>
                <w:lang w:val="uk-UA"/>
              </w:rPr>
              <w:t>1</w:t>
            </w:r>
          </w:p>
        </w:tc>
        <w:tc>
          <w:tcPr>
            <w:tcW w:w="2152" w:type="dxa"/>
            <w:tcBorders>
              <w:top w:val="single" w:sz="4" w:space="0" w:color="000000"/>
              <w:left w:val="single" w:sz="4" w:space="0" w:color="000000"/>
              <w:bottom w:val="single" w:sz="4" w:space="0" w:color="000000"/>
              <w:right w:val="single" w:sz="4" w:space="0" w:color="000000"/>
            </w:tcBorders>
          </w:tcPr>
          <w:p w14:paraId="763DD1CC" w14:textId="4D4D3E0C" w:rsidR="00E26CB4" w:rsidRPr="00DF05CB" w:rsidRDefault="00190D69" w:rsidP="004D4061">
            <w:pPr>
              <w:rPr>
                <w:rFonts w:ascii="Times New Roman" w:hAnsi="Times New Roman" w:cs="Times New Roman"/>
                <w:lang w:val="uk-UA"/>
              </w:rPr>
            </w:pPr>
            <w:r>
              <w:rPr>
                <w:rFonts w:ascii="Times New Roman" w:hAnsi="Times New Roman" w:cs="Times New Roman"/>
                <w:lang w:val="uk-UA"/>
              </w:rPr>
              <w:t>Бензин А-95</w:t>
            </w:r>
          </w:p>
        </w:tc>
        <w:tc>
          <w:tcPr>
            <w:tcW w:w="1733" w:type="dxa"/>
            <w:tcBorders>
              <w:top w:val="single" w:sz="4" w:space="0" w:color="000000"/>
              <w:left w:val="single" w:sz="4" w:space="0" w:color="000000"/>
              <w:bottom w:val="single" w:sz="4" w:space="0" w:color="000000"/>
              <w:right w:val="single" w:sz="4" w:space="0" w:color="000000"/>
            </w:tcBorders>
          </w:tcPr>
          <w:p w14:paraId="3CA685D5" w14:textId="253CEDFC" w:rsidR="00E26CB4" w:rsidRPr="00DF05CB" w:rsidRDefault="00E26CB4"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5B6906A2" w14:textId="026DFA8C" w:rsidR="00E26CB4" w:rsidRPr="00DF05CB" w:rsidRDefault="00190D69" w:rsidP="004D4061">
            <w:pPr>
              <w:rPr>
                <w:rFonts w:ascii="Times New Roman" w:hAnsi="Times New Roman" w:cs="Times New Roman"/>
                <w:lang w:val="uk-UA"/>
              </w:rPr>
            </w:pPr>
            <w:r>
              <w:rPr>
                <w:rFonts w:ascii="Times New Roman" w:hAnsi="Times New Roman" w:cs="Times New Roman"/>
                <w:lang w:val="uk-UA"/>
              </w:rPr>
              <w:t>л</w:t>
            </w:r>
          </w:p>
        </w:tc>
        <w:tc>
          <w:tcPr>
            <w:tcW w:w="967" w:type="dxa"/>
            <w:tcBorders>
              <w:top w:val="single" w:sz="4" w:space="0" w:color="000000"/>
              <w:left w:val="single" w:sz="4" w:space="0" w:color="000000"/>
              <w:bottom w:val="single" w:sz="4" w:space="0" w:color="000000"/>
              <w:right w:val="single" w:sz="4" w:space="0" w:color="000000"/>
            </w:tcBorders>
          </w:tcPr>
          <w:p w14:paraId="67304EEA" w14:textId="348D3B9A" w:rsidR="00E26CB4" w:rsidRPr="00DF05CB" w:rsidRDefault="00190D69" w:rsidP="004D4061">
            <w:pPr>
              <w:rPr>
                <w:rFonts w:ascii="Times New Roman" w:hAnsi="Times New Roman" w:cs="Times New Roman"/>
                <w:lang w:val="uk-UA"/>
              </w:rPr>
            </w:pPr>
            <w:r>
              <w:rPr>
                <w:rFonts w:ascii="Times New Roman" w:hAnsi="Times New Roman" w:cs="Times New Roman"/>
                <w:lang w:val="uk-UA"/>
              </w:rPr>
              <w:t>6</w:t>
            </w:r>
            <w:r w:rsidR="008D3E27" w:rsidRPr="00DF05CB">
              <w:rPr>
                <w:rFonts w:ascii="Times New Roman" w:hAnsi="Times New Roman" w:cs="Times New Roman"/>
                <w:lang w:val="uk-UA"/>
              </w:rPr>
              <w:t>00</w:t>
            </w:r>
          </w:p>
        </w:tc>
        <w:tc>
          <w:tcPr>
            <w:tcW w:w="1145" w:type="dxa"/>
            <w:tcBorders>
              <w:top w:val="single" w:sz="4" w:space="0" w:color="000000"/>
              <w:left w:val="single" w:sz="4" w:space="0" w:color="000000"/>
              <w:bottom w:val="single" w:sz="4" w:space="0" w:color="000000"/>
              <w:right w:val="single" w:sz="4" w:space="0" w:color="000000"/>
            </w:tcBorders>
            <w:hideMark/>
          </w:tcPr>
          <w:p w14:paraId="43504D96" w14:textId="77777777" w:rsidR="00E26CB4" w:rsidRPr="00DF05CB" w:rsidRDefault="00E26CB4"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7ABD4084" w14:textId="77777777" w:rsidR="00E26CB4" w:rsidRPr="00DF05CB" w:rsidRDefault="00E26CB4"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A35F7FA" w14:textId="77777777" w:rsidR="00E26CB4" w:rsidRPr="00DF05CB" w:rsidRDefault="00E26CB4" w:rsidP="004D4061">
            <w:pPr>
              <w:jc w:val="right"/>
              <w:rPr>
                <w:rFonts w:ascii="Times New Roman" w:hAnsi="Times New Roman" w:cs="Times New Roman"/>
                <w:lang w:val="uk-UA"/>
              </w:rPr>
            </w:pPr>
          </w:p>
        </w:tc>
      </w:tr>
      <w:tr w:rsidR="00494278" w:rsidRPr="00DF05CB" w14:paraId="0127E018" w14:textId="77777777" w:rsidTr="00B70255">
        <w:tc>
          <w:tcPr>
            <w:tcW w:w="426" w:type="dxa"/>
            <w:tcBorders>
              <w:top w:val="single" w:sz="4" w:space="0" w:color="000000"/>
              <w:left w:val="single" w:sz="4" w:space="0" w:color="000000"/>
              <w:bottom w:val="single" w:sz="4" w:space="0" w:color="000000"/>
              <w:right w:val="single" w:sz="4" w:space="0" w:color="000000"/>
            </w:tcBorders>
          </w:tcPr>
          <w:p w14:paraId="63AFF22C" w14:textId="1E0146CE" w:rsidR="00494278" w:rsidRPr="00DF05CB" w:rsidRDefault="008D3E27" w:rsidP="004D4061">
            <w:pPr>
              <w:rPr>
                <w:rFonts w:ascii="Times New Roman" w:hAnsi="Times New Roman" w:cs="Times New Roman"/>
                <w:lang w:val="uk-UA"/>
              </w:rPr>
            </w:pPr>
            <w:r w:rsidRPr="00DF05CB">
              <w:rPr>
                <w:rFonts w:ascii="Times New Roman" w:hAnsi="Times New Roman" w:cs="Times New Roman"/>
                <w:lang w:val="uk-UA"/>
              </w:rPr>
              <w:t>2</w:t>
            </w:r>
          </w:p>
        </w:tc>
        <w:tc>
          <w:tcPr>
            <w:tcW w:w="2152" w:type="dxa"/>
            <w:tcBorders>
              <w:top w:val="single" w:sz="4" w:space="0" w:color="000000"/>
              <w:left w:val="single" w:sz="4" w:space="0" w:color="000000"/>
              <w:bottom w:val="single" w:sz="4" w:space="0" w:color="000000"/>
              <w:right w:val="single" w:sz="4" w:space="0" w:color="000000"/>
            </w:tcBorders>
          </w:tcPr>
          <w:p w14:paraId="6FEA6DE1" w14:textId="27522A67" w:rsidR="00494278" w:rsidRPr="00DF05CB" w:rsidRDefault="00190D69" w:rsidP="004D4061">
            <w:pPr>
              <w:rPr>
                <w:rFonts w:ascii="Times New Roman" w:hAnsi="Times New Roman" w:cs="Times New Roman"/>
                <w:lang w:val="uk-UA"/>
              </w:rPr>
            </w:pPr>
            <w:r>
              <w:rPr>
                <w:rFonts w:ascii="Times New Roman" w:hAnsi="Times New Roman" w:cs="Times New Roman"/>
                <w:lang w:val="uk-UA"/>
              </w:rPr>
              <w:t>ДП</w:t>
            </w:r>
          </w:p>
        </w:tc>
        <w:tc>
          <w:tcPr>
            <w:tcW w:w="1733" w:type="dxa"/>
            <w:tcBorders>
              <w:top w:val="single" w:sz="4" w:space="0" w:color="000000"/>
              <w:left w:val="single" w:sz="4" w:space="0" w:color="000000"/>
              <w:bottom w:val="single" w:sz="4" w:space="0" w:color="000000"/>
              <w:right w:val="single" w:sz="4" w:space="0" w:color="000000"/>
            </w:tcBorders>
          </w:tcPr>
          <w:p w14:paraId="0F864029" w14:textId="77777777" w:rsidR="00494278" w:rsidRPr="00DF05CB" w:rsidRDefault="00494278"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2C581C45" w14:textId="5AC23DD1" w:rsidR="00494278" w:rsidRPr="00DF05CB" w:rsidRDefault="00190D69" w:rsidP="004D4061">
            <w:pPr>
              <w:rPr>
                <w:rFonts w:ascii="Times New Roman" w:hAnsi="Times New Roman" w:cs="Times New Roman"/>
                <w:lang w:val="uk-UA"/>
              </w:rPr>
            </w:pPr>
            <w:r>
              <w:rPr>
                <w:rFonts w:ascii="Times New Roman" w:hAnsi="Times New Roman" w:cs="Times New Roman"/>
                <w:lang w:val="uk-UA"/>
              </w:rPr>
              <w:t>л</w:t>
            </w:r>
          </w:p>
        </w:tc>
        <w:tc>
          <w:tcPr>
            <w:tcW w:w="967" w:type="dxa"/>
            <w:tcBorders>
              <w:top w:val="single" w:sz="4" w:space="0" w:color="000000"/>
              <w:left w:val="single" w:sz="4" w:space="0" w:color="000000"/>
              <w:bottom w:val="single" w:sz="4" w:space="0" w:color="000000"/>
              <w:right w:val="single" w:sz="4" w:space="0" w:color="000000"/>
            </w:tcBorders>
          </w:tcPr>
          <w:p w14:paraId="4B413F75" w14:textId="235EC753" w:rsidR="00494278" w:rsidRPr="00DF05CB" w:rsidRDefault="00190D69" w:rsidP="00190D69">
            <w:pPr>
              <w:rPr>
                <w:rFonts w:ascii="Times New Roman" w:hAnsi="Times New Roman" w:cs="Times New Roman"/>
                <w:lang w:val="uk-UA"/>
              </w:rPr>
            </w:pPr>
            <w:r>
              <w:rPr>
                <w:rFonts w:ascii="Times New Roman" w:hAnsi="Times New Roman" w:cs="Times New Roman"/>
                <w:lang w:val="uk-UA"/>
              </w:rPr>
              <w:t>1600</w:t>
            </w:r>
          </w:p>
        </w:tc>
        <w:tc>
          <w:tcPr>
            <w:tcW w:w="1145" w:type="dxa"/>
            <w:tcBorders>
              <w:top w:val="single" w:sz="4" w:space="0" w:color="000000"/>
              <w:left w:val="single" w:sz="4" w:space="0" w:color="000000"/>
              <w:bottom w:val="single" w:sz="4" w:space="0" w:color="000000"/>
              <w:right w:val="single" w:sz="4" w:space="0" w:color="000000"/>
            </w:tcBorders>
          </w:tcPr>
          <w:p w14:paraId="212C54C8" w14:textId="77777777" w:rsidR="00494278" w:rsidRPr="00DF05CB" w:rsidRDefault="00494278"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3CBD3800" w14:textId="77777777" w:rsidR="00494278" w:rsidRPr="00DF05CB" w:rsidRDefault="00494278"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21A2C72" w14:textId="77777777" w:rsidR="00494278" w:rsidRPr="00DF05CB" w:rsidRDefault="00494278" w:rsidP="004D4061">
            <w:pPr>
              <w:jc w:val="right"/>
              <w:rPr>
                <w:rFonts w:ascii="Times New Roman" w:hAnsi="Times New Roman" w:cs="Times New Roman"/>
                <w:lang w:val="uk-UA"/>
              </w:rPr>
            </w:pPr>
          </w:p>
        </w:tc>
      </w:tr>
      <w:tr w:rsidR="008D3E27" w:rsidRPr="00DF05CB" w14:paraId="191CA6CF" w14:textId="7E474D8C" w:rsidTr="00B70255">
        <w:tc>
          <w:tcPr>
            <w:tcW w:w="8774" w:type="dxa"/>
            <w:gridSpan w:val="7"/>
            <w:tcBorders>
              <w:top w:val="single" w:sz="4" w:space="0" w:color="000000"/>
              <w:left w:val="single" w:sz="4" w:space="0" w:color="000000"/>
              <w:bottom w:val="single" w:sz="4" w:space="0" w:color="000000"/>
              <w:right w:val="single" w:sz="4" w:space="0" w:color="000000"/>
            </w:tcBorders>
          </w:tcPr>
          <w:p w14:paraId="3AEC5F9C" w14:textId="26F25170"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Всього  без ПДВ</w:t>
            </w:r>
          </w:p>
        </w:tc>
        <w:tc>
          <w:tcPr>
            <w:tcW w:w="1115" w:type="dxa"/>
            <w:tcBorders>
              <w:top w:val="single" w:sz="4" w:space="0" w:color="000000"/>
              <w:left w:val="single" w:sz="4" w:space="0" w:color="000000"/>
              <w:bottom w:val="single" w:sz="4" w:space="0" w:color="000000"/>
              <w:right w:val="single" w:sz="4" w:space="0" w:color="000000"/>
            </w:tcBorders>
          </w:tcPr>
          <w:p w14:paraId="1076F02B" w14:textId="77777777" w:rsidR="008D3E27" w:rsidRPr="00DF05CB" w:rsidRDefault="008D3E27" w:rsidP="004D4061">
            <w:pPr>
              <w:jc w:val="right"/>
              <w:rPr>
                <w:rFonts w:ascii="Times New Roman" w:hAnsi="Times New Roman" w:cs="Times New Roman"/>
                <w:lang w:val="uk-UA"/>
              </w:rPr>
            </w:pPr>
          </w:p>
        </w:tc>
      </w:tr>
      <w:tr w:rsidR="008D3E27" w:rsidRPr="00DF05CB" w14:paraId="736804E1" w14:textId="3DE86249" w:rsidTr="00B70255">
        <w:tc>
          <w:tcPr>
            <w:tcW w:w="8774" w:type="dxa"/>
            <w:gridSpan w:val="7"/>
            <w:tcBorders>
              <w:top w:val="single" w:sz="4" w:space="0" w:color="000000"/>
              <w:left w:val="single" w:sz="4" w:space="0" w:color="000000"/>
              <w:bottom w:val="single" w:sz="4" w:space="0" w:color="000000"/>
              <w:right w:val="single" w:sz="4" w:space="0" w:color="000000"/>
            </w:tcBorders>
          </w:tcPr>
          <w:p w14:paraId="39FB2931" w14:textId="392AEA4A"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ПДВ</w:t>
            </w:r>
          </w:p>
        </w:tc>
        <w:tc>
          <w:tcPr>
            <w:tcW w:w="1115" w:type="dxa"/>
            <w:tcBorders>
              <w:top w:val="single" w:sz="4" w:space="0" w:color="000000"/>
              <w:left w:val="single" w:sz="4" w:space="0" w:color="000000"/>
              <w:bottom w:val="single" w:sz="4" w:space="0" w:color="000000"/>
              <w:right w:val="single" w:sz="4" w:space="0" w:color="000000"/>
            </w:tcBorders>
          </w:tcPr>
          <w:p w14:paraId="170F5AFF" w14:textId="77777777" w:rsidR="008D3E27" w:rsidRPr="00DF05CB" w:rsidRDefault="008D3E27" w:rsidP="004D4061">
            <w:pPr>
              <w:jc w:val="right"/>
              <w:rPr>
                <w:rFonts w:ascii="Times New Roman" w:hAnsi="Times New Roman" w:cs="Times New Roman"/>
                <w:lang w:val="uk-UA"/>
              </w:rPr>
            </w:pPr>
          </w:p>
        </w:tc>
      </w:tr>
      <w:tr w:rsidR="008D3E27" w:rsidRPr="00DF05CB" w14:paraId="4619A68A" w14:textId="43229F42" w:rsidTr="00B70255">
        <w:trPr>
          <w:trHeight w:val="339"/>
        </w:trPr>
        <w:tc>
          <w:tcPr>
            <w:tcW w:w="8774" w:type="dxa"/>
            <w:gridSpan w:val="7"/>
            <w:tcBorders>
              <w:top w:val="single" w:sz="4" w:space="0" w:color="000000"/>
              <w:left w:val="single" w:sz="4" w:space="0" w:color="000000"/>
              <w:bottom w:val="single" w:sz="4" w:space="0" w:color="000000"/>
              <w:right w:val="single" w:sz="4" w:space="0" w:color="000000"/>
            </w:tcBorders>
          </w:tcPr>
          <w:p w14:paraId="57FAA85C" w14:textId="3E6ADFFD"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Разом з ПДВ</w:t>
            </w:r>
          </w:p>
        </w:tc>
        <w:tc>
          <w:tcPr>
            <w:tcW w:w="1115" w:type="dxa"/>
            <w:tcBorders>
              <w:top w:val="single" w:sz="4" w:space="0" w:color="000000"/>
              <w:left w:val="single" w:sz="4" w:space="0" w:color="000000"/>
              <w:bottom w:val="single" w:sz="4" w:space="0" w:color="000000"/>
              <w:right w:val="single" w:sz="4" w:space="0" w:color="000000"/>
            </w:tcBorders>
          </w:tcPr>
          <w:p w14:paraId="224490C7" w14:textId="77777777" w:rsidR="008D3E27" w:rsidRPr="00DF05CB" w:rsidRDefault="008D3E27" w:rsidP="004D4061">
            <w:pPr>
              <w:jc w:val="right"/>
              <w:rPr>
                <w:rFonts w:ascii="Times New Roman" w:hAnsi="Times New Roman" w:cs="Times New Roman"/>
                <w:lang w:val="uk-UA"/>
              </w:rPr>
            </w:pPr>
          </w:p>
        </w:tc>
      </w:tr>
      <w:tr w:rsidR="008D3E27" w:rsidRPr="00DF05CB" w14:paraId="6F7F2FA9" w14:textId="77777777" w:rsidTr="00B70255">
        <w:trPr>
          <w:trHeight w:val="339"/>
        </w:trPr>
        <w:tc>
          <w:tcPr>
            <w:tcW w:w="9889" w:type="dxa"/>
            <w:gridSpan w:val="8"/>
            <w:tcBorders>
              <w:top w:val="single" w:sz="4" w:space="0" w:color="000000"/>
              <w:left w:val="single" w:sz="4" w:space="0" w:color="000000"/>
              <w:bottom w:val="single" w:sz="4" w:space="0" w:color="000000"/>
              <w:right w:val="single" w:sz="4" w:space="0" w:color="000000"/>
            </w:tcBorders>
          </w:tcPr>
          <w:p w14:paraId="2FDA947C" w14:textId="7C7ECD6A" w:rsidR="008D3E27" w:rsidRPr="00DF05CB" w:rsidRDefault="008D3E27" w:rsidP="004D4061">
            <w:pPr>
              <w:rPr>
                <w:rFonts w:ascii="Times New Roman" w:hAnsi="Times New Roman" w:cs="Times New Roman"/>
                <w:lang w:val="uk-UA"/>
              </w:rPr>
            </w:pPr>
            <w:r w:rsidRPr="00DF05CB">
              <w:rPr>
                <w:rFonts w:ascii="Times New Roman" w:hAnsi="Times New Roman" w:cs="Times New Roman"/>
                <w:lang w:val="uk-UA"/>
              </w:rPr>
              <w:t>Разом (прописом)</w:t>
            </w:r>
          </w:p>
        </w:tc>
      </w:tr>
    </w:tbl>
    <w:p w14:paraId="4D5A82C2" w14:textId="0B532136" w:rsidR="00FE0ED2" w:rsidRPr="00DF05CB" w:rsidRDefault="00D66F86"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 xml:space="preserve">1. </w:t>
      </w:r>
      <w:r w:rsidR="00FE0ED2" w:rsidRPr="00DF05CB">
        <w:rPr>
          <w:rFonts w:ascii="Times New Roman" w:hAnsi="Times New Roman" w:cs="Times New Roman"/>
          <w:lang w:val="uk-UA"/>
        </w:rPr>
        <w:t>Обсяги закупівлі товару можуть бути зменшені залежно від потреб Замовника та реального фінансування видатків.</w:t>
      </w:r>
    </w:p>
    <w:p w14:paraId="46156C5E" w14:textId="5D351097"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 xml:space="preserve">2. </w:t>
      </w:r>
      <w:r w:rsidR="00D66F86" w:rsidRPr="00DF05CB">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EB2F23" w14:textId="0A2F9758"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3</w:t>
      </w:r>
      <w:r w:rsidR="00D66F86" w:rsidRPr="00DF05CB">
        <w:rPr>
          <w:rFonts w:ascii="Times New Roman" w:hAnsi="Times New Roman" w:cs="Times New Roman"/>
          <w:lang w:val="uk-UA"/>
        </w:rPr>
        <w:t xml:space="preserve">.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14:paraId="5F7C1526" w14:textId="277091CB"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4</w:t>
      </w:r>
      <w:r w:rsidR="00D66F86" w:rsidRPr="00DF05CB">
        <w:rPr>
          <w:rFonts w:ascii="Times New Roman" w:hAnsi="Times New Roman" w:cs="Times New Roman"/>
          <w:lang w:val="uk-UA"/>
        </w:rPr>
        <w:t xml:space="preserve">. Якщо нас буде визначено переможцем торгів, ми беремо на себе зобов’язання підписати договір із замовником не пізніше ніж через </w:t>
      </w:r>
      <w:r w:rsidR="000453DB" w:rsidRPr="00DF05CB">
        <w:rPr>
          <w:rFonts w:ascii="Times New Roman" w:hAnsi="Times New Roman" w:cs="Times New Roman"/>
          <w:lang w:val="uk-UA"/>
        </w:rPr>
        <w:t>15</w:t>
      </w:r>
      <w:r w:rsidR="00D66F86" w:rsidRPr="00DF05CB">
        <w:rPr>
          <w:rFonts w:ascii="Times New Roman" w:hAnsi="Times New Roman" w:cs="Times New Roman"/>
          <w:lang w:val="uk-UA"/>
        </w:rPr>
        <w:t xml:space="preserve"> днів з дня прийняття рішення про намір укласти договір про закупівлю.</w:t>
      </w:r>
    </w:p>
    <w:p w14:paraId="36443EED" w14:textId="501AAD22"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5</w:t>
      </w:r>
      <w:r w:rsidR="00D66F86" w:rsidRPr="00DF05CB">
        <w:rPr>
          <w:rFonts w:ascii="Times New Roman" w:hAnsi="Times New Roman" w:cs="Times New Roman"/>
          <w:lang w:val="uk-UA"/>
        </w:rPr>
        <w:t xml:space="preserve">. 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w:t>
      </w:r>
    </w:p>
    <w:p w14:paraId="369038CD" w14:textId="77777777" w:rsidR="00FE0ED2"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6. Примітка:</w:t>
      </w:r>
    </w:p>
    <w:p w14:paraId="55DFD4F5" w14:textId="35085A27" w:rsidR="00FE0ED2" w:rsidRPr="00DF05CB" w:rsidRDefault="00FE0ED2" w:rsidP="004D4061">
      <w:pPr>
        <w:pStyle w:val="a4"/>
        <w:numPr>
          <w:ilvl w:val="0"/>
          <w:numId w:val="6"/>
        </w:numPr>
        <w:spacing w:after="0" w:line="240" w:lineRule="auto"/>
        <w:jc w:val="both"/>
        <w:rPr>
          <w:rFonts w:ascii="Times New Roman" w:hAnsi="Times New Roman" w:cs="Times New Roman"/>
          <w:lang w:val="uk-UA"/>
        </w:rPr>
      </w:pPr>
      <w:r w:rsidRPr="00DF05CB">
        <w:rPr>
          <w:rFonts w:ascii="Times New Roman" w:hAnsi="Times New Roman" w:cs="Times New Roman"/>
          <w:lang w:val="uk-UA"/>
        </w:rPr>
        <w:t>Учасники повинні дотримуватись встановленої форми.</w:t>
      </w:r>
    </w:p>
    <w:p w14:paraId="06F99599" w14:textId="1578D9B3" w:rsidR="00FE0ED2" w:rsidRPr="00DF05CB" w:rsidRDefault="00FE0ED2" w:rsidP="004D4061">
      <w:pPr>
        <w:pStyle w:val="a4"/>
        <w:numPr>
          <w:ilvl w:val="0"/>
          <w:numId w:val="6"/>
        </w:numPr>
        <w:spacing w:after="0" w:line="240" w:lineRule="auto"/>
        <w:jc w:val="both"/>
        <w:rPr>
          <w:rFonts w:ascii="Times New Roman" w:hAnsi="Times New Roman" w:cs="Times New Roman"/>
          <w:lang w:val="uk-UA"/>
        </w:rPr>
      </w:pPr>
      <w:r w:rsidRPr="00DF05CB">
        <w:rPr>
          <w:rFonts w:ascii="Times New Roman" w:hAnsi="Times New Roman" w:cs="Times New Roman"/>
          <w:lang w:val="uk-UA"/>
        </w:rPr>
        <w:t>Внесення в форму «Тендерна пропозиція» будь-яких змін неприпустимо.</w:t>
      </w:r>
    </w:p>
    <w:p w14:paraId="0C634A50" w14:textId="77777777" w:rsidR="00D66F86" w:rsidRPr="00DF05CB" w:rsidRDefault="00D66F86" w:rsidP="004D4061">
      <w:pPr>
        <w:spacing w:after="0" w:line="240" w:lineRule="auto"/>
        <w:rPr>
          <w:rFonts w:ascii="Times New Roman" w:hAnsi="Times New Roman" w:cs="Times New Roman"/>
          <w:b/>
          <w:lang w:val="uk-UA"/>
        </w:rPr>
      </w:pPr>
      <w:r w:rsidRPr="00DF05CB">
        <w:rPr>
          <w:rFonts w:ascii="Times New Roman" w:hAnsi="Times New Roman" w:cs="Times New Roman"/>
          <w:i/>
          <w:iCs/>
          <w:lang w:val="uk-UA"/>
        </w:rPr>
        <w:t>Примітка:</w:t>
      </w:r>
    </w:p>
    <w:p w14:paraId="5826A4D2" w14:textId="25A2DAD1" w:rsidR="00D66F86" w:rsidRPr="00DF05CB" w:rsidRDefault="00D66F86" w:rsidP="004D4061">
      <w:pPr>
        <w:pStyle w:val="a4"/>
        <w:numPr>
          <w:ilvl w:val="0"/>
          <w:numId w:val="5"/>
        </w:numPr>
        <w:spacing w:after="0" w:line="240" w:lineRule="auto"/>
        <w:rPr>
          <w:rFonts w:ascii="Times New Roman" w:hAnsi="Times New Roman" w:cs="Times New Roman"/>
          <w:i/>
          <w:lang w:val="uk-UA"/>
        </w:rPr>
      </w:pPr>
      <w:r w:rsidRPr="00DF05CB">
        <w:rPr>
          <w:rFonts w:ascii="Times New Roman" w:hAnsi="Times New Roman" w:cs="Times New Roman"/>
          <w:i/>
          <w:lang w:val="uk-UA"/>
        </w:rPr>
        <w:t xml:space="preserve">ціна пропозиції учасника повинна бути розрахована з </w:t>
      </w:r>
      <w:r w:rsidRPr="00DF05CB">
        <w:rPr>
          <w:rFonts w:ascii="Times New Roman" w:hAnsi="Times New Roman" w:cs="Times New Roman"/>
          <w:i/>
          <w:iCs/>
          <w:lang w:val="uk-UA"/>
        </w:rPr>
        <w:t xml:space="preserve">включенням усіх податків та зборів, що сплачуються або мають бути сплачені учасником, витрат на закупку продуктів, транспорт, приготування, </w:t>
      </w:r>
      <w:r w:rsidRPr="00DF05CB">
        <w:rPr>
          <w:rFonts w:ascii="Times New Roman" w:hAnsi="Times New Roman" w:cs="Times New Roman"/>
          <w:i/>
          <w:lang w:val="uk-UA"/>
        </w:rPr>
        <w:t xml:space="preserve">про що </w:t>
      </w:r>
      <w:r w:rsidR="00E5564A" w:rsidRPr="00DF05CB">
        <w:rPr>
          <w:rFonts w:ascii="Times New Roman" w:hAnsi="Times New Roman" w:cs="Times New Roman"/>
          <w:i/>
          <w:lang w:val="uk-UA"/>
        </w:rPr>
        <w:t>учасник подає гарантійний лист,</w:t>
      </w:r>
      <w:r w:rsidRPr="00DF05CB">
        <w:rPr>
          <w:rFonts w:ascii="Times New Roman" w:hAnsi="Times New Roman" w:cs="Times New Roman"/>
          <w:i/>
          <w:lang w:val="uk-UA"/>
        </w:rPr>
        <w:t>-</w:t>
      </w:r>
      <w:r w:rsidR="0064751C" w:rsidRPr="00DF05CB">
        <w:rPr>
          <w:rFonts w:ascii="Times New Roman" w:hAnsi="Times New Roman" w:cs="Times New Roman"/>
          <w:i/>
          <w:lang w:val="uk-UA"/>
        </w:rPr>
        <w:t xml:space="preserve"> </w:t>
      </w:r>
      <w:r w:rsidRPr="00DF05CB">
        <w:rPr>
          <w:rFonts w:ascii="Times New Roman" w:hAnsi="Times New Roman" w:cs="Times New Roman"/>
          <w:i/>
          <w:lang w:val="uk-UA"/>
        </w:rPr>
        <w:t>вартість пропозиції потрібно заповнювати в гривнях, зазначаючи цифрове значення, яке має не більше двох знаків після коми</w:t>
      </w:r>
    </w:p>
    <w:p w14:paraId="48181898" w14:textId="77777777" w:rsidR="004D4061" w:rsidRPr="00DF05CB" w:rsidRDefault="004D4061" w:rsidP="004D4061">
      <w:pPr>
        <w:spacing w:line="240" w:lineRule="auto"/>
        <w:rPr>
          <w:rFonts w:ascii="Times New Roman" w:hAnsi="Times New Roman" w:cs="Times New Roman"/>
          <w:bCs/>
          <w:lang w:val="uk-UA"/>
        </w:rPr>
      </w:pPr>
      <w:bookmarkStart w:id="2" w:name="_Hlk128136289"/>
      <w:r w:rsidRPr="00DF05CB">
        <w:rPr>
          <w:rFonts w:ascii="Times New Roman" w:hAnsi="Times New Roman" w:cs="Times New Roman"/>
          <w:bCs/>
          <w:lang w:val="uk-UA"/>
        </w:rPr>
        <w:t>______________________         _________________________   ______________________________</w:t>
      </w:r>
    </w:p>
    <w:p w14:paraId="5F746532"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0C0137F5" w14:textId="77777777" w:rsidR="009F3924" w:rsidRDefault="009F3924" w:rsidP="000F646A">
      <w:pPr>
        <w:spacing w:line="240" w:lineRule="auto"/>
        <w:jc w:val="right"/>
        <w:rPr>
          <w:rFonts w:ascii="Times New Roman" w:eastAsia="Calibri" w:hAnsi="Times New Roman" w:cs="Times New Roman"/>
          <w:b/>
          <w:bCs/>
          <w:lang w:val="uk-UA"/>
        </w:rPr>
      </w:pPr>
    </w:p>
    <w:p w14:paraId="3EE69478" w14:textId="77777777" w:rsidR="00B70255" w:rsidRDefault="00B70255" w:rsidP="000F646A">
      <w:pPr>
        <w:spacing w:line="240" w:lineRule="auto"/>
        <w:jc w:val="right"/>
        <w:rPr>
          <w:rFonts w:ascii="Times New Roman" w:eastAsia="Calibri" w:hAnsi="Times New Roman" w:cs="Times New Roman"/>
          <w:b/>
          <w:bCs/>
          <w:lang w:val="uk-UA"/>
        </w:rPr>
      </w:pPr>
    </w:p>
    <w:p w14:paraId="2EDAA80C" w14:textId="77777777" w:rsidR="00B70255" w:rsidRDefault="00B70255" w:rsidP="000F646A">
      <w:pPr>
        <w:spacing w:line="240" w:lineRule="auto"/>
        <w:jc w:val="right"/>
        <w:rPr>
          <w:rFonts w:ascii="Times New Roman" w:eastAsia="Calibri" w:hAnsi="Times New Roman" w:cs="Times New Roman"/>
          <w:b/>
          <w:bCs/>
          <w:lang w:val="uk-UA"/>
        </w:rPr>
      </w:pPr>
    </w:p>
    <w:p w14:paraId="156D8FC8" w14:textId="77777777" w:rsidR="00B70255" w:rsidRDefault="00B70255" w:rsidP="000F646A">
      <w:pPr>
        <w:spacing w:line="240" w:lineRule="auto"/>
        <w:jc w:val="right"/>
        <w:rPr>
          <w:rFonts w:ascii="Times New Roman" w:eastAsia="Calibri" w:hAnsi="Times New Roman" w:cs="Times New Roman"/>
          <w:b/>
          <w:bCs/>
          <w:lang w:val="uk-UA"/>
        </w:rPr>
      </w:pPr>
    </w:p>
    <w:p w14:paraId="69249E41" w14:textId="2EABB0B8" w:rsidR="00600437" w:rsidRPr="00DF05CB" w:rsidRDefault="00695D45" w:rsidP="000F646A">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9 до тендерної документації</w:t>
      </w:r>
    </w:p>
    <w:p w14:paraId="14D9223A" w14:textId="77777777" w:rsidR="00695D45" w:rsidRPr="00DF05CB" w:rsidRDefault="00695D45" w:rsidP="009F3924">
      <w:pPr>
        <w:spacing w:after="0"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6902D7CB" w14:textId="77777777" w:rsidR="00695D45" w:rsidRPr="00DF05CB" w:rsidRDefault="00695D45" w:rsidP="009F3924">
      <w:pPr>
        <w:spacing w:after="0"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269CC967" w14:textId="67DC92D9" w:rsidR="00695D45" w:rsidRPr="00DF05CB" w:rsidRDefault="00695D45" w:rsidP="009F3924">
      <w:pPr>
        <w:spacing w:after="0"/>
        <w:ind w:firstLine="720"/>
        <w:jc w:val="center"/>
        <w:rPr>
          <w:rFonts w:ascii="Times New Roman" w:hAnsi="Times New Roman" w:cs="Times New Roman"/>
          <w:b/>
          <w:lang w:val="uk-UA"/>
        </w:rPr>
      </w:pPr>
      <w:r w:rsidRPr="00DF05CB">
        <w:rPr>
          <w:rFonts w:ascii="Times New Roman" w:hAnsi="Times New Roman" w:cs="Times New Roman"/>
          <w:b/>
          <w:lang w:val="uk-UA"/>
        </w:rPr>
        <w:t>ФОРМА «ТЕНДЕРНА ПРОПОЗИЦІЯ»</w:t>
      </w:r>
    </w:p>
    <w:p w14:paraId="54368F17" w14:textId="2DA74CD1"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Кому: Головненська спеціальна школа «Центр освіти» Волинської обласної ради</w:t>
      </w:r>
    </w:p>
    <w:p w14:paraId="063AB14B" w14:textId="46B0809D"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 xml:space="preserve">Предмет закупівлі (лот): </w:t>
      </w:r>
      <w:r w:rsidR="00357514">
        <w:rPr>
          <w:rFonts w:ascii="Times New Roman" w:hAnsi="Times New Roman" w:cs="Times New Roman"/>
          <w:lang w:val="uk-UA"/>
        </w:rPr>
        <w:t>бензин А-95, ДП</w:t>
      </w:r>
    </w:p>
    <w:p w14:paraId="7F900599" w14:textId="6177C57F"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Найменування Учасника:______________________________________________________________</w:t>
      </w:r>
    </w:p>
    <w:p w14:paraId="35DB880E" w14:textId="24FB8DB3"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в особі______________________________________________________________________________</w:t>
      </w:r>
    </w:p>
    <w:p w14:paraId="646EA045" w14:textId="5452F97D"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1</w:t>
      </w:r>
      <w:r w:rsidR="00695D45" w:rsidRPr="00DF05CB">
        <w:rPr>
          <w:rFonts w:ascii="Times New Roman" w:hAnsi="Times New Roman" w:cs="Times New Roman"/>
          <w:lang w:val="uk-UA"/>
        </w:rPr>
        <w:t>. Місцезнаходження/проживання/реєстрації учасника  ______</w:t>
      </w:r>
      <w:r w:rsidRPr="00DF05CB">
        <w:rPr>
          <w:rFonts w:ascii="Times New Roman" w:hAnsi="Times New Roman" w:cs="Times New Roman"/>
          <w:lang w:val="uk-UA"/>
        </w:rPr>
        <w:t>________</w:t>
      </w:r>
      <w:r w:rsidR="00695D45" w:rsidRPr="00DF05CB">
        <w:rPr>
          <w:rFonts w:ascii="Times New Roman" w:hAnsi="Times New Roman" w:cs="Times New Roman"/>
          <w:lang w:val="uk-UA"/>
        </w:rPr>
        <w:t>_______________________</w:t>
      </w:r>
    </w:p>
    <w:p w14:paraId="0307588D" w14:textId="64828117"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2</w:t>
      </w:r>
      <w:r w:rsidR="00695D45" w:rsidRPr="00DF05CB">
        <w:rPr>
          <w:rFonts w:ascii="Times New Roman" w:hAnsi="Times New Roman" w:cs="Times New Roman"/>
          <w:lang w:val="uk-UA"/>
        </w:rPr>
        <w:t>. Телефон/факс _________________</w:t>
      </w:r>
      <w:r w:rsidRPr="00DF05CB">
        <w:rPr>
          <w:rFonts w:ascii="Times New Roman" w:hAnsi="Times New Roman" w:cs="Times New Roman"/>
          <w:lang w:val="uk-UA"/>
        </w:rPr>
        <w:t>________</w:t>
      </w:r>
      <w:r w:rsidR="00695D45" w:rsidRPr="00DF05CB">
        <w:rPr>
          <w:rFonts w:ascii="Times New Roman" w:hAnsi="Times New Roman" w:cs="Times New Roman"/>
          <w:lang w:val="uk-UA"/>
        </w:rPr>
        <w:t>_____________________________________________</w:t>
      </w:r>
    </w:p>
    <w:p w14:paraId="18076383" w14:textId="62B93E42"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3.Відомості про керівника______________________________________________________________</w:t>
      </w:r>
    </w:p>
    <w:p w14:paraId="4BDCD8C3" w14:textId="5E7A4F25"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4</w:t>
      </w:r>
      <w:r w:rsidR="00695D45" w:rsidRPr="00DF05CB">
        <w:rPr>
          <w:rFonts w:ascii="Times New Roman" w:hAnsi="Times New Roman" w:cs="Times New Roman"/>
          <w:lang w:val="uk-UA"/>
        </w:rPr>
        <w:t>. E-mail ___________</w:t>
      </w:r>
      <w:r w:rsidRPr="00DF05CB">
        <w:rPr>
          <w:rFonts w:ascii="Times New Roman" w:hAnsi="Times New Roman" w:cs="Times New Roman"/>
          <w:lang w:val="uk-UA"/>
        </w:rPr>
        <w:t>_______</w:t>
      </w:r>
      <w:r w:rsidR="00695D45" w:rsidRPr="00DF05CB">
        <w:rPr>
          <w:rFonts w:ascii="Times New Roman" w:hAnsi="Times New Roman" w:cs="Times New Roman"/>
          <w:lang w:val="uk-UA"/>
        </w:rPr>
        <w:t>__________________________________________________________</w:t>
      </w:r>
    </w:p>
    <w:p w14:paraId="4E24EB5F" w14:textId="1689DA8E"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5. Форма власності та юридичний статус учасника, дата утворення, місце реєстрації, спеціалізація</w:t>
      </w:r>
    </w:p>
    <w:p w14:paraId="6B4C0862" w14:textId="2461A0F9"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_____________________________________________________________________________________</w:t>
      </w:r>
    </w:p>
    <w:p w14:paraId="72748BE1" w14:textId="2324AA77"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6</w:t>
      </w:r>
      <w:r w:rsidR="00695D45" w:rsidRPr="00DF05CB">
        <w:rPr>
          <w:rFonts w:ascii="Times New Roman" w:hAnsi="Times New Roman" w:cs="Times New Roman"/>
          <w:lang w:val="uk-UA"/>
        </w:rPr>
        <w:t>. Банківські реквізити для розрахунків ___________________________________________</w:t>
      </w:r>
    </w:p>
    <w:p w14:paraId="7C271BD0" w14:textId="77777777" w:rsidR="00695D45" w:rsidRPr="00DF05CB" w:rsidRDefault="00695D45" w:rsidP="009F3924">
      <w:pPr>
        <w:spacing w:after="0"/>
        <w:jc w:val="both"/>
        <w:rPr>
          <w:rFonts w:ascii="Times New Roman" w:hAnsi="Times New Roman" w:cs="Times New Roman"/>
          <w:b/>
          <w:lang w:val="uk-UA"/>
        </w:rPr>
      </w:pPr>
      <w:r w:rsidRPr="00DF05CB">
        <w:rPr>
          <w:rFonts w:ascii="Times New Roman" w:hAnsi="Times New Roman" w:cs="Times New Roman"/>
          <w:lang w:val="uk-UA"/>
        </w:rPr>
        <w:t xml:space="preserve">Ми, (назва Учасника), _________________________________________________надаємо  тендерну пропозицію щодо участі у відкритих торгах на закупівлю_____________________________________ </w:t>
      </w:r>
      <w:r w:rsidRPr="00DF05CB">
        <w:rPr>
          <w:rFonts w:ascii="Times New Roman" w:hAnsi="Times New Roman" w:cs="Times New Roman"/>
          <w:b/>
          <w:lang w:val="uk-UA"/>
        </w:rPr>
        <w:t>(вказати назву предмета закупівлі) за кодом ДК 021:2015 - ________________________________________________ з</w:t>
      </w:r>
      <w:r w:rsidRPr="00DF05CB">
        <w:rPr>
          <w:rFonts w:ascii="Times New Roman" w:hAnsi="Times New Roman" w:cs="Times New Roman"/>
          <w:lang w:val="uk-UA"/>
        </w:rPr>
        <w:t>гідно з технічними та іншими вимогами Замовника.</w:t>
      </w:r>
    </w:p>
    <w:p w14:paraId="0362FC1E" w14:textId="77777777" w:rsidR="00695D45" w:rsidRPr="00DF05CB" w:rsidRDefault="00695D45" w:rsidP="009F3924">
      <w:pPr>
        <w:pStyle w:val="21"/>
        <w:rPr>
          <w:sz w:val="22"/>
          <w:szCs w:val="22"/>
          <w:lang w:val="uk-UA"/>
        </w:rPr>
      </w:pPr>
      <w:r w:rsidRPr="00DF05CB">
        <w:rPr>
          <w:sz w:val="22"/>
          <w:szCs w:val="22"/>
          <w:lang w:val="uk-U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076EC0A0" w14:textId="77777777" w:rsidR="00695D45" w:rsidRPr="00DF05CB" w:rsidRDefault="00695D45" w:rsidP="009F3924">
      <w:pPr>
        <w:pStyle w:val="21"/>
        <w:jc w:val="center"/>
        <w:rPr>
          <w:sz w:val="22"/>
          <w:szCs w:val="22"/>
          <w:lang w:val="uk-UA"/>
        </w:rPr>
      </w:pPr>
      <w:r w:rsidRPr="00DF05CB">
        <w:rPr>
          <w:sz w:val="22"/>
          <w:szCs w:val="22"/>
          <w:lang w:val="uk-UA"/>
        </w:rPr>
        <w:t xml:space="preserve">(сума зазначається цифрами та словами) </w:t>
      </w:r>
    </w:p>
    <w:p w14:paraId="3EE076AB" w14:textId="77777777" w:rsidR="00695D45" w:rsidRPr="00DF05CB" w:rsidRDefault="00695D45" w:rsidP="009F3924">
      <w:pPr>
        <w:pStyle w:val="21"/>
        <w:ind w:firstLine="0"/>
        <w:rPr>
          <w:sz w:val="22"/>
          <w:szCs w:val="22"/>
          <w:lang w:val="uk-UA"/>
        </w:rPr>
      </w:pPr>
      <w:r w:rsidRPr="00DF05CB">
        <w:rPr>
          <w:sz w:val="22"/>
          <w:szCs w:val="22"/>
          <w:lang w:val="uk-UA"/>
        </w:rPr>
        <w:t>у тому числі ПДВ_____________________________________________________________.</w:t>
      </w:r>
    </w:p>
    <w:p w14:paraId="44354EF8" w14:textId="77777777" w:rsidR="00695D45" w:rsidRPr="00DF05CB" w:rsidRDefault="00695D45" w:rsidP="009F3924">
      <w:pPr>
        <w:pStyle w:val="21"/>
        <w:ind w:firstLine="0"/>
        <w:rPr>
          <w:b/>
          <w:i/>
          <w:sz w:val="22"/>
          <w:szCs w:val="22"/>
          <w:lang w:val="uk-UA"/>
        </w:rPr>
      </w:pPr>
    </w:p>
    <w:tbl>
      <w:tblPr>
        <w:tblW w:w="5000" w:type="pct"/>
        <w:tblLook w:val="0000" w:firstRow="0" w:lastRow="0" w:firstColumn="0" w:lastColumn="0" w:noHBand="0" w:noVBand="0"/>
      </w:tblPr>
      <w:tblGrid>
        <w:gridCol w:w="602"/>
        <w:gridCol w:w="2486"/>
        <w:gridCol w:w="1063"/>
        <w:gridCol w:w="979"/>
        <w:gridCol w:w="1253"/>
        <w:gridCol w:w="1578"/>
        <w:gridCol w:w="1610"/>
      </w:tblGrid>
      <w:tr w:rsidR="00695D45" w:rsidRPr="00DF05CB" w14:paraId="3D4D1CA5" w14:textId="77777777" w:rsidTr="00695D45">
        <w:tc>
          <w:tcPr>
            <w:tcW w:w="295" w:type="pct"/>
            <w:tcBorders>
              <w:top w:val="single" w:sz="4" w:space="0" w:color="000000"/>
              <w:left w:val="single" w:sz="4" w:space="0" w:color="000000"/>
              <w:bottom w:val="single" w:sz="4" w:space="0" w:color="000000"/>
            </w:tcBorders>
            <w:shd w:val="clear" w:color="auto" w:fill="auto"/>
          </w:tcPr>
          <w:p w14:paraId="4C23598F"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 п/п</w:t>
            </w:r>
          </w:p>
        </w:tc>
        <w:tc>
          <w:tcPr>
            <w:tcW w:w="1361" w:type="pct"/>
            <w:tcBorders>
              <w:top w:val="single" w:sz="4" w:space="0" w:color="000000"/>
              <w:left w:val="single" w:sz="4" w:space="0" w:color="000000"/>
              <w:bottom w:val="single" w:sz="4" w:space="0" w:color="000000"/>
            </w:tcBorders>
            <w:shd w:val="clear" w:color="auto" w:fill="auto"/>
          </w:tcPr>
          <w:p w14:paraId="032F9826"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Найменування предмету закупівлі</w:t>
            </w:r>
          </w:p>
        </w:tc>
        <w:tc>
          <w:tcPr>
            <w:tcW w:w="569" w:type="pct"/>
            <w:tcBorders>
              <w:top w:val="single" w:sz="4" w:space="0" w:color="000000"/>
              <w:left w:val="single" w:sz="4" w:space="0" w:color="000000"/>
              <w:bottom w:val="single" w:sz="4" w:space="0" w:color="000000"/>
              <w:right w:val="single" w:sz="4" w:space="0" w:color="000000"/>
            </w:tcBorders>
          </w:tcPr>
          <w:p w14:paraId="53EC8B12" w14:textId="77777777" w:rsidR="00695D45" w:rsidRPr="00DF05CB" w:rsidRDefault="00695D45" w:rsidP="009F3924">
            <w:pPr>
              <w:widowControl w:val="0"/>
              <w:tabs>
                <w:tab w:val="center" w:pos="4153"/>
                <w:tab w:val="right" w:pos="8306"/>
              </w:tabs>
              <w:autoSpaceDE w:val="0"/>
              <w:spacing w:after="0"/>
              <w:ind w:left="-108"/>
              <w:jc w:val="center"/>
              <w:rPr>
                <w:rFonts w:ascii="Times New Roman" w:hAnsi="Times New Roman" w:cs="Times New Roman"/>
                <w:b/>
                <w:i/>
                <w:lang w:val="uk-UA"/>
              </w:rPr>
            </w:pPr>
            <w:r w:rsidRPr="00DF05CB">
              <w:rPr>
                <w:rFonts w:ascii="Times New Roman" w:hAnsi="Times New Roman" w:cs="Times New Roman"/>
                <w:b/>
                <w:i/>
                <w:lang w:val="uk-UA"/>
              </w:rPr>
              <w:t>Виробник товару</w:t>
            </w:r>
          </w:p>
        </w:tc>
        <w:tc>
          <w:tcPr>
            <w:tcW w:w="526" w:type="pct"/>
            <w:tcBorders>
              <w:top w:val="single" w:sz="4" w:space="0" w:color="000000"/>
              <w:left w:val="single" w:sz="4" w:space="0" w:color="000000"/>
              <w:bottom w:val="single" w:sz="4" w:space="0" w:color="000000"/>
            </w:tcBorders>
            <w:shd w:val="clear" w:color="auto" w:fill="auto"/>
          </w:tcPr>
          <w:p w14:paraId="34A02442" w14:textId="77777777" w:rsidR="00695D45" w:rsidRPr="00DF05CB" w:rsidRDefault="00695D45" w:rsidP="009F3924">
            <w:pPr>
              <w:widowControl w:val="0"/>
              <w:tabs>
                <w:tab w:val="center" w:pos="4153"/>
                <w:tab w:val="right" w:pos="8306"/>
              </w:tabs>
              <w:autoSpaceDE w:val="0"/>
              <w:spacing w:after="0"/>
              <w:ind w:left="-108"/>
              <w:jc w:val="center"/>
              <w:rPr>
                <w:rFonts w:ascii="Times New Roman" w:hAnsi="Times New Roman" w:cs="Times New Roman"/>
                <w:b/>
                <w:i/>
                <w:lang w:val="uk-UA"/>
              </w:rPr>
            </w:pPr>
            <w:r w:rsidRPr="00DF05CB">
              <w:rPr>
                <w:rFonts w:ascii="Times New Roman" w:hAnsi="Times New Roman" w:cs="Times New Roman"/>
                <w:b/>
                <w:i/>
                <w:lang w:val="uk-UA"/>
              </w:rPr>
              <w:t>Одиниця виміру</w:t>
            </w:r>
          </w:p>
        </w:tc>
        <w:tc>
          <w:tcPr>
            <w:tcW w:w="690" w:type="pct"/>
            <w:tcBorders>
              <w:top w:val="single" w:sz="4" w:space="0" w:color="000000"/>
              <w:left w:val="single" w:sz="4" w:space="0" w:color="000000"/>
              <w:bottom w:val="single" w:sz="4" w:space="0" w:color="000000"/>
            </w:tcBorders>
            <w:shd w:val="clear" w:color="auto" w:fill="auto"/>
          </w:tcPr>
          <w:p w14:paraId="7E9BC5F9"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Планова кількість предмету закупівлі</w:t>
            </w:r>
          </w:p>
        </w:tc>
        <w:tc>
          <w:tcPr>
            <w:tcW w:w="814" w:type="pct"/>
            <w:tcBorders>
              <w:top w:val="single" w:sz="4" w:space="0" w:color="000000"/>
              <w:left w:val="single" w:sz="4" w:space="0" w:color="000000"/>
              <w:bottom w:val="single" w:sz="4" w:space="0" w:color="000000"/>
            </w:tcBorders>
            <w:shd w:val="clear" w:color="auto" w:fill="auto"/>
          </w:tcPr>
          <w:p w14:paraId="3906E508" w14:textId="77777777" w:rsidR="00695D45" w:rsidRPr="00DF05CB" w:rsidRDefault="00695D45" w:rsidP="009F3924">
            <w:pPr>
              <w:widowControl w:val="0"/>
              <w:tabs>
                <w:tab w:val="center" w:pos="4153"/>
                <w:tab w:val="right" w:pos="8306"/>
              </w:tabs>
              <w:autoSpaceDE w:val="0"/>
              <w:spacing w:after="0"/>
              <w:ind w:left="-95"/>
              <w:jc w:val="center"/>
              <w:rPr>
                <w:rFonts w:ascii="Times New Roman" w:hAnsi="Times New Roman" w:cs="Times New Roman"/>
                <w:b/>
                <w:i/>
                <w:lang w:val="uk-UA"/>
              </w:rPr>
            </w:pPr>
            <w:r w:rsidRPr="00DF05CB">
              <w:rPr>
                <w:rFonts w:ascii="Times New Roman" w:hAnsi="Times New Roman" w:cs="Times New Roman"/>
                <w:b/>
                <w:i/>
                <w:lang w:val="uk-UA"/>
              </w:rPr>
              <w:t>Ціна за од., грн. (заповнюється учасником), з ПДВ*</w:t>
            </w:r>
          </w:p>
        </w:tc>
        <w:tc>
          <w:tcPr>
            <w:tcW w:w="745" w:type="pct"/>
            <w:tcBorders>
              <w:top w:val="single" w:sz="4" w:space="0" w:color="000000"/>
              <w:left w:val="single" w:sz="4" w:space="0" w:color="000000"/>
              <w:bottom w:val="single" w:sz="4" w:space="0" w:color="000000"/>
              <w:right w:val="single" w:sz="4" w:space="0" w:color="000000"/>
            </w:tcBorders>
            <w:shd w:val="clear" w:color="auto" w:fill="auto"/>
          </w:tcPr>
          <w:p w14:paraId="588D3C3F" w14:textId="77777777" w:rsidR="00695D45" w:rsidRPr="00DF05CB" w:rsidRDefault="00695D45" w:rsidP="009F3924">
            <w:pPr>
              <w:widowControl w:val="0"/>
              <w:tabs>
                <w:tab w:val="center" w:pos="4153"/>
                <w:tab w:val="right" w:pos="8306"/>
              </w:tabs>
              <w:autoSpaceDE w:val="0"/>
              <w:spacing w:after="0"/>
              <w:ind w:left="-63"/>
              <w:jc w:val="center"/>
              <w:rPr>
                <w:rFonts w:ascii="Times New Roman" w:hAnsi="Times New Roman" w:cs="Times New Roman"/>
                <w:lang w:val="uk-UA"/>
              </w:rPr>
            </w:pPr>
            <w:r w:rsidRPr="00DF05CB">
              <w:rPr>
                <w:rFonts w:ascii="Times New Roman" w:hAnsi="Times New Roman" w:cs="Times New Roman"/>
                <w:b/>
                <w:i/>
                <w:lang w:val="uk-UA"/>
              </w:rPr>
              <w:t>Всього, грн.. (заповнюється учасником),      з ПДВ*</w:t>
            </w:r>
          </w:p>
        </w:tc>
      </w:tr>
      <w:tr w:rsidR="00695D45" w:rsidRPr="00DF05CB" w14:paraId="7EA8C0CB" w14:textId="77777777" w:rsidTr="00695D45">
        <w:trPr>
          <w:trHeight w:val="266"/>
        </w:trPr>
        <w:tc>
          <w:tcPr>
            <w:tcW w:w="295" w:type="pct"/>
            <w:tcBorders>
              <w:top w:val="single" w:sz="4" w:space="0" w:color="000000"/>
              <w:left w:val="single" w:sz="4" w:space="0" w:color="000000"/>
              <w:bottom w:val="single" w:sz="4" w:space="0" w:color="000000"/>
            </w:tcBorders>
            <w:shd w:val="clear" w:color="auto" w:fill="auto"/>
          </w:tcPr>
          <w:p w14:paraId="5250C506" w14:textId="77777777" w:rsidR="00695D45" w:rsidRPr="00DF05CB" w:rsidRDefault="00695D45" w:rsidP="009F3924">
            <w:pPr>
              <w:widowControl w:val="0"/>
              <w:tabs>
                <w:tab w:val="center" w:pos="4153"/>
                <w:tab w:val="right" w:pos="8306"/>
              </w:tabs>
              <w:autoSpaceDE w:val="0"/>
              <w:spacing w:after="0"/>
              <w:ind w:firstLine="1"/>
              <w:rPr>
                <w:rFonts w:ascii="Times New Roman" w:hAnsi="Times New Roman" w:cs="Times New Roman"/>
                <w:lang w:val="uk-UA"/>
              </w:rPr>
            </w:pPr>
            <w:r w:rsidRPr="00DF05CB">
              <w:rPr>
                <w:rFonts w:ascii="Times New Roman" w:hAnsi="Times New Roman" w:cs="Times New Roman"/>
                <w:lang w:val="uk-UA"/>
              </w:rPr>
              <w:t>1.</w:t>
            </w:r>
          </w:p>
        </w:tc>
        <w:tc>
          <w:tcPr>
            <w:tcW w:w="1361" w:type="pct"/>
            <w:tcBorders>
              <w:top w:val="single" w:sz="4" w:space="0" w:color="000000"/>
              <w:left w:val="single" w:sz="4" w:space="0" w:color="000000"/>
              <w:bottom w:val="single" w:sz="4" w:space="0" w:color="000000"/>
            </w:tcBorders>
            <w:shd w:val="clear" w:color="auto" w:fill="auto"/>
          </w:tcPr>
          <w:p w14:paraId="7FA36446" w14:textId="77777777" w:rsidR="00695D45" w:rsidRPr="00DF05CB" w:rsidRDefault="00695D45" w:rsidP="009F3924">
            <w:pPr>
              <w:spacing w:after="0"/>
              <w:rPr>
                <w:rFonts w:ascii="Times New Roman" w:hAnsi="Times New Roman" w:cs="Times New Roman"/>
                <w:b/>
                <w:lang w:val="uk-UA"/>
              </w:rPr>
            </w:pPr>
          </w:p>
        </w:tc>
        <w:tc>
          <w:tcPr>
            <w:tcW w:w="569" w:type="pct"/>
            <w:tcBorders>
              <w:top w:val="single" w:sz="4" w:space="0" w:color="000000"/>
              <w:left w:val="single" w:sz="4" w:space="0" w:color="000000"/>
              <w:bottom w:val="single" w:sz="4" w:space="0" w:color="000000"/>
              <w:right w:val="single" w:sz="4" w:space="0" w:color="000000"/>
            </w:tcBorders>
          </w:tcPr>
          <w:p w14:paraId="3A4ABD41" w14:textId="77777777" w:rsidR="00695D45" w:rsidRPr="00DF05CB" w:rsidRDefault="00695D45" w:rsidP="009F3924">
            <w:pPr>
              <w:pStyle w:val="af8"/>
              <w:widowControl w:val="0"/>
              <w:tabs>
                <w:tab w:val="center" w:pos="4153"/>
                <w:tab w:val="right" w:pos="8306"/>
              </w:tabs>
              <w:autoSpaceDE w:val="0"/>
              <w:ind w:left="80"/>
              <w:rPr>
                <w:b w:val="0"/>
                <w:sz w:val="22"/>
                <w:szCs w:val="22"/>
                <w:lang w:val="uk-UA"/>
              </w:rPr>
            </w:pPr>
          </w:p>
        </w:tc>
        <w:tc>
          <w:tcPr>
            <w:tcW w:w="526" w:type="pct"/>
            <w:tcBorders>
              <w:top w:val="single" w:sz="4" w:space="0" w:color="000000"/>
              <w:left w:val="single" w:sz="4" w:space="0" w:color="000000"/>
              <w:bottom w:val="single" w:sz="4" w:space="0" w:color="000000"/>
            </w:tcBorders>
            <w:shd w:val="clear" w:color="auto" w:fill="auto"/>
          </w:tcPr>
          <w:p w14:paraId="604B28C6" w14:textId="77777777" w:rsidR="00695D45" w:rsidRPr="00DF05CB" w:rsidRDefault="00695D45" w:rsidP="009F3924">
            <w:pPr>
              <w:pStyle w:val="af8"/>
              <w:widowControl w:val="0"/>
              <w:tabs>
                <w:tab w:val="center" w:pos="4153"/>
                <w:tab w:val="right" w:pos="8306"/>
              </w:tabs>
              <w:autoSpaceDE w:val="0"/>
              <w:ind w:left="80"/>
              <w:rPr>
                <w:b w:val="0"/>
                <w:sz w:val="22"/>
                <w:szCs w:val="22"/>
                <w:lang w:val="uk-UA"/>
              </w:rPr>
            </w:pPr>
          </w:p>
        </w:tc>
        <w:tc>
          <w:tcPr>
            <w:tcW w:w="690" w:type="pct"/>
            <w:tcBorders>
              <w:top w:val="single" w:sz="4" w:space="0" w:color="000000"/>
              <w:left w:val="single" w:sz="4" w:space="0" w:color="000000"/>
              <w:bottom w:val="single" w:sz="4" w:space="0" w:color="000000"/>
            </w:tcBorders>
            <w:shd w:val="clear" w:color="auto" w:fill="auto"/>
          </w:tcPr>
          <w:p w14:paraId="3E681CAE" w14:textId="77777777" w:rsidR="00695D45" w:rsidRPr="00DF05CB" w:rsidRDefault="00695D45" w:rsidP="009F3924">
            <w:pPr>
              <w:widowControl w:val="0"/>
              <w:tabs>
                <w:tab w:val="center" w:pos="4153"/>
                <w:tab w:val="right" w:pos="8306"/>
              </w:tabs>
              <w:autoSpaceDE w:val="0"/>
              <w:spacing w:after="0"/>
              <w:ind w:left="80" w:hanging="20"/>
              <w:jc w:val="center"/>
              <w:rPr>
                <w:rFonts w:ascii="Times New Roman" w:hAnsi="Times New Roman" w:cs="Times New Roman"/>
                <w:lang w:val="uk-UA"/>
              </w:rPr>
            </w:pPr>
          </w:p>
        </w:tc>
        <w:tc>
          <w:tcPr>
            <w:tcW w:w="814" w:type="pct"/>
            <w:tcBorders>
              <w:top w:val="single" w:sz="4" w:space="0" w:color="000000"/>
              <w:left w:val="single" w:sz="4" w:space="0" w:color="000000"/>
              <w:bottom w:val="single" w:sz="4" w:space="0" w:color="000000"/>
            </w:tcBorders>
            <w:shd w:val="clear" w:color="auto" w:fill="auto"/>
          </w:tcPr>
          <w:p w14:paraId="3B211681" w14:textId="77777777" w:rsidR="00695D45" w:rsidRPr="00DF05CB" w:rsidRDefault="00695D45" w:rsidP="009F3924">
            <w:pPr>
              <w:widowControl w:val="0"/>
              <w:tabs>
                <w:tab w:val="center" w:pos="4153"/>
                <w:tab w:val="right" w:pos="8306"/>
              </w:tabs>
              <w:autoSpaceDE w:val="0"/>
              <w:snapToGrid w:val="0"/>
              <w:spacing w:after="0"/>
              <w:ind w:left="80" w:hanging="20"/>
              <w:jc w:val="center"/>
              <w:rPr>
                <w:rFonts w:ascii="Times New Roman" w:hAnsi="Times New Roman" w:cs="Times New Roman"/>
                <w:lang w:val="uk-UA"/>
              </w:rPr>
            </w:pPr>
          </w:p>
        </w:tc>
        <w:tc>
          <w:tcPr>
            <w:tcW w:w="745" w:type="pct"/>
            <w:tcBorders>
              <w:top w:val="single" w:sz="4" w:space="0" w:color="000000"/>
              <w:left w:val="single" w:sz="4" w:space="0" w:color="000000"/>
              <w:bottom w:val="single" w:sz="4" w:space="0" w:color="000000"/>
              <w:right w:val="single" w:sz="4" w:space="0" w:color="000000"/>
            </w:tcBorders>
            <w:shd w:val="clear" w:color="auto" w:fill="auto"/>
          </w:tcPr>
          <w:p w14:paraId="7F691DCA" w14:textId="77777777" w:rsidR="00695D45" w:rsidRPr="00DF05CB" w:rsidRDefault="00695D45" w:rsidP="009F3924">
            <w:pPr>
              <w:widowControl w:val="0"/>
              <w:tabs>
                <w:tab w:val="center" w:pos="4153"/>
                <w:tab w:val="right" w:pos="8306"/>
              </w:tabs>
              <w:autoSpaceDE w:val="0"/>
              <w:snapToGrid w:val="0"/>
              <w:spacing w:after="0"/>
              <w:ind w:left="80"/>
              <w:rPr>
                <w:rFonts w:ascii="Times New Roman" w:hAnsi="Times New Roman" w:cs="Times New Roman"/>
                <w:lang w:val="uk-UA"/>
              </w:rPr>
            </w:pPr>
          </w:p>
        </w:tc>
      </w:tr>
      <w:tr w:rsidR="00695D45" w:rsidRPr="00DF05CB" w14:paraId="363442B6" w14:textId="77777777" w:rsidTr="00695D45">
        <w:trPr>
          <w:trHeight w:val="266"/>
        </w:trPr>
        <w:tc>
          <w:tcPr>
            <w:tcW w:w="5000" w:type="pct"/>
            <w:gridSpan w:val="7"/>
            <w:tcBorders>
              <w:top w:val="single" w:sz="4" w:space="0" w:color="000000"/>
              <w:left w:val="single" w:sz="4" w:space="0" w:color="000000"/>
              <w:bottom w:val="single" w:sz="4" w:space="0" w:color="000000"/>
              <w:right w:val="single" w:sz="4" w:space="0" w:color="000000"/>
            </w:tcBorders>
          </w:tcPr>
          <w:p w14:paraId="2AF93A09" w14:textId="77777777" w:rsidR="00695D45" w:rsidRPr="00DF05CB" w:rsidRDefault="00695D45" w:rsidP="009F3924">
            <w:pPr>
              <w:widowControl w:val="0"/>
              <w:tabs>
                <w:tab w:val="center" w:pos="4153"/>
                <w:tab w:val="right" w:pos="8306"/>
              </w:tabs>
              <w:autoSpaceDE w:val="0"/>
              <w:spacing w:after="0"/>
              <w:ind w:left="80"/>
              <w:rPr>
                <w:rFonts w:ascii="Times New Roman" w:hAnsi="Times New Roman" w:cs="Times New Roman"/>
                <w:lang w:val="uk-UA"/>
              </w:rPr>
            </w:pPr>
            <w:r w:rsidRPr="00DF05CB">
              <w:rPr>
                <w:rFonts w:ascii="Times New Roman" w:hAnsi="Times New Roman" w:cs="Times New Roman"/>
                <w:lang w:val="uk-UA"/>
              </w:rPr>
              <w:t>Всього :                                                                                                                               (цифрами)</w:t>
            </w:r>
          </w:p>
        </w:tc>
      </w:tr>
      <w:tr w:rsidR="00695D45" w:rsidRPr="00DF05CB" w14:paraId="4EFB3F5B" w14:textId="77777777" w:rsidTr="004D4061">
        <w:trPr>
          <w:trHeight w:val="248"/>
        </w:trPr>
        <w:tc>
          <w:tcPr>
            <w:tcW w:w="5000" w:type="pct"/>
            <w:gridSpan w:val="7"/>
            <w:tcBorders>
              <w:top w:val="single" w:sz="4" w:space="0" w:color="000000"/>
              <w:left w:val="single" w:sz="4" w:space="0" w:color="000000"/>
              <w:bottom w:val="single" w:sz="4" w:space="0" w:color="000000"/>
              <w:right w:val="single" w:sz="4" w:space="0" w:color="000000"/>
            </w:tcBorders>
          </w:tcPr>
          <w:p w14:paraId="0DF018FC"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lang w:val="uk-UA"/>
              </w:rPr>
            </w:pPr>
            <w:r w:rsidRPr="00DF05CB">
              <w:rPr>
                <w:rFonts w:ascii="Times New Roman" w:hAnsi="Times New Roman" w:cs="Times New Roman"/>
                <w:lang w:val="uk-UA"/>
              </w:rPr>
              <w:t xml:space="preserve">                                                                                                                                                                                         (словами)</w:t>
            </w:r>
          </w:p>
        </w:tc>
      </w:tr>
    </w:tbl>
    <w:p w14:paraId="663412BF" w14:textId="7F10B886" w:rsidR="00695D45" w:rsidRPr="00DF05CB" w:rsidRDefault="004D4061" w:rsidP="009F3924">
      <w:pPr>
        <w:spacing w:after="0"/>
        <w:ind w:firstLine="709"/>
        <w:jc w:val="both"/>
        <w:outlineLvl w:val="0"/>
        <w:rPr>
          <w:rFonts w:ascii="Times New Roman" w:hAnsi="Times New Roman" w:cs="Times New Roman"/>
          <w:i/>
          <w:iCs/>
          <w:u w:val="single"/>
          <w:lang w:val="uk-UA"/>
        </w:rPr>
      </w:pPr>
      <w:r w:rsidRPr="00DF05CB">
        <w:rPr>
          <w:rFonts w:ascii="Times New Roman" w:hAnsi="Times New Roman" w:cs="Times New Roman"/>
          <w:i/>
          <w:iCs/>
          <w:u w:val="single"/>
          <w:lang w:val="uk-UA"/>
        </w:rPr>
        <w:t>у</w:t>
      </w:r>
      <w:r w:rsidR="00695D45" w:rsidRPr="00DF05CB">
        <w:rPr>
          <w:rFonts w:ascii="Times New Roman" w:hAnsi="Times New Roman" w:cs="Times New Roman"/>
          <w:i/>
          <w:iCs/>
          <w:u w:val="single"/>
          <w:lang w:val="uk-UA"/>
        </w:rPr>
        <w:t>вага</w:t>
      </w:r>
    </w:p>
    <w:p w14:paraId="76C022EB" w14:textId="77777777" w:rsidR="00695D45" w:rsidRPr="00DF05CB" w:rsidRDefault="00695D45" w:rsidP="009F3924">
      <w:pPr>
        <w:spacing w:after="0"/>
        <w:jc w:val="both"/>
        <w:rPr>
          <w:rFonts w:ascii="Times New Roman" w:hAnsi="Times New Roman" w:cs="Times New Roman"/>
          <w:i/>
          <w:iCs/>
          <w:lang w:val="uk-UA"/>
        </w:rPr>
      </w:pPr>
      <w:r w:rsidRPr="00DF05CB">
        <w:rPr>
          <w:rFonts w:ascii="Times New Roman" w:hAnsi="Times New Roman" w:cs="Times New Roman"/>
          <w:i/>
          <w:iCs/>
          <w:lang w:val="uk-U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597DF3E" w14:textId="77777777" w:rsidR="00695D45" w:rsidRPr="00DF05CB" w:rsidRDefault="00695D45" w:rsidP="009F3924">
      <w:pPr>
        <w:widowControl w:val="0"/>
        <w:autoSpaceDE w:val="0"/>
        <w:spacing w:after="0"/>
        <w:ind w:firstLine="540"/>
        <w:jc w:val="both"/>
        <w:rPr>
          <w:rFonts w:ascii="Times New Roman" w:hAnsi="Times New Roman" w:cs="Times New Roman"/>
          <w:lang w:val="uk-UA"/>
        </w:rPr>
      </w:pPr>
      <w:r w:rsidRPr="00DF05CB">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E5C015F" w14:textId="77777777" w:rsidR="00695D45" w:rsidRPr="00DF05CB" w:rsidRDefault="00695D45" w:rsidP="009F3924">
      <w:pPr>
        <w:widowControl w:val="0"/>
        <w:autoSpaceDE w:val="0"/>
        <w:spacing w:after="0"/>
        <w:ind w:firstLine="540"/>
        <w:jc w:val="both"/>
        <w:rPr>
          <w:rFonts w:ascii="Times New Roman" w:hAnsi="Times New Roman" w:cs="Times New Roman"/>
          <w:lang w:val="uk-UA"/>
        </w:rPr>
      </w:pPr>
      <w:r w:rsidRPr="00DF05CB">
        <w:rPr>
          <w:rFonts w:ascii="Times New Roman" w:hAnsi="Times New Roman" w:cs="Times New Roman"/>
          <w:lang w:val="uk-UA"/>
        </w:rPr>
        <w:t>З істотними умовами, які будуть включені до договору  про закупівлю ознайомлені та згодні.</w:t>
      </w:r>
    </w:p>
    <w:p w14:paraId="2AAD8E07" w14:textId="77777777" w:rsidR="00695D45" w:rsidRPr="00DF05CB" w:rsidRDefault="00695D45" w:rsidP="009F3924">
      <w:pPr>
        <w:spacing w:after="0"/>
        <w:ind w:left="-360" w:right="-365"/>
        <w:jc w:val="both"/>
        <w:rPr>
          <w:rFonts w:ascii="Times New Roman" w:hAnsi="Times New Roman" w:cs="Times New Roman"/>
          <w:lang w:val="uk-UA"/>
        </w:rPr>
      </w:pPr>
      <w:r w:rsidRPr="00DF05CB">
        <w:rPr>
          <w:rFonts w:ascii="Times New Roman" w:hAnsi="Times New Roman" w:cs="Times New Roman"/>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5F2E6767" w14:textId="77777777" w:rsidR="00695D45" w:rsidRPr="00DF05CB" w:rsidRDefault="00695D45" w:rsidP="009F3924">
      <w:pPr>
        <w:spacing w:after="0"/>
        <w:ind w:left="-360" w:right="-365"/>
        <w:jc w:val="both"/>
        <w:rPr>
          <w:rFonts w:ascii="Times New Roman" w:hAnsi="Times New Roman" w:cs="Times New Roman"/>
          <w:lang w:val="uk-UA"/>
        </w:rPr>
      </w:pPr>
      <w:r w:rsidRPr="00DF05CB">
        <w:rPr>
          <w:rFonts w:ascii="Times New Roman" w:hAnsi="Times New Roman" w:cs="Times New Roman"/>
          <w:lang w:val="uk-UA"/>
        </w:rPr>
        <w:t xml:space="preserve">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w:t>
      </w:r>
    </w:p>
    <w:p w14:paraId="0F5B112C" w14:textId="77777777" w:rsidR="004D4061" w:rsidRPr="00DF05CB" w:rsidRDefault="004D4061" w:rsidP="009F3924">
      <w:pPr>
        <w:spacing w:after="0"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33AE8EF1"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723B70FF" w14:textId="77777777" w:rsidR="009F3924" w:rsidRDefault="009F3924" w:rsidP="000F646A">
      <w:pPr>
        <w:spacing w:line="240" w:lineRule="auto"/>
        <w:jc w:val="right"/>
        <w:rPr>
          <w:rFonts w:ascii="Times New Roman" w:eastAsia="Calibri" w:hAnsi="Times New Roman" w:cs="Times New Roman"/>
          <w:b/>
          <w:bCs/>
          <w:lang w:val="uk-UA"/>
        </w:rPr>
      </w:pPr>
    </w:p>
    <w:p w14:paraId="6D6ACAF7" w14:textId="77777777" w:rsidR="009F3924" w:rsidRDefault="009F3924" w:rsidP="000F646A">
      <w:pPr>
        <w:spacing w:line="240" w:lineRule="auto"/>
        <w:jc w:val="right"/>
        <w:rPr>
          <w:rFonts w:ascii="Times New Roman" w:eastAsia="Calibri" w:hAnsi="Times New Roman" w:cs="Times New Roman"/>
          <w:b/>
          <w:bCs/>
          <w:lang w:val="uk-UA"/>
        </w:rPr>
      </w:pPr>
      <w:bookmarkStart w:id="3" w:name="_GoBack"/>
      <w:bookmarkEnd w:id="3"/>
    </w:p>
    <w:p w14:paraId="1DBD78B5" w14:textId="0E3089D1" w:rsidR="00605320" w:rsidRPr="00DF05CB" w:rsidRDefault="00D66F86" w:rsidP="000F646A">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 xml:space="preserve">Додаток № </w:t>
      </w:r>
      <w:r w:rsidR="00695D45" w:rsidRPr="00DF05CB">
        <w:rPr>
          <w:rFonts w:ascii="Times New Roman" w:eastAsia="Calibri" w:hAnsi="Times New Roman" w:cs="Times New Roman"/>
          <w:b/>
          <w:bCs/>
          <w:lang w:val="uk-UA"/>
        </w:rPr>
        <w:t>10</w:t>
      </w:r>
      <w:r w:rsidR="00605320" w:rsidRPr="00DF05CB">
        <w:rPr>
          <w:rFonts w:ascii="Times New Roman" w:eastAsia="Calibri" w:hAnsi="Times New Roman" w:cs="Times New Roman"/>
          <w:b/>
          <w:bCs/>
          <w:lang w:val="uk-UA"/>
        </w:rPr>
        <w:t xml:space="preserve"> до тендерної документації</w:t>
      </w:r>
    </w:p>
    <w:bookmarkEnd w:id="2"/>
    <w:p w14:paraId="4BF4FA46" w14:textId="77777777" w:rsidR="004D4061" w:rsidRPr="00DF05CB" w:rsidRDefault="004D4061" w:rsidP="004D4061">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0322B85"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4F7E53B8" w14:textId="2DCEEFC6" w:rsidR="004D4061" w:rsidRPr="00DF05CB" w:rsidRDefault="00F07FF0" w:rsidP="00F07FF0">
      <w:pPr>
        <w:suppressAutoHyphens/>
        <w:spacing w:after="0" w:line="240" w:lineRule="auto"/>
        <w:jc w:val="center"/>
        <w:rPr>
          <w:rFonts w:ascii="Times New Roman" w:eastAsia="SimSun" w:hAnsi="Times New Roman" w:cs="Times New Roman"/>
          <w:b/>
          <w:lang w:val="uk-UA" w:eastAsia="ar-SA"/>
        </w:rPr>
      </w:pPr>
      <w:r w:rsidRPr="00DF05CB">
        <w:rPr>
          <w:rFonts w:ascii="Times New Roman" w:eastAsia="SimSun" w:hAnsi="Times New Roman" w:cs="Times New Roman"/>
          <w:b/>
          <w:lang w:val="uk-UA" w:eastAsia="ar-SA"/>
        </w:rPr>
        <w:t>ДОВІДКА</w:t>
      </w:r>
    </w:p>
    <w:p w14:paraId="478AAB00" w14:textId="49EF55BB" w:rsidR="00F07FF0" w:rsidRPr="00DF05CB" w:rsidRDefault="00F07FF0" w:rsidP="00F07FF0">
      <w:pPr>
        <w:suppressAutoHyphens/>
        <w:spacing w:after="0" w:line="240" w:lineRule="auto"/>
        <w:jc w:val="center"/>
        <w:rPr>
          <w:rFonts w:ascii="Times New Roman" w:eastAsia="SimSun" w:hAnsi="Times New Roman" w:cs="Times New Roman"/>
          <w:b/>
          <w:lang w:val="uk-UA" w:eastAsia="ar-SA"/>
        </w:rPr>
      </w:pPr>
      <w:r w:rsidRPr="00DF05CB">
        <w:rPr>
          <w:rFonts w:ascii="Times New Roman" w:eastAsia="SimSun" w:hAnsi="Times New Roman" w:cs="Times New Roman"/>
          <w:b/>
          <w:lang w:val="uk-UA" w:eastAsia="ar-SA"/>
        </w:rPr>
        <w:t>про відсутність підстав, визначених вабзаці чотирнадцятому пункту 47 Особливості</w:t>
      </w:r>
    </w:p>
    <w:p w14:paraId="791D13F4" w14:textId="77777777" w:rsidR="00F07FF0" w:rsidRPr="00DF05CB" w:rsidRDefault="00F07FF0" w:rsidP="00F07FF0">
      <w:pPr>
        <w:suppressAutoHyphens/>
        <w:spacing w:after="200" w:line="240" w:lineRule="auto"/>
        <w:rPr>
          <w:rFonts w:ascii="Times New Roman" w:eastAsia="SimSun" w:hAnsi="Times New Roman" w:cs="Times New Roman"/>
          <w:lang w:val="uk-UA" w:eastAsia="ar-SA"/>
        </w:rPr>
      </w:pPr>
    </w:p>
    <w:p w14:paraId="53951961" w14:textId="77777777" w:rsidR="00F07FF0" w:rsidRPr="00DF05CB" w:rsidRDefault="00F07FF0" w:rsidP="00F07FF0">
      <w:pPr>
        <w:suppressAutoHyphens/>
        <w:spacing w:after="200" w:line="240" w:lineRule="auto"/>
        <w:ind w:firstLine="709"/>
        <w:jc w:val="both"/>
        <w:rPr>
          <w:rFonts w:ascii="Times New Roman" w:hAnsi="Times New Roman" w:cs="Times New Roman"/>
          <w:shd w:val="clear" w:color="auto" w:fill="FFFFFF"/>
          <w:lang w:val="uk-UA"/>
        </w:rPr>
      </w:pPr>
      <w:r w:rsidRPr="00DF05CB">
        <w:rPr>
          <w:rFonts w:ascii="Times New Roman" w:eastAsia="SimSun" w:hAnsi="Times New Roman" w:cs="Times New Roman"/>
          <w:lang w:val="uk-UA" w:eastAsia="ar-SA"/>
        </w:rPr>
        <w:t xml:space="preserve">Ми, _________(назва Учасника), в особі директора ___________ підтверджуємо, що Замовник не має підстави для відмови в участі у процедурі закупівлі, передбачених в абзаці чотирнадцятому пункту 47 Особливостей, а саме підтверджуємо відсутність фактів </w:t>
      </w:r>
      <w:r w:rsidRPr="00DF05CB">
        <w:rPr>
          <w:rFonts w:ascii="Times New Roman" w:hAnsi="Times New Roman" w:cs="Times New Roman"/>
          <w:shd w:val="clear" w:color="auto" w:fill="FFFFFF"/>
        </w:rPr>
        <w:t>не викона</w:t>
      </w:r>
      <w:r w:rsidRPr="00DF05CB">
        <w:rPr>
          <w:rFonts w:ascii="Times New Roman" w:hAnsi="Times New Roman" w:cs="Times New Roman"/>
          <w:shd w:val="clear" w:color="auto" w:fill="FFFFFF"/>
          <w:lang w:val="uk-UA"/>
        </w:rPr>
        <w:t>ння</w:t>
      </w:r>
      <w:r w:rsidRPr="00DF05CB">
        <w:rPr>
          <w:rFonts w:ascii="Times New Roman" w:hAnsi="Times New Roman" w:cs="Times New Roman"/>
          <w:shd w:val="clear" w:color="auto" w:fill="FFFFFF"/>
        </w:rPr>
        <w:t xml:space="preserve">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62E65EA5" w14:textId="77777777" w:rsidR="00F07FF0" w:rsidRPr="00DF05CB" w:rsidRDefault="00F07FF0" w:rsidP="00F07FF0">
      <w:pPr>
        <w:suppressAutoHyphens/>
        <w:spacing w:after="200" w:line="240" w:lineRule="auto"/>
        <w:jc w:val="both"/>
        <w:rPr>
          <w:rFonts w:ascii="Times New Roman" w:hAnsi="Times New Roman" w:cs="Times New Roman"/>
          <w:shd w:val="clear" w:color="auto" w:fill="FFFFFF"/>
          <w:lang w:val="uk-UA"/>
        </w:rPr>
      </w:pPr>
    </w:p>
    <w:p w14:paraId="3E51894C" w14:textId="77777777" w:rsidR="00F07FF0" w:rsidRPr="00DF05CB" w:rsidRDefault="00F07FF0" w:rsidP="00F07FF0">
      <w:pPr>
        <w:spacing w:after="0"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90D037F" w14:textId="77777777" w:rsidR="00F07FF0" w:rsidRPr="00DF05CB" w:rsidRDefault="00F07FF0" w:rsidP="00F07FF0">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1417E974"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7463D4D7"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34E923CF"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6F0F7EA8"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sectPr w:rsidR="004D4061" w:rsidRPr="00DF05CB" w:rsidSect="00895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E851C" w14:textId="77777777" w:rsidR="00333247" w:rsidRDefault="00333247" w:rsidP="002B25FB">
      <w:pPr>
        <w:spacing w:after="0" w:line="240" w:lineRule="auto"/>
      </w:pPr>
      <w:r>
        <w:separator/>
      </w:r>
    </w:p>
  </w:endnote>
  <w:endnote w:type="continuationSeparator" w:id="0">
    <w:p w14:paraId="41359FD0" w14:textId="77777777" w:rsidR="00333247" w:rsidRDefault="00333247"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05411" w14:textId="77777777" w:rsidR="00333247" w:rsidRDefault="00333247" w:rsidP="002B25FB">
      <w:pPr>
        <w:spacing w:after="0" w:line="240" w:lineRule="auto"/>
      </w:pPr>
      <w:r>
        <w:separator/>
      </w:r>
    </w:p>
  </w:footnote>
  <w:footnote w:type="continuationSeparator" w:id="0">
    <w:p w14:paraId="320D7135" w14:textId="77777777" w:rsidR="00333247" w:rsidRDefault="00333247"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2D4A3DB5"/>
    <w:multiLevelType w:val="hybridMultilevel"/>
    <w:tmpl w:val="35C4F4C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FDF33AB"/>
    <w:multiLevelType w:val="hybridMultilevel"/>
    <w:tmpl w:val="9F8ADD9C"/>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3">
    <w:nsid w:val="33366F52"/>
    <w:multiLevelType w:val="hybridMultilevel"/>
    <w:tmpl w:val="CCE630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5">
    <w:nsid w:val="408F72C5"/>
    <w:multiLevelType w:val="hybridMultilevel"/>
    <w:tmpl w:val="5EF07A8E"/>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6">
    <w:nsid w:val="42EB7FD8"/>
    <w:multiLevelType w:val="hybridMultilevel"/>
    <w:tmpl w:val="63006722"/>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7">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8">
    <w:nsid w:val="463364E8"/>
    <w:multiLevelType w:val="multilevel"/>
    <w:tmpl w:val="E52ED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0">
    <w:nsid w:val="59DD3CA2"/>
    <w:multiLevelType w:val="hybridMultilevel"/>
    <w:tmpl w:val="2174C628"/>
    <w:lvl w:ilvl="0" w:tplc="724C6C5A">
      <w:start w:val="1"/>
      <w:numFmt w:val="decimal"/>
      <w:lvlText w:val="%1."/>
      <w:lvlJc w:val="left"/>
      <w:pPr>
        <w:ind w:left="720" w:hanging="360"/>
      </w:pPr>
      <w:rPr>
        <w:rFonts w:eastAsia="Times New Roman CY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2A7DB5"/>
    <w:multiLevelType w:val="hybridMultilevel"/>
    <w:tmpl w:val="BEDA65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3F87A53"/>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9F64BDD"/>
    <w:multiLevelType w:val="multilevel"/>
    <w:tmpl w:val="80F812E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5">
    <w:nsid w:val="6AEC3153"/>
    <w:multiLevelType w:val="multilevel"/>
    <w:tmpl w:val="FFFFFFFF"/>
    <w:lvl w:ilvl="0">
      <w:start w:val="1"/>
      <w:numFmt w:val="decimal"/>
      <w:lvlText w:val="%1."/>
      <w:lvlJc w:val="left"/>
      <w:pPr>
        <w:ind w:left="-890" w:firstLine="890"/>
      </w:pPr>
      <w:rPr>
        <w:rFonts w:cs="Times New Roman"/>
      </w:rPr>
    </w:lvl>
    <w:lvl w:ilvl="1">
      <w:start w:val="1"/>
      <w:numFmt w:val="lowerLetter"/>
      <w:lvlText w:val="%2."/>
      <w:lvlJc w:val="left"/>
      <w:pPr>
        <w:ind w:left="-170" w:firstLine="2520"/>
      </w:pPr>
      <w:rPr>
        <w:rFonts w:cs="Times New Roman"/>
      </w:rPr>
    </w:lvl>
    <w:lvl w:ilvl="2">
      <w:start w:val="1"/>
      <w:numFmt w:val="lowerRoman"/>
      <w:lvlText w:val="%3."/>
      <w:lvlJc w:val="right"/>
      <w:pPr>
        <w:ind w:left="550" w:firstLine="4140"/>
      </w:pPr>
      <w:rPr>
        <w:rFonts w:cs="Times New Roman"/>
      </w:rPr>
    </w:lvl>
    <w:lvl w:ilvl="3">
      <w:start w:val="1"/>
      <w:numFmt w:val="decimal"/>
      <w:lvlText w:val="%4."/>
      <w:lvlJc w:val="left"/>
      <w:pPr>
        <w:ind w:left="1270" w:firstLine="5400"/>
      </w:pPr>
      <w:rPr>
        <w:rFonts w:cs="Times New Roman"/>
      </w:rPr>
    </w:lvl>
    <w:lvl w:ilvl="4">
      <w:start w:val="1"/>
      <w:numFmt w:val="lowerLetter"/>
      <w:lvlText w:val="%5."/>
      <w:lvlJc w:val="left"/>
      <w:pPr>
        <w:ind w:left="1990" w:firstLine="6840"/>
      </w:pPr>
      <w:rPr>
        <w:rFonts w:cs="Times New Roman"/>
      </w:rPr>
    </w:lvl>
    <w:lvl w:ilvl="5">
      <w:start w:val="1"/>
      <w:numFmt w:val="lowerRoman"/>
      <w:lvlText w:val="%6."/>
      <w:lvlJc w:val="right"/>
      <w:pPr>
        <w:ind w:left="2710" w:firstLine="8460"/>
      </w:pPr>
      <w:rPr>
        <w:rFonts w:cs="Times New Roman"/>
      </w:rPr>
    </w:lvl>
    <w:lvl w:ilvl="6">
      <w:start w:val="1"/>
      <w:numFmt w:val="decimal"/>
      <w:lvlText w:val="%7."/>
      <w:lvlJc w:val="left"/>
      <w:pPr>
        <w:ind w:left="3430" w:firstLine="9720"/>
      </w:pPr>
      <w:rPr>
        <w:rFonts w:cs="Times New Roman"/>
      </w:rPr>
    </w:lvl>
    <w:lvl w:ilvl="7">
      <w:start w:val="1"/>
      <w:numFmt w:val="lowerLetter"/>
      <w:lvlText w:val="%8."/>
      <w:lvlJc w:val="left"/>
      <w:pPr>
        <w:ind w:left="4150" w:firstLine="11160"/>
      </w:pPr>
      <w:rPr>
        <w:rFonts w:cs="Times New Roman"/>
      </w:rPr>
    </w:lvl>
    <w:lvl w:ilvl="8">
      <w:start w:val="1"/>
      <w:numFmt w:val="lowerRoman"/>
      <w:lvlText w:val="%9."/>
      <w:lvlJc w:val="right"/>
      <w:pPr>
        <w:ind w:left="4870" w:firstLine="12780"/>
      </w:pPr>
      <w:rPr>
        <w:rFonts w:cs="Times New Roman"/>
      </w:rPr>
    </w:lvl>
  </w:abstractNum>
  <w:abstractNum w:abstractNumId="16">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3B07410"/>
    <w:multiLevelType w:val="hybridMultilevel"/>
    <w:tmpl w:val="FB2EC69E"/>
    <w:lvl w:ilvl="0" w:tplc="115EA7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585608"/>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16"/>
  </w:num>
  <w:num w:numId="3">
    <w:abstractNumId w:val="9"/>
  </w:num>
  <w:num w:numId="4">
    <w:abstractNumId w:val="14"/>
  </w:num>
  <w:num w:numId="5">
    <w:abstractNumId w:val="17"/>
  </w:num>
  <w:num w:numId="6">
    <w:abstractNumId w:val="11"/>
  </w:num>
  <w:num w:numId="7">
    <w:abstractNumId w:val="2"/>
  </w:num>
  <w:num w:numId="8">
    <w:abstractNumId w:val="5"/>
  </w:num>
  <w:num w:numId="9">
    <w:abstractNumId w:val="0"/>
  </w:num>
  <w:num w:numId="10">
    <w:abstractNumId w:val="1"/>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69"/>
    <w:rsid w:val="000006CE"/>
    <w:rsid w:val="000024A1"/>
    <w:rsid w:val="00010A44"/>
    <w:rsid w:val="00012B0E"/>
    <w:rsid w:val="000148AE"/>
    <w:rsid w:val="00016EF0"/>
    <w:rsid w:val="00020929"/>
    <w:rsid w:val="00025B56"/>
    <w:rsid w:val="00026F2A"/>
    <w:rsid w:val="00027779"/>
    <w:rsid w:val="00031A0F"/>
    <w:rsid w:val="00034B1A"/>
    <w:rsid w:val="00040D9A"/>
    <w:rsid w:val="00044F74"/>
    <w:rsid w:val="000453DB"/>
    <w:rsid w:val="00053719"/>
    <w:rsid w:val="0005596E"/>
    <w:rsid w:val="000626B3"/>
    <w:rsid w:val="0007023F"/>
    <w:rsid w:val="00071519"/>
    <w:rsid w:val="00074145"/>
    <w:rsid w:val="00081C6D"/>
    <w:rsid w:val="00081D2D"/>
    <w:rsid w:val="000859FF"/>
    <w:rsid w:val="00090269"/>
    <w:rsid w:val="000919F4"/>
    <w:rsid w:val="00092564"/>
    <w:rsid w:val="00096972"/>
    <w:rsid w:val="00096E44"/>
    <w:rsid w:val="000A3380"/>
    <w:rsid w:val="000B14D1"/>
    <w:rsid w:val="000B2CA6"/>
    <w:rsid w:val="000B619A"/>
    <w:rsid w:val="000B6901"/>
    <w:rsid w:val="000C2F0A"/>
    <w:rsid w:val="000C7B74"/>
    <w:rsid w:val="000D0737"/>
    <w:rsid w:val="000D1BEA"/>
    <w:rsid w:val="000E1F43"/>
    <w:rsid w:val="000E687D"/>
    <w:rsid w:val="000E6F0D"/>
    <w:rsid w:val="000E7241"/>
    <w:rsid w:val="000E7EE8"/>
    <w:rsid w:val="000F0327"/>
    <w:rsid w:val="000F1372"/>
    <w:rsid w:val="000F1C6D"/>
    <w:rsid w:val="000F646A"/>
    <w:rsid w:val="001045E5"/>
    <w:rsid w:val="00110323"/>
    <w:rsid w:val="00111242"/>
    <w:rsid w:val="00113136"/>
    <w:rsid w:val="0011604E"/>
    <w:rsid w:val="00117433"/>
    <w:rsid w:val="00120CA1"/>
    <w:rsid w:val="00123B1D"/>
    <w:rsid w:val="00123FEB"/>
    <w:rsid w:val="00126AEF"/>
    <w:rsid w:val="00130BBA"/>
    <w:rsid w:val="001311A0"/>
    <w:rsid w:val="0013234B"/>
    <w:rsid w:val="0013235C"/>
    <w:rsid w:val="001324AE"/>
    <w:rsid w:val="00133862"/>
    <w:rsid w:val="0013499B"/>
    <w:rsid w:val="00140B48"/>
    <w:rsid w:val="0014111B"/>
    <w:rsid w:val="00141B4E"/>
    <w:rsid w:val="0014390E"/>
    <w:rsid w:val="00144C81"/>
    <w:rsid w:val="00145CD2"/>
    <w:rsid w:val="00146F14"/>
    <w:rsid w:val="00150A6D"/>
    <w:rsid w:val="0015177A"/>
    <w:rsid w:val="00153716"/>
    <w:rsid w:val="00157E2D"/>
    <w:rsid w:val="00163C48"/>
    <w:rsid w:val="00165A1B"/>
    <w:rsid w:val="001665C6"/>
    <w:rsid w:val="001709D6"/>
    <w:rsid w:val="00171CB8"/>
    <w:rsid w:val="00171F1A"/>
    <w:rsid w:val="001779CA"/>
    <w:rsid w:val="001801DB"/>
    <w:rsid w:val="00185C9C"/>
    <w:rsid w:val="00190D69"/>
    <w:rsid w:val="00193171"/>
    <w:rsid w:val="00193840"/>
    <w:rsid w:val="0019516E"/>
    <w:rsid w:val="0019732A"/>
    <w:rsid w:val="001973B0"/>
    <w:rsid w:val="001A02E3"/>
    <w:rsid w:val="001A137E"/>
    <w:rsid w:val="001A53D2"/>
    <w:rsid w:val="001A5A07"/>
    <w:rsid w:val="001B3200"/>
    <w:rsid w:val="001B3DCD"/>
    <w:rsid w:val="001C49D1"/>
    <w:rsid w:val="001C67AC"/>
    <w:rsid w:val="001C67CD"/>
    <w:rsid w:val="001C7030"/>
    <w:rsid w:val="001D12AE"/>
    <w:rsid w:val="001D2716"/>
    <w:rsid w:val="001D3307"/>
    <w:rsid w:val="001D3400"/>
    <w:rsid w:val="001D452E"/>
    <w:rsid w:val="001D5C91"/>
    <w:rsid w:val="001D7A38"/>
    <w:rsid w:val="001D7C6A"/>
    <w:rsid w:val="001E3E08"/>
    <w:rsid w:val="001E525F"/>
    <w:rsid w:val="001E5541"/>
    <w:rsid w:val="001E55A3"/>
    <w:rsid w:val="001E6E70"/>
    <w:rsid w:val="001F0E7C"/>
    <w:rsid w:val="001F7C5D"/>
    <w:rsid w:val="002000F5"/>
    <w:rsid w:val="00204EB4"/>
    <w:rsid w:val="00205187"/>
    <w:rsid w:val="00205D98"/>
    <w:rsid w:val="00211753"/>
    <w:rsid w:val="00211F35"/>
    <w:rsid w:val="002251E2"/>
    <w:rsid w:val="00226585"/>
    <w:rsid w:val="00227C07"/>
    <w:rsid w:val="00230930"/>
    <w:rsid w:val="0023110A"/>
    <w:rsid w:val="0023154A"/>
    <w:rsid w:val="002339CA"/>
    <w:rsid w:val="0023463D"/>
    <w:rsid w:val="00236760"/>
    <w:rsid w:val="002425ED"/>
    <w:rsid w:val="0024280C"/>
    <w:rsid w:val="00244884"/>
    <w:rsid w:val="0024644E"/>
    <w:rsid w:val="00254152"/>
    <w:rsid w:val="00254171"/>
    <w:rsid w:val="002571DD"/>
    <w:rsid w:val="00257B50"/>
    <w:rsid w:val="002632B9"/>
    <w:rsid w:val="00266D59"/>
    <w:rsid w:val="00272651"/>
    <w:rsid w:val="00275A6F"/>
    <w:rsid w:val="002769F5"/>
    <w:rsid w:val="00285D1D"/>
    <w:rsid w:val="00286834"/>
    <w:rsid w:val="0028688F"/>
    <w:rsid w:val="00286FB9"/>
    <w:rsid w:val="002900CF"/>
    <w:rsid w:val="00290555"/>
    <w:rsid w:val="0029141C"/>
    <w:rsid w:val="00292299"/>
    <w:rsid w:val="002970F2"/>
    <w:rsid w:val="002A114F"/>
    <w:rsid w:val="002A3793"/>
    <w:rsid w:val="002A420C"/>
    <w:rsid w:val="002A6F7D"/>
    <w:rsid w:val="002B01E9"/>
    <w:rsid w:val="002B25FB"/>
    <w:rsid w:val="002B3AC8"/>
    <w:rsid w:val="002B3CD2"/>
    <w:rsid w:val="002B3D6E"/>
    <w:rsid w:val="002B3E64"/>
    <w:rsid w:val="002B5183"/>
    <w:rsid w:val="002B576D"/>
    <w:rsid w:val="002B5A78"/>
    <w:rsid w:val="002B675B"/>
    <w:rsid w:val="002C2A1B"/>
    <w:rsid w:val="002C4CA0"/>
    <w:rsid w:val="002C57F1"/>
    <w:rsid w:val="002C78B8"/>
    <w:rsid w:val="002D378F"/>
    <w:rsid w:val="002E2EA3"/>
    <w:rsid w:val="002E48FB"/>
    <w:rsid w:val="002F1405"/>
    <w:rsid w:val="00301858"/>
    <w:rsid w:val="00302718"/>
    <w:rsid w:val="00312FD9"/>
    <w:rsid w:val="003134DD"/>
    <w:rsid w:val="003135EE"/>
    <w:rsid w:val="0031529B"/>
    <w:rsid w:val="00324A9F"/>
    <w:rsid w:val="00326486"/>
    <w:rsid w:val="00333247"/>
    <w:rsid w:val="003339B8"/>
    <w:rsid w:val="00333A4A"/>
    <w:rsid w:val="003442DF"/>
    <w:rsid w:val="00351DCB"/>
    <w:rsid w:val="00352AEE"/>
    <w:rsid w:val="0035495E"/>
    <w:rsid w:val="00356654"/>
    <w:rsid w:val="00356D2D"/>
    <w:rsid w:val="0035722F"/>
    <w:rsid w:val="00357514"/>
    <w:rsid w:val="00361B77"/>
    <w:rsid w:val="00362C5C"/>
    <w:rsid w:val="003630B5"/>
    <w:rsid w:val="00366E64"/>
    <w:rsid w:val="003713ED"/>
    <w:rsid w:val="00372C4A"/>
    <w:rsid w:val="00374469"/>
    <w:rsid w:val="00374E93"/>
    <w:rsid w:val="00380169"/>
    <w:rsid w:val="00381061"/>
    <w:rsid w:val="00381725"/>
    <w:rsid w:val="00381B28"/>
    <w:rsid w:val="00383D85"/>
    <w:rsid w:val="00391BD9"/>
    <w:rsid w:val="0039659E"/>
    <w:rsid w:val="00396734"/>
    <w:rsid w:val="00397807"/>
    <w:rsid w:val="003A20C8"/>
    <w:rsid w:val="003A5EFB"/>
    <w:rsid w:val="003B2160"/>
    <w:rsid w:val="003B2A1D"/>
    <w:rsid w:val="003B2F28"/>
    <w:rsid w:val="003B3DD2"/>
    <w:rsid w:val="003B773B"/>
    <w:rsid w:val="003C201E"/>
    <w:rsid w:val="003C2485"/>
    <w:rsid w:val="003C297E"/>
    <w:rsid w:val="003C441E"/>
    <w:rsid w:val="003C4878"/>
    <w:rsid w:val="003C4C3C"/>
    <w:rsid w:val="003D18AA"/>
    <w:rsid w:val="003D1E95"/>
    <w:rsid w:val="003D4FE1"/>
    <w:rsid w:val="003D6939"/>
    <w:rsid w:val="003D70EB"/>
    <w:rsid w:val="003D7DA0"/>
    <w:rsid w:val="003E284F"/>
    <w:rsid w:val="003E4360"/>
    <w:rsid w:val="003F20A0"/>
    <w:rsid w:val="003F2E26"/>
    <w:rsid w:val="003F5CFE"/>
    <w:rsid w:val="003F6549"/>
    <w:rsid w:val="003F7264"/>
    <w:rsid w:val="00401EAE"/>
    <w:rsid w:val="0040450E"/>
    <w:rsid w:val="00415295"/>
    <w:rsid w:val="004160F8"/>
    <w:rsid w:val="00416937"/>
    <w:rsid w:val="00417BC7"/>
    <w:rsid w:val="00417CEC"/>
    <w:rsid w:val="004224AD"/>
    <w:rsid w:val="00430450"/>
    <w:rsid w:val="004406DF"/>
    <w:rsid w:val="00442BBA"/>
    <w:rsid w:val="004452C1"/>
    <w:rsid w:val="00446BE5"/>
    <w:rsid w:val="00451044"/>
    <w:rsid w:val="004512AE"/>
    <w:rsid w:val="00454A91"/>
    <w:rsid w:val="00464CD1"/>
    <w:rsid w:val="004657CB"/>
    <w:rsid w:val="00467EDD"/>
    <w:rsid w:val="004705BD"/>
    <w:rsid w:val="004774CE"/>
    <w:rsid w:val="00481F5F"/>
    <w:rsid w:val="00486FE4"/>
    <w:rsid w:val="004879FC"/>
    <w:rsid w:val="0049073F"/>
    <w:rsid w:val="00491AE0"/>
    <w:rsid w:val="00494278"/>
    <w:rsid w:val="004A04AB"/>
    <w:rsid w:val="004B19B7"/>
    <w:rsid w:val="004B228A"/>
    <w:rsid w:val="004B3A8D"/>
    <w:rsid w:val="004B3AA7"/>
    <w:rsid w:val="004C020A"/>
    <w:rsid w:val="004C21F2"/>
    <w:rsid w:val="004C7263"/>
    <w:rsid w:val="004D1290"/>
    <w:rsid w:val="004D1D7F"/>
    <w:rsid w:val="004D295C"/>
    <w:rsid w:val="004D4061"/>
    <w:rsid w:val="004D428C"/>
    <w:rsid w:val="004D775C"/>
    <w:rsid w:val="004E1414"/>
    <w:rsid w:val="004E288C"/>
    <w:rsid w:val="004E3685"/>
    <w:rsid w:val="004E41C6"/>
    <w:rsid w:val="004E52E3"/>
    <w:rsid w:val="004E602C"/>
    <w:rsid w:val="004E74B3"/>
    <w:rsid w:val="004E7B35"/>
    <w:rsid w:val="004F053D"/>
    <w:rsid w:val="004F538A"/>
    <w:rsid w:val="004F6501"/>
    <w:rsid w:val="0051426A"/>
    <w:rsid w:val="00514979"/>
    <w:rsid w:val="0051661E"/>
    <w:rsid w:val="00520C69"/>
    <w:rsid w:val="0052111E"/>
    <w:rsid w:val="005270C3"/>
    <w:rsid w:val="00527435"/>
    <w:rsid w:val="00530723"/>
    <w:rsid w:val="00531C14"/>
    <w:rsid w:val="00533D97"/>
    <w:rsid w:val="00544E06"/>
    <w:rsid w:val="00545C76"/>
    <w:rsid w:val="0054617D"/>
    <w:rsid w:val="005464D9"/>
    <w:rsid w:val="00550CAB"/>
    <w:rsid w:val="00554E00"/>
    <w:rsid w:val="005670F1"/>
    <w:rsid w:val="0057034D"/>
    <w:rsid w:val="0057063F"/>
    <w:rsid w:val="00572238"/>
    <w:rsid w:val="00590F04"/>
    <w:rsid w:val="00592465"/>
    <w:rsid w:val="00593DAC"/>
    <w:rsid w:val="0059537C"/>
    <w:rsid w:val="005A392C"/>
    <w:rsid w:val="005A4117"/>
    <w:rsid w:val="005A6B28"/>
    <w:rsid w:val="005A7CCA"/>
    <w:rsid w:val="005B180B"/>
    <w:rsid w:val="005B4C42"/>
    <w:rsid w:val="005B5F5D"/>
    <w:rsid w:val="005C0458"/>
    <w:rsid w:val="005C22F4"/>
    <w:rsid w:val="005D2914"/>
    <w:rsid w:val="005D68A2"/>
    <w:rsid w:val="005E01C5"/>
    <w:rsid w:val="005E028B"/>
    <w:rsid w:val="005E06A3"/>
    <w:rsid w:val="005E1452"/>
    <w:rsid w:val="005E5E8C"/>
    <w:rsid w:val="005E5F24"/>
    <w:rsid w:val="005E7677"/>
    <w:rsid w:val="005F05E7"/>
    <w:rsid w:val="005F3057"/>
    <w:rsid w:val="005F4867"/>
    <w:rsid w:val="005F5151"/>
    <w:rsid w:val="005F5E70"/>
    <w:rsid w:val="005F71F7"/>
    <w:rsid w:val="00600437"/>
    <w:rsid w:val="0060083B"/>
    <w:rsid w:val="00601A78"/>
    <w:rsid w:val="00605320"/>
    <w:rsid w:val="00606949"/>
    <w:rsid w:val="00607752"/>
    <w:rsid w:val="00607EE9"/>
    <w:rsid w:val="00610F5C"/>
    <w:rsid w:val="00613A9D"/>
    <w:rsid w:val="00615C9A"/>
    <w:rsid w:val="0061611A"/>
    <w:rsid w:val="00616129"/>
    <w:rsid w:val="006169A4"/>
    <w:rsid w:val="00617BD4"/>
    <w:rsid w:val="00622F48"/>
    <w:rsid w:val="00623316"/>
    <w:rsid w:val="00624B95"/>
    <w:rsid w:val="006254E1"/>
    <w:rsid w:val="00632C12"/>
    <w:rsid w:val="00636CCE"/>
    <w:rsid w:val="0063746C"/>
    <w:rsid w:val="00643BFA"/>
    <w:rsid w:val="0064751C"/>
    <w:rsid w:val="00653027"/>
    <w:rsid w:val="0065317D"/>
    <w:rsid w:val="00655F6C"/>
    <w:rsid w:val="00657EC7"/>
    <w:rsid w:val="006602DE"/>
    <w:rsid w:val="00662CDA"/>
    <w:rsid w:val="00664C30"/>
    <w:rsid w:val="00664DA9"/>
    <w:rsid w:val="00666E4D"/>
    <w:rsid w:val="00667D12"/>
    <w:rsid w:val="00670488"/>
    <w:rsid w:val="0067156B"/>
    <w:rsid w:val="00675EAE"/>
    <w:rsid w:val="00676E83"/>
    <w:rsid w:val="0067772A"/>
    <w:rsid w:val="006818A1"/>
    <w:rsid w:val="00681CC5"/>
    <w:rsid w:val="00681CE9"/>
    <w:rsid w:val="00682D1C"/>
    <w:rsid w:val="00684B63"/>
    <w:rsid w:val="006878BF"/>
    <w:rsid w:val="00687B00"/>
    <w:rsid w:val="00693090"/>
    <w:rsid w:val="00694018"/>
    <w:rsid w:val="00694801"/>
    <w:rsid w:val="00695D45"/>
    <w:rsid w:val="006A12BF"/>
    <w:rsid w:val="006A1C64"/>
    <w:rsid w:val="006A474C"/>
    <w:rsid w:val="006A79E0"/>
    <w:rsid w:val="006B3FC4"/>
    <w:rsid w:val="006B723F"/>
    <w:rsid w:val="006C112B"/>
    <w:rsid w:val="006C1181"/>
    <w:rsid w:val="006C4ADC"/>
    <w:rsid w:val="006C53F8"/>
    <w:rsid w:val="006C6E4C"/>
    <w:rsid w:val="006D0906"/>
    <w:rsid w:val="006D127B"/>
    <w:rsid w:val="006E4D36"/>
    <w:rsid w:val="006F01E5"/>
    <w:rsid w:val="006F0579"/>
    <w:rsid w:val="006F1BBD"/>
    <w:rsid w:val="006F1D56"/>
    <w:rsid w:val="006F3E90"/>
    <w:rsid w:val="00705686"/>
    <w:rsid w:val="00706740"/>
    <w:rsid w:val="00706AA1"/>
    <w:rsid w:val="00712D1A"/>
    <w:rsid w:val="007139A5"/>
    <w:rsid w:val="0071451B"/>
    <w:rsid w:val="00715D7E"/>
    <w:rsid w:val="00716828"/>
    <w:rsid w:val="00720459"/>
    <w:rsid w:val="00724645"/>
    <w:rsid w:val="007301FE"/>
    <w:rsid w:val="00734C26"/>
    <w:rsid w:val="00735E12"/>
    <w:rsid w:val="00742DC8"/>
    <w:rsid w:val="00742F2B"/>
    <w:rsid w:val="00744E33"/>
    <w:rsid w:val="00752120"/>
    <w:rsid w:val="00753AD6"/>
    <w:rsid w:val="007637BB"/>
    <w:rsid w:val="00763A1B"/>
    <w:rsid w:val="00764D9E"/>
    <w:rsid w:val="0076683F"/>
    <w:rsid w:val="00780A7E"/>
    <w:rsid w:val="00780C9A"/>
    <w:rsid w:val="00781F12"/>
    <w:rsid w:val="00783977"/>
    <w:rsid w:val="0079236E"/>
    <w:rsid w:val="00794CA1"/>
    <w:rsid w:val="00795887"/>
    <w:rsid w:val="00795977"/>
    <w:rsid w:val="007A5890"/>
    <w:rsid w:val="007A5E17"/>
    <w:rsid w:val="007A759E"/>
    <w:rsid w:val="007C75E5"/>
    <w:rsid w:val="007C79C3"/>
    <w:rsid w:val="007C7E17"/>
    <w:rsid w:val="007D1570"/>
    <w:rsid w:val="007D1A24"/>
    <w:rsid w:val="007D2939"/>
    <w:rsid w:val="007D29DA"/>
    <w:rsid w:val="007D37AD"/>
    <w:rsid w:val="007D4F34"/>
    <w:rsid w:val="007D6F38"/>
    <w:rsid w:val="007E7E03"/>
    <w:rsid w:val="007F0232"/>
    <w:rsid w:val="007F2F2A"/>
    <w:rsid w:val="007F3077"/>
    <w:rsid w:val="007F6E6A"/>
    <w:rsid w:val="008032B1"/>
    <w:rsid w:val="008033B2"/>
    <w:rsid w:val="00813C82"/>
    <w:rsid w:val="00814AF2"/>
    <w:rsid w:val="00820B6A"/>
    <w:rsid w:val="00823635"/>
    <w:rsid w:val="0082391C"/>
    <w:rsid w:val="00826C76"/>
    <w:rsid w:val="00831544"/>
    <w:rsid w:val="00831C57"/>
    <w:rsid w:val="00837933"/>
    <w:rsid w:val="00837A19"/>
    <w:rsid w:val="00840271"/>
    <w:rsid w:val="0084411D"/>
    <w:rsid w:val="00844C31"/>
    <w:rsid w:val="008450BD"/>
    <w:rsid w:val="00846E35"/>
    <w:rsid w:val="008547C7"/>
    <w:rsid w:val="0085650E"/>
    <w:rsid w:val="008610BA"/>
    <w:rsid w:val="008634FD"/>
    <w:rsid w:val="00865CE5"/>
    <w:rsid w:val="008709D5"/>
    <w:rsid w:val="00876F7D"/>
    <w:rsid w:val="00881AE1"/>
    <w:rsid w:val="00882507"/>
    <w:rsid w:val="00885DC9"/>
    <w:rsid w:val="0089064B"/>
    <w:rsid w:val="00895E48"/>
    <w:rsid w:val="008A2A62"/>
    <w:rsid w:val="008A6379"/>
    <w:rsid w:val="008B0B5A"/>
    <w:rsid w:val="008B244E"/>
    <w:rsid w:val="008B2BD6"/>
    <w:rsid w:val="008C4FA8"/>
    <w:rsid w:val="008D18E0"/>
    <w:rsid w:val="008D1C13"/>
    <w:rsid w:val="008D3E27"/>
    <w:rsid w:val="008D4D4F"/>
    <w:rsid w:val="008E16A4"/>
    <w:rsid w:val="008E2EE7"/>
    <w:rsid w:val="008E39A9"/>
    <w:rsid w:val="008E6319"/>
    <w:rsid w:val="008E63B7"/>
    <w:rsid w:val="008E6E0E"/>
    <w:rsid w:val="008F2661"/>
    <w:rsid w:val="008F55E0"/>
    <w:rsid w:val="008F74FB"/>
    <w:rsid w:val="009002F6"/>
    <w:rsid w:val="009054EB"/>
    <w:rsid w:val="00910796"/>
    <w:rsid w:val="00911958"/>
    <w:rsid w:val="009137EC"/>
    <w:rsid w:val="009215D1"/>
    <w:rsid w:val="009256D9"/>
    <w:rsid w:val="00926361"/>
    <w:rsid w:val="009307CB"/>
    <w:rsid w:val="00933E63"/>
    <w:rsid w:val="0093766B"/>
    <w:rsid w:val="00943854"/>
    <w:rsid w:val="009459C1"/>
    <w:rsid w:val="00951F24"/>
    <w:rsid w:val="00954C96"/>
    <w:rsid w:val="00955C9D"/>
    <w:rsid w:val="0095771A"/>
    <w:rsid w:val="00960314"/>
    <w:rsid w:val="00962F10"/>
    <w:rsid w:val="009633CC"/>
    <w:rsid w:val="009700DA"/>
    <w:rsid w:val="00970D9C"/>
    <w:rsid w:val="00973698"/>
    <w:rsid w:val="009759EB"/>
    <w:rsid w:val="0098097A"/>
    <w:rsid w:val="00982094"/>
    <w:rsid w:val="00983895"/>
    <w:rsid w:val="00992E4C"/>
    <w:rsid w:val="009945F5"/>
    <w:rsid w:val="009A51FF"/>
    <w:rsid w:val="009A56AA"/>
    <w:rsid w:val="009A5F36"/>
    <w:rsid w:val="009C0CCF"/>
    <w:rsid w:val="009C18E3"/>
    <w:rsid w:val="009C4651"/>
    <w:rsid w:val="009C5413"/>
    <w:rsid w:val="009D0FA1"/>
    <w:rsid w:val="009D49D9"/>
    <w:rsid w:val="009D692D"/>
    <w:rsid w:val="009D6A8A"/>
    <w:rsid w:val="009D71CD"/>
    <w:rsid w:val="009D7961"/>
    <w:rsid w:val="009F2D13"/>
    <w:rsid w:val="009F2F9F"/>
    <w:rsid w:val="009F3540"/>
    <w:rsid w:val="009F3924"/>
    <w:rsid w:val="009F53D7"/>
    <w:rsid w:val="009F6166"/>
    <w:rsid w:val="00A0167D"/>
    <w:rsid w:val="00A05291"/>
    <w:rsid w:val="00A072DB"/>
    <w:rsid w:val="00A109CB"/>
    <w:rsid w:val="00A11797"/>
    <w:rsid w:val="00A1195B"/>
    <w:rsid w:val="00A12E58"/>
    <w:rsid w:val="00A174F6"/>
    <w:rsid w:val="00A21737"/>
    <w:rsid w:val="00A217AA"/>
    <w:rsid w:val="00A25660"/>
    <w:rsid w:val="00A26F99"/>
    <w:rsid w:val="00A30B5A"/>
    <w:rsid w:val="00A333C3"/>
    <w:rsid w:val="00A35177"/>
    <w:rsid w:val="00A4184B"/>
    <w:rsid w:val="00A42A3F"/>
    <w:rsid w:val="00A44269"/>
    <w:rsid w:val="00A44FDC"/>
    <w:rsid w:val="00A47C54"/>
    <w:rsid w:val="00A51891"/>
    <w:rsid w:val="00A54BB0"/>
    <w:rsid w:val="00A5509F"/>
    <w:rsid w:val="00A6461C"/>
    <w:rsid w:val="00A6544C"/>
    <w:rsid w:val="00A65EB2"/>
    <w:rsid w:val="00A670CD"/>
    <w:rsid w:val="00A71814"/>
    <w:rsid w:val="00A7440E"/>
    <w:rsid w:val="00A74CED"/>
    <w:rsid w:val="00A8121D"/>
    <w:rsid w:val="00A846DC"/>
    <w:rsid w:val="00A875CC"/>
    <w:rsid w:val="00A909A5"/>
    <w:rsid w:val="00A93BF5"/>
    <w:rsid w:val="00A93DD8"/>
    <w:rsid w:val="00A963B0"/>
    <w:rsid w:val="00AA0726"/>
    <w:rsid w:val="00AA181C"/>
    <w:rsid w:val="00AB100B"/>
    <w:rsid w:val="00AB1CCD"/>
    <w:rsid w:val="00AB48E4"/>
    <w:rsid w:val="00AB7C0E"/>
    <w:rsid w:val="00AC3123"/>
    <w:rsid w:val="00AC5E05"/>
    <w:rsid w:val="00AC6B29"/>
    <w:rsid w:val="00AD4407"/>
    <w:rsid w:val="00AD4A49"/>
    <w:rsid w:val="00AD5BE1"/>
    <w:rsid w:val="00AE33B5"/>
    <w:rsid w:val="00AE4D38"/>
    <w:rsid w:val="00AF1903"/>
    <w:rsid w:val="00AF1D68"/>
    <w:rsid w:val="00AF41E9"/>
    <w:rsid w:val="00B01AD1"/>
    <w:rsid w:val="00B01C13"/>
    <w:rsid w:val="00B1026F"/>
    <w:rsid w:val="00B14F47"/>
    <w:rsid w:val="00B16ABB"/>
    <w:rsid w:val="00B16FE0"/>
    <w:rsid w:val="00B176E8"/>
    <w:rsid w:val="00B25542"/>
    <w:rsid w:val="00B25BBA"/>
    <w:rsid w:val="00B307BF"/>
    <w:rsid w:val="00B322A1"/>
    <w:rsid w:val="00B33F95"/>
    <w:rsid w:val="00B400C1"/>
    <w:rsid w:val="00B434BB"/>
    <w:rsid w:val="00B50F9A"/>
    <w:rsid w:val="00B5155C"/>
    <w:rsid w:val="00B52348"/>
    <w:rsid w:val="00B533BA"/>
    <w:rsid w:val="00B5395A"/>
    <w:rsid w:val="00B54C77"/>
    <w:rsid w:val="00B55071"/>
    <w:rsid w:val="00B565B4"/>
    <w:rsid w:val="00B56C3D"/>
    <w:rsid w:val="00B605C7"/>
    <w:rsid w:val="00B60963"/>
    <w:rsid w:val="00B60CCD"/>
    <w:rsid w:val="00B65E3E"/>
    <w:rsid w:val="00B7009F"/>
    <w:rsid w:val="00B70255"/>
    <w:rsid w:val="00B7409E"/>
    <w:rsid w:val="00B76C22"/>
    <w:rsid w:val="00B81383"/>
    <w:rsid w:val="00B81A70"/>
    <w:rsid w:val="00B84685"/>
    <w:rsid w:val="00B85F0C"/>
    <w:rsid w:val="00B900C6"/>
    <w:rsid w:val="00B90891"/>
    <w:rsid w:val="00B942DD"/>
    <w:rsid w:val="00B95545"/>
    <w:rsid w:val="00B957CD"/>
    <w:rsid w:val="00BA1263"/>
    <w:rsid w:val="00BA2C0A"/>
    <w:rsid w:val="00BA5BA6"/>
    <w:rsid w:val="00BA5C4E"/>
    <w:rsid w:val="00BB1787"/>
    <w:rsid w:val="00BB50AF"/>
    <w:rsid w:val="00BB7A6C"/>
    <w:rsid w:val="00BC310D"/>
    <w:rsid w:val="00BC3417"/>
    <w:rsid w:val="00BC5DC6"/>
    <w:rsid w:val="00BC5E58"/>
    <w:rsid w:val="00BC60A7"/>
    <w:rsid w:val="00BD2A1C"/>
    <w:rsid w:val="00BD4CB4"/>
    <w:rsid w:val="00BE1680"/>
    <w:rsid w:val="00BE46B6"/>
    <w:rsid w:val="00BE56A4"/>
    <w:rsid w:val="00BF04FE"/>
    <w:rsid w:val="00BF587E"/>
    <w:rsid w:val="00BF5C89"/>
    <w:rsid w:val="00BF6E66"/>
    <w:rsid w:val="00BF73E5"/>
    <w:rsid w:val="00C026BD"/>
    <w:rsid w:val="00C02DDF"/>
    <w:rsid w:val="00C061EF"/>
    <w:rsid w:val="00C11058"/>
    <w:rsid w:val="00C1378D"/>
    <w:rsid w:val="00C14129"/>
    <w:rsid w:val="00C1467D"/>
    <w:rsid w:val="00C20019"/>
    <w:rsid w:val="00C203E6"/>
    <w:rsid w:val="00C27DAB"/>
    <w:rsid w:val="00C37CA6"/>
    <w:rsid w:val="00C43CFD"/>
    <w:rsid w:val="00C44940"/>
    <w:rsid w:val="00C523E6"/>
    <w:rsid w:val="00C63258"/>
    <w:rsid w:val="00C6407D"/>
    <w:rsid w:val="00C73A2E"/>
    <w:rsid w:val="00C76830"/>
    <w:rsid w:val="00C769C0"/>
    <w:rsid w:val="00C76A04"/>
    <w:rsid w:val="00C81C2A"/>
    <w:rsid w:val="00C8309B"/>
    <w:rsid w:val="00C83757"/>
    <w:rsid w:val="00C84362"/>
    <w:rsid w:val="00C84A9A"/>
    <w:rsid w:val="00C86B04"/>
    <w:rsid w:val="00C87113"/>
    <w:rsid w:val="00C87982"/>
    <w:rsid w:val="00C92227"/>
    <w:rsid w:val="00C9353C"/>
    <w:rsid w:val="00C93B94"/>
    <w:rsid w:val="00C97A29"/>
    <w:rsid w:val="00CA49FB"/>
    <w:rsid w:val="00CB4E2F"/>
    <w:rsid w:val="00CB6BC0"/>
    <w:rsid w:val="00CB70D9"/>
    <w:rsid w:val="00CC05C4"/>
    <w:rsid w:val="00CC1B5A"/>
    <w:rsid w:val="00CC28C8"/>
    <w:rsid w:val="00CC3805"/>
    <w:rsid w:val="00CD4AE9"/>
    <w:rsid w:val="00CD71E4"/>
    <w:rsid w:val="00CE48F2"/>
    <w:rsid w:val="00CE55E0"/>
    <w:rsid w:val="00CE6262"/>
    <w:rsid w:val="00CE648D"/>
    <w:rsid w:val="00CE69F4"/>
    <w:rsid w:val="00CF0CBE"/>
    <w:rsid w:val="00D03854"/>
    <w:rsid w:val="00D065E1"/>
    <w:rsid w:val="00D13234"/>
    <w:rsid w:val="00D132CC"/>
    <w:rsid w:val="00D179DD"/>
    <w:rsid w:val="00D21DBF"/>
    <w:rsid w:val="00D2309D"/>
    <w:rsid w:val="00D3138B"/>
    <w:rsid w:val="00D32ACC"/>
    <w:rsid w:val="00D338A0"/>
    <w:rsid w:val="00D3638D"/>
    <w:rsid w:val="00D36928"/>
    <w:rsid w:val="00D428CE"/>
    <w:rsid w:val="00D42E81"/>
    <w:rsid w:val="00D44E1D"/>
    <w:rsid w:val="00D470AA"/>
    <w:rsid w:val="00D509A8"/>
    <w:rsid w:val="00D54757"/>
    <w:rsid w:val="00D548B7"/>
    <w:rsid w:val="00D54BB7"/>
    <w:rsid w:val="00D66F86"/>
    <w:rsid w:val="00D679DA"/>
    <w:rsid w:val="00D71E95"/>
    <w:rsid w:val="00D7359D"/>
    <w:rsid w:val="00D77073"/>
    <w:rsid w:val="00D771A6"/>
    <w:rsid w:val="00D81850"/>
    <w:rsid w:val="00D8210D"/>
    <w:rsid w:val="00D82873"/>
    <w:rsid w:val="00D82F0B"/>
    <w:rsid w:val="00D909D6"/>
    <w:rsid w:val="00D937D4"/>
    <w:rsid w:val="00D967E5"/>
    <w:rsid w:val="00D974B8"/>
    <w:rsid w:val="00DA0AE0"/>
    <w:rsid w:val="00DA2E9A"/>
    <w:rsid w:val="00DA51D6"/>
    <w:rsid w:val="00DA5356"/>
    <w:rsid w:val="00DA5570"/>
    <w:rsid w:val="00DB0E87"/>
    <w:rsid w:val="00DB2DF8"/>
    <w:rsid w:val="00DC6B19"/>
    <w:rsid w:val="00DD2B61"/>
    <w:rsid w:val="00DE1745"/>
    <w:rsid w:val="00DE5367"/>
    <w:rsid w:val="00DF05CB"/>
    <w:rsid w:val="00DF3F11"/>
    <w:rsid w:val="00DF5BCE"/>
    <w:rsid w:val="00E01794"/>
    <w:rsid w:val="00E02B93"/>
    <w:rsid w:val="00E04D0C"/>
    <w:rsid w:val="00E053BA"/>
    <w:rsid w:val="00E12068"/>
    <w:rsid w:val="00E13418"/>
    <w:rsid w:val="00E13DA5"/>
    <w:rsid w:val="00E15369"/>
    <w:rsid w:val="00E17B92"/>
    <w:rsid w:val="00E21C67"/>
    <w:rsid w:val="00E22773"/>
    <w:rsid w:val="00E26CB4"/>
    <w:rsid w:val="00E31FF6"/>
    <w:rsid w:val="00E3211D"/>
    <w:rsid w:val="00E32363"/>
    <w:rsid w:val="00E32367"/>
    <w:rsid w:val="00E35C9E"/>
    <w:rsid w:val="00E37841"/>
    <w:rsid w:val="00E37BF6"/>
    <w:rsid w:val="00E40AC4"/>
    <w:rsid w:val="00E46921"/>
    <w:rsid w:val="00E507B2"/>
    <w:rsid w:val="00E54008"/>
    <w:rsid w:val="00E55129"/>
    <w:rsid w:val="00E5564A"/>
    <w:rsid w:val="00E704D7"/>
    <w:rsid w:val="00E7545E"/>
    <w:rsid w:val="00E76142"/>
    <w:rsid w:val="00E762E2"/>
    <w:rsid w:val="00E815E5"/>
    <w:rsid w:val="00E83B12"/>
    <w:rsid w:val="00E846E3"/>
    <w:rsid w:val="00E86C7D"/>
    <w:rsid w:val="00E87E1A"/>
    <w:rsid w:val="00E87FA8"/>
    <w:rsid w:val="00E915F9"/>
    <w:rsid w:val="00E923E9"/>
    <w:rsid w:val="00E930F5"/>
    <w:rsid w:val="00E96A86"/>
    <w:rsid w:val="00EA223E"/>
    <w:rsid w:val="00EA4BCA"/>
    <w:rsid w:val="00EB3243"/>
    <w:rsid w:val="00EB451E"/>
    <w:rsid w:val="00EB5A2B"/>
    <w:rsid w:val="00EB6E42"/>
    <w:rsid w:val="00EC1DFE"/>
    <w:rsid w:val="00EC5869"/>
    <w:rsid w:val="00EC6806"/>
    <w:rsid w:val="00EC7DB0"/>
    <w:rsid w:val="00ED0CC4"/>
    <w:rsid w:val="00ED71D4"/>
    <w:rsid w:val="00EE18EB"/>
    <w:rsid w:val="00EE77AA"/>
    <w:rsid w:val="00EF114B"/>
    <w:rsid w:val="00EF13A3"/>
    <w:rsid w:val="00F0281F"/>
    <w:rsid w:val="00F068BE"/>
    <w:rsid w:val="00F07101"/>
    <w:rsid w:val="00F07FF0"/>
    <w:rsid w:val="00F13DBF"/>
    <w:rsid w:val="00F1631A"/>
    <w:rsid w:val="00F168F0"/>
    <w:rsid w:val="00F2425D"/>
    <w:rsid w:val="00F254DD"/>
    <w:rsid w:val="00F27F0E"/>
    <w:rsid w:val="00F31A8F"/>
    <w:rsid w:val="00F31EEF"/>
    <w:rsid w:val="00F45B4D"/>
    <w:rsid w:val="00F50F06"/>
    <w:rsid w:val="00F56ACF"/>
    <w:rsid w:val="00F613E9"/>
    <w:rsid w:val="00F63166"/>
    <w:rsid w:val="00F663E5"/>
    <w:rsid w:val="00F72780"/>
    <w:rsid w:val="00F73314"/>
    <w:rsid w:val="00F754B0"/>
    <w:rsid w:val="00F75C52"/>
    <w:rsid w:val="00F776AA"/>
    <w:rsid w:val="00F77DA6"/>
    <w:rsid w:val="00F84282"/>
    <w:rsid w:val="00F84E74"/>
    <w:rsid w:val="00F91FAB"/>
    <w:rsid w:val="00F9412C"/>
    <w:rsid w:val="00F97C18"/>
    <w:rsid w:val="00FA04EF"/>
    <w:rsid w:val="00FA0749"/>
    <w:rsid w:val="00FA170E"/>
    <w:rsid w:val="00FB037F"/>
    <w:rsid w:val="00FB2C38"/>
    <w:rsid w:val="00FB4158"/>
    <w:rsid w:val="00FB423D"/>
    <w:rsid w:val="00FB4BA3"/>
    <w:rsid w:val="00FB53A1"/>
    <w:rsid w:val="00FB58E2"/>
    <w:rsid w:val="00FB5A60"/>
    <w:rsid w:val="00FB6EBC"/>
    <w:rsid w:val="00FB7331"/>
    <w:rsid w:val="00FB7E85"/>
    <w:rsid w:val="00FC0081"/>
    <w:rsid w:val="00FC13CB"/>
    <w:rsid w:val="00FD5620"/>
    <w:rsid w:val="00FD5BF1"/>
    <w:rsid w:val="00FD7C6A"/>
    <w:rsid w:val="00FE082E"/>
    <w:rsid w:val="00FE0ED2"/>
    <w:rsid w:val="00FE64ED"/>
    <w:rsid w:val="00FE7C62"/>
    <w:rsid w:val="00FE7D35"/>
    <w:rsid w:val="00FF555C"/>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088">
      <w:bodyDiv w:val="1"/>
      <w:marLeft w:val="0"/>
      <w:marRight w:val="0"/>
      <w:marTop w:val="0"/>
      <w:marBottom w:val="0"/>
      <w:divBdr>
        <w:top w:val="none" w:sz="0" w:space="0" w:color="auto"/>
        <w:left w:val="none" w:sz="0" w:space="0" w:color="auto"/>
        <w:bottom w:val="none" w:sz="0" w:space="0" w:color="auto"/>
        <w:right w:val="none" w:sz="0" w:space="0" w:color="auto"/>
      </w:divBdr>
    </w:div>
    <w:div w:id="107118142">
      <w:bodyDiv w:val="1"/>
      <w:marLeft w:val="0"/>
      <w:marRight w:val="0"/>
      <w:marTop w:val="0"/>
      <w:marBottom w:val="0"/>
      <w:divBdr>
        <w:top w:val="none" w:sz="0" w:space="0" w:color="auto"/>
        <w:left w:val="none" w:sz="0" w:space="0" w:color="auto"/>
        <w:bottom w:val="none" w:sz="0" w:space="0" w:color="auto"/>
        <w:right w:val="none" w:sz="0" w:space="0" w:color="auto"/>
      </w:divBdr>
    </w:div>
    <w:div w:id="288896037">
      <w:bodyDiv w:val="1"/>
      <w:marLeft w:val="0"/>
      <w:marRight w:val="0"/>
      <w:marTop w:val="0"/>
      <w:marBottom w:val="0"/>
      <w:divBdr>
        <w:top w:val="none" w:sz="0" w:space="0" w:color="auto"/>
        <w:left w:val="none" w:sz="0" w:space="0" w:color="auto"/>
        <w:bottom w:val="none" w:sz="0" w:space="0" w:color="auto"/>
        <w:right w:val="none" w:sz="0" w:space="0" w:color="auto"/>
      </w:divBdr>
    </w:div>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525291585">
      <w:bodyDiv w:val="1"/>
      <w:marLeft w:val="0"/>
      <w:marRight w:val="0"/>
      <w:marTop w:val="0"/>
      <w:marBottom w:val="0"/>
      <w:divBdr>
        <w:top w:val="none" w:sz="0" w:space="0" w:color="auto"/>
        <w:left w:val="none" w:sz="0" w:space="0" w:color="auto"/>
        <w:bottom w:val="none" w:sz="0" w:space="0" w:color="auto"/>
        <w:right w:val="none" w:sz="0" w:space="0" w:color="auto"/>
      </w:divBdr>
    </w:div>
    <w:div w:id="538711358">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119911360">
      <w:bodyDiv w:val="1"/>
      <w:marLeft w:val="0"/>
      <w:marRight w:val="0"/>
      <w:marTop w:val="0"/>
      <w:marBottom w:val="0"/>
      <w:divBdr>
        <w:top w:val="none" w:sz="0" w:space="0" w:color="auto"/>
        <w:left w:val="none" w:sz="0" w:space="0" w:color="auto"/>
        <w:bottom w:val="none" w:sz="0" w:space="0" w:color="auto"/>
        <w:right w:val="none" w:sz="0" w:space="0" w:color="auto"/>
      </w:divBdr>
      <w:divsChild>
        <w:div w:id="1113130800">
          <w:marLeft w:val="0"/>
          <w:marRight w:val="0"/>
          <w:marTop w:val="0"/>
          <w:marBottom w:val="150"/>
          <w:divBdr>
            <w:top w:val="none" w:sz="0" w:space="0" w:color="auto"/>
            <w:left w:val="none" w:sz="0" w:space="0" w:color="auto"/>
            <w:bottom w:val="none" w:sz="0" w:space="0" w:color="auto"/>
            <w:right w:val="none" w:sz="0" w:space="0" w:color="auto"/>
          </w:divBdr>
        </w:div>
      </w:divsChild>
    </w:div>
    <w:div w:id="1316760276">
      <w:bodyDiv w:val="1"/>
      <w:marLeft w:val="0"/>
      <w:marRight w:val="0"/>
      <w:marTop w:val="0"/>
      <w:marBottom w:val="0"/>
      <w:divBdr>
        <w:top w:val="none" w:sz="0" w:space="0" w:color="auto"/>
        <w:left w:val="none" w:sz="0" w:space="0" w:color="auto"/>
        <w:bottom w:val="none" w:sz="0" w:space="0" w:color="auto"/>
        <w:right w:val="none" w:sz="0" w:space="0" w:color="auto"/>
      </w:divBdr>
    </w:div>
    <w:div w:id="1318876188">
      <w:bodyDiv w:val="1"/>
      <w:marLeft w:val="0"/>
      <w:marRight w:val="0"/>
      <w:marTop w:val="0"/>
      <w:marBottom w:val="0"/>
      <w:divBdr>
        <w:top w:val="none" w:sz="0" w:space="0" w:color="auto"/>
        <w:left w:val="none" w:sz="0" w:space="0" w:color="auto"/>
        <w:bottom w:val="none" w:sz="0" w:space="0" w:color="auto"/>
        <w:right w:val="none" w:sz="0" w:space="0" w:color="auto"/>
      </w:divBdr>
    </w:div>
    <w:div w:id="1701664856">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946501387">
      <w:bodyDiv w:val="1"/>
      <w:marLeft w:val="0"/>
      <w:marRight w:val="0"/>
      <w:marTop w:val="0"/>
      <w:marBottom w:val="0"/>
      <w:divBdr>
        <w:top w:val="none" w:sz="0" w:space="0" w:color="auto"/>
        <w:left w:val="none" w:sz="0" w:space="0" w:color="auto"/>
        <w:bottom w:val="none" w:sz="0" w:space="0" w:color="auto"/>
        <w:right w:val="none" w:sz="0" w:space="0" w:color="auto"/>
      </w:divBdr>
    </w:div>
    <w:div w:id="2118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3124-5727-41AA-8F16-EB0BC463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19</Pages>
  <Words>31559</Words>
  <Characters>17989</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42</cp:revision>
  <cp:lastPrinted>2024-01-18T11:59:00Z</cp:lastPrinted>
  <dcterms:created xsi:type="dcterms:W3CDTF">2023-10-17T07:39:00Z</dcterms:created>
  <dcterms:modified xsi:type="dcterms:W3CDTF">2024-01-18T13:49:00Z</dcterms:modified>
</cp:coreProperties>
</file>