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1C0AEC" w:rsidRDefault="001C0AEC" w:rsidP="001C0AEC">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bookmarkStart w:id="0" w:name="_GoBack"/>
      <w:bookmarkEnd w:id="0"/>
      <w:r w:rsidRPr="001C0AEC">
        <w:rPr>
          <w:rFonts w:ascii="Times New Roman" w:eastAsia="Times New Roman" w:hAnsi="Times New Roman" w:cs="Times New Roman"/>
          <w:b/>
          <w:bCs/>
          <w:color w:val="000000"/>
          <w:sz w:val="24"/>
          <w:szCs w:val="24"/>
          <w:lang w:val="uk-UA" w:eastAsia="uk-UA"/>
        </w:rPr>
        <w:t xml:space="preserve">ОГОЛОШЕННЯ </w:t>
      </w:r>
    </w:p>
    <w:p w:rsidR="00A1790D" w:rsidRPr="00A1790D" w:rsidRDefault="00A1790D" w:rsidP="00A1790D">
      <w:pPr>
        <w:numPr>
          <w:ilvl w:val="2"/>
          <w:numId w:val="0"/>
        </w:numPr>
        <w:tabs>
          <w:tab w:val="left" w:pos="0"/>
          <w:tab w:val="left" w:pos="540"/>
        </w:tabs>
        <w:suppressAutoHyphens/>
        <w:spacing w:after="0" w:line="240" w:lineRule="auto"/>
        <w:jc w:val="center"/>
        <w:outlineLvl w:val="2"/>
        <w:rPr>
          <w:rFonts w:ascii="Times New Roman" w:eastAsia="Times New Roman" w:hAnsi="Times New Roman" w:cs="Times New Roman"/>
          <w:b/>
          <w:bCs/>
          <w:sz w:val="24"/>
          <w:szCs w:val="24"/>
          <w:lang w:val="uk-UA" w:eastAsia="ar-SA"/>
        </w:rPr>
      </w:pPr>
      <w:r w:rsidRPr="00A1790D">
        <w:rPr>
          <w:rFonts w:ascii="Times New Roman" w:eastAsia="Times New Roman" w:hAnsi="Times New Roman" w:cs="Times New Roman"/>
          <w:b/>
          <w:bCs/>
          <w:sz w:val="24"/>
          <w:szCs w:val="24"/>
          <w:lang w:val="uk-UA" w:eastAsia="ar-SA"/>
        </w:rPr>
        <w:t xml:space="preserve">про проведення спрощеної закупівлі через електронну систему </w:t>
      </w:r>
      <w:proofErr w:type="spellStart"/>
      <w:r w:rsidRPr="00A1790D">
        <w:rPr>
          <w:rFonts w:ascii="Times New Roman" w:eastAsia="Times New Roman" w:hAnsi="Times New Roman" w:cs="Times New Roman"/>
          <w:b/>
          <w:bCs/>
          <w:sz w:val="24"/>
          <w:szCs w:val="24"/>
          <w:lang w:val="uk-UA" w:eastAsia="ar-SA"/>
        </w:rPr>
        <w:t>закупівель</w:t>
      </w:r>
      <w:proofErr w:type="spellEnd"/>
    </w:p>
    <w:p w:rsidR="001C0AEC" w:rsidRPr="001C0AEC" w:rsidRDefault="001C0AEC" w:rsidP="001C0AEC">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p>
    <w:p w:rsidR="00A54A59" w:rsidRDefault="00AD3496" w:rsidP="00AD3496">
      <w:pPr>
        <w:pStyle w:val="a5"/>
        <w:jc w:val="both"/>
        <w:rPr>
          <w:rFonts w:ascii="Times New Roman" w:hAnsi="Times New Roman" w:cs="Times New Roman"/>
          <w:sz w:val="24"/>
          <w:szCs w:val="24"/>
        </w:rPr>
      </w:pPr>
      <w:r>
        <w:rPr>
          <w:rFonts w:ascii="Times New Roman" w:hAnsi="Times New Roman" w:cs="Times New Roman"/>
          <w:sz w:val="24"/>
          <w:szCs w:val="24"/>
        </w:rPr>
        <w:t>1.</w:t>
      </w:r>
      <w:r w:rsidR="004158A9" w:rsidRPr="004158A9">
        <w:rPr>
          <w:rFonts w:ascii="Times New Roman" w:hAnsi="Times New Roman" w:cs="Times New Roman"/>
          <w:sz w:val="24"/>
          <w:szCs w:val="24"/>
        </w:rPr>
        <w:t xml:space="preserve">Замовник:                 </w:t>
      </w:r>
    </w:p>
    <w:p w:rsidR="004158A9" w:rsidRPr="00080DC5" w:rsidRDefault="004158A9" w:rsidP="00AD3496">
      <w:pPr>
        <w:pStyle w:val="a5"/>
        <w:jc w:val="both"/>
        <w:rPr>
          <w:rFonts w:ascii="Times New Roman" w:hAnsi="Times New Roman" w:cs="Times New Roman"/>
          <w:sz w:val="24"/>
          <w:szCs w:val="24"/>
          <w:lang w:val="uk-UA"/>
        </w:rPr>
      </w:pPr>
      <w:r w:rsidRPr="004158A9">
        <w:rPr>
          <w:rFonts w:ascii="Times New Roman" w:hAnsi="Times New Roman" w:cs="Times New Roman"/>
          <w:sz w:val="24"/>
          <w:szCs w:val="24"/>
        </w:rPr>
        <w:t xml:space="preserve">1.1. </w:t>
      </w:r>
      <w:proofErr w:type="spellStart"/>
      <w:r w:rsidRPr="004158A9">
        <w:rPr>
          <w:rFonts w:ascii="Times New Roman" w:hAnsi="Times New Roman" w:cs="Times New Roman"/>
          <w:sz w:val="24"/>
          <w:szCs w:val="24"/>
        </w:rPr>
        <w:t>Найменування</w:t>
      </w:r>
      <w:proofErr w:type="spellEnd"/>
      <w:r w:rsidRPr="004158A9">
        <w:rPr>
          <w:rFonts w:ascii="Times New Roman" w:hAnsi="Times New Roman" w:cs="Times New Roman"/>
          <w:sz w:val="24"/>
          <w:szCs w:val="24"/>
        </w:rPr>
        <w:t xml:space="preserve"> – </w:t>
      </w:r>
      <w:r w:rsidR="00080DC5">
        <w:rPr>
          <w:rFonts w:ascii="Times New Roman" w:hAnsi="Times New Roman" w:cs="Times New Roman"/>
          <w:sz w:val="24"/>
          <w:szCs w:val="24"/>
          <w:lang w:val="uk-UA"/>
        </w:rPr>
        <w:t>Київський</w:t>
      </w:r>
      <w:r w:rsidR="00502D62">
        <w:rPr>
          <w:rFonts w:ascii="Times New Roman" w:hAnsi="Times New Roman" w:cs="Times New Roman"/>
          <w:sz w:val="24"/>
          <w:szCs w:val="24"/>
          <w:lang w:val="uk-UA"/>
        </w:rPr>
        <w:t xml:space="preserve"> фаховий</w:t>
      </w:r>
      <w:r w:rsidR="00080DC5">
        <w:rPr>
          <w:rFonts w:ascii="Times New Roman" w:hAnsi="Times New Roman" w:cs="Times New Roman"/>
          <w:sz w:val="24"/>
          <w:szCs w:val="24"/>
          <w:lang w:val="uk-UA"/>
        </w:rPr>
        <w:t xml:space="preserve"> коледж прикладних наук</w:t>
      </w:r>
    </w:p>
    <w:p w:rsidR="004158A9" w:rsidRPr="00687D68" w:rsidRDefault="004158A9" w:rsidP="00AD3496">
      <w:pPr>
        <w:pStyle w:val="a5"/>
        <w:jc w:val="both"/>
        <w:rPr>
          <w:rFonts w:ascii="Times New Roman" w:hAnsi="Times New Roman" w:cs="Times New Roman"/>
          <w:sz w:val="24"/>
          <w:szCs w:val="24"/>
          <w:lang w:val="uk-UA"/>
        </w:rPr>
      </w:pPr>
      <w:r w:rsidRPr="00687D68">
        <w:rPr>
          <w:rFonts w:ascii="Times New Roman" w:hAnsi="Times New Roman" w:cs="Times New Roman"/>
          <w:sz w:val="24"/>
          <w:szCs w:val="24"/>
          <w:lang w:val="uk-UA"/>
        </w:rPr>
        <w:t xml:space="preserve">1.2. Ідентифікаційний код за ЄДРПОУ - 00301931.                                    </w:t>
      </w:r>
    </w:p>
    <w:p w:rsidR="004158A9" w:rsidRPr="004158A9" w:rsidRDefault="004158A9" w:rsidP="00AD3496">
      <w:pPr>
        <w:pStyle w:val="a5"/>
        <w:jc w:val="both"/>
        <w:rPr>
          <w:rFonts w:ascii="Times New Roman" w:hAnsi="Times New Roman" w:cs="Times New Roman"/>
          <w:sz w:val="24"/>
          <w:szCs w:val="24"/>
        </w:rPr>
      </w:pPr>
      <w:r w:rsidRPr="00687D68">
        <w:rPr>
          <w:rFonts w:ascii="Times New Roman" w:hAnsi="Times New Roman" w:cs="Times New Roman"/>
          <w:sz w:val="24"/>
          <w:szCs w:val="24"/>
          <w:lang w:val="uk-UA"/>
        </w:rPr>
        <w:t>1.3. Місце</w:t>
      </w:r>
      <w:r w:rsidR="0083145D">
        <w:rPr>
          <w:rFonts w:ascii="Times New Roman" w:hAnsi="Times New Roman" w:cs="Times New Roman"/>
          <w:sz w:val="24"/>
          <w:szCs w:val="24"/>
          <w:lang w:val="uk-UA"/>
        </w:rPr>
        <w:t xml:space="preserve"> </w:t>
      </w:r>
      <w:r w:rsidRPr="00687D68">
        <w:rPr>
          <w:rFonts w:ascii="Times New Roman" w:hAnsi="Times New Roman" w:cs="Times New Roman"/>
          <w:sz w:val="24"/>
          <w:szCs w:val="24"/>
          <w:lang w:val="uk-UA"/>
        </w:rPr>
        <w:t xml:space="preserve">знаходження -  01042, м. Київ, вул. </w:t>
      </w:r>
      <w:r w:rsidRPr="004158A9">
        <w:rPr>
          <w:rFonts w:ascii="Times New Roman" w:hAnsi="Times New Roman" w:cs="Times New Roman"/>
          <w:sz w:val="24"/>
          <w:szCs w:val="24"/>
        </w:rPr>
        <w:t xml:space="preserve">Джона Маккейна, 29.                                                                                                                  </w:t>
      </w:r>
    </w:p>
    <w:p w:rsidR="004158A9" w:rsidRPr="004158A9" w:rsidRDefault="0094067E" w:rsidP="0094067E">
      <w:pPr>
        <w:pStyle w:val="a5"/>
        <w:jc w:val="both"/>
        <w:rPr>
          <w:rFonts w:ascii="Times New Roman" w:hAnsi="Times New Roman" w:cs="Times New Roman"/>
          <w:sz w:val="24"/>
          <w:szCs w:val="24"/>
        </w:rPr>
      </w:pPr>
      <w:r>
        <w:rPr>
          <w:rFonts w:ascii="Times New Roman" w:hAnsi="Times New Roman" w:cs="Times New Roman"/>
          <w:sz w:val="24"/>
          <w:szCs w:val="24"/>
        </w:rPr>
        <w:t>1.4.</w:t>
      </w:r>
      <w:r w:rsidR="00E26AD4">
        <w:rPr>
          <w:rFonts w:ascii="Times New Roman" w:hAnsi="Times New Roman" w:cs="Times New Roman"/>
          <w:sz w:val="24"/>
          <w:szCs w:val="24"/>
        </w:rPr>
        <w:t xml:space="preserve">Реєстраційний </w:t>
      </w:r>
      <w:proofErr w:type="spellStart"/>
      <w:r w:rsidR="00E26AD4">
        <w:rPr>
          <w:rFonts w:ascii="Times New Roman" w:hAnsi="Times New Roman" w:cs="Times New Roman"/>
          <w:sz w:val="24"/>
          <w:szCs w:val="24"/>
        </w:rPr>
        <w:t>рахунок</w:t>
      </w:r>
      <w:proofErr w:type="spellEnd"/>
      <w:r w:rsidR="00E26AD4">
        <w:rPr>
          <w:rFonts w:ascii="Times New Roman" w:hAnsi="Times New Roman" w:cs="Times New Roman"/>
          <w:sz w:val="24"/>
          <w:szCs w:val="24"/>
        </w:rPr>
        <w:t xml:space="preserve"> </w:t>
      </w:r>
      <w:proofErr w:type="spellStart"/>
      <w:r w:rsidR="00E26AD4">
        <w:rPr>
          <w:rFonts w:ascii="Times New Roman" w:hAnsi="Times New Roman" w:cs="Times New Roman"/>
          <w:sz w:val="24"/>
          <w:szCs w:val="24"/>
        </w:rPr>
        <w:t>замовника</w:t>
      </w:r>
      <w:proofErr w:type="spellEnd"/>
      <w:r w:rsidR="00E26AD4">
        <w:rPr>
          <w:rFonts w:ascii="Times New Roman" w:hAnsi="Times New Roman" w:cs="Times New Roman"/>
          <w:sz w:val="24"/>
          <w:szCs w:val="24"/>
          <w:lang w:val="uk-UA"/>
        </w:rPr>
        <w:t xml:space="preserve"> </w:t>
      </w:r>
      <w:r w:rsidR="004158A9" w:rsidRPr="004158A9">
        <w:rPr>
          <w:rFonts w:ascii="Times New Roman" w:hAnsi="Times New Roman" w:cs="Times New Roman"/>
          <w:sz w:val="24"/>
          <w:szCs w:val="24"/>
        </w:rPr>
        <w:t>–</w:t>
      </w:r>
      <w:r w:rsidR="00E26AD4">
        <w:rPr>
          <w:rFonts w:ascii="Times New Roman" w:hAnsi="Times New Roman" w:cs="Times New Roman"/>
          <w:sz w:val="24"/>
          <w:szCs w:val="24"/>
          <w:lang w:val="uk-UA"/>
        </w:rPr>
        <w:t xml:space="preserve"> </w:t>
      </w:r>
      <w:r w:rsidR="00AD3496" w:rsidRPr="00AD3496">
        <w:rPr>
          <w:rFonts w:ascii="Times New Roman" w:hAnsi="Times New Roman" w:cs="Times New Roman"/>
          <w:color w:val="000000"/>
          <w:sz w:val="24"/>
          <w:szCs w:val="24"/>
          <w:lang w:val="en-US"/>
        </w:rPr>
        <w:t>UA</w:t>
      </w:r>
      <w:r w:rsidR="00AD3496" w:rsidRPr="00AD3496">
        <w:rPr>
          <w:rFonts w:ascii="Times New Roman" w:hAnsi="Times New Roman" w:cs="Times New Roman"/>
          <w:color w:val="000000"/>
          <w:sz w:val="24"/>
          <w:szCs w:val="24"/>
        </w:rPr>
        <w:t xml:space="preserve">288201720344201003200015609, </w:t>
      </w:r>
      <w:r w:rsidR="00AD3496" w:rsidRPr="00AD3496">
        <w:rPr>
          <w:rFonts w:ascii="Times New Roman" w:hAnsi="Times New Roman" w:cs="Times New Roman"/>
          <w:color w:val="000000"/>
          <w:sz w:val="24"/>
          <w:szCs w:val="24"/>
          <w:lang w:val="en-US"/>
        </w:rPr>
        <w:t>UA</w:t>
      </w:r>
      <w:r w:rsidR="00AD3496" w:rsidRPr="00AD3496">
        <w:rPr>
          <w:rFonts w:ascii="Times New Roman" w:hAnsi="Times New Roman" w:cs="Times New Roman"/>
          <w:color w:val="000000"/>
          <w:sz w:val="24"/>
          <w:szCs w:val="24"/>
        </w:rPr>
        <w:t>128201720344210003000015609</w:t>
      </w:r>
      <w:r w:rsidR="0083145D" w:rsidRPr="00AD3496">
        <w:rPr>
          <w:rFonts w:ascii="Times New Roman" w:eastAsia="Times New Roman" w:hAnsi="Times New Roman" w:cs="Times New Roman"/>
          <w:sz w:val="24"/>
          <w:szCs w:val="24"/>
          <w:lang w:val="uk-UA" w:eastAsia="uk-UA"/>
        </w:rPr>
        <w:t>,</w:t>
      </w:r>
      <w:r w:rsidR="0083145D" w:rsidRPr="001C0AEC">
        <w:rPr>
          <w:rFonts w:ascii="Times New Roman" w:eastAsia="Times New Roman" w:hAnsi="Times New Roman" w:cs="Times New Roman"/>
          <w:sz w:val="24"/>
          <w:szCs w:val="24"/>
          <w:lang w:val="uk-UA" w:eastAsia="uk-UA"/>
        </w:rPr>
        <w:t xml:space="preserve"> банк «ГУДКСУ у м. Києві», код МФО: </w:t>
      </w:r>
      <w:r w:rsidR="0083145D">
        <w:rPr>
          <w:rFonts w:ascii="Times New Roman" w:eastAsia="Times New Roman" w:hAnsi="Times New Roman" w:cs="Times New Roman"/>
          <w:sz w:val="24"/>
          <w:szCs w:val="24"/>
          <w:lang w:val="uk-UA" w:eastAsia="uk-UA"/>
        </w:rPr>
        <w:t>820172</w:t>
      </w:r>
      <w:r w:rsidR="0083145D" w:rsidRPr="001C0AEC">
        <w:rPr>
          <w:rFonts w:ascii="Times New Roman" w:eastAsia="Times New Roman" w:hAnsi="Times New Roman" w:cs="Times New Roman"/>
          <w:sz w:val="24"/>
          <w:szCs w:val="24"/>
          <w:lang w:val="uk-UA" w:eastAsia="uk-UA"/>
        </w:rPr>
        <w:t>.</w:t>
      </w:r>
    </w:p>
    <w:p w:rsidR="004158A9" w:rsidRDefault="004158A9" w:rsidP="00AD3496">
      <w:pPr>
        <w:spacing w:after="0" w:line="240" w:lineRule="auto"/>
        <w:jc w:val="both"/>
        <w:rPr>
          <w:rFonts w:ascii="Times New Roman" w:hAnsi="Times New Roman" w:cs="Times New Roman"/>
          <w:bCs/>
          <w:sz w:val="24"/>
          <w:szCs w:val="24"/>
          <w:lang w:val="uk-UA"/>
        </w:rPr>
      </w:pPr>
      <w:r w:rsidRPr="004158A9">
        <w:rPr>
          <w:rFonts w:ascii="Times New Roman" w:hAnsi="Times New Roman" w:cs="Times New Roman"/>
          <w:sz w:val="24"/>
          <w:szCs w:val="24"/>
        </w:rPr>
        <w:t xml:space="preserve">1.5. </w:t>
      </w:r>
      <w:proofErr w:type="spellStart"/>
      <w:r w:rsidRPr="004158A9">
        <w:rPr>
          <w:rFonts w:ascii="Times New Roman" w:hAnsi="Times New Roman" w:cs="Times New Roman"/>
          <w:sz w:val="24"/>
          <w:szCs w:val="24"/>
        </w:rPr>
        <w:t>Посадова</w:t>
      </w:r>
      <w:proofErr w:type="spellEnd"/>
      <w:r w:rsidRPr="004158A9">
        <w:rPr>
          <w:rFonts w:ascii="Times New Roman" w:hAnsi="Times New Roman" w:cs="Times New Roman"/>
          <w:sz w:val="24"/>
          <w:szCs w:val="24"/>
        </w:rPr>
        <w:t xml:space="preserve"> особа </w:t>
      </w:r>
      <w:proofErr w:type="spellStart"/>
      <w:r w:rsidRPr="004158A9">
        <w:rPr>
          <w:rFonts w:ascii="Times New Roman" w:hAnsi="Times New Roman" w:cs="Times New Roman"/>
          <w:sz w:val="24"/>
          <w:szCs w:val="24"/>
        </w:rPr>
        <w:t>замовника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уповноважена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здійснювати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зв'язок</w:t>
      </w:r>
      <w:proofErr w:type="spellEnd"/>
      <w:r w:rsidRPr="004158A9">
        <w:rPr>
          <w:rFonts w:ascii="Times New Roman" w:hAnsi="Times New Roman" w:cs="Times New Roman"/>
          <w:sz w:val="24"/>
          <w:szCs w:val="24"/>
        </w:rPr>
        <w:t xml:space="preserve"> з </w:t>
      </w:r>
      <w:proofErr w:type="spellStart"/>
      <w:r w:rsidRPr="004158A9">
        <w:rPr>
          <w:rFonts w:ascii="Times New Roman" w:hAnsi="Times New Roman" w:cs="Times New Roman"/>
          <w:sz w:val="24"/>
          <w:szCs w:val="24"/>
        </w:rPr>
        <w:t>учасниками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прізвище</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ім'я</w:t>
      </w:r>
      <w:proofErr w:type="spellEnd"/>
      <w:r w:rsidRPr="004158A9">
        <w:rPr>
          <w:rFonts w:ascii="Times New Roman" w:hAnsi="Times New Roman" w:cs="Times New Roman"/>
          <w:sz w:val="24"/>
          <w:szCs w:val="24"/>
        </w:rPr>
        <w:t xml:space="preserve">, по </w:t>
      </w:r>
      <w:proofErr w:type="spellStart"/>
      <w:r w:rsidRPr="004158A9">
        <w:rPr>
          <w:rFonts w:ascii="Times New Roman" w:hAnsi="Times New Roman" w:cs="Times New Roman"/>
          <w:sz w:val="24"/>
          <w:szCs w:val="24"/>
        </w:rPr>
        <w:t>батькові</w:t>
      </w:r>
      <w:proofErr w:type="spellEnd"/>
      <w:r w:rsidRPr="004158A9">
        <w:rPr>
          <w:rFonts w:ascii="Times New Roman" w:hAnsi="Times New Roman" w:cs="Times New Roman"/>
          <w:sz w:val="24"/>
          <w:szCs w:val="24"/>
        </w:rPr>
        <w:t xml:space="preserve">, посада та адреса, номер телефону та телефаксу </w:t>
      </w:r>
      <w:proofErr w:type="spellStart"/>
      <w:r w:rsidRPr="004158A9">
        <w:rPr>
          <w:rFonts w:ascii="Times New Roman" w:hAnsi="Times New Roman" w:cs="Times New Roman"/>
          <w:sz w:val="24"/>
          <w:szCs w:val="24"/>
        </w:rPr>
        <w:t>із</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зазначенням</w:t>
      </w:r>
      <w:proofErr w:type="spellEnd"/>
      <w:r w:rsidRPr="004158A9">
        <w:rPr>
          <w:rFonts w:ascii="Times New Roman" w:hAnsi="Times New Roman" w:cs="Times New Roman"/>
          <w:sz w:val="24"/>
          <w:szCs w:val="24"/>
        </w:rPr>
        <w:t xml:space="preserve"> коду </w:t>
      </w:r>
      <w:proofErr w:type="spellStart"/>
      <w:r w:rsidRPr="004158A9">
        <w:rPr>
          <w:rFonts w:ascii="Times New Roman" w:hAnsi="Times New Roman" w:cs="Times New Roman"/>
          <w:sz w:val="24"/>
          <w:szCs w:val="24"/>
        </w:rPr>
        <w:t>міжміського</w:t>
      </w:r>
      <w:proofErr w:type="spellEnd"/>
      <w:r w:rsidRPr="004158A9">
        <w:rPr>
          <w:rFonts w:ascii="Times New Roman" w:hAnsi="Times New Roman" w:cs="Times New Roman"/>
          <w:sz w:val="24"/>
          <w:szCs w:val="24"/>
        </w:rPr>
        <w:t xml:space="preserve"> телефонного </w:t>
      </w:r>
      <w:proofErr w:type="spellStart"/>
      <w:r w:rsidRPr="004158A9">
        <w:rPr>
          <w:rFonts w:ascii="Times New Roman" w:hAnsi="Times New Roman" w:cs="Times New Roman"/>
          <w:sz w:val="24"/>
          <w:szCs w:val="24"/>
        </w:rPr>
        <w:t>зв'язку</w:t>
      </w:r>
      <w:proofErr w:type="spellEnd"/>
      <w:r w:rsidRPr="004158A9">
        <w:rPr>
          <w:rFonts w:ascii="Times New Roman" w:hAnsi="Times New Roman" w:cs="Times New Roman"/>
          <w:sz w:val="24"/>
          <w:szCs w:val="24"/>
        </w:rPr>
        <w:t>, e-</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r w:rsidRPr="00B027AC">
        <w:rPr>
          <w:rFonts w:ascii="Times New Roman" w:hAnsi="Times New Roman"/>
          <w:b/>
          <w:sz w:val="24"/>
          <w:szCs w:val="24"/>
          <w:lang w:val="uk-UA"/>
        </w:rPr>
        <w:t xml:space="preserve">Уповноважена особа </w:t>
      </w:r>
      <w:r w:rsidR="00080DC5">
        <w:rPr>
          <w:rFonts w:ascii="Times New Roman" w:eastAsia="Times New Roman" w:hAnsi="Times New Roman"/>
          <w:b/>
          <w:sz w:val="24"/>
          <w:szCs w:val="24"/>
          <w:lang w:val="uk-UA" w:eastAsia="ru-RU"/>
        </w:rPr>
        <w:t xml:space="preserve">Київського фахового коледжу прикладних </w:t>
      </w:r>
      <w:proofErr w:type="gramStart"/>
      <w:r w:rsidR="00080DC5">
        <w:rPr>
          <w:rFonts w:ascii="Times New Roman" w:eastAsia="Times New Roman" w:hAnsi="Times New Roman"/>
          <w:b/>
          <w:sz w:val="24"/>
          <w:szCs w:val="24"/>
          <w:lang w:val="uk-UA" w:eastAsia="ru-RU"/>
        </w:rPr>
        <w:t>наук</w:t>
      </w:r>
      <w:r>
        <w:rPr>
          <w:rFonts w:ascii="Times New Roman" w:hAnsi="Times New Roman"/>
          <w:b/>
          <w:sz w:val="24"/>
          <w:szCs w:val="24"/>
          <w:lang w:val="uk-UA"/>
        </w:rPr>
        <w:t xml:space="preserve">, </w:t>
      </w:r>
      <w:r w:rsidRPr="00B027AC">
        <w:rPr>
          <w:rFonts w:ascii="Times New Roman" w:hAnsi="Times New Roman"/>
          <w:sz w:val="24"/>
          <w:szCs w:val="24"/>
          <w:lang w:val="uk-UA"/>
        </w:rPr>
        <w:t> головний</w:t>
      </w:r>
      <w:proofErr w:type="gramEnd"/>
      <w:r w:rsidRPr="00B027AC">
        <w:rPr>
          <w:rFonts w:ascii="Times New Roman" w:hAnsi="Times New Roman"/>
          <w:sz w:val="24"/>
          <w:szCs w:val="24"/>
          <w:lang w:val="uk-UA"/>
        </w:rPr>
        <w:t xml:space="preserve"> бухгалтер</w:t>
      </w:r>
      <w:r w:rsidRPr="00B027AC">
        <w:rPr>
          <w:rFonts w:ascii="Times New Roman" w:eastAsia="Times New Roman" w:hAnsi="Times New Roman"/>
          <w:sz w:val="24"/>
          <w:szCs w:val="24"/>
          <w:lang w:val="uk-UA" w:eastAsia="ru-RU"/>
        </w:rPr>
        <w:t xml:space="preserve"> </w:t>
      </w:r>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Ісмаіл</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Алієвич</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Муртазаєв</w:t>
      </w:r>
      <w:proofErr w:type="spellEnd"/>
      <w:r w:rsidRPr="00B027AC">
        <w:rPr>
          <w:rFonts w:ascii="Times New Roman" w:hAnsi="Times New Roman"/>
          <w:sz w:val="24"/>
          <w:szCs w:val="24"/>
          <w:lang w:val="uk-UA"/>
        </w:rPr>
        <w:t>.</w:t>
      </w:r>
      <w:r w:rsidRPr="004158A9">
        <w:rPr>
          <w:rFonts w:ascii="Times New Roman" w:hAnsi="Times New Roman" w:cs="Times New Roman"/>
          <w:sz w:val="24"/>
          <w:szCs w:val="24"/>
          <w:lang w:val="uk-UA"/>
        </w:rPr>
        <w:t xml:space="preserve">, 01042, м. Київ, вул. </w:t>
      </w:r>
      <w:r w:rsidRPr="004158A9">
        <w:rPr>
          <w:rFonts w:ascii="Times New Roman" w:hAnsi="Times New Roman" w:cs="Times New Roman"/>
          <w:sz w:val="24"/>
          <w:szCs w:val="24"/>
        </w:rPr>
        <w:t>Джона Маккейна, 29</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Pr>
          <w:rFonts w:ascii="Times New Roman" w:hAnsi="Times New Roman" w:cs="Times New Roman"/>
          <w:sz w:val="24"/>
          <w:szCs w:val="24"/>
          <w:lang w:val="uk-UA"/>
        </w:rPr>
        <w:t>т</w:t>
      </w:r>
      <w:r w:rsidRPr="004158A9">
        <w:rPr>
          <w:rFonts w:ascii="Times New Roman" w:hAnsi="Times New Roman" w:cs="Times New Roman"/>
          <w:sz w:val="24"/>
          <w:szCs w:val="24"/>
        </w:rPr>
        <w:t>ел.</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sidR="0083145D">
        <w:rPr>
          <w:rFonts w:ascii="Times New Roman" w:hAnsi="Times New Roman" w:cs="Times New Roman"/>
          <w:sz w:val="24"/>
          <w:szCs w:val="24"/>
          <w:lang w:val="uk-UA"/>
        </w:rPr>
        <w:t>+3 (044)</w:t>
      </w:r>
      <w:r w:rsidR="0094067E">
        <w:rPr>
          <w:rFonts w:ascii="Times New Roman" w:hAnsi="Times New Roman" w:cs="Times New Roman"/>
          <w:sz w:val="24"/>
          <w:szCs w:val="24"/>
          <w:lang w:val="uk-UA"/>
        </w:rPr>
        <w:t xml:space="preserve"> </w:t>
      </w:r>
      <w:r>
        <w:rPr>
          <w:rFonts w:ascii="Times New Roman" w:hAnsi="Times New Roman" w:cs="Times New Roman"/>
          <w:sz w:val="24"/>
          <w:szCs w:val="24"/>
          <w:lang w:val="uk-UA"/>
        </w:rPr>
        <w:t>529-01-62,</w:t>
      </w:r>
      <w:r>
        <w:rPr>
          <w:rFonts w:ascii="Times New Roman" w:hAnsi="Times New Roman" w:cs="Times New Roman"/>
          <w:sz w:val="24"/>
          <w:szCs w:val="24"/>
        </w:rPr>
        <w:t xml:space="preserve"> </w:t>
      </w:r>
      <w:r>
        <w:rPr>
          <w:rFonts w:ascii="Times New Roman" w:hAnsi="Times New Roman" w:cs="Times New Roman"/>
          <w:sz w:val="24"/>
          <w:szCs w:val="24"/>
          <w:lang w:val="uk-UA"/>
        </w:rPr>
        <w:t>е</w:t>
      </w:r>
      <w:r w:rsidRPr="004158A9">
        <w:rPr>
          <w:rFonts w:ascii="Times New Roman" w:hAnsi="Times New Roman" w:cs="Times New Roman"/>
          <w:sz w:val="24"/>
          <w:szCs w:val="24"/>
        </w:rPr>
        <w:t>-</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hyperlink r:id="rId6" w:history="1">
        <w:r w:rsidRPr="00797F3D">
          <w:rPr>
            <w:rStyle w:val="a7"/>
            <w:rFonts w:ascii="Times New Roman" w:hAnsi="Times New Roman" w:cs="Times New Roman"/>
            <w:bCs/>
            <w:sz w:val="24"/>
            <w:szCs w:val="24"/>
          </w:rPr>
          <w:t>kdtlp@ukr.net</w:t>
        </w:r>
      </w:hyperlink>
      <w:r>
        <w:rPr>
          <w:rFonts w:ascii="Times New Roman" w:hAnsi="Times New Roman" w:cs="Times New Roman"/>
          <w:bCs/>
          <w:sz w:val="24"/>
          <w:szCs w:val="24"/>
          <w:lang w:val="uk-UA"/>
        </w:rPr>
        <w:t>.</w:t>
      </w:r>
    </w:p>
    <w:p w:rsidR="004158A9" w:rsidRPr="004158A9" w:rsidRDefault="004158A9" w:rsidP="00AD3496">
      <w:pPr>
        <w:spacing w:after="0" w:line="240" w:lineRule="auto"/>
        <w:jc w:val="both"/>
        <w:rPr>
          <w:rFonts w:ascii="Times New Roman" w:hAnsi="Times New Roman" w:cs="Times New Roman"/>
          <w:b/>
          <w:bCs/>
          <w:sz w:val="24"/>
          <w:szCs w:val="24"/>
          <w:lang w:val="uk-UA"/>
        </w:rPr>
      </w:pPr>
    </w:p>
    <w:p w:rsidR="004158A9" w:rsidRPr="004158A9" w:rsidRDefault="004158A9" w:rsidP="00AD3496">
      <w:pPr>
        <w:pStyle w:val="a5"/>
        <w:jc w:val="both"/>
        <w:rPr>
          <w:rFonts w:ascii="Times New Roman" w:hAnsi="Times New Roman" w:cs="Times New Roman"/>
          <w:sz w:val="24"/>
          <w:szCs w:val="24"/>
        </w:rPr>
      </w:pPr>
      <w:r w:rsidRPr="004158A9">
        <w:rPr>
          <w:rFonts w:ascii="Times New Roman" w:hAnsi="Times New Roman" w:cs="Times New Roman"/>
          <w:sz w:val="24"/>
          <w:szCs w:val="24"/>
        </w:rPr>
        <w:t xml:space="preserve">2. </w:t>
      </w:r>
      <w:proofErr w:type="spellStart"/>
      <w:r w:rsidRPr="004158A9">
        <w:rPr>
          <w:rFonts w:ascii="Times New Roman" w:hAnsi="Times New Roman" w:cs="Times New Roman"/>
          <w:sz w:val="24"/>
          <w:szCs w:val="24"/>
        </w:rPr>
        <w:t>Розмір</w:t>
      </w:r>
      <w:proofErr w:type="spellEnd"/>
      <w:r w:rsidRPr="004158A9">
        <w:rPr>
          <w:rFonts w:ascii="Times New Roman" w:hAnsi="Times New Roman" w:cs="Times New Roman"/>
          <w:sz w:val="24"/>
          <w:szCs w:val="24"/>
        </w:rPr>
        <w:t xml:space="preserve"> бюджетного </w:t>
      </w:r>
      <w:proofErr w:type="spellStart"/>
      <w:r w:rsidRPr="004158A9">
        <w:rPr>
          <w:rFonts w:ascii="Times New Roman" w:hAnsi="Times New Roman" w:cs="Times New Roman"/>
          <w:sz w:val="24"/>
          <w:szCs w:val="24"/>
        </w:rPr>
        <w:t>призначення</w:t>
      </w:r>
      <w:proofErr w:type="spellEnd"/>
      <w:r w:rsidRPr="004158A9">
        <w:rPr>
          <w:rFonts w:ascii="Times New Roman" w:hAnsi="Times New Roman" w:cs="Times New Roman"/>
          <w:sz w:val="24"/>
          <w:szCs w:val="24"/>
        </w:rPr>
        <w:t xml:space="preserve"> за </w:t>
      </w:r>
      <w:proofErr w:type="spellStart"/>
      <w:r w:rsidRPr="004158A9">
        <w:rPr>
          <w:rFonts w:ascii="Times New Roman" w:hAnsi="Times New Roman" w:cs="Times New Roman"/>
          <w:sz w:val="24"/>
          <w:szCs w:val="24"/>
        </w:rPr>
        <w:t>кошторисом</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або</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очікувана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вартість</w:t>
      </w:r>
      <w:proofErr w:type="spellEnd"/>
      <w:r w:rsidRPr="004158A9">
        <w:rPr>
          <w:rFonts w:ascii="Times New Roman" w:hAnsi="Times New Roman" w:cs="Times New Roman"/>
          <w:sz w:val="24"/>
          <w:szCs w:val="24"/>
        </w:rPr>
        <w:t xml:space="preserve"> предмета </w:t>
      </w:r>
      <w:proofErr w:type="spellStart"/>
      <w:r w:rsidRPr="004158A9">
        <w:rPr>
          <w:rFonts w:ascii="Times New Roman" w:hAnsi="Times New Roman" w:cs="Times New Roman"/>
          <w:sz w:val="24"/>
          <w:szCs w:val="24"/>
        </w:rPr>
        <w:t>закупівлі</w:t>
      </w:r>
      <w:proofErr w:type="spellEnd"/>
      <w:r w:rsidRPr="004158A9">
        <w:rPr>
          <w:rFonts w:ascii="Times New Roman" w:hAnsi="Times New Roman" w:cs="Times New Roman"/>
          <w:sz w:val="24"/>
          <w:szCs w:val="24"/>
        </w:rPr>
        <w:t xml:space="preserve">: </w:t>
      </w:r>
    </w:p>
    <w:p w:rsidR="004158A9" w:rsidRPr="004158A9" w:rsidRDefault="00D57F10" w:rsidP="00AD3496">
      <w:pPr>
        <w:pStyle w:val="a5"/>
        <w:jc w:val="both"/>
        <w:rPr>
          <w:rFonts w:ascii="Times New Roman" w:hAnsi="Times New Roman" w:cs="Times New Roman"/>
          <w:b/>
          <w:sz w:val="24"/>
          <w:szCs w:val="24"/>
        </w:rPr>
      </w:pPr>
      <w:r w:rsidRPr="00D57F10">
        <w:rPr>
          <w:rFonts w:ascii="Times New Roman" w:hAnsi="Times New Roman" w:cs="Times New Roman"/>
          <w:b/>
          <w:sz w:val="24"/>
          <w:szCs w:val="24"/>
          <w:lang w:val="uk-UA"/>
        </w:rPr>
        <w:t>26 000,00</w:t>
      </w:r>
      <w:r w:rsidR="004158A9" w:rsidRPr="00D57F10">
        <w:rPr>
          <w:rFonts w:ascii="Times New Roman" w:hAnsi="Times New Roman" w:cs="Times New Roman"/>
          <w:b/>
          <w:sz w:val="24"/>
          <w:szCs w:val="24"/>
        </w:rPr>
        <w:t xml:space="preserve"> (</w:t>
      </w:r>
      <w:r w:rsidRPr="00D57F10">
        <w:rPr>
          <w:rFonts w:ascii="Times New Roman" w:hAnsi="Times New Roman" w:cs="Times New Roman"/>
          <w:b/>
          <w:sz w:val="24"/>
          <w:szCs w:val="24"/>
          <w:lang w:val="uk-UA"/>
        </w:rPr>
        <w:t>двадцять шість тисяч</w:t>
      </w:r>
      <w:r w:rsidR="004158A9" w:rsidRPr="00D57F10">
        <w:rPr>
          <w:rFonts w:ascii="Times New Roman" w:hAnsi="Times New Roman" w:cs="Times New Roman"/>
          <w:b/>
          <w:sz w:val="24"/>
          <w:szCs w:val="24"/>
        </w:rPr>
        <w:t xml:space="preserve"> грн. 00 коп.)</w:t>
      </w:r>
      <w:r w:rsidR="004158A9" w:rsidRPr="00D57F10">
        <w:rPr>
          <w:rFonts w:ascii="Times New Roman" w:hAnsi="Times New Roman" w:cs="Times New Roman"/>
          <w:sz w:val="24"/>
          <w:szCs w:val="24"/>
        </w:rPr>
        <w:t xml:space="preserve"> з </w:t>
      </w:r>
      <w:proofErr w:type="spellStart"/>
      <w:r w:rsidR="004158A9" w:rsidRPr="00D57F10">
        <w:rPr>
          <w:rFonts w:ascii="Times New Roman" w:hAnsi="Times New Roman" w:cs="Times New Roman"/>
          <w:sz w:val="24"/>
          <w:szCs w:val="24"/>
        </w:rPr>
        <w:t>урахуванням</w:t>
      </w:r>
      <w:proofErr w:type="spellEnd"/>
      <w:r w:rsidR="004158A9" w:rsidRPr="00D57F10">
        <w:rPr>
          <w:rFonts w:ascii="Times New Roman" w:hAnsi="Times New Roman" w:cs="Times New Roman"/>
          <w:sz w:val="24"/>
          <w:szCs w:val="24"/>
        </w:rPr>
        <w:t xml:space="preserve"> ПДВ.</w:t>
      </w:r>
      <w:r w:rsidR="004158A9" w:rsidRPr="004158A9">
        <w:rPr>
          <w:rFonts w:ascii="Times New Roman" w:hAnsi="Times New Roman" w:cs="Times New Roman"/>
          <w:sz w:val="24"/>
          <w:szCs w:val="24"/>
        </w:rPr>
        <w:t xml:space="preserve"> </w:t>
      </w:r>
    </w:p>
    <w:p w:rsidR="004158A9" w:rsidRDefault="004158A9" w:rsidP="00AD3496">
      <w:pPr>
        <w:spacing w:after="0" w:line="240" w:lineRule="auto"/>
        <w:jc w:val="both"/>
        <w:rPr>
          <w:rFonts w:ascii="Times New Roman" w:eastAsia="Times New Roman" w:hAnsi="Times New Roman" w:cs="Times New Roman"/>
          <w:sz w:val="24"/>
          <w:szCs w:val="24"/>
          <w:lang w:val="uk-UA" w:eastAsia="uk-UA"/>
        </w:rPr>
      </w:pPr>
    </w:p>
    <w:p w:rsidR="00C66A3E" w:rsidRDefault="001C0AEC" w:rsidP="00C66A3E">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 Інформація про предмет закупівлі:</w:t>
      </w:r>
    </w:p>
    <w:p w:rsidR="00C66A3E" w:rsidRDefault="00C66A3E" w:rsidP="00C66A3E">
      <w:pPr>
        <w:spacing w:after="0" w:line="240" w:lineRule="auto"/>
        <w:jc w:val="both"/>
        <w:rPr>
          <w:rFonts w:ascii="Times New Roman" w:eastAsia="Times New Roman" w:hAnsi="Times New Roman" w:cs="Times New Roman"/>
          <w:sz w:val="24"/>
          <w:szCs w:val="24"/>
          <w:lang w:val="uk-UA" w:eastAsia="uk-UA"/>
        </w:rPr>
      </w:pPr>
    </w:p>
    <w:p w:rsidR="00C66A3E" w:rsidRPr="00C66A3E" w:rsidRDefault="001C0AEC" w:rsidP="00C66A3E">
      <w:pPr>
        <w:spacing w:after="0" w:line="240" w:lineRule="auto"/>
        <w:jc w:val="both"/>
        <w:rPr>
          <w:rFonts w:ascii="Times New Roman" w:eastAsia="Times New Roman" w:hAnsi="Times New Roman" w:cs="Times New Roman"/>
          <w:b/>
          <w:sz w:val="24"/>
          <w:szCs w:val="24"/>
          <w:lang w:val="uk-UA" w:eastAsia="uk-UA"/>
        </w:rPr>
      </w:pPr>
      <w:r w:rsidRPr="00C66A3E">
        <w:rPr>
          <w:rFonts w:ascii="Times New Roman" w:eastAsia="Times New Roman" w:hAnsi="Times New Roman" w:cs="Times New Roman"/>
          <w:bCs/>
          <w:kern w:val="32"/>
          <w:sz w:val="24"/>
          <w:szCs w:val="24"/>
          <w:lang w:val="uk-UA" w:eastAsia="uk-UA"/>
        </w:rPr>
        <w:t>3.1.Найменування предмета закупівлі:</w:t>
      </w:r>
      <w:r w:rsidR="00596CDF" w:rsidRPr="00C66A3E">
        <w:rPr>
          <w:rFonts w:ascii="Times New Roman" w:eastAsia="Times New Roman" w:hAnsi="Times New Roman" w:cs="Times New Roman"/>
          <w:bCs/>
          <w:kern w:val="32"/>
          <w:sz w:val="24"/>
          <w:szCs w:val="24"/>
          <w:lang w:val="uk-UA" w:eastAsia="uk-UA"/>
        </w:rPr>
        <w:t xml:space="preserve"> </w:t>
      </w:r>
      <w:r w:rsidR="00584549" w:rsidRPr="00756E42">
        <w:rPr>
          <w:rFonts w:ascii="Times New Roman" w:hAnsi="Times New Roman" w:cs="Times New Roman"/>
          <w:b/>
          <w:sz w:val="24"/>
          <w:szCs w:val="24"/>
          <w:lang w:val="uk-UA" w:eastAsia="ru-RU"/>
        </w:rPr>
        <w:t xml:space="preserve">ДК 021:2015: </w:t>
      </w:r>
      <w:r w:rsidR="009A1536" w:rsidRPr="00756E42">
        <w:rPr>
          <w:rFonts w:ascii="Times New Roman" w:hAnsi="Times New Roman" w:cs="Times New Roman"/>
          <w:b/>
          <w:sz w:val="24"/>
          <w:szCs w:val="24"/>
          <w:lang w:val="uk-UA" w:eastAsia="ru-RU"/>
        </w:rPr>
        <w:t>44810000-1 Фарби</w:t>
      </w:r>
      <w:r w:rsidR="00D57F10">
        <w:rPr>
          <w:rFonts w:ascii="Times New Roman" w:hAnsi="Times New Roman" w:cs="Times New Roman"/>
          <w:b/>
          <w:sz w:val="24"/>
          <w:szCs w:val="24"/>
          <w:lang w:val="uk-UA" w:eastAsia="ru-RU"/>
        </w:rPr>
        <w:t xml:space="preserve"> </w:t>
      </w:r>
      <w:r w:rsidR="00311BB7">
        <w:rPr>
          <w:rFonts w:ascii="Times New Roman" w:hAnsi="Times New Roman" w:cs="Times New Roman"/>
          <w:b/>
          <w:sz w:val="24"/>
          <w:szCs w:val="24"/>
          <w:lang w:val="uk-UA" w:eastAsia="ru-RU"/>
        </w:rPr>
        <w:t>(</w:t>
      </w:r>
      <w:r w:rsidR="00756E42">
        <w:rPr>
          <w:rFonts w:ascii="Times New Roman" w:hAnsi="Times New Roman" w:cs="Times New Roman"/>
          <w:b/>
          <w:sz w:val="24"/>
          <w:szCs w:val="24"/>
          <w:lang w:val="uk-UA" w:eastAsia="ru-RU"/>
        </w:rPr>
        <w:t xml:space="preserve">Біла матова </w:t>
      </w:r>
      <w:r w:rsidR="00311BB7" w:rsidRPr="00311BB7">
        <w:rPr>
          <w:rFonts w:ascii="Times New Roman" w:hAnsi="Times New Roman" w:cs="Times New Roman"/>
          <w:b/>
          <w:sz w:val="24"/>
          <w:szCs w:val="24"/>
          <w:lang w:val="uk-UA" w:eastAsia="ru-RU"/>
        </w:rPr>
        <w:t>акрилова фарба для зовнішніх та внутрішніх робіт</w:t>
      </w:r>
      <w:r w:rsidR="00311BB7">
        <w:rPr>
          <w:rFonts w:ascii="Times New Roman" w:hAnsi="Times New Roman" w:cs="Times New Roman"/>
          <w:b/>
          <w:sz w:val="24"/>
          <w:szCs w:val="24"/>
          <w:lang w:val="uk-UA" w:eastAsia="ru-RU"/>
        </w:rPr>
        <w:t>)</w:t>
      </w:r>
      <w:r w:rsidR="009A1536" w:rsidRPr="00756E42">
        <w:rPr>
          <w:rFonts w:ascii="Times New Roman" w:hAnsi="Times New Roman" w:cs="Times New Roman"/>
          <w:b/>
          <w:sz w:val="24"/>
          <w:szCs w:val="24"/>
          <w:lang w:val="uk-UA" w:eastAsia="ru-RU"/>
        </w:rPr>
        <w:t xml:space="preserve"> </w:t>
      </w:r>
    </w:p>
    <w:p w:rsidR="00596CDF" w:rsidRDefault="001C0AEC" w:rsidP="00AD3496">
      <w:pPr>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3.2 Опис предмета закупівлі, в тому числі необхідні технічні та інші параметри</w:t>
      </w:r>
      <w:r w:rsidRPr="001C0AEC">
        <w:rPr>
          <w:rFonts w:ascii="Times New Roman" w:eastAsia="Times New Roman" w:hAnsi="Times New Roman" w:cs="Times New Roman"/>
          <w:b/>
          <w:sz w:val="24"/>
          <w:szCs w:val="24"/>
          <w:lang w:val="uk-UA" w:eastAsia="uk-UA"/>
        </w:rPr>
        <w:t xml:space="preserve"> (технічні вимоги до товару –</w:t>
      </w:r>
      <w:r w:rsidR="00C66A3E" w:rsidRPr="00C66A3E">
        <w:rPr>
          <w:rFonts w:ascii="Times New Roman" w:eastAsia="Times New Roman" w:hAnsi="Times New Roman" w:cs="Times New Roman"/>
          <w:b/>
          <w:sz w:val="24"/>
          <w:szCs w:val="24"/>
          <w:lang w:val="uk-UA" w:eastAsia="uk-UA"/>
        </w:rPr>
        <w:t xml:space="preserve"> </w:t>
      </w:r>
      <w:r w:rsidR="00C66A3E" w:rsidRPr="001C0AEC">
        <w:rPr>
          <w:rFonts w:ascii="Times New Roman" w:eastAsia="Times New Roman" w:hAnsi="Times New Roman" w:cs="Times New Roman"/>
          <w:b/>
          <w:sz w:val="24"/>
          <w:szCs w:val="24"/>
          <w:lang w:val="uk-UA" w:eastAsia="uk-UA"/>
        </w:rPr>
        <w:t>Додаток №</w:t>
      </w:r>
      <w:r w:rsidR="00C66A3E" w:rsidRPr="00793D6F">
        <w:rPr>
          <w:rFonts w:ascii="Times New Roman" w:eastAsia="Times New Roman" w:hAnsi="Times New Roman" w:cs="Times New Roman"/>
          <w:b/>
          <w:sz w:val="24"/>
          <w:szCs w:val="24"/>
          <w:lang w:val="uk-UA" w:eastAsia="uk-UA"/>
        </w:rPr>
        <w:t xml:space="preserve"> 2</w:t>
      </w:r>
      <w:r w:rsidR="00C66A3E" w:rsidRPr="001C0AEC">
        <w:rPr>
          <w:rFonts w:ascii="Times New Roman" w:eastAsia="Times New Roman" w:hAnsi="Times New Roman" w:cs="Times New Roman"/>
          <w:b/>
          <w:sz w:val="24"/>
          <w:szCs w:val="24"/>
          <w:lang w:val="uk-UA" w:eastAsia="uk-UA"/>
        </w:rPr>
        <w:t xml:space="preserve"> до оголошення).</w:t>
      </w:r>
    </w:p>
    <w:p w:rsidR="00C66A3E" w:rsidRPr="001C0AEC" w:rsidRDefault="00C66A3E" w:rsidP="00AD3496">
      <w:pPr>
        <w:spacing w:after="0" w:line="240" w:lineRule="auto"/>
        <w:jc w:val="both"/>
        <w:rPr>
          <w:rFonts w:ascii="Times New Roman" w:eastAsia="Times New Roman" w:hAnsi="Times New Roman" w:cs="Times New Roman"/>
          <w:b/>
          <w:sz w:val="24"/>
          <w:szCs w:val="24"/>
          <w:lang w:val="uk-UA" w:eastAsia="uk-UA"/>
        </w:rPr>
      </w:pPr>
    </w:p>
    <w:p w:rsidR="00596CDF" w:rsidRPr="001059D7" w:rsidRDefault="001C0AEC" w:rsidP="009A1536">
      <w:pPr>
        <w:spacing w:after="0" w:line="240" w:lineRule="auto"/>
        <w:rPr>
          <w:rStyle w:val="value"/>
          <w:rFonts w:ascii="Times New Roman" w:hAnsi="Times New Roman" w:cs="Times New Roman"/>
          <w:b/>
          <w:i/>
          <w:color w:val="000000"/>
          <w:sz w:val="24"/>
          <w:szCs w:val="24"/>
          <w:lang w:val="uk-UA"/>
        </w:rPr>
      </w:pPr>
      <w:r w:rsidRPr="001C0AEC">
        <w:rPr>
          <w:rFonts w:ascii="Times New Roman" w:eastAsia="Times New Roman" w:hAnsi="Times New Roman" w:cs="Times New Roman"/>
          <w:sz w:val="24"/>
          <w:szCs w:val="24"/>
          <w:lang w:val="uk-UA" w:eastAsia="uk-UA"/>
        </w:rPr>
        <w:t xml:space="preserve">3.3. </w:t>
      </w:r>
      <w:r w:rsidRPr="001C0AEC">
        <w:rPr>
          <w:rFonts w:ascii="Times New Roman" w:eastAsia="Times New Roman" w:hAnsi="Times New Roman" w:cs="Times New Roman"/>
          <w:color w:val="121212"/>
          <w:sz w:val="24"/>
          <w:szCs w:val="24"/>
          <w:lang w:val="uk-UA" w:eastAsia="uk-UA"/>
        </w:rPr>
        <w:t>Кількість товарів або обсяг надання послуг</w:t>
      </w:r>
      <w:r w:rsidRPr="001C0AEC">
        <w:rPr>
          <w:rFonts w:ascii="Times New Roman" w:eastAsia="Times New Roman" w:hAnsi="Times New Roman" w:cs="Times New Roman"/>
          <w:sz w:val="24"/>
          <w:szCs w:val="24"/>
          <w:lang w:val="uk-UA" w:eastAsia="uk-UA"/>
        </w:rPr>
        <w:t xml:space="preserve">: </w:t>
      </w:r>
      <w:r w:rsidR="00311BB7" w:rsidRPr="00756E42">
        <w:rPr>
          <w:rFonts w:ascii="Times New Roman" w:hAnsi="Times New Roman" w:cs="Times New Roman"/>
          <w:b/>
          <w:sz w:val="24"/>
          <w:szCs w:val="24"/>
          <w:lang w:val="uk-UA" w:eastAsia="ru-RU"/>
        </w:rPr>
        <w:t>ДК 021:2015: 44810000-1 Фарби</w:t>
      </w:r>
      <w:r w:rsidR="00D57F10">
        <w:rPr>
          <w:rFonts w:ascii="Times New Roman" w:hAnsi="Times New Roman" w:cs="Times New Roman"/>
          <w:b/>
          <w:sz w:val="24"/>
          <w:szCs w:val="24"/>
          <w:lang w:val="uk-UA" w:eastAsia="ru-RU"/>
        </w:rPr>
        <w:t xml:space="preserve"> </w:t>
      </w:r>
      <w:r w:rsidR="00311BB7" w:rsidRPr="00756E42">
        <w:rPr>
          <w:rFonts w:ascii="Times New Roman" w:hAnsi="Times New Roman" w:cs="Times New Roman"/>
          <w:b/>
          <w:sz w:val="24"/>
          <w:szCs w:val="24"/>
          <w:lang w:val="uk-UA" w:eastAsia="ru-RU"/>
        </w:rPr>
        <w:t>(</w:t>
      </w:r>
      <w:r w:rsidR="00756E42" w:rsidRPr="00756E42">
        <w:rPr>
          <w:rFonts w:ascii="Times New Roman" w:hAnsi="Times New Roman" w:cs="Times New Roman"/>
          <w:b/>
          <w:sz w:val="24"/>
          <w:szCs w:val="24"/>
          <w:lang w:val="uk-UA" w:eastAsia="ru-RU"/>
        </w:rPr>
        <w:t>Біла м</w:t>
      </w:r>
      <w:r w:rsidR="00311BB7" w:rsidRPr="00756E42">
        <w:rPr>
          <w:rFonts w:ascii="Times New Roman" w:hAnsi="Times New Roman" w:cs="Times New Roman"/>
          <w:b/>
          <w:sz w:val="24"/>
          <w:szCs w:val="24"/>
          <w:lang w:val="uk-UA" w:eastAsia="ru-RU"/>
        </w:rPr>
        <w:t>атова акрилова фарба для зовнішніх та внутрішніх робіт)–</w:t>
      </w:r>
      <w:r w:rsidR="00311BB7">
        <w:rPr>
          <w:rFonts w:ascii="Times New Roman" w:hAnsi="Times New Roman" w:cs="Times New Roman"/>
          <w:b/>
          <w:sz w:val="24"/>
          <w:szCs w:val="24"/>
          <w:lang w:val="uk-UA" w:eastAsia="ru-RU"/>
        </w:rPr>
        <w:t xml:space="preserve"> 200 л</w:t>
      </w:r>
      <w:r w:rsidR="009A1536" w:rsidRPr="00756E42">
        <w:rPr>
          <w:rFonts w:ascii="Times New Roman" w:hAnsi="Times New Roman" w:cs="Times New Roman"/>
          <w:b/>
          <w:sz w:val="24"/>
          <w:szCs w:val="24"/>
          <w:lang w:val="uk-UA" w:eastAsia="ru-RU"/>
        </w:rPr>
        <w:t>.</w:t>
      </w:r>
    </w:p>
    <w:p w:rsidR="001C0AEC" w:rsidRPr="001C0AEC" w:rsidRDefault="001C0AEC" w:rsidP="00651191">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3.4. Місце </w:t>
      </w:r>
      <w:r w:rsidR="006A223D">
        <w:rPr>
          <w:rFonts w:ascii="Times New Roman" w:eastAsia="Times New Roman" w:hAnsi="Times New Roman" w:cs="Times New Roman"/>
          <w:sz w:val="24"/>
          <w:szCs w:val="24"/>
          <w:lang w:val="uk-UA" w:eastAsia="uk-UA"/>
        </w:rPr>
        <w:t>поставки товарів</w:t>
      </w:r>
      <w:r w:rsidRPr="001C0AEC">
        <w:rPr>
          <w:rFonts w:ascii="Times New Roman" w:eastAsia="Times New Roman" w:hAnsi="Times New Roman" w:cs="Times New Roman"/>
          <w:sz w:val="24"/>
          <w:szCs w:val="24"/>
          <w:lang w:val="uk-UA" w:eastAsia="uk-UA"/>
        </w:rPr>
        <w:t xml:space="preserve">: </w:t>
      </w:r>
      <w:r w:rsidR="00943A69" w:rsidRPr="00943A69">
        <w:rPr>
          <w:rFonts w:ascii="Times New Roman" w:hAnsi="Times New Roman" w:cs="Times New Roman"/>
          <w:b/>
          <w:sz w:val="24"/>
          <w:szCs w:val="24"/>
        </w:rPr>
        <w:t>Джона Маккейна, 29</w:t>
      </w:r>
      <w:r w:rsidRPr="001C0AEC">
        <w:rPr>
          <w:rFonts w:ascii="Times New Roman" w:eastAsia="Times New Roman" w:hAnsi="Times New Roman" w:cs="Times New Roman"/>
          <w:b/>
          <w:sz w:val="24"/>
          <w:szCs w:val="24"/>
          <w:lang w:val="uk-UA" w:eastAsia="uk-UA"/>
        </w:rPr>
        <w:t xml:space="preserve">, м. Київ, 01042 </w:t>
      </w: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3.5. Строк поставки товарів або надання послуг: </w:t>
      </w:r>
      <w:r w:rsidR="00B511EF">
        <w:rPr>
          <w:rFonts w:ascii="Times New Roman" w:eastAsia="Times New Roman" w:hAnsi="Times New Roman" w:cs="Times New Roman"/>
          <w:b/>
          <w:sz w:val="24"/>
          <w:szCs w:val="24"/>
          <w:lang w:val="uk-UA" w:eastAsia="uk-UA"/>
        </w:rPr>
        <w:t xml:space="preserve">до </w:t>
      </w:r>
      <w:r w:rsidR="00756E42">
        <w:rPr>
          <w:rFonts w:ascii="Times New Roman" w:eastAsia="Times New Roman" w:hAnsi="Times New Roman" w:cs="Times New Roman"/>
          <w:b/>
          <w:sz w:val="24"/>
          <w:szCs w:val="24"/>
          <w:lang w:val="uk-UA" w:eastAsia="uk-UA"/>
        </w:rPr>
        <w:t>05 серпня</w:t>
      </w:r>
      <w:r w:rsidRPr="001C0AEC">
        <w:rPr>
          <w:rFonts w:ascii="Times New Roman" w:eastAsia="Times New Roman" w:hAnsi="Times New Roman" w:cs="Times New Roman"/>
          <w:b/>
          <w:sz w:val="24"/>
          <w:szCs w:val="24"/>
          <w:lang w:val="uk-UA" w:eastAsia="uk-UA"/>
        </w:rPr>
        <w:t xml:space="preserve"> 20</w:t>
      </w:r>
      <w:r w:rsidR="00943A69">
        <w:rPr>
          <w:rFonts w:ascii="Times New Roman" w:eastAsia="Times New Roman" w:hAnsi="Times New Roman" w:cs="Times New Roman"/>
          <w:b/>
          <w:sz w:val="24"/>
          <w:szCs w:val="24"/>
          <w:lang w:val="uk-UA" w:eastAsia="uk-UA"/>
        </w:rPr>
        <w:t>2</w:t>
      </w:r>
      <w:r w:rsidR="00C47CA4">
        <w:rPr>
          <w:rFonts w:ascii="Times New Roman" w:eastAsia="Times New Roman" w:hAnsi="Times New Roman" w:cs="Times New Roman"/>
          <w:b/>
          <w:sz w:val="24"/>
          <w:szCs w:val="24"/>
          <w:lang w:val="uk-UA" w:eastAsia="uk-UA"/>
        </w:rPr>
        <w:t>2</w:t>
      </w:r>
      <w:r w:rsidRPr="001C0AEC">
        <w:rPr>
          <w:rFonts w:ascii="Times New Roman" w:eastAsia="Times New Roman" w:hAnsi="Times New Roman" w:cs="Times New Roman"/>
          <w:b/>
          <w:sz w:val="24"/>
          <w:szCs w:val="24"/>
          <w:lang w:val="uk-UA" w:eastAsia="uk-UA"/>
        </w:rPr>
        <w:t>р.</w:t>
      </w: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3.6. Дата та час закінчення  подання  запитів на уточнення та/або запитань щодо </w:t>
      </w:r>
      <w:proofErr w:type="spellStart"/>
      <w:r w:rsidRPr="001C0AEC">
        <w:rPr>
          <w:rFonts w:ascii="Times New Roman" w:eastAsia="Times New Roman" w:hAnsi="Times New Roman" w:cs="Times New Roman"/>
          <w:sz w:val="24"/>
          <w:szCs w:val="24"/>
          <w:lang w:val="uk-UA" w:eastAsia="uk-UA"/>
        </w:rPr>
        <w:t>закупівель</w:t>
      </w:r>
      <w:proofErr w:type="spellEnd"/>
      <w:r w:rsidRPr="001C0AEC">
        <w:rPr>
          <w:rFonts w:ascii="Times New Roman" w:eastAsia="Times New Roman" w:hAnsi="Times New Roman" w:cs="Times New Roman"/>
          <w:sz w:val="24"/>
          <w:szCs w:val="24"/>
          <w:lang w:val="uk-UA" w:eastAsia="uk-UA"/>
        </w:rPr>
        <w:t>: Відповідно до електронних форм.</w:t>
      </w:r>
    </w:p>
    <w:p w:rsidR="001C0AEC" w:rsidRPr="001C0AEC" w:rsidRDefault="00D57F10" w:rsidP="00AD3496">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3.7. </w:t>
      </w:r>
      <w:r w:rsidR="001C0AEC" w:rsidRPr="001C0AEC">
        <w:rPr>
          <w:rFonts w:ascii="Times New Roman" w:eastAsia="Times New Roman" w:hAnsi="Times New Roman" w:cs="Times New Roman"/>
          <w:sz w:val="24"/>
          <w:szCs w:val="24"/>
          <w:lang w:val="uk-UA" w:eastAsia="uk-UA"/>
        </w:rPr>
        <w:t>Дата та час початку подання пропозицій: Відповідно до електронних форм.</w:t>
      </w:r>
    </w:p>
    <w:p w:rsidR="001C0AEC" w:rsidRPr="001C0AEC" w:rsidRDefault="00D57F10" w:rsidP="00AD3496">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3.8. </w:t>
      </w:r>
      <w:r w:rsidR="001C0AEC" w:rsidRPr="001C0AEC">
        <w:rPr>
          <w:rFonts w:ascii="Times New Roman" w:eastAsia="Times New Roman" w:hAnsi="Times New Roman" w:cs="Times New Roman"/>
          <w:sz w:val="24"/>
          <w:szCs w:val="24"/>
          <w:lang w:val="uk-UA" w:eastAsia="uk-UA"/>
        </w:rPr>
        <w:t>Дата та час закінчення подання пропозицій: Відповідно до електронних форм.</w:t>
      </w: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3.9. Дата, час проведення електронного реверсивного аукціону та його умови: Аукціон розпочинається автоматично в призначений системою день та час.</w:t>
      </w:r>
    </w:p>
    <w:p w:rsidR="001C0AEC" w:rsidRPr="001C0AEC" w:rsidRDefault="001C0AEC" w:rsidP="00AD3496">
      <w:pPr>
        <w:spacing w:after="0" w:line="240" w:lineRule="auto"/>
        <w:jc w:val="both"/>
        <w:rPr>
          <w:rFonts w:ascii="Times New Roman" w:eastAsia="Times New Roman" w:hAnsi="Times New Roman" w:cs="Times New Roman"/>
          <w:sz w:val="24"/>
          <w:szCs w:val="24"/>
          <w:lang w:val="uk-UA" w:eastAsia="uk-UA"/>
        </w:rPr>
      </w:pPr>
    </w:p>
    <w:p w:rsidR="001C0AEC" w:rsidRPr="001C0AEC" w:rsidRDefault="001C0AEC" w:rsidP="00AD3496">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4.Вимоги до кваліфікації учасників та спосіб їх підтвердження: </w:t>
      </w:r>
      <w:r w:rsidRPr="001C0AEC">
        <w:rPr>
          <w:rFonts w:ascii="Times New Roman" w:eastAsia="Times New Roman" w:hAnsi="Times New Roman" w:cs="Times New Roman"/>
          <w:b/>
          <w:sz w:val="24"/>
          <w:szCs w:val="24"/>
          <w:lang w:val="uk-UA" w:eastAsia="uk-UA"/>
        </w:rPr>
        <w:t>Учасник повинен надати в електронному (сканованому) вигляді в складі своєї пропозиції документи, зазначені в Додатку 3 .</w:t>
      </w:r>
    </w:p>
    <w:p w:rsidR="001C0AEC" w:rsidRPr="001C0AEC" w:rsidRDefault="001C0AEC" w:rsidP="00AD3496">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uk-UA"/>
        </w:rPr>
      </w:pPr>
    </w:p>
    <w:p w:rsidR="001C0AEC" w:rsidRPr="001C0AEC" w:rsidRDefault="001C0AEC" w:rsidP="00AD3496">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5.</w:t>
      </w:r>
      <w:r w:rsidRPr="001C0AEC">
        <w:rPr>
          <w:rFonts w:ascii="Times New Roman" w:eastAsia="Times New Roman" w:hAnsi="Times New Roman" w:cs="Times New Roman"/>
          <w:b/>
          <w:sz w:val="24"/>
          <w:szCs w:val="24"/>
          <w:lang w:val="uk-UA" w:eastAsia="uk-UA"/>
        </w:rPr>
        <w:t xml:space="preserve"> Крок аукціону, грн.:</w:t>
      </w:r>
      <w:r w:rsidR="00F6510A">
        <w:rPr>
          <w:rFonts w:ascii="Times New Roman" w:eastAsia="Times New Roman" w:hAnsi="Times New Roman" w:cs="Times New Roman"/>
          <w:b/>
          <w:sz w:val="24"/>
          <w:szCs w:val="24"/>
          <w:lang w:val="uk-UA" w:eastAsia="uk-UA"/>
        </w:rPr>
        <w:t xml:space="preserve"> 130,</w:t>
      </w:r>
      <w:r w:rsidR="00997338">
        <w:rPr>
          <w:rFonts w:ascii="Times New Roman" w:eastAsia="Times New Roman" w:hAnsi="Times New Roman" w:cs="Times New Roman"/>
          <w:b/>
          <w:sz w:val="24"/>
          <w:szCs w:val="24"/>
          <w:lang w:val="uk-UA" w:eastAsia="uk-UA"/>
        </w:rPr>
        <w:t>00</w:t>
      </w:r>
      <w:r w:rsidRPr="001C0AEC">
        <w:rPr>
          <w:rFonts w:ascii="Times New Roman" w:eastAsia="Times New Roman" w:hAnsi="Times New Roman" w:cs="Times New Roman"/>
          <w:b/>
          <w:sz w:val="24"/>
          <w:szCs w:val="24"/>
          <w:lang w:val="uk-UA" w:eastAsia="uk-UA"/>
        </w:rPr>
        <w:t xml:space="preserve"> грн.</w:t>
      </w:r>
    </w:p>
    <w:p w:rsidR="001C0AEC" w:rsidRPr="001C0AEC" w:rsidRDefault="001C0AEC" w:rsidP="00AD3496">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hi-IN" w:bidi="hi-IN"/>
        </w:rPr>
      </w:pPr>
    </w:p>
    <w:p w:rsidR="001C0AEC" w:rsidRPr="00A1790D" w:rsidRDefault="001C0AEC" w:rsidP="00AD3496">
      <w:pPr>
        <w:widowControl w:val="0"/>
        <w:shd w:val="clear" w:color="auto" w:fill="FFFFFF"/>
        <w:suppressAutoHyphens/>
        <w:spacing w:after="0" w:line="240" w:lineRule="auto"/>
        <w:jc w:val="both"/>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color w:val="000000"/>
          <w:sz w:val="24"/>
          <w:szCs w:val="24"/>
          <w:lang w:val="uk-UA" w:bidi="en-US"/>
        </w:rPr>
        <w:t>6</w:t>
      </w:r>
      <w:r w:rsidRPr="00A1790D">
        <w:rPr>
          <w:rFonts w:ascii="Times New Roman" w:eastAsia="Lucida Sans Unicode" w:hAnsi="Times New Roman" w:cs="Times New Roman"/>
          <w:b/>
          <w:color w:val="000000"/>
          <w:sz w:val="24"/>
          <w:szCs w:val="24"/>
          <w:lang w:val="uk-UA" w:bidi="en-US"/>
        </w:rPr>
        <w:t>. Інша інформація:</w:t>
      </w:r>
    </w:p>
    <w:p w:rsidR="00A1790D" w:rsidRPr="001C0AEC" w:rsidRDefault="00A1790D" w:rsidP="00AD3496">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p>
    <w:p w:rsidR="001C0AEC" w:rsidRPr="001C0AEC" w:rsidRDefault="001C0AEC" w:rsidP="00A1790D">
      <w:pPr>
        <w:numPr>
          <w:ilvl w:val="2"/>
          <w:numId w:val="0"/>
        </w:numPr>
        <w:tabs>
          <w:tab w:val="left" w:pos="0"/>
          <w:tab w:val="left" w:pos="540"/>
        </w:tabs>
        <w:suppressAutoHyphens/>
        <w:spacing w:after="0" w:line="240" w:lineRule="auto"/>
        <w:outlineLvl w:val="2"/>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b/>
          <w:color w:val="000000"/>
          <w:sz w:val="24"/>
          <w:szCs w:val="24"/>
          <w:lang w:val="uk-UA" w:bidi="en-US"/>
        </w:rPr>
        <w:t>Додатки до Оголошення</w:t>
      </w:r>
      <w:r w:rsidR="00156B1D">
        <w:rPr>
          <w:rFonts w:ascii="Times New Roman" w:eastAsia="Lucida Sans Unicode" w:hAnsi="Times New Roman" w:cs="Times New Roman"/>
          <w:b/>
          <w:color w:val="000000"/>
          <w:sz w:val="24"/>
          <w:szCs w:val="24"/>
          <w:lang w:val="uk-UA" w:bidi="en-US"/>
        </w:rPr>
        <w:t xml:space="preserve"> </w:t>
      </w:r>
      <w:r w:rsidR="00A1790D" w:rsidRPr="00A1790D">
        <w:rPr>
          <w:rFonts w:ascii="Times New Roman" w:eastAsia="Times New Roman" w:hAnsi="Times New Roman" w:cs="Times New Roman"/>
          <w:b/>
          <w:bCs/>
          <w:sz w:val="24"/>
          <w:szCs w:val="24"/>
          <w:lang w:val="uk-UA" w:eastAsia="ar-SA"/>
        </w:rPr>
        <w:t>про проведення спрощеної зак</w:t>
      </w:r>
      <w:r w:rsidR="00A1790D">
        <w:rPr>
          <w:rFonts w:ascii="Times New Roman" w:eastAsia="Times New Roman" w:hAnsi="Times New Roman" w:cs="Times New Roman"/>
          <w:b/>
          <w:bCs/>
          <w:sz w:val="24"/>
          <w:szCs w:val="24"/>
          <w:lang w:val="uk-UA" w:eastAsia="ar-SA"/>
        </w:rPr>
        <w:t xml:space="preserve">упівлі через електронну систему </w:t>
      </w:r>
      <w:proofErr w:type="spellStart"/>
      <w:r w:rsidR="00A1790D" w:rsidRPr="00A1790D">
        <w:rPr>
          <w:rFonts w:ascii="Times New Roman" w:eastAsia="Times New Roman" w:hAnsi="Times New Roman" w:cs="Times New Roman"/>
          <w:b/>
          <w:bCs/>
          <w:sz w:val="24"/>
          <w:szCs w:val="24"/>
          <w:lang w:val="uk-UA" w:eastAsia="ar-SA"/>
        </w:rPr>
        <w:t>закупівель</w:t>
      </w:r>
      <w:proofErr w:type="spellEnd"/>
      <w:r w:rsidRPr="001C0AEC">
        <w:rPr>
          <w:rFonts w:ascii="Times New Roman" w:eastAsia="Lucida Sans Unicode" w:hAnsi="Times New Roman" w:cs="Times New Roman"/>
          <w:b/>
          <w:color w:val="000000"/>
          <w:sz w:val="24"/>
          <w:szCs w:val="24"/>
          <w:lang w:val="uk-UA" w:bidi="en-US"/>
        </w:rPr>
        <w:t>:</w:t>
      </w:r>
    </w:p>
    <w:p w:rsidR="001C0AEC" w:rsidRPr="001C0AEC" w:rsidRDefault="001C0AEC" w:rsidP="00AD3496">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sidRPr="001C0AEC">
        <w:rPr>
          <w:rFonts w:ascii="Times New Roman" w:eastAsia="Lucida Sans Unicode" w:hAnsi="Times New Roman" w:cs="Times New Roman"/>
          <w:color w:val="000000"/>
          <w:sz w:val="24"/>
          <w:szCs w:val="24"/>
          <w:lang w:val="uk-UA" w:bidi="en-US"/>
        </w:rPr>
        <w:t>Додаток №1 – Вимоги до оформлення пропозиції.</w:t>
      </w:r>
    </w:p>
    <w:p w:rsidR="001C0AEC" w:rsidRPr="001C0AEC" w:rsidRDefault="00D528F0" w:rsidP="00D528F0">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Pr>
          <w:rFonts w:ascii="Times New Roman" w:eastAsia="Lucida Sans Unicode" w:hAnsi="Times New Roman" w:cs="Times New Roman"/>
          <w:color w:val="000000"/>
          <w:sz w:val="24"/>
          <w:szCs w:val="24"/>
          <w:lang w:val="uk-UA" w:bidi="en-US"/>
        </w:rPr>
        <w:t xml:space="preserve">Додаток </w:t>
      </w:r>
      <w:r w:rsidR="001C0AEC" w:rsidRPr="001C0AEC">
        <w:rPr>
          <w:rFonts w:ascii="Times New Roman" w:eastAsia="Lucida Sans Unicode" w:hAnsi="Times New Roman" w:cs="Times New Roman"/>
          <w:color w:val="000000"/>
          <w:sz w:val="24"/>
          <w:szCs w:val="24"/>
          <w:lang w:val="uk-UA" w:bidi="en-US"/>
        </w:rPr>
        <w:t xml:space="preserve">№2 – </w:t>
      </w:r>
      <w:r w:rsidRPr="00D528F0">
        <w:rPr>
          <w:rFonts w:ascii="Times New Roman" w:eastAsia="Lucida Sans Unicode" w:hAnsi="Times New Roman" w:cs="Times New Roman"/>
          <w:color w:val="000000"/>
          <w:sz w:val="24"/>
          <w:szCs w:val="24"/>
          <w:lang w:val="uk-UA" w:bidi="en-US"/>
        </w:rPr>
        <w:t xml:space="preserve">Інформація про технічні, якісні та інші характеристики предмета закупівлі </w:t>
      </w:r>
      <w:r w:rsidR="001C0AEC" w:rsidRPr="001C0AEC">
        <w:rPr>
          <w:rFonts w:ascii="Times New Roman" w:eastAsia="Times New Roman" w:hAnsi="Times New Roman" w:cs="Times New Roman"/>
          <w:sz w:val="24"/>
          <w:szCs w:val="24"/>
          <w:lang w:val="uk-UA" w:eastAsia="uk-UA"/>
        </w:rPr>
        <w:t>Додаток №3 – Вимоги до кваліфікації учасника.</w:t>
      </w:r>
    </w:p>
    <w:p w:rsidR="001C0AEC" w:rsidRPr="001C0AEC" w:rsidRDefault="001C0AEC" w:rsidP="00AD3496">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№4 – Форма цінової пропозиції.</w:t>
      </w:r>
    </w:p>
    <w:p w:rsidR="001C0AEC" w:rsidRDefault="001C0AEC" w:rsidP="00AD3496">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№5 – Інформація про учасника.</w:t>
      </w:r>
    </w:p>
    <w:p w:rsidR="00467A22" w:rsidRPr="001C0AEC" w:rsidRDefault="00BD3432" w:rsidP="00AD3496">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Додаток №6 – Прое</w:t>
      </w:r>
      <w:r w:rsidR="00467A22">
        <w:rPr>
          <w:rFonts w:ascii="Times New Roman" w:eastAsia="Times New Roman" w:hAnsi="Times New Roman" w:cs="Times New Roman"/>
          <w:color w:val="000000"/>
          <w:sz w:val="24"/>
          <w:szCs w:val="24"/>
          <w:lang w:val="uk-UA" w:eastAsia="uk-UA"/>
        </w:rPr>
        <w:t>кт договору</w:t>
      </w:r>
    </w:p>
    <w:p w:rsidR="001C0AEC" w:rsidRPr="001C0AEC" w:rsidRDefault="00304EB5" w:rsidP="009A0383">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№1</w:t>
      </w:r>
      <w:r w:rsidRPr="001C0AEC">
        <w:rPr>
          <w:rFonts w:ascii="Times New Roman" w:eastAsia="Times New Roman" w:hAnsi="Times New Roman" w:cs="Times New Roman"/>
          <w:color w:val="000000"/>
          <w:sz w:val="24"/>
          <w:szCs w:val="24"/>
          <w:lang w:val="uk-UA" w:eastAsia="uk-UA"/>
        </w:rPr>
        <w:t xml:space="preserve"> до Оголошення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1C0AEC" w:rsidRPr="001C0AEC" w:rsidRDefault="001C0AEC" w:rsidP="001C0AEC">
      <w:pPr>
        <w:spacing w:before="120" w:after="0" w:line="280" w:lineRule="atLeast"/>
        <w:ind w:firstLine="539"/>
        <w:jc w:val="center"/>
        <w:rPr>
          <w:rFonts w:ascii="Times New Roman" w:eastAsia="Times New Roman" w:hAnsi="Times New Roman" w:cs="Times New Roman"/>
          <w:b/>
          <w:bCs/>
          <w:color w:val="000000"/>
          <w:sz w:val="28"/>
          <w:szCs w:val="28"/>
          <w:lang w:val="uk-UA" w:eastAsia="uk-UA"/>
        </w:rPr>
      </w:pPr>
    </w:p>
    <w:p w:rsidR="001C0AEC" w:rsidRPr="001C0AEC" w:rsidRDefault="001C0AEC" w:rsidP="001C0AEC">
      <w:pPr>
        <w:spacing w:before="120" w:after="0" w:line="280" w:lineRule="atLeast"/>
        <w:ind w:firstLine="539"/>
        <w:jc w:val="center"/>
        <w:rPr>
          <w:rFonts w:ascii="Times New Roman" w:eastAsia="Times New Roman" w:hAnsi="Times New Roman" w:cs="Times New Roman"/>
          <w:b/>
          <w:color w:val="000000"/>
          <w:sz w:val="28"/>
          <w:szCs w:val="28"/>
          <w:u w:val="single"/>
          <w:lang w:val="uk-UA" w:eastAsia="uk-UA"/>
        </w:rPr>
      </w:pPr>
      <w:r w:rsidRPr="001C0AEC">
        <w:rPr>
          <w:rFonts w:ascii="Times New Roman" w:eastAsia="Times New Roman" w:hAnsi="Times New Roman" w:cs="Times New Roman"/>
          <w:b/>
          <w:bCs/>
          <w:color w:val="000000"/>
          <w:sz w:val="28"/>
          <w:szCs w:val="28"/>
          <w:lang w:val="uk-UA" w:eastAsia="uk-UA"/>
        </w:rPr>
        <w:t>ВИМОГИ ДО ОФОРМЛЕННЯ ПРОПОЗИЦІЇ</w:t>
      </w:r>
    </w:p>
    <w:p w:rsidR="001C0AEC" w:rsidRPr="001C0AEC" w:rsidRDefault="001C0AEC" w:rsidP="001C0AEC">
      <w:pPr>
        <w:spacing w:before="120"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Пропозиція, яка подається Учасником процедури закупівлі в електронному (сканованому) вигляді у форматі </w:t>
      </w:r>
      <w:r w:rsidRPr="001C0AEC">
        <w:rPr>
          <w:rFonts w:ascii="Times New Roman" w:eastAsia="Times New Roman" w:hAnsi="Times New Roman" w:cs="Times New Roman"/>
          <w:b/>
          <w:color w:val="000000"/>
          <w:sz w:val="24"/>
          <w:szCs w:val="24"/>
          <w:u w:val="single"/>
          <w:lang w:val="en-US" w:eastAsia="uk-UA"/>
        </w:rPr>
        <w:t>pdf</w:t>
      </w:r>
      <w:r w:rsidRPr="001C0AEC">
        <w:rPr>
          <w:rFonts w:ascii="Times New Roman" w:eastAsia="Times New Roman" w:hAnsi="Times New Roman" w:cs="Times New Roman"/>
          <w:b/>
          <w:color w:val="000000"/>
          <w:sz w:val="24"/>
          <w:szCs w:val="24"/>
          <w:u w:val="single"/>
          <w:lang w:eastAsia="uk-UA"/>
        </w:rPr>
        <w:t>.</w:t>
      </w:r>
      <w:r w:rsidRPr="001C0AEC">
        <w:rPr>
          <w:rFonts w:ascii="Times New Roman" w:eastAsia="Times New Roman" w:hAnsi="Times New Roman" w:cs="Times New Roman"/>
          <w:b/>
          <w:color w:val="000000"/>
          <w:sz w:val="24"/>
          <w:szCs w:val="24"/>
          <w:u w:val="single"/>
          <w:lang w:val="uk-UA" w:eastAsia="uk-UA"/>
        </w:rPr>
        <w:t>, повинна  містити:</w:t>
      </w:r>
    </w:p>
    <w:p w:rsidR="001C0AEC" w:rsidRPr="001C0AEC" w:rsidRDefault="001C0AEC" w:rsidP="001C0AEC">
      <w:pPr>
        <w:spacing w:before="60" w:after="0" w:line="240" w:lineRule="auto"/>
        <w:ind w:right="5"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заповнену форму інформації про Учасника торгів пропозиції згідно з </w:t>
      </w:r>
      <w:r w:rsidRPr="001C0AEC">
        <w:rPr>
          <w:rFonts w:ascii="Times New Roman" w:eastAsia="Times New Roman" w:hAnsi="Times New Roman" w:cs="Times New Roman"/>
          <w:b/>
          <w:color w:val="000000"/>
          <w:sz w:val="24"/>
          <w:szCs w:val="24"/>
          <w:lang w:val="uk-UA" w:eastAsia="uk-UA"/>
        </w:rPr>
        <w:t>Додатком 5</w:t>
      </w:r>
      <w:r w:rsidRPr="001C0AEC">
        <w:rPr>
          <w:rFonts w:ascii="Times New Roman" w:eastAsia="Times New Roman" w:hAnsi="Times New Roman" w:cs="Times New Roman"/>
          <w:color w:val="000000"/>
          <w:sz w:val="24"/>
          <w:szCs w:val="24"/>
          <w:lang w:val="uk-UA" w:eastAsia="uk-UA"/>
        </w:rPr>
        <w:t>;</w:t>
      </w:r>
    </w:p>
    <w:p w:rsidR="001C0AEC" w:rsidRPr="001C0AEC" w:rsidRDefault="001C0AEC" w:rsidP="001C0AEC">
      <w:pPr>
        <w:spacing w:before="60" w:after="0" w:line="280" w:lineRule="atLeast"/>
        <w:ind w:firstLine="539"/>
        <w:contextualSpacing/>
        <w:jc w:val="both"/>
        <w:rPr>
          <w:rFonts w:ascii="Times New Roman" w:eastAsia="Calibri" w:hAnsi="Times New Roman" w:cs="Times New Roman"/>
          <w:color w:val="000000"/>
          <w:sz w:val="24"/>
          <w:szCs w:val="24"/>
          <w:lang w:val="uk-UA"/>
        </w:rPr>
      </w:pPr>
      <w:r w:rsidRPr="001C0AEC">
        <w:rPr>
          <w:rFonts w:ascii="Times New Roman" w:eastAsia="Calibri" w:hAnsi="Times New Roman" w:cs="Times New Roman"/>
          <w:color w:val="000000"/>
          <w:sz w:val="24"/>
          <w:szCs w:val="24"/>
          <w:lang w:val="uk-UA"/>
        </w:rPr>
        <w:t xml:space="preserve">- заповнену форму пропозиції згідно з </w:t>
      </w:r>
      <w:r w:rsidRPr="001C0AEC">
        <w:rPr>
          <w:rFonts w:ascii="Times New Roman" w:eastAsia="Calibri" w:hAnsi="Times New Roman" w:cs="Times New Roman"/>
          <w:b/>
          <w:color w:val="000000"/>
          <w:sz w:val="24"/>
          <w:szCs w:val="24"/>
          <w:lang w:val="uk-UA"/>
        </w:rPr>
        <w:t>Додатком 4</w:t>
      </w:r>
      <w:r w:rsidRPr="001C0AEC">
        <w:rPr>
          <w:rFonts w:ascii="Times New Roman" w:eastAsia="Calibri" w:hAnsi="Times New Roman" w:cs="Times New Roman"/>
          <w:color w:val="000000"/>
          <w:sz w:val="24"/>
          <w:szCs w:val="24"/>
          <w:lang w:val="uk-UA"/>
        </w:rPr>
        <w:t>.</w:t>
      </w:r>
    </w:p>
    <w:p w:rsidR="001C0AEC" w:rsidRPr="001C0AEC" w:rsidRDefault="001C0AEC" w:rsidP="001C0AEC">
      <w:pPr>
        <w:spacing w:before="40"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процедури закупівлі повинен надати в складі пропозицій документи, які підтверджують відповідність пропозиції Учасника технічним, якісним та кількісним характеристикам предмета закупівлі, які зазначені у </w:t>
      </w:r>
      <w:r w:rsidRPr="001C0AEC">
        <w:rPr>
          <w:rFonts w:ascii="Times New Roman" w:eastAsia="Times New Roman" w:hAnsi="Times New Roman" w:cs="Times New Roman"/>
          <w:b/>
          <w:color w:val="000000"/>
          <w:sz w:val="24"/>
          <w:szCs w:val="24"/>
          <w:lang w:val="uk-UA" w:eastAsia="uk-UA"/>
        </w:rPr>
        <w:t>Додатку 2</w:t>
      </w:r>
      <w:r w:rsidRPr="001C0AEC">
        <w:rPr>
          <w:rFonts w:ascii="Times New Roman" w:eastAsia="Times New Roman" w:hAnsi="Times New Roman" w:cs="Times New Roman"/>
          <w:color w:val="000000"/>
          <w:sz w:val="24"/>
          <w:szCs w:val="24"/>
          <w:lang w:val="uk-UA" w:eastAsia="uk-UA"/>
        </w:rPr>
        <w:t>.</w:t>
      </w:r>
    </w:p>
    <w:p w:rsidR="001C0AEC" w:rsidRPr="001C0AEC" w:rsidRDefault="001C0AEC" w:rsidP="001C0AEC">
      <w:pPr>
        <w:spacing w:after="0" w:line="280" w:lineRule="atLeast"/>
        <w:ind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Для підтвердження кваліфікаційних вимог до учасника, Учасник у складі своєї пропозиції надає документи зазначені у </w:t>
      </w:r>
      <w:r w:rsidRPr="001C0AEC">
        <w:rPr>
          <w:rFonts w:ascii="Times New Roman" w:eastAsia="Times New Roman" w:hAnsi="Times New Roman" w:cs="Times New Roman"/>
          <w:b/>
          <w:color w:val="000000"/>
          <w:sz w:val="24"/>
          <w:szCs w:val="24"/>
          <w:lang w:val="uk-UA" w:eastAsia="uk-UA"/>
        </w:rPr>
        <w:t>Додатку 3</w:t>
      </w:r>
      <w:r w:rsidRPr="001C0AEC">
        <w:rPr>
          <w:rFonts w:ascii="Times New Roman" w:eastAsia="Times New Roman" w:hAnsi="Times New Roman" w:cs="Times New Roman"/>
          <w:color w:val="000000"/>
          <w:sz w:val="24"/>
          <w:szCs w:val="24"/>
          <w:lang w:val="uk-UA" w:eastAsia="uk-UA"/>
        </w:rPr>
        <w:t>.</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Учасник повинен зазначати у пропозиції загальну вартість товару (з двома десятковими знаками, без округлень) без ПДВ, крім того ПДВ, загальну вартість товару з ПДВ. Ціна пропозиції учасника означає загальну вартість товару з ПДВ, за якою учасник передбачає постачати товар Замовнику.</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визначає ціну на товар, який він пропонує постачати за договором, з урахуванням усіх своїх витрат, податків і зборів, що сплачуються або мають бути сплачені. До розрахунку ціни входять послуги  щодо транспортування, вантажні роботи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1C0AEC" w:rsidRPr="001C0AEC" w:rsidRDefault="001C0AEC" w:rsidP="001C0AE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 xml:space="preserve">Електронний аукціон (пониження ціни)  проводиться в </w:t>
      </w:r>
      <w:r w:rsidRPr="001C0AEC">
        <w:rPr>
          <w:rFonts w:ascii="Times New Roman" w:eastAsia="Times New Roman" w:hAnsi="Times New Roman" w:cs="Times New Roman"/>
          <w:b/>
          <w:bCs/>
          <w:color w:val="000000"/>
          <w:sz w:val="24"/>
          <w:szCs w:val="24"/>
          <w:u w:val="single"/>
          <w:lang w:val="uk-UA" w:eastAsia="ru-RU"/>
        </w:rPr>
        <w:t>гривні  з урахуванням ПДВ</w:t>
      </w:r>
      <w:r w:rsidRPr="001C0AEC">
        <w:rPr>
          <w:rFonts w:ascii="Times New Roman" w:eastAsia="Times New Roman" w:hAnsi="Times New Roman" w:cs="Times New Roman"/>
          <w:b/>
          <w:bCs/>
          <w:color w:val="000000"/>
          <w:sz w:val="24"/>
          <w:szCs w:val="24"/>
          <w:lang w:val="uk-UA" w:eastAsia="ru-RU"/>
        </w:rPr>
        <w:t>.</w:t>
      </w:r>
    </w:p>
    <w:p w:rsidR="001C0AEC" w:rsidRPr="001C0AEC" w:rsidRDefault="001C0AEC" w:rsidP="001C0AE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Договір з вітчизняним учасником не платником ПДВ укладається в гривнях </w:t>
      </w:r>
      <w:r w:rsidRPr="001C0AEC">
        <w:rPr>
          <w:rFonts w:ascii="Times New Roman" w:eastAsia="Times New Roman" w:hAnsi="Times New Roman" w:cs="Times New Roman"/>
          <w:b/>
          <w:bCs/>
          <w:color w:val="000000"/>
          <w:sz w:val="24"/>
          <w:szCs w:val="24"/>
          <w:u w:val="single"/>
          <w:lang w:val="uk-UA" w:eastAsia="ru-RU"/>
        </w:rPr>
        <w:t>без урахування ПДВ</w:t>
      </w:r>
      <w:r w:rsidRPr="001C0AEC">
        <w:rPr>
          <w:rFonts w:ascii="Times New Roman" w:eastAsia="Times New Roman" w:hAnsi="Times New Roman" w:cs="Times New Roman"/>
          <w:b/>
          <w:bCs/>
          <w:color w:val="000000"/>
          <w:sz w:val="24"/>
          <w:szCs w:val="24"/>
          <w:lang w:val="uk-UA" w:eastAsia="ru-RU"/>
        </w:rPr>
        <w:t>.</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eastAsia="uk-UA"/>
        </w:rPr>
      </w:pPr>
    </w:p>
    <w:p w:rsidR="001C0AEC" w:rsidRPr="001C0AEC" w:rsidRDefault="001C0AEC" w:rsidP="001C0AEC">
      <w:pPr>
        <w:spacing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Вартість пропозиції повинна бути чітко визначена. </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 ціни пропозиції не включаються витрати на оплату послуг консультанта за юридичний та інформаційний супровід процедури закупівлі.</w:t>
      </w:r>
    </w:p>
    <w:p w:rsidR="001C0AEC" w:rsidRPr="001C0AEC" w:rsidRDefault="001C0AEC" w:rsidP="001C0AEC">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1C0AEC" w:rsidRPr="001C0AEC" w:rsidRDefault="001C0AEC" w:rsidP="001C0AEC">
      <w:pPr>
        <w:spacing w:after="0" w:line="280" w:lineRule="atLeast"/>
        <w:ind w:firstLine="539"/>
        <w:jc w:val="both"/>
        <w:rPr>
          <w:rFonts w:ascii="Times New Roman" w:eastAsia="Times New Roman" w:hAnsi="Times New Roman" w:cs="Times New Roman"/>
          <w:b/>
          <w:color w:val="000000"/>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2E1BB8" w:rsidRDefault="002E1BB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№2</w:t>
      </w:r>
      <w:r w:rsidRPr="001C0AEC">
        <w:rPr>
          <w:rFonts w:ascii="Times New Roman" w:eastAsia="Times New Roman" w:hAnsi="Times New Roman" w:cs="Times New Roman"/>
          <w:color w:val="000000"/>
          <w:sz w:val="24"/>
          <w:szCs w:val="24"/>
          <w:lang w:val="uk-UA" w:eastAsia="uk-UA"/>
        </w:rPr>
        <w:t xml:space="preserve"> до Оголошення </w:t>
      </w:r>
    </w:p>
    <w:p w:rsidR="001C0AEC" w:rsidRDefault="001C0AEC" w:rsidP="00521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521B02" w:rsidRPr="001C0AEC" w:rsidRDefault="00521B02" w:rsidP="00521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p>
    <w:p w:rsidR="00D528F0" w:rsidRPr="00D57F10" w:rsidRDefault="00D528F0" w:rsidP="00003043">
      <w:pPr>
        <w:shd w:val="clear" w:color="auto" w:fill="FFFFFF"/>
        <w:spacing w:after="0" w:line="240" w:lineRule="auto"/>
        <w:ind w:right="24"/>
        <w:jc w:val="center"/>
        <w:rPr>
          <w:rFonts w:ascii="Times New Roman" w:eastAsia="Calibri" w:hAnsi="Times New Roman" w:cs="Times New Roman"/>
          <w:b/>
          <w:bCs/>
          <w:i/>
          <w:iCs/>
          <w:spacing w:val="-1"/>
          <w:sz w:val="28"/>
          <w:szCs w:val="28"/>
          <w:lang w:val="uk-UA" w:eastAsia="ru-RU"/>
        </w:rPr>
      </w:pPr>
      <w:r w:rsidRPr="00D57F10">
        <w:rPr>
          <w:rFonts w:ascii="Times New Roman" w:eastAsia="Calibri" w:hAnsi="Times New Roman" w:cs="Times New Roman"/>
          <w:b/>
          <w:bCs/>
          <w:spacing w:val="-1"/>
          <w:sz w:val="28"/>
          <w:szCs w:val="28"/>
          <w:lang w:val="uk-UA" w:eastAsia="ru-RU"/>
        </w:rPr>
        <w:t>Інформація про технічні, якісні та інші характеристики предмета закупівлі</w:t>
      </w:r>
      <w:r w:rsidRPr="00D57F10">
        <w:rPr>
          <w:rFonts w:ascii="Times New Roman" w:eastAsia="Calibri" w:hAnsi="Times New Roman" w:cs="Times New Roman"/>
          <w:b/>
          <w:bCs/>
          <w:i/>
          <w:iCs/>
          <w:spacing w:val="-1"/>
          <w:sz w:val="28"/>
          <w:szCs w:val="28"/>
          <w:lang w:val="uk-UA" w:eastAsia="ru-RU"/>
        </w:rPr>
        <w:t xml:space="preserve"> </w:t>
      </w:r>
    </w:p>
    <w:p w:rsidR="001059D7" w:rsidRDefault="001059D7" w:rsidP="00D528F0">
      <w:pPr>
        <w:spacing w:after="0" w:line="240" w:lineRule="auto"/>
        <w:ind w:firstLine="567"/>
        <w:jc w:val="both"/>
        <w:rPr>
          <w:rFonts w:ascii="Times New Roman" w:hAnsi="Times New Roman" w:cs="Times New Roman"/>
          <w:lang w:val="uk-UA"/>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709"/>
        <w:gridCol w:w="1276"/>
        <w:gridCol w:w="5528"/>
      </w:tblGrid>
      <w:tr w:rsidR="00BB3D42" w:rsidRPr="00384228" w:rsidTr="00D57F10">
        <w:trPr>
          <w:trHeight w:val="390"/>
          <w:jc w:val="center"/>
        </w:trPr>
        <w:tc>
          <w:tcPr>
            <w:tcW w:w="704" w:type="dxa"/>
            <w:shd w:val="clear" w:color="auto" w:fill="auto"/>
            <w:vAlign w:val="center"/>
          </w:tcPr>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r w:rsidRPr="00D57F10">
              <w:rPr>
                <w:rFonts w:ascii="Times New Roman" w:eastAsia="Times New Roman" w:hAnsi="Times New Roman" w:cs="Times New Roman"/>
                <w:b/>
                <w:sz w:val="24"/>
                <w:szCs w:val="24"/>
                <w:lang w:val="uk-UA" w:eastAsia="ru-RU"/>
              </w:rPr>
              <w:t>№</w:t>
            </w:r>
          </w:p>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r w:rsidRPr="00D57F10">
              <w:rPr>
                <w:rFonts w:ascii="Times New Roman" w:eastAsia="Times New Roman" w:hAnsi="Times New Roman" w:cs="Times New Roman"/>
                <w:b/>
                <w:sz w:val="24"/>
                <w:szCs w:val="24"/>
                <w:lang w:val="uk-UA" w:eastAsia="ru-RU"/>
              </w:rPr>
              <w:t>з/п</w:t>
            </w:r>
          </w:p>
        </w:tc>
        <w:tc>
          <w:tcPr>
            <w:tcW w:w="2693" w:type="dxa"/>
            <w:shd w:val="clear" w:color="auto" w:fill="auto"/>
            <w:vAlign w:val="center"/>
          </w:tcPr>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r w:rsidRPr="00D57F10">
              <w:rPr>
                <w:rFonts w:ascii="Times New Roman" w:eastAsia="Times New Roman" w:hAnsi="Times New Roman" w:cs="Times New Roman"/>
                <w:b/>
                <w:sz w:val="24"/>
                <w:szCs w:val="24"/>
                <w:lang w:val="uk-UA" w:eastAsia="ru-RU"/>
              </w:rPr>
              <w:t>Конкретна назва предмета закупівлі</w:t>
            </w:r>
          </w:p>
        </w:tc>
        <w:tc>
          <w:tcPr>
            <w:tcW w:w="709" w:type="dxa"/>
            <w:vAlign w:val="center"/>
          </w:tcPr>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proofErr w:type="spellStart"/>
            <w:r w:rsidRPr="00D57F10">
              <w:rPr>
                <w:rFonts w:ascii="Times New Roman" w:eastAsia="Times New Roman" w:hAnsi="Times New Roman" w:cs="Times New Roman"/>
                <w:b/>
                <w:sz w:val="24"/>
                <w:szCs w:val="24"/>
                <w:lang w:val="uk-UA" w:eastAsia="ru-RU"/>
              </w:rPr>
              <w:t>Од.вим</w:t>
            </w:r>
            <w:proofErr w:type="spellEnd"/>
            <w:r w:rsidRPr="00D57F10">
              <w:rPr>
                <w:rFonts w:ascii="Times New Roman" w:eastAsia="Times New Roman" w:hAnsi="Times New Roman" w:cs="Times New Roman"/>
                <w:b/>
                <w:sz w:val="24"/>
                <w:szCs w:val="24"/>
                <w:lang w:val="uk-UA" w:eastAsia="ru-RU"/>
              </w:rPr>
              <w:t>.</w:t>
            </w:r>
          </w:p>
        </w:tc>
        <w:tc>
          <w:tcPr>
            <w:tcW w:w="1276" w:type="dxa"/>
            <w:shd w:val="clear" w:color="auto" w:fill="auto"/>
            <w:vAlign w:val="center"/>
          </w:tcPr>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r w:rsidRPr="00D57F10">
              <w:rPr>
                <w:rFonts w:ascii="Times New Roman" w:eastAsia="Times New Roman" w:hAnsi="Times New Roman" w:cs="Times New Roman"/>
                <w:b/>
                <w:sz w:val="24"/>
                <w:szCs w:val="24"/>
                <w:lang w:val="uk-UA" w:eastAsia="ru-RU"/>
              </w:rPr>
              <w:t>Кількість</w:t>
            </w:r>
          </w:p>
        </w:tc>
        <w:tc>
          <w:tcPr>
            <w:tcW w:w="5528" w:type="dxa"/>
            <w:vAlign w:val="center"/>
          </w:tcPr>
          <w:p w:rsidR="00BB3D42" w:rsidRPr="00D57F10" w:rsidRDefault="00BB3D42" w:rsidP="00D57F10">
            <w:pPr>
              <w:spacing w:after="0" w:line="221" w:lineRule="auto"/>
              <w:jc w:val="center"/>
              <w:rPr>
                <w:rFonts w:ascii="Times New Roman" w:eastAsia="Times New Roman" w:hAnsi="Times New Roman" w:cs="Times New Roman"/>
                <w:b/>
                <w:sz w:val="24"/>
                <w:szCs w:val="24"/>
                <w:lang w:val="uk-UA" w:eastAsia="ru-RU"/>
              </w:rPr>
            </w:pPr>
            <w:r w:rsidRPr="00D57F10">
              <w:rPr>
                <w:rFonts w:ascii="Times New Roman" w:eastAsia="Times New Roman" w:hAnsi="Times New Roman" w:cs="Times New Roman"/>
                <w:b/>
                <w:sz w:val="24"/>
                <w:szCs w:val="24"/>
                <w:lang w:val="uk-UA" w:eastAsia="ru-RU"/>
              </w:rPr>
              <w:t>Технічні та якісні характеристики предмета закупівлі</w:t>
            </w:r>
          </w:p>
        </w:tc>
      </w:tr>
      <w:tr w:rsidR="00BB3D42" w:rsidRPr="000B2131" w:rsidTr="00D57F10">
        <w:trPr>
          <w:trHeight w:val="3389"/>
          <w:jc w:val="center"/>
        </w:trPr>
        <w:tc>
          <w:tcPr>
            <w:tcW w:w="704" w:type="dxa"/>
            <w:shd w:val="clear" w:color="auto" w:fill="auto"/>
            <w:vAlign w:val="center"/>
          </w:tcPr>
          <w:p w:rsidR="00BB3D42" w:rsidRPr="00384228" w:rsidRDefault="00BB3D42" w:rsidP="00B84479">
            <w:pPr>
              <w:spacing w:after="0" w:line="221"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p>
        </w:tc>
        <w:tc>
          <w:tcPr>
            <w:tcW w:w="2693" w:type="dxa"/>
            <w:shd w:val="clear" w:color="auto" w:fill="auto"/>
            <w:vAlign w:val="center"/>
          </w:tcPr>
          <w:p w:rsidR="00BB3D42" w:rsidRPr="00A804D1" w:rsidRDefault="00756E42" w:rsidP="00756E42">
            <w:pPr>
              <w:ind w:left="170" w:right="3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Біла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w:t>
            </w:r>
            <w:r w:rsidR="00BB3D42" w:rsidRPr="00A804D1">
              <w:rPr>
                <w:rFonts w:ascii="Times New Roman" w:eastAsia="Times New Roman" w:hAnsi="Times New Roman" w:cs="Times New Roman"/>
                <w:sz w:val="24"/>
                <w:szCs w:val="24"/>
                <w:lang w:eastAsia="ru-RU"/>
              </w:rPr>
              <w:t>атова</w:t>
            </w:r>
            <w:proofErr w:type="spellEnd"/>
            <w:r w:rsidR="00BB3D42" w:rsidRPr="00A804D1">
              <w:rPr>
                <w:rFonts w:ascii="Times New Roman" w:eastAsia="Times New Roman" w:hAnsi="Times New Roman" w:cs="Times New Roman"/>
                <w:sz w:val="24"/>
                <w:szCs w:val="24"/>
                <w:lang w:eastAsia="ru-RU"/>
              </w:rPr>
              <w:t xml:space="preserve"> </w:t>
            </w:r>
            <w:proofErr w:type="spellStart"/>
            <w:r w:rsidR="00BB3D42" w:rsidRPr="00A804D1">
              <w:rPr>
                <w:rFonts w:ascii="Times New Roman" w:eastAsia="Times New Roman" w:hAnsi="Times New Roman" w:cs="Times New Roman"/>
                <w:sz w:val="24"/>
                <w:szCs w:val="24"/>
                <w:lang w:eastAsia="ru-RU"/>
              </w:rPr>
              <w:t>акрилова</w:t>
            </w:r>
            <w:proofErr w:type="spellEnd"/>
            <w:r w:rsidR="00BB3D42" w:rsidRPr="00A804D1">
              <w:rPr>
                <w:rFonts w:ascii="Times New Roman" w:eastAsia="Times New Roman" w:hAnsi="Times New Roman" w:cs="Times New Roman"/>
                <w:sz w:val="24"/>
                <w:szCs w:val="24"/>
                <w:lang w:eastAsia="ru-RU"/>
              </w:rPr>
              <w:t xml:space="preserve"> </w:t>
            </w:r>
            <w:proofErr w:type="spellStart"/>
            <w:r w:rsidR="00BB3D42" w:rsidRPr="00A804D1">
              <w:rPr>
                <w:rFonts w:ascii="Times New Roman" w:eastAsia="Times New Roman" w:hAnsi="Times New Roman" w:cs="Times New Roman"/>
                <w:sz w:val="24"/>
                <w:szCs w:val="24"/>
                <w:lang w:eastAsia="ru-RU"/>
              </w:rPr>
              <w:t>фарба</w:t>
            </w:r>
            <w:proofErr w:type="spellEnd"/>
            <w:r w:rsidR="00BB3D42" w:rsidRPr="00A804D1">
              <w:rPr>
                <w:rFonts w:ascii="Times New Roman" w:eastAsia="Times New Roman" w:hAnsi="Times New Roman" w:cs="Times New Roman"/>
                <w:sz w:val="24"/>
                <w:szCs w:val="24"/>
                <w:lang w:eastAsia="ru-RU"/>
              </w:rPr>
              <w:t xml:space="preserve"> для </w:t>
            </w:r>
            <w:proofErr w:type="spellStart"/>
            <w:r w:rsidR="00BB3D42" w:rsidRPr="00A804D1">
              <w:rPr>
                <w:rFonts w:ascii="Times New Roman" w:eastAsia="Times New Roman" w:hAnsi="Times New Roman" w:cs="Times New Roman"/>
                <w:sz w:val="24"/>
                <w:szCs w:val="24"/>
                <w:lang w:eastAsia="ru-RU"/>
              </w:rPr>
              <w:t>зовнішніх</w:t>
            </w:r>
            <w:proofErr w:type="spellEnd"/>
            <w:r w:rsidR="00BB3D42" w:rsidRPr="00A804D1">
              <w:rPr>
                <w:rFonts w:ascii="Times New Roman" w:eastAsia="Times New Roman" w:hAnsi="Times New Roman" w:cs="Times New Roman"/>
                <w:sz w:val="24"/>
                <w:szCs w:val="24"/>
                <w:lang w:eastAsia="ru-RU"/>
              </w:rPr>
              <w:t xml:space="preserve"> та </w:t>
            </w:r>
            <w:proofErr w:type="spellStart"/>
            <w:r w:rsidR="00BB3D42" w:rsidRPr="00A804D1">
              <w:rPr>
                <w:rFonts w:ascii="Times New Roman" w:eastAsia="Times New Roman" w:hAnsi="Times New Roman" w:cs="Times New Roman"/>
                <w:sz w:val="24"/>
                <w:szCs w:val="24"/>
                <w:lang w:eastAsia="ru-RU"/>
              </w:rPr>
              <w:t>внутрішніх</w:t>
            </w:r>
            <w:proofErr w:type="spellEnd"/>
            <w:r w:rsidR="00BB3D42" w:rsidRPr="00A804D1">
              <w:rPr>
                <w:rFonts w:ascii="Times New Roman" w:eastAsia="Times New Roman" w:hAnsi="Times New Roman" w:cs="Times New Roman"/>
                <w:sz w:val="24"/>
                <w:szCs w:val="24"/>
                <w:lang w:eastAsia="ru-RU"/>
              </w:rPr>
              <w:t xml:space="preserve"> </w:t>
            </w:r>
            <w:proofErr w:type="spellStart"/>
            <w:r w:rsidR="00BB3D42" w:rsidRPr="00A804D1">
              <w:rPr>
                <w:rFonts w:ascii="Times New Roman" w:eastAsia="Times New Roman" w:hAnsi="Times New Roman" w:cs="Times New Roman"/>
                <w:sz w:val="24"/>
                <w:szCs w:val="24"/>
                <w:lang w:eastAsia="ru-RU"/>
              </w:rPr>
              <w:t>робіт</w:t>
            </w:r>
            <w:proofErr w:type="spellEnd"/>
          </w:p>
        </w:tc>
        <w:tc>
          <w:tcPr>
            <w:tcW w:w="709" w:type="dxa"/>
            <w:vAlign w:val="center"/>
          </w:tcPr>
          <w:p w:rsidR="00BB3D42" w:rsidRPr="00A804D1" w:rsidRDefault="00BB3D42" w:rsidP="00D57F10">
            <w:pPr>
              <w:spacing w:after="0" w:line="221" w:lineRule="auto"/>
              <w:ind w:left="-388" w:right="-387"/>
              <w:jc w:val="center"/>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sz w:val="24"/>
                <w:szCs w:val="24"/>
                <w:lang w:val="uk-UA" w:eastAsia="ru-RU"/>
              </w:rPr>
              <w:t>л</w:t>
            </w:r>
            <w:r w:rsidR="00015472" w:rsidRPr="00A804D1">
              <w:rPr>
                <w:rFonts w:ascii="Times New Roman" w:eastAsia="Times New Roman" w:hAnsi="Times New Roman" w:cs="Times New Roman"/>
                <w:sz w:val="24"/>
                <w:szCs w:val="24"/>
                <w:lang w:val="uk-UA" w:eastAsia="ru-RU"/>
              </w:rPr>
              <w:t>.</w:t>
            </w:r>
          </w:p>
        </w:tc>
        <w:tc>
          <w:tcPr>
            <w:tcW w:w="1276" w:type="dxa"/>
            <w:shd w:val="clear" w:color="auto" w:fill="auto"/>
            <w:vAlign w:val="center"/>
          </w:tcPr>
          <w:p w:rsidR="00BB3D42" w:rsidRPr="00A804D1" w:rsidRDefault="00015472" w:rsidP="007D246B">
            <w:pPr>
              <w:spacing w:after="0" w:line="221" w:lineRule="auto"/>
              <w:jc w:val="center"/>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sz w:val="24"/>
                <w:szCs w:val="24"/>
                <w:lang w:val="uk-UA" w:eastAsia="ru-RU"/>
              </w:rPr>
              <w:t>200</w:t>
            </w:r>
          </w:p>
        </w:tc>
        <w:tc>
          <w:tcPr>
            <w:tcW w:w="5528" w:type="dxa"/>
          </w:tcPr>
          <w:p w:rsidR="007D246B" w:rsidRPr="00A804D1" w:rsidRDefault="007D246B" w:rsidP="007D246B">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Колір</w:t>
            </w:r>
            <w:r w:rsidRPr="00A804D1">
              <w:rPr>
                <w:rFonts w:ascii="Times New Roman" w:eastAsia="Times New Roman" w:hAnsi="Times New Roman" w:cs="Times New Roman"/>
                <w:sz w:val="24"/>
                <w:szCs w:val="24"/>
                <w:lang w:val="uk-UA" w:eastAsia="ru-RU"/>
              </w:rPr>
              <w:t xml:space="preserve"> - Біла </w:t>
            </w:r>
          </w:p>
          <w:p w:rsidR="007D246B" w:rsidRPr="00A804D1" w:rsidRDefault="007D246B" w:rsidP="007D246B">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Сфера застосування</w:t>
            </w:r>
            <w:r w:rsidRPr="00A804D1">
              <w:rPr>
                <w:rFonts w:ascii="Times New Roman" w:eastAsia="Times New Roman" w:hAnsi="Times New Roman" w:cs="Times New Roman"/>
                <w:sz w:val="24"/>
                <w:szCs w:val="24"/>
                <w:lang w:val="uk-UA" w:eastAsia="ru-RU"/>
              </w:rPr>
              <w:t xml:space="preserve"> - Фарбування фасадів та інтер'єрів. Застосовується для утворення матових покриттів, стійких до миття, всередині приміщень. Для зовнішніх і внутрішніх робіт.</w:t>
            </w:r>
          </w:p>
          <w:p w:rsidR="007D246B" w:rsidRPr="00A804D1" w:rsidRDefault="007D246B" w:rsidP="007D246B">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Типи поверхонь під забарвлення</w:t>
            </w:r>
            <w:r w:rsidRPr="00A804D1">
              <w:rPr>
                <w:rFonts w:ascii="Times New Roman" w:eastAsia="Times New Roman" w:hAnsi="Times New Roman" w:cs="Times New Roman"/>
                <w:sz w:val="24"/>
                <w:szCs w:val="24"/>
                <w:lang w:val="uk-UA" w:eastAsia="ru-RU"/>
              </w:rPr>
              <w:t xml:space="preserve"> - Нові або раніше пофарбовані водно-дисперсійними фарбами мінеральні підстави – бетон, силікатна цегла, оштукатурені та ін. пористі поверхні, а також гіпсокартон, деревні матеріали, </w:t>
            </w:r>
            <w:proofErr w:type="spellStart"/>
            <w:r w:rsidRPr="00A804D1">
              <w:rPr>
                <w:rFonts w:ascii="Times New Roman" w:eastAsia="Times New Roman" w:hAnsi="Times New Roman" w:cs="Times New Roman"/>
                <w:sz w:val="24"/>
                <w:szCs w:val="24"/>
                <w:lang w:val="uk-UA" w:eastAsia="ru-RU"/>
              </w:rPr>
              <w:t>склошпалери</w:t>
            </w:r>
            <w:proofErr w:type="spellEnd"/>
            <w:r w:rsidRPr="00A804D1">
              <w:rPr>
                <w:rFonts w:ascii="Times New Roman" w:eastAsia="Times New Roman" w:hAnsi="Times New Roman" w:cs="Times New Roman"/>
                <w:sz w:val="24"/>
                <w:szCs w:val="24"/>
                <w:lang w:val="uk-UA" w:eastAsia="ru-RU"/>
              </w:rPr>
              <w:t xml:space="preserve"> та ін. Можливе нанесення на елементи з важкого бетону. </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Кількість компонентів</w:t>
            </w:r>
            <w:r w:rsidRPr="00A804D1">
              <w:rPr>
                <w:rFonts w:ascii="Times New Roman" w:eastAsia="Times New Roman" w:hAnsi="Times New Roman" w:cs="Times New Roman"/>
                <w:sz w:val="24"/>
                <w:szCs w:val="24"/>
                <w:lang w:val="uk-UA" w:eastAsia="ru-RU"/>
              </w:rPr>
              <w:t xml:space="preserve"> - Однокомпонентна</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Основа фарби</w:t>
            </w:r>
            <w:r w:rsidRPr="00A804D1">
              <w:rPr>
                <w:rFonts w:ascii="Times New Roman" w:eastAsia="Times New Roman" w:hAnsi="Times New Roman" w:cs="Times New Roman"/>
                <w:sz w:val="24"/>
                <w:szCs w:val="24"/>
                <w:lang w:val="uk-UA" w:eastAsia="ru-RU"/>
              </w:rPr>
              <w:t xml:space="preserve"> - Водно-дисперсійна</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Миюча фарба</w:t>
            </w:r>
            <w:r w:rsidRPr="00A804D1">
              <w:rPr>
                <w:rFonts w:ascii="Times New Roman" w:eastAsia="Times New Roman" w:hAnsi="Times New Roman" w:cs="Times New Roman"/>
                <w:sz w:val="24"/>
                <w:szCs w:val="24"/>
                <w:lang w:val="uk-UA" w:eastAsia="ru-RU"/>
              </w:rPr>
              <w:t xml:space="preserve"> - Так</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Час висихання</w:t>
            </w:r>
            <w:r w:rsidRPr="00A804D1">
              <w:rPr>
                <w:rFonts w:ascii="Times New Roman" w:eastAsia="Times New Roman" w:hAnsi="Times New Roman" w:cs="Times New Roman"/>
                <w:sz w:val="24"/>
                <w:szCs w:val="24"/>
                <w:lang w:val="uk-UA" w:eastAsia="ru-RU"/>
              </w:rPr>
              <w:t xml:space="preserve"> - 5 година</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Ступінь блиску</w:t>
            </w:r>
            <w:r w:rsidRPr="00A804D1">
              <w:rPr>
                <w:rFonts w:ascii="Times New Roman" w:eastAsia="Times New Roman" w:hAnsi="Times New Roman" w:cs="Times New Roman"/>
                <w:sz w:val="24"/>
                <w:szCs w:val="24"/>
                <w:lang w:val="uk-UA" w:eastAsia="ru-RU"/>
              </w:rPr>
              <w:t xml:space="preserve"> - Матова</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proofErr w:type="spellStart"/>
            <w:r w:rsidRPr="00A804D1">
              <w:rPr>
                <w:rFonts w:ascii="Times New Roman" w:eastAsia="Times New Roman" w:hAnsi="Times New Roman" w:cs="Times New Roman"/>
                <w:b/>
                <w:sz w:val="24"/>
                <w:szCs w:val="24"/>
                <w:lang w:val="uk-UA" w:eastAsia="ru-RU"/>
              </w:rPr>
              <w:t>Фасовка</w:t>
            </w:r>
            <w:proofErr w:type="spellEnd"/>
            <w:r w:rsidRPr="00A804D1">
              <w:rPr>
                <w:rFonts w:ascii="Times New Roman" w:eastAsia="Times New Roman" w:hAnsi="Times New Roman" w:cs="Times New Roman"/>
                <w:b/>
                <w:sz w:val="24"/>
                <w:szCs w:val="24"/>
                <w:lang w:val="uk-UA" w:eastAsia="ru-RU"/>
              </w:rPr>
              <w:t xml:space="preserve"> матеріалу</w:t>
            </w:r>
            <w:r w:rsidRPr="00A804D1">
              <w:rPr>
                <w:rFonts w:ascii="Times New Roman" w:eastAsia="Times New Roman" w:hAnsi="Times New Roman" w:cs="Times New Roman"/>
                <w:sz w:val="24"/>
                <w:szCs w:val="24"/>
                <w:lang w:val="uk-UA" w:eastAsia="ru-RU"/>
              </w:rPr>
              <w:t xml:space="preserve"> - 10 л</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Фактурна фарба</w:t>
            </w:r>
            <w:r w:rsidRPr="00A804D1">
              <w:rPr>
                <w:rFonts w:ascii="Times New Roman" w:eastAsia="Times New Roman" w:hAnsi="Times New Roman" w:cs="Times New Roman"/>
                <w:sz w:val="24"/>
                <w:szCs w:val="24"/>
                <w:lang w:val="uk-UA" w:eastAsia="ru-RU"/>
              </w:rPr>
              <w:t xml:space="preserve"> - Ні</w:t>
            </w:r>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Витрата</w:t>
            </w:r>
            <w:r w:rsidRPr="00A804D1">
              <w:rPr>
                <w:rFonts w:ascii="Times New Roman" w:eastAsia="Times New Roman" w:hAnsi="Times New Roman" w:cs="Times New Roman"/>
                <w:sz w:val="24"/>
                <w:szCs w:val="24"/>
                <w:lang w:val="uk-UA" w:eastAsia="ru-RU"/>
              </w:rPr>
              <w:t xml:space="preserve"> - 7 </w:t>
            </w:r>
            <w:proofErr w:type="spellStart"/>
            <w:r w:rsidRPr="00A804D1">
              <w:rPr>
                <w:rFonts w:ascii="Times New Roman" w:eastAsia="Times New Roman" w:hAnsi="Times New Roman" w:cs="Times New Roman"/>
                <w:sz w:val="24"/>
                <w:szCs w:val="24"/>
                <w:lang w:val="uk-UA" w:eastAsia="ru-RU"/>
              </w:rPr>
              <w:t>кв.м</w:t>
            </w:r>
            <w:proofErr w:type="spellEnd"/>
          </w:p>
          <w:p w:rsidR="00BB3D42" w:rsidRPr="00A804D1" w:rsidRDefault="00BB3D4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Максимальна температура зберігання</w:t>
            </w:r>
            <w:r w:rsidRPr="00A804D1">
              <w:rPr>
                <w:rFonts w:ascii="Times New Roman" w:eastAsia="Times New Roman" w:hAnsi="Times New Roman" w:cs="Times New Roman"/>
                <w:sz w:val="24"/>
                <w:szCs w:val="24"/>
                <w:lang w:val="uk-UA" w:eastAsia="ru-RU"/>
              </w:rPr>
              <w:t xml:space="preserve"> - 5 град.</w:t>
            </w:r>
          </w:p>
          <w:p w:rsidR="00BB3D42" w:rsidRPr="00A804D1" w:rsidRDefault="00015472" w:rsidP="00BB3D42">
            <w:pPr>
              <w:spacing w:after="0" w:line="221" w:lineRule="auto"/>
              <w:jc w:val="both"/>
              <w:rPr>
                <w:rFonts w:ascii="Times New Roman" w:eastAsia="Times New Roman" w:hAnsi="Times New Roman" w:cs="Times New Roman"/>
                <w:sz w:val="24"/>
                <w:szCs w:val="24"/>
                <w:lang w:val="uk-UA" w:eastAsia="ru-RU"/>
              </w:rPr>
            </w:pPr>
            <w:r w:rsidRPr="00A804D1">
              <w:rPr>
                <w:rFonts w:ascii="Times New Roman" w:eastAsia="Times New Roman" w:hAnsi="Times New Roman" w:cs="Times New Roman"/>
                <w:b/>
                <w:sz w:val="24"/>
                <w:szCs w:val="24"/>
                <w:lang w:val="uk-UA" w:eastAsia="ru-RU"/>
              </w:rPr>
              <w:t>Спосіб нанесення</w:t>
            </w:r>
            <w:r w:rsidRPr="00A804D1">
              <w:rPr>
                <w:rFonts w:ascii="Times New Roman" w:eastAsia="Times New Roman" w:hAnsi="Times New Roman" w:cs="Times New Roman"/>
                <w:sz w:val="24"/>
                <w:szCs w:val="24"/>
                <w:lang w:val="uk-UA" w:eastAsia="ru-RU"/>
              </w:rPr>
              <w:t xml:space="preserve"> - </w:t>
            </w:r>
            <w:r w:rsidR="00BB3D42" w:rsidRPr="00A804D1">
              <w:rPr>
                <w:rFonts w:ascii="Times New Roman" w:eastAsia="Times New Roman" w:hAnsi="Times New Roman" w:cs="Times New Roman"/>
                <w:sz w:val="24"/>
                <w:szCs w:val="24"/>
                <w:lang w:val="uk-UA" w:eastAsia="ru-RU"/>
              </w:rPr>
              <w:t xml:space="preserve">Механізований, Пензликом, </w:t>
            </w:r>
            <w:proofErr w:type="spellStart"/>
            <w:r w:rsidR="00BB3D42" w:rsidRPr="00A804D1">
              <w:rPr>
                <w:rFonts w:ascii="Times New Roman" w:eastAsia="Times New Roman" w:hAnsi="Times New Roman" w:cs="Times New Roman"/>
                <w:sz w:val="24"/>
                <w:szCs w:val="24"/>
                <w:lang w:val="uk-UA" w:eastAsia="ru-RU"/>
              </w:rPr>
              <w:t>Валіком</w:t>
            </w:r>
            <w:proofErr w:type="spellEnd"/>
          </w:p>
          <w:p w:rsidR="00D423AE" w:rsidRDefault="00D423AE" w:rsidP="00D423AE">
            <w:pPr>
              <w:spacing w:after="0" w:line="221" w:lineRule="auto"/>
              <w:jc w:val="both"/>
              <w:rPr>
                <w:rFonts w:ascii="Times New Roman" w:eastAsia="Times New Roman" w:hAnsi="Times New Roman" w:cs="Times New Roman"/>
                <w:b/>
                <w:sz w:val="24"/>
                <w:szCs w:val="24"/>
                <w:lang w:val="uk-UA" w:eastAsia="ru-RU"/>
              </w:rPr>
            </w:pPr>
            <w:r w:rsidRPr="00D423AE">
              <w:rPr>
                <w:rFonts w:ascii="Times New Roman" w:eastAsia="Times New Roman" w:hAnsi="Times New Roman" w:cs="Times New Roman"/>
                <w:b/>
                <w:sz w:val="24"/>
                <w:szCs w:val="24"/>
                <w:lang w:val="uk-UA" w:eastAsia="ru-RU"/>
              </w:rPr>
              <w:t xml:space="preserve">Фарба </w:t>
            </w:r>
            <w:r>
              <w:rPr>
                <w:rFonts w:ascii="Times New Roman" w:eastAsia="Times New Roman" w:hAnsi="Times New Roman" w:cs="Times New Roman"/>
                <w:b/>
                <w:sz w:val="24"/>
                <w:szCs w:val="24"/>
                <w:lang w:val="uk-UA" w:eastAsia="ru-RU"/>
              </w:rPr>
              <w:t xml:space="preserve">тонується </w:t>
            </w:r>
            <w:r w:rsidRPr="00D423AE">
              <w:rPr>
                <w:rFonts w:ascii="Times New Roman" w:eastAsia="Times New Roman" w:hAnsi="Times New Roman" w:cs="Times New Roman"/>
                <w:b/>
                <w:sz w:val="24"/>
                <w:szCs w:val="24"/>
                <w:lang w:val="uk-UA" w:eastAsia="ru-RU"/>
              </w:rPr>
              <w:t>у безліч світлих відтінків ручним або машинним способом</w:t>
            </w:r>
          </w:p>
          <w:p w:rsidR="000B2131" w:rsidRDefault="000B2131" w:rsidP="00D423AE">
            <w:pPr>
              <w:spacing w:after="0" w:line="221" w:lineRule="auto"/>
              <w:jc w:val="both"/>
              <w:rPr>
                <w:rFonts w:ascii="Times New Roman" w:eastAsia="Times New Roman" w:hAnsi="Times New Roman" w:cs="Times New Roman"/>
                <w:b/>
                <w:sz w:val="24"/>
                <w:szCs w:val="24"/>
                <w:lang w:val="uk-UA" w:eastAsia="ru-RU"/>
              </w:rPr>
            </w:pPr>
          </w:p>
          <w:p w:rsidR="00015472" w:rsidRPr="00A804D1" w:rsidRDefault="000B2131" w:rsidP="000B2131">
            <w:pPr>
              <w:spacing w:after="0" w:line="221" w:lineRule="auto"/>
              <w:jc w:val="both"/>
              <w:rPr>
                <w:rFonts w:ascii="Times New Roman" w:eastAsia="Times New Roman" w:hAnsi="Times New Roman" w:cs="Times New Roman"/>
                <w:sz w:val="24"/>
                <w:szCs w:val="24"/>
                <w:lang w:val="uk-UA" w:eastAsia="ru-RU"/>
              </w:rPr>
            </w:pPr>
            <w:r w:rsidRPr="000B2131">
              <w:rPr>
                <w:rFonts w:ascii="Times New Roman" w:eastAsia="Times New Roman" w:hAnsi="Times New Roman" w:cs="Times New Roman"/>
                <w:b/>
                <w:sz w:val="24"/>
                <w:szCs w:val="24"/>
                <w:lang w:val="uk-UA" w:eastAsia="ru-RU"/>
              </w:rPr>
              <w:t>Класифікація згідно стандарту:</w:t>
            </w:r>
            <w:r w:rsidRPr="000B2131">
              <w:rPr>
                <w:rFonts w:ascii="Times New Roman" w:eastAsia="Times New Roman" w:hAnsi="Times New Roman" w:cs="Times New Roman"/>
                <w:sz w:val="24"/>
                <w:szCs w:val="24"/>
                <w:lang w:val="uk-UA" w:eastAsia="ru-RU"/>
              </w:rPr>
              <w:t xml:space="preserve"> ДСТУ EN 1062-1:2012 EN 1062-1:2012 | G3 | E2 | S1 | V2 | W2 | A0 | С0.</w:t>
            </w:r>
          </w:p>
        </w:tc>
      </w:tr>
    </w:tbl>
    <w:p w:rsidR="001059D7" w:rsidRDefault="001059D7" w:rsidP="00D528F0">
      <w:pPr>
        <w:spacing w:after="0" w:line="240" w:lineRule="auto"/>
        <w:ind w:firstLine="567"/>
        <w:jc w:val="both"/>
        <w:rPr>
          <w:rFonts w:ascii="Times New Roman" w:hAnsi="Times New Roman" w:cs="Times New Roman"/>
          <w:lang w:val="uk-UA"/>
        </w:rPr>
      </w:pPr>
    </w:p>
    <w:p w:rsidR="007D246B" w:rsidRDefault="007D246B" w:rsidP="003A2BDC">
      <w:pPr>
        <w:pStyle w:val="aff5"/>
        <w:numPr>
          <w:ilvl w:val="0"/>
          <w:numId w:val="49"/>
        </w:numPr>
        <w:ind w:left="0" w:firstLine="0"/>
        <w:contextualSpacing/>
        <w:jc w:val="both"/>
        <w:rPr>
          <w:sz w:val="24"/>
          <w:szCs w:val="24"/>
          <w:lang w:val="uk-UA" w:eastAsia="uk-UA"/>
        </w:rPr>
      </w:pPr>
      <w:r w:rsidRPr="007D246B">
        <w:rPr>
          <w:sz w:val="24"/>
          <w:szCs w:val="24"/>
          <w:lang w:val="uk-UA"/>
        </w:rPr>
        <w:t>Товар повинен бути виготовлений не раніше, ніж за 3 (три) місяці до дати поставки.</w:t>
      </w:r>
    </w:p>
    <w:p w:rsidR="007D246B" w:rsidRPr="007D246B" w:rsidRDefault="007D246B" w:rsidP="003A2BDC">
      <w:pPr>
        <w:pStyle w:val="aff5"/>
        <w:numPr>
          <w:ilvl w:val="0"/>
          <w:numId w:val="49"/>
        </w:numPr>
        <w:ind w:left="0" w:firstLine="0"/>
        <w:contextualSpacing/>
        <w:jc w:val="both"/>
        <w:rPr>
          <w:sz w:val="24"/>
          <w:szCs w:val="24"/>
          <w:lang w:val="uk-UA" w:eastAsia="uk-UA"/>
        </w:rPr>
      </w:pPr>
      <w:r w:rsidRPr="007D246B">
        <w:rPr>
          <w:sz w:val="24"/>
          <w:szCs w:val="24"/>
          <w:lang w:val="uk-UA"/>
        </w:rPr>
        <w:t>Гарантійний строк експлуатації (зберігання) товару повинен відповідати строку, встановленому відповідній документації на товар (стандарти, ТУ, паспорт, тощо).</w:t>
      </w:r>
    </w:p>
    <w:p w:rsidR="007D246B" w:rsidRPr="007D246B" w:rsidRDefault="007D246B" w:rsidP="00C51329">
      <w:pPr>
        <w:pStyle w:val="aff5"/>
        <w:numPr>
          <w:ilvl w:val="0"/>
          <w:numId w:val="49"/>
        </w:numPr>
        <w:ind w:left="0" w:firstLine="0"/>
        <w:contextualSpacing/>
        <w:jc w:val="both"/>
        <w:rPr>
          <w:sz w:val="24"/>
          <w:szCs w:val="24"/>
          <w:lang w:val="uk-UA" w:eastAsia="uk-UA"/>
        </w:rPr>
      </w:pPr>
      <w:r w:rsidRPr="007D246B">
        <w:rPr>
          <w:sz w:val="24"/>
          <w:szCs w:val="24"/>
          <w:lang w:val="uk-UA"/>
        </w:rPr>
        <w:t>П</w:t>
      </w:r>
      <w:proofErr w:type="spellStart"/>
      <w:r w:rsidR="001059D7" w:rsidRPr="007D246B">
        <w:rPr>
          <w:sz w:val="24"/>
          <w:szCs w:val="24"/>
          <w:lang w:eastAsia="uk-UA"/>
        </w:rPr>
        <w:t>оставка</w:t>
      </w:r>
      <w:proofErr w:type="spellEnd"/>
      <w:r w:rsidR="001059D7" w:rsidRPr="007D246B">
        <w:rPr>
          <w:sz w:val="24"/>
          <w:szCs w:val="24"/>
          <w:lang w:eastAsia="uk-UA"/>
        </w:rPr>
        <w:t xml:space="preserve"> </w:t>
      </w:r>
      <w:r w:rsidRPr="007D246B">
        <w:rPr>
          <w:sz w:val="24"/>
          <w:szCs w:val="24"/>
          <w:lang w:val="uk-UA" w:eastAsia="uk-UA"/>
        </w:rPr>
        <w:t>товару</w:t>
      </w:r>
      <w:r w:rsidR="001059D7" w:rsidRPr="007D246B">
        <w:rPr>
          <w:sz w:val="24"/>
          <w:szCs w:val="24"/>
          <w:lang w:val="uk-UA" w:eastAsia="uk-UA"/>
        </w:rPr>
        <w:t xml:space="preserve"> здійснюється транспортом Постачальника та за </w:t>
      </w:r>
      <w:r w:rsidRPr="007D246B">
        <w:rPr>
          <w:sz w:val="24"/>
          <w:szCs w:val="24"/>
          <w:lang w:val="uk-UA" w:eastAsia="uk-UA"/>
        </w:rPr>
        <w:t xml:space="preserve">рахунок Постачальника до </w:t>
      </w:r>
      <w:r w:rsidR="006E5313">
        <w:rPr>
          <w:sz w:val="24"/>
          <w:szCs w:val="24"/>
          <w:lang w:val="uk-UA" w:eastAsia="uk-UA"/>
        </w:rPr>
        <w:t>05 серпня</w:t>
      </w:r>
      <w:r w:rsidR="001059D7" w:rsidRPr="007D246B">
        <w:rPr>
          <w:sz w:val="24"/>
          <w:szCs w:val="24"/>
          <w:lang w:val="uk-UA" w:eastAsia="uk-UA"/>
        </w:rPr>
        <w:t xml:space="preserve"> 2022 року.</w:t>
      </w:r>
    </w:p>
    <w:p w:rsidR="007D246B" w:rsidRDefault="001059D7" w:rsidP="007A48B1">
      <w:pPr>
        <w:pStyle w:val="aff5"/>
        <w:numPr>
          <w:ilvl w:val="0"/>
          <w:numId w:val="49"/>
        </w:numPr>
        <w:ind w:left="0" w:firstLine="0"/>
        <w:contextualSpacing/>
        <w:jc w:val="both"/>
        <w:rPr>
          <w:sz w:val="24"/>
          <w:szCs w:val="24"/>
          <w:lang w:val="uk-UA" w:eastAsia="uk-UA"/>
        </w:rPr>
      </w:pPr>
      <w:r w:rsidRPr="007D246B">
        <w:rPr>
          <w:sz w:val="24"/>
          <w:szCs w:val="24"/>
          <w:lang w:val="uk-UA" w:eastAsia="uk-UA"/>
        </w:rPr>
        <w:t>Місце поставки</w:t>
      </w:r>
      <w:r w:rsidR="00BD3432">
        <w:rPr>
          <w:sz w:val="24"/>
          <w:szCs w:val="24"/>
          <w:lang w:val="uk-UA" w:eastAsia="uk-UA"/>
        </w:rPr>
        <w:t>:</w:t>
      </w:r>
      <w:r w:rsidRPr="007D246B">
        <w:rPr>
          <w:sz w:val="24"/>
          <w:szCs w:val="24"/>
          <w:lang w:val="uk-UA" w:eastAsia="uk-UA"/>
        </w:rPr>
        <w:t xml:space="preserve"> 01042 м. Київ, вул. Джона Маккейна, 29.</w:t>
      </w:r>
    </w:p>
    <w:p w:rsidR="007D246B" w:rsidRDefault="001059D7" w:rsidP="000440D7">
      <w:pPr>
        <w:pStyle w:val="aff5"/>
        <w:numPr>
          <w:ilvl w:val="0"/>
          <w:numId w:val="49"/>
        </w:numPr>
        <w:ind w:left="0" w:firstLine="0"/>
        <w:contextualSpacing/>
        <w:jc w:val="both"/>
        <w:rPr>
          <w:sz w:val="24"/>
          <w:szCs w:val="24"/>
          <w:lang w:val="uk-UA" w:eastAsia="uk-UA"/>
        </w:rPr>
      </w:pPr>
      <w:r w:rsidRPr="007D246B">
        <w:rPr>
          <w:sz w:val="24"/>
          <w:szCs w:val="24"/>
          <w:lang w:val="uk-UA" w:eastAsia="uk-UA"/>
        </w:rPr>
        <w:t>Товар, представлений постачальником, має відповідати вітчизняним та міжнародним стандартам якості.</w:t>
      </w:r>
    </w:p>
    <w:p w:rsidR="007D246B" w:rsidRPr="007D246B" w:rsidRDefault="001059D7" w:rsidP="00294EAF">
      <w:pPr>
        <w:pStyle w:val="aff5"/>
        <w:numPr>
          <w:ilvl w:val="0"/>
          <w:numId w:val="49"/>
        </w:numPr>
        <w:tabs>
          <w:tab w:val="left" w:pos="709"/>
          <w:tab w:val="left" w:pos="851"/>
          <w:tab w:val="left" w:pos="1080"/>
          <w:tab w:val="left" w:pos="1260"/>
        </w:tabs>
        <w:ind w:left="0" w:firstLine="0"/>
        <w:contextualSpacing/>
        <w:jc w:val="both"/>
        <w:rPr>
          <w:color w:val="000000"/>
          <w:sz w:val="24"/>
          <w:szCs w:val="24"/>
          <w:lang w:val="uk-UA" w:eastAsia="uk-UA"/>
        </w:rPr>
      </w:pPr>
      <w:r w:rsidRPr="007D246B">
        <w:rPr>
          <w:sz w:val="24"/>
          <w:szCs w:val="24"/>
          <w:lang w:val="uk-UA" w:eastAsia="uk-UA"/>
        </w:rPr>
        <w:t>Маркування товару на упаковці повинне бути чітким і містити:</w:t>
      </w:r>
      <w:r w:rsidR="007D246B" w:rsidRPr="007D246B">
        <w:rPr>
          <w:sz w:val="24"/>
          <w:szCs w:val="24"/>
          <w:lang w:val="uk-UA" w:eastAsia="uk-UA"/>
        </w:rPr>
        <w:t xml:space="preserve"> </w:t>
      </w:r>
      <w:r w:rsidRPr="007D246B">
        <w:rPr>
          <w:sz w:val="24"/>
          <w:szCs w:val="24"/>
          <w:lang w:val="uk-UA" w:eastAsia="uk-UA"/>
        </w:rPr>
        <w:t>- найменування підприємства-виробника, дату виготовлення; повне найменування товару згідно з вимогами нормативного документу на нього.</w:t>
      </w:r>
    </w:p>
    <w:p w:rsidR="00311BB7" w:rsidRPr="00311BB7" w:rsidRDefault="001059D7" w:rsidP="00294EAF">
      <w:pPr>
        <w:pStyle w:val="aff5"/>
        <w:numPr>
          <w:ilvl w:val="0"/>
          <w:numId w:val="49"/>
        </w:numPr>
        <w:tabs>
          <w:tab w:val="left" w:pos="709"/>
          <w:tab w:val="left" w:pos="851"/>
          <w:tab w:val="left" w:pos="1080"/>
          <w:tab w:val="left" w:pos="1134"/>
          <w:tab w:val="left" w:pos="1260"/>
        </w:tabs>
        <w:ind w:left="0" w:firstLine="0"/>
        <w:contextualSpacing/>
        <w:jc w:val="both"/>
        <w:rPr>
          <w:sz w:val="24"/>
          <w:szCs w:val="24"/>
          <w:lang w:val="uk-UA"/>
        </w:rPr>
      </w:pPr>
      <w:r w:rsidRPr="00311BB7">
        <w:rPr>
          <w:sz w:val="24"/>
          <w:szCs w:val="24"/>
          <w:lang w:val="uk-UA" w:eastAsia="uk-UA"/>
        </w:rPr>
        <w:t>Поставка товару має супроводжуватися документами, що підтверджую</w:t>
      </w:r>
      <w:r w:rsidR="00BD3432">
        <w:rPr>
          <w:sz w:val="24"/>
          <w:szCs w:val="24"/>
          <w:lang w:val="uk-UA" w:eastAsia="uk-UA"/>
        </w:rPr>
        <w:t xml:space="preserve">ть якість та кількість товару: </w:t>
      </w:r>
      <w:r w:rsidRPr="00311BB7">
        <w:rPr>
          <w:bCs/>
          <w:color w:val="000000"/>
          <w:sz w:val="24"/>
          <w:szCs w:val="24"/>
          <w:lang w:val="uk-UA" w:eastAsia="uk-UA"/>
        </w:rPr>
        <w:t>сертифікати якості або відповідності, накладні або товарно-транспортні накладні</w:t>
      </w:r>
      <w:r w:rsidRPr="00311BB7">
        <w:rPr>
          <w:color w:val="000000"/>
          <w:sz w:val="24"/>
          <w:szCs w:val="24"/>
          <w:lang w:val="uk-UA" w:eastAsia="uk-UA"/>
        </w:rPr>
        <w:t>.</w:t>
      </w:r>
    </w:p>
    <w:p w:rsidR="00311BB7" w:rsidRDefault="001059D7" w:rsidP="00294EAF">
      <w:pPr>
        <w:pStyle w:val="aff5"/>
        <w:numPr>
          <w:ilvl w:val="0"/>
          <w:numId w:val="49"/>
        </w:numPr>
        <w:tabs>
          <w:tab w:val="left" w:pos="709"/>
          <w:tab w:val="left" w:pos="1080"/>
          <w:tab w:val="left" w:pos="1134"/>
          <w:tab w:val="left" w:pos="1260"/>
        </w:tabs>
        <w:ind w:left="0" w:firstLine="0"/>
        <w:contextualSpacing/>
        <w:jc w:val="both"/>
        <w:rPr>
          <w:sz w:val="24"/>
          <w:szCs w:val="24"/>
          <w:lang w:val="uk-UA"/>
        </w:rPr>
      </w:pPr>
      <w:r w:rsidRPr="00311BB7">
        <w:rPr>
          <w:sz w:val="24"/>
          <w:szCs w:val="24"/>
          <w:lang w:val="uk-UA"/>
        </w:rPr>
        <w:t>Приймання товару по якості і кількості здійснюється уповноваженими представниками обох сторін. Товар, який не відповідає заявленій якості, буде повертатися Постачальнику. При  порушенні умов поставки та поставці неякісного товару, договір з Постачальником буде розірвано.</w:t>
      </w:r>
    </w:p>
    <w:p w:rsidR="00311BB7" w:rsidRPr="00311BB7" w:rsidRDefault="001059D7" w:rsidP="00294EAF">
      <w:pPr>
        <w:pStyle w:val="aff5"/>
        <w:numPr>
          <w:ilvl w:val="0"/>
          <w:numId w:val="49"/>
        </w:numPr>
        <w:tabs>
          <w:tab w:val="left" w:pos="567"/>
          <w:tab w:val="left" w:pos="709"/>
          <w:tab w:val="left" w:pos="1080"/>
          <w:tab w:val="left" w:pos="1260"/>
        </w:tabs>
        <w:ind w:left="0" w:firstLine="0"/>
        <w:contextualSpacing/>
        <w:jc w:val="both"/>
        <w:rPr>
          <w:b/>
          <w:i/>
          <w:color w:val="000000"/>
          <w:sz w:val="24"/>
          <w:szCs w:val="24"/>
          <w:lang w:val="uk-UA" w:eastAsia="uk-UA"/>
        </w:rPr>
      </w:pPr>
      <w:r w:rsidRPr="00311BB7">
        <w:rPr>
          <w:sz w:val="24"/>
          <w:szCs w:val="24"/>
          <w:lang w:val="uk-UA"/>
        </w:rPr>
        <w:t>Якщо поставлений товар виявиться дефектним, або таким, що не відповідає умовам, Постачальник зобов’язаний замінити цей товар протягом однієї доби з моменту виявлення дефектного товару. Всі витрати, пов’язані із заміною товару неналежної якості (транспортні витрати та ін.) несе Постачальник.</w:t>
      </w:r>
    </w:p>
    <w:p w:rsidR="00311BB7" w:rsidRDefault="00446E3E" w:rsidP="00D035A8">
      <w:pPr>
        <w:pStyle w:val="aff5"/>
        <w:numPr>
          <w:ilvl w:val="0"/>
          <w:numId w:val="49"/>
        </w:numPr>
        <w:tabs>
          <w:tab w:val="left" w:pos="0"/>
          <w:tab w:val="left" w:pos="180"/>
          <w:tab w:val="left" w:pos="284"/>
          <w:tab w:val="left" w:pos="426"/>
          <w:tab w:val="left" w:pos="1080"/>
          <w:tab w:val="left" w:pos="1260"/>
          <w:tab w:val="center" w:pos="4153"/>
          <w:tab w:val="right" w:pos="8306"/>
        </w:tabs>
        <w:ind w:left="0" w:firstLine="142"/>
        <w:contextualSpacing/>
        <w:jc w:val="both"/>
        <w:rPr>
          <w:sz w:val="24"/>
          <w:szCs w:val="24"/>
          <w:lang w:val="uk-UA" w:eastAsia="uk-UA"/>
        </w:rPr>
      </w:pPr>
      <w:r>
        <w:rPr>
          <w:sz w:val="24"/>
          <w:szCs w:val="24"/>
          <w:lang w:val="uk-UA"/>
        </w:rPr>
        <w:t>П</w:t>
      </w:r>
      <w:r w:rsidR="00311BB7" w:rsidRPr="00311BB7">
        <w:rPr>
          <w:sz w:val="24"/>
          <w:szCs w:val="24"/>
          <w:lang w:val="uk-UA"/>
        </w:rPr>
        <w:t xml:space="preserve">оставка товару здійснюється </w:t>
      </w:r>
      <w:r w:rsidR="001059D7" w:rsidRPr="00311BB7">
        <w:rPr>
          <w:sz w:val="24"/>
          <w:szCs w:val="24"/>
          <w:lang w:val="uk-UA"/>
        </w:rPr>
        <w:t xml:space="preserve">своєчасно без будь-яких відхилень за </w:t>
      </w:r>
      <w:proofErr w:type="spellStart"/>
      <w:r w:rsidR="001059D7" w:rsidRPr="00311BB7">
        <w:rPr>
          <w:sz w:val="24"/>
          <w:szCs w:val="24"/>
          <w:lang w:val="uk-UA"/>
        </w:rPr>
        <w:t>адресою</w:t>
      </w:r>
      <w:proofErr w:type="spellEnd"/>
      <w:r w:rsidR="001059D7" w:rsidRPr="00311BB7">
        <w:rPr>
          <w:sz w:val="24"/>
          <w:szCs w:val="24"/>
          <w:lang w:val="uk-UA"/>
        </w:rPr>
        <w:t xml:space="preserve"> Замовника відповідно до умов постачання товару, зазначених в договорі.</w:t>
      </w:r>
    </w:p>
    <w:p w:rsidR="001059D7" w:rsidRPr="00311BB7" w:rsidRDefault="001059D7" w:rsidP="00D035A8">
      <w:pPr>
        <w:pStyle w:val="aff5"/>
        <w:numPr>
          <w:ilvl w:val="0"/>
          <w:numId w:val="49"/>
        </w:numPr>
        <w:tabs>
          <w:tab w:val="left" w:pos="0"/>
          <w:tab w:val="left" w:pos="180"/>
          <w:tab w:val="left" w:pos="284"/>
          <w:tab w:val="left" w:pos="426"/>
          <w:tab w:val="left" w:pos="1080"/>
          <w:tab w:val="left" w:pos="1260"/>
          <w:tab w:val="center" w:pos="4153"/>
          <w:tab w:val="right" w:pos="8306"/>
        </w:tabs>
        <w:ind w:left="0" w:firstLine="142"/>
        <w:contextualSpacing/>
        <w:jc w:val="both"/>
        <w:rPr>
          <w:sz w:val="24"/>
          <w:szCs w:val="24"/>
          <w:lang w:val="uk-UA" w:eastAsia="uk-UA"/>
        </w:rPr>
      </w:pPr>
      <w:r w:rsidRPr="00311BB7">
        <w:rPr>
          <w:sz w:val="24"/>
          <w:szCs w:val="24"/>
          <w:lang w:val="uk-UA" w:eastAsia="uk-UA"/>
        </w:rPr>
        <w:lastRenderedPageBreak/>
        <w:t>У своїй тендерній пропозиції учасник зазначає ціну за кожну одиницю товару, що пропонує постачати, у тій послідовності, в якій вони зазначені у тендерній документації замовника; остаточно визначає підсумкову вартість, вказуючи окремо суму податку на додану вартість. У випадку, коли учасник не є платником податку на додану вартість, сума податку не вказується.</w:t>
      </w:r>
    </w:p>
    <w:p w:rsidR="001059D7" w:rsidRPr="001059D7" w:rsidRDefault="001059D7" w:rsidP="001059D7">
      <w:pPr>
        <w:tabs>
          <w:tab w:val="left" w:pos="180"/>
        </w:tabs>
        <w:suppressAutoHyphens/>
        <w:spacing w:after="0" w:line="276" w:lineRule="auto"/>
        <w:ind w:right="-25" w:firstLine="567"/>
        <w:jc w:val="center"/>
        <w:rPr>
          <w:rFonts w:ascii="Times New Roman" w:eastAsia="Calibri" w:hAnsi="Times New Roman" w:cs="Times New Roman"/>
          <w:b/>
          <w:sz w:val="24"/>
          <w:szCs w:val="24"/>
          <w:lang w:val="uk-UA"/>
        </w:rPr>
      </w:pPr>
    </w:p>
    <w:p w:rsidR="001059D7" w:rsidRPr="001059D7" w:rsidRDefault="001059D7" w:rsidP="001059D7">
      <w:pPr>
        <w:shd w:val="clear" w:color="auto" w:fill="FFFFFF"/>
        <w:suppressAutoHyphens/>
        <w:spacing w:after="0" w:line="240" w:lineRule="auto"/>
        <w:jc w:val="both"/>
        <w:rPr>
          <w:rFonts w:ascii="Times New Roman" w:eastAsia="Times New Roman" w:hAnsi="Times New Roman" w:cs="Times New Roman"/>
          <w:i/>
          <w:lang w:val="uk-UA" w:eastAsia="zh-CN"/>
        </w:rPr>
      </w:pPr>
      <w:r w:rsidRPr="001059D7">
        <w:rPr>
          <w:rFonts w:ascii="Times New Roman" w:eastAsia="Times New Roman" w:hAnsi="Times New Roman" w:cs="Times New Roman"/>
          <w:i/>
          <w:sz w:val="24"/>
          <w:szCs w:val="24"/>
          <w:lang w:val="uk-UA" w:eastAsia="zh-CN"/>
        </w:rPr>
        <w:t>*</w:t>
      </w:r>
      <w:r w:rsidRPr="001059D7">
        <w:rPr>
          <w:rFonts w:ascii="Times New Roman" w:eastAsia="Times New Roman" w:hAnsi="Times New Roman" w:cs="Times New Roman"/>
          <w:i/>
          <w:lang w:val="uk-UA" w:eastAsia="zh-CN"/>
        </w:rPr>
        <w:t>У тих випадках, коли у специфікації товару містяться посилання на конкретні торговельні</w:t>
      </w:r>
    </w:p>
    <w:p w:rsidR="001059D7" w:rsidRPr="001059D7" w:rsidRDefault="001059D7" w:rsidP="001059D7">
      <w:pPr>
        <w:shd w:val="clear" w:color="auto" w:fill="FFFFFF"/>
        <w:suppressAutoHyphens/>
        <w:spacing w:after="0" w:line="240" w:lineRule="auto"/>
        <w:jc w:val="both"/>
        <w:rPr>
          <w:rFonts w:ascii="Times New Roman" w:eastAsia="Times New Roman" w:hAnsi="Times New Roman" w:cs="Times New Roman"/>
          <w:i/>
          <w:lang w:val="uk-UA" w:eastAsia="zh-CN"/>
        </w:rPr>
      </w:pPr>
      <w:r w:rsidRPr="001059D7">
        <w:rPr>
          <w:rFonts w:ascii="Times New Roman" w:eastAsia="Times New Roman" w:hAnsi="Times New Roman" w:cs="Times New Roman"/>
          <w:i/>
          <w:lang w:val="uk-UA" w:eastAsia="zh-CN"/>
        </w:rPr>
        <w:t>марки чи фірму, патент, конструкцію, тип або назву предмета закупівлі, джерело його</w:t>
      </w:r>
    </w:p>
    <w:p w:rsidR="001059D7" w:rsidRPr="001059D7" w:rsidRDefault="001059D7" w:rsidP="001059D7">
      <w:pPr>
        <w:shd w:val="clear" w:color="auto" w:fill="FFFFFF"/>
        <w:suppressAutoHyphens/>
        <w:spacing w:after="0" w:line="240" w:lineRule="auto"/>
        <w:jc w:val="both"/>
        <w:rPr>
          <w:rFonts w:ascii="Times New Roman" w:eastAsia="Times New Roman" w:hAnsi="Times New Roman" w:cs="Times New Roman"/>
          <w:i/>
          <w:lang w:val="uk-UA" w:eastAsia="zh-CN"/>
        </w:rPr>
      </w:pPr>
      <w:r w:rsidRPr="001059D7">
        <w:rPr>
          <w:rFonts w:ascii="Times New Roman" w:eastAsia="Times New Roman" w:hAnsi="Times New Roman" w:cs="Times New Roman"/>
          <w:i/>
          <w:lang w:val="uk-UA" w:eastAsia="zh-CN"/>
        </w:rPr>
        <w:t>походження або виробника - слід читати як "або еквівалент"</w:t>
      </w:r>
    </w:p>
    <w:p w:rsidR="001059D7" w:rsidRPr="001059D7" w:rsidRDefault="001059D7" w:rsidP="001059D7">
      <w:pPr>
        <w:shd w:val="clear" w:color="auto" w:fill="FFFFFF"/>
        <w:suppressAutoHyphens/>
        <w:spacing w:before="280" w:after="280" w:line="240" w:lineRule="auto"/>
        <w:jc w:val="both"/>
        <w:rPr>
          <w:rFonts w:ascii="Times New Roman" w:eastAsia="Times New Roman" w:hAnsi="Times New Roman" w:cs="Times New Roman"/>
          <w:color w:val="000000"/>
          <w:lang w:val="uk-UA" w:eastAsia="zh-CN"/>
        </w:rPr>
      </w:pPr>
      <w:r w:rsidRPr="001059D7">
        <w:rPr>
          <w:rFonts w:ascii="Times New Roman" w:eastAsia="Times New Roman" w:hAnsi="Times New Roman" w:cs="Times New Roman"/>
          <w:bCs/>
          <w:i/>
          <w:lang w:val="uk-UA" w:eastAsia="zh-CN"/>
        </w:rPr>
        <w:t>**У разі якщо Учасником пропонується еквівалент товару він повинен бути не гіршим за технічні та якісні характеристики, які вимагаються Замовником. Підтвердити порівняльною таблицею.</w:t>
      </w:r>
    </w:p>
    <w:p w:rsidR="001059D7" w:rsidRDefault="001059D7"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1059D7" w:rsidRDefault="001059D7">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№3</w:t>
      </w:r>
      <w:r w:rsidRPr="001C0AEC">
        <w:rPr>
          <w:rFonts w:ascii="Times New Roman" w:eastAsia="Times New Roman" w:hAnsi="Times New Roman" w:cs="Times New Roman"/>
          <w:color w:val="000000"/>
          <w:sz w:val="24"/>
          <w:szCs w:val="24"/>
          <w:lang w:val="uk-UA" w:eastAsia="uk-UA"/>
        </w:rPr>
        <w:t xml:space="preserve"> до Оголошення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1C0AEC" w:rsidRPr="001C0AEC" w:rsidRDefault="001C0AEC" w:rsidP="001C0AEC">
      <w:pPr>
        <w:spacing w:after="0" w:line="240" w:lineRule="auto"/>
        <w:jc w:val="center"/>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ВИМОГИ ДО КВАЛІФІКАЦІЇ УЧАСНИКА</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p>
    <w:p w:rsidR="001C0AEC" w:rsidRPr="001C0AEC" w:rsidRDefault="001C0AEC" w:rsidP="001C0AEC">
      <w:pPr>
        <w:spacing w:after="0" w:line="240" w:lineRule="auto"/>
        <w:ind w:firstLine="540"/>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 xml:space="preserve">Учасник повинен надати в електронному (сканованому) вигляді у форматі </w:t>
      </w:r>
      <w:proofErr w:type="spellStart"/>
      <w:r w:rsidRPr="001C0AEC">
        <w:rPr>
          <w:rFonts w:ascii="Times New Roman" w:eastAsia="Times New Roman" w:hAnsi="Times New Roman" w:cs="Times New Roman"/>
          <w:b/>
          <w:sz w:val="24"/>
          <w:szCs w:val="24"/>
          <w:lang w:val="uk-UA" w:eastAsia="uk-UA"/>
        </w:rPr>
        <w:t>pdf</w:t>
      </w:r>
      <w:proofErr w:type="spellEnd"/>
      <w:r w:rsidRPr="001C0AEC">
        <w:rPr>
          <w:rFonts w:ascii="Times New Roman" w:eastAsia="Times New Roman" w:hAnsi="Times New Roman" w:cs="Times New Roman"/>
          <w:b/>
          <w:sz w:val="24"/>
          <w:szCs w:val="24"/>
          <w:lang w:val="uk-UA" w:eastAsia="uk-UA"/>
        </w:rPr>
        <w:t xml:space="preserve"> або </w:t>
      </w:r>
      <w:hyperlink r:id="rId7" w:history="1">
        <w:proofErr w:type="spellStart"/>
        <w:r w:rsidRPr="001C0AEC">
          <w:rPr>
            <w:rFonts w:ascii="Times New Roman" w:eastAsia="Times New Roman" w:hAnsi="Times New Roman" w:cs="Times New Roman"/>
            <w:b/>
            <w:sz w:val="24"/>
            <w:szCs w:val="24"/>
            <w:lang w:val="uk-UA" w:eastAsia="uk-UA"/>
          </w:rPr>
          <w:t>jpg</w:t>
        </w:r>
      </w:hyperlink>
      <w:r w:rsidRPr="001C0AEC">
        <w:rPr>
          <w:rFonts w:ascii="Times New Roman" w:eastAsia="Times New Roman" w:hAnsi="Times New Roman" w:cs="Times New Roman"/>
          <w:b/>
          <w:sz w:val="24"/>
          <w:szCs w:val="24"/>
          <w:lang w:val="uk-UA" w:eastAsia="uk-UA"/>
        </w:rPr>
        <w:t>в</w:t>
      </w:r>
      <w:proofErr w:type="spellEnd"/>
      <w:r w:rsidRPr="001C0AEC">
        <w:rPr>
          <w:rFonts w:ascii="Times New Roman" w:eastAsia="Times New Roman" w:hAnsi="Times New Roman" w:cs="Times New Roman"/>
          <w:b/>
          <w:sz w:val="24"/>
          <w:szCs w:val="24"/>
          <w:lang w:val="uk-UA" w:eastAsia="uk-UA"/>
        </w:rPr>
        <w:t xml:space="preserve"> складі своєї пропозиції наступні документи:</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виписки або витягу з Єдиного державного реєстру юридичних осіб і фізичних осіб–підприємців;</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статуту (для юридичних осіб);</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включення до ЄДРПОУ (для юридичних осіб);</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присвоєння ідентифікаційного коду (для фізичних осіб);</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паспорту (для фізичних осіб);</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Цінову пропозицію;</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Основні умови договору;</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Контактна інформація компанії-учасника (із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Копії документів, які свідчать про якість товарів/послуг,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встановлені діючим законодавством;</w:t>
      </w:r>
    </w:p>
    <w:p w:rsidR="001C0AEC" w:rsidRPr="001C0AEC" w:rsidRDefault="001C0AEC" w:rsidP="001C0AEC">
      <w:pPr>
        <w:numPr>
          <w:ilvl w:val="0"/>
          <w:numId w:val="4"/>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Аналогічні договори з аналогічними замовниками.</w:t>
      </w:r>
    </w:p>
    <w:p w:rsidR="001C0AEC" w:rsidRPr="001C0AEC" w:rsidRDefault="001C0AEC" w:rsidP="001C0AEC">
      <w:pPr>
        <w:spacing w:after="0" w:line="240" w:lineRule="auto"/>
        <w:ind w:left="900"/>
        <w:jc w:val="both"/>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ind w:firstLine="540"/>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Наведені вище документи повинні бути розміщені на електронному майданчику не пізніше дня завершення аукціону. Дана вимога зумовлена обмеженим часом для оцінки документів Учасників. </w:t>
      </w:r>
    </w:p>
    <w:p w:rsidR="001C0AEC" w:rsidRPr="001C0AEC" w:rsidRDefault="001C0AEC" w:rsidP="001C0AEC">
      <w:pPr>
        <w:spacing w:after="0" w:line="240" w:lineRule="auto"/>
        <w:ind w:firstLine="567"/>
        <w:rPr>
          <w:rFonts w:ascii="Times New Roman" w:eastAsia="Times New Roman" w:hAnsi="Times New Roman" w:cs="Times New Roman"/>
          <w:sz w:val="24"/>
          <w:szCs w:val="24"/>
          <w:lang w:val="uk-UA"/>
        </w:rPr>
      </w:pPr>
      <w:r w:rsidRPr="001C0AEC">
        <w:rPr>
          <w:rFonts w:ascii="Times New Roman" w:eastAsia="Times New Roman" w:hAnsi="Times New Roman" w:cs="Times New Roman"/>
          <w:b/>
          <w:sz w:val="24"/>
          <w:szCs w:val="24"/>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r w:rsidR="00AD3496">
        <w:rPr>
          <w:rFonts w:ascii="Times New Roman" w:eastAsia="Times New Roman" w:hAnsi="Times New Roman" w:cs="Times New Roman"/>
          <w:b/>
          <w:sz w:val="24"/>
          <w:szCs w:val="24"/>
          <w:lang w:val="uk-UA" w:eastAsia="uk-UA"/>
        </w:rPr>
        <w:t>.</w:t>
      </w:r>
      <w:r w:rsidRPr="001C0AEC">
        <w:rPr>
          <w:rFonts w:ascii="Times New Roman" w:eastAsia="Times New Roman" w:hAnsi="Times New Roman" w:cs="Times New Roman"/>
          <w:sz w:val="24"/>
          <w:szCs w:val="24"/>
          <w:lang w:val="uk-UA"/>
        </w:rPr>
        <w:br w:type="page"/>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№4</w:t>
      </w:r>
      <w:r w:rsidRPr="001C0AEC">
        <w:rPr>
          <w:rFonts w:ascii="Times New Roman" w:eastAsia="Times New Roman" w:hAnsi="Times New Roman" w:cs="Times New Roman"/>
          <w:color w:val="000000"/>
          <w:sz w:val="24"/>
          <w:szCs w:val="24"/>
          <w:lang w:val="uk-UA" w:eastAsia="uk-UA"/>
        </w:rPr>
        <w:t xml:space="preserve"> до Оголошення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uk-UA"/>
        </w:rPr>
      </w:pPr>
    </w:p>
    <w:p w:rsidR="001C0AEC" w:rsidRPr="001C0AEC" w:rsidRDefault="001C0AEC" w:rsidP="001C0AEC">
      <w:pPr>
        <w:shd w:val="clear" w:color="auto" w:fill="FFFFFF"/>
        <w:spacing w:after="0" w:line="240" w:lineRule="auto"/>
        <w:ind w:right="196"/>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Форма пропозиції, яка подається Учасником на фірмовому бланку (за наявності).</w:t>
      </w:r>
    </w:p>
    <w:p w:rsidR="001C0AEC" w:rsidRPr="001C0AEC" w:rsidRDefault="001C0AEC" w:rsidP="001C0AEC">
      <w:pPr>
        <w:shd w:val="clear" w:color="auto" w:fill="FFFFFF"/>
        <w:spacing w:after="0" w:line="240" w:lineRule="auto"/>
        <w:ind w:right="196"/>
        <w:rPr>
          <w:rFonts w:ascii="Times New Roman" w:eastAsia="Times New Roman" w:hAnsi="Times New Roman" w:cs="Times New Roman"/>
          <w:i/>
          <w:iCs/>
          <w:sz w:val="24"/>
          <w:szCs w:val="24"/>
          <w:lang w:val="uk-UA" w:eastAsia="uk-UA"/>
        </w:rPr>
      </w:pPr>
      <w:r w:rsidRPr="001C0AEC">
        <w:rPr>
          <w:rFonts w:ascii="Times New Roman" w:eastAsia="Times New Roman" w:hAnsi="Times New Roman" w:cs="Times New Roman"/>
          <w:i/>
          <w:iCs/>
          <w:sz w:val="24"/>
          <w:szCs w:val="24"/>
          <w:lang w:val="uk-UA" w:eastAsia="uk-UA"/>
        </w:rPr>
        <w:t>Учасник не повинен відступати від даної форми.</w:t>
      </w:r>
    </w:p>
    <w:p w:rsidR="001C0AEC" w:rsidRPr="001C0AEC" w:rsidRDefault="001C0AEC" w:rsidP="001C0AEC">
      <w:pPr>
        <w:keepNext/>
        <w:spacing w:after="0" w:line="240" w:lineRule="auto"/>
        <w:jc w:val="center"/>
        <w:outlineLvl w:val="0"/>
        <w:rPr>
          <w:rFonts w:ascii="Times New Roman" w:eastAsia="Times New Roman" w:hAnsi="Times New Roman" w:cs="Times New Roman"/>
          <w:b/>
          <w:bCs/>
          <w:caps/>
          <w:kern w:val="32"/>
          <w:sz w:val="24"/>
          <w:szCs w:val="24"/>
          <w:lang w:val="uk-UA" w:eastAsia="uk-UA"/>
        </w:rPr>
      </w:pPr>
      <w:r w:rsidRPr="001C0AEC">
        <w:rPr>
          <w:rFonts w:ascii="Times New Roman" w:eastAsia="Times New Roman" w:hAnsi="Times New Roman" w:cs="Times New Roman"/>
          <w:b/>
          <w:bCs/>
          <w:kern w:val="32"/>
          <w:sz w:val="24"/>
          <w:szCs w:val="24"/>
          <w:lang w:val="uk-UA" w:eastAsia="uk-UA"/>
        </w:rPr>
        <w:t>Ф</w:t>
      </w:r>
      <w:r w:rsidRPr="001C0AEC">
        <w:rPr>
          <w:rFonts w:ascii="Times New Roman" w:eastAsia="Times New Roman" w:hAnsi="Times New Roman" w:cs="Times New Roman"/>
          <w:b/>
          <w:bCs/>
          <w:caps/>
          <w:kern w:val="32"/>
          <w:sz w:val="24"/>
          <w:szCs w:val="24"/>
          <w:lang w:val="uk-UA" w:eastAsia="uk-UA"/>
        </w:rPr>
        <w:t>орма ЦІНОВОЇ пропозиції*</w:t>
      </w:r>
    </w:p>
    <w:p w:rsidR="00651191" w:rsidRPr="001059D7" w:rsidRDefault="001C0AEC" w:rsidP="003A38DD">
      <w:pPr>
        <w:spacing w:after="0" w:line="240" w:lineRule="auto"/>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shd w:val="clear" w:color="auto" w:fill="FFFFFF"/>
          <w:lang w:val="uk-UA" w:eastAsia="uk-UA"/>
        </w:rPr>
        <w:t>________________(назва підприємства/фізичної особи), надає свою пропозицію щодо участі у</w:t>
      </w:r>
      <w:r w:rsidRPr="001C0AEC">
        <w:rPr>
          <w:rFonts w:ascii="Times New Roman" w:eastAsia="Times New Roman" w:hAnsi="Times New Roman" w:cs="Times New Roman"/>
          <w:sz w:val="24"/>
          <w:szCs w:val="24"/>
          <w:lang w:val="uk-UA" w:eastAsia="uk-UA"/>
        </w:rPr>
        <w:t xml:space="preserve"> закупівлі</w:t>
      </w:r>
      <w:r w:rsidR="00F73D19" w:rsidRPr="00651191">
        <w:rPr>
          <w:rFonts w:ascii="Times New Roman" w:eastAsia="Times New Roman" w:hAnsi="Times New Roman" w:cs="Times New Roman"/>
          <w:sz w:val="24"/>
          <w:szCs w:val="24"/>
          <w:lang w:val="uk-UA" w:eastAsia="uk-UA"/>
        </w:rPr>
        <w:t>:</w:t>
      </w:r>
      <w:r w:rsidR="00651191">
        <w:rPr>
          <w:rFonts w:ascii="Times New Roman" w:eastAsia="Calibri" w:hAnsi="Times New Roman" w:cs="Times New Roman"/>
          <w:b/>
          <w:bCs/>
          <w:i/>
          <w:iCs/>
          <w:spacing w:val="-1"/>
          <w:sz w:val="24"/>
          <w:szCs w:val="24"/>
          <w:lang w:val="uk-UA" w:eastAsia="ru-RU"/>
        </w:rPr>
        <w:t xml:space="preserve"> </w:t>
      </w:r>
      <w:r w:rsidR="00311BB7" w:rsidRPr="00311BB7">
        <w:rPr>
          <w:rFonts w:ascii="Times New Roman" w:hAnsi="Times New Roman" w:cs="Times New Roman"/>
          <w:b/>
          <w:sz w:val="24"/>
          <w:szCs w:val="24"/>
          <w:lang w:val="uk-UA" w:eastAsia="ru-RU"/>
        </w:rPr>
        <w:t>ДК 021:2015: 44810000-1 Фарби</w:t>
      </w:r>
      <w:r w:rsidR="00A804D1">
        <w:rPr>
          <w:rFonts w:ascii="Times New Roman" w:hAnsi="Times New Roman" w:cs="Times New Roman"/>
          <w:b/>
          <w:sz w:val="24"/>
          <w:szCs w:val="24"/>
          <w:lang w:val="uk-UA" w:eastAsia="ru-RU"/>
        </w:rPr>
        <w:t xml:space="preserve"> </w:t>
      </w:r>
      <w:r w:rsidR="00311BB7" w:rsidRPr="00311BB7">
        <w:rPr>
          <w:rFonts w:ascii="Times New Roman" w:hAnsi="Times New Roman" w:cs="Times New Roman"/>
          <w:b/>
          <w:sz w:val="24"/>
          <w:szCs w:val="24"/>
          <w:lang w:val="uk-UA" w:eastAsia="ru-RU"/>
        </w:rPr>
        <w:t>(</w:t>
      </w:r>
      <w:r w:rsidR="006E5313">
        <w:rPr>
          <w:rFonts w:ascii="Times New Roman" w:hAnsi="Times New Roman" w:cs="Times New Roman"/>
          <w:b/>
          <w:sz w:val="24"/>
          <w:szCs w:val="24"/>
          <w:lang w:val="uk-UA" w:eastAsia="ru-RU"/>
        </w:rPr>
        <w:t>Біла м</w:t>
      </w:r>
      <w:r w:rsidR="00311BB7" w:rsidRPr="00311BB7">
        <w:rPr>
          <w:rFonts w:ascii="Times New Roman" w:hAnsi="Times New Roman" w:cs="Times New Roman"/>
          <w:b/>
          <w:sz w:val="24"/>
          <w:szCs w:val="24"/>
          <w:lang w:val="uk-UA" w:eastAsia="ru-RU"/>
        </w:rPr>
        <w:t>атова акрилова фарба для зовнішніх та внутрішніх робіт)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Повне найменування учасника – суб’єкта господарювання</w:t>
            </w:r>
          </w:p>
        </w:tc>
      </w:tr>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Ідентифікаційний код за ЄДРПОУ</w:t>
            </w:r>
          </w:p>
        </w:tc>
      </w:tr>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Реквізити (адреса - юридична та фактична, телефон, факс, телефон для контактів)</w:t>
            </w:r>
          </w:p>
        </w:tc>
      </w:tr>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Вартість пропозиції</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Термін надання послуги</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Учасник вказує термін надання послуг </w:t>
            </w:r>
          </w:p>
        </w:tc>
      </w:tr>
      <w:tr w:rsidR="001C0AEC" w:rsidRPr="001C0AEC" w:rsidTr="00786CF9">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(Прізвище, ім’я, по батькові, посада, контактний телефон).</w:t>
            </w:r>
          </w:p>
        </w:tc>
      </w:tr>
    </w:tbl>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98"/>
        <w:gridCol w:w="1276"/>
        <w:gridCol w:w="1134"/>
        <w:gridCol w:w="1552"/>
        <w:gridCol w:w="1800"/>
      </w:tblGrid>
      <w:tr w:rsidR="001C0AEC" w:rsidRPr="001C0AEC" w:rsidTr="00786CF9">
        <w:trPr>
          <w:cantSplit/>
          <w:trHeight w:val="675"/>
        </w:trPr>
        <w:tc>
          <w:tcPr>
            <w:tcW w:w="540" w:type="dxa"/>
            <w:shd w:val="clear" w:color="auto" w:fill="auto"/>
            <w:vAlign w:val="center"/>
          </w:tcPr>
          <w:p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w:t>
            </w:r>
          </w:p>
          <w:p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п/п</w:t>
            </w:r>
          </w:p>
        </w:tc>
        <w:tc>
          <w:tcPr>
            <w:tcW w:w="4498" w:type="dxa"/>
            <w:tcBorders>
              <w:bottom w:val="single" w:sz="4" w:space="0" w:color="auto"/>
            </w:tcBorders>
            <w:shd w:val="clear" w:color="auto" w:fill="auto"/>
            <w:vAlign w:val="center"/>
          </w:tcPr>
          <w:p w:rsidR="001C0AEC" w:rsidRPr="001C0AEC" w:rsidRDefault="001C0AEC" w:rsidP="001C0AEC">
            <w:pPr>
              <w:shd w:val="clear" w:color="auto" w:fill="FFFFFF"/>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Найменування предмету закупівлі</w:t>
            </w:r>
          </w:p>
        </w:tc>
        <w:tc>
          <w:tcPr>
            <w:tcW w:w="1276" w:type="dxa"/>
            <w:tcBorders>
              <w:bottom w:val="single" w:sz="4" w:space="0" w:color="auto"/>
            </w:tcBorders>
            <w:shd w:val="clear" w:color="auto" w:fill="auto"/>
            <w:vAlign w:val="center"/>
          </w:tcPr>
          <w:p w:rsidR="001C0AEC" w:rsidRPr="001C0AEC" w:rsidRDefault="001C0AEC" w:rsidP="001C0AEC">
            <w:pPr>
              <w:shd w:val="clear" w:color="auto" w:fill="FFFFFF"/>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 xml:space="preserve">Одиниці виміру </w:t>
            </w:r>
          </w:p>
        </w:tc>
        <w:tc>
          <w:tcPr>
            <w:tcW w:w="1134" w:type="dxa"/>
            <w:tcBorders>
              <w:bottom w:val="single" w:sz="4" w:space="0" w:color="auto"/>
            </w:tcBorders>
            <w:shd w:val="clear" w:color="auto" w:fill="auto"/>
            <w:vAlign w:val="center"/>
          </w:tcPr>
          <w:p w:rsidR="001C0AEC" w:rsidRPr="001C0AEC" w:rsidRDefault="001C0AEC" w:rsidP="001C0AEC">
            <w:pPr>
              <w:shd w:val="clear" w:color="auto" w:fill="FFFFFF"/>
              <w:spacing w:after="0" w:line="240" w:lineRule="auto"/>
              <w:ind w:right="-108"/>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Кількість</w:t>
            </w:r>
          </w:p>
        </w:tc>
        <w:tc>
          <w:tcPr>
            <w:tcW w:w="1552" w:type="dxa"/>
            <w:tcBorders>
              <w:bottom w:val="single" w:sz="4" w:space="0" w:color="auto"/>
            </w:tcBorders>
            <w:shd w:val="clear" w:color="auto" w:fill="auto"/>
            <w:vAlign w:val="center"/>
          </w:tcPr>
          <w:p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 xml:space="preserve">Ціна за одиницю </w:t>
            </w:r>
          </w:p>
          <w:p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без ПДВ (грн.)</w:t>
            </w:r>
          </w:p>
        </w:tc>
        <w:tc>
          <w:tcPr>
            <w:tcW w:w="1800" w:type="dxa"/>
            <w:tcBorders>
              <w:bottom w:val="single" w:sz="4" w:space="0" w:color="auto"/>
            </w:tcBorders>
            <w:shd w:val="clear" w:color="auto" w:fill="auto"/>
            <w:vAlign w:val="center"/>
          </w:tcPr>
          <w:p w:rsidR="001C0AEC" w:rsidRPr="001C0AEC" w:rsidRDefault="001C0AEC" w:rsidP="001C0AEC">
            <w:pPr>
              <w:keepNext/>
              <w:keepLines/>
              <w:shd w:val="clear" w:color="auto" w:fill="FFFFFF"/>
              <w:tabs>
                <w:tab w:val="center" w:pos="6294"/>
                <w:tab w:val="center" w:pos="8038"/>
                <w:tab w:val="center" w:pos="9247"/>
              </w:tabs>
              <w:spacing w:after="0" w:line="240" w:lineRule="auto"/>
              <w:jc w:val="center"/>
              <w:rPr>
                <w:rFonts w:ascii="Times New Roman" w:eastAsia="Times New Roman" w:hAnsi="Times New Roman" w:cs="Times New Roman"/>
                <w:b/>
                <w:bCs/>
                <w:spacing w:val="-8"/>
                <w:sz w:val="24"/>
                <w:szCs w:val="24"/>
                <w:lang w:val="uk-UA" w:eastAsia="uk-UA"/>
              </w:rPr>
            </w:pPr>
            <w:r w:rsidRPr="001C0AEC">
              <w:rPr>
                <w:rFonts w:ascii="Times New Roman" w:eastAsia="Times New Roman" w:hAnsi="Times New Roman" w:cs="Times New Roman"/>
                <w:b/>
                <w:bCs/>
                <w:spacing w:val="-8"/>
                <w:sz w:val="24"/>
                <w:szCs w:val="24"/>
                <w:lang w:val="uk-UA" w:eastAsia="uk-UA"/>
              </w:rPr>
              <w:t>Сума без ПДВ (грн.)</w:t>
            </w:r>
          </w:p>
        </w:tc>
      </w:tr>
      <w:tr w:rsidR="001C0AEC" w:rsidRPr="001C0AEC" w:rsidTr="00786CF9">
        <w:trPr>
          <w:cantSplit/>
          <w:trHeight w:val="815"/>
        </w:trPr>
        <w:tc>
          <w:tcPr>
            <w:tcW w:w="540" w:type="dxa"/>
            <w:tcBorders>
              <w:bottom w:val="single" w:sz="4" w:space="0" w:color="auto"/>
            </w:tcBorders>
            <w:vAlign w:val="center"/>
          </w:tcPr>
          <w:p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1.</w:t>
            </w:r>
          </w:p>
        </w:tc>
        <w:tc>
          <w:tcPr>
            <w:tcW w:w="4498" w:type="dxa"/>
            <w:tcBorders>
              <w:bottom w:val="single" w:sz="4" w:space="0" w:color="auto"/>
            </w:tcBorders>
            <w:vAlign w:val="center"/>
          </w:tcPr>
          <w:p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tc>
        <w:tc>
          <w:tcPr>
            <w:tcW w:w="1276" w:type="dxa"/>
            <w:tcBorders>
              <w:bottom w:val="single" w:sz="4" w:space="0" w:color="auto"/>
            </w:tcBorders>
            <w:shd w:val="clear" w:color="auto" w:fill="auto"/>
            <w:vAlign w:val="center"/>
          </w:tcPr>
          <w:p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134" w:type="dxa"/>
            <w:vAlign w:val="center"/>
          </w:tcPr>
          <w:p w:rsidR="001C0AEC" w:rsidRPr="001C0AEC" w:rsidRDefault="001C0AEC" w:rsidP="001C0AEC">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552" w:type="dxa"/>
            <w:vAlign w:val="center"/>
          </w:tcPr>
          <w:p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0" w:type="dxa"/>
            <w:vAlign w:val="center"/>
          </w:tcPr>
          <w:p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i/>
                <w:sz w:val="24"/>
                <w:szCs w:val="24"/>
                <w:lang w:val="uk-UA" w:eastAsia="uk-UA"/>
              </w:rPr>
            </w:pPr>
          </w:p>
        </w:tc>
      </w:tr>
      <w:tr w:rsidR="001C0AEC" w:rsidRPr="001C0AEC" w:rsidTr="00786CF9">
        <w:trPr>
          <w:cantSplit/>
          <w:trHeight w:val="302"/>
        </w:trPr>
        <w:tc>
          <w:tcPr>
            <w:tcW w:w="9000" w:type="dxa"/>
            <w:gridSpan w:val="5"/>
            <w:vAlign w:val="center"/>
          </w:tcPr>
          <w:p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b/>
                <w:sz w:val="24"/>
                <w:szCs w:val="24"/>
                <w:lang w:val="uk-UA" w:eastAsia="uk-UA"/>
              </w:rPr>
              <w:t>Всього</w:t>
            </w:r>
            <w:r w:rsidRPr="001C0AEC">
              <w:rPr>
                <w:rFonts w:ascii="Times New Roman" w:eastAsia="Times New Roman" w:hAnsi="Times New Roman" w:cs="Times New Roman"/>
                <w:b/>
                <w:bCs/>
                <w:spacing w:val="-8"/>
                <w:sz w:val="24"/>
                <w:szCs w:val="24"/>
                <w:lang w:val="uk-UA" w:eastAsia="uk-UA"/>
              </w:rPr>
              <w:t xml:space="preserve"> (грн.):</w:t>
            </w:r>
          </w:p>
        </w:tc>
        <w:tc>
          <w:tcPr>
            <w:tcW w:w="1800" w:type="dxa"/>
            <w:vAlign w:val="center"/>
          </w:tcPr>
          <w:p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1C0AEC" w:rsidRPr="001C0AEC" w:rsidTr="00786CF9">
        <w:trPr>
          <w:cantSplit/>
          <w:trHeight w:val="282"/>
        </w:trPr>
        <w:tc>
          <w:tcPr>
            <w:tcW w:w="9000" w:type="dxa"/>
            <w:gridSpan w:val="5"/>
            <w:vAlign w:val="center"/>
          </w:tcPr>
          <w:p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Сума ПДВ (грн.):</w:t>
            </w:r>
          </w:p>
        </w:tc>
        <w:tc>
          <w:tcPr>
            <w:tcW w:w="1800" w:type="dxa"/>
            <w:vAlign w:val="center"/>
          </w:tcPr>
          <w:p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1C0AEC" w:rsidRPr="001C0AEC" w:rsidTr="00786CF9">
        <w:trPr>
          <w:cantSplit/>
          <w:trHeight w:val="263"/>
        </w:trPr>
        <w:tc>
          <w:tcPr>
            <w:tcW w:w="9000" w:type="dxa"/>
            <w:gridSpan w:val="5"/>
            <w:tcBorders>
              <w:bottom w:val="single" w:sz="4" w:space="0" w:color="auto"/>
            </w:tcBorders>
            <w:vAlign w:val="center"/>
          </w:tcPr>
          <w:p w:rsidR="001C0AEC" w:rsidRPr="001C0AEC" w:rsidRDefault="001C0AEC" w:rsidP="001C0AEC">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Всього з ПДВ (грн.)</w:t>
            </w:r>
          </w:p>
        </w:tc>
        <w:tc>
          <w:tcPr>
            <w:tcW w:w="1800" w:type="dxa"/>
            <w:vAlign w:val="center"/>
          </w:tcPr>
          <w:p w:rsidR="001C0AEC" w:rsidRPr="001C0AEC" w:rsidRDefault="001C0AEC" w:rsidP="001C0AEC">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bl>
    <w:p w:rsidR="001C0AEC" w:rsidRPr="001C0AEC" w:rsidRDefault="001C0AEC" w:rsidP="001C0AEC">
      <w:pPr>
        <w:shd w:val="clear" w:color="auto" w:fill="FFFFFF"/>
        <w:spacing w:after="0" w:line="240" w:lineRule="auto"/>
        <w:rPr>
          <w:rFonts w:ascii="Times New Roman" w:eastAsia="Times New Roman" w:hAnsi="Times New Roman" w:cs="Times New Roman"/>
          <w:b/>
          <w:sz w:val="24"/>
          <w:szCs w:val="24"/>
          <w:lang w:val="uk-UA" w:eastAsia="uk-UA"/>
        </w:rPr>
      </w:pPr>
    </w:p>
    <w:p w:rsidR="001C0AEC" w:rsidRPr="001C0AEC" w:rsidRDefault="001C0AEC" w:rsidP="001C0AEC">
      <w:pPr>
        <w:widowControl w:val="0"/>
        <w:numPr>
          <w:ilvl w:val="0"/>
          <w:numId w:val="4"/>
        </w:numPr>
        <w:shd w:val="clear" w:color="auto" w:fill="FFFFFF"/>
        <w:spacing w:after="0" w:line="240" w:lineRule="auto"/>
        <w:jc w:val="both"/>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1C0AEC" w:rsidRPr="001C0AEC" w:rsidRDefault="001C0AEC" w:rsidP="001C0AEC">
      <w:pPr>
        <w:widowControl w:val="0"/>
        <w:numPr>
          <w:ilvl w:val="0"/>
          <w:numId w:val="4"/>
        </w:numPr>
        <w:shd w:val="clear" w:color="auto" w:fill="FFFFFF"/>
        <w:spacing w:after="0" w:line="240" w:lineRule="auto"/>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Ціна та Сума мають бути відмінними від 0,00 грн., та вказані з двома знаками після коми.</w:t>
      </w:r>
    </w:p>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Ознайомившись з технічними вимогами та вимогами щодо кількості та термінів </w:t>
      </w:r>
      <w:r w:rsidR="00C336A4">
        <w:rPr>
          <w:rFonts w:ascii="Times New Roman" w:eastAsia="Times New Roman" w:hAnsi="Times New Roman" w:cs="Times New Roman"/>
          <w:sz w:val="24"/>
          <w:szCs w:val="24"/>
          <w:lang w:val="uk-UA" w:eastAsia="uk-UA"/>
        </w:rPr>
        <w:t>поставки товару</w:t>
      </w:r>
      <w:r w:rsidRPr="001C0AEC">
        <w:rPr>
          <w:rFonts w:ascii="Times New Roman" w:eastAsia="Times New Roman" w:hAnsi="Times New Roman" w:cs="Times New Roman"/>
          <w:sz w:val="24"/>
          <w:szCs w:val="24"/>
          <w:lang w:val="uk-UA" w:eastAsia="uk-UA"/>
        </w:rPr>
        <w:t xml:space="preserve">, що закуповується, ми маємо можливість і погоджуємось забезпечити </w:t>
      </w:r>
      <w:r w:rsidR="00C336A4">
        <w:rPr>
          <w:rFonts w:ascii="Times New Roman" w:eastAsia="Times New Roman" w:hAnsi="Times New Roman" w:cs="Times New Roman"/>
          <w:sz w:val="24"/>
          <w:szCs w:val="24"/>
          <w:lang w:val="uk-UA" w:eastAsia="uk-UA"/>
        </w:rPr>
        <w:t>поставку товару</w:t>
      </w:r>
      <w:r w:rsidRPr="001C0AEC">
        <w:rPr>
          <w:rFonts w:ascii="Times New Roman" w:eastAsia="Times New Roman" w:hAnsi="Times New Roman" w:cs="Times New Roman"/>
          <w:sz w:val="24"/>
          <w:szCs w:val="24"/>
          <w:lang w:val="uk-UA" w:eastAsia="uk-UA"/>
        </w:rPr>
        <w:t xml:space="preserve"> відповідної якості, в необхідній кількості та в установлені замовником строки.</w:t>
      </w:r>
    </w:p>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Разом з цією пропозицією ми надаємо документи, передбачені у Додатку2 до цього Оголошення (скановані копії в форматі </w:t>
      </w:r>
      <w:r w:rsidRPr="001C0AEC">
        <w:rPr>
          <w:rFonts w:ascii="Times New Roman" w:eastAsia="Times New Roman" w:hAnsi="Times New Roman" w:cs="Times New Roman"/>
          <w:sz w:val="24"/>
          <w:szCs w:val="24"/>
          <w:lang w:val="en-US" w:eastAsia="uk-UA"/>
        </w:rPr>
        <w:t>pdf</w:t>
      </w:r>
      <w:r w:rsidRPr="001C0AEC">
        <w:rPr>
          <w:rFonts w:ascii="Times New Roman" w:eastAsia="Times New Roman" w:hAnsi="Times New Roman" w:cs="Times New Roman"/>
          <w:sz w:val="24"/>
          <w:szCs w:val="24"/>
          <w:lang w:val="uk-UA" w:eastAsia="uk-UA"/>
        </w:rPr>
        <w:t xml:space="preserve"> або </w:t>
      </w:r>
      <w:hyperlink r:id="rId8" w:history="1">
        <w:proofErr w:type="spellStart"/>
        <w:r w:rsidRPr="001C0AEC">
          <w:rPr>
            <w:rFonts w:ascii="Times New Roman" w:eastAsia="Times New Roman" w:hAnsi="Times New Roman" w:cs="Times New Roman"/>
            <w:color w:val="0000FF"/>
            <w:sz w:val="24"/>
            <w:szCs w:val="24"/>
            <w:u w:val="single"/>
            <w:lang w:val="uk-UA" w:eastAsia="uk-UA"/>
          </w:rPr>
          <w:t>jpg</w:t>
        </w:r>
        <w:proofErr w:type="spellEnd"/>
      </w:hyperlink>
      <w:r w:rsidRPr="001C0AEC">
        <w:rPr>
          <w:rFonts w:ascii="Times New Roman" w:eastAsia="Times New Roman" w:hAnsi="Times New Roman" w:cs="Times New Roman"/>
          <w:sz w:val="24"/>
          <w:szCs w:val="24"/>
          <w:lang w:val="uk-UA" w:eastAsia="uk-UA"/>
        </w:rPr>
        <w:t>) на підтвердження заявлених вимог.</w:t>
      </w:r>
    </w:p>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p>
    <w:p w:rsidR="001C0AEC" w:rsidRPr="001C0AEC" w:rsidRDefault="001C0AEC" w:rsidP="001C0AEC">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Посада, прізвище, ініціали, підпис уповноваженої особи </w:t>
      </w:r>
    </w:p>
    <w:p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підприємства/фізичної особи, завірені печаткою     </w:t>
      </w:r>
    </w:p>
    <w:p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hd w:val="clear" w:color="auto" w:fill="FFFFFF"/>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hd w:val="clear" w:color="auto" w:fill="FFFFFF"/>
        <w:tabs>
          <w:tab w:val="left" w:pos="8544"/>
        </w:tabs>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   _______________(_________________)</w:t>
      </w:r>
      <w:r w:rsidRPr="001C0AEC">
        <w:rPr>
          <w:rFonts w:ascii="Times New Roman" w:eastAsia="Times New Roman" w:hAnsi="Times New Roman" w:cs="Times New Roman"/>
          <w:sz w:val="24"/>
          <w:szCs w:val="24"/>
          <w:lang w:val="uk-UA" w:eastAsia="uk-UA"/>
        </w:rPr>
        <w:tab/>
      </w:r>
      <w:proofErr w:type="spellStart"/>
      <w:r w:rsidRPr="001C0AEC">
        <w:rPr>
          <w:rFonts w:ascii="Times New Roman" w:eastAsia="Times New Roman" w:hAnsi="Times New Roman" w:cs="Times New Roman"/>
          <w:sz w:val="24"/>
          <w:szCs w:val="24"/>
          <w:lang w:val="uk-UA" w:eastAsia="uk-UA"/>
        </w:rPr>
        <w:t>мп</w:t>
      </w:r>
      <w:proofErr w:type="spellEnd"/>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3A38DD" w:rsidRDefault="003A38DD">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№5</w:t>
      </w:r>
      <w:r w:rsidRPr="001C0AEC">
        <w:rPr>
          <w:rFonts w:ascii="Times New Roman" w:eastAsia="Times New Roman" w:hAnsi="Times New Roman" w:cs="Times New Roman"/>
          <w:color w:val="000000"/>
          <w:sz w:val="24"/>
          <w:szCs w:val="24"/>
          <w:lang w:val="uk-UA" w:eastAsia="uk-UA"/>
        </w:rPr>
        <w:t xml:space="preserve"> до Оголошення </w:t>
      </w:r>
    </w:p>
    <w:p w:rsidR="001C0AEC" w:rsidRPr="001C0AEC" w:rsidRDefault="001C0AEC" w:rsidP="001C0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1C0AEC" w:rsidRPr="001C0AEC" w:rsidRDefault="001C0AEC" w:rsidP="009C0CF6">
      <w:pPr>
        <w:spacing w:after="120" w:line="240" w:lineRule="auto"/>
        <w:ind w:left="6237"/>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sz w:val="24"/>
          <w:szCs w:val="24"/>
          <w:lang w:val="uk-UA" w:eastAsia="uk-UA"/>
        </w:rPr>
        <w:t xml:space="preserve">систему електронних </w:t>
      </w:r>
      <w:proofErr w:type="spellStart"/>
      <w:r w:rsidRPr="001C0AEC">
        <w:rPr>
          <w:rFonts w:ascii="Times New Roman" w:eastAsia="Times New Roman" w:hAnsi="Times New Roman" w:cs="Times New Roman"/>
          <w:sz w:val="24"/>
          <w:szCs w:val="24"/>
          <w:lang w:val="uk-UA" w:eastAsia="uk-UA"/>
        </w:rPr>
        <w:t>закупівель</w:t>
      </w:r>
      <w:proofErr w:type="spellEnd"/>
    </w:p>
    <w:p w:rsidR="001C0AEC" w:rsidRPr="001C0AEC" w:rsidRDefault="001C0AEC" w:rsidP="001C0AEC">
      <w:pPr>
        <w:spacing w:before="120" w:after="120" w:line="240" w:lineRule="auto"/>
        <w:jc w:val="center"/>
        <w:rPr>
          <w:rFonts w:ascii="Times New Roman" w:eastAsia="Times New Roman" w:hAnsi="Times New Roman" w:cs="Times New Roman"/>
          <w:b/>
          <w:bCs/>
          <w:color w:val="000000"/>
          <w:sz w:val="28"/>
          <w:szCs w:val="28"/>
          <w:lang w:val="uk-UA" w:eastAsia="uk-UA"/>
        </w:rPr>
      </w:pPr>
    </w:p>
    <w:p w:rsidR="001C0AEC" w:rsidRPr="001C0AEC" w:rsidRDefault="001C0AEC" w:rsidP="001C0AEC">
      <w:pPr>
        <w:spacing w:before="120" w:after="120" w:line="240" w:lineRule="auto"/>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b/>
          <w:bCs/>
          <w:color w:val="000000"/>
          <w:sz w:val="28"/>
          <w:szCs w:val="28"/>
          <w:lang w:val="uk-UA" w:eastAsia="uk-UA"/>
        </w:rPr>
        <w:t xml:space="preserve">ІНФОРМАЦІЯ ПРО УЧАСНИКА </w:t>
      </w:r>
    </w:p>
    <w:p w:rsidR="001C0AEC" w:rsidRPr="001C0AEC" w:rsidRDefault="001C0AEC" w:rsidP="001C0AEC">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Повне найменування учасника  ________________________________________________</w:t>
      </w:r>
    </w:p>
    <w:p w:rsidR="001C0AEC" w:rsidRPr="001C0AEC" w:rsidRDefault="001C0AEC" w:rsidP="001C0AEC">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Скорочена назва учасника ____________________________________________________ </w:t>
      </w:r>
    </w:p>
    <w:p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3. Юридична адреса____________________________________________________________</w:t>
      </w:r>
    </w:p>
    <w:p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4.Поштова адреса______________________________________________________________</w:t>
      </w:r>
    </w:p>
    <w:p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5. Телефон, факс_______________________________________________________________</w:t>
      </w:r>
    </w:p>
    <w:p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6. Банківські реквізити учасника в обслуговуючому банку___________________________</w:t>
      </w:r>
    </w:p>
    <w:p w:rsidR="001C0AEC" w:rsidRPr="001C0AEC" w:rsidRDefault="001C0AEC" w:rsidP="001C0AEC">
      <w:pPr>
        <w:spacing w:before="60" w:after="60" w:line="320" w:lineRule="atLeast"/>
        <w:ind w:left="360" w:hanging="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7. Ідентифікаційний код ________________________________________</w:t>
      </w:r>
    </w:p>
    <w:p w:rsidR="001C0AEC" w:rsidRPr="001C0AEC" w:rsidRDefault="001C0AEC" w:rsidP="001C0AEC">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8. Організаційно-правова форма: ________________________________________________</w:t>
      </w:r>
    </w:p>
    <w:p w:rsidR="001C0AEC" w:rsidRPr="001C0AEC" w:rsidRDefault="001C0AEC" w:rsidP="001C0AEC">
      <w:pPr>
        <w:spacing w:before="60" w:after="120" w:line="240" w:lineRule="auto"/>
        <w:ind w:left="540" w:hanging="18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1C0AEC" w:rsidRPr="001C0AEC" w:rsidTr="00786CF9">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Прізвище, ім’я,</w:t>
            </w:r>
          </w:p>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Е-</w:t>
            </w:r>
            <w:proofErr w:type="spellStart"/>
            <w:r w:rsidRPr="001C0AEC">
              <w:rPr>
                <w:rFonts w:ascii="Times New Roman" w:eastAsia="Times New Roman" w:hAnsi="Times New Roman" w:cs="Times New Roman"/>
                <w:b/>
                <w:color w:val="000000"/>
                <w:sz w:val="20"/>
                <w:szCs w:val="20"/>
                <w:lang w:val="uk-UA" w:eastAsia="zh-CN"/>
              </w:rPr>
              <w:t>mail</w:t>
            </w:r>
            <w:proofErr w:type="spellEnd"/>
          </w:p>
        </w:tc>
      </w:tr>
      <w:tr w:rsidR="001C0AEC" w:rsidRPr="001C0AEC" w:rsidTr="00786CF9">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AEC" w:rsidRPr="001C0AEC" w:rsidRDefault="001C0AEC" w:rsidP="001C0AEC">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4</w:t>
            </w:r>
          </w:p>
        </w:tc>
      </w:tr>
      <w:tr w:rsidR="001C0AEC" w:rsidRPr="001C0AEC" w:rsidTr="00786CF9">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1. Посадова особа, яка має право на укладення договору:</w:t>
            </w:r>
          </w:p>
        </w:tc>
      </w:tr>
      <w:tr w:rsidR="001C0AEC" w:rsidRPr="001C0AEC" w:rsidTr="00786CF9">
        <w:trPr>
          <w:jc w:val="right"/>
        </w:trPr>
        <w:tc>
          <w:tcPr>
            <w:tcW w:w="3326"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w:t>
            </w:r>
          </w:p>
        </w:tc>
        <w:tc>
          <w:tcPr>
            <w:tcW w:w="2410"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1C0AEC" w:rsidRPr="001C0AEC" w:rsidTr="00786CF9">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2. Інші службові (посадові) особи:</w:t>
            </w:r>
          </w:p>
        </w:tc>
      </w:tr>
      <w:tr w:rsidR="001C0AEC" w:rsidRPr="001C0AEC" w:rsidTr="00786CF9">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1C0AEC" w:rsidRPr="001C0AEC" w:rsidTr="00786CF9">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C0AEC" w:rsidRPr="001C0AEC" w:rsidRDefault="001C0AEC" w:rsidP="001C0AEC">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bl>
    <w:p w:rsidR="001C0AEC" w:rsidRPr="001C0AEC" w:rsidRDefault="001C0AEC" w:rsidP="001C0AEC">
      <w:pPr>
        <w:spacing w:after="0" w:line="240" w:lineRule="auto"/>
        <w:ind w:left="357" w:firstLine="181"/>
        <w:jc w:val="both"/>
        <w:rPr>
          <w:rFonts w:ascii="Times New Roman" w:eastAsia="Times New Roman" w:hAnsi="Times New Roman" w:cs="Times New Roman"/>
          <w:color w:val="000000"/>
          <w:sz w:val="24"/>
          <w:szCs w:val="24"/>
          <w:lang w:val="uk-UA" w:eastAsia="uk-UA"/>
        </w:rPr>
      </w:pPr>
    </w:p>
    <w:p w:rsidR="001C0AEC" w:rsidRPr="001C0AEC" w:rsidRDefault="001C0AEC" w:rsidP="001C0AEC">
      <w:pPr>
        <w:spacing w:after="0" w:line="240" w:lineRule="auto"/>
        <w:ind w:left="357" w:firstLine="181"/>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r w:rsidRPr="001C0AEC">
        <w:rPr>
          <w:rFonts w:ascii="Times New Roman" w:eastAsia="Times New Roman" w:hAnsi="Times New Roman" w:cs="Times New Roman"/>
          <w:color w:val="000000"/>
          <w:sz w:val="24"/>
          <w:szCs w:val="24"/>
          <w:lang w:val="uk-UA" w:eastAsia="uk-UA"/>
        </w:rPr>
        <w:t xml:space="preserve">», а також згідно з нормами чинного законодавства, моїх персональних даних (у </w:t>
      </w:r>
      <w:proofErr w:type="spellStart"/>
      <w:r w:rsidRPr="001C0AEC">
        <w:rPr>
          <w:rFonts w:ascii="Times New Roman" w:eastAsia="Times New Roman" w:hAnsi="Times New Roman" w:cs="Times New Roman"/>
          <w:color w:val="000000"/>
          <w:sz w:val="24"/>
          <w:szCs w:val="24"/>
          <w:lang w:val="uk-UA" w:eastAsia="uk-UA"/>
        </w:rPr>
        <w:t>т.ч</w:t>
      </w:r>
      <w:proofErr w:type="spellEnd"/>
      <w:r w:rsidRPr="001C0AEC">
        <w:rPr>
          <w:rFonts w:ascii="Times New Roman" w:eastAsia="Times New Roman" w:hAnsi="Times New Roman" w:cs="Times New Roman"/>
          <w:color w:val="000000"/>
          <w:sz w:val="24"/>
          <w:szCs w:val="24"/>
          <w:lang w:val="uk-UA" w:eastAsia="uk-UA"/>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rsidR="001C0AEC" w:rsidRPr="001C0AEC" w:rsidRDefault="001C0AEC" w:rsidP="001C0AEC">
      <w:pPr>
        <w:spacing w:after="0" w:line="240" w:lineRule="auto"/>
        <w:ind w:left="360"/>
        <w:jc w:val="both"/>
        <w:rPr>
          <w:rFonts w:ascii="Times New Roman" w:eastAsia="Times New Roman" w:hAnsi="Times New Roman" w:cs="Times New Roman"/>
          <w:color w:val="000000"/>
          <w:sz w:val="24"/>
          <w:szCs w:val="24"/>
          <w:lang w:val="uk-UA" w:eastAsia="uk-UA"/>
        </w:rPr>
      </w:pPr>
    </w:p>
    <w:p w:rsidR="001C0AEC" w:rsidRPr="001C0AEC" w:rsidRDefault="001C0AEC" w:rsidP="001C0AEC">
      <w:pPr>
        <w:spacing w:after="0" w:line="240" w:lineRule="auto"/>
        <w:ind w:left="360"/>
        <w:jc w:val="center"/>
        <w:rPr>
          <w:rFonts w:ascii="Times New Roman" w:eastAsia="Times New Roman" w:hAnsi="Times New Roman" w:cs="Times New Roman"/>
          <w:i/>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________________________________________________________________________   </w:t>
      </w:r>
      <w:r w:rsidRPr="001C0AEC">
        <w:rPr>
          <w:rFonts w:ascii="Times New Roman" w:eastAsia="Times New Roman" w:hAnsi="Times New Roman" w:cs="Times New Roman"/>
          <w:i/>
          <w:color w:val="000000"/>
          <w:sz w:val="24"/>
          <w:szCs w:val="24"/>
          <w:lang w:val="uk-UA" w:eastAsia="uk-UA"/>
        </w:rPr>
        <w:t>(підпис) уповноваженої особи Учасника, завірений печаткою (у разі наявності)</w:t>
      </w:r>
    </w:p>
    <w:p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rsidR="00467A22" w:rsidRDefault="00467A22">
      <w:pPr>
        <w:rPr>
          <w:rFonts w:ascii="Times New Roman" w:eastAsia="Times New Roman" w:hAnsi="Times New Roman" w:cs="Times New Roman"/>
          <w:i/>
          <w:iCs/>
          <w:color w:val="000000"/>
          <w:sz w:val="18"/>
          <w:szCs w:val="18"/>
          <w:lang w:val="uk-UA" w:eastAsia="uk-UA"/>
        </w:rPr>
      </w:pPr>
      <w:r>
        <w:rPr>
          <w:rFonts w:ascii="Times New Roman" w:eastAsia="Times New Roman" w:hAnsi="Times New Roman" w:cs="Times New Roman"/>
          <w:i/>
          <w:iCs/>
          <w:color w:val="000000"/>
          <w:sz w:val="18"/>
          <w:szCs w:val="18"/>
          <w:lang w:val="uk-UA" w:eastAsia="uk-UA"/>
        </w:rPr>
        <w:br w:type="page"/>
      </w:r>
    </w:p>
    <w:p w:rsidR="001C0AEC" w:rsidRPr="001C0AEC" w:rsidRDefault="001C0AEC" w:rsidP="001C0AEC">
      <w:pPr>
        <w:spacing w:after="0" w:line="240" w:lineRule="auto"/>
        <w:jc w:val="both"/>
        <w:rPr>
          <w:rFonts w:ascii="Times New Roman" w:eastAsia="Times New Roman" w:hAnsi="Times New Roman" w:cs="Times New Roman"/>
          <w:i/>
          <w:iCs/>
          <w:color w:val="000000"/>
          <w:sz w:val="18"/>
          <w:szCs w:val="18"/>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467A22" w:rsidRPr="001C0AEC" w:rsidRDefault="00467A22" w:rsidP="0046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Pr>
          <w:rFonts w:ascii="Times New Roman" w:eastAsia="Times New Roman" w:hAnsi="Times New Roman" w:cs="Times New Roman"/>
          <w:b/>
          <w:color w:val="000000"/>
          <w:sz w:val="24"/>
          <w:szCs w:val="24"/>
          <w:lang w:val="uk-UA" w:eastAsia="uk-UA"/>
        </w:rPr>
        <w:t xml:space="preserve">6 </w:t>
      </w:r>
      <w:r w:rsidRPr="001C0AEC">
        <w:rPr>
          <w:rFonts w:ascii="Times New Roman" w:eastAsia="Times New Roman" w:hAnsi="Times New Roman" w:cs="Times New Roman"/>
          <w:color w:val="000000"/>
          <w:sz w:val="24"/>
          <w:szCs w:val="24"/>
          <w:lang w:val="uk-UA" w:eastAsia="uk-UA"/>
        </w:rPr>
        <w:t xml:space="preserve">до Оголошення </w:t>
      </w:r>
    </w:p>
    <w:p w:rsidR="00467A22" w:rsidRPr="001C0AEC" w:rsidRDefault="00467A22" w:rsidP="0046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1C0AEC" w:rsidRPr="001C0AEC" w:rsidRDefault="001C0AEC" w:rsidP="001C0AEC">
      <w:pPr>
        <w:spacing w:after="0" w:line="240" w:lineRule="auto"/>
        <w:rPr>
          <w:rFonts w:ascii="Times New Roman" w:eastAsia="Times New Roman" w:hAnsi="Times New Roman" w:cs="Times New Roman"/>
          <w:sz w:val="24"/>
          <w:szCs w:val="24"/>
          <w:lang w:val="uk-UA" w:eastAsia="uk-UA"/>
        </w:rPr>
      </w:pPr>
    </w:p>
    <w:p w:rsidR="00FE2194" w:rsidRPr="00C336A4" w:rsidRDefault="00FE2194" w:rsidP="00FE2194">
      <w:pPr>
        <w:pStyle w:val="a5"/>
        <w:ind w:firstLine="567"/>
        <w:jc w:val="center"/>
        <w:rPr>
          <w:rFonts w:ascii="Times New Roman" w:hAnsi="Times New Roman"/>
          <w:b/>
          <w:sz w:val="24"/>
          <w:szCs w:val="24"/>
          <w:lang w:val="uk-UA"/>
        </w:rPr>
      </w:pPr>
      <w:r w:rsidRPr="00C336A4">
        <w:rPr>
          <w:rFonts w:ascii="Times New Roman" w:hAnsi="Times New Roman"/>
          <w:b/>
          <w:sz w:val="24"/>
          <w:szCs w:val="24"/>
          <w:lang w:val="uk-UA"/>
        </w:rPr>
        <w:t>ДОГОВІР ПОСТАВКИ ТОВАРУ № ______</w:t>
      </w:r>
    </w:p>
    <w:p w:rsidR="00FE2194" w:rsidRPr="00C336A4" w:rsidRDefault="00FE2194" w:rsidP="00FE2194">
      <w:pPr>
        <w:pStyle w:val="a5"/>
        <w:ind w:firstLine="567"/>
        <w:jc w:val="both"/>
        <w:rPr>
          <w:rFonts w:ascii="Times New Roman" w:hAnsi="Times New Roman"/>
          <w:sz w:val="24"/>
          <w:szCs w:val="24"/>
          <w:lang w:val="uk-UA"/>
        </w:rPr>
      </w:pPr>
    </w:p>
    <w:p w:rsidR="00FE2194" w:rsidRPr="00C336A4" w:rsidRDefault="00FE2194" w:rsidP="00FE2194">
      <w:pPr>
        <w:pStyle w:val="a5"/>
        <w:ind w:firstLine="567"/>
        <w:jc w:val="both"/>
        <w:rPr>
          <w:rFonts w:ascii="Times New Roman" w:hAnsi="Times New Roman"/>
          <w:sz w:val="24"/>
          <w:szCs w:val="24"/>
          <w:lang w:val="uk-UA"/>
        </w:rPr>
      </w:pPr>
    </w:p>
    <w:p w:rsidR="00FE2194" w:rsidRPr="00C336A4" w:rsidRDefault="00FE2194" w:rsidP="00FE2194">
      <w:pPr>
        <w:pStyle w:val="a5"/>
        <w:ind w:firstLine="567"/>
        <w:jc w:val="both"/>
        <w:rPr>
          <w:rFonts w:ascii="Times New Roman" w:hAnsi="Times New Roman"/>
          <w:sz w:val="24"/>
          <w:szCs w:val="24"/>
          <w:lang w:val="uk-UA"/>
        </w:rPr>
      </w:pPr>
      <w:r w:rsidRPr="00C336A4">
        <w:rPr>
          <w:rFonts w:ascii="Times New Roman" w:hAnsi="Times New Roman"/>
          <w:sz w:val="24"/>
          <w:szCs w:val="24"/>
          <w:lang w:val="uk-UA"/>
        </w:rPr>
        <w:t>м. Київ                                                                                             «_____»</w:t>
      </w:r>
      <w:r w:rsidRPr="00C336A4">
        <w:rPr>
          <w:rFonts w:ascii="Times New Roman" w:hAnsi="Times New Roman"/>
          <w:sz w:val="24"/>
          <w:szCs w:val="24"/>
          <w:lang w:val="uk-UA"/>
        </w:rPr>
        <w:softHyphen/>
      </w:r>
      <w:r w:rsidRPr="00C336A4">
        <w:rPr>
          <w:rFonts w:ascii="Times New Roman" w:hAnsi="Times New Roman"/>
          <w:sz w:val="24"/>
          <w:szCs w:val="24"/>
          <w:lang w:val="uk-UA"/>
        </w:rPr>
        <w:softHyphen/>
        <w:t>________ 202</w:t>
      </w:r>
      <w:r w:rsidR="003A38DD" w:rsidRPr="00C336A4">
        <w:rPr>
          <w:rFonts w:ascii="Times New Roman" w:hAnsi="Times New Roman"/>
          <w:sz w:val="24"/>
          <w:szCs w:val="24"/>
          <w:lang w:val="uk-UA"/>
        </w:rPr>
        <w:t>2</w:t>
      </w:r>
      <w:r w:rsidRPr="00C336A4">
        <w:rPr>
          <w:rFonts w:ascii="Times New Roman" w:hAnsi="Times New Roman"/>
          <w:sz w:val="24"/>
          <w:szCs w:val="24"/>
          <w:lang w:val="uk-UA"/>
        </w:rPr>
        <w:t xml:space="preserve"> р.</w:t>
      </w:r>
    </w:p>
    <w:p w:rsidR="00FE2194" w:rsidRPr="00C336A4" w:rsidRDefault="00FE2194" w:rsidP="00FE2194">
      <w:pPr>
        <w:pStyle w:val="a5"/>
        <w:ind w:firstLine="567"/>
        <w:jc w:val="both"/>
        <w:rPr>
          <w:rFonts w:ascii="Times New Roman" w:hAnsi="Times New Roman"/>
          <w:sz w:val="24"/>
          <w:szCs w:val="24"/>
          <w:lang w:val="uk-UA"/>
        </w:rPr>
      </w:pPr>
    </w:p>
    <w:p w:rsidR="00FE2194" w:rsidRPr="00C336A4" w:rsidRDefault="00FE2194" w:rsidP="00FE2194">
      <w:pPr>
        <w:pStyle w:val="a5"/>
        <w:ind w:firstLine="567"/>
        <w:jc w:val="both"/>
        <w:rPr>
          <w:rFonts w:ascii="Times New Roman" w:hAnsi="Times New Roman"/>
          <w:sz w:val="24"/>
          <w:szCs w:val="24"/>
          <w:lang w:val="uk-UA"/>
        </w:rPr>
      </w:pPr>
      <w:r w:rsidRPr="00C336A4">
        <w:rPr>
          <w:rFonts w:ascii="Times New Roman" w:hAnsi="Times New Roman"/>
          <w:sz w:val="24"/>
          <w:szCs w:val="24"/>
          <w:lang w:val="uk-UA"/>
        </w:rPr>
        <w:t xml:space="preserve">Покупець: </w:t>
      </w:r>
      <w:r w:rsidR="00F2116B">
        <w:rPr>
          <w:rFonts w:ascii="Times New Roman" w:hAnsi="Times New Roman"/>
          <w:sz w:val="24"/>
          <w:szCs w:val="24"/>
          <w:lang w:val="uk-UA"/>
        </w:rPr>
        <w:t xml:space="preserve">Київський фаховий коледж легкої промисловості </w:t>
      </w:r>
      <w:r w:rsidRPr="00C336A4">
        <w:rPr>
          <w:rFonts w:ascii="Times New Roman" w:hAnsi="Times New Roman"/>
          <w:sz w:val="24"/>
          <w:szCs w:val="24"/>
          <w:lang w:val="uk-UA"/>
        </w:rPr>
        <w:t xml:space="preserve">в особі директора </w:t>
      </w:r>
      <w:proofErr w:type="spellStart"/>
      <w:r w:rsidRPr="00C336A4">
        <w:rPr>
          <w:rFonts w:ascii="Times New Roman" w:hAnsi="Times New Roman"/>
          <w:sz w:val="24"/>
          <w:szCs w:val="24"/>
          <w:lang w:val="uk-UA"/>
        </w:rPr>
        <w:t>Щуцької</w:t>
      </w:r>
      <w:proofErr w:type="spellEnd"/>
      <w:r w:rsidRPr="00C336A4">
        <w:rPr>
          <w:rFonts w:ascii="Times New Roman" w:hAnsi="Times New Roman"/>
          <w:sz w:val="24"/>
          <w:szCs w:val="24"/>
          <w:lang w:val="uk-UA"/>
        </w:rPr>
        <w:t xml:space="preserve"> Ганни Володимирівни, що діє на підставі Статуту </w:t>
      </w:r>
      <w:r w:rsidR="002E35EB" w:rsidRPr="00C336A4">
        <w:rPr>
          <w:rFonts w:ascii="Times New Roman" w:hAnsi="Times New Roman"/>
          <w:sz w:val="24"/>
          <w:szCs w:val="24"/>
          <w:lang w:val="uk-UA"/>
        </w:rPr>
        <w:t>установи</w:t>
      </w:r>
      <w:r w:rsidRPr="00C336A4">
        <w:rPr>
          <w:rFonts w:ascii="Times New Roman" w:hAnsi="Times New Roman"/>
          <w:sz w:val="24"/>
          <w:szCs w:val="24"/>
          <w:lang w:val="uk-UA"/>
        </w:rPr>
        <w:t xml:space="preserve">, з однієї сторони, надалі «Покупець», і Постачальник: </w:t>
      </w:r>
      <w:r w:rsidRPr="00C336A4">
        <w:rPr>
          <w:rFonts w:ascii="Times New Roman" w:hAnsi="Times New Roman"/>
          <w:bCs/>
          <w:sz w:val="24"/>
          <w:szCs w:val="24"/>
          <w:lang w:val="uk-UA" w:eastAsia="uk-UA"/>
        </w:rPr>
        <w:t>______________________________</w:t>
      </w:r>
      <w:r w:rsidRPr="00C336A4">
        <w:rPr>
          <w:rFonts w:ascii="Times New Roman" w:hAnsi="Times New Roman"/>
          <w:sz w:val="24"/>
          <w:szCs w:val="24"/>
          <w:lang w:val="uk-UA" w:eastAsia="uk-UA"/>
        </w:rPr>
        <w:t xml:space="preserve">, надалі Постачальник, в особі ________________, який діє на підставі Статуту, </w:t>
      </w:r>
      <w:r w:rsidRPr="00C336A4">
        <w:rPr>
          <w:rFonts w:ascii="Times New Roman" w:hAnsi="Times New Roman"/>
          <w:sz w:val="24"/>
          <w:szCs w:val="24"/>
          <w:lang w:val="uk-UA"/>
        </w:rPr>
        <w:t xml:space="preserve">уклали дійсний Договір про наступне: </w:t>
      </w:r>
    </w:p>
    <w:p w:rsidR="00FE2194" w:rsidRPr="001C62F4" w:rsidRDefault="00FE2194" w:rsidP="00FE2194">
      <w:pPr>
        <w:pStyle w:val="a5"/>
        <w:ind w:firstLine="567"/>
        <w:jc w:val="center"/>
        <w:rPr>
          <w:rFonts w:ascii="Times New Roman" w:hAnsi="Times New Roman"/>
          <w:b/>
          <w:sz w:val="24"/>
          <w:szCs w:val="24"/>
        </w:rPr>
      </w:pPr>
      <w:r w:rsidRPr="001C62F4">
        <w:rPr>
          <w:rFonts w:ascii="Times New Roman" w:hAnsi="Times New Roman"/>
          <w:b/>
          <w:sz w:val="24"/>
          <w:szCs w:val="24"/>
        </w:rPr>
        <w:t>1.ПРЕДМЕТ ДОГОВОРУ</w:t>
      </w:r>
    </w:p>
    <w:p w:rsidR="00FE2194" w:rsidRPr="001C62F4" w:rsidRDefault="00FE2194" w:rsidP="00FE2194">
      <w:pPr>
        <w:pStyle w:val="a5"/>
        <w:ind w:firstLine="567"/>
        <w:jc w:val="both"/>
        <w:rPr>
          <w:rFonts w:ascii="Times New Roman" w:hAnsi="Times New Roman"/>
          <w:sz w:val="24"/>
          <w:szCs w:val="24"/>
          <w:lang w:eastAsia="uk-UA"/>
        </w:rPr>
      </w:pPr>
      <w:r>
        <w:rPr>
          <w:rFonts w:ascii="Times New Roman" w:hAnsi="Times New Roman"/>
          <w:sz w:val="24"/>
          <w:szCs w:val="24"/>
        </w:rPr>
        <w:t>1</w:t>
      </w:r>
      <w:r w:rsidRPr="001C62F4">
        <w:rPr>
          <w:rFonts w:ascii="Times New Roman" w:hAnsi="Times New Roman"/>
          <w:sz w:val="24"/>
          <w:szCs w:val="24"/>
        </w:rPr>
        <w:t>.</w:t>
      </w:r>
      <w:r>
        <w:rPr>
          <w:rFonts w:ascii="Times New Roman" w:hAnsi="Times New Roman"/>
          <w:sz w:val="24"/>
          <w:szCs w:val="24"/>
        </w:rPr>
        <w:t xml:space="preserve">1. </w:t>
      </w:r>
      <w:r w:rsidRPr="001C62F4">
        <w:rPr>
          <w:rFonts w:ascii="Times New Roman" w:hAnsi="Times New Roman"/>
          <w:sz w:val="24"/>
          <w:szCs w:val="24"/>
        </w:rPr>
        <w:t>В</w:t>
      </w:r>
      <w:r w:rsidRPr="001C62F4">
        <w:rPr>
          <w:rFonts w:ascii="Times New Roman" w:hAnsi="Times New Roman"/>
          <w:sz w:val="24"/>
          <w:szCs w:val="24"/>
          <w:lang w:eastAsia="uk-UA"/>
        </w:rPr>
        <w:t xml:space="preserve"> порядку та на </w:t>
      </w:r>
      <w:proofErr w:type="spellStart"/>
      <w:r w:rsidRPr="001C62F4">
        <w:rPr>
          <w:rFonts w:ascii="Times New Roman" w:hAnsi="Times New Roman"/>
          <w:sz w:val="24"/>
          <w:szCs w:val="24"/>
          <w:lang w:eastAsia="uk-UA"/>
        </w:rPr>
        <w:t>умовах</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визначених</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цим</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Договром</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rPr>
        <w:t>Постачальник</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зобов’язується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передати</w:t>
      </w:r>
      <w:proofErr w:type="spellEnd"/>
      <w:r w:rsidRPr="001C62F4">
        <w:rPr>
          <w:rFonts w:ascii="Times New Roman" w:hAnsi="Times New Roman"/>
          <w:sz w:val="24"/>
          <w:szCs w:val="24"/>
        </w:rPr>
        <w:t xml:space="preserve"> товар </w:t>
      </w:r>
      <w:r w:rsidRPr="001C62F4">
        <w:rPr>
          <w:rFonts w:ascii="Times New Roman" w:hAnsi="Times New Roman"/>
          <w:sz w:val="24"/>
          <w:szCs w:val="24"/>
          <w:lang w:eastAsia="uk-UA"/>
        </w:rPr>
        <w:t xml:space="preserve">у </w:t>
      </w:r>
      <w:proofErr w:type="spellStart"/>
      <w:r w:rsidRPr="001C62F4">
        <w:rPr>
          <w:rFonts w:ascii="Times New Roman" w:hAnsi="Times New Roman"/>
          <w:sz w:val="24"/>
          <w:szCs w:val="24"/>
          <w:lang w:eastAsia="uk-UA"/>
        </w:rPr>
        <w:t>власність</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Покупця</w:t>
      </w:r>
      <w:proofErr w:type="spellEnd"/>
      <w:r w:rsidRPr="001C62F4">
        <w:rPr>
          <w:rFonts w:ascii="Times New Roman" w:hAnsi="Times New Roman"/>
          <w:sz w:val="24"/>
          <w:szCs w:val="24"/>
          <w:lang w:eastAsia="uk-UA"/>
        </w:rPr>
        <w:t xml:space="preserve">, а </w:t>
      </w:r>
      <w:proofErr w:type="spellStart"/>
      <w:r w:rsidRPr="001C62F4">
        <w:rPr>
          <w:rFonts w:ascii="Times New Roman" w:hAnsi="Times New Roman"/>
          <w:sz w:val="24"/>
          <w:szCs w:val="24"/>
          <w:lang w:eastAsia="uk-UA"/>
        </w:rPr>
        <w:t>Покупець</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зобов'язується</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прийняти</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цей</w:t>
      </w:r>
      <w:proofErr w:type="spellEnd"/>
      <w:r w:rsidRPr="001C62F4">
        <w:rPr>
          <w:rFonts w:ascii="Times New Roman" w:hAnsi="Times New Roman"/>
          <w:sz w:val="24"/>
          <w:szCs w:val="24"/>
          <w:lang w:eastAsia="uk-UA"/>
        </w:rPr>
        <w:t xml:space="preserve"> Товар та </w:t>
      </w:r>
      <w:proofErr w:type="spellStart"/>
      <w:r w:rsidRPr="001C62F4">
        <w:rPr>
          <w:rFonts w:ascii="Times New Roman" w:hAnsi="Times New Roman"/>
          <w:sz w:val="24"/>
          <w:szCs w:val="24"/>
          <w:lang w:eastAsia="uk-UA"/>
        </w:rPr>
        <w:t>своєчасно</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здійснити</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його</w:t>
      </w:r>
      <w:proofErr w:type="spellEnd"/>
      <w:r w:rsidRPr="001C62F4">
        <w:rPr>
          <w:rFonts w:ascii="Times New Roman" w:hAnsi="Times New Roman"/>
          <w:sz w:val="24"/>
          <w:szCs w:val="24"/>
          <w:lang w:eastAsia="uk-UA"/>
        </w:rPr>
        <w:t xml:space="preserve"> оплату</w:t>
      </w:r>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Pr>
          <w:rFonts w:ascii="Times New Roman" w:hAnsi="Times New Roman"/>
          <w:sz w:val="24"/>
          <w:szCs w:val="24"/>
        </w:rPr>
        <w:t>1.2.</w:t>
      </w:r>
      <w:r w:rsidRPr="001C62F4">
        <w:rPr>
          <w:rFonts w:ascii="Times New Roman" w:hAnsi="Times New Roman"/>
          <w:sz w:val="24"/>
          <w:szCs w:val="24"/>
        </w:rPr>
        <w:t xml:space="preserve"> </w:t>
      </w:r>
      <w:proofErr w:type="spellStart"/>
      <w:r w:rsidRPr="001C62F4">
        <w:rPr>
          <w:rFonts w:ascii="Times New Roman" w:hAnsi="Times New Roman"/>
          <w:sz w:val="24"/>
          <w:szCs w:val="24"/>
        </w:rPr>
        <w:t>Конкретний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асортимент</w:t>
      </w:r>
      <w:proofErr w:type="spellEnd"/>
      <w:r w:rsidRPr="001C62F4">
        <w:rPr>
          <w:rFonts w:ascii="Times New Roman" w:hAnsi="Times New Roman"/>
          <w:sz w:val="24"/>
          <w:szCs w:val="24"/>
        </w:rPr>
        <w:t xml:space="preserve"> (номенклатура), </w:t>
      </w:r>
      <w:proofErr w:type="spellStart"/>
      <w:r w:rsidRPr="001C62F4">
        <w:rPr>
          <w:rFonts w:ascii="Times New Roman" w:hAnsi="Times New Roman"/>
          <w:sz w:val="24"/>
          <w:szCs w:val="24"/>
        </w:rPr>
        <w:t>кількість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ціна</w:t>
      </w:r>
      <w:proofErr w:type="spellEnd"/>
      <w:r w:rsidRPr="001C62F4">
        <w:rPr>
          <w:rFonts w:ascii="Times New Roman" w:hAnsi="Times New Roman"/>
          <w:sz w:val="24"/>
          <w:szCs w:val="24"/>
        </w:rPr>
        <w:t xml:space="preserve"> і </w:t>
      </w:r>
      <w:proofErr w:type="spellStart"/>
      <w:r w:rsidRPr="001C62F4">
        <w:rPr>
          <w:rFonts w:ascii="Times New Roman" w:hAnsi="Times New Roman"/>
          <w:sz w:val="24"/>
          <w:szCs w:val="24"/>
        </w:rPr>
        <w:t>вартість</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зазначені</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специфікації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Додаток</w:t>
      </w:r>
      <w:proofErr w:type="spellEnd"/>
      <w:r w:rsidRPr="001C62F4">
        <w:rPr>
          <w:rFonts w:ascii="Times New Roman" w:hAnsi="Times New Roman"/>
          <w:sz w:val="24"/>
          <w:szCs w:val="24"/>
        </w:rPr>
        <w:t xml:space="preserve"> 1) на товар, </w:t>
      </w:r>
      <w:proofErr w:type="spellStart"/>
      <w:r w:rsidRPr="001C62F4">
        <w:rPr>
          <w:rFonts w:ascii="Times New Roman" w:hAnsi="Times New Roman"/>
          <w:sz w:val="24"/>
          <w:szCs w:val="24"/>
        </w:rPr>
        <w:t>що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після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складання</w:t>
      </w:r>
      <w:proofErr w:type="spellEnd"/>
      <w:r w:rsidRPr="001C62F4">
        <w:rPr>
          <w:rFonts w:ascii="Times New Roman" w:hAnsi="Times New Roman"/>
          <w:sz w:val="24"/>
          <w:szCs w:val="24"/>
        </w:rPr>
        <w:t xml:space="preserve"> і </w:t>
      </w:r>
      <w:proofErr w:type="spellStart"/>
      <w:r w:rsidRPr="001C62F4">
        <w:rPr>
          <w:rFonts w:ascii="Times New Roman" w:hAnsi="Times New Roman"/>
          <w:sz w:val="24"/>
          <w:szCs w:val="24"/>
        </w:rPr>
        <w:t>підписання</w:t>
      </w:r>
      <w:proofErr w:type="spellEnd"/>
      <w:r w:rsidRPr="001C62F4">
        <w:rPr>
          <w:rFonts w:ascii="Times New Roman" w:hAnsi="Times New Roman"/>
          <w:sz w:val="24"/>
          <w:szCs w:val="24"/>
        </w:rPr>
        <w:t xml:space="preserve"> є </w:t>
      </w:r>
      <w:proofErr w:type="spellStart"/>
      <w:r w:rsidRPr="001C62F4">
        <w:rPr>
          <w:rFonts w:ascii="Times New Roman" w:hAnsi="Times New Roman"/>
          <w:sz w:val="24"/>
          <w:szCs w:val="24"/>
        </w:rPr>
        <w:t>невід’ємними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частинами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даного</w:t>
      </w:r>
      <w:proofErr w:type="spellEnd"/>
      <w:r w:rsidRPr="001C62F4">
        <w:rPr>
          <w:rFonts w:ascii="Times New Roman" w:hAnsi="Times New Roman"/>
          <w:sz w:val="24"/>
          <w:szCs w:val="24"/>
        </w:rPr>
        <w:t xml:space="preserve"> договору.</w:t>
      </w:r>
    </w:p>
    <w:p w:rsidR="00FE2194" w:rsidRPr="001C62F4" w:rsidRDefault="00FE2194" w:rsidP="00FE2194">
      <w:pPr>
        <w:pStyle w:val="a5"/>
        <w:ind w:firstLine="567"/>
        <w:jc w:val="center"/>
        <w:rPr>
          <w:rFonts w:ascii="Times New Roman" w:hAnsi="Times New Roman"/>
          <w:b/>
          <w:sz w:val="24"/>
          <w:szCs w:val="24"/>
        </w:rPr>
      </w:pPr>
      <w:r w:rsidRPr="001C62F4">
        <w:rPr>
          <w:rFonts w:ascii="Times New Roman" w:hAnsi="Times New Roman"/>
          <w:b/>
          <w:sz w:val="24"/>
          <w:szCs w:val="24"/>
        </w:rPr>
        <w:t>2.ЦІНА, ЗАГАЛЬНА ВАРТІСТЬ І ПОРЯДОК РОЗРАХУНКІВ</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2.1. Оплата товару </w:t>
      </w:r>
      <w:proofErr w:type="spellStart"/>
      <w:r w:rsidRPr="001C62F4">
        <w:rPr>
          <w:rFonts w:ascii="Times New Roman" w:hAnsi="Times New Roman"/>
          <w:sz w:val="24"/>
          <w:szCs w:val="24"/>
        </w:rPr>
        <w:t>Покупцем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здійснюється</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договірною</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ціно</w:t>
      </w:r>
      <w:r>
        <w:rPr>
          <w:rFonts w:ascii="Times New Roman" w:hAnsi="Times New Roman"/>
          <w:sz w:val="24"/>
          <w:szCs w:val="24"/>
        </w:rPr>
        <w:t>ю</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зазначеною</w:t>
      </w:r>
      <w:proofErr w:type="spellEnd"/>
      <w:r>
        <w:rPr>
          <w:rFonts w:ascii="Times New Roman" w:hAnsi="Times New Roman"/>
          <w:sz w:val="24"/>
          <w:szCs w:val="24"/>
        </w:rPr>
        <w:t xml:space="preserve"> по кожному виду </w:t>
      </w:r>
      <w:r w:rsidRPr="001C62F4">
        <w:rPr>
          <w:rFonts w:ascii="Times New Roman" w:hAnsi="Times New Roman"/>
          <w:sz w:val="24"/>
          <w:szCs w:val="24"/>
        </w:rPr>
        <w:t xml:space="preserve">товару в </w:t>
      </w:r>
      <w:proofErr w:type="spellStart"/>
      <w:r w:rsidRPr="001C62F4">
        <w:rPr>
          <w:rFonts w:ascii="Times New Roman" w:hAnsi="Times New Roman"/>
          <w:sz w:val="24"/>
          <w:szCs w:val="24"/>
        </w:rPr>
        <w:t>специфікації</w:t>
      </w:r>
      <w:proofErr w:type="spellEnd"/>
      <w:r w:rsidRPr="001C62F4">
        <w:rPr>
          <w:rFonts w:ascii="Times New Roman" w:hAnsi="Times New Roman"/>
          <w:sz w:val="24"/>
          <w:szCs w:val="24"/>
        </w:rPr>
        <w:t xml:space="preserve"> </w:t>
      </w:r>
      <w:r>
        <w:rPr>
          <w:rFonts w:ascii="Times New Roman" w:hAnsi="Times New Roman"/>
          <w:sz w:val="24"/>
          <w:szCs w:val="24"/>
        </w:rPr>
        <w:t>та</w:t>
      </w:r>
      <w:r w:rsidRPr="001C62F4">
        <w:rPr>
          <w:rFonts w:ascii="Times New Roman" w:hAnsi="Times New Roman"/>
          <w:sz w:val="24"/>
          <w:szCs w:val="24"/>
        </w:rPr>
        <w:t xml:space="preserve"> </w:t>
      </w:r>
      <w:proofErr w:type="spellStart"/>
      <w:r w:rsidRPr="001C62F4">
        <w:rPr>
          <w:rFonts w:ascii="Times New Roman" w:hAnsi="Times New Roman"/>
          <w:sz w:val="24"/>
          <w:szCs w:val="24"/>
        </w:rPr>
        <w:t>видаткової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накладної</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2.2. Оплата товару, </w:t>
      </w:r>
      <w:proofErr w:type="spellStart"/>
      <w:r w:rsidRPr="001C62F4">
        <w:rPr>
          <w:rFonts w:ascii="Times New Roman" w:hAnsi="Times New Roman"/>
          <w:sz w:val="24"/>
          <w:szCs w:val="24"/>
        </w:rPr>
        <w:t>зазначеного</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специфікації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здійснюється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Покупцем</w:t>
      </w:r>
      <w:proofErr w:type="spellEnd"/>
      <w:r w:rsidRPr="001C62F4">
        <w:rPr>
          <w:rFonts w:ascii="Times New Roman" w:hAnsi="Times New Roman"/>
          <w:sz w:val="24"/>
          <w:szCs w:val="24"/>
        </w:rPr>
        <w:t xml:space="preserve"> шляхом </w:t>
      </w:r>
      <w:proofErr w:type="spellStart"/>
      <w:r w:rsidRPr="001C62F4">
        <w:rPr>
          <w:rFonts w:ascii="Times New Roman" w:hAnsi="Times New Roman"/>
          <w:sz w:val="24"/>
          <w:szCs w:val="24"/>
        </w:rPr>
        <w:t>перерахування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коштів</w:t>
      </w:r>
      <w:proofErr w:type="spellEnd"/>
      <w:r w:rsidRPr="001C62F4">
        <w:rPr>
          <w:rFonts w:ascii="Times New Roman" w:hAnsi="Times New Roman"/>
          <w:sz w:val="24"/>
          <w:szCs w:val="24"/>
        </w:rPr>
        <w:t xml:space="preserve"> на </w:t>
      </w:r>
      <w:proofErr w:type="spellStart"/>
      <w:r w:rsidRPr="001C62F4">
        <w:rPr>
          <w:rFonts w:ascii="Times New Roman" w:hAnsi="Times New Roman"/>
          <w:sz w:val="24"/>
          <w:szCs w:val="24"/>
        </w:rPr>
        <w:t>поточний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рахунок</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w:t>
      </w:r>
      <w:r>
        <w:rPr>
          <w:rFonts w:ascii="Times New Roman" w:hAnsi="Times New Roman"/>
          <w:sz w:val="24"/>
          <w:szCs w:val="24"/>
        </w:rPr>
        <w:t>тачальника</w:t>
      </w:r>
      <w:proofErr w:type="spellEnd"/>
      <w:r>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2.3. </w:t>
      </w:r>
      <w:proofErr w:type="spellStart"/>
      <w:r w:rsidRPr="001C62F4">
        <w:rPr>
          <w:rFonts w:ascii="Times New Roman" w:hAnsi="Times New Roman"/>
          <w:sz w:val="24"/>
          <w:szCs w:val="24"/>
        </w:rPr>
        <w:t>Загальна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вартість</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що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відпускається</w:t>
      </w:r>
      <w:proofErr w:type="spellEnd"/>
      <w:r w:rsidRPr="001C62F4">
        <w:rPr>
          <w:rFonts w:ascii="Times New Roman" w:hAnsi="Times New Roman"/>
          <w:sz w:val="24"/>
          <w:szCs w:val="24"/>
        </w:rPr>
        <w:t xml:space="preserve"> в рамках </w:t>
      </w:r>
      <w:proofErr w:type="spellStart"/>
      <w:r w:rsidRPr="001C62F4">
        <w:rPr>
          <w:rFonts w:ascii="Times New Roman" w:hAnsi="Times New Roman"/>
          <w:sz w:val="24"/>
          <w:szCs w:val="24"/>
        </w:rPr>
        <w:t>даного</w:t>
      </w:r>
      <w:proofErr w:type="spellEnd"/>
      <w:r w:rsidRPr="001C62F4">
        <w:rPr>
          <w:rFonts w:ascii="Times New Roman" w:hAnsi="Times New Roman"/>
          <w:sz w:val="24"/>
          <w:szCs w:val="24"/>
        </w:rPr>
        <w:t xml:space="preserve"> Договору, </w:t>
      </w:r>
      <w:proofErr w:type="spellStart"/>
      <w:r w:rsidRPr="001C62F4">
        <w:rPr>
          <w:rFonts w:ascii="Times New Roman" w:hAnsi="Times New Roman"/>
          <w:sz w:val="24"/>
          <w:szCs w:val="24"/>
        </w:rPr>
        <w:t>складається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із</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сумарної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вартості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усіх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товарів</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включаючи</w:t>
      </w:r>
      <w:proofErr w:type="spellEnd"/>
      <w:r w:rsidRPr="001C62F4">
        <w:rPr>
          <w:rFonts w:ascii="Times New Roman" w:hAnsi="Times New Roman"/>
          <w:sz w:val="24"/>
          <w:szCs w:val="24"/>
        </w:rPr>
        <w:t xml:space="preserve"> ПДВ, </w:t>
      </w:r>
      <w:proofErr w:type="spellStart"/>
      <w:r w:rsidRPr="001C62F4">
        <w:rPr>
          <w:rFonts w:ascii="Times New Roman" w:hAnsi="Times New Roman"/>
          <w:sz w:val="24"/>
          <w:szCs w:val="24"/>
        </w:rPr>
        <w:t>вказаних</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специфікації</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Pr>
          <w:rFonts w:ascii="Times New Roman" w:hAnsi="Times New Roman"/>
          <w:sz w:val="24"/>
          <w:szCs w:val="24"/>
        </w:rPr>
        <w:t xml:space="preserve">2.4. </w:t>
      </w:r>
      <w:proofErr w:type="spellStart"/>
      <w:r w:rsidRPr="001C62F4">
        <w:rPr>
          <w:rFonts w:ascii="Times New Roman" w:hAnsi="Times New Roman"/>
          <w:sz w:val="24"/>
          <w:szCs w:val="24"/>
        </w:rPr>
        <w:t>Загальна</w:t>
      </w:r>
      <w:proofErr w:type="spellEnd"/>
      <w:r w:rsidRPr="001C62F4">
        <w:rPr>
          <w:rFonts w:ascii="Times New Roman" w:hAnsi="Times New Roman"/>
          <w:sz w:val="24"/>
          <w:szCs w:val="24"/>
        </w:rPr>
        <w:t xml:space="preserve"> сума Договору з ПДВ </w:t>
      </w:r>
      <w:proofErr w:type="spellStart"/>
      <w:r w:rsidRPr="001C62F4">
        <w:rPr>
          <w:rFonts w:ascii="Times New Roman" w:hAnsi="Times New Roman"/>
          <w:sz w:val="24"/>
          <w:szCs w:val="24"/>
        </w:rPr>
        <w:t>складається</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розмірі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складається</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розмірі</w:t>
      </w:r>
      <w:proofErr w:type="spellEnd"/>
      <w:r w:rsidRPr="001C62F4">
        <w:rPr>
          <w:rFonts w:ascii="Times New Roman" w:hAnsi="Times New Roman"/>
          <w:sz w:val="24"/>
          <w:szCs w:val="24"/>
        </w:rPr>
        <w:t xml:space="preserve"> ___</w:t>
      </w:r>
      <w:r>
        <w:rPr>
          <w:rFonts w:ascii="Times New Roman" w:hAnsi="Times New Roman"/>
          <w:sz w:val="24"/>
          <w:szCs w:val="24"/>
        </w:rPr>
        <w:t>_____________________</w:t>
      </w:r>
      <w:r w:rsidRPr="001C62F4">
        <w:rPr>
          <w:rFonts w:ascii="Times New Roman" w:hAnsi="Times New Roman"/>
          <w:sz w:val="24"/>
          <w:szCs w:val="24"/>
        </w:rPr>
        <w:t>___грн. (________________________________</w:t>
      </w:r>
      <w:r w:rsidRPr="001C62F4">
        <w:rPr>
          <w:rFonts w:ascii="Times New Roman" w:hAnsi="Times New Roman"/>
          <w:bCs/>
          <w:sz w:val="24"/>
          <w:szCs w:val="24"/>
          <w:lang w:eastAsia="uk-UA"/>
        </w:rPr>
        <w:t>.</w:t>
      </w:r>
      <w:r w:rsidRPr="001C62F4">
        <w:rPr>
          <w:rFonts w:ascii="Times New Roman" w:hAnsi="Times New Roman"/>
          <w:sz w:val="24"/>
          <w:szCs w:val="24"/>
        </w:rPr>
        <w:t xml:space="preserve">), у </w:t>
      </w:r>
      <w:proofErr w:type="spellStart"/>
      <w:r w:rsidRPr="001C62F4">
        <w:rPr>
          <w:rFonts w:ascii="Times New Roman" w:hAnsi="Times New Roman"/>
          <w:sz w:val="24"/>
          <w:szCs w:val="24"/>
        </w:rPr>
        <w:t>т.ч</w:t>
      </w:r>
      <w:proofErr w:type="spellEnd"/>
      <w:r w:rsidRPr="001C62F4">
        <w:rPr>
          <w:rFonts w:ascii="Times New Roman" w:hAnsi="Times New Roman"/>
          <w:sz w:val="24"/>
          <w:szCs w:val="24"/>
        </w:rPr>
        <w:t xml:space="preserve">. </w:t>
      </w:r>
      <w:proofErr w:type="gramStart"/>
      <w:r w:rsidRPr="001C62F4">
        <w:rPr>
          <w:rFonts w:ascii="Times New Roman" w:hAnsi="Times New Roman"/>
          <w:sz w:val="24"/>
          <w:szCs w:val="24"/>
        </w:rPr>
        <w:t>ПДВ .</w:t>
      </w:r>
      <w:proofErr w:type="gramEnd"/>
    </w:p>
    <w:p w:rsidR="00FE2194" w:rsidRPr="001C62F4" w:rsidRDefault="00FE2194" w:rsidP="00FE2194">
      <w:pPr>
        <w:pStyle w:val="a5"/>
        <w:ind w:firstLine="567"/>
        <w:jc w:val="center"/>
        <w:rPr>
          <w:rFonts w:ascii="Times New Roman" w:hAnsi="Times New Roman"/>
          <w:sz w:val="24"/>
          <w:szCs w:val="24"/>
        </w:rPr>
      </w:pPr>
      <w:r w:rsidRPr="001C62F4">
        <w:rPr>
          <w:rFonts w:ascii="Times New Roman" w:hAnsi="Times New Roman"/>
          <w:b/>
          <w:sz w:val="24"/>
          <w:szCs w:val="24"/>
        </w:rPr>
        <w:t>3.ПОРЯДОК І УМОВИ ПОСТАВКИ</w:t>
      </w:r>
    </w:p>
    <w:p w:rsidR="00FE2194" w:rsidRPr="001C62F4" w:rsidRDefault="00FE2194" w:rsidP="00FE2194">
      <w:pPr>
        <w:pStyle w:val="a5"/>
        <w:ind w:firstLine="567"/>
        <w:jc w:val="both"/>
        <w:rPr>
          <w:rFonts w:ascii="Times New Roman" w:hAnsi="Times New Roman"/>
          <w:sz w:val="24"/>
          <w:szCs w:val="24"/>
          <w:lang w:eastAsia="uk-UA"/>
        </w:rPr>
      </w:pPr>
      <w:r w:rsidRPr="001C62F4">
        <w:rPr>
          <w:rFonts w:ascii="Times New Roman" w:hAnsi="Times New Roman"/>
          <w:sz w:val="24"/>
          <w:szCs w:val="24"/>
        </w:rPr>
        <w:t xml:space="preserve">3.1. </w:t>
      </w:r>
      <w:r>
        <w:rPr>
          <w:rFonts w:ascii="Times New Roman" w:hAnsi="Times New Roman"/>
          <w:sz w:val="24"/>
          <w:szCs w:val="24"/>
          <w:lang w:eastAsia="uk-UA"/>
        </w:rPr>
        <w:t>Поставка</w:t>
      </w:r>
      <w:r w:rsidRPr="001C62F4">
        <w:rPr>
          <w:rFonts w:ascii="Times New Roman" w:hAnsi="Times New Roman"/>
          <w:sz w:val="24"/>
          <w:szCs w:val="24"/>
          <w:lang w:eastAsia="uk-UA"/>
        </w:rPr>
        <w:t xml:space="preserve"> Товару </w:t>
      </w:r>
      <w:proofErr w:type="spellStart"/>
      <w:r w:rsidRPr="001C62F4">
        <w:rPr>
          <w:rFonts w:ascii="Times New Roman" w:hAnsi="Times New Roman"/>
          <w:sz w:val="24"/>
          <w:szCs w:val="24"/>
          <w:lang w:eastAsia="uk-UA"/>
        </w:rPr>
        <w:t>здійснюється</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після</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підписання</w:t>
      </w:r>
      <w:proofErr w:type="spellEnd"/>
      <w:r w:rsidRPr="001C62F4">
        <w:rPr>
          <w:rFonts w:ascii="Times New Roman" w:hAnsi="Times New Roman"/>
          <w:sz w:val="24"/>
          <w:szCs w:val="24"/>
          <w:lang w:eastAsia="uk-UA"/>
        </w:rPr>
        <w:t xml:space="preserve"> договору, </w:t>
      </w:r>
      <w:proofErr w:type="spellStart"/>
      <w:r w:rsidRPr="001C62F4">
        <w:rPr>
          <w:rFonts w:ascii="Times New Roman" w:hAnsi="Times New Roman"/>
          <w:sz w:val="24"/>
          <w:szCs w:val="24"/>
          <w:lang w:eastAsia="uk-UA"/>
        </w:rPr>
        <w:t>протягом</w:t>
      </w:r>
      <w:proofErr w:type="spellEnd"/>
      <w:r w:rsidRPr="001C62F4">
        <w:rPr>
          <w:rFonts w:ascii="Times New Roman" w:hAnsi="Times New Roman"/>
          <w:sz w:val="24"/>
          <w:szCs w:val="24"/>
          <w:lang w:eastAsia="uk-UA"/>
        </w:rPr>
        <w:t xml:space="preserve"> __________ </w:t>
      </w:r>
      <w:proofErr w:type="spellStart"/>
      <w:r w:rsidRPr="001C62F4">
        <w:rPr>
          <w:rFonts w:ascii="Times New Roman" w:hAnsi="Times New Roman"/>
          <w:sz w:val="24"/>
          <w:szCs w:val="24"/>
          <w:lang w:eastAsia="uk-UA"/>
        </w:rPr>
        <w:t>робочих</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днів</w:t>
      </w:r>
      <w:proofErr w:type="spellEnd"/>
      <w:r w:rsidRPr="001C62F4">
        <w:rPr>
          <w:rFonts w:ascii="Times New Roman" w:hAnsi="Times New Roman"/>
          <w:sz w:val="24"/>
          <w:szCs w:val="24"/>
          <w:lang w:eastAsia="uk-UA"/>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3.2. Поставка товару </w:t>
      </w:r>
      <w:proofErr w:type="spellStart"/>
      <w:r w:rsidRPr="001C62F4">
        <w:rPr>
          <w:rFonts w:ascii="Times New Roman" w:hAnsi="Times New Roman"/>
          <w:sz w:val="24"/>
          <w:szCs w:val="24"/>
        </w:rPr>
        <w:t>здійснюється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Постачальником</w:t>
      </w:r>
      <w:proofErr w:type="spellEnd"/>
      <w:r w:rsidRPr="001C62F4">
        <w:rPr>
          <w:rFonts w:ascii="Times New Roman" w:hAnsi="Times New Roman"/>
          <w:sz w:val="24"/>
          <w:szCs w:val="24"/>
        </w:rPr>
        <w:t xml:space="preserve"> на адресу </w:t>
      </w:r>
      <w:proofErr w:type="spellStart"/>
      <w:r w:rsidRPr="001C62F4">
        <w:rPr>
          <w:rFonts w:ascii="Times New Roman" w:hAnsi="Times New Roman"/>
          <w:sz w:val="24"/>
          <w:szCs w:val="24"/>
        </w:rPr>
        <w:t>Покупця</w:t>
      </w:r>
      <w:proofErr w:type="spellEnd"/>
      <w:r w:rsidRPr="001C62F4">
        <w:rPr>
          <w:rFonts w:ascii="Times New Roman" w:hAnsi="Times New Roman"/>
          <w:sz w:val="24"/>
          <w:szCs w:val="24"/>
        </w:rPr>
        <w:t xml:space="preserve">: 01042, </w:t>
      </w:r>
      <w:r w:rsidR="0006160A">
        <w:rPr>
          <w:rFonts w:ascii="Times New Roman" w:hAnsi="Times New Roman"/>
          <w:sz w:val="24"/>
          <w:szCs w:val="24"/>
        </w:rPr>
        <w:t xml:space="preserve">м. </w:t>
      </w:r>
      <w:proofErr w:type="spellStart"/>
      <w:r w:rsidR="0006160A">
        <w:rPr>
          <w:rFonts w:ascii="Times New Roman" w:hAnsi="Times New Roman"/>
          <w:sz w:val="24"/>
          <w:szCs w:val="24"/>
        </w:rPr>
        <w:t>Київ</w:t>
      </w:r>
      <w:proofErr w:type="spellEnd"/>
      <w:r w:rsidR="0006160A">
        <w:rPr>
          <w:rFonts w:ascii="Times New Roman" w:hAnsi="Times New Roman"/>
          <w:sz w:val="24"/>
          <w:szCs w:val="24"/>
        </w:rPr>
        <w:t xml:space="preserve">, </w:t>
      </w:r>
      <w:proofErr w:type="spellStart"/>
      <w:r w:rsidR="0006160A">
        <w:rPr>
          <w:rFonts w:ascii="Times New Roman" w:hAnsi="Times New Roman"/>
          <w:sz w:val="24"/>
          <w:szCs w:val="24"/>
        </w:rPr>
        <w:t>вулиця</w:t>
      </w:r>
      <w:proofErr w:type="spellEnd"/>
      <w:r w:rsidR="0006160A">
        <w:rPr>
          <w:rFonts w:ascii="Times New Roman" w:hAnsi="Times New Roman"/>
          <w:sz w:val="24"/>
          <w:szCs w:val="24"/>
        </w:rPr>
        <w:t xml:space="preserve"> Джона Маккейна</w:t>
      </w:r>
      <w:r w:rsidRPr="001C62F4">
        <w:rPr>
          <w:rFonts w:ascii="Times New Roman" w:hAnsi="Times New Roman"/>
          <w:sz w:val="24"/>
          <w:szCs w:val="24"/>
        </w:rPr>
        <w:t xml:space="preserve">, 29. Передача товару </w:t>
      </w:r>
      <w:proofErr w:type="spellStart"/>
      <w:r w:rsidRPr="001C62F4">
        <w:rPr>
          <w:rFonts w:ascii="Times New Roman" w:hAnsi="Times New Roman"/>
          <w:sz w:val="24"/>
          <w:szCs w:val="24"/>
        </w:rPr>
        <w:t>від</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Постачальника</w:t>
      </w:r>
      <w:proofErr w:type="spellEnd"/>
      <w:r w:rsidRPr="001C62F4">
        <w:rPr>
          <w:rFonts w:ascii="Times New Roman" w:hAnsi="Times New Roman"/>
          <w:sz w:val="24"/>
          <w:szCs w:val="24"/>
        </w:rPr>
        <w:t xml:space="preserve"> до </w:t>
      </w:r>
      <w:proofErr w:type="spellStart"/>
      <w:r w:rsidRPr="001C62F4">
        <w:rPr>
          <w:rFonts w:ascii="Times New Roman" w:hAnsi="Times New Roman"/>
          <w:sz w:val="24"/>
          <w:szCs w:val="24"/>
        </w:rPr>
        <w:t>Покупця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здійснюється</w:t>
      </w:r>
      <w:proofErr w:type="spellEnd"/>
      <w:r w:rsidRPr="001C62F4">
        <w:rPr>
          <w:rFonts w:ascii="Times New Roman" w:hAnsi="Times New Roman"/>
          <w:sz w:val="24"/>
          <w:szCs w:val="24"/>
        </w:rPr>
        <w:t xml:space="preserve"> в момент </w:t>
      </w:r>
      <w:proofErr w:type="spellStart"/>
      <w:r w:rsidRPr="001C62F4">
        <w:rPr>
          <w:rFonts w:ascii="Times New Roman" w:hAnsi="Times New Roman"/>
          <w:sz w:val="24"/>
          <w:szCs w:val="24"/>
        </w:rPr>
        <w:t>приймання</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Покупцем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Постачальника</w:t>
      </w:r>
      <w:proofErr w:type="spellEnd"/>
      <w:r w:rsidRPr="001C62F4">
        <w:rPr>
          <w:rFonts w:ascii="Times New Roman" w:hAnsi="Times New Roman"/>
          <w:sz w:val="24"/>
          <w:szCs w:val="24"/>
        </w:rPr>
        <w:t xml:space="preserve"> та </w:t>
      </w:r>
      <w:proofErr w:type="spellStart"/>
      <w:r w:rsidRPr="001C62F4">
        <w:rPr>
          <w:rFonts w:ascii="Times New Roman" w:hAnsi="Times New Roman"/>
          <w:sz w:val="24"/>
          <w:szCs w:val="24"/>
        </w:rPr>
        <w:t>оформлення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відповідних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документів</w:t>
      </w:r>
      <w:proofErr w:type="spellEnd"/>
      <w:r w:rsidRPr="001C62F4">
        <w:rPr>
          <w:rFonts w:ascii="Times New Roman" w:hAnsi="Times New Roman"/>
          <w:sz w:val="24"/>
          <w:szCs w:val="24"/>
        </w:rPr>
        <w:t xml:space="preserve">. Датою </w:t>
      </w:r>
      <w:proofErr w:type="spellStart"/>
      <w:r w:rsidRPr="001C62F4">
        <w:rPr>
          <w:rFonts w:ascii="Times New Roman" w:hAnsi="Times New Roman"/>
          <w:sz w:val="24"/>
          <w:szCs w:val="24"/>
        </w:rPr>
        <w:t>прийняття</w:t>
      </w:r>
      <w:proofErr w:type="spellEnd"/>
      <w:r w:rsidRPr="001C62F4">
        <w:rPr>
          <w:rFonts w:ascii="Times New Roman" w:hAnsi="Times New Roman"/>
          <w:sz w:val="24"/>
          <w:szCs w:val="24"/>
        </w:rPr>
        <w:t xml:space="preserve"> товару є дата, </w:t>
      </w:r>
      <w:proofErr w:type="spellStart"/>
      <w:r w:rsidRPr="001C62F4">
        <w:rPr>
          <w:rFonts w:ascii="Times New Roman" w:hAnsi="Times New Roman"/>
          <w:sz w:val="24"/>
          <w:szCs w:val="24"/>
        </w:rPr>
        <w:t>вказана</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прибутковій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накладній</w:t>
      </w:r>
      <w:proofErr w:type="spellEnd"/>
      <w:r w:rsidRPr="001C62F4">
        <w:rPr>
          <w:rFonts w:ascii="Times New Roman" w:hAnsi="Times New Roman"/>
          <w:sz w:val="24"/>
          <w:szCs w:val="24"/>
        </w:rPr>
        <w:t xml:space="preserve">. </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3.3. </w:t>
      </w:r>
      <w:proofErr w:type="spellStart"/>
      <w:r w:rsidRPr="001C62F4">
        <w:rPr>
          <w:rFonts w:ascii="Times New Roman" w:hAnsi="Times New Roman"/>
          <w:sz w:val="24"/>
          <w:szCs w:val="24"/>
        </w:rPr>
        <w:t>Приймання</w:t>
      </w:r>
      <w:proofErr w:type="spellEnd"/>
      <w:r w:rsidRPr="001C62F4">
        <w:rPr>
          <w:rFonts w:ascii="Times New Roman" w:hAnsi="Times New Roman"/>
          <w:sz w:val="24"/>
          <w:szCs w:val="24"/>
        </w:rPr>
        <w:t xml:space="preserve"> товару по </w:t>
      </w:r>
      <w:proofErr w:type="spellStart"/>
      <w:r w:rsidRPr="001C62F4">
        <w:rPr>
          <w:rFonts w:ascii="Times New Roman" w:hAnsi="Times New Roman"/>
          <w:sz w:val="24"/>
          <w:szCs w:val="24"/>
        </w:rPr>
        <w:t>кількості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здійснюється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Покупцем</w:t>
      </w:r>
      <w:proofErr w:type="spellEnd"/>
      <w:r w:rsidRPr="001C62F4">
        <w:rPr>
          <w:rFonts w:ascii="Times New Roman" w:hAnsi="Times New Roman"/>
          <w:sz w:val="24"/>
          <w:szCs w:val="24"/>
        </w:rPr>
        <w:t xml:space="preserve"> в момент </w:t>
      </w:r>
      <w:proofErr w:type="spellStart"/>
      <w:r w:rsidRPr="001C62F4">
        <w:rPr>
          <w:rFonts w:ascii="Times New Roman" w:hAnsi="Times New Roman"/>
          <w:sz w:val="24"/>
          <w:szCs w:val="24"/>
        </w:rPr>
        <w:t>отримання</w:t>
      </w:r>
      <w:proofErr w:type="spellEnd"/>
      <w:r w:rsidRPr="001C62F4">
        <w:rPr>
          <w:rFonts w:ascii="Times New Roman" w:hAnsi="Times New Roman"/>
          <w:sz w:val="24"/>
          <w:szCs w:val="24"/>
        </w:rPr>
        <w:t xml:space="preserve"> ним товару </w:t>
      </w:r>
      <w:proofErr w:type="spellStart"/>
      <w:r w:rsidRPr="001C62F4">
        <w:rPr>
          <w:rFonts w:ascii="Times New Roman" w:hAnsi="Times New Roman"/>
          <w:sz w:val="24"/>
          <w:szCs w:val="24"/>
        </w:rPr>
        <w:t>від</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Постачальника</w:t>
      </w:r>
      <w:proofErr w:type="spellEnd"/>
      <w:r w:rsidRPr="001C62F4">
        <w:rPr>
          <w:rFonts w:ascii="Times New Roman" w:hAnsi="Times New Roman"/>
          <w:sz w:val="24"/>
          <w:szCs w:val="24"/>
        </w:rPr>
        <w:t xml:space="preserve">, в порядку, </w:t>
      </w:r>
      <w:proofErr w:type="spellStart"/>
      <w:r w:rsidRPr="001C62F4">
        <w:rPr>
          <w:rFonts w:ascii="Times New Roman" w:hAnsi="Times New Roman"/>
          <w:sz w:val="24"/>
          <w:szCs w:val="24"/>
        </w:rPr>
        <w:t>передбаченому</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чинним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законодавством</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товаро-супровідними</w:t>
      </w:r>
      <w:proofErr w:type="spellEnd"/>
      <w:r w:rsidRPr="001C62F4">
        <w:rPr>
          <w:rFonts w:ascii="Times New Roman" w:hAnsi="Times New Roman"/>
          <w:sz w:val="24"/>
          <w:szCs w:val="24"/>
        </w:rPr>
        <w:t xml:space="preserve"> документами.</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3.4. </w:t>
      </w:r>
      <w:proofErr w:type="spellStart"/>
      <w:r w:rsidRPr="001C62F4">
        <w:rPr>
          <w:rFonts w:ascii="Times New Roman" w:hAnsi="Times New Roman"/>
          <w:sz w:val="24"/>
          <w:szCs w:val="24"/>
        </w:rPr>
        <w:t>Після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складання</w:t>
      </w:r>
      <w:proofErr w:type="spellEnd"/>
      <w:r w:rsidRPr="001C62F4">
        <w:rPr>
          <w:rFonts w:ascii="Times New Roman" w:hAnsi="Times New Roman"/>
          <w:sz w:val="24"/>
          <w:szCs w:val="24"/>
        </w:rPr>
        <w:t xml:space="preserve"> і </w:t>
      </w:r>
      <w:proofErr w:type="spellStart"/>
      <w:r w:rsidRPr="001C62F4">
        <w:rPr>
          <w:rFonts w:ascii="Times New Roman" w:hAnsi="Times New Roman"/>
          <w:sz w:val="24"/>
          <w:szCs w:val="24"/>
        </w:rPr>
        <w:t>підписання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уповноваженими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представниками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Сторін</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видатково-прибуткової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накладної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претензії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щодо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кількості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поставленого</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Постачальником</w:t>
      </w:r>
      <w:proofErr w:type="spellEnd"/>
      <w:r w:rsidRPr="001C62F4">
        <w:rPr>
          <w:rFonts w:ascii="Times New Roman" w:hAnsi="Times New Roman"/>
          <w:sz w:val="24"/>
          <w:szCs w:val="24"/>
        </w:rPr>
        <w:t xml:space="preserve"> не </w:t>
      </w:r>
      <w:proofErr w:type="spellStart"/>
      <w:r w:rsidRPr="001C62F4">
        <w:rPr>
          <w:rFonts w:ascii="Times New Roman" w:hAnsi="Times New Roman"/>
          <w:sz w:val="24"/>
          <w:szCs w:val="24"/>
        </w:rPr>
        <w:t>приймаються</w:t>
      </w:r>
      <w:proofErr w:type="spellEnd"/>
      <w:r w:rsidRPr="001C62F4">
        <w:rPr>
          <w:rFonts w:ascii="Times New Roman" w:hAnsi="Times New Roman"/>
          <w:sz w:val="24"/>
          <w:szCs w:val="24"/>
        </w:rPr>
        <w:t xml:space="preserve">. </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3.5. В </w:t>
      </w:r>
      <w:proofErr w:type="spellStart"/>
      <w:r w:rsidRPr="001C62F4">
        <w:rPr>
          <w:rFonts w:ascii="Times New Roman" w:hAnsi="Times New Roman"/>
          <w:sz w:val="24"/>
          <w:szCs w:val="24"/>
        </w:rPr>
        <w:t>разі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виявлення</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неналежної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під</w:t>
      </w:r>
      <w:proofErr w:type="spellEnd"/>
      <w:r w:rsidRPr="001C62F4">
        <w:rPr>
          <w:rFonts w:ascii="Times New Roman" w:hAnsi="Times New Roman"/>
          <w:sz w:val="24"/>
          <w:szCs w:val="24"/>
        </w:rPr>
        <w:t xml:space="preserve"> час </w:t>
      </w:r>
      <w:proofErr w:type="spellStart"/>
      <w:r w:rsidRPr="001C62F4">
        <w:rPr>
          <w:rFonts w:ascii="Times New Roman" w:hAnsi="Times New Roman"/>
          <w:sz w:val="24"/>
          <w:szCs w:val="24"/>
        </w:rPr>
        <w:t>прийомки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такий</w:t>
      </w:r>
      <w:proofErr w:type="spellEnd"/>
      <w:r w:rsidRPr="001C62F4">
        <w:rPr>
          <w:rFonts w:ascii="Times New Roman" w:hAnsi="Times New Roman"/>
          <w:sz w:val="24"/>
          <w:szCs w:val="24"/>
        </w:rPr>
        <w:t xml:space="preserve"> товар </w:t>
      </w:r>
      <w:proofErr w:type="spellStart"/>
      <w:r w:rsidRPr="001C62F4">
        <w:rPr>
          <w:rFonts w:ascii="Times New Roman" w:hAnsi="Times New Roman"/>
          <w:sz w:val="24"/>
          <w:szCs w:val="24"/>
        </w:rPr>
        <w:t>підлягає</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обміну</w:t>
      </w:r>
      <w:proofErr w:type="spellEnd"/>
      <w:r w:rsidRPr="001C62F4">
        <w:rPr>
          <w:rFonts w:ascii="Times New Roman" w:hAnsi="Times New Roman"/>
          <w:sz w:val="24"/>
          <w:szCs w:val="24"/>
        </w:rPr>
        <w:t xml:space="preserve"> на товар </w:t>
      </w:r>
      <w:proofErr w:type="spellStart"/>
      <w:r w:rsidRPr="001C62F4">
        <w:rPr>
          <w:rFonts w:ascii="Times New Roman" w:hAnsi="Times New Roman"/>
          <w:sz w:val="24"/>
          <w:szCs w:val="24"/>
        </w:rPr>
        <w:t>належної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якості</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3.6. </w:t>
      </w:r>
      <w:proofErr w:type="spellStart"/>
      <w:r w:rsidRPr="001C62F4">
        <w:rPr>
          <w:rFonts w:ascii="Times New Roman" w:hAnsi="Times New Roman"/>
          <w:sz w:val="24"/>
          <w:szCs w:val="24"/>
        </w:rPr>
        <w:t>Претензії</w:t>
      </w:r>
      <w:proofErr w:type="spellEnd"/>
      <w:r w:rsidRPr="001C62F4">
        <w:rPr>
          <w:rFonts w:ascii="Times New Roman" w:hAnsi="Times New Roman"/>
          <w:sz w:val="24"/>
          <w:szCs w:val="24"/>
        </w:rPr>
        <w:t xml:space="preserve"> по </w:t>
      </w:r>
      <w:proofErr w:type="spellStart"/>
      <w:r w:rsidRPr="001C62F4">
        <w:rPr>
          <w:rFonts w:ascii="Times New Roman" w:hAnsi="Times New Roman"/>
          <w:sz w:val="24"/>
          <w:szCs w:val="24"/>
        </w:rPr>
        <w:t>якості</w:t>
      </w:r>
      <w:proofErr w:type="spellEnd"/>
      <w:r w:rsidRPr="001C62F4">
        <w:rPr>
          <w:rFonts w:ascii="Times New Roman" w:hAnsi="Times New Roman"/>
          <w:sz w:val="24"/>
          <w:szCs w:val="24"/>
        </w:rPr>
        <w:t>/</w:t>
      </w:r>
      <w:proofErr w:type="spellStart"/>
      <w:r w:rsidRPr="001C62F4">
        <w:rPr>
          <w:rFonts w:ascii="Times New Roman" w:hAnsi="Times New Roman"/>
          <w:sz w:val="24"/>
          <w:szCs w:val="24"/>
        </w:rPr>
        <w:t>комплектності</w:t>
      </w:r>
      <w:proofErr w:type="spellEnd"/>
      <w:r w:rsidRPr="001C62F4">
        <w:rPr>
          <w:rFonts w:ascii="Times New Roman" w:hAnsi="Times New Roman"/>
          <w:sz w:val="24"/>
          <w:szCs w:val="24"/>
        </w:rPr>
        <w:t xml:space="preserve"> товару </w:t>
      </w:r>
      <w:proofErr w:type="spellStart"/>
      <w:r w:rsidRPr="001C62F4">
        <w:rPr>
          <w:rFonts w:ascii="Times New Roman" w:hAnsi="Times New Roman"/>
          <w:sz w:val="24"/>
          <w:szCs w:val="24"/>
        </w:rPr>
        <w:t>приймаються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Постачальником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протягом</w:t>
      </w:r>
      <w:proofErr w:type="spellEnd"/>
      <w:r w:rsidRPr="001C62F4">
        <w:rPr>
          <w:rFonts w:ascii="Times New Roman" w:hAnsi="Times New Roman"/>
          <w:sz w:val="24"/>
          <w:szCs w:val="24"/>
        </w:rPr>
        <w:t xml:space="preserve"> 3 </w:t>
      </w:r>
      <w:proofErr w:type="spellStart"/>
      <w:r w:rsidRPr="001C62F4">
        <w:rPr>
          <w:rFonts w:ascii="Times New Roman" w:hAnsi="Times New Roman"/>
          <w:sz w:val="24"/>
          <w:szCs w:val="24"/>
        </w:rPr>
        <w:t>днів</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після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дати</w:t>
      </w:r>
      <w:proofErr w:type="spellEnd"/>
      <w:r w:rsidRPr="001C62F4">
        <w:rPr>
          <w:rFonts w:ascii="Times New Roman" w:hAnsi="Times New Roman"/>
          <w:sz w:val="24"/>
          <w:szCs w:val="24"/>
        </w:rPr>
        <w:t xml:space="preserve"> поставки товару.</w:t>
      </w: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center"/>
        <w:rPr>
          <w:rFonts w:ascii="Times New Roman" w:hAnsi="Times New Roman"/>
          <w:b/>
          <w:sz w:val="24"/>
          <w:szCs w:val="24"/>
        </w:rPr>
      </w:pPr>
      <w:r w:rsidRPr="001C62F4">
        <w:rPr>
          <w:rFonts w:ascii="Times New Roman" w:hAnsi="Times New Roman"/>
          <w:b/>
          <w:sz w:val="24"/>
          <w:szCs w:val="24"/>
        </w:rPr>
        <w:t>4.ГАРАНТІЇ ЯКОСТІ ТОВАРУ</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4.1. </w:t>
      </w:r>
      <w:proofErr w:type="spellStart"/>
      <w:r w:rsidRPr="001C62F4">
        <w:rPr>
          <w:rFonts w:ascii="Times New Roman" w:hAnsi="Times New Roman"/>
          <w:sz w:val="24"/>
          <w:szCs w:val="24"/>
        </w:rPr>
        <w:t>Якість</w:t>
      </w:r>
      <w:proofErr w:type="spellEnd"/>
      <w:r w:rsidRPr="001C62F4">
        <w:rPr>
          <w:rFonts w:ascii="Times New Roman" w:hAnsi="Times New Roman"/>
          <w:sz w:val="24"/>
          <w:szCs w:val="24"/>
        </w:rPr>
        <w:t xml:space="preserve"> товару повинна </w:t>
      </w:r>
      <w:proofErr w:type="spellStart"/>
      <w:r w:rsidRPr="001C62F4">
        <w:rPr>
          <w:rFonts w:ascii="Times New Roman" w:hAnsi="Times New Roman"/>
          <w:sz w:val="24"/>
          <w:szCs w:val="24"/>
        </w:rPr>
        <w:t>відповідати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державним</w:t>
      </w:r>
      <w:proofErr w:type="spellEnd"/>
      <w:r w:rsidRPr="001C62F4">
        <w:rPr>
          <w:rFonts w:ascii="Times New Roman" w:hAnsi="Times New Roman"/>
          <w:sz w:val="24"/>
          <w:szCs w:val="24"/>
        </w:rPr>
        <w:t xml:space="preserve"> стандартам та </w:t>
      </w:r>
      <w:proofErr w:type="spellStart"/>
      <w:r w:rsidRPr="001C62F4">
        <w:rPr>
          <w:rFonts w:ascii="Times New Roman" w:hAnsi="Times New Roman"/>
          <w:sz w:val="24"/>
          <w:szCs w:val="24"/>
        </w:rPr>
        <w:t>підтверджуватися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сертифікатом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сертифікатом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відповідності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якщо</w:t>
      </w:r>
      <w:proofErr w:type="spellEnd"/>
      <w:r w:rsidRPr="001C62F4">
        <w:rPr>
          <w:rFonts w:ascii="Times New Roman" w:hAnsi="Times New Roman"/>
          <w:sz w:val="24"/>
          <w:szCs w:val="24"/>
        </w:rPr>
        <w:t xml:space="preserve"> товар </w:t>
      </w:r>
      <w:proofErr w:type="spellStart"/>
      <w:r w:rsidRPr="001C62F4">
        <w:rPr>
          <w:rFonts w:ascii="Times New Roman" w:hAnsi="Times New Roman"/>
          <w:sz w:val="24"/>
          <w:szCs w:val="24"/>
        </w:rPr>
        <w:t>підлягає</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обов’язковій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сертифікації</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4.2. </w:t>
      </w:r>
      <w:proofErr w:type="spellStart"/>
      <w:r w:rsidRPr="001C62F4">
        <w:rPr>
          <w:rFonts w:ascii="Times New Roman" w:hAnsi="Times New Roman"/>
          <w:sz w:val="24"/>
          <w:szCs w:val="24"/>
        </w:rPr>
        <w:t>Вартість</w:t>
      </w:r>
      <w:proofErr w:type="spellEnd"/>
      <w:r w:rsidRPr="001C62F4">
        <w:rPr>
          <w:rFonts w:ascii="Times New Roman" w:hAnsi="Times New Roman"/>
          <w:sz w:val="24"/>
          <w:szCs w:val="24"/>
        </w:rPr>
        <w:t xml:space="preserve"> упаковки входить до </w:t>
      </w:r>
      <w:proofErr w:type="spellStart"/>
      <w:r w:rsidRPr="001C62F4">
        <w:rPr>
          <w:rFonts w:ascii="Times New Roman" w:hAnsi="Times New Roman"/>
          <w:sz w:val="24"/>
          <w:szCs w:val="24"/>
        </w:rPr>
        <w:t>вартості</w:t>
      </w:r>
      <w:proofErr w:type="spellEnd"/>
      <w:r w:rsidRPr="001C62F4">
        <w:rPr>
          <w:rFonts w:ascii="Times New Roman" w:hAnsi="Times New Roman"/>
          <w:sz w:val="24"/>
          <w:szCs w:val="24"/>
        </w:rPr>
        <w:t xml:space="preserve"> товару.</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4.3. </w:t>
      </w:r>
      <w:proofErr w:type="spellStart"/>
      <w:r w:rsidRPr="001C62F4">
        <w:rPr>
          <w:rFonts w:ascii="Times New Roman" w:eastAsia="Courier New" w:hAnsi="Times New Roman"/>
          <w:sz w:val="24"/>
          <w:szCs w:val="24"/>
          <w:lang w:eastAsia="zh-CN"/>
        </w:rPr>
        <w:t>Гарантійний</w:t>
      </w:r>
      <w:proofErr w:type="spellEnd"/>
      <w:r w:rsidRPr="001C62F4">
        <w:rPr>
          <w:rFonts w:ascii="Times New Roman" w:eastAsia="Courier New" w:hAnsi="Times New Roman"/>
          <w:sz w:val="24"/>
          <w:szCs w:val="24"/>
          <w:lang w:eastAsia="zh-CN"/>
        </w:rPr>
        <w:t xml:space="preserve"> строк (строк, </w:t>
      </w:r>
      <w:proofErr w:type="spellStart"/>
      <w:r w:rsidRPr="001C62F4">
        <w:rPr>
          <w:rFonts w:ascii="Times New Roman" w:eastAsia="Courier New" w:hAnsi="Times New Roman"/>
          <w:sz w:val="24"/>
          <w:szCs w:val="24"/>
          <w:lang w:eastAsia="zh-CN"/>
        </w:rPr>
        <w:t>протягом</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якого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Постачальник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гарантує</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якість</w:t>
      </w:r>
      <w:proofErr w:type="spellEnd"/>
      <w:r w:rsidRPr="001C62F4">
        <w:rPr>
          <w:rFonts w:ascii="Times New Roman" w:eastAsia="Courier New" w:hAnsi="Times New Roman"/>
          <w:sz w:val="24"/>
          <w:szCs w:val="24"/>
          <w:lang w:eastAsia="zh-CN"/>
        </w:rPr>
        <w:t xml:space="preserve"> Товару) на Товар </w:t>
      </w:r>
      <w:proofErr w:type="spellStart"/>
      <w:r w:rsidRPr="001C62F4">
        <w:rPr>
          <w:rFonts w:ascii="Times New Roman" w:eastAsia="Courier New" w:hAnsi="Times New Roman"/>
          <w:sz w:val="24"/>
          <w:szCs w:val="24"/>
          <w:lang w:eastAsia="zh-CN"/>
        </w:rPr>
        <w:t>складає</w:t>
      </w:r>
      <w:proofErr w:type="spellEnd"/>
      <w:r w:rsidRPr="001C62F4">
        <w:rPr>
          <w:rFonts w:ascii="Times New Roman" w:eastAsia="Courier New" w:hAnsi="Times New Roman"/>
          <w:sz w:val="24"/>
          <w:szCs w:val="24"/>
          <w:lang w:eastAsia="zh-CN"/>
        </w:rPr>
        <w:t xml:space="preserve"> </w:t>
      </w:r>
      <w:r>
        <w:rPr>
          <w:rFonts w:ascii="Times New Roman" w:eastAsia="Courier New" w:hAnsi="Times New Roman"/>
          <w:sz w:val="24"/>
          <w:szCs w:val="24"/>
          <w:lang w:eastAsia="zh-CN"/>
        </w:rPr>
        <w:t xml:space="preserve">не </w:t>
      </w:r>
      <w:proofErr w:type="spellStart"/>
      <w:r>
        <w:rPr>
          <w:rFonts w:ascii="Times New Roman" w:eastAsia="Courier New" w:hAnsi="Times New Roman"/>
          <w:sz w:val="24"/>
          <w:szCs w:val="24"/>
          <w:lang w:eastAsia="zh-CN"/>
        </w:rPr>
        <w:t>менше</w:t>
      </w:r>
      <w:proofErr w:type="spellEnd"/>
      <w:r>
        <w:rPr>
          <w:rFonts w:ascii="Times New Roman" w:eastAsia="Courier New" w:hAnsi="Times New Roman"/>
          <w:sz w:val="24"/>
          <w:szCs w:val="24"/>
          <w:lang w:eastAsia="zh-CN"/>
        </w:rPr>
        <w:t xml:space="preserve"> _________</w:t>
      </w:r>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місяців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Протягом</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гарантійного</w:t>
      </w:r>
      <w:proofErr w:type="spellEnd"/>
      <w:r w:rsidRPr="001C62F4">
        <w:rPr>
          <w:rFonts w:ascii="Times New Roman" w:eastAsia="Courier New" w:hAnsi="Times New Roman"/>
          <w:sz w:val="24"/>
          <w:szCs w:val="24"/>
          <w:lang w:eastAsia="zh-CN"/>
        </w:rPr>
        <w:t xml:space="preserve"> строку на </w:t>
      </w:r>
      <w:proofErr w:type="spellStart"/>
      <w:r w:rsidRPr="001C62F4">
        <w:rPr>
          <w:rFonts w:ascii="Times New Roman" w:eastAsia="Courier New" w:hAnsi="Times New Roman"/>
          <w:sz w:val="24"/>
          <w:szCs w:val="24"/>
          <w:lang w:eastAsia="zh-CN"/>
        </w:rPr>
        <w:t>підставі</w:t>
      </w:r>
      <w:proofErr w:type="spellEnd"/>
      <w:r w:rsidRPr="001C62F4">
        <w:rPr>
          <w:rFonts w:ascii="Times New Roman" w:eastAsia="Courier New" w:hAnsi="Times New Roman"/>
          <w:sz w:val="24"/>
          <w:szCs w:val="24"/>
          <w:lang w:eastAsia="zh-CN"/>
        </w:rPr>
        <w:t xml:space="preserve"> Дефектного акту, </w:t>
      </w:r>
      <w:proofErr w:type="spellStart"/>
      <w:r w:rsidRPr="001C62F4">
        <w:rPr>
          <w:rFonts w:ascii="Times New Roman" w:eastAsia="Courier New" w:hAnsi="Times New Roman"/>
          <w:sz w:val="24"/>
          <w:szCs w:val="24"/>
          <w:lang w:eastAsia="zh-CN"/>
        </w:rPr>
        <w:t>підписаного</w:t>
      </w:r>
      <w:proofErr w:type="spellEnd"/>
      <w:r w:rsidRPr="001C62F4">
        <w:rPr>
          <w:rFonts w:ascii="Times New Roman" w:eastAsia="Courier New" w:hAnsi="Times New Roman"/>
          <w:sz w:val="24"/>
          <w:szCs w:val="24"/>
          <w:lang w:eastAsia="zh-CN"/>
        </w:rPr>
        <w:t xml:space="preserve"> Сторонами, </w:t>
      </w:r>
      <w:proofErr w:type="spellStart"/>
      <w:r w:rsidRPr="001C62F4">
        <w:rPr>
          <w:rFonts w:ascii="Times New Roman" w:eastAsia="Courier New" w:hAnsi="Times New Roman"/>
          <w:sz w:val="24"/>
          <w:szCs w:val="24"/>
          <w:lang w:eastAsia="zh-CN"/>
        </w:rPr>
        <w:t>Постачальник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зобов'язаний</w:t>
      </w:r>
      <w:proofErr w:type="spellEnd"/>
      <w:r w:rsidRPr="001C62F4">
        <w:rPr>
          <w:rFonts w:ascii="Times New Roman" w:eastAsia="Courier New" w:hAnsi="Times New Roman"/>
          <w:sz w:val="24"/>
          <w:szCs w:val="24"/>
          <w:lang w:eastAsia="zh-CN"/>
        </w:rPr>
        <w:t xml:space="preserve"> за </w:t>
      </w:r>
      <w:proofErr w:type="spellStart"/>
      <w:r w:rsidRPr="001C62F4">
        <w:rPr>
          <w:rFonts w:ascii="Times New Roman" w:eastAsia="Courier New" w:hAnsi="Times New Roman"/>
          <w:sz w:val="24"/>
          <w:szCs w:val="24"/>
          <w:lang w:eastAsia="zh-CN"/>
        </w:rPr>
        <w:t>свій</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рахунок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усунути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якщо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виявлені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сталися</w:t>
      </w:r>
      <w:proofErr w:type="spellEnd"/>
      <w:r w:rsidRPr="001C62F4">
        <w:rPr>
          <w:rFonts w:ascii="Times New Roman" w:eastAsia="Courier New" w:hAnsi="Times New Roman"/>
          <w:sz w:val="24"/>
          <w:szCs w:val="24"/>
          <w:lang w:eastAsia="zh-CN"/>
        </w:rPr>
        <w:t xml:space="preserve"> з </w:t>
      </w:r>
      <w:proofErr w:type="spellStart"/>
      <w:r w:rsidRPr="001C62F4">
        <w:rPr>
          <w:rFonts w:ascii="Times New Roman" w:eastAsia="Courier New" w:hAnsi="Times New Roman"/>
          <w:sz w:val="24"/>
          <w:szCs w:val="24"/>
          <w:lang w:eastAsia="zh-CN"/>
        </w:rPr>
        <w:t>його</w:t>
      </w:r>
      <w:proofErr w:type="spellEnd"/>
      <w:r w:rsidRPr="001C62F4">
        <w:rPr>
          <w:rFonts w:ascii="Times New Roman" w:eastAsia="Courier New" w:hAnsi="Times New Roman"/>
          <w:sz w:val="24"/>
          <w:szCs w:val="24"/>
          <w:lang w:eastAsia="zh-CN"/>
        </w:rPr>
        <w:t xml:space="preserve"> вини, а не </w:t>
      </w:r>
      <w:proofErr w:type="spellStart"/>
      <w:r w:rsidRPr="001C62F4">
        <w:rPr>
          <w:rFonts w:ascii="Times New Roman" w:eastAsia="Courier New" w:hAnsi="Times New Roman"/>
          <w:sz w:val="24"/>
          <w:szCs w:val="24"/>
          <w:lang w:eastAsia="zh-CN"/>
        </w:rPr>
        <w:t>внаслідок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lastRenderedPageBreak/>
        <w:t>порушення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Покупцем</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чи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третьою</w:t>
      </w:r>
      <w:proofErr w:type="spellEnd"/>
      <w:r w:rsidRPr="001C62F4">
        <w:rPr>
          <w:rFonts w:ascii="Times New Roman" w:eastAsia="Courier New" w:hAnsi="Times New Roman"/>
          <w:sz w:val="24"/>
          <w:szCs w:val="24"/>
          <w:lang w:eastAsia="zh-CN"/>
        </w:rPr>
        <w:t xml:space="preserve"> особою правил </w:t>
      </w:r>
      <w:proofErr w:type="spellStart"/>
      <w:r w:rsidRPr="001C62F4">
        <w:rPr>
          <w:rFonts w:ascii="Times New Roman" w:eastAsia="Courier New" w:hAnsi="Times New Roman"/>
          <w:sz w:val="24"/>
          <w:szCs w:val="24"/>
          <w:lang w:eastAsia="zh-CN"/>
        </w:rPr>
        <w:t>користування</w:t>
      </w:r>
      <w:proofErr w:type="spellEnd"/>
      <w:r w:rsidRPr="001C62F4">
        <w:rPr>
          <w:rFonts w:ascii="Times New Roman" w:eastAsia="Courier New" w:hAnsi="Times New Roman"/>
          <w:sz w:val="24"/>
          <w:szCs w:val="24"/>
          <w:lang w:eastAsia="zh-CN"/>
        </w:rPr>
        <w:t xml:space="preserve"> та </w:t>
      </w:r>
      <w:proofErr w:type="spellStart"/>
      <w:r w:rsidRPr="001C62F4">
        <w:rPr>
          <w:rFonts w:ascii="Times New Roman" w:eastAsia="Courier New" w:hAnsi="Times New Roman"/>
          <w:sz w:val="24"/>
          <w:szCs w:val="24"/>
          <w:lang w:eastAsia="zh-CN"/>
        </w:rPr>
        <w:t>зберігання</w:t>
      </w:r>
      <w:proofErr w:type="spellEnd"/>
      <w:r w:rsidRPr="001C62F4">
        <w:rPr>
          <w:rFonts w:ascii="Times New Roman" w:eastAsia="Courier New" w:hAnsi="Times New Roman"/>
          <w:sz w:val="24"/>
          <w:szCs w:val="24"/>
          <w:lang w:eastAsia="zh-CN"/>
        </w:rPr>
        <w:t xml:space="preserve"> Товару. </w:t>
      </w:r>
      <w:proofErr w:type="spellStart"/>
      <w:r w:rsidRPr="001C62F4">
        <w:rPr>
          <w:rFonts w:ascii="Times New Roman" w:eastAsia="Courier New" w:hAnsi="Times New Roman"/>
          <w:sz w:val="24"/>
          <w:szCs w:val="24"/>
          <w:lang w:eastAsia="zh-CN"/>
        </w:rPr>
        <w:t>Гарантія</w:t>
      </w:r>
      <w:proofErr w:type="spellEnd"/>
      <w:r w:rsidRPr="001C62F4">
        <w:rPr>
          <w:rFonts w:ascii="Times New Roman" w:eastAsia="Courier New" w:hAnsi="Times New Roman"/>
          <w:sz w:val="24"/>
          <w:szCs w:val="24"/>
          <w:lang w:eastAsia="zh-CN"/>
        </w:rPr>
        <w:t xml:space="preserve"> не </w:t>
      </w:r>
      <w:proofErr w:type="spellStart"/>
      <w:r w:rsidRPr="001C62F4">
        <w:rPr>
          <w:rFonts w:ascii="Times New Roman" w:eastAsia="Courier New" w:hAnsi="Times New Roman"/>
          <w:sz w:val="24"/>
          <w:szCs w:val="24"/>
          <w:lang w:eastAsia="zh-CN"/>
        </w:rPr>
        <w:t>розповсюджується</w:t>
      </w:r>
      <w:proofErr w:type="spellEnd"/>
      <w:r w:rsidRPr="001C62F4">
        <w:rPr>
          <w:rFonts w:ascii="Times New Roman" w:eastAsia="Courier New" w:hAnsi="Times New Roman"/>
          <w:sz w:val="24"/>
          <w:szCs w:val="24"/>
          <w:lang w:eastAsia="zh-CN"/>
        </w:rPr>
        <w:t xml:space="preserve"> на </w:t>
      </w:r>
      <w:proofErr w:type="spellStart"/>
      <w:r w:rsidRPr="001C62F4">
        <w:rPr>
          <w:rFonts w:ascii="Times New Roman" w:eastAsia="Courier New" w:hAnsi="Times New Roman"/>
          <w:sz w:val="24"/>
          <w:szCs w:val="24"/>
          <w:lang w:eastAsia="zh-CN"/>
        </w:rPr>
        <w:t>механічні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пошкодження</w:t>
      </w:r>
      <w:proofErr w:type="spellEnd"/>
      <w:r w:rsidRPr="001C62F4">
        <w:rPr>
          <w:rFonts w:ascii="Times New Roman" w:eastAsia="Courier New" w:hAnsi="Times New Roman"/>
          <w:sz w:val="24"/>
          <w:szCs w:val="24"/>
          <w:lang w:eastAsia="zh-CN"/>
        </w:rPr>
        <w:t xml:space="preserve"> Товару. </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4.4. У </w:t>
      </w:r>
      <w:proofErr w:type="spellStart"/>
      <w:r w:rsidRPr="001C62F4">
        <w:rPr>
          <w:rFonts w:ascii="Times New Roman" w:eastAsia="Courier New" w:hAnsi="Times New Roman"/>
          <w:sz w:val="24"/>
          <w:szCs w:val="24"/>
          <w:lang w:eastAsia="zh-CN"/>
        </w:rPr>
        <w:t>разі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істотного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порушення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вимог</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щодо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якості</w:t>
      </w:r>
      <w:proofErr w:type="spellEnd"/>
      <w:r w:rsidRPr="001C62F4">
        <w:rPr>
          <w:rFonts w:ascii="Times New Roman" w:eastAsia="Courier New" w:hAnsi="Times New Roman"/>
          <w:sz w:val="24"/>
          <w:szCs w:val="24"/>
          <w:lang w:eastAsia="zh-CN"/>
        </w:rPr>
        <w:t xml:space="preserve"> Товару (</w:t>
      </w:r>
      <w:proofErr w:type="spellStart"/>
      <w:r w:rsidRPr="001C62F4">
        <w:rPr>
          <w:rFonts w:ascii="Times New Roman" w:eastAsia="Courier New" w:hAnsi="Times New Roman"/>
          <w:sz w:val="24"/>
          <w:szCs w:val="24"/>
          <w:lang w:eastAsia="zh-CN"/>
        </w:rPr>
        <w:t>виявлення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які</w:t>
      </w:r>
      <w:proofErr w:type="spellEnd"/>
      <w:r w:rsidRPr="001C62F4">
        <w:rPr>
          <w:rFonts w:ascii="Times New Roman" w:eastAsia="Courier New" w:hAnsi="Times New Roman"/>
          <w:sz w:val="24"/>
          <w:szCs w:val="24"/>
          <w:lang w:eastAsia="zh-CN"/>
        </w:rPr>
        <w:t xml:space="preserve"> не </w:t>
      </w:r>
      <w:proofErr w:type="spellStart"/>
      <w:r w:rsidRPr="001C62F4">
        <w:rPr>
          <w:rFonts w:ascii="Times New Roman" w:eastAsia="Courier New" w:hAnsi="Times New Roman"/>
          <w:sz w:val="24"/>
          <w:szCs w:val="24"/>
          <w:lang w:eastAsia="zh-CN"/>
        </w:rPr>
        <w:t>можна</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усунути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яких</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пов’язане</w:t>
      </w:r>
      <w:proofErr w:type="spellEnd"/>
      <w:r w:rsidRPr="001C62F4">
        <w:rPr>
          <w:rFonts w:ascii="Times New Roman" w:eastAsia="Courier New" w:hAnsi="Times New Roman"/>
          <w:sz w:val="24"/>
          <w:szCs w:val="24"/>
          <w:lang w:eastAsia="zh-CN"/>
        </w:rPr>
        <w:t xml:space="preserve"> з </w:t>
      </w:r>
      <w:proofErr w:type="spellStart"/>
      <w:r w:rsidRPr="001C62F4">
        <w:rPr>
          <w:rFonts w:ascii="Times New Roman" w:eastAsia="Courier New" w:hAnsi="Times New Roman"/>
          <w:sz w:val="24"/>
          <w:szCs w:val="24"/>
          <w:lang w:eastAsia="zh-CN"/>
        </w:rPr>
        <w:t>непропорційними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витратами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або</w:t>
      </w:r>
      <w:proofErr w:type="spellEnd"/>
      <w:r w:rsidRPr="001C62F4">
        <w:rPr>
          <w:rFonts w:ascii="Times New Roman" w:eastAsia="Courier New" w:hAnsi="Times New Roman"/>
          <w:sz w:val="24"/>
          <w:szCs w:val="24"/>
          <w:lang w:eastAsia="zh-CN"/>
        </w:rPr>
        <w:t xml:space="preserve"> затратами часу,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виявилися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неодноразово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чи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з’явилися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знов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після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їх</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Постачальник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зобов’язується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замінити</w:t>
      </w:r>
      <w:proofErr w:type="spellEnd"/>
      <w:r w:rsidRPr="001C62F4">
        <w:rPr>
          <w:rFonts w:ascii="Times New Roman" w:eastAsia="Courier New" w:hAnsi="Times New Roman"/>
          <w:sz w:val="24"/>
          <w:szCs w:val="24"/>
          <w:lang w:eastAsia="zh-CN"/>
        </w:rPr>
        <w:t xml:space="preserve"> Товар </w:t>
      </w:r>
      <w:proofErr w:type="spellStart"/>
      <w:r w:rsidRPr="001C62F4">
        <w:rPr>
          <w:rFonts w:ascii="Times New Roman" w:eastAsia="Courier New" w:hAnsi="Times New Roman"/>
          <w:sz w:val="24"/>
          <w:szCs w:val="24"/>
          <w:lang w:eastAsia="zh-CN"/>
        </w:rPr>
        <w:t>безоплатно</w:t>
      </w:r>
      <w:proofErr w:type="spellEnd"/>
      <w:r w:rsidRPr="001C62F4">
        <w:rPr>
          <w:rFonts w:ascii="Times New Roman" w:eastAsia="Courier New" w:hAnsi="Times New Roman"/>
          <w:sz w:val="24"/>
          <w:szCs w:val="24"/>
          <w:lang w:eastAsia="zh-CN"/>
        </w:rPr>
        <w:t>.</w:t>
      </w:r>
    </w:p>
    <w:p w:rsidR="00FE2194" w:rsidRPr="001C62F4" w:rsidRDefault="00FE2194" w:rsidP="00FE2194">
      <w:pPr>
        <w:pStyle w:val="a5"/>
        <w:ind w:firstLine="567"/>
        <w:jc w:val="both"/>
        <w:rPr>
          <w:rFonts w:ascii="Times New Roman" w:eastAsia="Courier New" w:hAnsi="Times New Roman"/>
          <w:sz w:val="24"/>
          <w:szCs w:val="24"/>
          <w:lang w:eastAsia="zh-CN"/>
        </w:rPr>
      </w:pPr>
      <w:r>
        <w:rPr>
          <w:rFonts w:ascii="Times New Roman" w:eastAsia="Courier New" w:hAnsi="Times New Roman"/>
          <w:sz w:val="24"/>
          <w:szCs w:val="24"/>
          <w:lang w:eastAsia="zh-CN"/>
        </w:rPr>
        <w:t xml:space="preserve">4.5. </w:t>
      </w:r>
      <w:proofErr w:type="spellStart"/>
      <w:r>
        <w:rPr>
          <w:rFonts w:ascii="Times New Roman" w:eastAsia="Courier New" w:hAnsi="Times New Roman"/>
          <w:sz w:val="24"/>
          <w:szCs w:val="24"/>
          <w:lang w:eastAsia="zh-CN"/>
        </w:rPr>
        <w:t>Гарантійний</w:t>
      </w:r>
      <w:proofErr w:type="spellEnd"/>
      <w:r w:rsidRPr="001C62F4">
        <w:rPr>
          <w:rFonts w:ascii="Times New Roman" w:eastAsia="Courier New" w:hAnsi="Times New Roman"/>
          <w:sz w:val="24"/>
          <w:szCs w:val="24"/>
          <w:lang w:eastAsia="zh-CN"/>
        </w:rPr>
        <w:t xml:space="preserve"> строк </w:t>
      </w:r>
      <w:proofErr w:type="spellStart"/>
      <w:r w:rsidRPr="001C62F4">
        <w:rPr>
          <w:rFonts w:ascii="Times New Roman" w:eastAsia="Courier New" w:hAnsi="Times New Roman"/>
          <w:sz w:val="24"/>
          <w:szCs w:val="24"/>
          <w:lang w:eastAsia="zh-CN"/>
        </w:rPr>
        <w:t>починає</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перебіг</w:t>
      </w:r>
      <w:proofErr w:type="spellEnd"/>
      <w:r w:rsidRPr="001C62F4">
        <w:rPr>
          <w:rFonts w:ascii="Times New Roman" w:eastAsia="Courier New" w:hAnsi="Times New Roman"/>
          <w:sz w:val="24"/>
          <w:szCs w:val="24"/>
          <w:lang w:eastAsia="zh-CN"/>
        </w:rPr>
        <w:t xml:space="preserve"> з </w:t>
      </w:r>
      <w:proofErr w:type="spellStart"/>
      <w:r w:rsidRPr="001C62F4">
        <w:rPr>
          <w:rFonts w:ascii="Times New Roman" w:eastAsia="Courier New" w:hAnsi="Times New Roman"/>
          <w:sz w:val="24"/>
          <w:szCs w:val="24"/>
          <w:lang w:eastAsia="zh-CN"/>
        </w:rPr>
        <w:t>дати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підписання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видаткової</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накладної</w:t>
      </w:r>
      <w:proofErr w:type="spellEnd"/>
      <w:r w:rsidRPr="001C62F4">
        <w:rPr>
          <w:rFonts w:ascii="Times New Roman" w:eastAsia="Courier New" w:hAnsi="Times New Roman"/>
          <w:sz w:val="24"/>
          <w:szCs w:val="24"/>
          <w:lang w:eastAsia="zh-CN"/>
        </w:rPr>
        <w:t>.</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4.6. </w:t>
      </w:r>
      <w:proofErr w:type="spellStart"/>
      <w:r w:rsidRPr="001C62F4">
        <w:rPr>
          <w:rFonts w:ascii="Times New Roman" w:eastAsia="Courier New" w:hAnsi="Times New Roman"/>
          <w:sz w:val="24"/>
          <w:szCs w:val="24"/>
          <w:lang w:eastAsia="zh-CN"/>
        </w:rPr>
        <w:t>Постачальник</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гарантує</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якість</w:t>
      </w:r>
      <w:proofErr w:type="spellEnd"/>
      <w:r w:rsidRPr="001C62F4">
        <w:rPr>
          <w:rFonts w:ascii="Times New Roman" w:eastAsia="Courier New" w:hAnsi="Times New Roman"/>
          <w:sz w:val="24"/>
          <w:szCs w:val="24"/>
          <w:lang w:eastAsia="zh-CN"/>
        </w:rPr>
        <w:t xml:space="preserve"> Товару у </w:t>
      </w:r>
      <w:proofErr w:type="spellStart"/>
      <w:r w:rsidRPr="001C62F4">
        <w:rPr>
          <w:rFonts w:ascii="Times New Roman" w:eastAsia="Courier New" w:hAnsi="Times New Roman"/>
          <w:sz w:val="24"/>
          <w:szCs w:val="24"/>
          <w:lang w:eastAsia="zh-CN"/>
        </w:rPr>
        <w:t>цілому</w:t>
      </w:r>
      <w:proofErr w:type="spellEnd"/>
      <w:r w:rsidRPr="001C62F4">
        <w:rPr>
          <w:rFonts w:ascii="Times New Roman" w:eastAsia="Courier New" w:hAnsi="Times New Roman"/>
          <w:sz w:val="24"/>
          <w:szCs w:val="24"/>
          <w:lang w:eastAsia="zh-CN"/>
        </w:rPr>
        <w:t xml:space="preserve"> та по </w:t>
      </w:r>
      <w:proofErr w:type="spellStart"/>
      <w:r w:rsidRPr="001C62F4">
        <w:rPr>
          <w:rFonts w:ascii="Times New Roman" w:eastAsia="Courier New" w:hAnsi="Times New Roman"/>
          <w:sz w:val="24"/>
          <w:szCs w:val="24"/>
          <w:lang w:eastAsia="zh-CN"/>
        </w:rPr>
        <w:t>кожній</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окремій</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частині</w:t>
      </w:r>
      <w:proofErr w:type="spellEnd"/>
      <w:r w:rsidRPr="001C62F4">
        <w:rPr>
          <w:rFonts w:ascii="Times New Roman" w:eastAsia="Courier New" w:hAnsi="Times New Roman"/>
          <w:sz w:val="24"/>
          <w:szCs w:val="24"/>
          <w:lang w:eastAsia="zh-CN"/>
        </w:rPr>
        <w:t>.</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4.7. У </w:t>
      </w:r>
      <w:proofErr w:type="spellStart"/>
      <w:r w:rsidRPr="001C62F4">
        <w:rPr>
          <w:rFonts w:ascii="Times New Roman" w:eastAsia="Courier New" w:hAnsi="Times New Roman"/>
          <w:sz w:val="24"/>
          <w:szCs w:val="24"/>
          <w:lang w:eastAsia="zh-CN"/>
        </w:rPr>
        <w:t>випадку</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виявлення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Товару, </w:t>
      </w:r>
      <w:proofErr w:type="spellStart"/>
      <w:r w:rsidRPr="001C62F4">
        <w:rPr>
          <w:rFonts w:ascii="Times New Roman" w:eastAsia="Courier New" w:hAnsi="Times New Roman"/>
          <w:sz w:val="24"/>
          <w:szCs w:val="24"/>
          <w:lang w:eastAsia="zh-CN"/>
        </w:rPr>
        <w:t>Покупець</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зобов'язаний</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повідомити</w:t>
      </w:r>
      <w:proofErr w:type="spellEnd"/>
      <w:r w:rsidRPr="001C62F4">
        <w:rPr>
          <w:rFonts w:ascii="Times New Roman" w:eastAsia="Courier New" w:hAnsi="Times New Roman"/>
          <w:sz w:val="24"/>
          <w:szCs w:val="24"/>
          <w:lang w:eastAsia="zh-CN"/>
        </w:rPr>
        <w:t xml:space="preserve"> про </w:t>
      </w:r>
      <w:proofErr w:type="spellStart"/>
      <w:r w:rsidRPr="001C62F4">
        <w:rPr>
          <w:rFonts w:ascii="Times New Roman" w:eastAsia="Courier New" w:hAnsi="Times New Roman"/>
          <w:sz w:val="24"/>
          <w:szCs w:val="24"/>
          <w:lang w:eastAsia="zh-CN"/>
        </w:rPr>
        <w:t>це</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Постачальника</w:t>
      </w:r>
      <w:proofErr w:type="spellEnd"/>
      <w:r w:rsidRPr="001C62F4">
        <w:rPr>
          <w:rFonts w:ascii="Times New Roman" w:eastAsia="Courier New" w:hAnsi="Times New Roman"/>
          <w:sz w:val="24"/>
          <w:szCs w:val="24"/>
          <w:lang w:eastAsia="zh-CN"/>
        </w:rPr>
        <w:t xml:space="preserve"> в </w:t>
      </w:r>
      <w:proofErr w:type="spellStart"/>
      <w:r w:rsidRPr="001C62F4">
        <w:rPr>
          <w:rFonts w:ascii="Times New Roman" w:eastAsia="Courier New" w:hAnsi="Times New Roman"/>
          <w:sz w:val="24"/>
          <w:szCs w:val="24"/>
          <w:lang w:eastAsia="zh-CN"/>
        </w:rPr>
        <w:t>найкоротші</w:t>
      </w:r>
      <w:proofErr w:type="spellEnd"/>
      <w:r w:rsidRPr="001C62F4">
        <w:rPr>
          <w:rFonts w:ascii="Times New Roman" w:eastAsia="Courier New" w:hAnsi="Times New Roman"/>
          <w:sz w:val="24"/>
          <w:szCs w:val="24"/>
          <w:lang w:eastAsia="zh-CN"/>
        </w:rPr>
        <w:t xml:space="preserve"> строки, а </w:t>
      </w:r>
      <w:proofErr w:type="spellStart"/>
      <w:r w:rsidRPr="001C62F4">
        <w:rPr>
          <w:rFonts w:ascii="Times New Roman" w:eastAsia="Courier New" w:hAnsi="Times New Roman"/>
          <w:sz w:val="24"/>
          <w:szCs w:val="24"/>
          <w:lang w:eastAsia="zh-CN"/>
        </w:rPr>
        <w:t>останній</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зобов’язується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наступного</w:t>
      </w:r>
      <w:proofErr w:type="spellEnd"/>
      <w:r w:rsidRPr="001C62F4">
        <w:rPr>
          <w:rFonts w:ascii="Times New Roman" w:eastAsia="Courier New" w:hAnsi="Times New Roman"/>
          <w:sz w:val="24"/>
          <w:szCs w:val="24"/>
          <w:lang w:eastAsia="zh-CN"/>
        </w:rPr>
        <w:t xml:space="preserve"> дня, з </w:t>
      </w:r>
      <w:proofErr w:type="spellStart"/>
      <w:r w:rsidRPr="001C62F4">
        <w:rPr>
          <w:rFonts w:ascii="Times New Roman" w:eastAsia="Courier New" w:hAnsi="Times New Roman"/>
          <w:sz w:val="24"/>
          <w:szCs w:val="24"/>
          <w:lang w:eastAsia="zh-CN"/>
        </w:rPr>
        <w:t>дати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отримання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від</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Покупця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повідомлення</w:t>
      </w:r>
      <w:proofErr w:type="spellEnd"/>
      <w:r w:rsidRPr="001C62F4">
        <w:rPr>
          <w:rFonts w:ascii="Times New Roman" w:eastAsia="Courier New" w:hAnsi="Times New Roman"/>
          <w:sz w:val="24"/>
          <w:szCs w:val="24"/>
          <w:lang w:eastAsia="zh-CN"/>
        </w:rPr>
        <w:t xml:space="preserve"> про </w:t>
      </w:r>
      <w:proofErr w:type="spellStart"/>
      <w:r w:rsidRPr="001C62F4">
        <w:rPr>
          <w:rFonts w:ascii="Times New Roman" w:eastAsia="Courier New" w:hAnsi="Times New Roman"/>
          <w:sz w:val="24"/>
          <w:szCs w:val="24"/>
          <w:lang w:eastAsia="zh-CN"/>
        </w:rPr>
        <w:t>виявлені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дефекти</w:t>
      </w:r>
      <w:proofErr w:type="spellEnd"/>
      <w:r w:rsidRPr="001C62F4">
        <w:rPr>
          <w:rFonts w:ascii="Times New Roman" w:eastAsia="Courier New" w:hAnsi="Times New Roman"/>
          <w:sz w:val="24"/>
          <w:szCs w:val="24"/>
          <w:lang w:eastAsia="zh-CN"/>
        </w:rPr>
        <w:t xml:space="preserve">) Товару, </w:t>
      </w:r>
      <w:proofErr w:type="spellStart"/>
      <w:r w:rsidRPr="001C62F4">
        <w:rPr>
          <w:rFonts w:ascii="Times New Roman" w:eastAsia="Courier New" w:hAnsi="Times New Roman"/>
          <w:sz w:val="24"/>
          <w:szCs w:val="24"/>
          <w:lang w:eastAsia="zh-CN"/>
        </w:rPr>
        <w:t>направити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свого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представника</w:t>
      </w:r>
      <w:proofErr w:type="spellEnd"/>
      <w:r w:rsidRPr="001C62F4">
        <w:rPr>
          <w:rFonts w:ascii="Times New Roman" w:eastAsia="Courier New" w:hAnsi="Times New Roman"/>
          <w:sz w:val="24"/>
          <w:szCs w:val="24"/>
          <w:lang w:eastAsia="zh-CN"/>
        </w:rPr>
        <w:t xml:space="preserve"> для </w:t>
      </w:r>
      <w:proofErr w:type="spellStart"/>
      <w:r w:rsidRPr="001C62F4">
        <w:rPr>
          <w:rFonts w:ascii="Times New Roman" w:eastAsia="Courier New" w:hAnsi="Times New Roman"/>
          <w:sz w:val="24"/>
          <w:szCs w:val="24"/>
          <w:lang w:eastAsia="zh-CN"/>
        </w:rPr>
        <w:t>з’ясування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обставин</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виникнення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Товару, при </w:t>
      </w:r>
      <w:proofErr w:type="spellStart"/>
      <w:r w:rsidRPr="001C62F4">
        <w:rPr>
          <w:rFonts w:ascii="Times New Roman" w:eastAsia="Courier New" w:hAnsi="Times New Roman"/>
          <w:sz w:val="24"/>
          <w:szCs w:val="24"/>
          <w:lang w:eastAsia="zh-CN"/>
        </w:rPr>
        <w:t>цьому</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Сторони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складають</w:t>
      </w:r>
      <w:proofErr w:type="spellEnd"/>
      <w:r w:rsidRPr="001C62F4">
        <w:rPr>
          <w:rFonts w:ascii="Times New Roman" w:eastAsia="Courier New" w:hAnsi="Times New Roman"/>
          <w:sz w:val="24"/>
          <w:szCs w:val="24"/>
          <w:lang w:eastAsia="zh-CN"/>
        </w:rPr>
        <w:t xml:space="preserve"> та </w:t>
      </w:r>
      <w:proofErr w:type="spellStart"/>
      <w:r w:rsidRPr="001C62F4">
        <w:rPr>
          <w:rFonts w:ascii="Times New Roman" w:eastAsia="Courier New" w:hAnsi="Times New Roman"/>
          <w:sz w:val="24"/>
          <w:szCs w:val="24"/>
          <w:lang w:eastAsia="zh-CN"/>
        </w:rPr>
        <w:t>підписують</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Дефектний</w:t>
      </w:r>
      <w:proofErr w:type="spellEnd"/>
      <w:r w:rsidRPr="001C62F4">
        <w:rPr>
          <w:rFonts w:ascii="Times New Roman" w:eastAsia="Courier New" w:hAnsi="Times New Roman"/>
          <w:sz w:val="24"/>
          <w:szCs w:val="24"/>
          <w:lang w:eastAsia="zh-CN"/>
        </w:rPr>
        <w:t xml:space="preserve"> Акт, в </w:t>
      </w:r>
      <w:proofErr w:type="spellStart"/>
      <w:r w:rsidRPr="001C62F4">
        <w:rPr>
          <w:rFonts w:ascii="Times New Roman" w:eastAsia="Courier New" w:hAnsi="Times New Roman"/>
          <w:sz w:val="24"/>
          <w:szCs w:val="24"/>
          <w:lang w:eastAsia="zh-CN"/>
        </w:rPr>
        <w:t>якому</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встановлюють</w:t>
      </w:r>
      <w:proofErr w:type="spellEnd"/>
      <w:r w:rsidRPr="001C62F4">
        <w:rPr>
          <w:rFonts w:ascii="Times New Roman" w:eastAsia="Courier New" w:hAnsi="Times New Roman"/>
          <w:sz w:val="24"/>
          <w:szCs w:val="24"/>
          <w:lang w:eastAsia="zh-CN"/>
        </w:rPr>
        <w:t xml:space="preserve"> причини та </w:t>
      </w:r>
      <w:proofErr w:type="spellStart"/>
      <w:r w:rsidRPr="001C62F4">
        <w:rPr>
          <w:rFonts w:ascii="Times New Roman" w:eastAsia="Courier New" w:hAnsi="Times New Roman"/>
          <w:sz w:val="24"/>
          <w:szCs w:val="24"/>
          <w:lang w:eastAsia="zh-CN"/>
        </w:rPr>
        <w:t>терміни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або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заміни</w:t>
      </w:r>
      <w:proofErr w:type="spellEnd"/>
      <w:r w:rsidRPr="001C62F4">
        <w:rPr>
          <w:rFonts w:ascii="Times New Roman" w:eastAsia="Courier New" w:hAnsi="Times New Roman"/>
          <w:sz w:val="24"/>
          <w:szCs w:val="24"/>
          <w:lang w:eastAsia="zh-CN"/>
        </w:rPr>
        <w:t xml:space="preserve"> Товару.</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4.8. </w:t>
      </w:r>
      <w:proofErr w:type="spellStart"/>
      <w:r w:rsidRPr="001C62F4">
        <w:rPr>
          <w:rFonts w:ascii="Times New Roman" w:eastAsia="Courier New" w:hAnsi="Times New Roman"/>
          <w:sz w:val="24"/>
          <w:szCs w:val="24"/>
          <w:lang w:eastAsia="zh-CN"/>
        </w:rPr>
        <w:t>Якщо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Постачальник</w:t>
      </w:r>
      <w:proofErr w:type="spellEnd"/>
      <w:r w:rsidRPr="001C62F4">
        <w:rPr>
          <w:rFonts w:ascii="Times New Roman" w:eastAsia="Courier New" w:hAnsi="Times New Roman"/>
          <w:sz w:val="24"/>
          <w:szCs w:val="24"/>
          <w:lang w:eastAsia="zh-CN"/>
        </w:rPr>
        <w:t xml:space="preserve"> не </w:t>
      </w:r>
      <w:proofErr w:type="spellStart"/>
      <w:r w:rsidRPr="001C62F4">
        <w:rPr>
          <w:rFonts w:ascii="Times New Roman" w:eastAsia="Courier New" w:hAnsi="Times New Roman"/>
          <w:sz w:val="24"/>
          <w:szCs w:val="24"/>
          <w:lang w:eastAsia="zh-CN"/>
        </w:rPr>
        <w:t>з’явиться</w:t>
      </w:r>
      <w:proofErr w:type="spellEnd"/>
      <w:r w:rsidRPr="001C62F4">
        <w:rPr>
          <w:rFonts w:ascii="Times New Roman" w:eastAsia="Courier New" w:hAnsi="Times New Roman"/>
          <w:sz w:val="24"/>
          <w:szCs w:val="24"/>
          <w:lang w:eastAsia="zh-CN"/>
        </w:rPr>
        <w:t xml:space="preserve"> у строк, </w:t>
      </w:r>
      <w:proofErr w:type="spellStart"/>
      <w:r w:rsidRPr="001C62F4">
        <w:rPr>
          <w:rFonts w:ascii="Times New Roman" w:eastAsia="Courier New" w:hAnsi="Times New Roman"/>
          <w:sz w:val="24"/>
          <w:szCs w:val="24"/>
          <w:lang w:eastAsia="zh-CN"/>
        </w:rPr>
        <w:t>визначений</w:t>
      </w:r>
      <w:proofErr w:type="spellEnd"/>
      <w:r w:rsidRPr="001C62F4">
        <w:rPr>
          <w:rFonts w:ascii="Times New Roman" w:eastAsia="Courier New" w:hAnsi="Times New Roman"/>
          <w:sz w:val="24"/>
          <w:szCs w:val="24"/>
          <w:lang w:eastAsia="zh-CN"/>
        </w:rPr>
        <w:t xml:space="preserve"> п. 4.7 Договору, </w:t>
      </w:r>
      <w:proofErr w:type="spellStart"/>
      <w:r w:rsidRPr="001C62F4">
        <w:rPr>
          <w:rFonts w:ascii="Times New Roman" w:eastAsia="Courier New" w:hAnsi="Times New Roman"/>
          <w:sz w:val="24"/>
          <w:szCs w:val="24"/>
          <w:lang w:eastAsia="zh-CN"/>
        </w:rPr>
        <w:t>Покупець</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вправі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скласти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такий</w:t>
      </w:r>
      <w:proofErr w:type="spellEnd"/>
      <w:r w:rsidRPr="001C62F4">
        <w:rPr>
          <w:rFonts w:ascii="Times New Roman" w:eastAsia="Courier New" w:hAnsi="Times New Roman"/>
          <w:sz w:val="24"/>
          <w:szCs w:val="24"/>
          <w:lang w:eastAsia="zh-CN"/>
        </w:rPr>
        <w:t xml:space="preserve"> акт </w:t>
      </w:r>
      <w:proofErr w:type="spellStart"/>
      <w:r w:rsidRPr="001C62F4">
        <w:rPr>
          <w:rFonts w:ascii="Times New Roman" w:eastAsia="Courier New" w:hAnsi="Times New Roman"/>
          <w:sz w:val="24"/>
          <w:szCs w:val="24"/>
          <w:lang w:eastAsia="zh-CN"/>
        </w:rPr>
        <w:t>одноособово</w:t>
      </w:r>
      <w:proofErr w:type="spellEnd"/>
      <w:r w:rsidRPr="001C62F4">
        <w:rPr>
          <w:rFonts w:ascii="Times New Roman" w:eastAsia="Courier New" w:hAnsi="Times New Roman"/>
          <w:sz w:val="24"/>
          <w:szCs w:val="24"/>
          <w:lang w:eastAsia="zh-CN"/>
        </w:rPr>
        <w:t>.</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4.9. У </w:t>
      </w:r>
      <w:proofErr w:type="spellStart"/>
      <w:r w:rsidRPr="001C62F4">
        <w:rPr>
          <w:rFonts w:ascii="Times New Roman" w:eastAsia="Courier New" w:hAnsi="Times New Roman"/>
          <w:sz w:val="24"/>
          <w:szCs w:val="24"/>
          <w:lang w:eastAsia="zh-CN"/>
        </w:rPr>
        <w:t>разі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усунення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недоліків</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дефектів</w:t>
      </w:r>
      <w:proofErr w:type="spellEnd"/>
      <w:r w:rsidRPr="001C62F4">
        <w:rPr>
          <w:rFonts w:ascii="Times New Roman" w:eastAsia="Courier New" w:hAnsi="Times New Roman"/>
          <w:sz w:val="24"/>
          <w:szCs w:val="24"/>
          <w:lang w:eastAsia="zh-CN"/>
        </w:rPr>
        <w:t xml:space="preserve">) Товару </w:t>
      </w:r>
      <w:proofErr w:type="spellStart"/>
      <w:r w:rsidRPr="001C62F4">
        <w:rPr>
          <w:rFonts w:ascii="Times New Roman" w:eastAsia="Courier New" w:hAnsi="Times New Roman"/>
          <w:sz w:val="24"/>
          <w:szCs w:val="24"/>
          <w:lang w:eastAsia="zh-CN"/>
        </w:rPr>
        <w:t>гарантійний</w:t>
      </w:r>
      <w:proofErr w:type="spellEnd"/>
      <w:r w:rsidRPr="001C62F4">
        <w:rPr>
          <w:rFonts w:ascii="Times New Roman" w:eastAsia="Courier New" w:hAnsi="Times New Roman"/>
          <w:sz w:val="24"/>
          <w:szCs w:val="24"/>
          <w:lang w:eastAsia="zh-CN"/>
        </w:rPr>
        <w:t xml:space="preserve"> строк </w:t>
      </w:r>
      <w:proofErr w:type="spellStart"/>
      <w:r w:rsidRPr="001C62F4">
        <w:rPr>
          <w:rFonts w:ascii="Times New Roman" w:eastAsia="Courier New" w:hAnsi="Times New Roman"/>
          <w:sz w:val="24"/>
          <w:szCs w:val="24"/>
          <w:lang w:eastAsia="zh-CN"/>
        </w:rPr>
        <w:t>продовжується</w:t>
      </w:r>
      <w:proofErr w:type="spellEnd"/>
      <w:r w:rsidRPr="001C62F4">
        <w:rPr>
          <w:rFonts w:ascii="Times New Roman" w:eastAsia="Courier New" w:hAnsi="Times New Roman"/>
          <w:sz w:val="24"/>
          <w:szCs w:val="24"/>
          <w:lang w:eastAsia="zh-CN"/>
        </w:rPr>
        <w:t xml:space="preserve"> на час, </w:t>
      </w:r>
      <w:proofErr w:type="spellStart"/>
      <w:r w:rsidRPr="001C62F4">
        <w:rPr>
          <w:rFonts w:ascii="Times New Roman" w:eastAsia="Courier New" w:hAnsi="Times New Roman"/>
          <w:sz w:val="24"/>
          <w:szCs w:val="24"/>
          <w:lang w:eastAsia="zh-CN"/>
        </w:rPr>
        <w:t>протягом</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якого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такий</w:t>
      </w:r>
      <w:proofErr w:type="spellEnd"/>
      <w:r w:rsidRPr="001C62F4">
        <w:rPr>
          <w:rFonts w:ascii="Times New Roman" w:eastAsia="Courier New" w:hAnsi="Times New Roman"/>
          <w:sz w:val="24"/>
          <w:szCs w:val="24"/>
          <w:lang w:eastAsia="zh-CN"/>
        </w:rPr>
        <w:t xml:space="preserve"> Товар не </w:t>
      </w:r>
      <w:proofErr w:type="spellStart"/>
      <w:r w:rsidRPr="001C62F4">
        <w:rPr>
          <w:rFonts w:ascii="Times New Roman" w:eastAsia="Courier New" w:hAnsi="Times New Roman"/>
          <w:sz w:val="24"/>
          <w:szCs w:val="24"/>
          <w:lang w:eastAsia="zh-CN"/>
        </w:rPr>
        <w:t>використовувався</w:t>
      </w:r>
      <w:proofErr w:type="spellEnd"/>
      <w:r w:rsidRPr="001C62F4">
        <w:rPr>
          <w:rFonts w:ascii="Times New Roman" w:eastAsia="Courier New" w:hAnsi="Times New Roman"/>
          <w:sz w:val="24"/>
          <w:szCs w:val="24"/>
          <w:lang w:eastAsia="zh-CN"/>
        </w:rPr>
        <w:t xml:space="preserve"> через </w:t>
      </w:r>
      <w:proofErr w:type="spellStart"/>
      <w:r w:rsidRPr="001C62F4">
        <w:rPr>
          <w:rFonts w:ascii="Times New Roman" w:eastAsia="Courier New" w:hAnsi="Times New Roman"/>
          <w:sz w:val="24"/>
          <w:szCs w:val="24"/>
          <w:lang w:eastAsia="zh-CN"/>
        </w:rPr>
        <w:t>недоліки</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дефекти</w:t>
      </w:r>
      <w:proofErr w:type="spellEnd"/>
      <w:r w:rsidRPr="001C62F4">
        <w:rPr>
          <w:rFonts w:ascii="Times New Roman" w:eastAsia="Courier New" w:hAnsi="Times New Roman"/>
          <w:sz w:val="24"/>
          <w:szCs w:val="24"/>
          <w:lang w:eastAsia="zh-CN"/>
        </w:rPr>
        <w:t xml:space="preserve">), а при </w:t>
      </w:r>
      <w:proofErr w:type="spellStart"/>
      <w:r w:rsidRPr="001C62F4">
        <w:rPr>
          <w:rFonts w:ascii="Times New Roman" w:eastAsia="Courier New" w:hAnsi="Times New Roman"/>
          <w:sz w:val="24"/>
          <w:szCs w:val="24"/>
          <w:lang w:eastAsia="zh-CN"/>
        </w:rPr>
        <w:t>його</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заміні</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гарантійний</w:t>
      </w:r>
      <w:proofErr w:type="spellEnd"/>
      <w:r w:rsidRPr="001C62F4">
        <w:rPr>
          <w:rFonts w:ascii="Times New Roman" w:eastAsia="Courier New" w:hAnsi="Times New Roman"/>
          <w:sz w:val="24"/>
          <w:szCs w:val="24"/>
          <w:lang w:eastAsia="zh-CN"/>
        </w:rPr>
        <w:t xml:space="preserve"> строк </w:t>
      </w:r>
      <w:proofErr w:type="spellStart"/>
      <w:r w:rsidRPr="001C62F4">
        <w:rPr>
          <w:rFonts w:ascii="Times New Roman" w:eastAsia="Courier New" w:hAnsi="Times New Roman"/>
          <w:sz w:val="24"/>
          <w:szCs w:val="24"/>
          <w:lang w:eastAsia="zh-CN"/>
        </w:rPr>
        <w:t>обчислюється</w:t>
      </w:r>
      <w:proofErr w:type="spellEnd"/>
      <w:r w:rsidRPr="001C62F4">
        <w:rPr>
          <w:rFonts w:ascii="Times New Roman" w:eastAsia="Courier New" w:hAnsi="Times New Roman"/>
          <w:sz w:val="24"/>
          <w:szCs w:val="24"/>
          <w:lang w:eastAsia="zh-CN"/>
        </w:rPr>
        <w:t xml:space="preserve"> заново </w:t>
      </w:r>
      <w:proofErr w:type="spellStart"/>
      <w:r w:rsidRPr="001C62F4">
        <w:rPr>
          <w:rFonts w:ascii="Times New Roman" w:eastAsia="Courier New" w:hAnsi="Times New Roman"/>
          <w:sz w:val="24"/>
          <w:szCs w:val="24"/>
          <w:lang w:eastAsia="zh-CN"/>
        </w:rPr>
        <w:t>від</w:t>
      </w:r>
      <w:proofErr w:type="spellEnd"/>
      <w:r w:rsidRPr="001C62F4">
        <w:rPr>
          <w:rFonts w:ascii="Times New Roman" w:eastAsia="Courier New" w:hAnsi="Times New Roman"/>
          <w:sz w:val="24"/>
          <w:szCs w:val="24"/>
          <w:lang w:eastAsia="zh-CN"/>
        </w:rPr>
        <w:t xml:space="preserve"> дня </w:t>
      </w:r>
      <w:proofErr w:type="spellStart"/>
      <w:r w:rsidRPr="001C62F4">
        <w:rPr>
          <w:rFonts w:ascii="Times New Roman" w:eastAsia="Courier New" w:hAnsi="Times New Roman"/>
          <w:sz w:val="24"/>
          <w:szCs w:val="24"/>
          <w:lang w:eastAsia="zh-CN"/>
        </w:rPr>
        <w:t>заміни</w:t>
      </w:r>
      <w:proofErr w:type="spellEnd"/>
      <w:r w:rsidRPr="001C62F4">
        <w:rPr>
          <w:rFonts w:ascii="Times New Roman" w:eastAsia="Courier New" w:hAnsi="Times New Roman"/>
          <w:sz w:val="24"/>
          <w:szCs w:val="24"/>
          <w:lang w:eastAsia="zh-CN"/>
        </w:rPr>
        <w:t>.</w:t>
      </w:r>
    </w:p>
    <w:p w:rsidR="00FE2194" w:rsidRPr="001C62F4" w:rsidRDefault="00FE2194" w:rsidP="00FE2194">
      <w:pPr>
        <w:pStyle w:val="a5"/>
        <w:ind w:firstLine="567"/>
        <w:jc w:val="both"/>
        <w:rPr>
          <w:rFonts w:ascii="Times New Roman" w:eastAsia="Courier New" w:hAnsi="Times New Roman"/>
          <w:sz w:val="24"/>
          <w:szCs w:val="24"/>
          <w:lang w:eastAsia="zh-CN"/>
        </w:rPr>
      </w:pPr>
      <w:r w:rsidRPr="001C62F4">
        <w:rPr>
          <w:rFonts w:ascii="Times New Roman" w:eastAsia="Courier New" w:hAnsi="Times New Roman"/>
          <w:sz w:val="24"/>
          <w:szCs w:val="24"/>
          <w:lang w:eastAsia="zh-CN"/>
        </w:rPr>
        <w:t xml:space="preserve">4.10. </w:t>
      </w:r>
      <w:proofErr w:type="spellStart"/>
      <w:r w:rsidRPr="001C62F4">
        <w:rPr>
          <w:rFonts w:ascii="Times New Roman" w:eastAsia="Courier New" w:hAnsi="Times New Roman"/>
          <w:sz w:val="24"/>
          <w:szCs w:val="24"/>
          <w:lang w:eastAsia="zh-CN"/>
        </w:rPr>
        <w:t>Дія</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гарантійних</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строків</w:t>
      </w:r>
      <w:proofErr w:type="spellEnd"/>
      <w:r w:rsidRPr="001C62F4">
        <w:rPr>
          <w:rFonts w:ascii="Times New Roman" w:eastAsia="Courier New" w:hAnsi="Times New Roman"/>
          <w:sz w:val="24"/>
          <w:szCs w:val="24"/>
          <w:lang w:eastAsia="zh-CN"/>
        </w:rPr>
        <w:t xml:space="preserve"> не </w:t>
      </w:r>
      <w:proofErr w:type="spellStart"/>
      <w:r w:rsidRPr="001C62F4">
        <w:rPr>
          <w:rFonts w:ascii="Times New Roman" w:eastAsia="Courier New" w:hAnsi="Times New Roman"/>
          <w:sz w:val="24"/>
          <w:szCs w:val="24"/>
          <w:lang w:eastAsia="zh-CN"/>
        </w:rPr>
        <w:t>залежить</w:t>
      </w:r>
      <w:proofErr w:type="spellEnd"/>
      <w:r w:rsidRPr="001C62F4">
        <w:rPr>
          <w:rFonts w:ascii="Times New Roman" w:eastAsia="Courier New" w:hAnsi="Times New Roman"/>
          <w:sz w:val="24"/>
          <w:szCs w:val="24"/>
          <w:lang w:eastAsia="zh-CN"/>
        </w:rPr>
        <w:t xml:space="preserve"> </w:t>
      </w:r>
      <w:proofErr w:type="spellStart"/>
      <w:r w:rsidRPr="001C62F4">
        <w:rPr>
          <w:rFonts w:ascii="Times New Roman" w:eastAsia="Courier New" w:hAnsi="Times New Roman"/>
          <w:sz w:val="24"/>
          <w:szCs w:val="24"/>
          <w:lang w:eastAsia="zh-CN"/>
        </w:rPr>
        <w:t>від</w:t>
      </w:r>
      <w:proofErr w:type="spellEnd"/>
      <w:r w:rsidRPr="001C62F4">
        <w:rPr>
          <w:rFonts w:ascii="Times New Roman" w:eastAsia="Courier New" w:hAnsi="Times New Roman"/>
          <w:sz w:val="24"/>
          <w:szCs w:val="24"/>
          <w:lang w:eastAsia="zh-CN"/>
        </w:rPr>
        <w:t xml:space="preserve"> строку </w:t>
      </w:r>
      <w:proofErr w:type="spellStart"/>
      <w:r w:rsidRPr="001C62F4">
        <w:rPr>
          <w:rFonts w:ascii="Times New Roman" w:eastAsia="Courier New" w:hAnsi="Times New Roman"/>
          <w:sz w:val="24"/>
          <w:szCs w:val="24"/>
          <w:lang w:eastAsia="zh-CN"/>
        </w:rPr>
        <w:t>дії</w:t>
      </w:r>
      <w:proofErr w:type="spellEnd"/>
      <w:r w:rsidRPr="001C62F4">
        <w:rPr>
          <w:rFonts w:ascii="Times New Roman" w:eastAsia="Courier New" w:hAnsi="Times New Roman"/>
          <w:sz w:val="24"/>
          <w:szCs w:val="24"/>
          <w:lang w:eastAsia="zh-CN"/>
        </w:rPr>
        <w:t xml:space="preserve"> Договору.  </w:t>
      </w:r>
    </w:p>
    <w:p w:rsidR="00FE2194" w:rsidRPr="00AC4C84" w:rsidRDefault="00FE2194" w:rsidP="00FE2194">
      <w:pPr>
        <w:pStyle w:val="a5"/>
        <w:ind w:firstLine="567"/>
        <w:jc w:val="center"/>
        <w:rPr>
          <w:rFonts w:ascii="Times New Roman" w:hAnsi="Times New Roman"/>
          <w:b/>
          <w:sz w:val="24"/>
          <w:szCs w:val="24"/>
        </w:rPr>
      </w:pPr>
      <w:r w:rsidRPr="00AC4C84">
        <w:rPr>
          <w:rFonts w:ascii="Times New Roman" w:hAnsi="Times New Roman"/>
          <w:b/>
          <w:sz w:val="24"/>
          <w:szCs w:val="24"/>
        </w:rPr>
        <w:t>5.ВІДПОВІДАЛЬНІСТЬ СТОРІН</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5.1. У </w:t>
      </w:r>
      <w:proofErr w:type="spellStart"/>
      <w:r w:rsidRPr="001C62F4">
        <w:rPr>
          <w:rFonts w:ascii="Times New Roman" w:hAnsi="Times New Roman"/>
          <w:sz w:val="24"/>
          <w:szCs w:val="24"/>
        </w:rPr>
        <w:t>разі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невиконання</w:t>
      </w:r>
      <w:proofErr w:type="spellEnd"/>
      <w:r w:rsidRPr="001C62F4">
        <w:rPr>
          <w:rFonts w:ascii="Times New Roman" w:hAnsi="Times New Roman"/>
          <w:sz w:val="24"/>
          <w:szCs w:val="24"/>
        </w:rPr>
        <w:t xml:space="preserve"> та/</w:t>
      </w:r>
      <w:proofErr w:type="spellStart"/>
      <w:r w:rsidRPr="001C62F4">
        <w:rPr>
          <w:rFonts w:ascii="Times New Roman" w:hAnsi="Times New Roman"/>
          <w:sz w:val="24"/>
          <w:szCs w:val="24"/>
        </w:rPr>
        <w:t>або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неналежного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взятих</w:t>
      </w:r>
      <w:proofErr w:type="spellEnd"/>
      <w:r w:rsidRPr="001C62F4">
        <w:rPr>
          <w:rFonts w:ascii="Times New Roman" w:hAnsi="Times New Roman"/>
          <w:sz w:val="24"/>
          <w:szCs w:val="24"/>
        </w:rPr>
        <w:t xml:space="preserve"> на себе за </w:t>
      </w:r>
      <w:proofErr w:type="spellStart"/>
      <w:r w:rsidRPr="001C62F4">
        <w:rPr>
          <w:rFonts w:ascii="Times New Roman" w:hAnsi="Times New Roman"/>
          <w:sz w:val="24"/>
          <w:szCs w:val="24"/>
        </w:rPr>
        <w:t>цим</w:t>
      </w:r>
      <w:proofErr w:type="spellEnd"/>
      <w:r w:rsidRPr="001C62F4">
        <w:rPr>
          <w:rFonts w:ascii="Times New Roman" w:hAnsi="Times New Roman"/>
          <w:sz w:val="24"/>
          <w:szCs w:val="24"/>
        </w:rPr>
        <w:t xml:space="preserve"> Договором </w:t>
      </w:r>
      <w:proofErr w:type="spellStart"/>
      <w:r w:rsidRPr="001C62F4">
        <w:rPr>
          <w:rFonts w:ascii="Times New Roman" w:hAnsi="Times New Roman"/>
          <w:sz w:val="24"/>
          <w:szCs w:val="24"/>
        </w:rPr>
        <w:t>зобов’язань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несуть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відповідальність</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відповідності</w:t>
      </w:r>
      <w:proofErr w:type="spellEnd"/>
      <w:r w:rsidRPr="001C62F4">
        <w:rPr>
          <w:rFonts w:ascii="Times New Roman" w:hAnsi="Times New Roman"/>
          <w:sz w:val="24"/>
          <w:szCs w:val="24"/>
        </w:rPr>
        <w:t xml:space="preserve"> з нормами </w:t>
      </w:r>
      <w:proofErr w:type="spellStart"/>
      <w:r w:rsidRPr="001C62F4">
        <w:rPr>
          <w:rFonts w:ascii="Times New Roman" w:hAnsi="Times New Roman"/>
          <w:sz w:val="24"/>
          <w:szCs w:val="24"/>
        </w:rPr>
        <w:t>діючого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законодавства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України</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5.2. У </w:t>
      </w:r>
      <w:proofErr w:type="spellStart"/>
      <w:r w:rsidRPr="001C62F4">
        <w:rPr>
          <w:rFonts w:ascii="Times New Roman" w:hAnsi="Times New Roman"/>
          <w:sz w:val="24"/>
          <w:szCs w:val="24"/>
        </w:rPr>
        <w:t>разі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порушення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Покупцем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строків</w:t>
      </w:r>
      <w:proofErr w:type="spellEnd"/>
      <w:r w:rsidRPr="001C62F4">
        <w:rPr>
          <w:rFonts w:ascii="Times New Roman" w:hAnsi="Times New Roman"/>
          <w:sz w:val="24"/>
          <w:szCs w:val="24"/>
        </w:rPr>
        <w:t xml:space="preserve"> оплати товару, </w:t>
      </w:r>
      <w:proofErr w:type="spellStart"/>
      <w:r w:rsidRPr="001C62F4">
        <w:rPr>
          <w:rFonts w:ascii="Times New Roman" w:hAnsi="Times New Roman"/>
          <w:sz w:val="24"/>
          <w:szCs w:val="24"/>
        </w:rPr>
        <w:t>відповідно</w:t>
      </w:r>
      <w:proofErr w:type="spellEnd"/>
      <w:r w:rsidRPr="001C62F4">
        <w:rPr>
          <w:rFonts w:ascii="Times New Roman" w:hAnsi="Times New Roman"/>
          <w:sz w:val="24"/>
          <w:szCs w:val="24"/>
        </w:rPr>
        <w:t xml:space="preserve"> до п.2.2. </w:t>
      </w:r>
      <w:proofErr w:type="spellStart"/>
      <w:r w:rsidRPr="001C62F4">
        <w:rPr>
          <w:rFonts w:ascii="Times New Roman" w:hAnsi="Times New Roman"/>
          <w:sz w:val="24"/>
          <w:szCs w:val="24"/>
        </w:rPr>
        <w:t>даного</w:t>
      </w:r>
      <w:proofErr w:type="spellEnd"/>
      <w:r w:rsidRPr="001C62F4">
        <w:rPr>
          <w:rFonts w:ascii="Times New Roman" w:hAnsi="Times New Roman"/>
          <w:sz w:val="24"/>
          <w:szCs w:val="24"/>
        </w:rPr>
        <w:t xml:space="preserve"> Договору, </w:t>
      </w:r>
      <w:proofErr w:type="spellStart"/>
      <w:r w:rsidRPr="001C62F4">
        <w:rPr>
          <w:rFonts w:ascii="Times New Roman" w:hAnsi="Times New Roman"/>
          <w:sz w:val="24"/>
          <w:szCs w:val="24"/>
        </w:rPr>
        <w:t>Покупець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сплачує</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Постачальнику</w:t>
      </w:r>
      <w:proofErr w:type="spellEnd"/>
      <w:r w:rsidRPr="001C62F4">
        <w:rPr>
          <w:rFonts w:ascii="Times New Roman" w:hAnsi="Times New Roman"/>
          <w:sz w:val="24"/>
          <w:szCs w:val="24"/>
        </w:rPr>
        <w:t xml:space="preserve"> пеню в </w:t>
      </w:r>
      <w:proofErr w:type="spellStart"/>
      <w:r w:rsidRPr="001C62F4">
        <w:rPr>
          <w:rFonts w:ascii="Times New Roman" w:hAnsi="Times New Roman"/>
          <w:sz w:val="24"/>
          <w:szCs w:val="24"/>
        </w:rPr>
        <w:t>розмірі</w:t>
      </w:r>
      <w:proofErr w:type="spellEnd"/>
      <w:r w:rsidRPr="001C62F4">
        <w:rPr>
          <w:rFonts w:ascii="Times New Roman" w:hAnsi="Times New Roman"/>
          <w:sz w:val="24"/>
          <w:szCs w:val="24"/>
        </w:rPr>
        <w:t xml:space="preserve"> 0,1% </w:t>
      </w:r>
      <w:proofErr w:type="spellStart"/>
      <w:r w:rsidRPr="001C62F4">
        <w:rPr>
          <w:rFonts w:ascii="Times New Roman" w:hAnsi="Times New Roman"/>
          <w:sz w:val="24"/>
          <w:szCs w:val="24"/>
        </w:rPr>
        <w:t>від</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суми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простроченого</w:t>
      </w:r>
      <w:proofErr w:type="spellEnd"/>
      <w:r w:rsidRPr="001C62F4">
        <w:rPr>
          <w:rFonts w:ascii="Times New Roman" w:hAnsi="Times New Roman"/>
          <w:sz w:val="24"/>
          <w:szCs w:val="24"/>
        </w:rPr>
        <w:t xml:space="preserve"> платежу за </w:t>
      </w:r>
      <w:proofErr w:type="spellStart"/>
      <w:r w:rsidRPr="001C62F4">
        <w:rPr>
          <w:rFonts w:ascii="Times New Roman" w:hAnsi="Times New Roman"/>
          <w:sz w:val="24"/>
          <w:szCs w:val="24"/>
        </w:rPr>
        <w:t>кожен</w:t>
      </w:r>
      <w:proofErr w:type="spellEnd"/>
      <w:r w:rsidRPr="001C62F4">
        <w:rPr>
          <w:rFonts w:ascii="Times New Roman" w:hAnsi="Times New Roman"/>
          <w:sz w:val="24"/>
          <w:szCs w:val="24"/>
        </w:rPr>
        <w:t xml:space="preserve"> день </w:t>
      </w:r>
      <w:proofErr w:type="spellStart"/>
      <w:r w:rsidRPr="001C62F4">
        <w:rPr>
          <w:rFonts w:ascii="Times New Roman" w:hAnsi="Times New Roman"/>
          <w:sz w:val="24"/>
          <w:szCs w:val="24"/>
        </w:rPr>
        <w:t>прострочення</w:t>
      </w:r>
      <w:proofErr w:type="spellEnd"/>
      <w:r w:rsidRPr="001C62F4">
        <w:rPr>
          <w:rFonts w:ascii="Times New Roman" w:hAnsi="Times New Roman"/>
          <w:sz w:val="24"/>
          <w:szCs w:val="24"/>
        </w:rPr>
        <w:t>.</w:t>
      </w:r>
      <w:r w:rsidRPr="001C62F4">
        <w:rPr>
          <w:rFonts w:ascii="Times New Roman" w:hAnsi="Times New Roman"/>
          <w:sz w:val="24"/>
          <w:szCs w:val="24"/>
        </w:rPr>
        <w:tab/>
      </w:r>
    </w:p>
    <w:p w:rsidR="00FE2194" w:rsidRPr="001C62F4" w:rsidRDefault="00FE2194" w:rsidP="00FE2194">
      <w:pPr>
        <w:pStyle w:val="a5"/>
        <w:ind w:firstLine="567"/>
        <w:jc w:val="both"/>
        <w:rPr>
          <w:rFonts w:ascii="Times New Roman" w:hAnsi="Times New Roman"/>
          <w:sz w:val="24"/>
          <w:szCs w:val="24"/>
          <w:lang w:eastAsia="uk-UA"/>
        </w:rPr>
      </w:pPr>
      <w:r w:rsidRPr="001C62F4">
        <w:rPr>
          <w:rFonts w:ascii="Times New Roman" w:hAnsi="Times New Roman"/>
          <w:sz w:val="24"/>
          <w:szCs w:val="24"/>
        </w:rPr>
        <w:t xml:space="preserve">5.3. У </w:t>
      </w:r>
      <w:proofErr w:type="spellStart"/>
      <w:r w:rsidRPr="001C62F4">
        <w:rPr>
          <w:rFonts w:ascii="Times New Roman" w:hAnsi="Times New Roman"/>
          <w:sz w:val="24"/>
          <w:szCs w:val="24"/>
        </w:rPr>
        <w:t>разі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порушення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Постачальником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строків</w:t>
      </w:r>
      <w:proofErr w:type="spellEnd"/>
      <w:r w:rsidRPr="001C62F4">
        <w:rPr>
          <w:rFonts w:ascii="Times New Roman" w:hAnsi="Times New Roman"/>
          <w:sz w:val="24"/>
          <w:szCs w:val="24"/>
        </w:rPr>
        <w:t xml:space="preserve"> поставки товару, </w:t>
      </w:r>
      <w:proofErr w:type="spellStart"/>
      <w:r w:rsidRPr="001C62F4">
        <w:rPr>
          <w:rFonts w:ascii="Times New Roman" w:hAnsi="Times New Roman"/>
          <w:sz w:val="24"/>
          <w:szCs w:val="24"/>
        </w:rPr>
        <w:t>відповідно</w:t>
      </w:r>
      <w:proofErr w:type="spellEnd"/>
      <w:r w:rsidRPr="001C62F4">
        <w:rPr>
          <w:rFonts w:ascii="Times New Roman" w:hAnsi="Times New Roman"/>
          <w:sz w:val="24"/>
          <w:szCs w:val="24"/>
        </w:rPr>
        <w:t xml:space="preserve"> до п.3.1. </w:t>
      </w:r>
      <w:proofErr w:type="spellStart"/>
      <w:r w:rsidRPr="001C62F4">
        <w:rPr>
          <w:rFonts w:ascii="Times New Roman" w:hAnsi="Times New Roman"/>
          <w:sz w:val="24"/>
          <w:szCs w:val="24"/>
        </w:rPr>
        <w:t>даного</w:t>
      </w:r>
      <w:proofErr w:type="spellEnd"/>
      <w:r w:rsidRPr="001C62F4">
        <w:rPr>
          <w:rFonts w:ascii="Times New Roman" w:hAnsi="Times New Roman"/>
          <w:sz w:val="24"/>
          <w:szCs w:val="24"/>
        </w:rPr>
        <w:t xml:space="preserve"> Договору, </w:t>
      </w:r>
      <w:proofErr w:type="spellStart"/>
      <w:r w:rsidRPr="001C62F4">
        <w:rPr>
          <w:rFonts w:ascii="Times New Roman" w:hAnsi="Times New Roman"/>
          <w:sz w:val="24"/>
          <w:szCs w:val="24"/>
        </w:rPr>
        <w:t>Постачальник</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сплачує</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Покупцю</w:t>
      </w:r>
      <w:proofErr w:type="spellEnd"/>
      <w:r w:rsidRPr="001C62F4">
        <w:rPr>
          <w:rFonts w:ascii="Times New Roman" w:hAnsi="Times New Roman"/>
          <w:sz w:val="24"/>
          <w:szCs w:val="24"/>
        </w:rPr>
        <w:t xml:space="preserve"> пеню в </w:t>
      </w:r>
      <w:proofErr w:type="spellStart"/>
      <w:r w:rsidRPr="001C62F4">
        <w:rPr>
          <w:rFonts w:ascii="Times New Roman" w:hAnsi="Times New Roman"/>
          <w:sz w:val="24"/>
          <w:szCs w:val="24"/>
        </w:rPr>
        <w:t>розмірі</w:t>
      </w:r>
      <w:proofErr w:type="spellEnd"/>
      <w:r w:rsidRPr="001C62F4">
        <w:rPr>
          <w:rFonts w:ascii="Times New Roman" w:hAnsi="Times New Roman"/>
          <w:sz w:val="24"/>
          <w:szCs w:val="24"/>
        </w:rPr>
        <w:t xml:space="preserve"> 0,1% </w:t>
      </w:r>
      <w:proofErr w:type="spellStart"/>
      <w:r w:rsidRPr="001C62F4">
        <w:rPr>
          <w:rFonts w:ascii="Times New Roman" w:hAnsi="Times New Roman"/>
          <w:sz w:val="24"/>
          <w:szCs w:val="24"/>
        </w:rPr>
        <w:t>вартості</w:t>
      </w:r>
      <w:proofErr w:type="spellEnd"/>
      <w:r w:rsidRPr="001C62F4">
        <w:rPr>
          <w:rFonts w:ascii="Times New Roman" w:hAnsi="Times New Roman"/>
          <w:sz w:val="24"/>
          <w:szCs w:val="24"/>
        </w:rPr>
        <w:t xml:space="preserve"> товару,</w:t>
      </w:r>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щодо</w:t>
      </w:r>
      <w:proofErr w:type="spellEnd"/>
      <w:r w:rsidRPr="001C62F4">
        <w:rPr>
          <w:rFonts w:ascii="Times New Roman" w:hAnsi="Times New Roman"/>
          <w:sz w:val="24"/>
          <w:szCs w:val="24"/>
          <w:lang w:eastAsia="uk-UA"/>
        </w:rPr>
        <w:t xml:space="preserve"> поставки </w:t>
      </w:r>
      <w:proofErr w:type="spellStart"/>
      <w:r w:rsidRPr="001C62F4">
        <w:rPr>
          <w:rFonts w:ascii="Times New Roman" w:hAnsi="Times New Roman"/>
          <w:sz w:val="24"/>
          <w:szCs w:val="24"/>
          <w:lang w:eastAsia="uk-UA"/>
        </w:rPr>
        <w:t>якого</w:t>
      </w:r>
      <w:proofErr w:type="spellEnd"/>
      <w:r w:rsidRPr="001C62F4">
        <w:rPr>
          <w:rFonts w:ascii="Times New Roman" w:hAnsi="Times New Roman"/>
          <w:sz w:val="24"/>
          <w:szCs w:val="24"/>
          <w:lang w:eastAsia="uk-UA"/>
        </w:rPr>
        <w:t xml:space="preserve"> допущено </w:t>
      </w:r>
      <w:proofErr w:type="spellStart"/>
      <w:r w:rsidRPr="001C62F4">
        <w:rPr>
          <w:rFonts w:ascii="Times New Roman" w:hAnsi="Times New Roman"/>
          <w:sz w:val="24"/>
          <w:szCs w:val="24"/>
          <w:lang w:eastAsia="uk-UA"/>
        </w:rPr>
        <w:t>прострочення</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виконання</w:t>
      </w:r>
      <w:proofErr w:type="spellEnd"/>
      <w:r w:rsidRPr="001C62F4">
        <w:rPr>
          <w:rFonts w:ascii="Times New Roman" w:hAnsi="Times New Roman"/>
          <w:sz w:val="24"/>
          <w:szCs w:val="24"/>
          <w:lang w:eastAsia="uk-UA"/>
        </w:rPr>
        <w:t xml:space="preserve"> за </w:t>
      </w:r>
      <w:proofErr w:type="spellStart"/>
      <w:r w:rsidRPr="001C62F4">
        <w:rPr>
          <w:rFonts w:ascii="Times New Roman" w:hAnsi="Times New Roman"/>
          <w:sz w:val="24"/>
          <w:szCs w:val="24"/>
          <w:lang w:eastAsia="uk-UA"/>
        </w:rPr>
        <w:t>кожний</w:t>
      </w:r>
      <w:proofErr w:type="spellEnd"/>
      <w:r w:rsidRPr="001C62F4">
        <w:rPr>
          <w:rFonts w:ascii="Times New Roman" w:hAnsi="Times New Roman"/>
          <w:sz w:val="24"/>
          <w:szCs w:val="24"/>
          <w:lang w:eastAsia="uk-UA"/>
        </w:rPr>
        <w:t xml:space="preserve"> день </w:t>
      </w:r>
      <w:proofErr w:type="spellStart"/>
      <w:r w:rsidRPr="001C62F4">
        <w:rPr>
          <w:rFonts w:ascii="Times New Roman" w:hAnsi="Times New Roman"/>
          <w:sz w:val="24"/>
          <w:szCs w:val="24"/>
          <w:lang w:eastAsia="uk-UA"/>
        </w:rPr>
        <w:t>прострочення</w:t>
      </w:r>
      <w:proofErr w:type="spellEnd"/>
      <w:r w:rsidRPr="001C62F4">
        <w:rPr>
          <w:rFonts w:ascii="Times New Roman" w:hAnsi="Times New Roman"/>
          <w:sz w:val="24"/>
          <w:szCs w:val="24"/>
          <w:lang w:eastAsia="uk-UA"/>
        </w:rPr>
        <w:t xml:space="preserve">, а за </w:t>
      </w:r>
      <w:proofErr w:type="spellStart"/>
      <w:r w:rsidRPr="001C62F4">
        <w:rPr>
          <w:rFonts w:ascii="Times New Roman" w:hAnsi="Times New Roman"/>
          <w:sz w:val="24"/>
          <w:szCs w:val="24"/>
          <w:lang w:eastAsia="uk-UA"/>
        </w:rPr>
        <w:t>прострочення</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понад</w:t>
      </w:r>
      <w:proofErr w:type="spellEnd"/>
      <w:r w:rsidRPr="001C62F4">
        <w:rPr>
          <w:rFonts w:ascii="Times New Roman" w:hAnsi="Times New Roman"/>
          <w:sz w:val="24"/>
          <w:szCs w:val="24"/>
          <w:lang w:eastAsia="uk-UA"/>
        </w:rPr>
        <w:t xml:space="preserve"> 3-ох </w:t>
      </w:r>
      <w:proofErr w:type="spellStart"/>
      <w:r w:rsidRPr="001C62F4">
        <w:rPr>
          <w:rFonts w:ascii="Times New Roman" w:hAnsi="Times New Roman"/>
          <w:sz w:val="24"/>
          <w:szCs w:val="24"/>
          <w:lang w:eastAsia="uk-UA"/>
        </w:rPr>
        <w:t>днів</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додатково</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стягується</w:t>
      </w:r>
      <w:proofErr w:type="spellEnd"/>
      <w:r w:rsidRPr="001C62F4">
        <w:rPr>
          <w:rFonts w:ascii="Times New Roman" w:hAnsi="Times New Roman"/>
          <w:sz w:val="24"/>
          <w:szCs w:val="24"/>
          <w:lang w:eastAsia="uk-UA"/>
        </w:rPr>
        <w:t xml:space="preserve"> штраф у </w:t>
      </w:r>
      <w:proofErr w:type="spellStart"/>
      <w:r w:rsidRPr="001C62F4">
        <w:rPr>
          <w:rFonts w:ascii="Times New Roman" w:hAnsi="Times New Roman"/>
          <w:sz w:val="24"/>
          <w:szCs w:val="24"/>
          <w:lang w:eastAsia="uk-UA"/>
        </w:rPr>
        <w:t>розмірі</w:t>
      </w:r>
      <w:proofErr w:type="spellEnd"/>
      <w:r w:rsidRPr="001C62F4">
        <w:rPr>
          <w:rFonts w:ascii="Times New Roman" w:hAnsi="Times New Roman"/>
          <w:sz w:val="24"/>
          <w:szCs w:val="24"/>
          <w:lang w:eastAsia="uk-UA"/>
        </w:rPr>
        <w:t xml:space="preserve"> 7% </w:t>
      </w:r>
      <w:proofErr w:type="spellStart"/>
      <w:r w:rsidRPr="001C62F4">
        <w:rPr>
          <w:rFonts w:ascii="Times New Roman" w:hAnsi="Times New Roman"/>
          <w:sz w:val="24"/>
          <w:szCs w:val="24"/>
          <w:lang w:eastAsia="uk-UA"/>
        </w:rPr>
        <w:t>вказаної</w:t>
      </w:r>
      <w:proofErr w:type="spellEnd"/>
      <w:r w:rsidRPr="001C62F4">
        <w:rPr>
          <w:rFonts w:ascii="Times New Roman" w:hAnsi="Times New Roman"/>
          <w:sz w:val="24"/>
          <w:szCs w:val="24"/>
          <w:lang w:eastAsia="uk-UA"/>
        </w:rPr>
        <w:t xml:space="preserve"> </w:t>
      </w:r>
      <w:proofErr w:type="spellStart"/>
      <w:r w:rsidRPr="001C62F4">
        <w:rPr>
          <w:rFonts w:ascii="Times New Roman" w:hAnsi="Times New Roman"/>
          <w:sz w:val="24"/>
          <w:szCs w:val="24"/>
          <w:lang w:eastAsia="uk-UA"/>
        </w:rPr>
        <w:t>вартості</w:t>
      </w:r>
      <w:proofErr w:type="spellEnd"/>
      <w:r w:rsidRPr="001C62F4">
        <w:rPr>
          <w:rFonts w:ascii="Times New Roman" w:hAnsi="Times New Roman"/>
          <w:sz w:val="24"/>
          <w:szCs w:val="24"/>
          <w:lang w:eastAsia="uk-UA"/>
        </w:rPr>
        <w:t xml:space="preserve"> Товару.</w:t>
      </w:r>
    </w:p>
    <w:p w:rsidR="00FE2194" w:rsidRPr="00AC4C84" w:rsidRDefault="00FE2194" w:rsidP="00FE2194">
      <w:pPr>
        <w:pStyle w:val="a5"/>
        <w:ind w:firstLine="567"/>
        <w:jc w:val="center"/>
        <w:rPr>
          <w:rFonts w:ascii="Times New Roman" w:hAnsi="Times New Roman"/>
          <w:b/>
          <w:sz w:val="24"/>
          <w:szCs w:val="24"/>
        </w:rPr>
      </w:pPr>
      <w:r w:rsidRPr="00AC4C84">
        <w:rPr>
          <w:rFonts w:ascii="Times New Roman" w:hAnsi="Times New Roman"/>
          <w:b/>
          <w:sz w:val="24"/>
          <w:szCs w:val="24"/>
        </w:rPr>
        <w:t>6.ПОРЯДОК ВИРІШЕННЯ СПОРІВ</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6.1. </w:t>
      </w:r>
      <w:proofErr w:type="spellStart"/>
      <w:r w:rsidRPr="001C62F4">
        <w:rPr>
          <w:rFonts w:ascii="Times New Roman" w:hAnsi="Times New Roman"/>
          <w:sz w:val="24"/>
          <w:szCs w:val="24"/>
        </w:rPr>
        <w:t>Усі</w:t>
      </w:r>
      <w:proofErr w:type="spellEnd"/>
      <w:r w:rsidRPr="001C62F4">
        <w:rPr>
          <w:rFonts w:ascii="Times New Roman" w:hAnsi="Times New Roman"/>
          <w:sz w:val="24"/>
          <w:szCs w:val="24"/>
        </w:rPr>
        <w:t xml:space="preserve"> спори </w:t>
      </w:r>
      <w:proofErr w:type="spellStart"/>
      <w:r w:rsidRPr="001C62F4">
        <w:rPr>
          <w:rFonts w:ascii="Times New Roman" w:hAnsi="Times New Roman"/>
          <w:sz w:val="24"/>
          <w:szCs w:val="24"/>
        </w:rPr>
        <w:t>або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розбіжності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що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можуть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виникнути</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цим</w:t>
      </w:r>
      <w:proofErr w:type="spellEnd"/>
      <w:r w:rsidRPr="001C62F4">
        <w:rPr>
          <w:rFonts w:ascii="Times New Roman" w:hAnsi="Times New Roman"/>
          <w:sz w:val="24"/>
          <w:szCs w:val="24"/>
        </w:rPr>
        <w:t xml:space="preserve"> Договором, </w:t>
      </w:r>
      <w:proofErr w:type="spellStart"/>
      <w:r w:rsidRPr="001C62F4">
        <w:rPr>
          <w:rFonts w:ascii="Times New Roman" w:hAnsi="Times New Roman"/>
          <w:sz w:val="24"/>
          <w:szCs w:val="24"/>
        </w:rPr>
        <w:t>вирішуються</w:t>
      </w:r>
      <w:proofErr w:type="spellEnd"/>
      <w:r w:rsidRPr="001C62F4">
        <w:rPr>
          <w:rFonts w:ascii="Times New Roman" w:hAnsi="Times New Roman"/>
          <w:sz w:val="24"/>
          <w:szCs w:val="24"/>
        </w:rPr>
        <w:t xml:space="preserve"> Сторонами шляхом </w:t>
      </w:r>
      <w:proofErr w:type="spellStart"/>
      <w:r w:rsidRPr="001C62F4">
        <w:rPr>
          <w:rFonts w:ascii="Times New Roman" w:hAnsi="Times New Roman"/>
          <w:sz w:val="24"/>
          <w:szCs w:val="24"/>
        </w:rPr>
        <w:t>переговорів</w:t>
      </w:r>
      <w:proofErr w:type="spellEnd"/>
      <w:r w:rsidRPr="001C62F4">
        <w:rPr>
          <w:rFonts w:ascii="Times New Roman" w:hAnsi="Times New Roman"/>
          <w:sz w:val="24"/>
          <w:szCs w:val="24"/>
        </w:rPr>
        <w:t xml:space="preserve">, а при </w:t>
      </w:r>
      <w:proofErr w:type="spellStart"/>
      <w:r w:rsidRPr="001C62F4">
        <w:rPr>
          <w:rFonts w:ascii="Times New Roman" w:hAnsi="Times New Roman"/>
          <w:sz w:val="24"/>
          <w:szCs w:val="24"/>
        </w:rPr>
        <w:t>неможливості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їхнього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вирішення</w:t>
      </w:r>
      <w:proofErr w:type="spellEnd"/>
      <w:r w:rsidRPr="001C62F4">
        <w:rPr>
          <w:rFonts w:ascii="Times New Roman" w:hAnsi="Times New Roman"/>
          <w:sz w:val="24"/>
          <w:szCs w:val="24"/>
        </w:rPr>
        <w:t xml:space="preserve"> шляхом </w:t>
      </w:r>
      <w:proofErr w:type="spellStart"/>
      <w:r w:rsidRPr="001C62F4">
        <w:rPr>
          <w:rFonts w:ascii="Times New Roman" w:hAnsi="Times New Roman"/>
          <w:sz w:val="24"/>
          <w:szCs w:val="24"/>
        </w:rPr>
        <w:t>переговорів</w:t>
      </w:r>
      <w:proofErr w:type="spellEnd"/>
      <w:r w:rsidRPr="001C62F4">
        <w:rPr>
          <w:rFonts w:ascii="Times New Roman" w:hAnsi="Times New Roman"/>
          <w:sz w:val="24"/>
          <w:szCs w:val="24"/>
        </w:rPr>
        <w:t xml:space="preserve"> – в судовому порядку.</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6.2.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домовились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що</w:t>
      </w:r>
      <w:proofErr w:type="spellEnd"/>
      <w:r w:rsidRPr="001C62F4">
        <w:rPr>
          <w:rFonts w:ascii="Times New Roman" w:hAnsi="Times New Roman"/>
          <w:sz w:val="24"/>
          <w:szCs w:val="24"/>
        </w:rPr>
        <w:t xml:space="preserve"> для </w:t>
      </w:r>
      <w:proofErr w:type="spellStart"/>
      <w:r w:rsidRPr="001C62F4">
        <w:rPr>
          <w:rFonts w:ascii="Times New Roman" w:hAnsi="Times New Roman"/>
          <w:sz w:val="24"/>
          <w:szCs w:val="24"/>
        </w:rPr>
        <w:t>вирішення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спорів</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цим</w:t>
      </w:r>
      <w:proofErr w:type="spellEnd"/>
      <w:r w:rsidRPr="001C62F4">
        <w:rPr>
          <w:rFonts w:ascii="Times New Roman" w:hAnsi="Times New Roman"/>
          <w:sz w:val="24"/>
          <w:szCs w:val="24"/>
        </w:rPr>
        <w:t xml:space="preserve"> Договором </w:t>
      </w:r>
      <w:proofErr w:type="spellStart"/>
      <w:r w:rsidRPr="001C62F4">
        <w:rPr>
          <w:rFonts w:ascii="Times New Roman" w:hAnsi="Times New Roman"/>
          <w:sz w:val="24"/>
          <w:szCs w:val="24"/>
        </w:rPr>
        <w:t>встановлюється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обов’язкова</w:t>
      </w:r>
      <w:proofErr w:type="spellEnd"/>
      <w:r w:rsidRPr="001C62F4">
        <w:rPr>
          <w:rFonts w:ascii="Times New Roman" w:hAnsi="Times New Roman"/>
          <w:sz w:val="24"/>
          <w:szCs w:val="24"/>
        </w:rPr>
        <w:t xml:space="preserve"> процедура </w:t>
      </w:r>
      <w:proofErr w:type="spellStart"/>
      <w:r w:rsidRPr="001C62F4">
        <w:rPr>
          <w:rFonts w:ascii="Times New Roman" w:hAnsi="Times New Roman"/>
          <w:sz w:val="24"/>
          <w:szCs w:val="24"/>
        </w:rPr>
        <w:t>досудового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врегулювання</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6.3. </w:t>
      </w:r>
      <w:proofErr w:type="spellStart"/>
      <w:r w:rsidRPr="001C62F4">
        <w:rPr>
          <w:rFonts w:ascii="Times New Roman" w:hAnsi="Times New Roman"/>
          <w:sz w:val="24"/>
          <w:szCs w:val="24"/>
        </w:rPr>
        <w:t>Всі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претензії</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цим</w:t>
      </w:r>
      <w:proofErr w:type="spellEnd"/>
      <w:r w:rsidRPr="001C62F4">
        <w:rPr>
          <w:rFonts w:ascii="Times New Roman" w:hAnsi="Times New Roman"/>
          <w:sz w:val="24"/>
          <w:szCs w:val="24"/>
        </w:rPr>
        <w:t xml:space="preserve"> Договором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повинні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розглянути</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місячний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термін</w:t>
      </w:r>
      <w:proofErr w:type="spellEnd"/>
      <w:r w:rsidRPr="001C62F4">
        <w:rPr>
          <w:rFonts w:ascii="Times New Roman" w:hAnsi="Times New Roman"/>
          <w:sz w:val="24"/>
          <w:szCs w:val="24"/>
        </w:rPr>
        <w:t xml:space="preserve"> з моменту </w:t>
      </w:r>
      <w:proofErr w:type="spellStart"/>
      <w:r w:rsidRPr="001C62F4">
        <w:rPr>
          <w:rFonts w:ascii="Times New Roman" w:hAnsi="Times New Roman"/>
          <w:sz w:val="24"/>
          <w:szCs w:val="24"/>
        </w:rPr>
        <w:t>отримання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претензії</w:t>
      </w:r>
      <w:proofErr w:type="spellEnd"/>
      <w:r w:rsidRPr="001C62F4">
        <w:rPr>
          <w:rFonts w:ascii="Times New Roman" w:hAnsi="Times New Roman"/>
          <w:sz w:val="24"/>
          <w:szCs w:val="24"/>
        </w:rPr>
        <w:t>.</w:t>
      </w:r>
    </w:p>
    <w:p w:rsidR="00FE2194" w:rsidRPr="00AC4C84" w:rsidRDefault="00FE2194" w:rsidP="00FE2194">
      <w:pPr>
        <w:pStyle w:val="a5"/>
        <w:ind w:firstLine="567"/>
        <w:jc w:val="center"/>
        <w:rPr>
          <w:rFonts w:ascii="Times New Roman" w:hAnsi="Times New Roman"/>
          <w:b/>
          <w:sz w:val="24"/>
          <w:szCs w:val="24"/>
        </w:rPr>
      </w:pPr>
      <w:r w:rsidRPr="00AC4C84">
        <w:rPr>
          <w:rFonts w:ascii="Times New Roman" w:hAnsi="Times New Roman"/>
          <w:b/>
          <w:sz w:val="24"/>
          <w:szCs w:val="24"/>
        </w:rPr>
        <w:t>7.ОБСТАВИНИ НЕПЕРЕБОРНОЇ СИЛИ</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7.1.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звільняються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відповідальності</w:t>
      </w:r>
      <w:proofErr w:type="spellEnd"/>
      <w:r w:rsidRPr="001C62F4">
        <w:rPr>
          <w:rFonts w:ascii="Times New Roman" w:hAnsi="Times New Roman"/>
          <w:sz w:val="24"/>
          <w:szCs w:val="24"/>
        </w:rPr>
        <w:t xml:space="preserve"> за </w:t>
      </w:r>
      <w:proofErr w:type="spellStart"/>
      <w:r w:rsidRPr="001C62F4">
        <w:rPr>
          <w:rFonts w:ascii="Times New Roman" w:hAnsi="Times New Roman"/>
          <w:sz w:val="24"/>
          <w:szCs w:val="24"/>
        </w:rPr>
        <w:t>невиконання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або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неналежне</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своїх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зобов’язань</w:t>
      </w:r>
      <w:proofErr w:type="spellEnd"/>
      <w:r w:rsidRPr="001C62F4">
        <w:rPr>
          <w:rFonts w:ascii="Times New Roman" w:hAnsi="Times New Roman"/>
          <w:sz w:val="24"/>
          <w:szCs w:val="24"/>
        </w:rPr>
        <w:t xml:space="preserve"> за Договором, </w:t>
      </w:r>
      <w:proofErr w:type="spellStart"/>
      <w:r w:rsidRPr="001C62F4">
        <w:rPr>
          <w:rFonts w:ascii="Times New Roman" w:hAnsi="Times New Roman"/>
          <w:sz w:val="24"/>
          <w:szCs w:val="24"/>
        </w:rPr>
        <w:t>якщо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це</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зумовлене</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дією</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обставин</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непереборної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сили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стихійні</w:t>
      </w:r>
      <w:proofErr w:type="spellEnd"/>
      <w:r w:rsidRPr="001C62F4">
        <w:rPr>
          <w:rFonts w:ascii="Times New Roman" w:hAnsi="Times New Roman"/>
          <w:sz w:val="24"/>
          <w:szCs w:val="24"/>
        </w:rPr>
        <w:t xml:space="preserve"> лиха, </w:t>
      </w:r>
      <w:proofErr w:type="spellStart"/>
      <w:r w:rsidRPr="001C62F4">
        <w:rPr>
          <w:rFonts w:ascii="Times New Roman" w:hAnsi="Times New Roman"/>
          <w:sz w:val="24"/>
          <w:szCs w:val="24"/>
        </w:rPr>
        <w:t>воєнні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дії</w:t>
      </w:r>
      <w:proofErr w:type="spellEnd"/>
      <w:r w:rsidRPr="001C62F4">
        <w:rPr>
          <w:rFonts w:ascii="Times New Roman" w:hAnsi="Times New Roman"/>
          <w:sz w:val="24"/>
          <w:szCs w:val="24"/>
        </w:rPr>
        <w:t xml:space="preserve"> та </w:t>
      </w:r>
      <w:proofErr w:type="spellStart"/>
      <w:r w:rsidRPr="001C62F4">
        <w:rPr>
          <w:rFonts w:ascii="Times New Roman" w:hAnsi="Times New Roman"/>
          <w:sz w:val="24"/>
          <w:szCs w:val="24"/>
        </w:rPr>
        <w:t>ін</w:t>
      </w:r>
      <w:proofErr w:type="spellEnd"/>
      <w:r w:rsidRPr="001C62F4">
        <w:rPr>
          <w:rFonts w:ascii="Times New Roman" w:hAnsi="Times New Roman"/>
          <w:sz w:val="24"/>
          <w:szCs w:val="24"/>
        </w:rPr>
        <w:t xml:space="preserve">.). При </w:t>
      </w:r>
      <w:proofErr w:type="spellStart"/>
      <w:r w:rsidRPr="001C62F4">
        <w:rPr>
          <w:rFonts w:ascii="Times New Roman" w:hAnsi="Times New Roman"/>
          <w:sz w:val="24"/>
          <w:szCs w:val="24"/>
        </w:rPr>
        <w:t>цьому</w:t>
      </w:r>
      <w:proofErr w:type="spellEnd"/>
      <w:r w:rsidRPr="001C62F4">
        <w:rPr>
          <w:rFonts w:ascii="Times New Roman" w:hAnsi="Times New Roman"/>
          <w:sz w:val="24"/>
          <w:szCs w:val="24"/>
        </w:rPr>
        <w:t xml:space="preserve"> строк </w:t>
      </w:r>
      <w:proofErr w:type="spellStart"/>
      <w:r w:rsidRPr="001C62F4">
        <w:rPr>
          <w:rFonts w:ascii="Times New Roman" w:hAnsi="Times New Roman"/>
          <w:sz w:val="24"/>
          <w:szCs w:val="24"/>
        </w:rPr>
        <w:t>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зобов’язань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пропорційно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віддаляється</w:t>
      </w:r>
      <w:proofErr w:type="spellEnd"/>
      <w:r w:rsidRPr="001C62F4">
        <w:rPr>
          <w:rFonts w:ascii="Times New Roman" w:hAnsi="Times New Roman"/>
          <w:sz w:val="24"/>
          <w:szCs w:val="24"/>
        </w:rPr>
        <w:t xml:space="preserve"> на час </w:t>
      </w:r>
      <w:proofErr w:type="spellStart"/>
      <w:r w:rsidRPr="001C62F4">
        <w:rPr>
          <w:rFonts w:ascii="Times New Roman" w:hAnsi="Times New Roman"/>
          <w:sz w:val="24"/>
          <w:szCs w:val="24"/>
        </w:rPr>
        <w:t>дії</w:t>
      </w:r>
      <w:proofErr w:type="spellEnd"/>
      <w:r w:rsidRPr="001C62F4">
        <w:rPr>
          <w:rFonts w:ascii="Times New Roman" w:hAnsi="Times New Roman"/>
          <w:sz w:val="24"/>
          <w:szCs w:val="24"/>
        </w:rPr>
        <w:t xml:space="preserve"> таких </w:t>
      </w:r>
      <w:proofErr w:type="spellStart"/>
      <w:r w:rsidRPr="001C62F4">
        <w:rPr>
          <w:rFonts w:ascii="Times New Roman" w:hAnsi="Times New Roman"/>
          <w:sz w:val="24"/>
          <w:szCs w:val="24"/>
        </w:rPr>
        <w:t>обставин</w:t>
      </w:r>
      <w:proofErr w:type="spellEnd"/>
      <w:r w:rsidRPr="001C62F4">
        <w:rPr>
          <w:rFonts w:ascii="Times New Roman" w:hAnsi="Times New Roman"/>
          <w:sz w:val="24"/>
          <w:szCs w:val="24"/>
        </w:rPr>
        <w:t xml:space="preserve"> і </w:t>
      </w:r>
      <w:proofErr w:type="spellStart"/>
      <w:r w:rsidRPr="001C62F4">
        <w:rPr>
          <w:rFonts w:ascii="Times New Roman" w:hAnsi="Times New Roman"/>
          <w:sz w:val="24"/>
          <w:szCs w:val="24"/>
        </w:rPr>
        <w:t>їх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наслідків</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7.2. Про </w:t>
      </w:r>
      <w:proofErr w:type="spellStart"/>
      <w:r w:rsidRPr="001C62F4">
        <w:rPr>
          <w:rFonts w:ascii="Times New Roman" w:hAnsi="Times New Roman"/>
          <w:sz w:val="24"/>
          <w:szCs w:val="24"/>
        </w:rPr>
        <w:t>настання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обставин</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непереборної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сили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повідомляють</w:t>
      </w:r>
      <w:proofErr w:type="spellEnd"/>
      <w:r w:rsidRPr="001C62F4">
        <w:rPr>
          <w:rFonts w:ascii="Times New Roman" w:hAnsi="Times New Roman"/>
          <w:sz w:val="24"/>
          <w:szCs w:val="24"/>
        </w:rPr>
        <w:t xml:space="preserve"> одна одну </w:t>
      </w:r>
      <w:proofErr w:type="spellStart"/>
      <w:r w:rsidRPr="001C62F4">
        <w:rPr>
          <w:rFonts w:ascii="Times New Roman" w:hAnsi="Times New Roman"/>
          <w:sz w:val="24"/>
          <w:szCs w:val="24"/>
        </w:rPr>
        <w:t>протягом</w:t>
      </w:r>
      <w:proofErr w:type="spellEnd"/>
      <w:r w:rsidRPr="001C62F4">
        <w:rPr>
          <w:rFonts w:ascii="Times New Roman" w:hAnsi="Times New Roman"/>
          <w:sz w:val="24"/>
          <w:szCs w:val="24"/>
        </w:rPr>
        <w:t xml:space="preserve"> 10 </w:t>
      </w:r>
      <w:proofErr w:type="spellStart"/>
      <w:r w:rsidRPr="001C62F4">
        <w:rPr>
          <w:rFonts w:ascii="Times New Roman" w:hAnsi="Times New Roman"/>
          <w:sz w:val="24"/>
          <w:szCs w:val="24"/>
        </w:rPr>
        <w:t>днів</w:t>
      </w:r>
      <w:proofErr w:type="spellEnd"/>
      <w:r w:rsidRPr="001C62F4">
        <w:rPr>
          <w:rFonts w:ascii="Times New Roman" w:hAnsi="Times New Roman"/>
          <w:sz w:val="24"/>
          <w:szCs w:val="24"/>
        </w:rPr>
        <w:t xml:space="preserve"> з моменту, коли </w:t>
      </w:r>
      <w:proofErr w:type="spellStart"/>
      <w:r w:rsidRPr="001C62F4">
        <w:rPr>
          <w:rFonts w:ascii="Times New Roman" w:hAnsi="Times New Roman"/>
          <w:sz w:val="24"/>
          <w:szCs w:val="24"/>
        </w:rPr>
        <w:t>їм</w:t>
      </w:r>
      <w:proofErr w:type="spellEnd"/>
      <w:r w:rsidRPr="001C62F4">
        <w:rPr>
          <w:rFonts w:ascii="Times New Roman" w:hAnsi="Times New Roman"/>
          <w:sz w:val="24"/>
          <w:szCs w:val="24"/>
        </w:rPr>
        <w:t xml:space="preserve"> стало </w:t>
      </w:r>
      <w:proofErr w:type="spellStart"/>
      <w:r w:rsidRPr="001C62F4">
        <w:rPr>
          <w:rFonts w:ascii="Times New Roman" w:hAnsi="Times New Roman"/>
          <w:sz w:val="24"/>
          <w:szCs w:val="24"/>
        </w:rPr>
        <w:t>відомо</w:t>
      </w:r>
      <w:proofErr w:type="spellEnd"/>
      <w:r w:rsidRPr="001C62F4">
        <w:rPr>
          <w:rFonts w:ascii="Times New Roman" w:hAnsi="Times New Roman"/>
          <w:sz w:val="24"/>
          <w:szCs w:val="24"/>
        </w:rPr>
        <w:t xml:space="preserve"> про </w:t>
      </w:r>
      <w:proofErr w:type="spellStart"/>
      <w:r w:rsidRPr="001C62F4">
        <w:rPr>
          <w:rFonts w:ascii="Times New Roman" w:hAnsi="Times New Roman"/>
          <w:sz w:val="24"/>
          <w:szCs w:val="24"/>
        </w:rPr>
        <w:t>настання</w:t>
      </w:r>
      <w:proofErr w:type="spellEnd"/>
      <w:r w:rsidRPr="001C62F4">
        <w:rPr>
          <w:rFonts w:ascii="Times New Roman" w:hAnsi="Times New Roman"/>
          <w:sz w:val="24"/>
          <w:szCs w:val="24"/>
        </w:rPr>
        <w:t xml:space="preserve"> таких </w:t>
      </w:r>
      <w:proofErr w:type="spellStart"/>
      <w:r w:rsidRPr="001C62F4">
        <w:rPr>
          <w:rFonts w:ascii="Times New Roman" w:hAnsi="Times New Roman"/>
          <w:sz w:val="24"/>
          <w:szCs w:val="24"/>
        </w:rPr>
        <w:t>обставин</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proofErr w:type="spellStart"/>
      <w:r w:rsidRPr="001C62F4">
        <w:rPr>
          <w:rFonts w:ascii="Times New Roman" w:hAnsi="Times New Roman"/>
          <w:sz w:val="24"/>
          <w:szCs w:val="24"/>
        </w:rPr>
        <w:t>Неповідомлення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іншої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про </w:t>
      </w:r>
      <w:proofErr w:type="spellStart"/>
      <w:r w:rsidRPr="001C62F4">
        <w:rPr>
          <w:rFonts w:ascii="Times New Roman" w:hAnsi="Times New Roman"/>
          <w:sz w:val="24"/>
          <w:szCs w:val="24"/>
        </w:rPr>
        <w:t>існування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обставин</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непереборної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сили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протягом</w:t>
      </w:r>
      <w:proofErr w:type="spellEnd"/>
      <w:r w:rsidRPr="001C62F4">
        <w:rPr>
          <w:rFonts w:ascii="Times New Roman" w:hAnsi="Times New Roman"/>
          <w:sz w:val="24"/>
          <w:szCs w:val="24"/>
        </w:rPr>
        <w:t xml:space="preserve"> 10 (десяти) </w:t>
      </w:r>
      <w:proofErr w:type="spellStart"/>
      <w:r w:rsidRPr="001C62F4">
        <w:rPr>
          <w:rFonts w:ascii="Times New Roman" w:hAnsi="Times New Roman"/>
          <w:sz w:val="24"/>
          <w:szCs w:val="24"/>
        </w:rPr>
        <w:t>календарних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днів</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після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їх</w:t>
      </w:r>
      <w:proofErr w:type="spellEnd"/>
      <w:r w:rsidRPr="001C62F4">
        <w:rPr>
          <w:rFonts w:ascii="Times New Roman" w:hAnsi="Times New Roman"/>
          <w:sz w:val="24"/>
          <w:szCs w:val="24"/>
        </w:rPr>
        <w:t xml:space="preserve"> початку </w:t>
      </w:r>
      <w:proofErr w:type="spellStart"/>
      <w:r w:rsidRPr="001C62F4">
        <w:rPr>
          <w:rFonts w:ascii="Times New Roman" w:hAnsi="Times New Roman"/>
          <w:sz w:val="24"/>
          <w:szCs w:val="24"/>
        </w:rPr>
        <w:t>позбавляє</w:t>
      </w:r>
      <w:proofErr w:type="spellEnd"/>
      <w:r w:rsidRPr="001C62F4">
        <w:rPr>
          <w:rFonts w:ascii="Times New Roman" w:hAnsi="Times New Roman"/>
          <w:sz w:val="24"/>
          <w:szCs w:val="24"/>
        </w:rPr>
        <w:t xml:space="preserve"> Сторону, яка </w:t>
      </w:r>
      <w:proofErr w:type="spellStart"/>
      <w:r w:rsidRPr="001C62F4">
        <w:rPr>
          <w:rFonts w:ascii="Times New Roman" w:hAnsi="Times New Roman"/>
          <w:sz w:val="24"/>
          <w:szCs w:val="24"/>
        </w:rPr>
        <w:t>зазнала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їх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впливу</w:t>
      </w:r>
      <w:proofErr w:type="spellEnd"/>
      <w:r w:rsidRPr="001C62F4">
        <w:rPr>
          <w:rFonts w:ascii="Times New Roman" w:hAnsi="Times New Roman"/>
          <w:sz w:val="24"/>
          <w:szCs w:val="24"/>
        </w:rPr>
        <w:t xml:space="preserve">, права </w:t>
      </w:r>
      <w:proofErr w:type="spellStart"/>
      <w:r w:rsidRPr="001C62F4">
        <w:rPr>
          <w:rFonts w:ascii="Times New Roman" w:hAnsi="Times New Roman"/>
          <w:sz w:val="24"/>
          <w:szCs w:val="24"/>
        </w:rPr>
        <w:t>покладатися</w:t>
      </w:r>
      <w:proofErr w:type="spellEnd"/>
      <w:r w:rsidRPr="001C62F4">
        <w:rPr>
          <w:rFonts w:ascii="Times New Roman" w:hAnsi="Times New Roman"/>
          <w:sz w:val="24"/>
          <w:szCs w:val="24"/>
        </w:rPr>
        <w:t xml:space="preserve"> на </w:t>
      </w:r>
      <w:proofErr w:type="spellStart"/>
      <w:r w:rsidRPr="001C62F4">
        <w:rPr>
          <w:rFonts w:ascii="Times New Roman" w:hAnsi="Times New Roman"/>
          <w:sz w:val="24"/>
          <w:szCs w:val="24"/>
        </w:rPr>
        <w:t>ці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обставини</w:t>
      </w:r>
      <w:proofErr w:type="spellEnd"/>
      <w:r w:rsidRPr="001C62F4">
        <w:rPr>
          <w:rFonts w:ascii="Times New Roman" w:hAnsi="Times New Roman"/>
          <w:sz w:val="24"/>
          <w:szCs w:val="24"/>
        </w:rPr>
        <w:t xml:space="preserve"> як </w:t>
      </w:r>
      <w:proofErr w:type="spellStart"/>
      <w:r w:rsidRPr="001C62F4">
        <w:rPr>
          <w:rFonts w:ascii="Times New Roman" w:hAnsi="Times New Roman"/>
          <w:sz w:val="24"/>
          <w:szCs w:val="24"/>
        </w:rPr>
        <w:t>юридичне</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виправдання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невиконання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цього</w:t>
      </w:r>
      <w:proofErr w:type="spellEnd"/>
      <w:r w:rsidRPr="001C62F4">
        <w:rPr>
          <w:rFonts w:ascii="Times New Roman" w:hAnsi="Times New Roman"/>
          <w:sz w:val="24"/>
          <w:szCs w:val="24"/>
        </w:rPr>
        <w:t xml:space="preserve"> Договору.</w:t>
      </w:r>
    </w:p>
    <w:p w:rsidR="00FE2194" w:rsidRPr="00AC4C84" w:rsidRDefault="00FE2194" w:rsidP="00FE2194">
      <w:pPr>
        <w:pStyle w:val="a5"/>
        <w:tabs>
          <w:tab w:val="left" w:pos="1800"/>
        </w:tabs>
        <w:ind w:firstLine="567"/>
        <w:jc w:val="center"/>
        <w:rPr>
          <w:rFonts w:ascii="Times New Roman" w:hAnsi="Times New Roman"/>
          <w:b/>
          <w:sz w:val="24"/>
          <w:szCs w:val="24"/>
        </w:rPr>
      </w:pPr>
      <w:r w:rsidRPr="00AC4C84">
        <w:rPr>
          <w:rFonts w:ascii="Times New Roman" w:hAnsi="Times New Roman"/>
          <w:b/>
          <w:sz w:val="24"/>
          <w:szCs w:val="24"/>
        </w:rPr>
        <w:t>8.ІНШЕ</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8.1. </w:t>
      </w:r>
      <w:proofErr w:type="spellStart"/>
      <w:r w:rsidRPr="001C62F4">
        <w:rPr>
          <w:rFonts w:ascii="Times New Roman" w:hAnsi="Times New Roman"/>
          <w:sz w:val="24"/>
          <w:szCs w:val="24"/>
        </w:rPr>
        <w:t>Договір</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укладений</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двох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примірниках</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українською</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мовою</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мають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однакову</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юридичну</w:t>
      </w:r>
      <w:proofErr w:type="spellEnd"/>
      <w:r w:rsidRPr="001C62F4">
        <w:rPr>
          <w:rFonts w:ascii="Times New Roman" w:hAnsi="Times New Roman"/>
          <w:sz w:val="24"/>
          <w:szCs w:val="24"/>
        </w:rPr>
        <w:t xml:space="preserve"> силу та </w:t>
      </w:r>
      <w:proofErr w:type="spellStart"/>
      <w:r w:rsidRPr="001C62F4">
        <w:rPr>
          <w:rFonts w:ascii="Times New Roman" w:hAnsi="Times New Roman"/>
          <w:sz w:val="24"/>
          <w:szCs w:val="24"/>
        </w:rPr>
        <w:t>зберігаються</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кожної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із</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Сторін</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8.2. Сторона, </w:t>
      </w:r>
      <w:proofErr w:type="spellStart"/>
      <w:r w:rsidRPr="001C62F4">
        <w:rPr>
          <w:rFonts w:ascii="Times New Roman" w:hAnsi="Times New Roman"/>
          <w:sz w:val="24"/>
          <w:szCs w:val="24"/>
        </w:rPr>
        <w:t>місцезнаходження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або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платіжні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реквізити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змінилися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зобов’язана</w:t>
      </w:r>
      <w:proofErr w:type="spellEnd"/>
      <w:r w:rsidRPr="001C62F4">
        <w:rPr>
          <w:rFonts w:ascii="Times New Roman" w:hAnsi="Times New Roman"/>
          <w:sz w:val="24"/>
          <w:szCs w:val="24"/>
        </w:rPr>
        <w:t xml:space="preserve"> в </w:t>
      </w:r>
      <w:proofErr w:type="spellStart"/>
      <w:r w:rsidRPr="001C62F4">
        <w:rPr>
          <w:rFonts w:ascii="Times New Roman" w:hAnsi="Times New Roman"/>
          <w:sz w:val="24"/>
          <w:szCs w:val="24"/>
        </w:rPr>
        <w:t>письмовій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формі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повідомити</w:t>
      </w:r>
      <w:proofErr w:type="spellEnd"/>
      <w:r w:rsidRPr="001C62F4">
        <w:rPr>
          <w:rFonts w:ascii="Times New Roman" w:hAnsi="Times New Roman"/>
          <w:sz w:val="24"/>
          <w:szCs w:val="24"/>
        </w:rPr>
        <w:t xml:space="preserve"> про </w:t>
      </w:r>
      <w:proofErr w:type="spellStart"/>
      <w:r w:rsidRPr="001C62F4">
        <w:rPr>
          <w:rFonts w:ascii="Times New Roman" w:hAnsi="Times New Roman"/>
          <w:sz w:val="24"/>
          <w:szCs w:val="24"/>
        </w:rPr>
        <w:t>це</w:t>
      </w:r>
      <w:proofErr w:type="spellEnd"/>
      <w:r w:rsidRPr="001C62F4">
        <w:rPr>
          <w:rFonts w:ascii="Times New Roman" w:hAnsi="Times New Roman"/>
          <w:sz w:val="24"/>
          <w:szCs w:val="24"/>
        </w:rPr>
        <w:t xml:space="preserve"> другу Сторону </w:t>
      </w:r>
      <w:proofErr w:type="spellStart"/>
      <w:r w:rsidRPr="001C62F4">
        <w:rPr>
          <w:rFonts w:ascii="Times New Roman" w:hAnsi="Times New Roman"/>
          <w:sz w:val="24"/>
          <w:szCs w:val="24"/>
        </w:rPr>
        <w:t>протягом</w:t>
      </w:r>
      <w:proofErr w:type="spellEnd"/>
      <w:r w:rsidRPr="001C62F4">
        <w:rPr>
          <w:rFonts w:ascii="Times New Roman" w:hAnsi="Times New Roman"/>
          <w:sz w:val="24"/>
          <w:szCs w:val="24"/>
        </w:rPr>
        <w:t xml:space="preserve"> 3-х </w:t>
      </w:r>
      <w:proofErr w:type="spellStart"/>
      <w:r w:rsidRPr="001C62F4">
        <w:rPr>
          <w:rFonts w:ascii="Times New Roman" w:hAnsi="Times New Roman"/>
          <w:sz w:val="24"/>
          <w:szCs w:val="24"/>
        </w:rPr>
        <w:t>діб</w:t>
      </w:r>
      <w:proofErr w:type="spellEnd"/>
      <w:r w:rsidRPr="001C62F4">
        <w:rPr>
          <w:rFonts w:ascii="Times New Roman" w:hAnsi="Times New Roman"/>
          <w:sz w:val="24"/>
          <w:szCs w:val="24"/>
        </w:rPr>
        <w:t xml:space="preserve"> з </w:t>
      </w:r>
      <w:proofErr w:type="spellStart"/>
      <w:r w:rsidRPr="001C62F4">
        <w:rPr>
          <w:rFonts w:ascii="Times New Roman" w:hAnsi="Times New Roman"/>
          <w:sz w:val="24"/>
          <w:szCs w:val="24"/>
        </w:rPr>
        <w:t>дати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внесення</w:t>
      </w:r>
      <w:proofErr w:type="spellEnd"/>
      <w:r w:rsidRPr="001C62F4">
        <w:rPr>
          <w:rFonts w:ascii="Times New Roman" w:hAnsi="Times New Roman"/>
          <w:sz w:val="24"/>
          <w:szCs w:val="24"/>
        </w:rPr>
        <w:t xml:space="preserve"> таких </w:t>
      </w:r>
      <w:proofErr w:type="spellStart"/>
      <w:r w:rsidRPr="001C62F4">
        <w:rPr>
          <w:rFonts w:ascii="Times New Roman" w:hAnsi="Times New Roman"/>
          <w:sz w:val="24"/>
          <w:szCs w:val="24"/>
        </w:rPr>
        <w:t>змін</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lastRenderedPageBreak/>
        <w:t xml:space="preserve">8.3. Передача прав і </w:t>
      </w:r>
      <w:proofErr w:type="spellStart"/>
      <w:r w:rsidRPr="001C62F4">
        <w:rPr>
          <w:rFonts w:ascii="Times New Roman" w:hAnsi="Times New Roman"/>
          <w:sz w:val="24"/>
          <w:szCs w:val="24"/>
        </w:rPr>
        <w:t>обов’язків</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відповідно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даного</w:t>
      </w:r>
      <w:proofErr w:type="spellEnd"/>
      <w:r w:rsidRPr="001C62F4">
        <w:rPr>
          <w:rFonts w:ascii="Times New Roman" w:hAnsi="Times New Roman"/>
          <w:sz w:val="24"/>
          <w:szCs w:val="24"/>
        </w:rPr>
        <w:t xml:space="preserve"> Договору, в тому </w:t>
      </w:r>
      <w:proofErr w:type="spellStart"/>
      <w:r w:rsidRPr="001C62F4">
        <w:rPr>
          <w:rFonts w:ascii="Times New Roman" w:hAnsi="Times New Roman"/>
          <w:sz w:val="24"/>
          <w:szCs w:val="24"/>
        </w:rPr>
        <w:t>числі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перевід</w:t>
      </w:r>
      <w:proofErr w:type="spellEnd"/>
      <w:r w:rsidRPr="001C62F4">
        <w:rPr>
          <w:rFonts w:ascii="Times New Roman" w:hAnsi="Times New Roman"/>
          <w:sz w:val="24"/>
          <w:szCs w:val="24"/>
        </w:rPr>
        <w:t xml:space="preserve"> боргу не </w:t>
      </w:r>
      <w:proofErr w:type="spellStart"/>
      <w:r w:rsidRPr="001C62F4">
        <w:rPr>
          <w:rFonts w:ascii="Times New Roman" w:hAnsi="Times New Roman"/>
          <w:sz w:val="24"/>
          <w:szCs w:val="24"/>
        </w:rPr>
        <w:t>допускається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якщо</w:t>
      </w:r>
      <w:proofErr w:type="spellEnd"/>
      <w:r w:rsidRPr="001C62F4">
        <w:rPr>
          <w:rFonts w:ascii="Times New Roman" w:hAnsi="Times New Roman"/>
          <w:sz w:val="24"/>
          <w:szCs w:val="24"/>
        </w:rPr>
        <w:t xml:space="preserve"> на те не </w:t>
      </w:r>
      <w:proofErr w:type="spellStart"/>
      <w:r w:rsidRPr="001C62F4">
        <w:rPr>
          <w:rFonts w:ascii="Times New Roman" w:hAnsi="Times New Roman"/>
          <w:sz w:val="24"/>
          <w:szCs w:val="24"/>
        </w:rPr>
        <w:t>отримано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попередньої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письмової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згоди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іншої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8.4.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домовились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що</w:t>
      </w:r>
      <w:proofErr w:type="spellEnd"/>
      <w:r w:rsidRPr="001C62F4">
        <w:rPr>
          <w:rFonts w:ascii="Times New Roman" w:hAnsi="Times New Roman"/>
          <w:sz w:val="24"/>
          <w:szCs w:val="24"/>
        </w:rPr>
        <w:t xml:space="preserve"> будь-яка </w:t>
      </w:r>
      <w:proofErr w:type="spellStart"/>
      <w:r w:rsidRPr="001C62F4">
        <w:rPr>
          <w:rFonts w:ascii="Times New Roman" w:hAnsi="Times New Roman"/>
          <w:sz w:val="24"/>
          <w:szCs w:val="24"/>
        </w:rPr>
        <w:t>інформація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отримана</w:t>
      </w:r>
      <w:proofErr w:type="spellEnd"/>
      <w:r w:rsidRPr="001C62F4">
        <w:rPr>
          <w:rFonts w:ascii="Times New Roman" w:hAnsi="Times New Roman"/>
          <w:sz w:val="24"/>
          <w:szCs w:val="24"/>
        </w:rPr>
        <w:t xml:space="preserve"> Сторонами у </w:t>
      </w:r>
      <w:proofErr w:type="spellStart"/>
      <w:r w:rsidRPr="001C62F4">
        <w:rPr>
          <w:rFonts w:ascii="Times New Roman" w:hAnsi="Times New Roman"/>
          <w:sz w:val="24"/>
          <w:szCs w:val="24"/>
        </w:rPr>
        <w:t>зв’язку</w:t>
      </w:r>
      <w:proofErr w:type="spellEnd"/>
      <w:r w:rsidRPr="001C62F4">
        <w:rPr>
          <w:rFonts w:ascii="Times New Roman" w:hAnsi="Times New Roman"/>
          <w:sz w:val="24"/>
          <w:szCs w:val="24"/>
        </w:rPr>
        <w:t xml:space="preserve"> з </w:t>
      </w:r>
      <w:proofErr w:type="spellStart"/>
      <w:r w:rsidRPr="001C62F4">
        <w:rPr>
          <w:rFonts w:ascii="Times New Roman" w:hAnsi="Times New Roman"/>
          <w:sz w:val="24"/>
          <w:szCs w:val="24"/>
        </w:rPr>
        <w:t>цим</w:t>
      </w:r>
      <w:proofErr w:type="spellEnd"/>
      <w:r w:rsidRPr="001C62F4">
        <w:rPr>
          <w:rFonts w:ascii="Times New Roman" w:hAnsi="Times New Roman"/>
          <w:sz w:val="24"/>
          <w:szCs w:val="24"/>
        </w:rPr>
        <w:t xml:space="preserve"> Договором, є </w:t>
      </w:r>
      <w:proofErr w:type="spellStart"/>
      <w:r w:rsidRPr="001C62F4">
        <w:rPr>
          <w:rFonts w:ascii="Times New Roman" w:hAnsi="Times New Roman"/>
          <w:sz w:val="24"/>
          <w:szCs w:val="24"/>
        </w:rPr>
        <w:t>суворо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конфіденційною</w:t>
      </w:r>
      <w:proofErr w:type="spellEnd"/>
      <w:r w:rsidRPr="001C62F4">
        <w:rPr>
          <w:rFonts w:ascii="Times New Roman" w:hAnsi="Times New Roman"/>
          <w:sz w:val="24"/>
          <w:szCs w:val="24"/>
        </w:rPr>
        <w:t xml:space="preserve"> і у </w:t>
      </w:r>
      <w:proofErr w:type="spellStart"/>
      <w:r w:rsidRPr="001C62F4">
        <w:rPr>
          <w:rFonts w:ascii="Times New Roman" w:hAnsi="Times New Roman"/>
          <w:sz w:val="24"/>
          <w:szCs w:val="24"/>
        </w:rPr>
        <w:t>випадку</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розголошення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цієї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інформації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Сторони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несуть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відповідальність</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відповідності</w:t>
      </w:r>
      <w:proofErr w:type="spellEnd"/>
      <w:r w:rsidRPr="001C62F4">
        <w:rPr>
          <w:rFonts w:ascii="Times New Roman" w:hAnsi="Times New Roman"/>
          <w:sz w:val="24"/>
          <w:szCs w:val="24"/>
        </w:rPr>
        <w:t xml:space="preserve"> з </w:t>
      </w:r>
      <w:proofErr w:type="spellStart"/>
      <w:r w:rsidRPr="001C62F4">
        <w:rPr>
          <w:rFonts w:ascii="Times New Roman" w:hAnsi="Times New Roman"/>
          <w:sz w:val="24"/>
          <w:szCs w:val="24"/>
        </w:rPr>
        <w:t>діючим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законодавством</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України</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p>
    <w:p w:rsidR="00FE2194" w:rsidRPr="00AC4C84" w:rsidRDefault="00FE2194" w:rsidP="00FE2194">
      <w:pPr>
        <w:pStyle w:val="a5"/>
        <w:ind w:firstLine="567"/>
        <w:jc w:val="center"/>
        <w:rPr>
          <w:rFonts w:ascii="Times New Roman" w:hAnsi="Times New Roman"/>
          <w:b/>
          <w:sz w:val="24"/>
          <w:szCs w:val="24"/>
        </w:rPr>
      </w:pPr>
      <w:r w:rsidRPr="00AC4C84">
        <w:rPr>
          <w:rFonts w:ascii="Times New Roman" w:hAnsi="Times New Roman"/>
          <w:b/>
          <w:sz w:val="24"/>
          <w:szCs w:val="24"/>
        </w:rPr>
        <w:t>9.СТРОК ДІЇ ДОГОВОРУ</w:t>
      </w:r>
    </w:p>
    <w:p w:rsidR="00FE219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9.1. </w:t>
      </w:r>
      <w:proofErr w:type="spellStart"/>
      <w:r w:rsidRPr="001C62F4">
        <w:rPr>
          <w:rFonts w:ascii="Times New Roman" w:hAnsi="Times New Roman"/>
          <w:sz w:val="24"/>
          <w:szCs w:val="24"/>
        </w:rPr>
        <w:t>Цей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договір</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набирає</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чинності</w:t>
      </w:r>
      <w:proofErr w:type="spellEnd"/>
      <w:r w:rsidRPr="001C62F4">
        <w:rPr>
          <w:rFonts w:ascii="Times New Roman" w:hAnsi="Times New Roman"/>
          <w:sz w:val="24"/>
          <w:szCs w:val="24"/>
        </w:rPr>
        <w:t xml:space="preserve"> з </w:t>
      </w:r>
      <w:proofErr w:type="spellStart"/>
      <w:r w:rsidRPr="001C62F4">
        <w:rPr>
          <w:rFonts w:ascii="Times New Roman" w:hAnsi="Times New Roman"/>
          <w:sz w:val="24"/>
          <w:szCs w:val="24"/>
        </w:rPr>
        <w:t>дати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підписання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його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уповноваженими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представниками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обох</w:t>
      </w:r>
      <w:proofErr w:type="spellEnd"/>
      <w:r w:rsidRPr="001C62F4">
        <w:rPr>
          <w:rFonts w:ascii="Times New Roman" w:hAnsi="Times New Roman"/>
          <w:sz w:val="24"/>
          <w:szCs w:val="24"/>
        </w:rPr>
        <w:t xml:space="preserve"> </w:t>
      </w:r>
      <w:proofErr w:type="spellStart"/>
      <w:r w:rsidR="003A38DD">
        <w:rPr>
          <w:rFonts w:ascii="Times New Roman" w:hAnsi="Times New Roman"/>
          <w:sz w:val="24"/>
          <w:szCs w:val="24"/>
        </w:rPr>
        <w:t>Сторін</w:t>
      </w:r>
      <w:proofErr w:type="spellEnd"/>
      <w:r w:rsidR="003A38DD">
        <w:rPr>
          <w:rFonts w:ascii="Times New Roman" w:hAnsi="Times New Roman"/>
          <w:sz w:val="24"/>
          <w:szCs w:val="24"/>
        </w:rPr>
        <w:t xml:space="preserve"> і </w:t>
      </w:r>
      <w:proofErr w:type="spellStart"/>
      <w:r w:rsidR="003A38DD">
        <w:rPr>
          <w:rFonts w:ascii="Times New Roman" w:hAnsi="Times New Roman"/>
          <w:sz w:val="24"/>
          <w:szCs w:val="24"/>
        </w:rPr>
        <w:t>діє</w:t>
      </w:r>
      <w:proofErr w:type="spellEnd"/>
      <w:r w:rsidR="003A38DD">
        <w:rPr>
          <w:rFonts w:ascii="Times New Roman" w:hAnsi="Times New Roman"/>
          <w:sz w:val="24"/>
          <w:szCs w:val="24"/>
        </w:rPr>
        <w:t xml:space="preserve"> до «31» </w:t>
      </w:r>
      <w:proofErr w:type="spellStart"/>
      <w:r w:rsidR="003A38DD">
        <w:rPr>
          <w:rFonts w:ascii="Times New Roman" w:hAnsi="Times New Roman"/>
          <w:sz w:val="24"/>
          <w:szCs w:val="24"/>
        </w:rPr>
        <w:t>грудня</w:t>
      </w:r>
      <w:proofErr w:type="spellEnd"/>
      <w:r w:rsidR="003A38DD">
        <w:rPr>
          <w:rFonts w:ascii="Times New Roman" w:hAnsi="Times New Roman"/>
          <w:sz w:val="24"/>
          <w:szCs w:val="24"/>
        </w:rPr>
        <w:t xml:space="preserve"> 2022</w:t>
      </w:r>
      <w:r w:rsidRPr="001C62F4">
        <w:rPr>
          <w:rFonts w:ascii="Times New Roman" w:hAnsi="Times New Roman"/>
          <w:sz w:val="24"/>
          <w:szCs w:val="24"/>
        </w:rPr>
        <w:t xml:space="preserve"> року. Строк </w:t>
      </w:r>
      <w:proofErr w:type="spellStart"/>
      <w:r w:rsidRPr="001C62F4">
        <w:rPr>
          <w:rFonts w:ascii="Times New Roman" w:hAnsi="Times New Roman"/>
          <w:sz w:val="24"/>
          <w:szCs w:val="24"/>
        </w:rPr>
        <w:t>дії</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цього</w:t>
      </w:r>
      <w:proofErr w:type="spellEnd"/>
      <w:r w:rsidRPr="001C62F4">
        <w:rPr>
          <w:rFonts w:ascii="Times New Roman" w:hAnsi="Times New Roman"/>
          <w:sz w:val="24"/>
          <w:szCs w:val="24"/>
        </w:rPr>
        <w:t xml:space="preserve"> договору автоматично </w:t>
      </w:r>
      <w:proofErr w:type="spellStart"/>
      <w:r w:rsidRPr="001C62F4">
        <w:rPr>
          <w:rFonts w:ascii="Times New Roman" w:hAnsi="Times New Roman"/>
          <w:sz w:val="24"/>
          <w:szCs w:val="24"/>
        </w:rPr>
        <w:t>подовжується</w:t>
      </w:r>
      <w:proofErr w:type="spellEnd"/>
      <w:r w:rsidRPr="001C62F4">
        <w:rPr>
          <w:rFonts w:ascii="Times New Roman" w:hAnsi="Times New Roman"/>
          <w:sz w:val="24"/>
          <w:szCs w:val="24"/>
        </w:rPr>
        <w:t xml:space="preserve"> на </w:t>
      </w:r>
      <w:proofErr w:type="spellStart"/>
      <w:r w:rsidRPr="001C62F4">
        <w:rPr>
          <w:rFonts w:ascii="Times New Roman" w:hAnsi="Times New Roman"/>
          <w:sz w:val="24"/>
          <w:szCs w:val="24"/>
        </w:rPr>
        <w:t>додаткові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однорічні</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терміни</w:t>
      </w:r>
      <w:proofErr w:type="spellEnd"/>
      <w:r w:rsidRPr="001C62F4">
        <w:rPr>
          <w:rFonts w:ascii="Times New Roman" w:hAnsi="Times New Roman"/>
          <w:sz w:val="24"/>
          <w:szCs w:val="24"/>
        </w:rPr>
        <w:t xml:space="preserve"> у </w:t>
      </w:r>
      <w:proofErr w:type="spellStart"/>
      <w:r w:rsidRPr="001C62F4">
        <w:rPr>
          <w:rFonts w:ascii="Times New Roman" w:hAnsi="Times New Roman"/>
          <w:sz w:val="24"/>
          <w:szCs w:val="24"/>
        </w:rPr>
        <w:t>випадку</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якщо</w:t>
      </w:r>
      <w:proofErr w:type="spellEnd"/>
      <w:r w:rsidRPr="001C62F4">
        <w:rPr>
          <w:rFonts w:ascii="Times New Roman" w:hAnsi="Times New Roman"/>
          <w:sz w:val="24"/>
          <w:szCs w:val="24"/>
        </w:rPr>
        <w:t xml:space="preserve"> не </w:t>
      </w:r>
      <w:proofErr w:type="spellStart"/>
      <w:r w:rsidRPr="001C62F4">
        <w:rPr>
          <w:rFonts w:ascii="Times New Roman" w:hAnsi="Times New Roman"/>
          <w:sz w:val="24"/>
          <w:szCs w:val="24"/>
        </w:rPr>
        <w:t>менше</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ніж</w:t>
      </w:r>
      <w:proofErr w:type="spellEnd"/>
      <w:r w:rsidRPr="001C62F4">
        <w:rPr>
          <w:rFonts w:ascii="Times New Roman" w:hAnsi="Times New Roman"/>
          <w:sz w:val="24"/>
          <w:szCs w:val="24"/>
        </w:rPr>
        <w:t xml:space="preserve"> за 30 </w:t>
      </w:r>
      <w:proofErr w:type="spellStart"/>
      <w:r w:rsidRPr="001C62F4">
        <w:rPr>
          <w:rFonts w:ascii="Times New Roman" w:hAnsi="Times New Roman"/>
          <w:sz w:val="24"/>
          <w:szCs w:val="24"/>
        </w:rPr>
        <w:t>днів</w:t>
      </w:r>
      <w:proofErr w:type="spellEnd"/>
      <w:r w:rsidRPr="001C62F4">
        <w:rPr>
          <w:rFonts w:ascii="Times New Roman" w:hAnsi="Times New Roman"/>
          <w:sz w:val="24"/>
          <w:szCs w:val="24"/>
        </w:rPr>
        <w:t xml:space="preserve"> до </w:t>
      </w:r>
      <w:proofErr w:type="spellStart"/>
      <w:r w:rsidRPr="001C62F4">
        <w:rPr>
          <w:rFonts w:ascii="Times New Roman" w:hAnsi="Times New Roman"/>
          <w:sz w:val="24"/>
          <w:szCs w:val="24"/>
        </w:rPr>
        <w:t>закінчення</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його</w:t>
      </w:r>
      <w:proofErr w:type="spellEnd"/>
      <w:r w:rsidRPr="001C62F4">
        <w:rPr>
          <w:rFonts w:ascii="Times New Roman" w:hAnsi="Times New Roman"/>
          <w:sz w:val="24"/>
          <w:szCs w:val="24"/>
        </w:rPr>
        <w:t xml:space="preserve"> строку </w:t>
      </w:r>
      <w:proofErr w:type="spellStart"/>
      <w:r w:rsidRPr="001C62F4">
        <w:rPr>
          <w:rFonts w:ascii="Times New Roman" w:hAnsi="Times New Roman"/>
          <w:sz w:val="24"/>
          <w:szCs w:val="24"/>
        </w:rPr>
        <w:t>дії</w:t>
      </w:r>
      <w:proofErr w:type="spellEnd"/>
      <w:r w:rsidRPr="001C62F4">
        <w:rPr>
          <w:rFonts w:ascii="Times New Roman" w:hAnsi="Times New Roman"/>
          <w:sz w:val="24"/>
          <w:szCs w:val="24"/>
        </w:rPr>
        <w:t xml:space="preserve"> будь-яка сторона не </w:t>
      </w:r>
      <w:proofErr w:type="spellStart"/>
      <w:r w:rsidRPr="001C62F4">
        <w:rPr>
          <w:rFonts w:ascii="Times New Roman" w:hAnsi="Times New Roman"/>
          <w:sz w:val="24"/>
          <w:szCs w:val="24"/>
        </w:rPr>
        <w:t>повідомить</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іншу</w:t>
      </w:r>
      <w:proofErr w:type="spellEnd"/>
      <w:r w:rsidRPr="001C62F4">
        <w:rPr>
          <w:rFonts w:ascii="Times New Roman" w:hAnsi="Times New Roman"/>
          <w:sz w:val="24"/>
          <w:szCs w:val="24"/>
        </w:rPr>
        <w:t xml:space="preserve"> сторону у </w:t>
      </w:r>
      <w:proofErr w:type="spellStart"/>
      <w:r w:rsidRPr="001C62F4">
        <w:rPr>
          <w:rFonts w:ascii="Times New Roman" w:hAnsi="Times New Roman"/>
          <w:sz w:val="24"/>
          <w:szCs w:val="24"/>
        </w:rPr>
        <w:t>письмовій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формі</w:t>
      </w:r>
      <w:proofErr w:type="spellEnd"/>
      <w:r w:rsidRPr="001C62F4">
        <w:rPr>
          <w:rFonts w:ascii="Times New Roman" w:hAnsi="Times New Roman"/>
          <w:sz w:val="24"/>
          <w:szCs w:val="24"/>
        </w:rPr>
        <w:t xml:space="preserve"> про </w:t>
      </w:r>
      <w:proofErr w:type="spellStart"/>
      <w:r w:rsidRPr="001C62F4">
        <w:rPr>
          <w:rFonts w:ascii="Times New Roman" w:hAnsi="Times New Roman"/>
          <w:sz w:val="24"/>
          <w:szCs w:val="24"/>
        </w:rPr>
        <w:t>свій</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намір</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припинити</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його</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дію</w:t>
      </w:r>
      <w:proofErr w:type="spellEnd"/>
      <w:r w:rsidRPr="001C62F4">
        <w:rPr>
          <w:rFonts w:ascii="Times New Roman" w:hAnsi="Times New Roman"/>
          <w:sz w:val="24"/>
          <w:szCs w:val="24"/>
        </w:rPr>
        <w:t>.</w:t>
      </w:r>
    </w:p>
    <w:p w:rsidR="00FE2194" w:rsidRPr="001C62F4" w:rsidRDefault="00FE2194" w:rsidP="00FE2194">
      <w:pPr>
        <w:pStyle w:val="a5"/>
        <w:ind w:firstLine="567"/>
        <w:jc w:val="both"/>
        <w:rPr>
          <w:rFonts w:ascii="Times New Roman" w:hAnsi="Times New Roman"/>
          <w:sz w:val="24"/>
          <w:szCs w:val="24"/>
        </w:rPr>
      </w:pPr>
    </w:p>
    <w:p w:rsidR="00FE2194" w:rsidRPr="00AC4C84" w:rsidRDefault="00FE2194" w:rsidP="00FE2194">
      <w:pPr>
        <w:pStyle w:val="a5"/>
        <w:ind w:firstLine="567"/>
        <w:jc w:val="center"/>
        <w:rPr>
          <w:rFonts w:ascii="Times New Roman" w:hAnsi="Times New Roman"/>
          <w:b/>
          <w:sz w:val="24"/>
          <w:szCs w:val="24"/>
        </w:rPr>
      </w:pPr>
      <w:r>
        <w:rPr>
          <w:rFonts w:ascii="Times New Roman" w:hAnsi="Times New Roman"/>
          <w:b/>
          <w:sz w:val="24"/>
          <w:szCs w:val="24"/>
        </w:rPr>
        <w:t xml:space="preserve">10.РЕКВІЗИТИ СТОРІН ТА </w:t>
      </w:r>
      <w:r w:rsidRPr="00AC4C84">
        <w:rPr>
          <w:rFonts w:ascii="Times New Roman" w:hAnsi="Times New Roman"/>
          <w:b/>
          <w:sz w:val="24"/>
          <w:szCs w:val="24"/>
        </w:rPr>
        <w:t>ПІДПИСИ</w:t>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sectPr w:rsidR="00FE2194" w:rsidRPr="001C62F4" w:rsidSect="00E26AD4">
          <w:pgSz w:w="11906" w:h="16838"/>
          <w:pgMar w:top="284" w:right="1134" w:bottom="284" w:left="1134" w:header="720" w:footer="720" w:gutter="0"/>
          <w:cols w:space="720"/>
        </w:sectPr>
      </w:pPr>
    </w:p>
    <w:p w:rsidR="00FE2194" w:rsidRPr="00AC4C84" w:rsidRDefault="00FE2194" w:rsidP="00FE2194">
      <w:pPr>
        <w:pStyle w:val="a5"/>
        <w:ind w:firstLine="567"/>
        <w:jc w:val="both"/>
        <w:rPr>
          <w:rFonts w:ascii="Times New Roman" w:hAnsi="Times New Roman"/>
          <w:b/>
          <w:sz w:val="24"/>
          <w:szCs w:val="24"/>
        </w:rPr>
      </w:pPr>
      <w:r w:rsidRPr="00AC4C84">
        <w:rPr>
          <w:rFonts w:ascii="Times New Roman" w:hAnsi="Times New Roman"/>
          <w:b/>
          <w:sz w:val="24"/>
          <w:szCs w:val="24"/>
        </w:rPr>
        <w:t>ПРОДАВЕЦЬ</w:t>
      </w:r>
    </w:p>
    <w:p w:rsidR="00FE2194" w:rsidRPr="00AC4C84" w:rsidRDefault="00FE2194" w:rsidP="00FE2194">
      <w:pPr>
        <w:pStyle w:val="a5"/>
        <w:ind w:firstLine="567"/>
        <w:jc w:val="both"/>
        <w:rPr>
          <w:rFonts w:ascii="Times New Roman" w:hAnsi="Times New Roman"/>
          <w:b/>
          <w:sz w:val="24"/>
          <w:szCs w:val="24"/>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i/>
          <w:sz w:val="24"/>
          <w:szCs w:val="24"/>
          <w:lang w:eastAsia="uk-UA"/>
        </w:rPr>
      </w:pPr>
      <w:r w:rsidRPr="001C62F4">
        <w:rPr>
          <w:rFonts w:ascii="Times New Roman" w:hAnsi="Times New Roman"/>
          <w:i/>
          <w:sz w:val="24"/>
          <w:szCs w:val="24"/>
          <w:lang w:eastAsia="uk-UA"/>
        </w:rPr>
        <w:tab/>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r w:rsidRPr="001C62F4">
        <w:rPr>
          <w:rFonts w:ascii="Times New Roman" w:hAnsi="Times New Roman"/>
          <w:sz w:val="24"/>
          <w:szCs w:val="24"/>
        </w:rPr>
        <w:t xml:space="preserve">Директор___________ </w:t>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         </w:t>
      </w: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AC4C84" w:rsidRDefault="00FE2194" w:rsidP="00FE2194">
      <w:pPr>
        <w:pStyle w:val="a5"/>
        <w:ind w:firstLine="567"/>
        <w:jc w:val="both"/>
        <w:rPr>
          <w:rFonts w:ascii="Times New Roman" w:hAnsi="Times New Roman"/>
          <w:b/>
          <w:sz w:val="24"/>
          <w:szCs w:val="24"/>
        </w:rPr>
      </w:pPr>
      <w:r w:rsidRPr="00AC4C84">
        <w:rPr>
          <w:rFonts w:ascii="Times New Roman" w:hAnsi="Times New Roman"/>
          <w:b/>
          <w:sz w:val="24"/>
          <w:szCs w:val="24"/>
        </w:rPr>
        <w:t>ПОКУПЕЦЬ</w:t>
      </w:r>
    </w:p>
    <w:p w:rsidR="00FE2194" w:rsidRPr="00AC4C84" w:rsidRDefault="00FE2194" w:rsidP="00FE2194">
      <w:pPr>
        <w:pStyle w:val="a5"/>
        <w:ind w:firstLine="567"/>
        <w:jc w:val="both"/>
        <w:rPr>
          <w:rFonts w:ascii="Times New Roman" w:hAnsi="Times New Roman"/>
          <w:sz w:val="24"/>
          <w:szCs w:val="24"/>
        </w:rPr>
      </w:pPr>
    </w:p>
    <w:p w:rsidR="00FE2194" w:rsidRPr="0006160A" w:rsidRDefault="0006160A" w:rsidP="00FE2194">
      <w:pPr>
        <w:pStyle w:val="a5"/>
        <w:jc w:val="both"/>
        <w:rPr>
          <w:rFonts w:ascii="Times New Roman" w:hAnsi="Times New Roman"/>
          <w:sz w:val="24"/>
          <w:szCs w:val="24"/>
          <w:u w:val="single"/>
          <w:lang w:val="uk-UA"/>
        </w:rPr>
      </w:pPr>
      <w:r>
        <w:rPr>
          <w:rFonts w:ascii="Times New Roman" w:hAnsi="Times New Roman"/>
          <w:sz w:val="24"/>
          <w:szCs w:val="24"/>
          <w:lang w:val="uk-UA"/>
        </w:rPr>
        <w:t>Київський фаховий коледж прикладних наук</w:t>
      </w:r>
    </w:p>
    <w:p w:rsidR="00FE2194" w:rsidRPr="001C62F4" w:rsidRDefault="00FE2194" w:rsidP="00FE2194">
      <w:pPr>
        <w:pStyle w:val="a5"/>
        <w:jc w:val="both"/>
        <w:rPr>
          <w:rFonts w:ascii="Times New Roman" w:hAnsi="Times New Roman"/>
          <w:sz w:val="24"/>
          <w:szCs w:val="24"/>
          <w:u w:val="single"/>
        </w:rPr>
      </w:pPr>
      <w:r w:rsidRPr="001C62F4">
        <w:rPr>
          <w:rFonts w:ascii="Times New Roman" w:hAnsi="Times New Roman"/>
          <w:sz w:val="24"/>
          <w:szCs w:val="24"/>
          <w:u w:val="single"/>
        </w:rPr>
        <w:t xml:space="preserve">01042 м. </w:t>
      </w:r>
      <w:proofErr w:type="spellStart"/>
      <w:r w:rsidRPr="001C62F4">
        <w:rPr>
          <w:rFonts w:ascii="Times New Roman" w:hAnsi="Times New Roman"/>
          <w:sz w:val="24"/>
          <w:szCs w:val="24"/>
          <w:u w:val="single"/>
        </w:rPr>
        <w:t>Київ</w:t>
      </w:r>
      <w:proofErr w:type="spellEnd"/>
      <w:r w:rsidRPr="001C62F4">
        <w:rPr>
          <w:rFonts w:ascii="Times New Roman" w:hAnsi="Times New Roman"/>
          <w:sz w:val="24"/>
          <w:szCs w:val="24"/>
          <w:u w:val="single"/>
        </w:rPr>
        <w:t xml:space="preserve">, </w:t>
      </w:r>
      <w:proofErr w:type="spellStart"/>
      <w:r w:rsidRPr="001C62F4">
        <w:rPr>
          <w:rFonts w:ascii="Times New Roman" w:hAnsi="Times New Roman"/>
          <w:sz w:val="24"/>
          <w:szCs w:val="24"/>
          <w:u w:val="single"/>
        </w:rPr>
        <w:t>вул</w:t>
      </w:r>
      <w:proofErr w:type="spellEnd"/>
      <w:r w:rsidRPr="001C62F4">
        <w:rPr>
          <w:rFonts w:ascii="Times New Roman" w:hAnsi="Times New Roman"/>
          <w:sz w:val="24"/>
          <w:szCs w:val="24"/>
          <w:u w:val="single"/>
        </w:rPr>
        <w:t>. Джона Маккейна,29</w:t>
      </w:r>
    </w:p>
    <w:p w:rsidR="00FE2194" w:rsidRPr="001C62F4" w:rsidRDefault="00FE2194" w:rsidP="00FE2194">
      <w:pPr>
        <w:pStyle w:val="a5"/>
        <w:jc w:val="both"/>
        <w:rPr>
          <w:rFonts w:ascii="Times New Roman" w:hAnsi="Times New Roman"/>
          <w:sz w:val="24"/>
          <w:szCs w:val="24"/>
          <w:u w:val="single"/>
        </w:rPr>
      </w:pPr>
      <w:r w:rsidRPr="001C62F4">
        <w:rPr>
          <w:rFonts w:ascii="Times New Roman" w:hAnsi="Times New Roman"/>
          <w:sz w:val="24"/>
          <w:szCs w:val="24"/>
          <w:u w:val="single"/>
        </w:rPr>
        <w:t>код ЄДРПОУ  00301931</w:t>
      </w:r>
    </w:p>
    <w:p w:rsidR="00FE2194" w:rsidRPr="009C51DA" w:rsidRDefault="00FE2194" w:rsidP="00FE2194">
      <w:pPr>
        <w:pStyle w:val="a5"/>
        <w:jc w:val="both"/>
        <w:rPr>
          <w:rFonts w:ascii="Times New Roman" w:hAnsi="Times New Roman"/>
          <w:sz w:val="24"/>
          <w:szCs w:val="24"/>
          <w:u w:val="single"/>
        </w:rPr>
      </w:pPr>
      <w:r w:rsidRPr="001C62F4">
        <w:rPr>
          <w:rFonts w:ascii="Times New Roman" w:hAnsi="Times New Roman"/>
          <w:sz w:val="24"/>
          <w:szCs w:val="24"/>
          <w:u w:val="single"/>
        </w:rPr>
        <w:t>р/</w:t>
      </w:r>
      <w:r w:rsidRPr="009C51DA">
        <w:rPr>
          <w:rFonts w:ascii="Times New Roman" w:hAnsi="Times New Roman"/>
          <w:sz w:val="24"/>
          <w:szCs w:val="24"/>
          <w:u w:val="single"/>
        </w:rPr>
        <w:t>р</w:t>
      </w:r>
      <w:r w:rsidRPr="009C51DA">
        <w:rPr>
          <w:rFonts w:ascii="Times New Roman" w:hAnsi="Times New Roman"/>
          <w:color w:val="000000"/>
          <w:sz w:val="24"/>
          <w:szCs w:val="24"/>
          <w:lang w:val="en-US"/>
        </w:rPr>
        <w:t>UA</w:t>
      </w:r>
      <w:r w:rsidRPr="009C51DA">
        <w:rPr>
          <w:rFonts w:ascii="Times New Roman" w:hAnsi="Times New Roman"/>
          <w:color w:val="000000"/>
          <w:sz w:val="24"/>
          <w:szCs w:val="24"/>
        </w:rPr>
        <w:t xml:space="preserve">288201720344201003200015609, </w:t>
      </w:r>
      <w:r w:rsidRPr="009C51DA">
        <w:rPr>
          <w:rFonts w:ascii="Times New Roman" w:hAnsi="Times New Roman"/>
          <w:color w:val="000000"/>
          <w:sz w:val="24"/>
          <w:szCs w:val="24"/>
          <w:lang w:val="en-US"/>
        </w:rPr>
        <w:t>UA</w:t>
      </w:r>
      <w:r w:rsidRPr="009C51DA">
        <w:rPr>
          <w:rFonts w:ascii="Times New Roman" w:hAnsi="Times New Roman"/>
          <w:color w:val="000000"/>
          <w:sz w:val="24"/>
          <w:szCs w:val="24"/>
        </w:rPr>
        <w:t>128201720344210003000015609</w:t>
      </w:r>
    </w:p>
    <w:p w:rsidR="00FE2194" w:rsidRPr="001C62F4" w:rsidRDefault="00FE2194" w:rsidP="00FE2194">
      <w:pPr>
        <w:pStyle w:val="a5"/>
        <w:jc w:val="both"/>
        <w:rPr>
          <w:rFonts w:ascii="Times New Roman" w:hAnsi="Times New Roman"/>
          <w:sz w:val="24"/>
          <w:szCs w:val="24"/>
          <w:u w:val="single"/>
        </w:rPr>
      </w:pPr>
      <w:r w:rsidRPr="001C62F4">
        <w:rPr>
          <w:rFonts w:ascii="Times New Roman" w:hAnsi="Times New Roman"/>
          <w:sz w:val="24"/>
          <w:szCs w:val="24"/>
          <w:u w:val="single"/>
        </w:rPr>
        <w:t xml:space="preserve">в ГУ ДКСУ у м. </w:t>
      </w:r>
      <w:proofErr w:type="spellStart"/>
      <w:r w:rsidRPr="001C62F4">
        <w:rPr>
          <w:rFonts w:ascii="Times New Roman" w:hAnsi="Times New Roman"/>
          <w:sz w:val="24"/>
          <w:szCs w:val="24"/>
          <w:u w:val="single"/>
        </w:rPr>
        <w:t>Києві</w:t>
      </w:r>
      <w:proofErr w:type="spellEnd"/>
    </w:p>
    <w:p w:rsidR="00FE2194" w:rsidRPr="001C62F4" w:rsidRDefault="00FE2194" w:rsidP="00FE2194">
      <w:pPr>
        <w:pStyle w:val="a5"/>
        <w:jc w:val="both"/>
        <w:rPr>
          <w:rFonts w:ascii="Times New Roman" w:hAnsi="Times New Roman"/>
          <w:sz w:val="24"/>
          <w:szCs w:val="24"/>
        </w:rPr>
      </w:pPr>
      <w:r w:rsidRPr="001C62F4">
        <w:rPr>
          <w:rFonts w:ascii="Times New Roman" w:hAnsi="Times New Roman"/>
          <w:sz w:val="24"/>
          <w:szCs w:val="24"/>
          <w:u w:val="single"/>
        </w:rPr>
        <w:t>МФО 8200172</w:t>
      </w:r>
    </w:p>
    <w:p w:rsidR="00FE2194" w:rsidRPr="001C62F4" w:rsidRDefault="00FE2194" w:rsidP="00FE2194">
      <w:pPr>
        <w:pStyle w:val="a5"/>
        <w:jc w:val="both"/>
        <w:rPr>
          <w:rFonts w:ascii="Times New Roman" w:hAnsi="Times New Roman"/>
          <w:sz w:val="24"/>
          <w:szCs w:val="24"/>
        </w:rPr>
      </w:pPr>
      <w:proofErr w:type="spellStart"/>
      <w:r w:rsidRPr="001C62F4">
        <w:rPr>
          <w:rFonts w:ascii="Times New Roman" w:hAnsi="Times New Roman"/>
          <w:sz w:val="24"/>
          <w:szCs w:val="24"/>
        </w:rPr>
        <w:t>неприбуткова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бюджетна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організація</w:t>
      </w:r>
      <w:proofErr w:type="spellEnd"/>
    </w:p>
    <w:p w:rsidR="00FE2194" w:rsidRPr="001C62F4" w:rsidRDefault="00FE2194" w:rsidP="00FE2194">
      <w:pPr>
        <w:pStyle w:val="a5"/>
        <w:jc w:val="both"/>
        <w:rPr>
          <w:rFonts w:ascii="Times New Roman" w:hAnsi="Times New Roman"/>
          <w:sz w:val="24"/>
          <w:szCs w:val="24"/>
        </w:rPr>
      </w:pPr>
      <w:proofErr w:type="spellStart"/>
      <w:r w:rsidRPr="001C62F4">
        <w:rPr>
          <w:rFonts w:ascii="Times New Roman" w:hAnsi="Times New Roman"/>
          <w:sz w:val="24"/>
          <w:szCs w:val="24"/>
        </w:rPr>
        <w:t>неплатник</w:t>
      </w:r>
      <w:proofErr w:type="spellEnd"/>
      <w:r w:rsidRPr="001C62F4">
        <w:rPr>
          <w:rFonts w:ascii="Times New Roman" w:hAnsi="Times New Roman"/>
          <w:sz w:val="24"/>
          <w:szCs w:val="24"/>
        </w:rPr>
        <w:t xml:space="preserve"> ПДВ</w:t>
      </w:r>
    </w:p>
    <w:p w:rsidR="00FE2194" w:rsidRPr="001C62F4" w:rsidRDefault="00FE2194" w:rsidP="00FE2194">
      <w:pPr>
        <w:pStyle w:val="a5"/>
        <w:jc w:val="both"/>
        <w:rPr>
          <w:rFonts w:ascii="Times New Roman" w:hAnsi="Times New Roman"/>
          <w:sz w:val="24"/>
          <w:szCs w:val="24"/>
        </w:rPr>
      </w:pPr>
      <w:r>
        <w:rPr>
          <w:rFonts w:ascii="Times New Roman" w:hAnsi="Times New Roman"/>
          <w:sz w:val="24"/>
          <w:szCs w:val="24"/>
          <w:lang w:val="uk-UA"/>
        </w:rPr>
        <w:t>т</w:t>
      </w:r>
      <w:r w:rsidRPr="001C62F4">
        <w:rPr>
          <w:rFonts w:ascii="Times New Roman" w:hAnsi="Times New Roman"/>
          <w:sz w:val="24"/>
          <w:szCs w:val="24"/>
        </w:rPr>
        <w:t>ел. 529-01-62</w:t>
      </w:r>
    </w:p>
    <w:p w:rsidR="00FE2194" w:rsidRPr="00C7606F" w:rsidRDefault="00FE2194" w:rsidP="00FE2194">
      <w:pPr>
        <w:spacing w:after="0" w:line="240" w:lineRule="auto"/>
        <w:rPr>
          <w:rFonts w:ascii="Times New Roman" w:eastAsia="Times New Roman" w:hAnsi="Times New Roman" w:cs="Times New Roman"/>
          <w:lang w:eastAsia="uk-UA"/>
        </w:rPr>
      </w:pPr>
      <w:r w:rsidRPr="00785E81">
        <w:rPr>
          <w:rFonts w:ascii="Times New Roman" w:eastAsia="Times New Roman" w:hAnsi="Times New Roman" w:cs="Times New Roman"/>
          <w:lang w:val="uk-UA" w:eastAsia="uk-UA"/>
        </w:rPr>
        <w:t>електронна адреса:</w:t>
      </w:r>
      <w:r>
        <w:rPr>
          <w:rFonts w:ascii="Times New Roman" w:eastAsia="Times New Roman" w:hAnsi="Times New Roman" w:cs="Times New Roman"/>
          <w:lang w:val="uk-UA" w:eastAsia="uk-UA"/>
        </w:rPr>
        <w:t xml:space="preserve"> </w:t>
      </w:r>
      <w:proofErr w:type="spellStart"/>
      <w:r>
        <w:rPr>
          <w:rFonts w:ascii="Times New Roman" w:eastAsia="Times New Roman" w:hAnsi="Times New Roman" w:cs="Times New Roman"/>
          <w:lang w:val="en-US" w:eastAsia="uk-UA"/>
        </w:rPr>
        <w:t>kdtlp</w:t>
      </w:r>
      <w:proofErr w:type="spellEnd"/>
      <w:r w:rsidRPr="00C7606F">
        <w:rPr>
          <w:rFonts w:ascii="Times New Roman" w:eastAsia="Times New Roman" w:hAnsi="Times New Roman" w:cs="Times New Roman"/>
          <w:lang w:eastAsia="uk-UA"/>
        </w:rPr>
        <w:t>@</w:t>
      </w:r>
      <w:proofErr w:type="spellStart"/>
      <w:r>
        <w:rPr>
          <w:rFonts w:ascii="Times New Roman" w:eastAsia="Times New Roman" w:hAnsi="Times New Roman" w:cs="Times New Roman"/>
          <w:lang w:val="en-US" w:eastAsia="uk-UA"/>
        </w:rPr>
        <w:t>ukr</w:t>
      </w:r>
      <w:proofErr w:type="spellEnd"/>
      <w:r w:rsidRPr="00C7606F">
        <w:rPr>
          <w:rFonts w:ascii="Times New Roman" w:eastAsia="Times New Roman" w:hAnsi="Times New Roman" w:cs="Times New Roman"/>
          <w:lang w:eastAsia="uk-UA"/>
        </w:rPr>
        <w:t>.</w:t>
      </w:r>
      <w:r>
        <w:rPr>
          <w:rFonts w:ascii="Times New Roman" w:eastAsia="Times New Roman" w:hAnsi="Times New Roman" w:cs="Times New Roman"/>
          <w:lang w:val="en-US" w:eastAsia="uk-UA"/>
        </w:rPr>
        <w:t>net</w:t>
      </w: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r w:rsidRPr="001C62F4">
        <w:rPr>
          <w:rFonts w:ascii="Times New Roman" w:hAnsi="Times New Roman"/>
          <w:sz w:val="24"/>
          <w:szCs w:val="24"/>
        </w:rPr>
        <w:t xml:space="preserve">Директор ______________Г.В. </w:t>
      </w:r>
      <w:proofErr w:type="spellStart"/>
      <w:r w:rsidRPr="001C62F4">
        <w:rPr>
          <w:rFonts w:ascii="Times New Roman" w:hAnsi="Times New Roman"/>
          <w:sz w:val="24"/>
          <w:szCs w:val="24"/>
        </w:rPr>
        <w:t>Щуцька</w:t>
      </w:r>
      <w:proofErr w:type="spellEnd"/>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pPr>
    </w:p>
    <w:p w:rsidR="00FE2194" w:rsidRPr="001C62F4" w:rsidRDefault="00FE2194" w:rsidP="00FE2194">
      <w:pPr>
        <w:pStyle w:val="a5"/>
        <w:ind w:firstLine="567"/>
        <w:jc w:val="both"/>
        <w:rPr>
          <w:rFonts w:ascii="Times New Roman" w:hAnsi="Times New Roman"/>
          <w:sz w:val="24"/>
          <w:szCs w:val="24"/>
        </w:rPr>
        <w:sectPr w:rsidR="00FE2194" w:rsidRPr="001C62F4" w:rsidSect="00E26AD4">
          <w:type w:val="continuous"/>
          <w:pgSz w:w="11906" w:h="16838"/>
          <w:pgMar w:top="284" w:right="340" w:bottom="346" w:left="340" w:header="720" w:footer="720" w:gutter="0"/>
          <w:cols w:num="2" w:space="720"/>
        </w:sectPr>
      </w:pPr>
      <w:r w:rsidRPr="001C62F4">
        <w:rPr>
          <w:rFonts w:ascii="Times New Roman" w:hAnsi="Times New Roman"/>
          <w:sz w:val="24"/>
          <w:szCs w:val="24"/>
        </w:rPr>
        <w:br w:type="page"/>
      </w:r>
    </w:p>
    <w:p w:rsidR="00FE2194" w:rsidRPr="001C62F4" w:rsidRDefault="00FE2194" w:rsidP="00FE2194">
      <w:pPr>
        <w:pStyle w:val="a5"/>
        <w:ind w:firstLine="567"/>
        <w:jc w:val="right"/>
        <w:rPr>
          <w:rFonts w:ascii="Times New Roman" w:hAnsi="Times New Roman"/>
          <w:color w:val="000000"/>
          <w:sz w:val="24"/>
          <w:szCs w:val="24"/>
          <w:lang w:eastAsia="uk-UA"/>
        </w:rPr>
      </w:pPr>
      <w:proofErr w:type="spellStart"/>
      <w:r w:rsidRPr="001C62F4">
        <w:rPr>
          <w:rFonts w:ascii="Times New Roman" w:hAnsi="Times New Roman"/>
          <w:color w:val="000000"/>
          <w:sz w:val="24"/>
          <w:szCs w:val="24"/>
          <w:lang w:eastAsia="uk-UA"/>
        </w:rPr>
        <w:lastRenderedPageBreak/>
        <w:t>Додаток</w:t>
      </w:r>
      <w:proofErr w:type="spellEnd"/>
      <w:r w:rsidRPr="001C62F4">
        <w:rPr>
          <w:rFonts w:ascii="Times New Roman" w:hAnsi="Times New Roman"/>
          <w:color w:val="000000"/>
          <w:sz w:val="24"/>
          <w:szCs w:val="24"/>
          <w:lang w:eastAsia="uk-UA"/>
        </w:rPr>
        <w:t xml:space="preserve"> №1 до Договору №______</w:t>
      </w:r>
    </w:p>
    <w:p w:rsidR="00FE2194" w:rsidRPr="001C62F4" w:rsidRDefault="003A38DD" w:rsidP="00FE2194">
      <w:pPr>
        <w:pStyle w:val="a5"/>
        <w:ind w:firstLine="6663"/>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від</w:t>
      </w:r>
      <w:proofErr w:type="spellEnd"/>
      <w:r>
        <w:rPr>
          <w:rFonts w:ascii="Times New Roman" w:hAnsi="Times New Roman"/>
          <w:color w:val="000000"/>
          <w:sz w:val="24"/>
          <w:szCs w:val="24"/>
          <w:lang w:eastAsia="uk-UA"/>
        </w:rPr>
        <w:t xml:space="preserve"> «___</w:t>
      </w:r>
      <w:proofErr w:type="gramStart"/>
      <w:r>
        <w:rPr>
          <w:rFonts w:ascii="Times New Roman" w:hAnsi="Times New Roman"/>
          <w:color w:val="000000"/>
          <w:sz w:val="24"/>
          <w:szCs w:val="24"/>
          <w:lang w:eastAsia="uk-UA"/>
        </w:rPr>
        <w:t>_»_</w:t>
      </w:r>
      <w:proofErr w:type="gramEnd"/>
      <w:r>
        <w:rPr>
          <w:rFonts w:ascii="Times New Roman" w:hAnsi="Times New Roman"/>
          <w:color w:val="000000"/>
          <w:sz w:val="24"/>
          <w:szCs w:val="24"/>
          <w:lang w:eastAsia="uk-UA"/>
        </w:rPr>
        <w:t>__________2022</w:t>
      </w:r>
      <w:r w:rsidR="00FE2194" w:rsidRPr="001C62F4">
        <w:rPr>
          <w:rFonts w:ascii="Times New Roman" w:hAnsi="Times New Roman"/>
          <w:color w:val="000000"/>
          <w:sz w:val="24"/>
          <w:szCs w:val="24"/>
          <w:lang w:eastAsia="uk-UA"/>
        </w:rPr>
        <w:t>р</w:t>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AC4C84" w:rsidRDefault="00FE2194" w:rsidP="00FE2194">
      <w:pPr>
        <w:pStyle w:val="a5"/>
        <w:ind w:firstLine="567"/>
        <w:jc w:val="center"/>
        <w:rPr>
          <w:rFonts w:ascii="Times New Roman" w:hAnsi="Times New Roman"/>
          <w:b/>
          <w:sz w:val="24"/>
          <w:szCs w:val="24"/>
          <w:lang w:eastAsia="uk-UA"/>
        </w:rPr>
      </w:pPr>
      <w:r w:rsidRPr="00AC4C84">
        <w:rPr>
          <w:rFonts w:ascii="Times New Roman" w:hAnsi="Times New Roman"/>
          <w:b/>
          <w:sz w:val="24"/>
          <w:szCs w:val="24"/>
          <w:lang w:eastAsia="uk-UA"/>
        </w:rPr>
        <w:t>СПЕЦИФІКАЦІЯ</w:t>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r w:rsidRPr="001C62F4">
        <w:rPr>
          <w:rFonts w:ascii="Times New Roman" w:hAnsi="Times New Roman"/>
          <w:sz w:val="24"/>
          <w:szCs w:val="24"/>
          <w:lang w:eastAsia="uk-UA"/>
        </w:rPr>
        <w:t>до договору №___________</w:t>
      </w:r>
      <w:r>
        <w:rPr>
          <w:rFonts w:ascii="Times New Roman" w:hAnsi="Times New Roman"/>
          <w:sz w:val="24"/>
          <w:szCs w:val="24"/>
          <w:lang w:eastAsia="uk-UA"/>
        </w:rPr>
        <w:t xml:space="preserve"> </w:t>
      </w:r>
      <w:proofErr w:type="spellStart"/>
      <w:r>
        <w:rPr>
          <w:rFonts w:ascii="Times New Roman" w:hAnsi="Times New Roman"/>
          <w:sz w:val="24"/>
          <w:szCs w:val="24"/>
          <w:lang w:eastAsia="uk-UA"/>
        </w:rPr>
        <w:t>від</w:t>
      </w:r>
      <w:proofErr w:type="spellEnd"/>
      <w:r>
        <w:rPr>
          <w:rFonts w:ascii="Times New Roman" w:hAnsi="Times New Roman"/>
          <w:sz w:val="24"/>
          <w:szCs w:val="24"/>
          <w:lang w:eastAsia="uk-UA"/>
        </w:rPr>
        <w:t xml:space="preserve"> «____</w:t>
      </w:r>
      <w:proofErr w:type="gramStart"/>
      <w:r>
        <w:rPr>
          <w:rFonts w:ascii="Times New Roman" w:hAnsi="Times New Roman"/>
          <w:sz w:val="24"/>
          <w:szCs w:val="24"/>
          <w:lang w:eastAsia="uk-UA"/>
        </w:rPr>
        <w:t>_»_</w:t>
      </w:r>
      <w:proofErr w:type="gramEnd"/>
      <w:r>
        <w:rPr>
          <w:rFonts w:ascii="Times New Roman" w:hAnsi="Times New Roman"/>
          <w:sz w:val="24"/>
          <w:szCs w:val="24"/>
          <w:lang w:eastAsia="uk-UA"/>
        </w:rPr>
        <w:t>____________ 202</w:t>
      </w:r>
      <w:r w:rsidR="003A38DD">
        <w:rPr>
          <w:rFonts w:ascii="Times New Roman" w:hAnsi="Times New Roman"/>
          <w:sz w:val="24"/>
          <w:szCs w:val="24"/>
          <w:lang w:eastAsia="uk-UA"/>
        </w:rPr>
        <w:t>2</w:t>
      </w:r>
      <w:r w:rsidRPr="001C62F4">
        <w:rPr>
          <w:rFonts w:ascii="Times New Roman" w:hAnsi="Times New Roman"/>
          <w:sz w:val="24"/>
          <w:szCs w:val="24"/>
          <w:lang w:eastAsia="uk-UA"/>
        </w:rPr>
        <w:t xml:space="preserve"> р.</w:t>
      </w: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p>
    <w:p w:rsidR="00FE2194" w:rsidRPr="001C62F4" w:rsidRDefault="00FE2194" w:rsidP="00FE2194">
      <w:pPr>
        <w:pStyle w:val="a5"/>
        <w:ind w:firstLine="567"/>
        <w:jc w:val="both"/>
        <w:rPr>
          <w:rFonts w:ascii="Times New Roman" w:hAnsi="Times New Roman"/>
          <w:sz w:val="24"/>
          <w:szCs w:val="24"/>
          <w:lang w:eastAsia="uk-UA"/>
        </w:rPr>
      </w:pPr>
      <w:r w:rsidRPr="001C62F4">
        <w:rPr>
          <w:rFonts w:ascii="Times New Roman" w:hAnsi="Times New Roman"/>
          <w:sz w:val="24"/>
          <w:szCs w:val="24"/>
          <w:lang w:eastAsia="uk-UA"/>
        </w:rPr>
        <w:t>«</w:t>
      </w:r>
      <w:r w:rsidRPr="00AC4C84">
        <w:rPr>
          <w:rFonts w:ascii="Times New Roman" w:hAnsi="Times New Roman"/>
          <w:b/>
          <w:sz w:val="24"/>
          <w:szCs w:val="24"/>
          <w:lang w:eastAsia="uk-UA"/>
        </w:rPr>
        <w:t>ПОСТАЧАЛЬНИК»:</w:t>
      </w:r>
      <w:r w:rsidRPr="001C62F4">
        <w:rPr>
          <w:rFonts w:ascii="Times New Roman" w:hAnsi="Times New Roman"/>
          <w:sz w:val="24"/>
          <w:szCs w:val="24"/>
          <w:lang w:eastAsia="uk-UA"/>
        </w:rPr>
        <w:t xml:space="preserve"> </w:t>
      </w:r>
    </w:p>
    <w:p w:rsidR="00FE2194" w:rsidRPr="001C62F4" w:rsidRDefault="00FE2194" w:rsidP="00FE2194">
      <w:pPr>
        <w:pStyle w:val="a5"/>
        <w:ind w:firstLine="567"/>
        <w:jc w:val="both"/>
        <w:rPr>
          <w:rFonts w:ascii="Times New Roman" w:hAnsi="Times New Roman"/>
          <w:sz w:val="24"/>
          <w:szCs w:val="24"/>
          <w:lang w:eastAsia="uk-UA"/>
        </w:rPr>
      </w:pPr>
    </w:p>
    <w:p w:rsidR="00FE2194" w:rsidRPr="00C93997" w:rsidRDefault="00FE2194" w:rsidP="00FE2194">
      <w:pPr>
        <w:pStyle w:val="a5"/>
        <w:ind w:firstLine="567"/>
        <w:jc w:val="both"/>
        <w:rPr>
          <w:rFonts w:ascii="Times New Roman" w:hAnsi="Times New Roman"/>
          <w:sz w:val="24"/>
          <w:szCs w:val="24"/>
          <w:lang w:val="uk-UA" w:eastAsia="uk-UA"/>
        </w:rPr>
      </w:pPr>
      <w:r w:rsidRPr="00AC4C84">
        <w:rPr>
          <w:rFonts w:ascii="Times New Roman" w:hAnsi="Times New Roman"/>
          <w:b/>
          <w:sz w:val="24"/>
          <w:szCs w:val="24"/>
          <w:lang w:eastAsia="uk-UA"/>
        </w:rPr>
        <w:t>«ПОКУПЕЦЬ»:</w:t>
      </w:r>
      <w:r w:rsidRPr="001C62F4">
        <w:rPr>
          <w:rFonts w:ascii="Times New Roman" w:hAnsi="Times New Roman"/>
          <w:sz w:val="24"/>
          <w:szCs w:val="24"/>
          <w:lang w:eastAsia="uk-UA"/>
        </w:rPr>
        <w:t xml:space="preserve"> </w:t>
      </w:r>
      <w:r w:rsidR="00C93997">
        <w:rPr>
          <w:rFonts w:ascii="Times New Roman" w:hAnsi="Times New Roman"/>
          <w:sz w:val="24"/>
          <w:szCs w:val="24"/>
          <w:lang w:val="uk-UA" w:eastAsia="uk-UA"/>
        </w:rPr>
        <w:t>Київський фаховий коледж прикладних наук</w:t>
      </w:r>
    </w:p>
    <w:p w:rsidR="00FE2194" w:rsidRPr="001C62F4" w:rsidRDefault="00FE2194" w:rsidP="00FE2194">
      <w:pPr>
        <w:pStyle w:val="a5"/>
        <w:ind w:firstLine="567"/>
        <w:jc w:val="both"/>
        <w:rPr>
          <w:rFonts w:ascii="Times New Roman" w:hAnsi="Times New Roman"/>
          <w:sz w:val="24"/>
          <w:szCs w:val="24"/>
          <w:lang w:eastAsia="uk-UA"/>
        </w:rPr>
      </w:pPr>
    </w:p>
    <w:tbl>
      <w:tblPr>
        <w:tblW w:w="96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3828"/>
        <w:gridCol w:w="1275"/>
        <w:gridCol w:w="1275"/>
        <w:gridCol w:w="1560"/>
        <w:gridCol w:w="1275"/>
      </w:tblGrid>
      <w:tr w:rsidR="00FE2194" w:rsidRPr="001C62F4" w:rsidTr="00E26AD4">
        <w:tc>
          <w:tcPr>
            <w:tcW w:w="425" w:type="dxa"/>
            <w:tcBorders>
              <w:top w:val="single" w:sz="6" w:space="0" w:color="auto"/>
              <w:left w:val="single" w:sz="6" w:space="0" w:color="auto"/>
              <w:bottom w:val="single" w:sz="6" w:space="0" w:color="auto"/>
              <w:right w:val="single" w:sz="6" w:space="0" w:color="auto"/>
            </w:tcBorders>
          </w:tcPr>
          <w:p w:rsidR="00FE2194" w:rsidRPr="00AC4C84" w:rsidRDefault="00FE2194" w:rsidP="00E26AD4">
            <w:pPr>
              <w:pStyle w:val="a5"/>
              <w:ind w:firstLine="567"/>
              <w:jc w:val="both"/>
              <w:rPr>
                <w:rFonts w:ascii="Times New Roman" w:hAnsi="Times New Roman"/>
                <w:b/>
                <w:sz w:val="24"/>
                <w:szCs w:val="24"/>
                <w:lang w:eastAsia="uk-UA"/>
              </w:rPr>
            </w:pPr>
            <w:r w:rsidRPr="00AC4C84">
              <w:rPr>
                <w:rFonts w:ascii="Times New Roman" w:hAnsi="Times New Roman"/>
                <w:b/>
                <w:sz w:val="24"/>
                <w:szCs w:val="24"/>
                <w:lang w:eastAsia="uk-UA"/>
              </w:rPr>
              <w:t xml:space="preserve"> №</w:t>
            </w:r>
          </w:p>
        </w:tc>
        <w:tc>
          <w:tcPr>
            <w:tcW w:w="3828" w:type="dxa"/>
            <w:tcBorders>
              <w:top w:val="single" w:sz="6" w:space="0" w:color="auto"/>
              <w:left w:val="single" w:sz="6" w:space="0" w:color="auto"/>
              <w:bottom w:val="nil"/>
              <w:right w:val="single" w:sz="6" w:space="0" w:color="auto"/>
            </w:tcBorders>
            <w:vAlign w:val="center"/>
          </w:tcPr>
          <w:p w:rsidR="00FE2194" w:rsidRPr="00AC4C84" w:rsidRDefault="00FE2194" w:rsidP="00E26AD4">
            <w:pPr>
              <w:pStyle w:val="a5"/>
              <w:jc w:val="center"/>
              <w:rPr>
                <w:rFonts w:ascii="Times New Roman" w:hAnsi="Times New Roman"/>
                <w:b/>
                <w:sz w:val="24"/>
                <w:szCs w:val="24"/>
                <w:lang w:eastAsia="uk-UA"/>
              </w:rPr>
            </w:pPr>
            <w:proofErr w:type="spellStart"/>
            <w:r w:rsidRPr="00AC4C84">
              <w:rPr>
                <w:rFonts w:ascii="Times New Roman" w:hAnsi="Times New Roman"/>
                <w:b/>
                <w:sz w:val="24"/>
                <w:szCs w:val="24"/>
                <w:lang w:eastAsia="uk-UA"/>
              </w:rPr>
              <w:t>Найменування</w:t>
            </w:r>
            <w:proofErr w:type="spellEnd"/>
            <w:r w:rsidRPr="00AC4C84">
              <w:rPr>
                <w:rFonts w:ascii="Times New Roman" w:hAnsi="Times New Roman"/>
                <w:b/>
                <w:sz w:val="24"/>
                <w:szCs w:val="24"/>
                <w:lang w:eastAsia="uk-UA"/>
              </w:rPr>
              <w:t xml:space="preserve"> предмета </w:t>
            </w:r>
            <w:proofErr w:type="spellStart"/>
            <w:r w:rsidRPr="00AC4C84">
              <w:rPr>
                <w:rFonts w:ascii="Times New Roman" w:hAnsi="Times New Roman"/>
                <w:b/>
                <w:sz w:val="24"/>
                <w:szCs w:val="24"/>
                <w:lang w:eastAsia="uk-UA"/>
              </w:rPr>
              <w:t>закупівлі</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AC4C84" w:rsidRDefault="00FE2194" w:rsidP="00E26AD4">
            <w:pPr>
              <w:pStyle w:val="a5"/>
              <w:jc w:val="center"/>
              <w:rPr>
                <w:rFonts w:ascii="Times New Roman" w:hAnsi="Times New Roman"/>
                <w:b/>
                <w:sz w:val="24"/>
                <w:szCs w:val="24"/>
                <w:lang w:eastAsia="uk-UA"/>
              </w:rPr>
            </w:pPr>
            <w:r w:rsidRPr="00AC4C84">
              <w:rPr>
                <w:rFonts w:ascii="Times New Roman" w:hAnsi="Times New Roman"/>
                <w:b/>
                <w:sz w:val="24"/>
                <w:szCs w:val="24"/>
                <w:lang w:eastAsia="uk-UA"/>
              </w:rPr>
              <w:t xml:space="preserve">Од. </w:t>
            </w:r>
            <w:proofErr w:type="spellStart"/>
            <w:r w:rsidRPr="00AC4C84">
              <w:rPr>
                <w:rFonts w:ascii="Times New Roman" w:hAnsi="Times New Roman"/>
                <w:b/>
                <w:sz w:val="24"/>
                <w:szCs w:val="24"/>
                <w:lang w:eastAsia="uk-UA"/>
              </w:rPr>
              <w:t>вим</w:t>
            </w:r>
            <w:proofErr w:type="spellEnd"/>
            <w:r w:rsidRPr="00AC4C84">
              <w:rPr>
                <w:rFonts w:ascii="Times New Roman" w:hAnsi="Times New Roman"/>
                <w:b/>
                <w:sz w:val="24"/>
                <w:szCs w:val="24"/>
                <w:lang w:eastAsia="uk-UA"/>
              </w:rPr>
              <w:t>.</w:t>
            </w:r>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AC4C84" w:rsidRDefault="00FE2194" w:rsidP="00E26AD4">
            <w:pPr>
              <w:pStyle w:val="a5"/>
              <w:jc w:val="center"/>
              <w:rPr>
                <w:rFonts w:ascii="Times New Roman" w:hAnsi="Times New Roman"/>
                <w:b/>
                <w:sz w:val="24"/>
                <w:szCs w:val="24"/>
                <w:lang w:eastAsia="uk-UA"/>
              </w:rPr>
            </w:pPr>
            <w:proofErr w:type="spellStart"/>
            <w:r w:rsidRPr="00AC4C84">
              <w:rPr>
                <w:rFonts w:ascii="Times New Roman" w:hAnsi="Times New Roman"/>
                <w:b/>
                <w:sz w:val="24"/>
                <w:szCs w:val="24"/>
                <w:lang w:eastAsia="uk-UA"/>
              </w:rPr>
              <w:t>Кількість</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E2194" w:rsidRPr="00AC4C84" w:rsidRDefault="00FE2194" w:rsidP="00E26AD4">
            <w:pPr>
              <w:pStyle w:val="a5"/>
              <w:jc w:val="center"/>
              <w:rPr>
                <w:rFonts w:ascii="Times New Roman" w:hAnsi="Times New Roman"/>
                <w:b/>
                <w:sz w:val="24"/>
                <w:szCs w:val="24"/>
                <w:lang w:eastAsia="uk-UA"/>
              </w:rPr>
            </w:pPr>
            <w:proofErr w:type="spellStart"/>
            <w:r w:rsidRPr="00AC4C84">
              <w:rPr>
                <w:rFonts w:ascii="Times New Roman" w:hAnsi="Times New Roman"/>
                <w:b/>
                <w:sz w:val="24"/>
                <w:szCs w:val="24"/>
                <w:lang w:eastAsia="uk-UA"/>
              </w:rPr>
              <w:t>Ціна</w:t>
            </w:r>
            <w:proofErr w:type="spellEnd"/>
            <w:r w:rsidRPr="00AC4C84">
              <w:rPr>
                <w:rFonts w:ascii="Times New Roman" w:hAnsi="Times New Roman"/>
                <w:b/>
                <w:sz w:val="24"/>
                <w:szCs w:val="24"/>
                <w:lang w:eastAsia="uk-UA"/>
              </w:rPr>
              <w:t xml:space="preserve"> без ПДВ(грн.)</w:t>
            </w:r>
          </w:p>
        </w:tc>
        <w:tc>
          <w:tcPr>
            <w:tcW w:w="1275" w:type="dxa"/>
            <w:tcBorders>
              <w:top w:val="single" w:sz="6" w:space="0" w:color="auto"/>
              <w:left w:val="single" w:sz="6" w:space="0" w:color="auto"/>
              <w:bottom w:val="single" w:sz="6" w:space="0" w:color="auto"/>
              <w:right w:val="single" w:sz="6" w:space="0" w:color="auto"/>
            </w:tcBorders>
          </w:tcPr>
          <w:p w:rsidR="00FE2194" w:rsidRPr="00AC4C84" w:rsidRDefault="00FE2194" w:rsidP="00E26AD4">
            <w:pPr>
              <w:pStyle w:val="a5"/>
              <w:jc w:val="center"/>
              <w:rPr>
                <w:rFonts w:ascii="Times New Roman" w:hAnsi="Times New Roman"/>
                <w:b/>
                <w:sz w:val="24"/>
                <w:szCs w:val="24"/>
                <w:lang w:eastAsia="uk-UA"/>
              </w:rPr>
            </w:pPr>
            <w:r w:rsidRPr="00AC4C84">
              <w:rPr>
                <w:rFonts w:ascii="Times New Roman" w:hAnsi="Times New Roman"/>
                <w:b/>
                <w:sz w:val="24"/>
                <w:szCs w:val="24"/>
                <w:lang w:eastAsia="uk-UA"/>
              </w:rPr>
              <w:t>Сума без ПДВ (грн.)</w:t>
            </w:r>
          </w:p>
        </w:tc>
      </w:tr>
      <w:tr w:rsidR="00FE2194" w:rsidRPr="001C62F4" w:rsidTr="00E26AD4">
        <w:tc>
          <w:tcPr>
            <w:tcW w:w="425" w:type="dxa"/>
            <w:tcBorders>
              <w:top w:val="single" w:sz="6" w:space="0" w:color="auto"/>
              <w:left w:val="single" w:sz="6" w:space="0" w:color="auto"/>
              <w:bottom w:val="single" w:sz="6" w:space="0" w:color="auto"/>
              <w:right w:val="single" w:sz="6" w:space="0" w:color="auto"/>
            </w:tcBorders>
          </w:tcPr>
          <w:p w:rsidR="00FE2194" w:rsidRPr="001C62F4" w:rsidRDefault="00FE2194" w:rsidP="00E26AD4">
            <w:pPr>
              <w:pStyle w:val="a5"/>
              <w:ind w:firstLine="567"/>
              <w:jc w:val="both"/>
              <w:rPr>
                <w:rFonts w:ascii="Times New Roman" w:hAnsi="Times New Roman"/>
                <w:sz w:val="24"/>
                <w:szCs w:val="24"/>
                <w:lang w:eastAsia="uk-UA"/>
              </w:rPr>
            </w:pPr>
            <w:r w:rsidRPr="001C62F4">
              <w:rPr>
                <w:rFonts w:ascii="Times New Roman" w:hAnsi="Times New Roman"/>
                <w:sz w:val="24"/>
                <w:szCs w:val="24"/>
                <w:lang w:eastAsia="uk-UA"/>
              </w:rPr>
              <w:t>1</w:t>
            </w:r>
          </w:p>
        </w:tc>
        <w:tc>
          <w:tcPr>
            <w:tcW w:w="3828" w:type="dxa"/>
            <w:tcBorders>
              <w:top w:val="single" w:sz="6" w:space="0" w:color="auto"/>
              <w:left w:val="single" w:sz="6" w:space="0" w:color="auto"/>
              <w:bottom w:val="single" w:sz="6" w:space="0" w:color="auto"/>
              <w:right w:val="single" w:sz="6" w:space="0" w:color="auto"/>
            </w:tcBorders>
          </w:tcPr>
          <w:p w:rsidR="00FE2194" w:rsidRPr="00AC4C84" w:rsidRDefault="00311BB7" w:rsidP="006E5313">
            <w:pPr>
              <w:pStyle w:val="a5"/>
              <w:rPr>
                <w:rFonts w:ascii="Times New Roman" w:hAnsi="Times New Roman"/>
                <w:bCs/>
                <w:spacing w:val="-1"/>
                <w:sz w:val="24"/>
                <w:szCs w:val="24"/>
              </w:rPr>
            </w:pPr>
            <w:r>
              <w:rPr>
                <w:rFonts w:ascii="Times New Roman" w:hAnsi="Times New Roman"/>
                <w:bCs/>
                <w:spacing w:val="-1"/>
                <w:sz w:val="24"/>
                <w:szCs w:val="24"/>
              </w:rPr>
              <w:t xml:space="preserve">ДК </w:t>
            </w:r>
            <w:r w:rsidRPr="00311BB7">
              <w:rPr>
                <w:rFonts w:ascii="Times New Roman" w:hAnsi="Times New Roman"/>
                <w:bCs/>
                <w:spacing w:val="-1"/>
                <w:sz w:val="24"/>
                <w:szCs w:val="24"/>
              </w:rPr>
              <w:t xml:space="preserve">021:2015: 44810000-1 </w:t>
            </w:r>
            <w:proofErr w:type="spellStart"/>
            <w:r w:rsidRPr="00311BB7">
              <w:rPr>
                <w:rFonts w:ascii="Times New Roman" w:hAnsi="Times New Roman"/>
                <w:bCs/>
                <w:spacing w:val="-1"/>
                <w:sz w:val="24"/>
                <w:szCs w:val="24"/>
              </w:rPr>
              <w:t>Фарби</w:t>
            </w:r>
            <w:proofErr w:type="spellEnd"/>
            <w:r>
              <w:rPr>
                <w:rFonts w:ascii="Times New Roman" w:hAnsi="Times New Roman"/>
                <w:bCs/>
                <w:spacing w:val="-1"/>
                <w:sz w:val="24"/>
                <w:szCs w:val="24"/>
                <w:lang w:val="uk-UA"/>
              </w:rPr>
              <w:t xml:space="preserve"> </w:t>
            </w:r>
            <w:r w:rsidRPr="00311BB7">
              <w:rPr>
                <w:rFonts w:ascii="Times New Roman" w:hAnsi="Times New Roman"/>
                <w:bCs/>
                <w:spacing w:val="-1"/>
                <w:sz w:val="24"/>
                <w:szCs w:val="24"/>
              </w:rPr>
              <w:t>(</w:t>
            </w:r>
            <w:proofErr w:type="spellStart"/>
            <w:r w:rsidR="006E5313">
              <w:rPr>
                <w:rFonts w:ascii="Times New Roman" w:hAnsi="Times New Roman"/>
                <w:bCs/>
                <w:spacing w:val="-1"/>
                <w:sz w:val="24"/>
                <w:szCs w:val="24"/>
              </w:rPr>
              <w:t>Біла</w:t>
            </w:r>
            <w:proofErr w:type="spellEnd"/>
            <w:r w:rsidR="006E5313">
              <w:rPr>
                <w:rFonts w:ascii="Times New Roman" w:hAnsi="Times New Roman"/>
                <w:bCs/>
                <w:spacing w:val="-1"/>
                <w:sz w:val="24"/>
                <w:szCs w:val="24"/>
              </w:rPr>
              <w:t xml:space="preserve"> </w:t>
            </w:r>
            <w:proofErr w:type="spellStart"/>
            <w:r w:rsidR="006E5313">
              <w:rPr>
                <w:rFonts w:ascii="Times New Roman" w:hAnsi="Times New Roman"/>
                <w:bCs/>
                <w:spacing w:val="-1"/>
                <w:sz w:val="24"/>
                <w:szCs w:val="24"/>
              </w:rPr>
              <w:t>м</w:t>
            </w:r>
            <w:r w:rsidRPr="00311BB7">
              <w:rPr>
                <w:rFonts w:ascii="Times New Roman" w:hAnsi="Times New Roman"/>
                <w:bCs/>
                <w:spacing w:val="-1"/>
                <w:sz w:val="24"/>
                <w:szCs w:val="24"/>
              </w:rPr>
              <w:t>атова</w:t>
            </w:r>
            <w:proofErr w:type="spellEnd"/>
            <w:r w:rsidRPr="00311BB7">
              <w:rPr>
                <w:rFonts w:ascii="Times New Roman" w:hAnsi="Times New Roman"/>
                <w:bCs/>
                <w:spacing w:val="-1"/>
                <w:sz w:val="24"/>
                <w:szCs w:val="24"/>
              </w:rPr>
              <w:t xml:space="preserve"> </w:t>
            </w:r>
            <w:proofErr w:type="spellStart"/>
            <w:r w:rsidRPr="00311BB7">
              <w:rPr>
                <w:rFonts w:ascii="Times New Roman" w:hAnsi="Times New Roman"/>
                <w:bCs/>
                <w:spacing w:val="-1"/>
                <w:sz w:val="24"/>
                <w:szCs w:val="24"/>
              </w:rPr>
              <w:t>акрилова</w:t>
            </w:r>
            <w:proofErr w:type="spellEnd"/>
            <w:r w:rsidRPr="00311BB7">
              <w:rPr>
                <w:rFonts w:ascii="Times New Roman" w:hAnsi="Times New Roman"/>
                <w:bCs/>
                <w:spacing w:val="-1"/>
                <w:sz w:val="24"/>
                <w:szCs w:val="24"/>
              </w:rPr>
              <w:t xml:space="preserve"> </w:t>
            </w:r>
            <w:proofErr w:type="spellStart"/>
            <w:r w:rsidRPr="00311BB7">
              <w:rPr>
                <w:rFonts w:ascii="Times New Roman" w:hAnsi="Times New Roman"/>
                <w:bCs/>
                <w:spacing w:val="-1"/>
                <w:sz w:val="24"/>
                <w:szCs w:val="24"/>
              </w:rPr>
              <w:t>фарба</w:t>
            </w:r>
            <w:proofErr w:type="spellEnd"/>
            <w:r w:rsidRPr="00311BB7">
              <w:rPr>
                <w:rFonts w:ascii="Times New Roman" w:hAnsi="Times New Roman"/>
                <w:bCs/>
                <w:spacing w:val="-1"/>
                <w:sz w:val="24"/>
                <w:szCs w:val="24"/>
              </w:rPr>
              <w:t xml:space="preserve"> для </w:t>
            </w:r>
            <w:proofErr w:type="spellStart"/>
            <w:r w:rsidRPr="00311BB7">
              <w:rPr>
                <w:rFonts w:ascii="Times New Roman" w:hAnsi="Times New Roman"/>
                <w:bCs/>
                <w:spacing w:val="-1"/>
                <w:sz w:val="24"/>
                <w:szCs w:val="24"/>
              </w:rPr>
              <w:t>зовнішніх</w:t>
            </w:r>
            <w:proofErr w:type="spellEnd"/>
            <w:r w:rsidRPr="00311BB7">
              <w:rPr>
                <w:rFonts w:ascii="Times New Roman" w:hAnsi="Times New Roman"/>
                <w:bCs/>
                <w:spacing w:val="-1"/>
                <w:sz w:val="24"/>
                <w:szCs w:val="24"/>
              </w:rPr>
              <w:t xml:space="preserve"> та </w:t>
            </w:r>
            <w:proofErr w:type="spellStart"/>
            <w:r w:rsidRPr="00311BB7">
              <w:rPr>
                <w:rFonts w:ascii="Times New Roman" w:hAnsi="Times New Roman"/>
                <w:bCs/>
                <w:spacing w:val="-1"/>
                <w:sz w:val="24"/>
                <w:szCs w:val="24"/>
              </w:rPr>
              <w:t>внутрішніх</w:t>
            </w:r>
            <w:proofErr w:type="spellEnd"/>
            <w:r w:rsidRPr="00311BB7">
              <w:rPr>
                <w:rFonts w:ascii="Times New Roman" w:hAnsi="Times New Roman"/>
                <w:bCs/>
                <w:spacing w:val="-1"/>
                <w:sz w:val="24"/>
                <w:szCs w:val="24"/>
              </w:rPr>
              <w:t xml:space="preserve"> </w:t>
            </w:r>
            <w:proofErr w:type="spellStart"/>
            <w:r w:rsidRPr="00311BB7">
              <w:rPr>
                <w:rFonts w:ascii="Times New Roman" w:hAnsi="Times New Roman"/>
                <w:bCs/>
                <w:spacing w:val="-1"/>
                <w:sz w:val="24"/>
                <w:szCs w:val="24"/>
              </w:rPr>
              <w:t>робіт</w:t>
            </w:r>
            <w:proofErr w:type="spellEnd"/>
            <w:r w:rsidRPr="00311BB7">
              <w:rPr>
                <w:rFonts w:ascii="Times New Roman" w:hAnsi="Times New Roman"/>
                <w:bCs/>
                <w:spacing w:val="-1"/>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311BB7" w:rsidRDefault="00311BB7" w:rsidP="00E26AD4">
            <w:pPr>
              <w:pStyle w:val="a5"/>
              <w:ind w:firstLine="567"/>
              <w:jc w:val="both"/>
              <w:rPr>
                <w:rFonts w:ascii="Times New Roman" w:hAnsi="Times New Roman"/>
                <w:sz w:val="24"/>
                <w:szCs w:val="24"/>
                <w:lang w:val="uk-UA" w:eastAsia="uk-UA"/>
              </w:rPr>
            </w:pPr>
            <w:r>
              <w:rPr>
                <w:rFonts w:ascii="Times New Roman" w:hAnsi="Times New Roman"/>
                <w:sz w:val="24"/>
                <w:szCs w:val="24"/>
                <w:lang w:val="uk-UA" w:eastAsia="uk-UA"/>
              </w:rPr>
              <w:t>л.</w:t>
            </w:r>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311BB7" w:rsidRDefault="00311BB7" w:rsidP="00A804D1">
            <w:pPr>
              <w:pStyle w:val="a5"/>
              <w:ind w:hanging="222"/>
              <w:jc w:val="center"/>
              <w:rPr>
                <w:rFonts w:ascii="Times New Roman" w:hAnsi="Times New Roman"/>
                <w:sz w:val="24"/>
                <w:szCs w:val="24"/>
                <w:lang w:val="uk-UA" w:eastAsia="uk-UA"/>
              </w:rPr>
            </w:pPr>
            <w:r>
              <w:rPr>
                <w:rFonts w:ascii="Times New Roman" w:hAnsi="Times New Roman"/>
                <w:sz w:val="24"/>
                <w:szCs w:val="24"/>
                <w:lang w:val="uk-UA" w:eastAsia="uk-UA"/>
              </w:rPr>
              <w:t>200</w:t>
            </w:r>
          </w:p>
        </w:tc>
        <w:tc>
          <w:tcPr>
            <w:tcW w:w="1560" w:type="dxa"/>
            <w:tcBorders>
              <w:top w:val="single" w:sz="6" w:space="0" w:color="auto"/>
              <w:left w:val="single" w:sz="6" w:space="0" w:color="auto"/>
              <w:bottom w:val="single" w:sz="6" w:space="0" w:color="auto"/>
              <w:right w:val="single" w:sz="6" w:space="0" w:color="auto"/>
            </w:tcBorders>
            <w:vAlign w:val="center"/>
          </w:tcPr>
          <w:p w:rsidR="00FE2194" w:rsidRPr="001C62F4" w:rsidRDefault="00FE2194" w:rsidP="00E26AD4">
            <w:pPr>
              <w:pStyle w:val="a5"/>
              <w:ind w:firstLine="567"/>
              <w:jc w:val="both"/>
              <w:rPr>
                <w:rFonts w:ascii="Times New Roman" w:hAnsi="Times New Roman"/>
                <w:sz w:val="24"/>
                <w:szCs w:val="24"/>
                <w:lang w:eastAsia="uk-UA"/>
              </w:rPr>
            </w:pPr>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1C62F4" w:rsidRDefault="00FE2194" w:rsidP="00E26AD4">
            <w:pPr>
              <w:pStyle w:val="a5"/>
              <w:ind w:firstLine="567"/>
              <w:jc w:val="both"/>
              <w:rPr>
                <w:rFonts w:ascii="Times New Roman" w:hAnsi="Times New Roman"/>
                <w:sz w:val="24"/>
                <w:szCs w:val="24"/>
                <w:lang w:eastAsia="uk-UA"/>
              </w:rPr>
            </w:pPr>
          </w:p>
        </w:tc>
      </w:tr>
      <w:tr w:rsidR="00FE2194" w:rsidRPr="001C62F4" w:rsidTr="00E26AD4">
        <w:tc>
          <w:tcPr>
            <w:tcW w:w="8363" w:type="dxa"/>
            <w:gridSpan w:val="5"/>
            <w:vMerge w:val="restart"/>
            <w:tcBorders>
              <w:top w:val="single" w:sz="6" w:space="0" w:color="auto"/>
              <w:left w:val="nil"/>
              <w:bottom w:val="nil"/>
              <w:right w:val="single" w:sz="6" w:space="0" w:color="auto"/>
            </w:tcBorders>
          </w:tcPr>
          <w:p w:rsidR="00FE2194" w:rsidRPr="00AC4C84" w:rsidRDefault="00FE2194" w:rsidP="00E26AD4">
            <w:pPr>
              <w:pStyle w:val="a5"/>
              <w:ind w:firstLine="4570"/>
              <w:jc w:val="both"/>
              <w:rPr>
                <w:rFonts w:ascii="Times New Roman" w:hAnsi="Times New Roman"/>
                <w:b/>
                <w:sz w:val="24"/>
                <w:szCs w:val="24"/>
                <w:lang w:eastAsia="uk-UA"/>
              </w:rPr>
            </w:pPr>
            <w:proofErr w:type="spellStart"/>
            <w:r w:rsidRPr="00AC4C84">
              <w:rPr>
                <w:rFonts w:ascii="Times New Roman" w:hAnsi="Times New Roman"/>
                <w:b/>
                <w:sz w:val="24"/>
                <w:szCs w:val="24"/>
                <w:lang w:eastAsia="uk-UA"/>
              </w:rPr>
              <w:t>Всього</w:t>
            </w:r>
            <w:proofErr w:type="spellEnd"/>
            <w:r w:rsidRPr="00AC4C84">
              <w:rPr>
                <w:rFonts w:ascii="Times New Roman" w:hAnsi="Times New Roman"/>
                <w:b/>
                <w:sz w:val="24"/>
                <w:szCs w:val="24"/>
                <w:lang w:eastAsia="uk-UA"/>
              </w:rPr>
              <w:t>:</w:t>
            </w:r>
          </w:p>
          <w:p w:rsidR="00FE2194" w:rsidRPr="00AC4C84" w:rsidRDefault="00FE2194" w:rsidP="00E26AD4">
            <w:pPr>
              <w:pStyle w:val="a5"/>
              <w:ind w:firstLine="4570"/>
              <w:jc w:val="both"/>
              <w:rPr>
                <w:rFonts w:ascii="Times New Roman" w:hAnsi="Times New Roman"/>
                <w:b/>
                <w:sz w:val="24"/>
                <w:szCs w:val="24"/>
                <w:lang w:eastAsia="uk-UA"/>
              </w:rPr>
            </w:pPr>
            <w:r w:rsidRPr="00AC4C84">
              <w:rPr>
                <w:rFonts w:ascii="Times New Roman" w:hAnsi="Times New Roman"/>
                <w:b/>
                <w:sz w:val="24"/>
                <w:szCs w:val="24"/>
                <w:lang w:eastAsia="uk-UA"/>
              </w:rPr>
              <w:t>Сума ПДВ:</w:t>
            </w:r>
          </w:p>
          <w:p w:rsidR="00FE2194" w:rsidRPr="001C62F4" w:rsidRDefault="00FE2194" w:rsidP="00E26AD4">
            <w:pPr>
              <w:pStyle w:val="a5"/>
              <w:ind w:firstLine="4570"/>
              <w:jc w:val="both"/>
              <w:rPr>
                <w:rFonts w:ascii="Times New Roman" w:hAnsi="Times New Roman"/>
                <w:sz w:val="24"/>
                <w:szCs w:val="24"/>
                <w:lang w:eastAsia="uk-UA"/>
              </w:rPr>
            </w:pPr>
            <w:proofErr w:type="spellStart"/>
            <w:r w:rsidRPr="00AC4C84">
              <w:rPr>
                <w:rFonts w:ascii="Times New Roman" w:hAnsi="Times New Roman"/>
                <w:b/>
                <w:sz w:val="24"/>
                <w:szCs w:val="24"/>
                <w:lang w:eastAsia="uk-UA"/>
              </w:rPr>
              <w:t>Всього</w:t>
            </w:r>
            <w:proofErr w:type="spellEnd"/>
            <w:r w:rsidRPr="00AC4C84">
              <w:rPr>
                <w:rFonts w:ascii="Times New Roman" w:hAnsi="Times New Roman"/>
                <w:b/>
                <w:sz w:val="24"/>
                <w:szCs w:val="24"/>
                <w:lang w:eastAsia="uk-UA"/>
              </w:rPr>
              <w:t xml:space="preserve"> з </w:t>
            </w:r>
            <w:proofErr w:type="spellStart"/>
            <w:r w:rsidRPr="00AC4C84">
              <w:rPr>
                <w:rFonts w:ascii="Times New Roman" w:hAnsi="Times New Roman"/>
                <w:b/>
                <w:sz w:val="24"/>
                <w:szCs w:val="24"/>
                <w:lang w:eastAsia="uk-UA"/>
              </w:rPr>
              <w:t>урахуванням</w:t>
            </w:r>
            <w:proofErr w:type="spellEnd"/>
            <w:r w:rsidRPr="00AC4C84">
              <w:rPr>
                <w:rFonts w:ascii="Times New Roman" w:hAnsi="Times New Roman"/>
                <w:b/>
                <w:sz w:val="24"/>
                <w:szCs w:val="24"/>
                <w:lang w:eastAsia="uk-UA"/>
              </w:rPr>
              <w:t xml:space="preserve"> ПДВ</w:t>
            </w:r>
            <w:r w:rsidRPr="001C62F4">
              <w:rPr>
                <w:rFonts w:ascii="Times New Roman" w:hAnsi="Times New Roman"/>
                <w:sz w:val="24"/>
                <w:szCs w:val="24"/>
                <w:lang w:eastAsia="uk-UA"/>
              </w:rPr>
              <w:t>:</w:t>
            </w:r>
          </w:p>
        </w:tc>
        <w:tc>
          <w:tcPr>
            <w:tcW w:w="1275" w:type="dxa"/>
            <w:tcBorders>
              <w:top w:val="single" w:sz="6" w:space="0" w:color="auto"/>
              <w:left w:val="single" w:sz="6" w:space="0" w:color="auto"/>
              <w:bottom w:val="single" w:sz="6" w:space="0" w:color="auto"/>
              <w:right w:val="single" w:sz="6" w:space="0" w:color="auto"/>
            </w:tcBorders>
          </w:tcPr>
          <w:p w:rsidR="00FE2194" w:rsidRPr="001C62F4" w:rsidRDefault="00FE2194" w:rsidP="00E26AD4">
            <w:pPr>
              <w:pStyle w:val="a5"/>
              <w:ind w:firstLine="567"/>
              <w:jc w:val="both"/>
              <w:rPr>
                <w:rFonts w:ascii="Times New Roman" w:hAnsi="Times New Roman"/>
                <w:sz w:val="24"/>
                <w:szCs w:val="24"/>
                <w:lang w:eastAsia="uk-UA"/>
              </w:rPr>
            </w:pPr>
          </w:p>
        </w:tc>
      </w:tr>
      <w:tr w:rsidR="00FE2194" w:rsidRPr="001C62F4" w:rsidTr="00E26AD4">
        <w:tc>
          <w:tcPr>
            <w:tcW w:w="8363" w:type="dxa"/>
            <w:gridSpan w:val="5"/>
            <w:vMerge/>
            <w:tcBorders>
              <w:left w:val="nil"/>
              <w:bottom w:val="nil"/>
              <w:right w:val="single" w:sz="6" w:space="0" w:color="auto"/>
            </w:tcBorders>
          </w:tcPr>
          <w:p w:rsidR="00FE2194" w:rsidRPr="001C62F4" w:rsidRDefault="00FE2194" w:rsidP="00E26AD4">
            <w:pPr>
              <w:pStyle w:val="a5"/>
              <w:ind w:firstLine="567"/>
              <w:jc w:val="both"/>
              <w:rPr>
                <w:rFonts w:ascii="Times New Roman" w:hAnsi="Times New Roman"/>
                <w:sz w:val="24"/>
                <w:szCs w:val="24"/>
                <w:lang w:eastAsia="uk-UA"/>
              </w:rPr>
            </w:pPr>
          </w:p>
        </w:tc>
        <w:tc>
          <w:tcPr>
            <w:tcW w:w="1275" w:type="dxa"/>
            <w:tcBorders>
              <w:top w:val="single" w:sz="6" w:space="0" w:color="auto"/>
              <w:left w:val="single" w:sz="6" w:space="0" w:color="auto"/>
              <w:bottom w:val="single" w:sz="6" w:space="0" w:color="auto"/>
              <w:right w:val="single" w:sz="6" w:space="0" w:color="auto"/>
            </w:tcBorders>
          </w:tcPr>
          <w:p w:rsidR="00FE2194" w:rsidRPr="001C62F4" w:rsidRDefault="00FE2194" w:rsidP="00E26AD4">
            <w:pPr>
              <w:pStyle w:val="a5"/>
              <w:ind w:firstLine="567"/>
              <w:jc w:val="both"/>
              <w:rPr>
                <w:rFonts w:ascii="Times New Roman" w:hAnsi="Times New Roman"/>
                <w:sz w:val="24"/>
                <w:szCs w:val="24"/>
                <w:lang w:eastAsia="uk-UA"/>
              </w:rPr>
            </w:pPr>
          </w:p>
        </w:tc>
      </w:tr>
      <w:tr w:rsidR="00FE2194" w:rsidRPr="001C62F4" w:rsidTr="00E26AD4">
        <w:tc>
          <w:tcPr>
            <w:tcW w:w="8363" w:type="dxa"/>
            <w:gridSpan w:val="5"/>
            <w:vMerge/>
            <w:tcBorders>
              <w:left w:val="nil"/>
              <w:bottom w:val="nil"/>
              <w:right w:val="single" w:sz="6" w:space="0" w:color="auto"/>
            </w:tcBorders>
          </w:tcPr>
          <w:p w:rsidR="00FE2194" w:rsidRPr="001C62F4" w:rsidRDefault="00FE2194" w:rsidP="00E26AD4">
            <w:pPr>
              <w:pStyle w:val="a5"/>
              <w:ind w:firstLine="567"/>
              <w:jc w:val="both"/>
              <w:rPr>
                <w:rFonts w:ascii="Times New Roman" w:hAnsi="Times New Roman"/>
                <w:sz w:val="24"/>
                <w:szCs w:val="24"/>
                <w:lang w:eastAsia="uk-UA"/>
              </w:rPr>
            </w:pPr>
          </w:p>
        </w:tc>
        <w:tc>
          <w:tcPr>
            <w:tcW w:w="1275" w:type="dxa"/>
            <w:tcBorders>
              <w:top w:val="single" w:sz="6" w:space="0" w:color="auto"/>
              <w:left w:val="single" w:sz="6" w:space="0" w:color="auto"/>
              <w:bottom w:val="single" w:sz="6" w:space="0" w:color="auto"/>
              <w:right w:val="single" w:sz="6" w:space="0" w:color="auto"/>
            </w:tcBorders>
            <w:vAlign w:val="center"/>
          </w:tcPr>
          <w:p w:rsidR="00FE2194" w:rsidRPr="001C62F4" w:rsidRDefault="00FE2194" w:rsidP="00E26AD4">
            <w:pPr>
              <w:pStyle w:val="a5"/>
              <w:ind w:firstLine="567"/>
              <w:jc w:val="both"/>
              <w:rPr>
                <w:rFonts w:ascii="Times New Roman" w:hAnsi="Times New Roman"/>
                <w:sz w:val="24"/>
                <w:szCs w:val="24"/>
                <w:lang w:eastAsia="uk-UA"/>
              </w:rPr>
            </w:pPr>
          </w:p>
        </w:tc>
      </w:tr>
    </w:tbl>
    <w:p w:rsidR="00FE2194" w:rsidRPr="001C62F4" w:rsidRDefault="00FE2194" w:rsidP="00FE2194">
      <w:pPr>
        <w:pStyle w:val="a5"/>
        <w:ind w:firstLine="567"/>
        <w:jc w:val="both"/>
        <w:rPr>
          <w:rFonts w:ascii="Times New Roman" w:hAnsi="Times New Roman"/>
          <w:sz w:val="24"/>
          <w:szCs w:val="24"/>
          <w:lang w:eastAsia="uk-UA"/>
        </w:rPr>
      </w:pPr>
    </w:p>
    <w:p w:rsidR="00FE2194" w:rsidRPr="00AC4C84" w:rsidRDefault="00FE2194" w:rsidP="00FE2194">
      <w:pPr>
        <w:pStyle w:val="a5"/>
        <w:ind w:firstLine="567"/>
        <w:jc w:val="both"/>
        <w:rPr>
          <w:rFonts w:ascii="Times New Roman" w:hAnsi="Times New Roman"/>
          <w:b/>
          <w:i/>
          <w:sz w:val="24"/>
          <w:szCs w:val="24"/>
          <w:lang w:eastAsia="uk-UA"/>
        </w:rPr>
      </w:pPr>
      <w:r w:rsidRPr="00AC4C84">
        <w:rPr>
          <w:rFonts w:ascii="Times New Roman" w:hAnsi="Times New Roman"/>
          <w:b/>
          <w:i/>
          <w:sz w:val="24"/>
          <w:szCs w:val="24"/>
          <w:lang w:eastAsia="uk-UA"/>
        </w:rPr>
        <w:t xml:space="preserve">На </w:t>
      </w:r>
      <w:proofErr w:type="spellStart"/>
      <w:r w:rsidRPr="00AC4C84">
        <w:rPr>
          <w:rFonts w:ascii="Times New Roman" w:hAnsi="Times New Roman"/>
          <w:b/>
          <w:i/>
          <w:sz w:val="24"/>
          <w:szCs w:val="24"/>
          <w:lang w:eastAsia="uk-UA"/>
        </w:rPr>
        <w:t>загальну</w:t>
      </w:r>
      <w:proofErr w:type="spellEnd"/>
      <w:r w:rsidRPr="00AC4C84">
        <w:rPr>
          <w:rFonts w:ascii="Times New Roman" w:hAnsi="Times New Roman"/>
          <w:b/>
          <w:i/>
          <w:sz w:val="24"/>
          <w:szCs w:val="24"/>
          <w:lang w:eastAsia="uk-UA"/>
        </w:rPr>
        <w:t xml:space="preserve"> суму:</w:t>
      </w:r>
    </w:p>
    <w:p w:rsidR="00FE2194" w:rsidRPr="001C62F4" w:rsidRDefault="00FE2194" w:rsidP="00FE2194">
      <w:pPr>
        <w:pStyle w:val="a5"/>
        <w:ind w:firstLine="567"/>
        <w:jc w:val="both"/>
        <w:rPr>
          <w:rFonts w:ascii="Times New Roman" w:hAnsi="Times New Roman"/>
          <w:sz w:val="24"/>
          <w:szCs w:val="24"/>
          <w:lang w:eastAsia="uk-UA"/>
        </w:rPr>
      </w:pPr>
      <w:r w:rsidRPr="00AC4C84">
        <w:rPr>
          <w:rFonts w:ascii="Times New Roman" w:hAnsi="Times New Roman"/>
          <w:b/>
          <w:i/>
          <w:sz w:val="24"/>
          <w:szCs w:val="24"/>
          <w:lang w:eastAsia="uk-UA"/>
        </w:rPr>
        <w:t xml:space="preserve">_________________(_______________________________________), у </w:t>
      </w:r>
      <w:proofErr w:type="spellStart"/>
      <w:r w:rsidRPr="00AC4C84">
        <w:rPr>
          <w:rFonts w:ascii="Times New Roman" w:hAnsi="Times New Roman"/>
          <w:b/>
          <w:i/>
          <w:sz w:val="24"/>
          <w:szCs w:val="24"/>
          <w:lang w:eastAsia="uk-UA"/>
        </w:rPr>
        <w:t>т.ч</w:t>
      </w:r>
      <w:proofErr w:type="spellEnd"/>
      <w:r w:rsidRPr="00AC4C84">
        <w:rPr>
          <w:rFonts w:ascii="Times New Roman" w:hAnsi="Times New Roman"/>
          <w:b/>
          <w:i/>
          <w:sz w:val="24"/>
          <w:szCs w:val="24"/>
          <w:lang w:eastAsia="uk-UA"/>
        </w:rPr>
        <w:t>. ПДВ.</w:t>
      </w:r>
    </w:p>
    <w:p w:rsidR="00FE2194" w:rsidRPr="001C62F4" w:rsidRDefault="00FE2194" w:rsidP="00FE2194">
      <w:pPr>
        <w:pStyle w:val="a5"/>
        <w:ind w:firstLine="567"/>
        <w:jc w:val="both"/>
        <w:rPr>
          <w:rFonts w:ascii="Times New Roman" w:hAnsi="Times New Roman"/>
          <w:sz w:val="24"/>
          <w:szCs w:val="24"/>
          <w:lang w:eastAsia="uk-UA"/>
        </w:rPr>
      </w:pPr>
    </w:p>
    <w:p w:rsidR="00FE2194" w:rsidRDefault="00FE2194" w:rsidP="00FE2194">
      <w:pPr>
        <w:pStyle w:val="a5"/>
        <w:ind w:firstLine="567"/>
        <w:jc w:val="both"/>
        <w:rPr>
          <w:rFonts w:ascii="Times New Roman" w:hAnsi="Times New Roman"/>
          <w:sz w:val="24"/>
          <w:szCs w:val="24"/>
        </w:rPr>
      </w:pPr>
    </w:p>
    <w:p w:rsidR="00FE2194" w:rsidRPr="00AC4C84" w:rsidRDefault="00FE2194" w:rsidP="00FE2194"/>
    <w:p w:rsidR="00FE2194" w:rsidRPr="00AC4C84" w:rsidRDefault="00FE2194" w:rsidP="00FE2194">
      <w:pPr>
        <w:pStyle w:val="a5"/>
        <w:tabs>
          <w:tab w:val="left" w:pos="5145"/>
        </w:tabs>
        <w:jc w:val="both"/>
        <w:rPr>
          <w:rFonts w:ascii="Times New Roman" w:hAnsi="Times New Roman"/>
          <w:sz w:val="24"/>
          <w:szCs w:val="24"/>
        </w:rPr>
      </w:pPr>
      <w:r w:rsidRPr="00161FDC">
        <w:rPr>
          <w:rFonts w:ascii="Times New Roman" w:hAnsi="Times New Roman"/>
          <w:b/>
          <w:sz w:val="24"/>
          <w:szCs w:val="24"/>
        </w:rPr>
        <w:t>ПРОДАВЕЦЬ</w:t>
      </w:r>
      <w:r>
        <w:rPr>
          <w:rFonts w:ascii="Times New Roman" w:hAnsi="Times New Roman"/>
          <w:sz w:val="24"/>
          <w:szCs w:val="24"/>
        </w:rPr>
        <w:tab/>
      </w:r>
      <w:r w:rsidRPr="00AC4C84">
        <w:rPr>
          <w:rFonts w:ascii="Times New Roman" w:hAnsi="Times New Roman"/>
          <w:b/>
          <w:sz w:val="24"/>
          <w:szCs w:val="24"/>
        </w:rPr>
        <w:t>ПОКУПЕЦЬ</w:t>
      </w:r>
    </w:p>
    <w:p w:rsidR="0006160A" w:rsidRPr="0006160A" w:rsidRDefault="0006160A" w:rsidP="0006160A">
      <w:pPr>
        <w:pStyle w:val="a5"/>
        <w:tabs>
          <w:tab w:val="left" w:pos="5103"/>
          <w:tab w:val="right" w:pos="10200"/>
        </w:tabs>
        <w:rPr>
          <w:rFonts w:ascii="Times New Roman" w:hAnsi="Times New Roman"/>
          <w:sz w:val="24"/>
          <w:szCs w:val="24"/>
          <w:u w:val="single"/>
          <w:lang w:val="uk-UA"/>
        </w:rPr>
      </w:pPr>
      <w:r>
        <w:rPr>
          <w:rFonts w:ascii="Times New Roman" w:hAnsi="Times New Roman"/>
          <w:sz w:val="24"/>
          <w:szCs w:val="24"/>
          <w:lang w:val="uk-UA"/>
        </w:rPr>
        <w:tab/>
        <w:t>Київський фаховий коледж прикладних наук</w:t>
      </w:r>
    </w:p>
    <w:p w:rsidR="0006160A" w:rsidRPr="001C62F4" w:rsidRDefault="0006160A" w:rsidP="0006160A">
      <w:pPr>
        <w:pStyle w:val="a5"/>
        <w:tabs>
          <w:tab w:val="left" w:pos="5103"/>
          <w:tab w:val="right" w:pos="10200"/>
        </w:tabs>
        <w:ind w:left="5103"/>
        <w:rPr>
          <w:rFonts w:ascii="Times New Roman" w:hAnsi="Times New Roman"/>
          <w:sz w:val="24"/>
          <w:szCs w:val="24"/>
          <w:u w:val="single"/>
        </w:rPr>
      </w:pPr>
      <w:r w:rsidRPr="001C62F4">
        <w:rPr>
          <w:rFonts w:ascii="Times New Roman" w:hAnsi="Times New Roman"/>
          <w:sz w:val="24"/>
          <w:szCs w:val="24"/>
          <w:u w:val="single"/>
        </w:rPr>
        <w:t xml:space="preserve">01042 м. </w:t>
      </w:r>
      <w:proofErr w:type="spellStart"/>
      <w:r w:rsidRPr="001C62F4">
        <w:rPr>
          <w:rFonts w:ascii="Times New Roman" w:hAnsi="Times New Roman"/>
          <w:sz w:val="24"/>
          <w:szCs w:val="24"/>
          <w:u w:val="single"/>
        </w:rPr>
        <w:t>Київ</w:t>
      </w:r>
      <w:proofErr w:type="spellEnd"/>
      <w:r w:rsidRPr="001C62F4">
        <w:rPr>
          <w:rFonts w:ascii="Times New Roman" w:hAnsi="Times New Roman"/>
          <w:sz w:val="24"/>
          <w:szCs w:val="24"/>
          <w:u w:val="single"/>
        </w:rPr>
        <w:t xml:space="preserve">, </w:t>
      </w:r>
      <w:proofErr w:type="spellStart"/>
      <w:r w:rsidRPr="001C62F4">
        <w:rPr>
          <w:rFonts w:ascii="Times New Roman" w:hAnsi="Times New Roman"/>
          <w:sz w:val="24"/>
          <w:szCs w:val="24"/>
          <w:u w:val="single"/>
        </w:rPr>
        <w:t>вул</w:t>
      </w:r>
      <w:proofErr w:type="spellEnd"/>
      <w:r w:rsidRPr="001C62F4">
        <w:rPr>
          <w:rFonts w:ascii="Times New Roman" w:hAnsi="Times New Roman"/>
          <w:sz w:val="24"/>
          <w:szCs w:val="24"/>
          <w:u w:val="single"/>
        </w:rPr>
        <w:t>. Джона Маккейна,29</w:t>
      </w:r>
    </w:p>
    <w:p w:rsidR="00FE2194" w:rsidRPr="00AC4C84" w:rsidRDefault="00FE2194" w:rsidP="00FE2194">
      <w:pPr>
        <w:pStyle w:val="a5"/>
        <w:ind w:firstLine="5103"/>
        <w:jc w:val="both"/>
        <w:rPr>
          <w:rFonts w:ascii="Times New Roman" w:hAnsi="Times New Roman"/>
          <w:sz w:val="24"/>
          <w:szCs w:val="24"/>
        </w:rPr>
      </w:pPr>
      <w:r>
        <w:rPr>
          <w:rFonts w:ascii="Times New Roman" w:hAnsi="Times New Roman"/>
          <w:sz w:val="24"/>
          <w:szCs w:val="24"/>
        </w:rPr>
        <w:t>код ЄДРПОУ</w:t>
      </w:r>
      <w:r w:rsidRPr="00AC4C84">
        <w:rPr>
          <w:rFonts w:ascii="Times New Roman" w:hAnsi="Times New Roman"/>
          <w:sz w:val="24"/>
          <w:szCs w:val="24"/>
        </w:rPr>
        <w:t xml:space="preserve"> 00301931</w:t>
      </w:r>
    </w:p>
    <w:p w:rsidR="00FE2194" w:rsidRPr="009C51DA" w:rsidRDefault="00FE2194" w:rsidP="00FE2194">
      <w:pPr>
        <w:pStyle w:val="a5"/>
        <w:ind w:firstLine="5103"/>
        <w:jc w:val="both"/>
        <w:rPr>
          <w:rFonts w:ascii="Times New Roman" w:hAnsi="Times New Roman"/>
          <w:color w:val="000000"/>
          <w:sz w:val="24"/>
          <w:szCs w:val="24"/>
        </w:rPr>
      </w:pPr>
      <w:r w:rsidRPr="00AC4C84">
        <w:rPr>
          <w:rFonts w:ascii="Times New Roman" w:hAnsi="Times New Roman"/>
          <w:sz w:val="24"/>
          <w:szCs w:val="24"/>
        </w:rPr>
        <w:t>р/</w:t>
      </w:r>
      <w:r w:rsidRPr="009C51DA">
        <w:rPr>
          <w:rFonts w:ascii="Times New Roman" w:hAnsi="Times New Roman"/>
          <w:sz w:val="24"/>
          <w:szCs w:val="24"/>
        </w:rPr>
        <w:t>р</w:t>
      </w:r>
      <w:r w:rsidRPr="009C51DA">
        <w:rPr>
          <w:rFonts w:ascii="Times New Roman" w:hAnsi="Times New Roman"/>
          <w:color w:val="000000"/>
          <w:sz w:val="24"/>
          <w:szCs w:val="24"/>
          <w:lang w:val="en-US"/>
        </w:rPr>
        <w:t>UA</w:t>
      </w:r>
      <w:r w:rsidRPr="009C51DA">
        <w:rPr>
          <w:rFonts w:ascii="Times New Roman" w:hAnsi="Times New Roman"/>
          <w:color w:val="000000"/>
          <w:sz w:val="24"/>
          <w:szCs w:val="24"/>
        </w:rPr>
        <w:t xml:space="preserve">288201720344201003200015609, </w:t>
      </w:r>
    </w:p>
    <w:p w:rsidR="00FE2194" w:rsidRDefault="00FE2194" w:rsidP="00FE2194">
      <w:pPr>
        <w:pStyle w:val="a5"/>
        <w:ind w:firstLine="5103"/>
        <w:jc w:val="both"/>
        <w:rPr>
          <w:rFonts w:ascii="Times New Roman" w:hAnsi="Times New Roman"/>
          <w:color w:val="000000"/>
          <w:sz w:val="24"/>
          <w:szCs w:val="24"/>
        </w:rPr>
      </w:pPr>
      <w:r w:rsidRPr="009C51DA">
        <w:rPr>
          <w:rFonts w:ascii="Times New Roman" w:hAnsi="Times New Roman"/>
          <w:color w:val="000000"/>
          <w:sz w:val="24"/>
          <w:szCs w:val="24"/>
          <w:lang w:val="en-US"/>
        </w:rPr>
        <w:t>UA</w:t>
      </w:r>
      <w:r w:rsidRPr="009C51DA">
        <w:rPr>
          <w:rFonts w:ascii="Times New Roman" w:hAnsi="Times New Roman"/>
          <w:color w:val="000000"/>
          <w:sz w:val="24"/>
          <w:szCs w:val="24"/>
        </w:rPr>
        <w:t>128201720344210003000015609</w:t>
      </w:r>
    </w:p>
    <w:p w:rsidR="00FE2194" w:rsidRPr="00AC4C84" w:rsidRDefault="00FE2194" w:rsidP="00FE2194">
      <w:pPr>
        <w:pStyle w:val="a5"/>
        <w:ind w:firstLine="5103"/>
        <w:jc w:val="both"/>
        <w:rPr>
          <w:rFonts w:ascii="Times New Roman" w:hAnsi="Times New Roman"/>
          <w:sz w:val="24"/>
          <w:szCs w:val="24"/>
        </w:rPr>
      </w:pPr>
      <w:r w:rsidRPr="00AC4C84">
        <w:rPr>
          <w:rFonts w:ascii="Times New Roman" w:hAnsi="Times New Roman"/>
          <w:sz w:val="24"/>
          <w:szCs w:val="24"/>
        </w:rPr>
        <w:t>В</w:t>
      </w:r>
      <w:r>
        <w:rPr>
          <w:rFonts w:ascii="Times New Roman" w:hAnsi="Times New Roman"/>
          <w:sz w:val="24"/>
          <w:szCs w:val="24"/>
        </w:rPr>
        <w:t xml:space="preserve"> </w:t>
      </w:r>
      <w:r w:rsidRPr="00AC4C84">
        <w:rPr>
          <w:rFonts w:ascii="Times New Roman" w:hAnsi="Times New Roman"/>
          <w:sz w:val="24"/>
          <w:szCs w:val="24"/>
        </w:rPr>
        <w:t xml:space="preserve">ГУ ДКСУ у м. </w:t>
      </w:r>
      <w:proofErr w:type="spellStart"/>
      <w:r w:rsidRPr="00AC4C84">
        <w:rPr>
          <w:rFonts w:ascii="Times New Roman" w:hAnsi="Times New Roman"/>
          <w:sz w:val="24"/>
          <w:szCs w:val="24"/>
        </w:rPr>
        <w:t>Києві</w:t>
      </w:r>
      <w:proofErr w:type="spellEnd"/>
    </w:p>
    <w:p w:rsidR="00FE2194" w:rsidRPr="00AC4C84" w:rsidRDefault="00FE2194" w:rsidP="00FE2194">
      <w:pPr>
        <w:pStyle w:val="a5"/>
        <w:ind w:firstLine="5103"/>
        <w:jc w:val="both"/>
        <w:rPr>
          <w:rFonts w:ascii="Times New Roman" w:hAnsi="Times New Roman"/>
          <w:sz w:val="24"/>
          <w:szCs w:val="24"/>
        </w:rPr>
      </w:pPr>
      <w:r w:rsidRPr="00AC4C84">
        <w:rPr>
          <w:rFonts w:ascii="Times New Roman" w:hAnsi="Times New Roman"/>
          <w:sz w:val="24"/>
          <w:szCs w:val="24"/>
        </w:rPr>
        <w:t>МФО 8200172</w:t>
      </w:r>
    </w:p>
    <w:p w:rsidR="00FE2194" w:rsidRPr="001C62F4" w:rsidRDefault="00FE2194" w:rsidP="00FE2194">
      <w:pPr>
        <w:pStyle w:val="a5"/>
        <w:ind w:firstLine="5103"/>
        <w:jc w:val="both"/>
        <w:rPr>
          <w:rFonts w:ascii="Times New Roman" w:hAnsi="Times New Roman"/>
          <w:sz w:val="24"/>
          <w:szCs w:val="24"/>
        </w:rPr>
      </w:pPr>
      <w:proofErr w:type="spellStart"/>
      <w:r w:rsidRPr="001C62F4">
        <w:rPr>
          <w:rFonts w:ascii="Times New Roman" w:hAnsi="Times New Roman"/>
          <w:sz w:val="24"/>
          <w:szCs w:val="24"/>
        </w:rPr>
        <w:t>неприбуткова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бюджетна</w:t>
      </w:r>
      <w:proofErr w:type="spellEnd"/>
      <w:r w:rsidRPr="001C62F4">
        <w:rPr>
          <w:rFonts w:ascii="Times New Roman" w:hAnsi="Times New Roman"/>
          <w:sz w:val="24"/>
          <w:szCs w:val="24"/>
        </w:rPr>
        <w:t xml:space="preserve"> </w:t>
      </w:r>
      <w:proofErr w:type="spellStart"/>
      <w:r w:rsidRPr="001C62F4">
        <w:rPr>
          <w:rFonts w:ascii="Times New Roman" w:hAnsi="Times New Roman"/>
          <w:sz w:val="24"/>
          <w:szCs w:val="24"/>
        </w:rPr>
        <w:t>організація</w:t>
      </w:r>
      <w:proofErr w:type="spellEnd"/>
    </w:p>
    <w:p w:rsidR="00FE2194" w:rsidRPr="001C62F4" w:rsidRDefault="00FE2194" w:rsidP="00FE2194">
      <w:pPr>
        <w:pStyle w:val="a5"/>
        <w:ind w:firstLine="5103"/>
        <w:jc w:val="both"/>
        <w:rPr>
          <w:rFonts w:ascii="Times New Roman" w:hAnsi="Times New Roman"/>
          <w:sz w:val="24"/>
          <w:szCs w:val="24"/>
        </w:rPr>
      </w:pPr>
      <w:proofErr w:type="spellStart"/>
      <w:r w:rsidRPr="001C62F4">
        <w:rPr>
          <w:rFonts w:ascii="Times New Roman" w:hAnsi="Times New Roman"/>
          <w:sz w:val="24"/>
          <w:szCs w:val="24"/>
        </w:rPr>
        <w:t>неплатник</w:t>
      </w:r>
      <w:proofErr w:type="spellEnd"/>
      <w:r w:rsidRPr="001C62F4">
        <w:rPr>
          <w:rFonts w:ascii="Times New Roman" w:hAnsi="Times New Roman"/>
          <w:sz w:val="24"/>
          <w:szCs w:val="24"/>
        </w:rPr>
        <w:t xml:space="preserve"> ПДВ</w:t>
      </w:r>
    </w:p>
    <w:p w:rsidR="00FE2194" w:rsidRPr="001C62F4" w:rsidRDefault="00FE2194" w:rsidP="00FE2194">
      <w:pPr>
        <w:pStyle w:val="a5"/>
        <w:ind w:firstLine="5103"/>
        <w:jc w:val="both"/>
        <w:rPr>
          <w:rFonts w:ascii="Times New Roman" w:hAnsi="Times New Roman"/>
          <w:sz w:val="24"/>
          <w:szCs w:val="24"/>
        </w:rPr>
      </w:pPr>
      <w:r>
        <w:rPr>
          <w:rFonts w:ascii="Times New Roman" w:hAnsi="Times New Roman"/>
          <w:sz w:val="24"/>
          <w:szCs w:val="24"/>
          <w:lang w:val="uk-UA"/>
        </w:rPr>
        <w:t>т</w:t>
      </w:r>
      <w:r w:rsidRPr="001C62F4">
        <w:rPr>
          <w:rFonts w:ascii="Times New Roman" w:hAnsi="Times New Roman"/>
          <w:sz w:val="24"/>
          <w:szCs w:val="24"/>
        </w:rPr>
        <w:t>ел. 529-01-62</w:t>
      </w:r>
    </w:p>
    <w:p w:rsidR="00FE2194" w:rsidRPr="00C7606F" w:rsidRDefault="00FE2194" w:rsidP="00FE2194">
      <w:pPr>
        <w:spacing w:after="0" w:line="240" w:lineRule="auto"/>
        <w:ind w:firstLine="5103"/>
        <w:rPr>
          <w:rFonts w:ascii="Times New Roman" w:eastAsia="Times New Roman" w:hAnsi="Times New Roman" w:cs="Times New Roman"/>
          <w:lang w:eastAsia="uk-UA"/>
        </w:rPr>
      </w:pPr>
      <w:r w:rsidRPr="00785E81">
        <w:rPr>
          <w:rFonts w:ascii="Times New Roman" w:eastAsia="Times New Roman" w:hAnsi="Times New Roman" w:cs="Times New Roman"/>
          <w:lang w:val="uk-UA" w:eastAsia="uk-UA"/>
        </w:rPr>
        <w:t>електронна адреса:</w:t>
      </w:r>
      <w:r>
        <w:rPr>
          <w:rFonts w:ascii="Times New Roman" w:eastAsia="Times New Roman" w:hAnsi="Times New Roman" w:cs="Times New Roman"/>
          <w:lang w:val="uk-UA" w:eastAsia="uk-UA"/>
        </w:rPr>
        <w:t xml:space="preserve"> </w:t>
      </w:r>
      <w:proofErr w:type="spellStart"/>
      <w:r>
        <w:rPr>
          <w:rFonts w:ascii="Times New Roman" w:eastAsia="Times New Roman" w:hAnsi="Times New Roman" w:cs="Times New Roman"/>
          <w:lang w:val="en-US" w:eastAsia="uk-UA"/>
        </w:rPr>
        <w:t>kdtlp</w:t>
      </w:r>
      <w:proofErr w:type="spellEnd"/>
      <w:r w:rsidRPr="00C7606F">
        <w:rPr>
          <w:rFonts w:ascii="Times New Roman" w:eastAsia="Times New Roman" w:hAnsi="Times New Roman" w:cs="Times New Roman"/>
          <w:lang w:eastAsia="uk-UA"/>
        </w:rPr>
        <w:t>@</w:t>
      </w:r>
      <w:proofErr w:type="spellStart"/>
      <w:r>
        <w:rPr>
          <w:rFonts w:ascii="Times New Roman" w:eastAsia="Times New Roman" w:hAnsi="Times New Roman" w:cs="Times New Roman"/>
          <w:lang w:val="en-US" w:eastAsia="uk-UA"/>
        </w:rPr>
        <w:t>ukr</w:t>
      </w:r>
      <w:proofErr w:type="spellEnd"/>
      <w:r w:rsidRPr="00C7606F">
        <w:rPr>
          <w:rFonts w:ascii="Times New Roman" w:eastAsia="Times New Roman" w:hAnsi="Times New Roman" w:cs="Times New Roman"/>
          <w:lang w:eastAsia="uk-UA"/>
        </w:rPr>
        <w:t>.</w:t>
      </w:r>
      <w:r>
        <w:rPr>
          <w:rFonts w:ascii="Times New Roman" w:eastAsia="Times New Roman" w:hAnsi="Times New Roman" w:cs="Times New Roman"/>
          <w:lang w:val="en-US" w:eastAsia="uk-UA"/>
        </w:rPr>
        <w:t>net</w:t>
      </w:r>
    </w:p>
    <w:p w:rsidR="00FE2194" w:rsidRPr="001C62F4" w:rsidRDefault="00FE2194" w:rsidP="00FE2194">
      <w:pPr>
        <w:pStyle w:val="a5"/>
        <w:ind w:firstLine="5103"/>
        <w:jc w:val="both"/>
        <w:rPr>
          <w:rFonts w:ascii="Times New Roman" w:hAnsi="Times New Roman"/>
          <w:sz w:val="24"/>
          <w:szCs w:val="24"/>
        </w:rPr>
      </w:pPr>
    </w:p>
    <w:p w:rsidR="00FE2194" w:rsidRPr="001C62F4" w:rsidRDefault="00FE2194" w:rsidP="00FE2194">
      <w:pPr>
        <w:pStyle w:val="a5"/>
        <w:ind w:firstLine="5103"/>
        <w:jc w:val="both"/>
        <w:rPr>
          <w:rFonts w:ascii="Times New Roman" w:hAnsi="Times New Roman"/>
          <w:sz w:val="24"/>
          <w:szCs w:val="24"/>
        </w:rPr>
      </w:pPr>
    </w:p>
    <w:p w:rsidR="00FE2194" w:rsidRPr="001C62F4" w:rsidRDefault="00FE2194" w:rsidP="00FE2194">
      <w:pPr>
        <w:pStyle w:val="a5"/>
        <w:ind w:firstLine="5103"/>
        <w:jc w:val="both"/>
        <w:rPr>
          <w:rFonts w:ascii="Times New Roman" w:hAnsi="Times New Roman"/>
          <w:sz w:val="24"/>
          <w:szCs w:val="24"/>
        </w:rPr>
      </w:pPr>
    </w:p>
    <w:p w:rsidR="00FE2194" w:rsidRDefault="00FE2194" w:rsidP="00FE2194">
      <w:pPr>
        <w:pStyle w:val="a5"/>
        <w:ind w:firstLine="5103"/>
        <w:jc w:val="both"/>
        <w:rPr>
          <w:rFonts w:ascii="Times New Roman" w:hAnsi="Times New Roman"/>
          <w:sz w:val="24"/>
          <w:szCs w:val="24"/>
        </w:rPr>
      </w:pPr>
    </w:p>
    <w:p w:rsidR="00FE2194" w:rsidRDefault="00FE2194" w:rsidP="00FE2194">
      <w:pPr>
        <w:pStyle w:val="a5"/>
        <w:ind w:firstLine="5103"/>
        <w:jc w:val="both"/>
        <w:rPr>
          <w:rFonts w:ascii="Times New Roman" w:hAnsi="Times New Roman"/>
          <w:sz w:val="24"/>
          <w:szCs w:val="24"/>
        </w:rPr>
      </w:pPr>
    </w:p>
    <w:p w:rsidR="00FE2194" w:rsidRDefault="00FE2194" w:rsidP="00FE2194">
      <w:pPr>
        <w:pStyle w:val="a5"/>
        <w:ind w:firstLine="5103"/>
        <w:jc w:val="both"/>
        <w:rPr>
          <w:rFonts w:ascii="Times New Roman" w:hAnsi="Times New Roman"/>
          <w:sz w:val="24"/>
          <w:szCs w:val="24"/>
        </w:rPr>
      </w:pPr>
    </w:p>
    <w:p w:rsidR="00FE2194" w:rsidRPr="001C62F4" w:rsidRDefault="00FE2194" w:rsidP="00FE2194">
      <w:pPr>
        <w:pStyle w:val="a5"/>
        <w:ind w:firstLine="5103"/>
        <w:jc w:val="both"/>
        <w:rPr>
          <w:rFonts w:ascii="Times New Roman" w:hAnsi="Times New Roman"/>
          <w:sz w:val="24"/>
          <w:szCs w:val="24"/>
        </w:rPr>
      </w:pPr>
    </w:p>
    <w:p w:rsidR="009E1838" w:rsidRPr="00FE2194" w:rsidRDefault="00FE2194" w:rsidP="00FE2194">
      <w:pPr>
        <w:tabs>
          <w:tab w:val="left" w:pos="5970"/>
        </w:tabs>
        <w:rPr>
          <w:rFonts w:ascii="Times New Roman" w:hAnsi="Times New Roman" w:cs="Times New Roman"/>
          <w:lang w:val="uk-UA"/>
        </w:rPr>
      </w:pPr>
      <w:r w:rsidRPr="00FE2194">
        <w:rPr>
          <w:rFonts w:ascii="Times New Roman" w:hAnsi="Times New Roman" w:cs="Times New Roman"/>
        </w:rPr>
        <w:t xml:space="preserve">Директор______________                                      </w:t>
      </w:r>
      <w:proofErr w:type="spellStart"/>
      <w:r w:rsidRPr="00FE2194">
        <w:rPr>
          <w:rFonts w:ascii="Times New Roman" w:hAnsi="Times New Roman" w:cs="Times New Roman"/>
        </w:rPr>
        <w:t>Директор</w:t>
      </w:r>
      <w:proofErr w:type="spellEnd"/>
      <w:r w:rsidRPr="00FE2194">
        <w:rPr>
          <w:rFonts w:ascii="Times New Roman" w:hAnsi="Times New Roman" w:cs="Times New Roman"/>
        </w:rPr>
        <w:t xml:space="preserve"> ______________</w:t>
      </w:r>
      <w:r w:rsidR="00AC4C84" w:rsidRPr="00FE2194">
        <w:rPr>
          <w:rFonts w:ascii="Times New Roman" w:hAnsi="Times New Roman" w:cs="Times New Roman"/>
          <w:sz w:val="24"/>
          <w:szCs w:val="24"/>
          <w:lang w:val="uk-UA"/>
        </w:rPr>
        <w:t xml:space="preserve">Г.В. </w:t>
      </w:r>
      <w:proofErr w:type="spellStart"/>
      <w:r w:rsidR="00AC4C84" w:rsidRPr="00FE2194">
        <w:rPr>
          <w:rFonts w:ascii="Times New Roman" w:hAnsi="Times New Roman" w:cs="Times New Roman"/>
          <w:sz w:val="24"/>
          <w:szCs w:val="24"/>
          <w:lang w:val="uk-UA"/>
        </w:rPr>
        <w:t>Щуцька</w:t>
      </w:r>
      <w:proofErr w:type="spellEnd"/>
    </w:p>
    <w:sectPr w:rsidR="009E1838" w:rsidRPr="00FE2194" w:rsidSect="00786CF9">
      <w:pgSz w:w="11906" w:h="16838"/>
      <w:pgMar w:top="426" w:right="62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Arial , sans-serif">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shd w:val="clear" w:color="auto" w:fill="FFFFFF"/>
        <w:lang w:val="uk-UA"/>
      </w:rPr>
    </w:lvl>
  </w:abstractNum>
  <w:abstractNum w:abstractNumId="2" w15:restartNumberingAfterBreak="0">
    <w:nsid w:val="00000006"/>
    <w:multiLevelType w:val="singleLevel"/>
    <w:tmpl w:val="00000006"/>
    <w:name w:val="WW8Num6"/>
    <w:lvl w:ilvl="0">
      <w:start w:val="5"/>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48A43C6"/>
    <w:multiLevelType w:val="multilevel"/>
    <w:tmpl w:val="917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B6D44"/>
    <w:multiLevelType w:val="hybridMultilevel"/>
    <w:tmpl w:val="8CFC1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B3CC9"/>
    <w:multiLevelType w:val="multilevel"/>
    <w:tmpl w:val="7B22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56622E"/>
    <w:multiLevelType w:val="multilevel"/>
    <w:tmpl w:val="7B607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3004A"/>
    <w:multiLevelType w:val="multilevel"/>
    <w:tmpl w:val="81866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A5357D"/>
    <w:multiLevelType w:val="multilevel"/>
    <w:tmpl w:val="74124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B7D00"/>
    <w:multiLevelType w:val="multilevel"/>
    <w:tmpl w:val="6822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810425"/>
    <w:multiLevelType w:val="multilevel"/>
    <w:tmpl w:val="54BE6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E90D4B"/>
    <w:multiLevelType w:val="multilevel"/>
    <w:tmpl w:val="58701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23B043EB"/>
    <w:multiLevelType w:val="multilevel"/>
    <w:tmpl w:val="A03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BF76EF"/>
    <w:multiLevelType w:val="hybridMultilevel"/>
    <w:tmpl w:val="BBF08D68"/>
    <w:lvl w:ilvl="0" w:tplc="5200352E">
      <w:start w:val="1"/>
      <w:numFmt w:val="decimal"/>
      <w:lvlText w:val="%1."/>
      <w:lvlJc w:val="left"/>
      <w:pPr>
        <w:ind w:left="502" w:hanging="360"/>
      </w:pPr>
      <w:rPr>
        <w:rFonts w:ascii="Times New Roman" w:eastAsia="Times New Roman" w:hAnsi="Times New Roman" w:cs="Times New Roman"/>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4FE4EF6"/>
    <w:multiLevelType w:val="multilevel"/>
    <w:tmpl w:val="01AC9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50212E"/>
    <w:multiLevelType w:val="multilevel"/>
    <w:tmpl w:val="0E7AE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9F5AD4"/>
    <w:multiLevelType w:val="multilevel"/>
    <w:tmpl w:val="9670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6450"/>
    <w:multiLevelType w:val="hybridMultilevel"/>
    <w:tmpl w:val="D8D4DD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2581E82"/>
    <w:multiLevelType w:val="hybridMultilevel"/>
    <w:tmpl w:val="740EAC4C"/>
    <w:lvl w:ilvl="0" w:tplc="1F1A9AF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33D93E58"/>
    <w:multiLevelType w:val="hybridMultilevel"/>
    <w:tmpl w:val="EFF405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A075D95"/>
    <w:multiLevelType w:val="multilevel"/>
    <w:tmpl w:val="C7F80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644179"/>
    <w:multiLevelType w:val="multilevel"/>
    <w:tmpl w:val="0272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B904BC"/>
    <w:multiLevelType w:val="hybridMultilevel"/>
    <w:tmpl w:val="2EFE0DB0"/>
    <w:lvl w:ilvl="0" w:tplc="6E402790">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FFE3859"/>
    <w:multiLevelType w:val="multilevel"/>
    <w:tmpl w:val="FEB0365E"/>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1756E8A"/>
    <w:multiLevelType w:val="multilevel"/>
    <w:tmpl w:val="F078C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404514"/>
    <w:multiLevelType w:val="multilevel"/>
    <w:tmpl w:val="C1021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B841F2"/>
    <w:multiLevelType w:val="multilevel"/>
    <w:tmpl w:val="37FC4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687059"/>
    <w:multiLevelType w:val="multilevel"/>
    <w:tmpl w:val="CCAC9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8717FB"/>
    <w:multiLevelType w:val="multilevel"/>
    <w:tmpl w:val="38904A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F55CD4"/>
    <w:multiLevelType w:val="hybridMultilevel"/>
    <w:tmpl w:val="F80C8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9E44276"/>
    <w:multiLevelType w:val="multilevel"/>
    <w:tmpl w:val="F0E8A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331EB8"/>
    <w:multiLevelType w:val="multilevel"/>
    <w:tmpl w:val="3E7EB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0911"/>
    <w:multiLevelType w:val="hybridMultilevel"/>
    <w:tmpl w:val="CD20DD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C8B0B88"/>
    <w:multiLevelType w:val="multilevel"/>
    <w:tmpl w:val="3C643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E85CBF"/>
    <w:multiLevelType w:val="singleLevel"/>
    <w:tmpl w:val="8A22E586"/>
    <w:lvl w:ilvl="0">
      <w:start w:val="1"/>
      <w:numFmt w:val="decimal"/>
      <w:lvlText w:val="%1."/>
      <w:legacy w:legacy="1" w:legacySpace="0" w:legacyIndent="350"/>
      <w:lvlJc w:val="left"/>
      <w:pPr>
        <w:ind w:left="284"/>
      </w:pPr>
      <w:rPr>
        <w:rFonts w:ascii="Times New Roman" w:hAnsi="Times New Roman" w:cs="Times New Roman" w:hint="default"/>
        <w:b w:val="0"/>
        <w:sz w:val="28"/>
        <w:szCs w:val="28"/>
      </w:rPr>
    </w:lvl>
  </w:abstractNum>
  <w:abstractNum w:abstractNumId="40" w15:restartNumberingAfterBreak="0">
    <w:nsid w:val="60EC7A8C"/>
    <w:multiLevelType w:val="multilevel"/>
    <w:tmpl w:val="0D8E6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4722A4B"/>
    <w:multiLevelType w:val="multilevel"/>
    <w:tmpl w:val="8ED64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54014E"/>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44" w15:restartNumberingAfterBreak="0">
    <w:nsid w:val="688806EF"/>
    <w:multiLevelType w:val="hybridMultilevel"/>
    <w:tmpl w:val="B3D203E0"/>
    <w:lvl w:ilvl="0" w:tplc="FE360A9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5" w15:restartNumberingAfterBreak="0">
    <w:nsid w:val="6D5D5B1D"/>
    <w:multiLevelType w:val="hybridMultilevel"/>
    <w:tmpl w:val="68BEBF24"/>
    <w:lvl w:ilvl="0" w:tplc="F96A19EA">
      <w:start w:val="1"/>
      <w:numFmt w:val="decimal"/>
      <w:lvlText w:val="%1."/>
      <w:lvlJc w:val="left"/>
      <w:pPr>
        <w:tabs>
          <w:tab w:val="num" w:pos="3183"/>
        </w:tabs>
        <w:ind w:left="3183" w:hanging="66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6D7749AB"/>
    <w:multiLevelType w:val="hybridMultilevel"/>
    <w:tmpl w:val="1218A1C6"/>
    <w:lvl w:ilvl="0" w:tplc="144614A2">
      <w:start w:val="1"/>
      <w:numFmt w:val="decimal"/>
      <w:lvlText w:val="%1."/>
      <w:lvlJc w:val="left"/>
      <w:pPr>
        <w:tabs>
          <w:tab w:val="num" w:pos="397"/>
        </w:tabs>
        <w:ind w:left="114"/>
      </w:pPr>
      <w:rPr>
        <w:rFonts w:cs="Times New Roman" w:hint="default"/>
        <w:b w:val="0"/>
      </w:rPr>
    </w:lvl>
    <w:lvl w:ilvl="1" w:tplc="9930526A">
      <w:start w:val="4"/>
      <w:numFmt w:val="bullet"/>
      <w:lvlText w:val=""/>
      <w:lvlJc w:val="left"/>
      <w:pPr>
        <w:tabs>
          <w:tab w:val="num" w:pos="1497"/>
        </w:tabs>
        <w:ind w:left="1497" w:hanging="360"/>
      </w:pPr>
      <w:rPr>
        <w:rFonts w:ascii="Wingdings" w:eastAsia="SimSun" w:hAnsi="Wingdings" w:hint="default"/>
        <w:b w:val="0"/>
        <w:color w:val="000000"/>
      </w:rPr>
    </w:lvl>
    <w:lvl w:ilvl="2" w:tplc="0419001B" w:tentative="1">
      <w:start w:val="1"/>
      <w:numFmt w:val="lowerRoman"/>
      <w:lvlText w:val="%3."/>
      <w:lvlJc w:val="right"/>
      <w:pPr>
        <w:tabs>
          <w:tab w:val="num" w:pos="2217"/>
        </w:tabs>
        <w:ind w:left="2217" w:hanging="180"/>
      </w:pPr>
      <w:rPr>
        <w:rFonts w:cs="Times New Roman"/>
      </w:rPr>
    </w:lvl>
    <w:lvl w:ilvl="3" w:tplc="0419000F" w:tentative="1">
      <w:start w:val="1"/>
      <w:numFmt w:val="decimal"/>
      <w:lvlText w:val="%4."/>
      <w:lvlJc w:val="left"/>
      <w:pPr>
        <w:tabs>
          <w:tab w:val="num" w:pos="2937"/>
        </w:tabs>
        <w:ind w:left="2937" w:hanging="360"/>
      </w:pPr>
      <w:rPr>
        <w:rFonts w:cs="Times New Roman"/>
      </w:rPr>
    </w:lvl>
    <w:lvl w:ilvl="4" w:tplc="04190019" w:tentative="1">
      <w:start w:val="1"/>
      <w:numFmt w:val="lowerLetter"/>
      <w:lvlText w:val="%5."/>
      <w:lvlJc w:val="left"/>
      <w:pPr>
        <w:tabs>
          <w:tab w:val="num" w:pos="3657"/>
        </w:tabs>
        <w:ind w:left="3657" w:hanging="360"/>
      </w:pPr>
      <w:rPr>
        <w:rFonts w:cs="Times New Roman"/>
      </w:rPr>
    </w:lvl>
    <w:lvl w:ilvl="5" w:tplc="0419001B" w:tentative="1">
      <w:start w:val="1"/>
      <w:numFmt w:val="lowerRoman"/>
      <w:lvlText w:val="%6."/>
      <w:lvlJc w:val="right"/>
      <w:pPr>
        <w:tabs>
          <w:tab w:val="num" w:pos="4377"/>
        </w:tabs>
        <w:ind w:left="4377" w:hanging="180"/>
      </w:pPr>
      <w:rPr>
        <w:rFonts w:cs="Times New Roman"/>
      </w:rPr>
    </w:lvl>
    <w:lvl w:ilvl="6" w:tplc="0419000F" w:tentative="1">
      <w:start w:val="1"/>
      <w:numFmt w:val="decimal"/>
      <w:lvlText w:val="%7."/>
      <w:lvlJc w:val="left"/>
      <w:pPr>
        <w:tabs>
          <w:tab w:val="num" w:pos="5097"/>
        </w:tabs>
        <w:ind w:left="5097" w:hanging="360"/>
      </w:pPr>
      <w:rPr>
        <w:rFonts w:cs="Times New Roman"/>
      </w:rPr>
    </w:lvl>
    <w:lvl w:ilvl="7" w:tplc="04190019" w:tentative="1">
      <w:start w:val="1"/>
      <w:numFmt w:val="lowerLetter"/>
      <w:lvlText w:val="%8."/>
      <w:lvlJc w:val="left"/>
      <w:pPr>
        <w:tabs>
          <w:tab w:val="num" w:pos="5817"/>
        </w:tabs>
        <w:ind w:left="5817" w:hanging="360"/>
      </w:pPr>
      <w:rPr>
        <w:rFonts w:cs="Times New Roman"/>
      </w:rPr>
    </w:lvl>
    <w:lvl w:ilvl="8" w:tplc="0419001B" w:tentative="1">
      <w:start w:val="1"/>
      <w:numFmt w:val="lowerRoman"/>
      <w:lvlText w:val="%9."/>
      <w:lvlJc w:val="right"/>
      <w:pPr>
        <w:tabs>
          <w:tab w:val="num" w:pos="6537"/>
        </w:tabs>
        <w:ind w:left="6537" w:hanging="180"/>
      </w:pPr>
      <w:rPr>
        <w:rFonts w:cs="Times New Roman"/>
      </w:rPr>
    </w:lvl>
  </w:abstractNum>
  <w:abstractNum w:abstractNumId="47" w15:restartNumberingAfterBreak="0">
    <w:nsid w:val="75977F45"/>
    <w:multiLevelType w:val="multilevel"/>
    <w:tmpl w:val="BF18B4CC"/>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426"/>
      </w:pPr>
      <w:rPr>
        <w:rFonts w:cs="Times New Roman" w:hint="default"/>
      </w:rPr>
    </w:lvl>
    <w:lvl w:ilvl="2">
      <w:start w:val="1"/>
      <w:numFmt w:val="decimal"/>
      <w:isLgl/>
      <w:suff w:val="space"/>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8" w15:restartNumberingAfterBreak="0">
    <w:nsid w:val="75E8185A"/>
    <w:multiLevelType w:val="multilevel"/>
    <w:tmpl w:val="C320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9"/>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3"/>
  </w:num>
  <w:num w:numId="7">
    <w:abstractNumId w:val="26"/>
  </w:num>
  <w:num w:numId="8">
    <w:abstractNumId w:val="40"/>
  </w:num>
  <w:num w:numId="9">
    <w:abstractNumId w:val="33"/>
  </w:num>
  <w:num w:numId="10">
    <w:abstractNumId w:val="28"/>
  </w:num>
  <w:num w:numId="11">
    <w:abstractNumId w:val="0"/>
  </w:num>
  <w:num w:numId="12">
    <w:abstractNumId w:val="1"/>
  </w:num>
  <w:num w:numId="13">
    <w:abstractNumId w:val="2"/>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4"/>
  </w:num>
  <w:num w:numId="17">
    <w:abstractNumId w:val="19"/>
  </w:num>
  <w:num w:numId="18">
    <w:abstractNumId w:val="34"/>
  </w:num>
  <w:num w:numId="19">
    <w:abstractNumId w:val="30"/>
  </w:num>
  <w:num w:numId="20">
    <w:abstractNumId w:val="15"/>
  </w:num>
  <w:num w:numId="21">
    <w:abstractNumId w:val="13"/>
  </w:num>
  <w:num w:numId="22">
    <w:abstractNumId w:val="29"/>
  </w:num>
  <w:num w:numId="23">
    <w:abstractNumId w:val="32"/>
  </w:num>
  <w:num w:numId="24">
    <w:abstractNumId w:val="20"/>
  </w:num>
  <w:num w:numId="25">
    <w:abstractNumId w:val="31"/>
  </w:num>
  <w:num w:numId="26">
    <w:abstractNumId w:val="25"/>
  </w:num>
  <w:num w:numId="27">
    <w:abstractNumId w:val="36"/>
  </w:num>
  <w:num w:numId="28">
    <w:abstractNumId w:val="41"/>
  </w:num>
  <w:num w:numId="29">
    <w:abstractNumId w:val="10"/>
  </w:num>
  <w:num w:numId="30">
    <w:abstractNumId w:val="12"/>
  </w:num>
  <w:num w:numId="31">
    <w:abstractNumId w:val="11"/>
  </w:num>
  <w:num w:numId="32">
    <w:abstractNumId w:val="35"/>
  </w:num>
  <w:num w:numId="33">
    <w:abstractNumId w:val="17"/>
  </w:num>
  <w:num w:numId="34">
    <w:abstractNumId w:val="48"/>
  </w:num>
  <w:num w:numId="35">
    <w:abstractNumId w:val="5"/>
  </w:num>
  <w:num w:numId="36">
    <w:abstractNumId w:val="38"/>
  </w:num>
  <w:num w:numId="37">
    <w:abstractNumId w:val="8"/>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7"/>
  </w:num>
  <w:num w:numId="43">
    <w:abstractNumId w:val="42"/>
  </w:num>
  <w:num w:numId="44">
    <w:abstractNumId w:val="46"/>
  </w:num>
  <w:num w:numId="45">
    <w:abstractNumId w:val="37"/>
  </w:num>
  <w:num w:numId="46">
    <w:abstractNumId w:val="22"/>
  </w:num>
  <w:num w:numId="47">
    <w:abstractNumId w:val="27"/>
  </w:num>
  <w:num w:numId="48">
    <w:abstractNumId w:val="23"/>
  </w:num>
  <w:num w:numId="49">
    <w:abstractNumId w:val="1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CD"/>
    <w:rsid w:val="00001C6C"/>
    <w:rsid w:val="00003043"/>
    <w:rsid w:val="00015472"/>
    <w:rsid w:val="0006160A"/>
    <w:rsid w:val="000640CD"/>
    <w:rsid w:val="000643E8"/>
    <w:rsid w:val="00065495"/>
    <w:rsid w:val="00071AD4"/>
    <w:rsid w:val="000748B6"/>
    <w:rsid w:val="00080146"/>
    <w:rsid w:val="00080DC5"/>
    <w:rsid w:val="0009083A"/>
    <w:rsid w:val="000B2131"/>
    <w:rsid w:val="000F34C3"/>
    <w:rsid w:val="001059D7"/>
    <w:rsid w:val="00131672"/>
    <w:rsid w:val="00156787"/>
    <w:rsid w:val="00156B1D"/>
    <w:rsid w:val="00161FDC"/>
    <w:rsid w:val="00170989"/>
    <w:rsid w:val="00195CF6"/>
    <w:rsid w:val="001A1E07"/>
    <w:rsid w:val="001A248C"/>
    <w:rsid w:val="001A26E3"/>
    <w:rsid w:val="001A7176"/>
    <w:rsid w:val="001C0AEC"/>
    <w:rsid w:val="001C62F4"/>
    <w:rsid w:val="001D6D71"/>
    <w:rsid w:val="00220B69"/>
    <w:rsid w:val="0027353F"/>
    <w:rsid w:val="00276409"/>
    <w:rsid w:val="00294EAF"/>
    <w:rsid w:val="002C7675"/>
    <w:rsid w:val="002D4F0A"/>
    <w:rsid w:val="002E1BB8"/>
    <w:rsid w:val="002E35AD"/>
    <w:rsid w:val="002E35EB"/>
    <w:rsid w:val="002E392F"/>
    <w:rsid w:val="00304EB5"/>
    <w:rsid w:val="00306C83"/>
    <w:rsid w:val="00311BB7"/>
    <w:rsid w:val="003A38DD"/>
    <w:rsid w:val="003A5C94"/>
    <w:rsid w:val="00401754"/>
    <w:rsid w:val="004158A9"/>
    <w:rsid w:val="00446E3E"/>
    <w:rsid w:val="00467A22"/>
    <w:rsid w:val="004729AC"/>
    <w:rsid w:val="0049303D"/>
    <w:rsid w:val="004A7E6A"/>
    <w:rsid w:val="004C7C90"/>
    <w:rsid w:val="004E7D58"/>
    <w:rsid w:val="00502D62"/>
    <w:rsid w:val="00521B02"/>
    <w:rsid w:val="00540330"/>
    <w:rsid w:val="00584549"/>
    <w:rsid w:val="00587BB9"/>
    <w:rsid w:val="00594EB2"/>
    <w:rsid w:val="00596CDF"/>
    <w:rsid w:val="005A0BA6"/>
    <w:rsid w:val="005B346A"/>
    <w:rsid w:val="005C13A1"/>
    <w:rsid w:val="005E54B4"/>
    <w:rsid w:val="00651191"/>
    <w:rsid w:val="00651600"/>
    <w:rsid w:val="00653AEB"/>
    <w:rsid w:val="00655C9D"/>
    <w:rsid w:val="00687D68"/>
    <w:rsid w:val="006A223D"/>
    <w:rsid w:val="006D0BE4"/>
    <w:rsid w:val="006E5313"/>
    <w:rsid w:val="006F3507"/>
    <w:rsid w:val="006F36AB"/>
    <w:rsid w:val="00703970"/>
    <w:rsid w:val="00727D75"/>
    <w:rsid w:val="00756E42"/>
    <w:rsid w:val="00773BE6"/>
    <w:rsid w:val="00786CF9"/>
    <w:rsid w:val="00793D6F"/>
    <w:rsid w:val="007D246B"/>
    <w:rsid w:val="007E0EF0"/>
    <w:rsid w:val="0083145D"/>
    <w:rsid w:val="00837B48"/>
    <w:rsid w:val="00840E3D"/>
    <w:rsid w:val="00842FD7"/>
    <w:rsid w:val="00843D86"/>
    <w:rsid w:val="00854DB3"/>
    <w:rsid w:val="00865632"/>
    <w:rsid w:val="008A10C7"/>
    <w:rsid w:val="008A677E"/>
    <w:rsid w:val="008C4C78"/>
    <w:rsid w:val="008C76AA"/>
    <w:rsid w:val="00932FFD"/>
    <w:rsid w:val="00933541"/>
    <w:rsid w:val="0094067E"/>
    <w:rsid w:val="00943A69"/>
    <w:rsid w:val="00951131"/>
    <w:rsid w:val="00991C04"/>
    <w:rsid w:val="00991C35"/>
    <w:rsid w:val="009955B9"/>
    <w:rsid w:val="00997338"/>
    <w:rsid w:val="009A0383"/>
    <w:rsid w:val="009A1536"/>
    <w:rsid w:val="009B3DF4"/>
    <w:rsid w:val="009C0CF6"/>
    <w:rsid w:val="009E1838"/>
    <w:rsid w:val="00A1790D"/>
    <w:rsid w:val="00A35457"/>
    <w:rsid w:val="00A54A59"/>
    <w:rsid w:val="00A804D1"/>
    <w:rsid w:val="00AC4C84"/>
    <w:rsid w:val="00AC68DE"/>
    <w:rsid w:val="00AD3496"/>
    <w:rsid w:val="00AF0DD2"/>
    <w:rsid w:val="00AF52F8"/>
    <w:rsid w:val="00B02EA9"/>
    <w:rsid w:val="00B0704F"/>
    <w:rsid w:val="00B21816"/>
    <w:rsid w:val="00B47899"/>
    <w:rsid w:val="00B511EF"/>
    <w:rsid w:val="00B61347"/>
    <w:rsid w:val="00B724D1"/>
    <w:rsid w:val="00BB3D42"/>
    <w:rsid w:val="00BC1B0E"/>
    <w:rsid w:val="00BC1B97"/>
    <w:rsid w:val="00BC2AEC"/>
    <w:rsid w:val="00BD3432"/>
    <w:rsid w:val="00C054CD"/>
    <w:rsid w:val="00C26B26"/>
    <w:rsid w:val="00C27199"/>
    <w:rsid w:val="00C27C8E"/>
    <w:rsid w:val="00C336A4"/>
    <w:rsid w:val="00C47CA4"/>
    <w:rsid w:val="00C66A3E"/>
    <w:rsid w:val="00C7524F"/>
    <w:rsid w:val="00C93997"/>
    <w:rsid w:val="00D16D8C"/>
    <w:rsid w:val="00D2152B"/>
    <w:rsid w:val="00D423AE"/>
    <w:rsid w:val="00D528F0"/>
    <w:rsid w:val="00D57F10"/>
    <w:rsid w:val="00D721B7"/>
    <w:rsid w:val="00DF5EA2"/>
    <w:rsid w:val="00E26AD4"/>
    <w:rsid w:val="00E460C6"/>
    <w:rsid w:val="00E54085"/>
    <w:rsid w:val="00E87F33"/>
    <w:rsid w:val="00ED16A6"/>
    <w:rsid w:val="00ED5783"/>
    <w:rsid w:val="00F173D8"/>
    <w:rsid w:val="00F2116B"/>
    <w:rsid w:val="00F52ECC"/>
    <w:rsid w:val="00F6510A"/>
    <w:rsid w:val="00F73D19"/>
    <w:rsid w:val="00FE2194"/>
    <w:rsid w:val="00FF01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830AF-1238-47FC-A067-9C9C081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146"/>
  </w:style>
  <w:style w:type="paragraph" w:styleId="1">
    <w:name w:val="heading 1"/>
    <w:basedOn w:val="a"/>
    <w:link w:val="10"/>
    <w:uiPriority w:val="9"/>
    <w:qFormat/>
    <w:rsid w:val="0041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0"/>
    <w:link w:val="20"/>
    <w:uiPriority w:val="9"/>
    <w:qFormat/>
    <w:rsid w:val="001A1E07"/>
    <w:pPr>
      <w:tabs>
        <w:tab w:val="num" w:pos="1440"/>
      </w:tabs>
      <w:spacing w:before="280" w:after="280" w:line="240" w:lineRule="auto"/>
      <w:ind w:left="1440" w:hanging="360"/>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1A1E07"/>
    <w:pPr>
      <w:tabs>
        <w:tab w:val="num" w:pos="2160"/>
      </w:tabs>
      <w:spacing w:before="280" w:after="280" w:line="240" w:lineRule="auto"/>
      <w:ind w:left="2160" w:hanging="180"/>
      <w:outlineLvl w:val="2"/>
    </w:pPr>
    <w:rPr>
      <w:rFonts w:ascii="Times New Roman" w:eastAsia="Times New Roman" w:hAnsi="Times New Roman" w:cs="Times New Roman"/>
      <w:b/>
      <w:bCs/>
      <w:sz w:val="27"/>
      <w:szCs w:val="27"/>
      <w:lang w:eastAsia="ar-SA"/>
    </w:rPr>
  </w:style>
  <w:style w:type="paragraph" w:styleId="4">
    <w:name w:val="heading 4"/>
    <w:basedOn w:val="a"/>
    <w:next w:val="a"/>
    <w:link w:val="40"/>
    <w:qFormat/>
    <w:rsid w:val="001A1E07"/>
    <w:pPr>
      <w:keepNext/>
      <w:tabs>
        <w:tab w:val="num" w:pos="2880"/>
      </w:tab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1A1E07"/>
    <w:pPr>
      <w:tabs>
        <w:tab w:val="num" w:pos="4320"/>
      </w:tabs>
      <w:spacing w:before="240" w:after="60" w:line="240" w:lineRule="auto"/>
      <w:ind w:left="4320" w:hanging="180"/>
      <w:outlineLvl w:val="5"/>
    </w:pPr>
    <w:rPr>
      <w:rFonts w:ascii="Times New Roman" w:eastAsia="Times New Roman" w:hAnsi="Times New Roman" w:cs="Times New Roman"/>
      <w:b/>
      <w:bCs/>
      <w:lang w:eastAsia="ar-SA"/>
    </w:rPr>
  </w:style>
  <w:style w:type="paragraph" w:styleId="8">
    <w:name w:val="heading 8"/>
    <w:basedOn w:val="a"/>
    <w:next w:val="a"/>
    <w:link w:val="80"/>
    <w:qFormat/>
    <w:rsid w:val="001A1E07"/>
    <w:pPr>
      <w:keepNext/>
      <w:tabs>
        <w:tab w:val="num" w:pos="5760"/>
      </w:tabs>
      <w:autoSpaceDE w:val="0"/>
      <w:spacing w:after="0" w:line="240" w:lineRule="auto"/>
      <w:ind w:left="5760" w:hanging="360"/>
      <w:outlineLvl w:val="7"/>
    </w:pPr>
    <w:rPr>
      <w:rFonts w:ascii="Arial" w:eastAsia="Times New Roman" w:hAnsi="Arial" w:cs="Times New Roman"/>
      <w:b/>
      <w:bCs/>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8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4158A9"/>
    <w:pPr>
      <w:spacing w:after="0" w:line="240" w:lineRule="auto"/>
    </w:pPr>
  </w:style>
  <w:style w:type="character" w:styleId="a7">
    <w:name w:val="Hyperlink"/>
    <w:basedOn w:val="a1"/>
    <w:unhideWhenUsed/>
    <w:rsid w:val="004158A9"/>
    <w:rPr>
      <w:color w:val="0563C1" w:themeColor="hyperlink"/>
      <w:u w:val="single"/>
    </w:rPr>
  </w:style>
  <w:style w:type="character" w:customStyle="1" w:styleId="10">
    <w:name w:val="Заголовок 1 Знак"/>
    <w:basedOn w:val="a1"/>
    <w:link w:val="1"/>
    <w:uiPriority w:val="9"/>
    <w:rsid w:val="004158A9"/>
    <w:rPr>
      <w:rFonts w:ascii="Times New Roman" w:eastAsia="Times New Roman" w:hAnsi="Times New Roman" w:cs="Times New Roman"/>
      <w:b/>
      <w:bCs/>
      <w:kern w:val="36"/>
      <w:sz w:val="48"/>
      <w:szCs w:val="48"/>
      <w:lang w:val="uk-UA" w:eastAsia="uk-UA"/>
    </w:rPr>
  </w:style>
  <w:style w:type="character" w:customStyle="1" w:styleId="a6">
    <w:name w:val="Без интервала Знак"/>
    <w:link w:val="a5"/>
    <w:uiPriority w:val="1"/>
    <w:locked/>
    <w:rsid w:val="00FE2194"/>
  </w:style>
  <w:style w:type="character" w:customStyle="1" w:styleId="ng-binding">
    <w:name w:val="ng-binding"/>
    <w:basedOn w:val="a1"/>
    <w:rsid w:val="00B511EF"/>
  </w:style>
  <w:style w:type="character" w:styleId="a8">
    <w:name w:val="Subtle Emphasis"/>
    <w:basedOn w:val="a1"/>
    <w:uiPriority w:val="19"/>
    <w:qFormat/>
    <w:rsid w:val="00843D86"/>
    <w:rPr>
      <w:i/>
      <w:iCs/>
      <w:color w:val="808080" w:themeColor="text1" w:themeTint="7F"/>
    </w:rPr>
  </w:style>
  <w:style w:type="character" w:customStyle="1" w:styleId="21">
    <w:name w:val="Основной текст (2)_"/>
    <w:basedOn w:val="a1"/>
    <w:link w:val="22"/>
    <w:rsid w:val="000640C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40CD"/>
    <w:pPr>
      <w:widowControl w:val="0"/>
      <w:shd w:val="clear" w:color="auto" w:fill="FFFFFF"/>
      <w:spacing w:before="240" w:after="0" w:line="456" w:lineRule="exact"/>
    </w:pPr>
    <w:rPr>
      <w:rFonts w:ascii="Times New Roman" w:eastAsia="Times New Roman" w:hAnsi="Times New Roman" w:cs="Times New Roman"/>
    </w:rPr>
  </w:style>
  <w:style w:type="character" w:customStyle="1" w:styleId="20">
    <w:name w:val="Заголовок 2 Знак"/>
    <w:basedOn w:val="a1"/>
    <w:link w:val="2"/>
    <w:uiPriority w:val="9"/>
    <w:rsid w:val="001A1E07"/>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1A1E07"/>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1A1E07"/>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rsid w:val="001A1E07"/>
    <w:rPr>
      <w:rFonts w:ascii="Times New Roman" w:eastAsia="Times New Roman" w:hAnsi="Times New Roman" w:cs="Times New Roman"/>
      <w:b/>
      <w:bCs/>
      <w:lang w:eastAsia="ar-SA"/>
    </w:rPr>
  </w:style>
  <w:style w:type="character" w:customStyle="1" w:styleId="80">
    <w:name w:val="Заголовок 8 Знак"/>
    <w:basedOn w:val="a1"/>
    <w:link w:val="8"/>
    <w:rsid w:val="001A1E07"/>
    <w:rPr>
      <w:rFonts w:ascii="Arial" w:eastAsia="Times New Roman" w:hAnsi="Arial" w:cs="Times New Roman"/>
      <w:b/>
      <w:bCs/>
      <w:lang w:val="uk-UA" w:eastAsia="ar-SA"/>
    </w:rPr>
  </w:style>
  <w:style w:type="paragraph" w:styleId="a0">
    <w:name w:val="Body Text"/>
    <w:basedOn w:val="a"/>
    <w:link w:val="a9"/>
    <w:rsid w:val="001A1E07"/>
    <w:pPr>
      <w:autoSpaceDE w:val="0"/>
      <w:spacing w:after="120" w:line="240" w:lineRule="auto"/>
      <w:jc w:val="both"/>
    </w:pPr>
    <w:rPr>
      <w:rFonts w:ascii="Arial" w:eastAsia="Times New Roman" w:hAnsi="Arial" w:cs="Times New Roman"/>
      <w:sz w:val="20"/>
      <w:szCs w:val="20"/>
      <w:lang w:val="en-GB" w:eastAsia="ar-SA"/>
    </w:rPr>
  </w:style>
  <w:style w:type="character" w:customStyle="1" w:styleId="a9">
    <w:name w:val="Основной текст Знак"/>
    <w:basedOn w:val="a1"/>
    <w:link w:val="a0"/>
    <w:rsid w:val="001A1E07"/>
    <w:rPr>
      <w:rFonts w:ascii="Arial" w:eastAsia="Times New Roman" w:hAnsi="Arial" w:cs="Times New Roman"/>
      <w:sz w:val="20"/>
      <w:szCs w:val="20"/>
      <w:lang w:val="en-GB" w:eastAsia="ar-SA"/>
    </w:rPr>
  </w:style>
  <w:style w:type="character" w:customStyle="1" w:styleId="WW8Num1z0">
    <w:name w:val="WW8Num1z0"/>
    <w:rsid w:val="001A1E07"/>
  </w:style>
  <w:style w:type="character" w:customStyle="1" w:styleId="WW8Num1z1">
    <w:name w:val="WW8Num1z1"/>
    <w:rsid w:val="001A1E07"/>
  </w:style>
  <w:style w:type="character" w:customStyle="1" w:styleId="WW8Num1z2">
    <w:name w:val="WW8Num1z2"/>
    <w:rsid w:val="001A1E07"/>
  </w:style>
  <w:style w:type="character" w:customStyle="1" w:styleId="WW8Num1z3">
    <w:name w:val="WW8Num1z3"/>
    <w:rsid w:val="001A1E07"/>
  </w:style>
  <w:style w:type="character" w:customStyle="1" w:styleId="WW8Num1z4">
    <w:name w:val="WW8Num1z4"/>
    <w:rsid w:val="001A1E07"/>
  </w:style>
  <w:style w:type="character" w:customStyle="1" w:styleId="WW8Num1z5">
    <w:name w:val="WW8Num1z5"/>
    <w:rsid w:val="001A1E07"/>
  </w:style>
  <w:style w:type="character" w:customStyle="1" w:styleId="WW8Num1z6">
    <w:name w:val="WW8Num1z6"/>
    <w:rsid w:val="001A1E07"/>
  </w:style>
  <w:style w:type="character" w:customStyle="1" w:styleId="WW8Num1z7">
    <w:name w:val="WW8Num1z7"/>
    <w:rsid w:val="001A1E07"/>
  </w:style>
  <w:style w:type="character" w:customStyle="1" w:styleId="WW8Num1z8">
    <w:name w:val="WW8Num1z8"/>
    <w:rsid w:val="001A1E07"/>
  </w:style>
  <w:style w:type="character" w:customStyle="1" w:styleId="WW8Num2z0">
    <w:name w:val="WW8Num2z0"/>
    <w:rsid w:val="001A1E07"/>
    <w:rPr>
      <w:shd w:val="clear" w:color="auto" w:fill="FFFFFF"/>
      <w:lang w:val="uk-UA"/>
    </w:rPr>
  </w:style>
  <w:style w:type="character" w:customStyle="1" w:styleId="WW8Num3z0">
    <w:name w:val="WW8Num3z0"/>
    <w:rsid w:val="001A1E07"/>
  </w:style>
  <w:style w:type="character" w:customStyle="1" w:styleId="WW8Num4z0">
    <w:name w:val="WW8Num4z0"/>
    <w:rsid w:val="001A1E07"/>
    <w:rPr>
      <w:rFonts w:ascii="Times New Roman" w:hAnsi="Times New Roman" w:cs="Times New Roman"/>
      <w:color w:val="000000"/>
      <w:sz w:val="22"/>
      <w:szCs w:val="22"/>
      <w:shd w:val="clear" w:color="auto" w:fill="FFFFFF"/>
      <w:lang w:val="uk-UA"/>
    </w:rPr>
  </w:style>
  <w:style w:type="character" w:customStyle="1" w:styleId="WW8Num5z0">
    <w:name w:val="WW8Num5z0"/>
    <w:rsid w:val="001A1E07"/>
    <w:rPr>
      <w:rFonts w:ascii="Times New Roman" w:hAnsi="Times New Roman" w:cs="Times New Roman"/>
      <w:sz w:val="24"/>
      <w:szCs w:val="24"/>
    </w:rPr>
  </w:style>
  <w:style w:type="character" w:customStyle="1" w:styleId="WW8Num5z1">
    <w:name w:val="WW8Num5z1"/>
    <w:rsid w:val="001A1E07"/>
  </w:style>
  <w:style w:type="character" w:customStyle="1" w:styleId="WW8Num5z2">
    <w:name w:val="WW8Num5z2"/>
    <w:rsid w:val="001A1E07"/>
  </w:style>
  <w:style w:type="character" w:customStyle="1" w:styleId="WW8Num5z3">
    <w:name w:val="WW8Num5z3"/>
    <w:rsid w:val="001A1E07"/>
  </w:style>
  <w:style w:type="character" w:customStyle="1" w:styleId="WW8Num5z4">
    <w:name w:val="WW8Num5z4"/>
    <w:rsid w:val="001A1E07"/>
  </w:style>
  <w:style w:type="character" w:customStyle="1" w:styleId="WW8Num5z5">
    <w:name w:val="WW8Num5z5"/>
    <w:rsid w:val="001A1E07"/>
  </w:style>
  <w:style w:type="character" w:customStyle="1" w:styleId="WW8Num5z6">
    <w:name w:val="WW8Num5z6"/>
    <w:rsid w:val="001A1E07"/>
  </w:style>
  <w:style w:type="character" w:customStyle="1" w:styleId="WW8Num5z7">
    <w:name w:val="WW8Num5z7"/>
    <w:rsid w:val="001A1E07"/>
  </w:style>
  <w:style w:type="character" w:customStyle="1" w:styleId="WW8Num5z8">
    <w:name w:val="WW8Num5z8"/>
    <w:rsid w:val="001A1E07"/>
  </w:style>
  <w:style w:type="character" w:customStyle="1" w:styleId="WW8Num6z0">
    <w:name w:val="WW8Num6z0"/>
    <w:rsid w:val="001A1E07"/>
    <w:rPr>
      <w:rFonts w:ascii="Times New Roman" w:eastAsia="Times New Roman" w:hAnsi="Times New Roman" w:cs="Times New Roman"/>
    </w:rPr>
  </w:style>
  <w:style w:type="character" w:customStyle="1" w:styleId="WW8Num7z0">
    <w:name w:val="WW8Num7z0"/>
    <w:rsid w:val="001A1E07"/>
    <w:rPr>
      <w:rFonts w:ascii="Times New Roman" w:hAnsi="Times New Roman" w:cs="Times New Roman"/>
      <w:b w:val="0"/>
      <w:sz w:val="28"/>
      <w:szCs w:val="28"/>
      <w:lang w:val="uk-UA"/>
    </w:rPr>
  </w:style>
  <w:style w:type="character" w:customStyle="1" w:styleId="WW8Num3z1">
    <w:name w:val="WW8Num3z1"/>
    <w:rsid w:val="001A1E07"/>
  </w:style>
  <w:style w:type="character" w:customStyle="1" w:styleId="WW8Num3z2">
    <w:name w:val="WW8Num3z2"/>
    <w:rsid w:val="001A1E07"/>
  </w:style>
  <w:style w:type="character" w:customStyle="1" w:styleId="WW8Num3z3">
    <w:name w:val="WW8Num3z3"/>
    <w:rsid w:val="001A1E07"/>
  </w:style>
  <w:style w:type="character" w:customStyle="1" w:styleId="WW8Num3z4">
    <w:name w:val="WW8Num3z4"/>
    <w:rsid w:val="001A1E07"/>
  </w:style>
  <w:style w:type="character" w:customStyle="1" w:styleId="WW8Num3z5">
    <w:name w:val="WW8Num3z5"/>
    <w:rsid w:val="001A1E07"/>
  </w:style>
  <w:style w:type="character" w:customStyle="1" w:styleId="WW8Num3z6">
    <w:name w:val="WW8Num3z6"/>
    <w:rsid w:val="001A1E07"/>
  </w:style>
  <w:style w:type="character" w:customStyle="1" w:styleId="WW8Num3z7">
    <w:name w:val="WW8Num3z7"/>
    <w:rsid w:val="001A1E07"/>
  </w:style>
  <w:style w:type="character" w:customStyle="1" w:styleId="WW8Num3z8">
    <w:name w:val="WW8Num3z8"/>
    <w:rsid w:val="001A1E07"/>
  </w:style>
  <w:style w:type="character" w:customStyle="1" w:styleId="WW8Num8z0">
    <w:name w:val="WW8Num8z0"/>
    <w:rsid w:val="001A1E07"/>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2">
    <w:name w:val="WW8Num8z2"/>
    <w:rsid w:val="001A1E07"/>
  </w:style>
  <w:style w:type="character" w:customStyle="1" w:styleId="WW8Num8z3">
    <w:name w:val="WW8Num8z3"/>
    <w:rsid w:val="001A1E07"/>
  </w:style>
  <w:style w:type="character" w:customStyle="1" w:styleId="WW8Num8z4">
    <w:name w:val="WW8Num8z4"/>
    <w:rsid w:val="001A1E07"/>
  </w:style>
  <w:style w:type="character" w:customStyle="1" w:styleId="WW8Num8z5">
    <w:name w:val="WW8Num8z5"/>
    <w:rsid w:val="001A1E07"/>
  </w:style>
  <w:style w:type="character" w:customStyle="1" w:styleId="WW8Num8z6">
    <w:name w:val="WW8Num8z6"/>
    <w:rsid w:val="001A1E07"/>
  </w:style>
  <w:style w:type="character" w:customStyle="1" w:styleId="WW8Num8z7">
    <w:name w:val="WW8Num8z7"/>
    <w:rsid w:val="001A1E07"/>
  </w:style>
  <w:style w:type="character" w:customStyle="1" w:styleId="WW8Num8z8">
    <w:name w:val="WW8Num8z8"/>
    <w:rsid w:val="001A1E07"/>
  </w:style>
  <w:style w:type="character" w:customStyle="1" w:styleId="WW8Num9z0">
    <w:name w:val="WW8Num9z0"/>
    <w:rsid w:val="001A1E0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1">
    <w:name w:val="WW8Num9z1"/>
    <w:rsid w:val="001A1E07"/>
  </w:style>
  <w:style w:type="character" w:customStyle="1" w:styleId="WW8Num9z2">
    <w:name w:val="WW8Num9z2"/>
    <w:rsid w:val="001A1E07"/>
  </w:style>
  <w:style w:type="character" w:customStyle="1" w:styleId="WW8Num9z3">
    <w:name w:val="WW8Num9z3"/>
    <w:rsid w:val="001A1E07"/>
  </w:style>
  <w:style w:type="character" w:customStyle="1" w:styleId="WW8Num9z4">
    <w:name w:val="WW8Num9z4"/>
    <w:rsid w:val="001A1E07"/>
  </w:style>
  <w:style w:type="character" w:customStyle="1" w:styleId="WW8Num9z5">
    <w:name w:val="WW8Num9z5"/>
    <w:rsid w:val="001A1E07"/>
  </w:style>
  <w:style w:type="character" w:customStyle="1" w:styleId="WW8Num9z6">
    <w:name w:val="WW8Num9z6"/>
    <w:rsid w:val="001A1E07"/>
  </w:style>
  <w:style w:type="character" w:customStyle="1" w:styleId="WW8Num9z7">
    <w:name w:val="WW8Num9z7"/>
    <w:rsid w:val="001A1E07"/>
  </w:style>
  <w:style w:type="character" w:customStyle="1" w:styleId="WW8Num9z8">
    <w:name w:val="WW8Num9z8"/>
    <w:rsid w:val="001A1E07"/>
  </w:style>
  <w:style w:type="character" w:customStyle="1" w:styleId="WW8Num10z0">
    <w:name w:val="WW8Num10z0"/>
    <w:rsid w:val="001A1E07"/>
    <w:rPr>
      <w:rFonts w:ascii="Calibri" w:eastAsia="Calibri" w:hAnsi="Calibri" w:cs="Times New Roman" w:hint="default"/>
    </w:rPr>
  </w:style>
  <w:style w:type="character" w:customStyle="1" w:styleId="WW8Num10z1">
    <w:name w:val="WW8Num10z1"/>
    <w:rsid w:val="001A1E07"/>
    <w:rPr>
      <w:rFonts w:ascii="Courier New" w:hAnsi="Courier New" w:cs="Courier New" w:hint="default"/>
    </w:rPr>
  </w:style>
  <w:style w:type="character" w:customStyle="1" w:styleId="WW8Num10z2">
    <w:name w:val="WW8Num10z2"/>
    <w:rsid w:val="001A1E07"/>
    <w:rPr>
      <w:rFonts w:ascii="Wingdings" w:hAnsi="Wingdings" w:cs="Wingdings" w:hint="default"/>
    </w:rPr>
  </w:style>
  <w:style w:type="character" w:customStyle="1" w:styleId="WW8Num10z3">
    <w:name w:val="WW8Num10z3"/>
    <w:rsid w:val="001A1E07"/>
    <w:rPr>
      <w:rFonts w:ascii="Symbol" w:hAnsi="Symbol" w:cs="Symbol" w:hint="default"/>
    </w:rPr>
  </w:style>
  <w:style w:type="character" w:customStyle="1" w:styleId="WW8Num11z0">
    <w:name w:val="WW8Num11z0"/>
    <w:rsid w:val="001A1E07"/>
    <w:rPr>
      <w:rFonts w:ascii="Symbol" w:hAnsi="Symbol" w:cs="Symbol" w:hint="default"/>
    </w:rPr>
  </w:style>
  <w:style w:type="character" w:customStyle="1" w:styleId="WW8Num11z1">
    <w:name w:val="WW8Num11z1"/>
    <w:rsid w:val="001A1E07"/>
    <w:rPr>
      <w:rFonts w:ascii="Courier New" w:hAnsi="Courier New" w:cs="Courier New" w:hint="default"/>
    </w:rPr>
  </w:style>
  <w:style w:type="character" w:customStyle="1" w:styleId="WW8Num11z2">
    <w:name w:val="WW8Num11z2"/>
    <w:rsid w:val="001A1E07"/>
    <w:rPr>
      <w:rFonts w:ascii="Wingdings" w:hAnsi="Wingdings" w:cs="Wingdings" w:hint="default"/>
    </w:rPr>
  </w:style>
  <w:style w:type="character" w:customStyle="1" w:styleId="WW8Num12z0">
    <w:name w:val="WW8Num12z0"/>
    <w:rsid w:val="001A1E07"/>
    <w:rPr>
      <w:rFonts w:ascii="Times New Roman" w:eastAsia="Times New Roman" w:hAnsi="Times New Roman" w:cs="Times New Roman" w:hint="default"/>
      <w:sz w:val="24"/>
      <w:szCs w:val="24"/>
    </w:rPr>
  </w:style>
  <w:style w:type="character" w:customStyle="1" w:styleId="WW8Num12z1">
    <w:name w:val="WW8Num12z1"/>
    <w:rsid w:val="001A1E07"/>
    <w:rPr>
      <w:rFonts w:ascii="Courier New" w:hAnsi="Courier New" w:cs="Courier New" w:hint="default"/>
    </w:rPr>
  </w:style>
  <w:style w:type="character" w:customStyle="1" w:styleId="WW8Num12z2">
    <w:name w:val="WW8Num12z2"/>
    <w:rsid w:val="001A1E07"/>
    <w:rPr>
      <w:rFonts w:ascii="Wingdings" w:hAnsi="Wingdings" w:cs="Wingdings" w:hint="default"/>
    </w:rPr>
  </w:style>
  <w:style w:type="character" w:customStyle="1" w:styleId="WW8Num12z3">
    <w:name w:val="WW8Num12z3"/>
    <w:rsid w:val="001A1E07"/>
    <w:rPr>
      <w:rFonts w:ascii="Symbol" w:hAnsi="Symbol" w:cs="Symbol" w:hint="default"/>
    </w:rPr>
  </w:style>
  <w:style w:type="character" w:customStyle="1" w:styleId="WW8Num13z0">
    <w:name w:val="WW8Num13z0"/>
    <w:rsid w:val="001A1E07"/>
    <w:rPr>
      <w:rFonts w:ascii="Times New Roman" w:eastAsia="Times New Roman" w:hAnsi="Times New Roman" w:cs="Times New Roman" w:hint="default"/>
    </w:rPr>
  </w:style>
  <w:style w:type="character" w:customStyle="1" w:styleId="WW8Num13z1">
    <w:name w:val="WW8Num13z1"/>
    <w:rsid w:val="001A1E07"/>
    <w:rPr>
      <w:rFonts w:ascii="Courier New" w:hAnsi="Courier New" w:cs="Courier New" w:hint="default"/>
    </w:rPr>
  </w:style>
  <w:style w:type="character" w:customStyle="1" w:styleId="WW8Num13z2">
    <w:name w:val="WW8Num13z2"/>
    <w:rsid w:val="001A1E07"/>
    <w:rPr>
      <w:rFonts w:ascii="Wingdings" w:hAnsi="Wingdings" w:cs="Wingdings" w:hint="default"/>
    </w:rPr>
  </w:style>
  <w:style w:type="character" w:customStyle="1" w:styleId="WW8Num13z3">
    <w:name w:val="WW8Num13z3"/>
    <w:rsid w:val="001A1E07"/>
    <w:rPr>
      <w:rFonts w:ascii="Symbol" w:hAnsi="Symbol" w:cs="Symbol" w:hint="default"/>
    </w:rPr>
  </w:style>
  <w:style w:type="character" w:customStyle="1" w:styleId="WW8Num14z0">
    <w:name w:val="WW8Num14z0"/>
    <w:rsid w:val="001A1E07"/>
    <w:rPr>
      <w:rFonts w:ascii="Times New Roman" w:eastAsia="Times New Roman" w:hAnsi="Times New Roman" w:cs="Times New Roman" w:hint="default"/>
    </w:rPr>
  </w:style>
  <w:style w:type="character" w:customStyle="1" w:styleId="WW8Num14z1">
    <w:name w:val="WW8Num14z1"/>
    <w:rsid w:val="001A1E07"/>
    <w:rPr>
      <w:rFonts w:ascii="Courier New" w:hAnsi="Courier New" w:cs="Courier New" w:hint="default"/>
    </w:rPr>
  </w:style>
  <w:style w:type="character" w:customStyle="1" w:styleId="WW8Num14z2">
    <w:name w:val="WW8Num14z2"/>
    <w:rsid w:val="001A1E07"/>
    <w:rPr>
      <w:rFonts w:ascii="Wingdings" w:hAnsi="Wingdings" w:cs="Wingdings" w:hint="default"/>
    </w:rPr>
  </w:style>
  <w:style w:type="character" w:customStyle="1" w:styleId="WW8Num14z3">
    <w:name w:val="WW8Num14z3"/>
    <w:rsid w:val="001A1E07"/>
    <w:rPr>
      <w:rFonts w:ascii="Symbol" w:hAnsi="Symbol" w:cs="Symbol" w:hint="default"/>
    </w:rPr>
  </w:style>
  <w:style w:type="character" w:customStyle="1" w:styleId="WW8Num15z0">
    <w:name w:val="WW8Num15z0"/>
    <w:rsid w:val="001A1E07"/>
    <w:rPr>
      <w:rFonts w:cs="Times New Roman"/>
      <w:b w:val="0"/>
    </w:rPr>
  </w:style>
  <w:style w:type="character" w:customStyle="1" w:styleId="WW8Num15z1">
    <w:name w:val="WW8Num15z1"/>
    <w:rsid w:val="001A1E07"/>
    <w:rPr>
      <w:rFonts w:cs="Times New Roman"/>
    </w:rPr>
  </w:style>
  <w:style w:type="character" w:customStyle="1" w:styleId="WW8Num16z0">
    <w:name w:val="WW8Num16z0"/>
    <w:rsid w:val="001A1E07"/>
    <w:rPr>
      <w:rFonts w:ascii="Times New Roman" w:eastAsia="Times New Roman" w:hAnsi="Times New Roman" w:cs="Times New Roman" w:hint="default"/>
    </w:rPr>
  </w:style>
  <w:style w:type="character" w:customStyle="1" w:styleId="WW8Num16z1">
    <w:name w:val="WW8Num16z1"/>
    <w:rsid w:val="001A1E07"/>
    <w:rPr>
      <w:rFonts w:ascii="Courier New" w:hAnsi="Courier New" w:cs="Courier New" w:hint="default"/>
    </w:rPr>
  </w:style>
  <w:style w:type="character" w:customStyle="1" w:styleId="WW8Num16z2">
    <w:name w:val="WW8Num16z2"/>
    <w:rsid w:val="001A1E07"/>
    <w:rPr>
      <w:rFonts w:ascii="Wingdings" w:hAnsi="Wingdings" w:cs="Wingdings" w:hint="default"/>
    </w:rPr>
  </w:style>
  <w:style w:type="character" w:customStyle="1" w:styleId="WW8Num16z3">
    <w:name w:val="WW8Num16z3"/>
    <w:rsid w:val="001A1E07"/>
    <w:rPr>
      <w:rFonts w:ascii="Symbol" w:hAnsi="Symbol" w:cs="Symbol" w:hint="default"/>
    </w:rPr>
  </w:style>
  <w:style w:type="character" w:customStyle="1" w:styleId="WW8Num17z0">
    <w:name w:val="WW8Num17z0"/>
    <w:rsid w:val="001A1E07"/>
    <w:rPr>
      <w:rFonts w:hint="default"/>
    </w:rPr>
  </w:style>
  <w:style w:type="character" w:customStyle="1" w:styleId="WW8Num17z1">
    <w:name w:val="WW8Num17z1"/>
    <w:rsid w:val="001A1E07"/>
  </w:style>
  <w:style w:type="character" w:customStyle="1" w:styleId="WW8Num17z2">
    <w:name w:val="WW8Num17z2"/>
    <w:rsid w:val="001A1E07"/>
  </w:style>
  <w:style w:type="character" w:customStyle="1" w:styleId="WW8Num17z3">
    <w:name w:val="WW8Num17z3"/>
    <w:rsid w:val="001A1E07"/>
  </w:style>
  <w:style w:type="character" w:customStyle="1" w:styleId="WW8Num17z4">
    <w:name w:val="WW8Num17z4"/>
    <w:rsid w:val="001A1E07"/>
  </w:style>
  <w:style w:type="character" w:customStyle="1" w:styleId="WW8Num17z5">
    <w:name w:val="WW8Num17z5"/>
    <w:rsid w:val="001A1E07"/>
  </w:style>
  <w:style w:type="character" w:customStyle="1" w:styleId="WW8Num17z6">
    <w:name w:val="WW8Num17z6"/>
    <w:rsid w:val="001A1E07"/>
  </w:style>
  <w:style w:type="character" w:customStyle="1" w:styleId="WW8Num17z7">
    <w:name w:val="WW8Num17z7"/>
    <w:rsid w:val="001A1E07"/>
  </w:style>
  <w:style w:type="character" w:customStyle="1" w:styleId="WW8Num17z8">
    <w:name w:val="WW8Num17z8"/>
    <w:rsid w:val="001A1E07"/>
  </w:style>
  <w:style w:type="character" w:customStyle="1" w:styleId="WW8Num18z0">
    <w:name w:val="WW8Num18z0"/>
    <w:rsid w:val="001A1E07"/>
    <w:rPr>
      <w:rFonts w:hint="default"/>
    </w:rPr>
  </w:style>
  <w:style w:type="character" w:customStyle="1" w:styleId="WW8Num18z1">
    <w:name w:val="WW8Num18z1"/>
    <w:rsid w:val="001A1E07"/>
  </w:style>
  <w:style w:type="character" w:customStyle="1" w:styleId="WW8Num18z2">
    <w:name w:val="WW8Num18z2"/>
    <w:rsid w:val="001A1E07"/>
  </w:style>
  <w:style w:type="character" w:customStyle="1" w:styleId="WW8Num18z3">
    <w:name w:val="WW8Num18z3"/>
    <w:rsid w:val="001A1E07"/>
  </w:style>
  <w:style w:type="character" w:customStyle="1" w:styleId="WW8Num18z4">
    <w:name w:val="WW8Num18z4"/>
    <w:rsid w:val="001A1E07"/>
  </w:style>
  <w:style w:type="character" w:customStyle="1" w:styleId="WW8Num18z5">
    <w:name w:val="WW8Num18z5"/>
    <w:rsid w:val="001A1E07"/>
  </w:style>
  <w:style w:type="character" w:customStyle="1" w:styleId="WW8Num18z6">
    <w:name w:val="WW8Num18z6"/>
    <w:rsid w:val="001A1E07"/>
  </w:style>
  <w:style w:type="character" w:customStyle="1" w:styleId="WW8Num18z7">
    <w:name w:val="WW8Num18z7"/>
    <w:rsid w:val="001A1E07"/>
  </w:style>
  <w:style w:type="character" w:customStyle="1" w:styleId="WW8Num18z8">
    <w:name w:val="WW8Num18z8"/>
    <w:rsid w:val="001A1E07"/>
  </w:style>
  <w:style w:type="character" w:customStyle="1" w:styleId="WW8Num19z0">
    <w:name w:val="WW8Num19z0"/>
    <w:rsid w:val="001A1E07"/>
    <w:rPr>
      <w:rFonts w:hint="default"/>
    </w:rPr>
  </w:style>
  <w:style w:type="character" w:customStyle="1" w:styleId="WW8Num19z1">
    <w:name w:val="WW8Num19z1"/>
    <w:rsid w:val="001A1E07"/>
  </w:style>
  <w:style w:type="character" w:customStyle="1" w:styleId="WW8Num19z2">
    <w:name w:val="WW8Num19z2"/>
    <w:rsid w:val="001A1E07"/>
  </w:style>
  <w:style w:type="character" w:customStyle="1" w:styleId="WW8Num19z3">
    <w:name w:val="WW8Num19z3"/>
    <w:rsid w:val="001A1E07"/>
  </w:style>
  <w:style w:type="character" w:customStyle="1" w:styleId="WW8Num19z4">
    <w:name w:val="WW8Num19z4"/>
    <w:rsid w:val="001A1E07"/>
  </w:style>
  <w:style w:type="character" w:customStyle="1" w:styleId="WW8Num19z5">
    <w:name w:val="WW8Num19z5"/>
    <w:rsid w:val="001A1E07"/>
  </w:style>
  <w:style w:type="character" w:customStyle="1" w:styleId="WW8Num19z6">
    <w:name w:val="WW8Num19z6"/>
    <w:rsid w:val="001A1E07"/>
  </w:style>
  <w:style w:type="character" w:customStyle="1" w:styleId="WW8Num19z7">
    <w:name w:val="WW8Num19z7"/>
    <w:rsid w:val="001A1E07"/>
  </w:style>
  <w:style w:type="character" w:customStyle="1" w:styleId="WW8Num19z8">
    <w:name w:val="WW8Num19z8"/>
    <w:rsid w:val="001A1E07"/>
  </w:style>
  <w:style w:type="character" w:customStyle="1" w:styleId="WW8Num20z0">
    <w:name w:val="WW8Num20z0"/>
    <w:rsid w:val="001A1E07"/>
    <w:rPr>
      <w:rFonts w:ascii="Times New Roman" w:hAnsi="Times New Roman" w:cs="Times New Roman" w:hint="default"/>
    </w:rPr>
  </w:style>
  <w:style w:type="character" w:customStyle="1" w:styleId="WW8Num21z0">
    <w:name w:val="WW8Num21z0"/>
    <w:rsid w:val="001A1E07"/>
    <w:rPr>
      <w:rFonts w:hint="default"/>
    </w:rPr>
  </w:style>
  <w:style w:type="character" w:customStyle="1" w:styleId="WW8Num21z1">
    <w:name w:val="WW8Num21z1"/>
    <w:rsid w:val="001A1E07"/>
  </w:style>
  <w:style w:type="character" w:customStyle="1" w:styleId="WW8Num21z2">
    <w:name w:val="WW8Num21z2"/>
    <w:rsid w:val="001A1E07"/>
  </w:style>
  <w:style w:type="character" w:customStyle="1" w:styleId="WW8Num21z3">
    <w:name w:val="WW8Num21z3"/>
    <w:rsid w:val="001A1E07"/>
  </w:style>
  <w:style w:type="character" w:customStyle="1" w:styleId="WW8Num21z4">
    <w:name w:val="WW8Num21z4"/>
    <w:rsid w:val="001A1E07"/>
  </w:style>
  <w:style w:type="character" w:customStyle="1" w:styleId="WW8Num21z5">
    <w:name w:val="WW8Num21z5"/>
    <w:rsid w:val="001A1E07"/>
  </w:style>
  <w:style w:type="character" w:customStyle="1" w:styleId="WW8Num21z6">
    <w:name w:val="WW8Num21z6"/>
    <w:rsid w:val="001A1E07"/>
  </w:style>
  <w:style w:type="character" w:customStyle="1" w:styleId="WW8Num21z7">
    <w:name w:val="WW8Num21z7"/>
    <w:rsid w:val="001A1E07"/>
  </w:style>
  <w:style w:type="character" w:customStyle="1" w:styleId="WW8Num21z8">
    <w:name w:val="WW8Num21z8"/>
    <w:rsid w:val="001A1E07"/>
  </w:style>
  <w:style w:type="character" w:customStyle="1" w:styleId="WW8Num22z0">
    <w:name w:val="WW8Num22z0"/>
    <w:rsid w:val="001A1E07"/>
    <w:rPr>
      <w:rFonts w:ascii="Symbol" w:hAnsi="Symbol" w:cs="Symbol" w:hint="default"/>
    </w:rPr>
  </w:style>
  <w:style w:type="character" w:customStyle="1" w:styleId="WW8Num22z1">
    <w:name w:val="WW8Num22z1"/>
    <w:rsid w:val="001A1E07"/>
    <w:rPr>
      <w:rFonts w:ascii="Courier New" w:hAnsi="Courier New" w:cs="Courier New" w:hint="default"/>
    </w:rPr>
  </w:style>
  <w:style w:type="character" w:customStyle="1" w:styleId="WW8Num22z2">
    <w:name w:val="WW8Num22z2"/>
    <w:rsid w:val="001A1E07"/>
    <w:rPr>
      <w:rFonts w:ascii="Wingdings" w:hAnsi="Wingdings" w:cs="Wingdings" w:hint="default"/>
    </w:rPr>
  </w:style>
  <w:style w:type="character" w:customStyle="1" w:styleId="WW8Num23z0">
    <w:name w:val="WW8Num23z0"/>
    <w:rsid w:val="001A1E07"/>
    <w:rPr>
      <w:rFonts w:ascii="Calibri" w:eastAsia="Times New Roman" w:hAnsi="Calibri" w:cs="Times New Roman"/>
    </w:rPr>
  </w:style>
  <w:style w:type="character" w:customStyle="1" w:styleId="WW8Num23z1">
    <w:name w:val="WW8Num23z1"/>
    <w:rsid w:val="001A1E07"/>
    <w:rPr>
      <w:rFonts w:ascii="Times New Roman" w:eastAsia="Times New Roman" w:hAnsi="Times New Roman" w:cs="Times New Roman"/>
    </w:rPr>
  </w:style>
  <w:style w:type="character" w:customStyle="1" w:styleId="WW8Num23z2">
    <w:name w:val="WW8Num23z2"/>
    <w:rsid w:val="001A1E07"/>
    <w:rPr>
      <w:rFonts w:cs="Times New Roman" w:hint="default"/>
    </w:rPr>
  </w:style>
  <w:style w:type="character" w:customStyle="1" w:styleId="WW8Num24z0">
    <w:name w:val="WW8Num24z0"/>
    <w:rsid w:val="001A1E07"/>
    <w:rPr>
      <w:rFonts w:ascii="Times New Roman" w:eastAsia="Times New Roman" w:hAnsi="Times New Roman" w:cs="Times New Roman" w:hint="default"/>
      <w:sz w:val="24"/>
    </w:rPr>
  </w:style>
  <w:style w:type="character" w:customStyle="1" w:styleId="WW8Num24z1">
    <w:name w:val="WW8Num24z1"/>
    <w:rsid w:val="001A1E07"/>
    <w:rPr>
      <w:rFonts w:ascii="Courier New" w:hAnsi="Courier New" w:cs="Courier New" w:hint="default"/>
    </w:rPr>
  </w:style>
  <w:style w:type="character" w:customStyle="1" w:styleId="WW8Num24z2">
    <w:name w:val="WW8Num24z2"/>
    <w:rsid w:val="001A1E07"/>
    <w:rPr>
      <w:rFonts w:ascii="Wingdings" w:hAnsi="Wingdings" w:cs="Wingdings" w:hint="default"/>
    </w:rPr>
  </w:style>
  <w:style w:type="character" w:customStyle="1" w:styleId="WW8Num24z3">
    <w:name w:val="WW8Num24z3"/>
    <w:rsid w:val="001A1E07"/>
    <w:rPr>
      <w:rFonts w:ascii="Symbol" w:hAnsi="Symbol" w:cs="Symbol" w:hint="default"/>
    </w:rPr>
  </w:style>
  <w:style w:type="character" w:customStyle="1" w:styleId="WW8Num25z0">
    <w:name w:val="WW8Num25z0"/>
    <w:rsid w:val="001A1E07"/>
    <w:rPr>
      <w:rFonts w:ascii="Wingdings" w:hAnsi="Wingdings" w:cs="Wingdings" w:hint="default"/>
    </w:rPr>
  </w:style>
  <w:style w:type="character" w:customStyle="1" w:styleId="WW8Num25z1">
    <w:name w:val="WW8Num25z1"/>
    <w:rsid w:val="001A1E07"/>
    <w:rPr>
      <w:rFonts w:ascii="Courier New" w:hAnsi="Courier New" w:cs="Courier New" w:hint="default"/>
    </w:rPr>
  </w:style>
  <w:style w:type="character" w:customStyle="1" w:styleId="WW8Num25z3">
    <w:name w:val="WW8Num25z3"/>
    <w:rsid w:val="001A1E07"/>
    <w:rPr>
      <w:rFonts w:ascii="Symbol" w:hAnsi="Symbol" w:cs="Symbol" w:hint="default"/>
    </w:rPr>
  </w:style>
  <w:style w:type="character" w:customStyle="1" w:styleId="WW8Num26z0">
    <w:name w:val="WW8Num26z0"/>
    <w:rsid w:val="001A1E07"/>
    <w:rPr>
      <w:rFonts w:hint="default"/>
    </w:rPr>
  </w:style>
  <w:style w:type="character" w:customStyle="1" w:styleId="WW8Num27z0">
    <w:name w:val="WW8Num27z0"/>
    <w:rsid w:val="001A1E07"/>
    <w:rPr>
      <w:rFonts w:cs="Times New Roman" w:hint="default"/>
    </w:rPr>
  </w:style>
  <w:style w:type="character" w:customStyle="1" w:styleId="WW8Num27z1">
    <w:name w:val="WW8Num27z1"/>
    <w:rsid w:val="001A1E07"/>
    <w:rPr>
      <w:rFonts w:cs="Times New Roman"/>
    </w:rPr>
  </w:style>
  <w:style w:type="character" w:customStyle="1" w:styleId="WW8Num28z0">
    <w:name w:val="WW8Num28z0"/>
    <w:rsid w:val="001A1E07"/>
    <w:rPr>
      <w:rFonts w:ascii="Times New Roman" w:eastAsia="Arial" w:hAnsi="Times New Roman" w:cs="Times New Roman" w:hint="default"/>
    </w:rPr>
  </w:style>
  <w:style w:type="character" w:customStyle="1" w:styleId="WW8Num28z1">
    <w:name w:val="WW8Num28z1"/>
    <w:rsid w:val="001A1E07"/>
    <w:rPr>
      <w:rFonts w:ascii="Courier New" w:hAnsi="Courier New" w:cs="Courier New" w:hint="default"/>
    </w:rPr>
  </w:style>
  <w:style w:type="character" w:customStyle="1" w:styleId="WW8Num28z2">
    <w:name w:val="WW8Num28z2"/>
    <w:rsid w:val="001A1E07"/>
    <w:rPr>
      <w:rFonts w:ascii="Wingdings" w:hAnsi="Wingdings" w:cs="Wingdings" w:hint="default"/>
    </w:rPr>
  </w:style>
  <w:style w:type="character" w:customStyle="1" w:styleId="WW8Num28z3">
    <w:name w:val="WW8Num28z3"/>
    <w:rsid w:val="001A1E07"/>
    <w:rPr>
      <w:rFonts w:ascii="Symbol" w:hAnsi="Symbol" w:cs="Symbol" w:hint="default"/>
    </w:rPr>
  </w:style>
  <w:style w:type="character" w:customStyle="1" w:styleId="WW8Num29z0">
    <w:name w:val="WW8Num29z0"/>
    <w:rsid w:val="001A1E07"/>
    <w:rPr>
      <w:rFonts w:cs="Times New Roman" w:hint="default"/>
    </w:rPr>
  </w:style>
  <w:style w:type="character" w:customStyle="1" w:styleId="WW8Num29z1">
    <w:name w:val="WW8Num29z1"/>
    <w:rsid w:val="001A1E07"/>
    <w:rPr>
      <w:rFonts w:cs="Times New Roman"/>
    </w:rPr>
  </w:style>
  <w:style w:type="character" w:customStyle="1" w:styleId="WW8Num30z0">
    <w:name w:val="WW8Num30z0"/>
    <w:rsid w:val="001A1E07"/>
    <w:rPr>
      <w:rFonts w:ascii="Arial" w:eastAsia="Times New Roman" w:hAnsi="Arial" w:cs="Arial" w:hint="default"/>
    </w:rPr>
  </w:style>
  <w:style w:type="character" w:customStyle="1" w:styleId="WW8Num30z1">
    <w:name w:val="WW8Num30z1"/>
    <w:rsid w:val="001A1E07"/>
    <w:rPr>
      <w:rFonts w:cs="Times New Roman"/>
    </w:rPr>
  </w:style>
  <w:style w:type="character" w:customStyle="1" w:styleId="WW8Num31z0">
    <w:name w:val="WW8Num31z0"/>
    <w:rsid w:val="001A1E07"/>
    <w:rPr>
      <w:rFonts w:ascii="Times New Roman" w:eastAsia="Times New Roman" w:hAnsi="Times New Roman" w:cs="Times New Roman" w:hint="default"/>
    </w:rPr>
  </w:style>
  <w:style w:type="character" w:customStyle="1" w:styleId="WW8Num31z1">
    <w:name w:val="WW8Num31z1"/>
    <w:rsid w:val="001A1E07"/>
    <w:rPr>
      <w:rFonts w:cs="Times New Roman"/>
    </w:rPr>
  </w:style>
  <w:style w:type="character" w:customStyle="1" w:styleId="WW8Num32z0">
    <w:name w:val="WW8Num32z0"/>
    <w:rsid w:val="001A1E07"/>
    <w:rPr>
      <w:rFonts w:ascii="Times New Roman" w:eastAsia="Courier New" w:hAnsi="Times New Roman" w:cs="Times New Roman" w:hint="default"/>
    </w:rPr>
  </w:style>
  <w:style w:type="character" w:customStyle="1" w:styleId="WW8Num32z1">
    <w:name w:val="WW8Num32z1"/>
    <w:rsid w:val="001A1E07"/>
    <w:rPr>
      <w:rFonts w:ascii="Courier New" w:hAnsi="Courier New" w:cs="Courier New" w:hint="default"/>
    </w:rPr>
  </w:style>
  <w:style w:type="character" w:customStyle="1" w:styleId="WW8Num32z2">
    <w:name w:val="WW8Num32z2"/>
    <w:rsid w:val="001A1E07"/>
    <w:rPr>
      <w:rFonts w:ascii="Wingdings" w:hAnsi="Wingdings" w:cs="Wingdings" w:hint="default"/>
    </w:rPr>
  </w:style>
  <w:style w:type="character" w:customStyle="1" w:styleId="WW8Num32z3">
    <w:name w:val="WW8Num32z3"/>
    <w:rsid w:val="001A1E07"/>
    <w:rPr>
      <w:rFonts w:ascii="Symbol" w:hAnsi="Symbol" w:cs="Symbol" w:hint="default"/>
    </w:rPr>
  </w:style>
  <w:style w:type="character" w:customStyle="1" w:styleId="WW8Num33z0">
    <w:name w:val="WW8Num33z0"/>
    <w:rsid w:val="001A1E07"/>
    <w:rPr>
      <w:rFonts w:ascii="Symbol" w:hAnsi="Symbol" w:cs="Symbol" w:hint="default"/>
    </w:rPr>
  </w:style>
  <w:style w:type="character" w:customStyle="1" w:styleId="WW8Num33z1">
    <w:name w:val="WW8Num33z1"/>
    <w:rsid w:val="001A1E07"/>
    <w:rPr>
      <w:rFonts w:ascii="Courier New" w:hAnsi="Courier New" w:cs="Courier New" w:hint="default"/>
    </w:rPr>
  </w:style>
  <w:style w:type="character" w:customStyle="1" w:styleId="WW8Num33z2">
    <w:name w:val="WW8Num33z2"/>
    <w:rsid w:val="001A1E07"/>
    <w:rPr>
      <w:rFonts w:ascii="Wingdings" w:hAnsi="Wingdings" w:cs="Wingdings" w:hint="default"/>
    </w:rPr>
  </w:style>
  <w:style w:type="character" w:customStyle="1" w:styleId="WW8Num34z0">
    <w:name w:val="WW8Num34z0"/>
    <w:rsid w:val="001A1E07"/>
    <w:rPr>
      <w:rFonts w:hint="default"/>
    </w:rPr>
  </w:style>
  <w:style w:type="character" w:customStyle="1" w:styleId="WW8Num34z1">
    <w:name w:val="WW8Num34z1"/>
    <w:rsid w:val="001A1E07"/>
  </w:style>
  <w:style w:type="character" w:customStyle="1" w:styleId="WW8Num34z2">
    <w:name w:val="WW8Num34z2"/>
    <w:rsid w:val="001A1E07"/>
  </w:style>
  <w:style w:type="character" w:customStyle="1" w:styleId="WW8Num34z3">
    <w:name w:val="WW8Num34z3"/>
    <w:rsid w:val="001A1E07"/>
  </w:style>
  <w:style w:type="character" w:customStyle="1" w:styleId="WW8Num34z4">
    <w:name w:val="WW8Num34z4"/>
    <w:rsid w:val="001A1E07"/>
  </w:style>
  <w:style w:type="character" w:customStyle="1" w:styleId="WW8Num34z5">
    <w:name w:val="WW8Num34z5"/>
    <w:rsid w:val="001A1E07"/>
  </w:style>
  <w:style w:type="character" w:customStyle="1" w:styleId="WW8Num34z6">
    <w:name w:val="WW8Num34z6"/>
    <w:rsid w:val="001A1E07"/>
  </w:style>
  <w:style w:type="character" w:customStyle="1" w:styleId="WW8Num34z7">
    <w:name w:val="WW8Num34z7"/>
    <w:rsid w:val="001A1E07"/>
  </w:style>
  <w:style w:type="character" w:customStyle="1" w:styleId="WW8Num34z8">
    <w:name w:val="WW8Num34z8"/>
    <w:rsid w:val="001A1E07"/>
  </w:style>
  <w:style w:type="character" w:customStyle="1" w:styleId="WW8Num35z0">
    <w:name w:val="WW8Num35z0"/>
    <w:rsid w:val="001A1E07"/>
    <w:rPr>
      <w:rFonts w:ascii="Times New Roman" w:eastAsia="Courier New" w:hAnsi="Times New Roman" w:cs="Times New Roman" w:hint="default"/>
    </w:rPr>
  </w:style>
  <w:style w:type="character" w:customStyle="1" w:styleId="WW8Num35z1">
    <w:name w:val="WW8Num35z1"/>
    <w:rsid w:val="001A1E07"/>
    <w:rPr>
      <w:rFonts w:ascii="Courier New" w:hAnsi="Courier New" w:cs="Courier New" w:hint="default"/>
    </w:rPr>
  </w:style>
  <w:style w:type="character" w:customStyle="1" w:styleId="WW8Num35z2">
    <w:name w:val="WW8Num35z2"/>
    <w:rsid w:val="001A1E07"/>
    <w:rPr>
      <w:rFonts w:ascii="Wingdings" w:hAnsi="Wingdings" w:cs="Wingdings" w:hint="default"/>
    </w:rPr>
  </w:style>
  <w:style w:type="character" w:customStyle="1" w:styleId="WW8Num35z3">
    <w:name w:val="WW8Num35z3"/>
    <w:rsid w:val="001A1E07"/>
    <w:rPr>
      <w:rFonts w:ascii="Symbol" w:hAnsi="Symbol" w:cs="Symbol" w:hint="default"/>
    </w:rPr>
  </w:style>
  <w:style w:type="character" w:customStyle="1" w:styleId="WW8Num36z0">
    <w:name w:val="WW8Num36z0"/>
    <w:rsid w:val="001A1E07"/>
    <w:rPr>
      <w:rFonts w:cs="Times New Roman"/>
    </w:rPr>
  </w:style>
  <w:style w:type="character" w:customStyle="1" w:styleId="WW8Num37z0">
    <w:name w:val="WW8Num37z0"/>
    <w:rsid w:val="001A1E07"/>
    <w:rPr>
      <w:rFonts w:hint="default"/>
    </w:rPr>
  </w:style>
  <w:style w:type="character" w:customStyle="1" w:styleId="WW8Num37z1">
    <w:name w:val="WW8Num37z1"/>
    <w:rsid w:val="001A1E07"/>
  </w:style>
  <w:style w:type="character" w:customStyle="1" w:styleId="WW8Num37z2">
    <w:name w:val="WW8Num37z2"/>
    <w:rsid w:val="001A1E07"/>
  </w:style>
  <w:style w:type="character" w:customStyle="1" w:styleId="WW8Num37z3">
    <w:name w:val="WW8Num37z3"/>
    <w:rsid w:val="001A1E07"/>
  </w:style>
  <w:style w:type="character" w:customStyle="1" w:styleId="WW8Num37z4">
    <w:name w:val="WW8Num37z4"/>
    <w:rsid w:val="001A1E07"/>
  </w:style>
  <w:style w:type="character" w:customStyle="1" w:styleId="WW8Num37z5">
    <w:name w:val="WW8Num37z5"/>
    <w:rsid w:val="001A1E07"/>
  </w:style>
  <w:style w:type="character" w:customStyle="1" w:styleId="WW8Num37z6">
    <w:name w:val="WW8Num37z6"/>
    <w:rsid w:val="001A1E07"/>
  </w:style>
  <w:style w:type="character" w:customStyle="1" w:styleId="WW8Num37z7">
    <w:name w:val="WW8Num37z7"/>
    <w:rsid w:val="001A1E07"/>
  </w:style>
  <w:style w:type="character" w:customStyle="1" w:styleId="WW8Num37z8">
    <w:name w:val="WW8Num37z8"/>
    <w:rsid w:val="001A1E07"/>
  </w:style>
  <w:style w:type="character" w:customStyle="1" w:styleId="WW8Num38z0">
    <w:name w:val="WW8Num38z0"/>
    <w:rsid w:val="001A1E07"/>
    <w:rPr>
      <w:rFonts w:ascii="Times New Roman" w:hAnsi="Times New Roman" w:cs="Times New Roman" w:hint="default"/>
      <w:sz w:val="24"/>
      <w:szCs w:val="24"/>
    </w:rPr>
  </w:style>
  <w:style w:type="character" w:customStyle="1" w:styleId="WW8Num38z1">
    <w:name w:val="WW8Num38z1"/>
    <w:rsid w:val="001A1E07"/>
    <w:rPr>
      <w:rFonts w:cs="Times New Roman" w:hint="default"/>
    </w:rPr>
  </w:style>
  <w:style w:type="character" w:customStyle="1" w:styleId="WW8Num39z0">
    <w:name w:val="WW8Num39z0"/>
    <w:rsid w:val="001A1E07"/>
    <w:rPr>
      <w:rFonts w:ascii="Calibri" w:eastAsia="Calibri" w:hAnsi="Calibri" w:cs="Times New Roman" w:hint="default"/>
    </w:rPr>
  </w:style>
  <w:style w:type="character" w:customStyle="1" w:styleId="WW8Num39z1">
    <w:name w:val="WW8Num39z1"/>
    <w:rsid w:val="001A1E07"/>
    <w:rPr>
      <w:rFonts w:ascii="Courier New" w:hAnsi="Courier New" w:cs="Courier New" w:hint="default"/>
    </w:rPr>
  </w:style>
  <w:style w:type="character" w:customStyle="1" w:styleId="WW8Num39z2">
    <w:name w:val="WW8Num39z2"/>
    <w:rsid w:val="001A1E07"/>
    <w:rPr>
      <w:rFonts w:ascii="Wingdings" w:hAnsi="Wingdings" w:cs="Wingdings" w:hint="default"/>
    </w:rPr>
  </w:style>
  <w:style w:type="character" w:customStyle="1" w:styleId="WW8Num39z3">
    <w:name w:val="WW8Num39z3"/>
    <w:rsid w:val="001A1E07"/>
    <w:rPr>
      <w:rFonts w:ascii="Symbol" w:hAnsi="Symbol" w:cs="Symbol" w:hint="default"/>
    </w:rPr>
  </w:style>
  <w:style w:type="character" w:customStyle="1" w:styleId="WW8Num40z0">
    <w:name w:val="WW8Num40z0"/>
    <w:rsid w:val="001A1E07"/>
    <w:rPr>
      <w:rFonts w:ascii="Times New Roman" w:eastAsia="Times New Roman" w:hAnsi="Times New Roman" w:cs="Times New Roman" w:hint="default"/>
    </w:rPr>
  </w:style>
  <w:style w:type="character" w:customStyle="1" w:styleId="WW8Num40z1">
    <w:name w:val="WW8Num40z1"/>
    <w:rsid w:val="001A1E07"/>
    <w:rPr>
      <w:rFonts w:ascii="Courier New" w:hAnsi="Courier New" w:cs="Courier New" w:hint="default"/>
    </w:rPr>
  </w:style>
  <w:style w:type="character" w:customStyle="1" w:styleId="WW8Num40z2">
    <w:name w:val="WW8Num40z2"/>
    <w:rsid w:val="001A1E07"/>
    <w:rPr>
      <w:rFonts w:ascii="Wingdings" w:hAnsi="Wingdings" w:cs="Wingdings" w:hint="default"/>
    </w:rPr>
  </w:style>
  <w:style w:type="character" w:customStyle="1" w:styleId="WW8Num40z3">
    <w:name w:val="WW8Num40z3"/>
    <w:rsid w:val="001A1E07"/>
    <w:rPr>
      <w:rFonts w:ascii="Symbol" w:hAnsi="Symbol" w:cs="Symbol" w:hint="default"/>
    </w:rPr>
  </w:style>
  <w:style w:type="character" w:customStyle="1" w:styleId="WW8Num41z0">
    <w:name w:val="WW8Num41z0"/>
    <w:rsid w:val="001A1E07"/>
    <w:rPr>
      <w:rFonts w:ascii="Wingdings" w:hAnsi="Wingdings" w:cs="Wingdings" w:hint="default"/>
    </w:rPr>
  </w:style>
  <w:style w:type="character" w:customStyle="1" w:styleId="WW8Num41z1">
    <w:name w:val="WW8Num41z1"/>
    <w:rsid w:val="001A1E07"/>
    <w:rPr>
      <w:rFonts w:ascii="Courier New" w:hAnsi="Courier New" w:cs="Courier New" w:hint="default"/>
    </w:rPr>
  </w:style>
  <w:style w:type="character" w:customStyle="1" w:styleId="WW8Num41z3">
    <w:name w:val="WW8Num41z3"/>
    <w:rsid w:val="001A1E07"/>
    <w:rPr>
      <w:rFonts w:ascii="Symbol" w:hAnsi="Symbol" w:cs="Symbol" w:hint="default"/>
    </w:rPr>
  </w:style>
  <w:style w:type="character" w:customStyle="1" w:styleId="WW8Num42z0">
    <w:name w:val="WW8Num42z0"/>
    <w:rsid w:val="001A1E07"/>
    <w:rPr>
      <w:rFonts w:cs="Times New Roman"/>
    </w:rPr>
  </w:style>
  <w:style w:type="character" w:customStyle="1" w:styleId="WW8Num43z0">
    <w:name w:val="WW8Num43z0"/>
    <w:rsid w:val="001A1E07"/>
    <w:rPr>
      <w:rFonts w:cs="Times New Roman" w:hint="default"/>
    </w:rPr>
  </w:style>
  <w:style w:type="character" w:customStyle="1" w:styleId="WW8NumSt5z0">
    <w:name w:val="WW8NumSt5z0"/>
    <w:rsid w:val="001A1E07"/>
    <w:rPr>
      <w:rFonts w:ascii="Arial" w:hAnsi="Arial" w:cs="Arial" w:hint="default"/>
    </w:rPr>
  </w:style>
  <w:style w:type="character" w:customStyle="1" w:styleId="WW8NumSt7z0">
    <w:name w:val="WW8NumSt7z0"/>
    <w:rsid w:val="001A1E07"/>
    <w:rPr>
      <w:rFonts w:ascii="Symbol" w:hAnsi="Symbol" w:cs="Symbol" w:hint="default"/>
    </w:rPr>
  </w:style>
  <w:style w:type="character" w:customStyle="1" w:styleId="11">
    <w:name w:val="Основной шрифт абзаца1"/>
    <w:rsid w:val="001A1E07"/>
  </w:style>
  <w:style w:type="character" w:customStyle="1" w:styleId="12">
    <w:name w:val="Знак Знак12"/>
    <w:rsid w:val="001A1E07"/>
    <w:rPr>
      <w:rFonts w:ascii="Times New Roman" w:eastAsia="Times New Roman" w:hAnsi="Times New Roman" w:cs="Times New Roman"/>
      <w:b/>
      <w:bCs/>
      <w:sz w:val="36"/>
      <w:szCs w:val="36"/>
    </w:rPr>
  </w:style>
  <w:style w:type="character" w:customStyle="1" w:styleId="110">
    <w:name w:val="Знак Знак11"/>
    <w:rsid w:val="001A1E07"/>
    <w:rPr>
      <w:rFonts w:ascii="Arial" w:hAnsi="Arial" w:cs="Arial"/>
      <w:b/>
      <w:bCs/>
      <w:sz w:val="22"/>
      <w:szCs w:val="22"/>
      <w:lang w:val="uk-UA" w:eastAsia="ar-SA" w:bidi="ar-SA"/>
    </w:rPr>
  </w:style>
  <w:style w:type="character" w:styleId="aa">
    <w:name w:val="Strong"/>
    <w:uiPriority w:val="99"/>
    <w:qFormat/>
    <w:rsid w:val="001A1E07"/>
    <w:rPr>
      <w:b/>
      <w:bCs/>
    </w:rPr>
  </w:style>
  <w:style w:type="character" w:customStyle="1" w:styleId="apple-converted-space">
    <w:name w:val="apple-converted-space"/>
    <w:basedOn w:val="11"/>
    <w:rsid w:val="001A1E07"/>
  </w:style>
  <w:style w:type="character" w:customStyle="1" w:styleId="NoSpacingChar">
    <w:name w:val="No Spacing Char"/>
    <w:rsid w:val="001A1E07"/>
    <w:rPr>
      <w:rFonts w:ascii="Calibri" w:hAnsi="Calibri" w:cs="Calibri"/>
      <w:sz w:val="22"/>
      <w:szCs w:val="22"/>
      <w:lang w:val="uk-UA" w:eastAsia="ar-SA" w:bidi="ar-SA"/>
    </w:rPr>
  </w:style>
  <w:style w:type="character" w:customStyle="1" w:styleId="postbody">
    <w:name w:val="postbody"/>
    <w:basedOn w:val="11"/>
    <w:rsid w:val="001A1E07"/>
  </w:style>
  <w:style w:type="character" w:customStyle="1" w:styleId="81">
    <w:name w:val="Знак Знак8"/>
    <w:rsid w:val="001A1E07"/>
    <w:rPr>
      <w:rFonts w:ascii="Arial" w:hAnsi="Arial" w:cs="Arial"/>
      <w:lang w:val="en-GB" w:eastAsia="ar-SA" w:bidi="ar-SA"/>
    </w:rPr>
  </w:style>
  <w:style w:type="character" w:customStyle="1" w:styleId="61">
    <w:name w:val="Знак Знак6"/>
    <w:rsid w:val="001A1E07"/>
    <w:rPr>
      <w:rFonts w:ascii="Calibri" w:hAnsi="Calibri" w:cs="Calibri"/>
      <w:sz w:val="22"/>
      <w:szCs w:val="22"/>
      <w:lang w:val="ru-RU" w:eastAsia="ar-SA" w:bidi="ar-SA"/>
    </w:rPr>
  </w:style>
  <w:style w:type="character" w:customStyle="1" w:styleId="5">
    <w:name w:val="Знак Знак5"/>
    <w:rsid w:val="001A1E07"/>
    <w:rPr>
      <w:szCs w:val="24"/>
      <w:lang w:val="uk-UA" w:eastAsia="ar-SA" w:bidi="ar-SA"/>
    </w:rPr>
  </w:style>
  <w:style w:type="character" w:customStyle="1" w:styleId="rvts0">
    <w:name w:val="rvts0"/>
    <w:basedOn w:val="11"/>
    <w:rsid w:val="001A1E07"/>
  </w:style>
  <w:style w:type="character" w:customStyle="1" w:styleId="23">
    <w:name w:val="Основной текст с отступом 2 Знак"/>
    <w:link w:val="24"/>
    <w:rsid w:val="001A1E07"/>
    <w:rPr>
      <w:rFonts w:ascii="Courier New" w:eastAsia="Courier New" w:hAnsi="Courier New" w:cs="Courier New"/>
      <w:lang w:eastAsia="ar-SA"/>
    </w:rPr>
  </w:style>
  <w:style w:type="paragraph" w:styleId="24">
    <w:name w:val="Body Text Indent 2"/>
    <w:basedOn w:val="a"/>
    <w:link w:val="23"/>
    <w:unhideWhenUsed/>
    <w:rsid w:val="001A1E07"/>
    <w:pPr>
      <w:spacing w:after="120" w:line="480" w:lineRule="auto"/>
      <w:ind w:left="283"/>
    </w:pPr>
    <w:rPr>
      <w:rFonts w:ascii="Courier New" w:eastAsia="Courier New" w:hAnsi="Courier New" w:cs="Courier New"/>
      <w:lang w:eastAsia="ar-SA"/>
    </w:rPr>
  </w:style>
  <w:style w:type="character" w:customStyle="1" w:styleId="210">
    <w:name w:val="Основной текст с отступом 2 Знак1"/>
    <w:basedOn w:val="a1"/>
    <w:uiPriority w:val="99"/>
    <w:semiHidden/>
    <w:rsid w:val="001A1E07"/>
  </w:style>
  <w:style w:type="character" w:styleId="ab">
    <w:name w:val="page number"/>
    <w:basedOn w:val="11"/>
    <w:rsid w:val="001A1E07"/>
  </w:style>
  <w:style w:type="character" w:customStyle="1" w:styleId="31">
    <w:name w:val="Знак Знак3"/>
    <w:rsid w:val="001A1E07"/>
    <w:rPr>
      <w:rFonts w:ascii="Tahoma" w:hAnsi="Tahoma" w:cs="Tahoma"/>
      <w:sz w:val="16"/>
      <w:szCs w:val="16"/>
      <w:lang w:val="ru-RU" w:eastAsia="ar-SA" w:bidi="ar-SA"/>
    </w:rPr>
  </w:style>
  <w:style w:type="character" w:customStyle="1" w:styleId="25">
    <w:name w:val="Знак Знак2"/>
    <w:rsid w:val="001A1E07"/>
    <w:rPr>
      <w:rFonts w:ascii="Calibri" w:hAnsi="Calibri" w:cs="Calibri"/>
      <w:sz w:val="16"/>
      <w:szCs w:val="16"/>
      <w:lang w:val="ru-RU" w:eastAsia="ar-SA" w:bidi="ar-SA"/>
    </w:rPr>
  </w:style>
  <w:style w:type="character" w:customStyle="1" w:styleId="13">
    <w:name w:val="Знак Знак1"/>
    <w:rsid w:val="001A1E07"/>
    <w:rPr>
      <w:rFonts w:ascii="Calibri" w:hAnsi="Calibri" w:cs="Calibri"/>
      <w:sz w:val="16"/>
      <w:szCs w:val="16"/>
      <w:lang w:val="ru-RU" w:eastAsia="ar-SA" w:bidi="ar-SA"/>
    </w:rPr>
  </w:style>
  <w:style w:type="character" w:customStyle="1" w:styleId="7">
    <w:name w:val="Знак Знак7"/>
    <w:rsid w:val="001A1E07"/>
    <w:rPr>
      <w:rFonts w:ascii="Courier New" w:hAnsi="Courier New" w:cs="Courier New"/>
      <w:sz w:val="20"/>
      <w:szCs w:val="20"/>
    </w:rPr>
  </w:style>
  <w:style w:type="character" w:customStyle="1" w:styleId="apple-style-span">
    <w:name w:val="apple-style-span"/>
    <w:basedOn w:val="11"/>
    <w:rsid w:val="001A1E07"/>
  </w:style>
  <w:style w:type="character" w:customStyle="1" w:styleId="ac">
    <w:name w:val="Знак Знак"/>
    <w:rsid w:val="001A1E07"/>
    <w:rPr>
      <w:b/>
      <w:sz w:val="32"/>
      <w:lang w:val="uk-UA" w:eastAsia="ar-SA" w:bidi="ar-SA"/>
    </w:rPr>
  </w:style>
  <w:style w:type="character" w:customStyle="1" w:styleId="FontStyle17">
    <w:name w:val="Font Style17"/>
    <w:rsid w:val="001A1E07"/>
    <w:rPr>
      <w:rFonts w:ascii="Arial" w:hAnsi="Arial" w:cs="Arial"/>
      <w:sz w:val="22"/>
      <w:szCs w:val="22"/>
    </w:rPr>
  </w:style>
  <w:style w:type="character" w:customStyle="1" w:styleId="FontStyle11">
    <w:name w:val="Font Style11"/>
    <w:rsid w:val="001A1E07"/>
    <w:rPr>
      <w:rFonts w:ascii="Times New Roman" w:hAnsi="Times New Roman" w:cs="Times New Roman"/>
      <w:sz w:val="22"/>
      <w:szCs w:val="22"/>
    </w:rPr>
  </w:style>
  <w:style w:type="character" w:customStyle="1" w:styleId="100">
    <w:name w:val="Знак Знак10"/>
    <w:rsid w:val="001A1E07"/>
    <w:rPr>
      <w:rFonts w:ascii="Arial" w:hAnsi="Arial" w:cs="Arial"/>
      <w:b/>
      <w:bCs/>
      <w:sz w:val="22"/>
      <w:szCs w:val="22"/>
      <w:lang w:val="uk-UA" w:eastAsia="ar-SA" w:bidi="ar-SA"/>
    </w:rPr>
  </w:style>
  <w:style w:type="character" w:customStyle="1" w:styleId="9">
    <w:name w:val="Знак Знак9"/>
    <w:rsid w:val="001A1E07"/>
    <w:rPr>
      <w:rFonts w:ascii="Courier New" w:eastAsia="Courier New" w:hAnsi="Courier New" w:cs="Courier New"/>
      <w:lang w:val="ru-RU" w:eastAsia="ar-SA" w:bidi="ar-SA"/>
    </w:rPr>
  </w:style>
  <w:style w:type="character" w:customStyle="1" w:styleId="rvts46">
    <w:name w:val="rvts46"/>
    <w:basedOn w:val="11"/>
    <w:rsid w:val="001A1E07"/>
  </w:style>
  <w:style w:type="character" w:customStyle="1" w:styleId="rvts37">
    <w:name w:val="rvts37"/>
    <w:basedOn w:val="11"/>
    <w:rsid w:val="001A1E07"/>
  </w:style>
  <w:style w:type="character" w:customStyle="1" w:styleId="rvts11">
    <w:name w:val="rvts11"/>
    <w:basedOn w:val="11"/>
    <w:rsid w:val="001A1E07"/>
  </w:style>
  <w:style w:type="character" w:customStyle="1" w:styleId="Web">
    <w:name w:val="Обычный (Web) Знак"/>
    <w:rsid w:val="001A1E07"/>
    <w:rPr>
      <w:sz w:val="24"/>
      <w:szCs w:val="24"/>
      <w:lang w:val="ru-RU" w:eastAsia="ar-SA" w:bidi="ar-SA"/>
    </w:rPr>
  </w:style>
  <w:style w:type="character" w:customStyle="1" w:styleId="rvts23">
    <w:name w:val="rvts23"/>
    <w:basedOn w:val="11"/>
    <w:rsid w:val="001A1E07"/>
  </w:style>
  <w:style w:type="character" w:customStyle="1" w:styleId="ad">
    <w:name w:val="Основной текст + Полужирный"/>
    <w:rsid w:val="001A1E07"/>
    <w:rPr>
      <w:rFonts w:ascii="Times New Roman" w:hAnsi="Times New Roman" w:cs="Times New Roman"/>
      <w:sz w:val="23"/>
      <w:shd w:val="clear" w:color="auto" w:fill="FFFFFF"/>
    </w:rPr>
  </w:style>
  <w:style w:type="character" w:customStyle="1" w:styleId="rvts9">
    <w:name w:val="rvts9"/>
    <w:basedOn w:val="11"/>
    <w:rsid w:val="001A1E07"/>
  </w:style>
  <w:style w:type="character" w:customStyle="1" w:styleId="BodyTextChar">
    <w:name w:val="Body Text Char"/>
    <w:rsid w:val="001A1E07"/>
    <w:rPr>
      <w:rFonts w:ascii="Arial" w:hAnsi="Arial" w:cs="Arial"/>
      <w:lang w:val="en-GB" w:eastAsia="ar-SA" w:bidi="ar-SA"/>
    </w:rPr>
  </w:style>
  <w:style w:type="paragraph" w:styleId="ae">
    <w:name w:val="Title"/>
    <w:basedOn w:val="a"/>
    <w:next w:val="a0"/>
    <w:link w:val="14"/>
    <w:rsid w:val="001A1E07"/>
    <w:pPr>
      <w:keepNext/>
      <w:spacing w:before="240" w:after="120" w:line="276" w:lineRule="auto"/>
    </w:pPr>
    <w:rPr>
      <w:rFonts w:ascii="Arial" w:eastAsia="Microsoft YaHei" w:hAnsi="Arial" w:cs="Lucida Sans"/>
      <w:sz w:val="28"/>
      <w:szCs w:val="28"/>
      <w:lang w:val="uk-UA" w:eastAsia="ar-SA"/>
    </w:rPr>
  </w:style>
  <w:style w:type="character" w:customStyle="1" w:styleId="14">
    <w:name w:val="Заголовок Знак1"/>
    <w:basedOn w:val="a1"/>
    <w:link w:val="ae"/>
    <w:rsid w:val="001A1E07"/>
    <w:rPr>
      <w:rFonts w:ascii="Arial" w:eastAsia="Microsoft YaHei" w:hAnsi="Arial" w:cs="Lucida Sans"/>
      <w:sz w:val="28"/>
      <w:szCs w:val="28"/>
      <w:lang w:val="uk-UA" w:eastAsia="ar-SA"/>
    </w:rPr>
  </w:style>
  <w:style w:type="paragraph" w:styleId="af">
    <w:name w:val="List"/>
    <w:basedOn w:val="a"/>
    <w:rsid w:val="001A1E07"/>
    <w:pPr>
      <w:spacing w:after="0" w:line="240" w:lineRule="auto"/>
      <w:ind w:left="283" w:hanging="283"/>
    </w:pPr>
    <w:rPr>
      <w:rFonts w:ascii="Times New Roman" w:eastAsia="Times New Roman" w:hAnsi="Times New Roman" w:cs="Times New Roman"/>
      <w:sz w:val="24"/>
      <w:szCs w:val="24"/>
      <w:lang w:val="uk-UA" w:eastAsia="ar-SA"/>
    </w:rPr>
  </w:style>
  <w:style w:type="paragraph" w:customStyle="1" w:styleId="15">
    <w:name w:val="Название1"/>
    <w:basedOn w:val="a"/>
    <w:rsid w:val="001A1E07"/>
    <w:pPr>
      <w:suppressLineNumbers/>
      <w:spacing w:before="120" w:after="120" w:line="276" w:lineRule="auto"/>
    </w:pPr>
    <w:rPr>
      <w:rFonts w:ascii="Calibri" w:eastAsia="Calibri" w:hAnsi="Calibri" w:cs="Lucida Sans"/>
      <w:i/>
      <w:iCs/>
      <w:sz w:val="24"/>
      <w:szCs w:val="24"/>
      <w:lang w:val="uk-UA" w:eastAsia="ar-SA"/>
    </w:rPr>
  </w:style>
  <w:style w:type="paragraph" w:customStyle="1" w:styleId="16">
    <w:name w:val="Указатель1"/>
    <w:basedOn w:val="a"/>
    <w:rsid w:val="001A1E07"/>
    <w:pPr>
      <w:suppressLineNumbers/>
      <w:spacing w:after="200" w:line="276" w:lineRule="auto"/>
    </w:pPr>
    <w:rPr>
      <w:rFonts w:ascii="Calibri" w:eastAsia="Calibri" w:hAnsi="Calibri" w:cs="Lucida Sans"/>
      <w:lang w:val="uk-UA" w:eastAsia="ar-SA"/>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rsid w:val="001A1E07"/>
    <w:pPr>
      <w:spacing w:before="280" w:after="280" w:line="240" w:lineRule="auto"/>
    </w:pPr>
    <w:rPr>
      <w:rFonts w:ascii="Times New Roman" w:eastAsia="Times New Roman" w:hAnsi="Times New Roman" w:cs="Times New Roman"/>
      <w:sz w:val="24"/>
      <w:szCs w:val="24"/>
      <w:lang w:eastAsia="ar-SA"/>
    </w:rPr>
  </w:style>
  <w:style w:type="character" w:customStyle="1" w:styleId="af1">
    <w:name w:val="Обычный (веб) Знак"/>
    <w:aliases w:val="Обычный (Web)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rsid w:val="001A1E07"/>
    <w:rPr>
      <w:rFonts w:ascii="Times New Roman" w:eastAsia="Times New Roman" w:hAnsi="Times New Roman" w:cs="Times New Roman"/>
      <w:sz w:val="24"/>
      <w:szCs w:val="24"/>
      <w:lang w:eastAsia="ar-SA"/>
    </w:rPr>
  </w:style>
  <w:style w:type="paragraph" w:customStyle="1" w:styleId="41">
    <w:name w:val="Знак Знак4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rvps2">
    <w:name w:val="rvps2"/>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17">
    <w:name w:val="Без интервала1"/>
    <w:rsid w:val="001A1E07"/>
    <w:pPr>
      <w:suppressAutoHyphens/>
      <w:spacing w:after="0" w:line="240" w:lineRule="auto"/>
    </w:pPr>
    <w:rPr>
      <w:rFonts w:ascii="Calibri" w:eastAsia="Times New Roman" w:hAnsi="Calibri" w:cs="Times New Roman"/>
      <w:lang w:val="uk-UA" w:eastAsia="ar-SA"/>
    </w:rPr>
  </w:style>
  <w:style w:type="paragraph" w:customStyle="1" w:styleId="220">
    <w:name w:val="Основной текст с отступом 22"/>
    <w:basedOn w:val="a"/>
    <w:rsid w:val="001A1E07"/>
    <w:pPr>
      <w:spacing w:after="120" w:line="480" w:lineRule="auto"/>
      <w:ind w:left="283"/>
    </w:pPr>
    <w:rPr>
      <w:rFonts w:ascii="Calibri" w:eastAsia="Times New Roman" w:hAnsi="Calibri" w:cs="Times New Roman"/>
      <w:lang w:eastAsia="ar-SA"/>
    </w:rPr>
  </w:style>
  <w:style w:type="paragraph" w:styleId="af2">
    <w:name w:val="endnote text"/>
    <w:basedOn w:val="a"/>
    <w:link w:val="af3"/>
    <w:rsid w:val="001A1E07"/>
    <w:pPr>
      <w:widowControl w:val="0"/>
      <w:spacing w:before="140" w:after="0" w:line="240" w:lineRule="auto"/>
      <w:ind w:firstLine="680"/>
      <w:jc w:val="both"/>
    </w:pPr>
    <w:rPr>
      <w:rFonts w:ascii="Times New Roman" w:eastAsia="Times New Roman" w:hAnsi="Times New Roman" w:cs="Times New Roman"/>
      <w:sz w:val="20"/>
      <w:szCs w:val="24"/>
      <w:lang w:val="uk-UA" w:eastAsia="ar-SA"/>
    </w:rPr>
  </w:style>
  <w:style w:type="character" w:customStyle="1" w:styleId="af3">
    <w:name w:val="Текст концевой сноски Знак"/>
    <w:basedOn w:val="a1"/>
    <w:link w:val="af2"/>
    <w:rsid w:val="001A1E07"/>
    <w:rPr>
      <w:rFonts w:ascii="Times New Roman" w:eastAsia="Times New Roman" w:hAnsi="Times New Roman" w:cs="Times New Roman"/>
      <w:sz w:val="20"/>
      <w:szCs w:val="24"/>
      <w:lang w:val="uk-UA" w:eastAsia="ar-SA"/>
    </w:rPr>
  </w:style>
  <w:style w:type="paragraph" w:customStyle="1" w:styleId="af4">
    <w:name w:val="Содержимое таблицы"/>
    <w:basedOn w:val="a"/>
    <w:rsid w:val="001A1E07"/>
    <w:pPr>
      <w:suppressLineNumbers/>
      <w:spacing w:after="200" w:line="276" w:lineRule="auto"/>
    </w:pPr>
    <w:rPr>
      <w:rFonts w:ascii="Calibri" w:eastAsia="Calibri" w:hAnsi="Calibri" w:cs="Times New Roman"/>
      <w:lang w:val="uk-UA" w:eastAsia="ar-SA"/>
    </w:rPr>
  </w:style>
  <w:style w:type="paragraph" w:customStyle="1" w:styleId="af5">
    <w:name w:val="Заголовок таблицы"/>
    <w:basedOn w:val="a"/>
    <w:rsid w:val="001A1E07"/>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paragraph" w:customStyle="1" w:styleId="26">
    <w:name w:val="Цитата2"/>
    <w:basedOn w:val="a"/>
    <w:rsid w:val="001A1E07"/>
    <w:pPr>
      <w:spacing w:after="0" w:line="240" w:lineRule="auto"/>
      <w:ind w:left="284" w:right="-58" w:firstLine="436"/>
      <w:jc w:val="both"/>
    </w:pPr>
    <w:rPr>
      <w:rFonts w:ascii="Times New Roman" w:eastAsia="Times New Roman" w:hAnsi="Times New Roman" w:cs="Times New Roman"/>
      <w:sz w:val="24"/>
      <w:szCs w:val="20"/>
      <w:lang w:eastAsia="ar-SA"/>
    </w:rPr>
  </w:style>
  <w:style w:type="paragraph" w:styleId="HTML">
    <w:name w:val="HTML Preformatted"/>
    <w:basedOn w:val="a"/>
    <w:link w:val="HTML0"/>
    <w:rsid w:val="001A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ar-SA"/>
    </w:rPr>
  </w:style>
  <w:style w:type="character" w:customStyle="1" w:styleId="HTML0">
    <w:name w:val="Стандартный HTML Знак"/>
    <w:basedOn w:val="a1"/>
    <w:link w:val="HTML"/>
    <w:rsid w:val="001A1E07"/>
    <w:rPr>
      <w:rFonts w:ascii="Courier New" w:eastAsia="Courier New" w:hAnsi="Courier New" w:cs="Times New Roman"/>
      <w:sz w:val="20"/>
      <w:szCs w:val="20"/>
      <w:lang w:eastAsia="ar-SA"/>
    </w:rPr>
  </w:style>
  <w:style w:type="paragraph" w:styleId="af6">
    <w:name w:val="footer"/>
    <w:basedOn w:val="a"/>
    <w:link w:val="af7"/>
    <w:rsid w:val="001A1E07"/>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1"/>
    <w:link w:val="af6"/>
    <w:rsid w:val="001A1E07"/>
    <w:rPr>
      <w:rFonts w:ascii="Times New Roman" w:eastAsia="Times New Roman" w:hAnsi="Times New Roman" w:cs="Times New Roman"/>
      <w:sz w:val="24"/>
      <w:szCs w:val="24"/>
      <w:lang w:eastAsia="ar-SA"/>
    </w:rPr>
  </w:style>
  <w:style w:type="paragraph" w:customStyle="1" w:styleId="af8">
    <w:name w:val="Нормальний текст"/>
    <w:basedOn w:val="a"/>
    <w:rsid w:val="001A1E07"/>
    <w:pPr>
      <w:spacing w:before="120" w:after="0" w:line="240" w:lineRule="auto"/>
      <w:ind w:firstLine="567"/>
      <w:jc w:val="both"/>
    </w:pPr>
    <w:rPr>
      <w:rFonts w:ascii="Antiqua" w:eastAsia="Times New Roman" w:hAnsi="Antiqua" w:cs="Antiqua"/>
      <w:sz w:val="26"/>
      <w:szCs w:val="20"/>
      <w:lang w:val="uk-UA" w:eastAsia="ar-SA"/>
    </w:rPr>
  </w:style>
  <w:style w:type="paragraph" w:styleId="af9">
    <w:name w:val="Balloon Text"/>
    <w:basedOn w:val="a"/>
    <w:link w:val="afa"/>
    <w:rsid w:val="001A1E07"/>
    <w:pPr>
      <w:spacing w:after="0" w:line="240" w:lineRule="auto"/>
    </w:pPr>
    <w:rPr>
      <w:rFonts w:ascii="Tahoma" w:eastAsia="Times New Roman" w:hAnsi="Tahoma" w:cs="Times New Roman"/>
      <w:sz w:val="16"/>
      <w:szCs w:val="16"/>
      <w:lang w:eastAsia="ar-SA"/>
    </w:rPr>
  </w:style>
  <w:style w:type="character" w:customStyle="1" w:styleId="afa">
    <w:name w:val="Текст выноски Знак"/>
    <w:basedOn w:val="a1"/>
    <w:link w:val="af9"/>
    <w:rsid w:val="001A1E07"/>
    <w:rPr>
      <w:rFonts w:ascii="Tahoma" w:eastAsia="Times New Roman" w:hAnsi="Tahoma" w:cs="Times New Roman"/>
      <w:sz w:val="16"/>
      <w:szCs w:val="16"/>
      <w:lang w:eastAsia="ar-SA"/>
    </w:rPr>
  </w:style>
  <w:style w:type="paragraph" w:styleId="afb">
    <w:name w:val="header"/>
    <w:basedOn w:val="a"/>
    <w:link w:val="afc"/>
    <w:rsid w:val="001A1E07"/>
    <w:pPr>
      <w:tabs>
        <w:tab w:val="center" w:pos="4819"/>
        <w:tab w:val="right" w:pos="9639"/>
      </w:tabs>
      <w:spacing w:after="0" w:line="240" w:lineRule="auto"/>
    </w:pPr>
    <w:rPr>
      <w:rFonts w:ascii="Times New Roman" w:eastAsia="Times New Roman" w:hAnsi="Times New Roman" w:cs="Times New Roman"/>
      <w:sz w:val="24"/>
      <w:szCs w:val="24"/>
      <w:lang w:eastAsia="ar-SA"/>
    </w:rPr>
  </w:style>
  <w:style w:type="character" w:customStyle="1" w:styleId="afc">
    <w:name w:val="Верхний колонтитул Знак"/>
    <w:basedOn w:val="a1"/>
    <w:link w:val="afb"/>
    <w:rsid w:val="001A1E07"/>
    <w:rPr>
      <w:rFonts w:ascii="Times New Roman" w:eastAsia="Times New Roman" w:hAnsi="Times New Roman" w:cs="Times New Roman"/>
      <w:sz w:val="24"/>
      <w:szCs w:val="24"/>
      <w:lang w:eastAsia="ar-SA"/>
    </w:rPr>
  </w:style>
  <w:style w:type="paragraph" w:customStyle="1" w:styleId="FR1">
    <w:name w:val="FR1"/>
    <w:rsid w:val="001A1E07"/>
    <w:pPr>
      <w:widowControl w:val="0"/>
      <w:suppressAutoHyphens/>
      <w:autoSpaceDE w:val="0"/>
      <w:spacing w:before="60" w:after="0" w:line="240" w:lineRule="auto"/>
      <w:ind w:left="80"/>
      <w:jc w:val="center"/>
    </w:pPr>
    <w:rPr>
      <w:rFonts w:ascii="Times New Roman" w:eastAsia="Times New Roman" w:hAnsi="Times New Roman" w:cs="Times New Roman"/>
      <w:b/>
      <w:bCs/>
      <w:sz w:val="40"/>
      <w:szCs w:val="40"/>
      <w:lang w:val="uk-UA" w:eastAsia="ar-SA"/>
    </w:rPr>
  </w:style>
  <w:style w:type="paragraph" w:customStyle="1" w:styleId="211">
    <w:name w:val="Основной текст с отступом 21"/>
    <w:basedOn w:val="a"/>
    <w:rsid w:val="001A1E07"/>
    <w:pPr>
      <w:widowControl w:val="0"/>
      <w:suppressAutoHyphens/>
      <w:autoSpaceDE w:val="0"/>
      <w:spacing w:after="0" w:line="240" w:lineRule="auto"/>
      <w:ind w:left="360"/>
      <w:jc w:val="both"/>
    </w:pPr>
    <w:rPr>
      <w:rFonts w:ascii="Times New Roman CYR" w:eastAsia="Times New Roman" w:hAnsi="Times New Roman CYR" w:cs="Times New Roman CYR"/>
      <w:sz w:val="24"/>
      <w:szCs w:val="24"/>
      <w:lang w:val="uk-UA" w:eastAsia="ar-SA"/>
    </w:rPr>
  </w:style>
  <w:style w:type="paragraph" w:customStyle="1" w:styleId="310">
    <w:name w:val="Основной текст 31"/>
    <w:basedOn w:val="a"/>
    <w:rsid w:val="001A1E07"/>
    <w:pPr>
      <w:spacing w:after="120" w:line="276" w:lineRule="auto"/>
    </w:pPr>
    <w:rPr>
      <w:rFonts w:ascii="Calibri" w:eastAsia="Times New Roman" w:hAnsi="Calibri" w:cs="Times New Roman"/>
      <w:sz w:val="16"/>
      <w:szCs w:val="16"/>
      <w:lang w:eastAsia="ar-SA"/>
    </w:rPr>
  </w:style>
  <w:style w:type="paragraph" w:customStyle="1" w:styleId="32">
    <w:name w:val="Основной текст с отступом 32"/>
    <w:basedOn w:val="a"/>
    <w:rsid w:val="001A1E07"/>
    <w:pPr>
      <w:spacing w:after="120" w:line="276" w:lineRule="auto"/>
      <w:ind w:left="283"/>
    </w:pPr>
    <w:rPr>
      <w:rFonts w:ascii="Calibri" w:eastAsia="Times New Roman" w:hAnsi="Calibri" w:cs="Times New Roman"/>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1E07"/>
    <w:pPr>
      <w:spacing w:after="0" w:line="240" w:lineRule="auto"/>
    </w:pPr>
    <w:rPr>
      <w:rFonts w:ascii="Verdana" w:eastAsia="Times New Roman" w:hAnsi="Verdana" w:cs="Verdana"/>
      <w:sz w:val="24"/>
      <w:szCs w:val="24"/>
      <w:lang w:val="en-US" w:eastAsia="ar-SA"/>
    </w:rPr>
  </w:style>
  <w:style w:type="paragraph" w:customStyle="1" w:styleId="221">
    <w:name w:val="стиль22"/>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1A1E07"/>
    <w:pPr>
      <w:widowControl w:val="0"/>
      <w:suppressAutoHyphens/>
      <w:autoSpaceDE w:val="0"/>
      <w:spacing w:after="120" w:line="240" w:lineRule="auto"/>
      <w:ind w:left="283"/>
    </w:pPr>
    <w:rPr>
      <w:rFonts w:ascii="Arial" w:eastAsia="Times New Roman" w:hAnsi="Arial" w:cs="Arial"/>
      <w:sz w:val="16"/>
      <w:szCs w:val="16"/>
      <w:lang w:val="uk-UA" w:eastAsia="ar-SA"/>
    </w:rPr>
  </w:style>
  <w:style w:type="paragraph" w:customStyle="1" w:styleId="afd">
    <w:name w:val="Знак Знак Знак 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18">
    <w:name w:val="аСтиль1"/>
    <w:basedOn w:val="a"/>
    <w:rsid w:val="001A1E07"/>
    <w:pPr>
      <w:autoSpaceDE w:val="0"/>
      <w:spacing w:after="0" w:line="240" w:lineRule="auto"/>
      <w:jc w:val="both"/>
    </w:pPr>
    <w:rPr>
      <w:rFonts w:ascii="Times New Roman" w:eastAsia="Times New Roman" w:hAnsi="Times New Roman" w:cs="Times New Roman"/>
      <w:sz w:val="28"/>
      <w:szCs w:val="20"/>
      <w:lang w:val="uk-UA" w:eastAsia="ar-SA"/>
    </w:rPr>
  </w:style>
  <w:style w:type="paragraph" w:customStyle="1" w:styleId="42">
    <w:name w:val="Знак Знак4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afe">
    <w:name w:val="Знак"/>
    <w:basedOn w:val="a"/>
    <w:rsid w:val="001A1E07"/>
    <w:pPr>
      <w:spacing w:after="0" w:line="240" w:lineRule="auto"/>
    </w:pPr>
    <w:rPr>
      <w:rFonts w:ascii="Verdana" w:eastAsia="Times New Roman" w:hAnsi="Verdana" w:cs="Verdana"/>
      <w:sz w:val="20"/>
      <w:szCs w:val="20"/>
      <w:lang w:val="en-US" w:eastAsia="ar-SA"/>
    </w:rPr>
  </w:style>
  <w:style w:type="paragraph" w:customStyle="1" w:styleId="222">
    <w:name w:val="Основной текст 22"/>
    <w:basedOn w:val="a"/>
    <w:rsid w:val="001A1E07"/>
    <w:pPr>
      <w:spacing w:after="120" w:line="480" w:lineRule="auto"/>
    </w:pPr>
    <w:rPr>
      <w:rFonts w:ascii="Times New Roman" w:eastAsia="Times New Roman" w:hAnsi="Times New Roman" w:cs="Times New Roman"/>
      <w:sz w:val="24"/>
      <w:szCs w:val="24"/>
      <w:lang w:eastAsia="ar-SA"/>
    </w:rPr>
  </w:style>
  <w:style w:type="paragraph" w:styleId="aff">
    <w:name w:val="Body Text Indent"/>
    <w:basedOn w:val="a"/>
    <w:link w:val="aff0"/>
    <w:rsid w:val="001A1E07"/>
    <w:pPr>
      <w:spacing w:after="120" w:line="240" w:lineRule="auto"/>
      <w:ind w:left="283"/>
    </w:pPr>
    <w:rPr>
      <w:rFonts w:ascii="Times New Roman" w:eastAsia="Times New Roman" w:hAnsi="Times New Roman" w:cs="Times New Roman"/>
      <w:sz w:val="24"/>
      <w:szCs w:val="24"/>
      <w:lang w:eastAsia="ar-SA"/>
    </w:rPr>
  </w:style>
  <w:style w:type="character" w:customStyle="1" w:styleId="aff0">
    <w:name w:val="Основной текст с отступом Знак"/>
    <w:basedOn w:val="a1"/>
    <w:link w:val="aff"/>
    <w:rsid w:val="001A1E07"/>
    <w:rPr>
      <w:rFonts w:ascii="Times New Roman" w:eastAsia="Times New Roman" w:hAnsi="Times New Roman" w:cs="Times New Roman"/>
      <w:sz w:val="24"/>
      <w:szCs w:val="24"/>
      <w:lang w:eastAsia="ar-SA"/>
    </w:rPr>
  </w:style>
  <w:style w:type="paragraph" w:customStyle="1" w:styleId="19">
    <w:name w:val="Текст1"/>
    <w:basedOn w:val="a"/>
    <w:rsid w:val="001A1E07"/>
    <w:pPr>
      <w:spacing w:after="0" w:line="240" w:lineRule="auto"/>
    </w:pPr>
    <w:rPr>
      <w:rFonts w:ascii="Courier New" w:eastAsia="Times New Roman" w:hAnsi="Courier New" w:cs="Courier New"/>
      <w:sz w:val="20"/>
      <w:szCs w:val="20"/>
      <w:lang w:eastAsia="ar-SA"/>
    </w:rPr>
  </w:style>
  <w:style w:type="paragraph" w:styleId="aff1">
    <w:name w:val="Subtitle"/>
    <w:basedOn w:val="a"/>
    <w:next w:val="a0"/>
    <w:link w:val="aff2"/>
    <w:qFormat/>
    <w:rsid w:val="001A1E07"/>
    <w:pPr>
      <w:spacing w:after="60" w:line="240" w:lineRule="auto"/>
      <w:jc w:val="center"/>
    </w:pPr>
    <w:rPr>
      <w:rFonts w:ascii="Arial" w:eastAsia="Times New Roman" w:hAnsi="Arial" w:cs="Times New Roman"/>
      <w:sz w:val="24"/>
      <w:szCs w:val="24"/>
      <w:lang w:eastAsia="ar-SA"/>
    </w:rPr>
  </w:style>
  <w:style w:type="character" w:customStyle="1" w:styleId="aff2">
    <w:name w:val="Подзаголовок Знак"/>
    <w:basedOn w:val="a1"/>
    <w:link w:val="aff1"/>
    <w:rsid w:val="001A1E07"/>
    <w:rPr>
      <w:rFonts w:ascii="Arial" w:eastAsia="Times New Roman" w:hAnsi="Arial" w:cs="Times New Roman"/>
      <w:sz w:val="24"/>
      <w:szCs w:val="24"/>
      <w:lang w:eastAsia="ar-SA"/>
    </w:rPr>
  </w:style>
  <w:style w:type="paragraph" w:customStyle="1" w:styleId="FR2">
    <w:name w:val="FR2"/>
    <w:rsid w:val="001A1E07"/>
    <w:pPr>
      <w:widowControl w:val="0"/>
      <w:suppressAutoHyphens/>
      <w:spacing w:after="0" w:line="240" w:lineRule="auto"/>
      <w:jc w:val="both"/>
    </w:pPr>
    <w:rPr>
      <w:rFonts w:ascii="Arial" w:eastAsia="Times New Roman" w:hAnsi="Arial" w:cs="Arial"/>
      <w:szCs w:val="20"/>
      <w:lang w:eastAsia="ar-SA"/>
    </w:rPr>
  </w:style>
  <w:style w:type="paragraph" w:customStyle="1" w:styleId="Style14">
    <w:name w:val="Style14"/>
    <w:basedOn w:val="a"/>
    <w:rsid w:val="001A1E07"/>
    <w:pPr>
      <w:widowControl w:val="0"/>
      <w:autoSpaceDE w:val="0"/>
      <w:spacing w:after="0" w:line="317" w:lineRule="exact"/>
      <w:ind w:hanging="355"/>
      <w:jc w:val="both"/>
    </w:pPr>
    <w:rPr>
      <w:rFonts w:ascii="Arial" w:eastAsia="Calibri" w:hAnsi="Arial" w:cs="Arial"/>
      <w:sz w:val="24"/>
      <w:szCs w:val="24"/>
      <w:lang w:eastAsia="ar-SA"/>
    </w:rPr>
  </w:style>
  <w:style w:type="paragraph" w:customStyle="1" w:styleId="1a">
    <w:name w:val="Абзац списка1"/>
    <w:basedOn w:val="a"/>
    <w:rsid w:val="001A1E07"/>
    <w:pPr>
      <w:spacing w:after="0" w:line="240" w:lineRule="auto"/>
      <w:ind w:left="720"/>
    </w:pPr>
    <w:rPr>
      <w:rFonts w:ascii="Times New Roman" w:eastAsia="Calibri" w:hAnsi="Times New Roman" w:cs="Times New Roman"/>
      <w:sz w:val="24"/>
      <w:szCs w:val="24"/>
      <w:lang w:eastAsia="ar-SA"/>
    </w:rPr>
  </w:style>
  <w:style w:type="paragraph" w:customStyle="1" w:styleId="aff3">
    <w:name w:val="Знак Знак Знак Знак Знак Знак Знак Знак Знак Знак Знак 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aff4">
    <w:name w:val="Знак Знак Знак Знак Знак Знак Знак Знак Знак"/>
    <w:basedOn w:val="a"/>
    <w:rsid w:val="001A1E07"/>
    <w:pPr>
      <w:spacing w:after="0" w:line="240" w:lineRule="auto"/>
    </w:pPr>
    <w:rPr>
      <w:rFonts w:ascii="Verdana" w:eastAsia="Times New Roman" w:hAnsi="Verdana" w:cs="Verdana"/>
      <w:sz w:val="24"/>
      <w:szCs w:val="24"/>
      <w:lang w:val="en-US" w:eastAsia="ar-SA"/>
    </w:rPr>
  </w:style>
  <w:style w:type="paragraph" w:styleId="aff5">
    <w:name w:val="List Paragraph"/>
    <w:basedOn w:val="a"/>
    <w:link w:val="aff6"/>
    <w:qFormat/>
    <w:rsid w:val="001A1E07"/>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aff7">
    <w:name w:val="Знак Знак"/>
    <w:basedOn w:val="a"/>
    <w:rsid w:val="001A1E07"/>
    <w:pPr>
      <w:spacing w:after="0" w:line="240" w:lineRule="auto"/>
    </w:pPr>
    <w:rPr>
      <w:rFonts w:ascii="Verdana" w:eastAsia="Times New Roman" w:hAnsi="Verdana" w:cs="Verdana"/>
      <w:sz w:val="20"/>
      <w:szCs w:val="20"/>
      <w:lang w:val="en-US" w:eastAsia="ar-SA"/>
    </w:rPr>
  </w:style>
  <w:style w:type="paragraph" w:customStyle="1" w:styleId="CharChar0">
    <w:name w:val="Char Char"/>
    <w:basedOn w:val="a"/>
    <w:rsid w:val="001A1E07"/>
    <w:pPr>
      <w:spacing w:after="0" w:line="240" w:lineRule="auto"/>
    </w:pPr>
    <w:rPr>
      <w:rFonts w:ascii="Verdana" w:eastAsia="Times New Roman" w:hAnsi="Verdana" w:cs="Verdana"/>
      <w:sz w:val="20"/>
      <w:szCs w:val="20"/>
      <w:lang w:val="en-US" w:eastAsia="ar-SA"/>
    </w:rPr>
  </w:style>
  <w:style w:type="paragraph" w:customStyle="1" w:styleId="33">
    <w:name w:val="Ïîäçàã3"/>
    <w:basedOn w:val="a"/>
    <w:rsid w:val="001A1E07"/>
    <w:pPr>
      <w:widowControl w:val="0"/>
      <w:suppressAutoHyphens/>
      <w:spacing w:before="113" w:after="57" w:line="210" w:lineRule="atLeast"/>
      <w:jc w:val="center"/>
    </w:pPr>
    <w:rPr>
      <w:rFonts w:ascii="Times New Roman" w:eastAsia="Times New Roman" w:hAnsi="Times New Roman" w:cs="Times New Roman"/>
      <w:b/>
      <w:sz w:val="20"/>
      <w:szCs w:val="20"/>
      <w:lang w:val="en-US" w:eastAsia="ar-SA"/>
    </w:rPr>
  </w:style>
  <w:style w:type="paragraph" w:customStyle="1" w:styleId="1b">
    <w:name w:val="Абзац списка1"/>
    <w:basedOn w:val="a"/>
    <w:rsid w:val="001A1E07"/>
    <w:pPr>
      <w:spacing w:after="200" w:line="276" w:lineRule="auto"/>
      <w:ind w:left="720"/>
    </w:pPr>
    <w:rPr>
      <w:rFonts w:ascii="Calibri" w:eastAsia="Calibri" w:hAnsi="Calibri" w:cs="Times New Roman"/>
      <w:lang w:eastAsia="ar-SA"/>
    </w:rPr>
  </w:style>
  <w:style w:type="paragraph" w:customStyle="1" w:styleId="ListParagraph1">
    <w:name w:val="List Paragraph1"/>
    <w:basedOn w:val="a"/>
    <w:uiPriority w:val="99"/>
    <w:qFormat/>
    <w:rsid w:val="001A1E07"/>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2">
    <w:name w:val="Основной текст 21"/>
    <w:basedOn w:val="a"/>
    <w:rsid w:val="001A1E07"/>
    <w:pPr>
      <w:suppressAutoHyphens/>
      <w:spacing w:after="0" w:line="240" w:lineRule="auto"/>
      <w:jc w:val="center"/>
    </w:pPr>
    <w:rPr>
      <w:rFonts w:ascii="Times New Roman" w:eastAsia="Times New Roman" w:hAnsi="Times New Roman" w:cs="Calibri"/>
      <w:b/>
      <w:sz w:val="24"/>
      <w:szCs w:val="24"/>
      <w:lang w:eastAsia="ar-SA"/>
    </w:rPr>
  </w:style>
  <w:style w:type="paragraph" w:customStyle="1" w:styleId="rvps6">
    <w:name w:val="rvps6"/>
    <w:basedOn w:val="a"/>
    <w:rsid w:val="001A1E07"/>
    <w:pPr>
      <w:spacing w:before="280" w:after="280" w:line="240" w:lineRule="auto"/>
    </w:pPr>
    <w:rPr>
      <w:rFonts w:ascii="Times New Roman" w:eastAsia="Times New Roman" w:hAnsi="Times New Roman" w:cs="Times New Roman"/>
      <w:sz w:val="24"/>
      <w:szCs w:val="24"/>
      <w:lang w:eastAsia="ar-SA"/>
    </w:rPr>
  </w:style>
  <w:style w:type="paragraph" w:customStyle="1" w:styleId="1c">
    <w:name w:val="Обычный1"/>
    <w:rsid w:val="001A1E07"/>
    <w:pPr>
      <w:suppressAutoHyphens/>
      <w:spacing w:after="0" w:line="276" w:lineRule="auto"/>
    </w:pPr>
    <w:rPr>
      <w:rFonts w:ascii="Arial" w:eastAsia="Arial" w:hAnsi="Arial" w:cs="Arial"/>
      <w:color w:val="000000"/>
      <w:lang w:eastAsia="ar-SA"/>
    </w:rPr>
  </w:style>
  <w:style w:type="paragraph" w:customStyle="1" w:styleId="1d">
    <w:name w:val="Цитата1"/>
    <w:basedOn w:val="a"/>
    <w:rsid w:val="001A1E07"/>
    <w:pPr>
      <w:spacing w:after="0" w:line="240" w:lineRule="auto"/>
      <w:ind w:left="284" w:right="-58" w:firstLine="436"/>
      <w:jc w:val="both"/>
    </w:pPr>
    <w:rPr>
      <w:rFonts w:ascii="Times New Roman" w:eastAsia="Times New Roman" w:hAnsi="Times New Roman" w:cs="Times New Roman"/>
      <w:sz w:val="24"/>
      <w:szCs w:val="20"/>
      <w:lang w:eastAsia="ar-SA"/>
    </w:rPr>
  </w:style>
  <w:style w:type="paragraph" w:customStyle="1" w:styleId="aff8">
    <w:name w:val="Содержимое врезки"/>
    <w:basedOn w:val="a0"/>
    <w:rsid w:val="001A1E07"/>
  </w:style>
  <w:style w:type="character" w:customStyle="1" w:styleId="hps">
    <w:name w:val="hps"/>
    <w:rsid w:val="001A1E07"/>
    <w:rPr>
      <w:rFonts w:cs="Times New Roman"/>
    </w:rPr>
  </w:style>
  <w:style w:type="paragraph" w:customStyle="1" w:styleId="Normal1">
    <w:name w:val="Normal1"/>
    <w:rsid w:val="001A1E07"/>
    <w:pPr>
      <w:spacing w:after="0" w:line="240" w:lineRule="auto"/>
    </w:pPr>
    <w:rPr>
      <w:rFonts w:ascii="Pragmatica" w:eastAsia="Times New Roman" w:hAnsi="Pragmatica" w:cs="Times New Roman"/>
      <w:snapToGrid w:val="0"/>
      <w:sz w:val="20"/>
      <w:szCs w:val="20"/>
      <w:lang w:eastAsia="ru-RU"/>
    </w:rPr>
  </w:style>
  <w:style w:type="paragraph" w:styleId="27">
    <w:name w:val="Body Text 2"/>
    <w:basedOn w:val="a"/>
    <w:link w:val="28"/>
    <w:rsid w:val="001A1E07"/>
    <w:pPr>
      <w:spacing w:after="120" w:line="480" w:lineRule="auto"/>
    </w:pPr>
    <w:rPr>
      <w:rFonts w:ascii="Calibri" w:eastAsia="Calibri" w:hAnsi="Calibri" w:cs="Times New Roman"/>
      <w:lang w:val="uk-UA" w:eastAsia="ar-SA"/>
    </w:rPr>
  </w:style>
  <w:style w:type="character" w:customStyle="1" w:styleId="28">
    <w:name w:val="Основной текст 2 Знак"/>
    <w:basedOn w:val="a1"/>
    <w:link w:val="27"/>
    <w:rsid w:val="001A1E07"/>
    <w:rPr>
      <w:rFonts w:ascii="Calibri" w:eastAsia="Calibri" w:hAnsi="Calibri" w:cs="Times New Roman"/>
      <w:lang w:val="uk-UA" w:eastAsia="ar-SA"/>
    </w:rPr>
  </w:style>
  <w:style w:type="paragraph" w:styleId="aff9">
    <w:name w:val="Block Text"/>
    <w:basedOn w:val="a"/>
    <w:rsid w:val="001A1E07"/>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styleId="affa">
    <w:name w:val="Plain Text"/>
    <w:basedOn w:val="a"/>
    <w:link w:val="affb"/>
    <w:rsid w:val="001A1E07"/>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1A1E07"/>
    <w:rPr>
      <w:rFonts w:ascii="Courier New" w:eastAsia="Times New Roman" w:hAnsi="Courier New" w:cs="Times New Roman"/>
      <w:sz w:val="20"/>
      <w:szCs w:val="20"/>
    </w:rPr>
  </w:style>
  <w:style w:type="character" w:customStyle="1" w:styleId="rvts48">
    <w:name w:val="rvts48"/>
    <w:basedOn w:val="a1"/>
    <w:rsid w:val="001A1E07"/>
  </w:style>
  <w:style w:type="paragraph" w:styleId="34">
    <w:name w:val="Body Text 3"/>
    <w:basedOn w:val="a"/>
    <w:link w:val="35"/>
    <w:unhideWhenUsed/>
    <w:rsid w:val="001A1E07"/>
    <w:pPr>
      <w:spacing w:after="120" w:line="276" w:lineRule="auto"/>
    </w:pPr>
    <w:rPr>
      <w:rFonts w:ascii="Calibri" w:eastAsia="Times New Roman" w:hAnsi="Calibri" w:cs="Times New Roman"/>
      <w:sz w:val="16"/>
      <w:szCs w:val="16"/>
    </w:rPr>
  </w:style>
  <w:style w:type="character" w:customStyle="1" w:styleId="35">
    <w:name w:val="Основной текст 3 Знак"/>
    <w:basedOn w:val="a1"/>
    <w:link w:val="34"/>
    <w:rsid w:val="001A1E07"/>
    <w:rPr>
      <w:rFonts w:ascii="Calibri" w:eastAsia="Times New Roman" w:hAnsi="Calibri" w:cs="Times New Roman"/>
      <w:sz w:val="16"/>
      <w:szCs w:val="16"/>
    </w:rPr>
  </w:style>
  <w:style w:type="paragraph" w:styleId="36">
    <w:name w:val="Body Text Indent 3"/>
    <w:basedOn w:val="a"/>
    <w:link w:val="37"/>
    <w:unhideWhenUsed/>
    <w:rsid w:val="001A1E07"/>
    <w:pPr>
      <w:spacing w:after="120" w:line="276" w:lineRule="auto"/>
      <w:ind w:left="283"/>
    </w:pPr>
    <w:rPr>
      <w:rFonts w:ascii="Calibri" w:eastAsia="Times New Roman" w:hAnsi="Calibri" w:cs="Times New Roman"/>
      <w:sz w:val="16"/>
      <w:szCs w:val="16"/>
    </w:rPr>
  </w:style>
  <w:style w:type="character" w:customStyle="1" w:styleId="37">
    <w:name w:val="Основной текст с отступом 3 Знак"/>
    <w:basedOn w:val="a1"/>
    <w:link w:val="36"/>
    <w:rsid w:val="001A1E07"/>
    <w:rPr>
      <w:rFonts w:ascii="Calibri" w:eastAsia="Times New Roman" w:hAnsi="Calibri" w:cs="Times New Roman"/>
      <w:sz w:val="16"/>
      <w:szCs w:val="16"/>
    </w:rPr>
  </w:style>
  <w:style w:type="character" w:styleId="affc">
    <w:name w:val="FollowedHyperlink"/>
    <w:uiPriority w:val="99"/>
    <w:rsid w:val="001A1E07"/>
    <w:rPr>
      <w:color w:val="800080"/>
      <w:u w:val="single"/>
    </w:rPr>
  </w:style>
  <w:style w:type="paragraph" w:customStyle="1" w:styleId="230">
    <w:name w:val="Основной текст с отступом 23"/>
    <w:basedOn w:val="a"/>
    <w:rsid w:val="001A1E07"/>
    <w:pPr>
      <w:suppressAutoHyphens/>
      <w:spacing w:after="120" w:line="480" w:lineRule="auto"/>
      <w:ind w:left="283"/>
    </w:pPr>
    <w:rPr>
      <w:rFonts w:ascii="Calibri" w:eastAsia="Times New Roman" w:hAnsi="Calibri" w:cs="Calibri"/>
      <w:lang w:eastAsia="zh-CN"/>
    </w:rPr>
  </w:style>
  <w:style w:type="paragraph" w:customStyle="1" w:styleId="LO-normal">
    <w:name w:val="LO-normal"/>
    <w:uiPriority w:val="99"/>
    <w:rsid w:val="001A1E07"/>
    <w:pPr>
      <w:spacing w:after="0" w:line="276" w:lineRule="auto"/>
    </w:pPr>
    <w:rPr>
      <w:rFonts w:ascii="Arial" w:eastAsia="Tahoma" w:hAnsi="Arial" w:cs="Arial"/>
      <w:color w:val="000000"/>
      <w:lang w:eastAsia="zh-CN"/>
    </w:rPr>
  </w:style>
  <w:style w:type="character" w:customStyle="1" w:styleId="rvts15">
    <w:name w:val="rvts15"/>
    <w:rsid w:val="001A1E07"/>
  </w:style>
  <w:style w:type="paragraph" w:customStyle="1" w:styleId="Pa1">
    <w:name w:val="Pa1"/>
    <w:basedOn w:val="a"/>
    <w:next w:val="a"/>
    <w:rsid w:val="001A1E07"/>
    <w:pPr>
      <w:autoSpaceDE w:val="0"/>
      <w:autoSpaceDN w:val="0"/>
      <w:adjustRightInd w:val="0"/>
      <w:spacing w:after="0" w:line="281" w:lineRule="atLeast"/>
    </w:pPr>
    <w:rPr>
      <w:rFonts w:ascii="Calibri" w:eastAsia="Times New Roman" w:hAnsi="Calibri" w:cs="Times New Roman"/>
      <w:sz w:val="24"/>
      <w:szCs w:val="24"/>
      <w:lang w:eastAsia="ru-RU"/>
    </w:rPr>
  </w:style>
  <w:style w:type="paragraph" w:customStyle="1" w:styleId="231">
    <w:name w:val="Основной текст 23"/>
    <w:basedOn w:val="a"/>
    <w:rsid w:val="001A1E07"/>
    <w:pPr>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BulletedList">
    <w:name w:val="Bulleted List"/>
    <w:basedOn w:val="a"/>
    <w:uiPriority w:val="99"/>
    <w:rsid w:val="001A1E07"/>
    <w:pPr>
      <w:numPr>
        <w:numId w:val="15"/>
      </w:numPr>
      <w:spacing w:after="60" w:line="220" w:lineRule="atLeast"/>
      <w:jc w:val="both"/>
    </w:pPr>
    <w:rPr>
      <w:rFonts w:ascii="Arial" w:eastAsia="Times New Roman" w:hAnsi="Arial" w:cs="Arial , sans-serif"/>
      <w:spacing w:val="-5"/>
      <w:sz w:val="20"/>
      <w:szCs w:val="20"/>
      <w:lang w:eastAsia="ru-RU"/>
    </w:rPr>
  </w:style>
  <w:style w:type="paragraph" w:customStyle="1" w:styleId="bo">
    <w:name w:val="bo"/>
    <w:basedOn w:val="a0"/>
    <w:rsid w:val="001A1E07"/>
    <w:pPr>
      <w:widowControl w:val="0"/>
      <w:suppressAutoHyphens/>
      <w:autoSpaceDE/>
      <w:spacing w:after="0"/>
    </w:pPr>
    <w:rPr>
      <w:lang w:val="ru-RU" w:eastAsia="en-US"/>
    </w:rPr>
  </w:style>
  <w:style w:type="character" w:customStyle="1" w:styleId="aff6">
    <w:name w:val="Абзац списка Знак"/>
    <w:link w:val="aff5"/>
    <w:locked/>
    <w:rsid w:val="001A1E07"/>
    <w:rPr>
      <w:rFonts w:ascii="Times New Roman" w:eastAsia="Times New Roman" w:hAnsi="Times New Roman" w:cs="Times New Roman"/>
      <w:sz w:val="20"/>
      <w:szCs w:val="20"/>
      <w:lang w:eastAsia="ar-SA"/>
    </w:rPr>
  </w:style>
  <w:style w:type="paragraph" w:customStyle="1" w:styleId="1e">
    <w:name w:val="Без интервала1"/>
    <w:rsid w:val="001A1E07"/>
    <w:pPr>
      <w:spacing w:after="0" w:line="240" w:lineRule="auto"/>
    </w:pPr>
    <w:rPr>
      <w:rFonts w:ascii="Calibri" w:eastAsia="Times New Roman" w:hAnsi="Calibri" w:cs="Times New Roman"/>
      <w:lang w:val="uk-UA"/>
    </w:rPr>
  </w:style>
  <w:style w:type="character" w:customStyle="1" w:styleId="affd">
    <w:name w:val="Заголовок Знак"/>
    <w:rsid w:val="001A1E07"/>
    <w:rPr>
      <w:rFonts w:ascii="Times New Roman" w:eastAsia="Times New Roman" w:hAnsi="Times New Roman" w:cs="Times New Roman"/>
      <w:b/>
      <w:sz w:val="32"/>
      <w:szCs w:val="20"/>
      <w:lang w:val="uk-UA" w:eastAsia="ar-SA"/>
    </w:rPr>
  </w:style>
  <w:style w:type="paragraph" w:customStyle="1" w:styleId="Default">
    <w:name w:val="Default"/>
    <w:rsid w:val="001A1E07"/>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xfmc1">
    <w:name w:val="xfmc1"/>
    <w:basedOn w:val="a"/>
    <w:rsid w:val="001A1E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lue">
    <w:name w:val="value"/>
    <w:basedOn w:val="a1"/>
    <w:rsid w:val="0079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3509">
      <w:bodyDiv w:val="1"/>
      <w:marLeft w:val="0"/>
      <w:marRight w:val="0"/>
      <w:marTop w:val="0"/>
      <w:marBottom w:val="0"/>
      <w:divBdr>
        <w:top w:val="none" w:sz="0" w:space="0" w:color="auto"/>
        <w:left w:val="none" w:sz="0" w:space="0" w:color="auto"/>
        <w:bottom w:val="none" w:sz="0" w:space="0" w:color="auto"/>
        <w:right w:val="none" w:sz="0" w:space="0" w:color="auto"/>
      </w:divBdr>
    </w:div>
    <w:div w:id="755857040">
      <w:bodyDiv w:val="1"/>
      <w:marLeft w:val="0"/>
      <w:marRight w:val="0"/>
      <w:marTop w:val="0"/>
      <w:marBottom w:val="0"/>
      <w:divBdr>
        <w:top w:val="none" w:sz="0" w:space="0" w:color="auto"/>
        <w:left w:val="none" w:sz="0" w:space="0" w:color="auto"/>
        <w:bottom w:val="none" w:sz="0" w:space="0" w:color="auto"/>
        <w:right w:val="none" w:sz="0" w:space="0" w:color="auto"/>
      </w:divBdr>
    </w:div>
    <w:div w:id="1287468597">
      <w:bodyDiv w:val="1"/>
      <w:marLeft w:val="0"/>
      <w:marRight w:val="0"/>
      <w:marTop w:val="0"/>
      <w:marBottom w:val="0"/>
      <w:divBdr>
        <w:top w:val="none" w:sz="0" w:space="0" w:color="auto"/>
        <w:left w:val="none" w:sz="0" w:space="0" w:color="auto"/>
        <w:bottom w:val="none" w:sz="0" w:space="0" w:color="auto"/>
        <w:right w:val="none" w:sz="0" w:space="0" w:color="auto"/>
      </w:divBdr>
    </w:div>
    <w:div w:id="1923483720">
      <w:bodyDiv w:val="1"/>
      <w:marLeft w:val="0"/>
      <w:marRight w:val="0"/>
      <w:marTop w:val="0"/>
      <w:marBottom w:val="0"/>
      <w:divBdr>
        <w:top w:val="none" w:sz="0" w:space="0" w:color="auto"/>
        <w:left w:val="none" w:sz="0" w:space="0" w:color="auto"/>
        <w:bottom w:val="none" w:sz="0" w:space="0" w:color="auto"/>
        <w:right w:val="none" w:sz="0" w:space="0" w:color="auto"/>
      </w:divBdr>
    </w:div>
    <w:div w:id="19947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dtlp@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9E99-69C6-4C7C-89DA-8602A26D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Marina</cp:lastModifiedBy>
  <cp:revision>2</cp:revision>
  <cp:lastPrinted>2022-07-18T06:35:00Z</cp:lastPrinted>
  <dcterms:created xsi:type="dcterms:W3CDTF">2022-07-18T06:39:00Z</dcterms:created>
  <dcterms:modified xsi:type="dcterms:W3CDTF">2022-07-18T06:39:00Z</dcterms:modified>
</cp:coreProperties>
</file>