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(в цьому місці зазначається </w:t>
      </w:r>
      <w:r w:rsidRPr="007765F4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повне найменування юридичної особи/ПІБ фізичної особи - Учасника)</w:t>
      </w:r>
      <w:r w:rsidRPr="007765F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7765F4" w:rsidRPr="007765F4">
        <w:rPr>
          <w:rFonts w:ascii="Times New Roman" w:hAnsi="Times New Roman" w:cs="Times New Roman"/>
          <w:b/>
          <w:sz w:val="24"/>
          <w:szCs w:val="24"/>
          <w:lang w:val="uk-UA"/>
        </w:rPr>
        <w:t>«код ДК 021:2015 - 33690000-3-Лікарські засоби різні» - Розчин звичайний  OG6,  Розчин звичайний EA50, Розчин цитологічний фіксуючий СІТ-АЛЛ.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</w:t>
            </w:r>
            <w:bookmarkStart w:id="0" w:name="_GoBack"/>
            <w:bookmarkEnd w:id="0"/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25D31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0541A" w:rsidRPr="0094015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A" w:rsidRDefault="0020541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A" w:rsidRPr="00940157" w:rsidRDefault="0020541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A" w:rsidRPr="00940157" w:rsidRDefault="0020541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A" w:rsidRPr="00940157" w:rsidRDefault="0020541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A" w:rsidRPr="00940157" w:rsidRDefault="0020541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A" w:rsidRPr="00940157" w:rsidRDefault="0020541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F3849" w:rsidRPr="0094015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94015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94015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0541A"/>
    <w:rsid w:val="00233373"/>
    <w:rsid w:val="002E11CC"/>
    <w:rsid w:val="002F6407"/>
    <w:rsid w:val="00356BA7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765F4"/>
    <w:rsid w:val="00785825"/>
    <w:rsid w:val="0078754F"/>
    <w:rsid w:val="008044D3"/>
    <w:rsid w:val="00894070"/>
    <w:rsid w:val="008B4C7F"/>
    <w:rsid w:val="008E0AE8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C04CA5"/>
    <w:rsid w:val="00C12ABA"/>
    <w:rsid w:val="00C61D22"/>
    <w:rsid w:val="00CD26BD"/>
    <w:rsid w:val="00D536FD"/>
    <w:rsid w:val="00DD2364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673E"/>
  <w15:docId w15:val="{2BA66221-6510-48DB-8C4B-6956C89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4454-9B4F-486A-94CA-AB61F699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лопор</cp:lastModifiedBy>
  <cp:revision>57</cp:revision>
  <dcterms:created xsi:type="dcterms:W3CDTF">2020-01-21T13:45:00Z</dcterms:created>
  <dcterms:modified xsi:type="dcterms:W3CDTF">2023-06-02T07:17:00Z</dcterms:modified>
</cp:coreProperties>
</file>